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8B0" w:rsidRDefault="00D919CB" w:rsidP="000C106E">
      <w:del w:id="2" w:author="Javier Quintana Pérez" w:date="2022-10-11T18:27:00Z">
        <w:r w:rsidRPr="00D919CB">
          <w:rPr>
            <w:b/>
            <w:noProof/>
          </w:rPr>
          <w:pict>
            <v:shapetype id="_x0000_t202" coordsize="21600,21600" o:spt="202" path="m,l,21600r21600,l21600,xe">
              <v:stroke joinstyle="miter"/>
              <v:path gradientshapeok="t" o:connecttype="rect"/>
            </v:shapetype>
            <v:shape id="Text Box 88" o:spid="_x0000_s2050" type="#_x0000_t202" style="position:absolute;left:0;text-align:left;margin-left:361.65pt;margin-top:46.55pt;width:108pt;height:36.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" stroked="f">
              <v:textbox>
                <w:txbxContent>
                  <w:p w:rsidR="00B23D5E" w:rsidRDefault="00B23D5E" w:rsidP="000C106E">
                    <w:r>
                      <w:t>ANAGRAMA DE LABORATORIO</w:t>
                    </w:r>
                  </w:p>
                </w:txbxContent>
              </v:textbox>
            </v:shape>
          </w:pict>
        </w:r>
      </w:del>
      <w:r w:rsidR="00305987">
        <w:t xml:space="preserve">                                                                                                                  </w:t>
      </w:r>
    </w:p>
    <w:p w:rsidR="006268B0" w:rsidDel="00D75A21" w:rsidRDefault="006268B0" w:rsidP="000C106E">
      <w:pPr>
        <w:rPr>
          <w:del w:id="3" w:author="Javier Quintana Pérez" w:date="2022-05-11T15:48:00Z"/>
        </w:rPr>
      </w:pPr>
    </w:p>
    <w:p w:rsidR="00E266D3" w:rsidDel="00D75A21" w:rsidRDefault="00E266D3" w:rsidP="000C106E">
      <w:pPr>
        <w:rPr>
          <w:del w:id="4" w:author="Javier Quintana Pérez" w:date="2022-05-11T15:48:00Z"/>
        </w:rPr>
      </w:pPr>
    </w:p>
    <w:p w:rsidR="00E266D3" w:rsidRPr="00DC6D77" w:rsidRDefault="00E266D3" w:rsidP="000C106E"/>
    <w:p w:rsidR="00885276" w:rsidRDefault="00885276" w:rsidP="008852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5984"/>
      </w:tblGrid>
      <w:tr w:rsidR="00885276" w:rsidRPr="00CC53A0" w:rsidTr="00885276">
        <w:trPr>
          <w:jc w:val="center"/>
        </w:trPr>
        <w:tc>
          <w:tcPr>
            <w:tcW w:w="2660" w:type="dxa"/>
            <w:shd w:val="clear" w:color="auto" w:fill="auto"/>
            <w:vAlign w:val="center"/>
          </w:tcPr>
          <w:p w:rsidR="00885276" w:rsidRPr="00AC1443" w:rsidRDefault="00D919CB" w:rsidP="001B494E">
            <w:pPr>
              <w:jc w:val="center"/>
              <w:rPr>
                <w:rFonts w:ascii="Source Sans Pro" w:hAnsi="Source Sans Pro"/>
                <w:color w:val="000000"/>
                <w:sz w:val="32"/>
                <w:rPrChange w:id="5" w:author="Javier Quintana Pérez" w:date="2022-05-09T15:42:00Z">
                  <w:rPr>
                    <w:color w:val="000000"/>
                    <w:sz w:val="32"/>
                  </w:rPr>
                </w:rPrChange>
              </w:rPr>
            </w:pPr>
            <w:r w:rsidRPr="00D919CB">
              <w:rPr>
                <w:rFonts w:ascii="Source Sans Pro" w:hAnsi="Source Sans Pro"/>
                <w:color w:val="000000"/>
                <w:sz w:val="32"/>
                <w:rPrChange w:id="6" w:author="Javier Quintana Pérez" w:date="2022-05-09T15:42:00Z">
                  <w:rPr>
                    <w:color w:val="000000"/>
                    <w:sz w:val="32"/>
                  </w:rPr>
                </w:rPrChange>
              </w:rPr>
              <w:t>OBRA</w:t>
            </w:r>
          </w:p>
        </w:tc>
        <w:tc>
          <w:tcPr>
            <w:tcW w:w="5984" w:type="dxa"/>
            <w:shd w:val="clear" w:color="auto" w:fill="auto"/>
            <w:vAlign w:val="center"/>
          </w:tcPr>
          <w:p w:rsidR="00885276" w:rsidRPr="00AC1443" w:rsidRDefault="00885276" w:rsidP="001B494E">
            <w:pPr>
              <w:jc w:val="center"/>
              <w:rPr>
                <w:rFonts w:ascii="Source Sans Pro" w:hAnsi="Source Sans Pro"/>
                <w:color w:val="000000"/>
                <w:sz w:val="32"/>
                <w:rPrChange w:id="7" w:author="Javier Quintana Pérez" w:date="2022-05-09T15:42:00Z">
                  <w:rPr>
                    <w:color w:val="000000"/>
                    <w:sz w:val="32"/>
                  </w:rPr>
                </w:rPrChange>
              </w:rPr>
            </w:pPr>
          </w:p>
        </w:tc>
      </w:tr>
      <w:tr w:rsidR="00885276" w:rsidRPr="00CC53A0" w:rsidTr="00885276">
        <w:trPr>
          <w:jc w:val="center"/>
        </w:trPr>
        <w:tc>
          <w:tcPr>
            <w:tcW w:w="2660" w:type="dxa"/>
            <w:shd w:val="clear" w:color="auto" w:fill="auto"/>
            <w:vAlign w:val="center"/>
          </w:tcPr>
          <w:p w:rsidR="00885276" w:rsidRPr="00AC1443" w:rsidRDefault="00D919CB" w:rsidP="001B494E">
            <w:pPr>
              <w:jc w:val="center"/>
              <w:rPr>
                <w:rFonts w:ascii="Source Sans Pro" w:hAnsi="Source Sans Pro"/>
                <w:color w:val="000000"/>
                <w:sz w:val="32"/>
                <w:rPrChange w:id="8" w:author="Javier Quintana Pérez" w:date="2022-05-09T15:42:00Z">
                  <w:rPr>
                    <w:color w:val="000000"/>
                    <w:sz w:val="32"/>
                  </w:rPr>
                </w:rPrChange>
              </w:rPr>
            </w:pPr>
            <w:r w:rsidRPr="00D919CB">
              <w:rPr>
                <w:rFonts w:ascii="Source Sans Pro" w:hAnsi="Source Sans Pro"/>
                <w:color w:val="000000"/>
                <w:sz w:val="32"/>
                <w:rPrChange w:id="9" w:author="Javier Quintana Pérez" w:date="2022-05-09T15:42:00Z">
                  <w:rPr>
                    <w:color w:val="000000"/>
                    <w:sz w:val="32"/>
                  </w:rPr>
                </w:rPrChange>
              </w:rPr>
              <w:t>CLAVE</w:t>
            </w:r>
          </w:p>
        </w:tc>
        <w:tc>
          <w:tcPr>
            <w:tcW w:w="5984" w:type="dxa"/>
            <w:shd w:val="clear" w:color="auto" w:fill="auto"/>
            <w:vAlign w:val="center"/>
          </w:tcPr>
          <w:p w:rsidR="00885276" w:rsidRPr="00AC1443" w:rsidRDefault="00885276" w:rsidP="001B494E">
            <w:pPr>
              <w:jc w:val="center"/>
              <w:rPr>
                <w:rFonts w:ascii="Source Sans Pro" w:hAnsi="Source Sans Pro"/>
                <w:color w:val="000000"/>
                <w:sz w:val="32"/>
                <w:rPrChange w:id="10" w:author="Javier Quintana Pérez" w:date="2022-05-09T15:42:00Z">
                  <w:rPr>
                    <w:color w:val="000000"/>
                    <w:sz w:val="32"/>
                  </w:rPr>
                </w:rPrChange>
              </w:rPr>
            </w:pPr>
          </w:p>
        </w:tc>
      </w:tr>
      <w:tr w:rsidR="00885276" w:rsidRPr="00CC53A0" w:rsidTr="00885276">
        <w:trPr>
          <w:jc w:val="center"/>
        </w:trPr>
        <w:tc>
          <w:tcPr>
            <w:tcW w:w="2660" w:type="dxa"/>
            <w:shd w:val="clear" w:color="auto" w:fill="auto"/>
            <w:vAlign w:val="center"/>
          </w:tcPr>
          <w:p w:rsidR="00885276" w:rsidRPr="00AC1443" w:rsidRDefault="00D919CB" w:rsidP="001B494E">
            <w:pPr>
              <w:jc w:val="center"/>
              <w:rPr>
                <w:rFonts w:ascii="Source Sans Pro" w:hAnsi="Source Sans Pro"/>
                <w:color w:val="000000"/>
                <w:sz w:val="32"/>
                <w:rPrChange w:id="11" w:author="Javier Quintana Pérez" w:date="2022-05-09T15:42:00Z">
                  <w:rPr>
                    <w:color w:val="000000"/>
                    <w:sz w:val="32"/>
                  </w:rPr>
                </w:rPrChange>
              </w:rPr>
            </w:pPr>
            <w:r w:rsidRPr="00D919CB">
              <w:rPr>
                <w:rFonts w:ascii="Source Sans Pro" w:hAnsi="Source Sans Pro"/>
                <w:color w:val="000000"/>
                <w:sz w:val="32"/>
                <w:rPrChange w:id="12" w:author="Javier Quintana Pérez" w:date="2022-05-09T15:42:00Z">
                  <w:rPr>
                    <w:color w:val="000000"/>
                    <w:sz w:val="32"/>
                  </w:rPr>
                </w:rPrChange>
              </w:rPr>
              <w:t>EXPEDIENTE AOPJA Nº</w:t>
            </w:r>
          </w:p>
        </w:tc>
        <w:tc>
          <w:tcPr>
            <w:tcW w:w="5984" w:type="dxa"/>
            <w:shd w:val="clear" w:color="auto" w:fill="auto"/>
            <w:vAlign w:val="center"/>
          </w:tcPr>
          <w:p w:rsidR="00885276" w:rsidRPr="00AC1443" w:rsidRDefault="00885276" w:rsidP="001B494E">
            <w:pPr>
              <w:jc w:val="center"/>
              <w:rPr>
                <w:rFonts w:ascii="Source Sans Pro" w:hAnsi="Source Sans Pro"/>
                <w:color w:val="000000"/>
                <w:sz w:val="32"/>
                <w:rPrChange w:id="13" w:author="Javier Quintana Pérez" w:date="2022-05-09T15:42:00Z">
                  <w:rPr>
                    <w:color w:val="000000"/>
                    <w:sz w:val="32"/>
                  </w:rPr>
                </w:rPrChange>
              </w:rPr>
            </w:pPr>
          </w:p>
        </w:tc>
      </w:tr>
    </w:tbl>
    <w:p w:rsidR="00885276" w:rsidRDefault="00885276" w:rsidP="00885276"/>
    <w:p w:rsidR="00885276" w:rsidRDefault="00885276" w:rsidP="00885276">
      <w:r>
        <w:t xml:space="preserve">                                                                                      </w:t>
      </w:r>
      <w:del w:id="14" w:author="Javier Quintana Pérez" w:date="2022-05-09T15:43:00Z">
        <w:r w:rsidDel="00AC1443">
          <w:delText xml:space="preserve">      </w:delText>
        </w:r>
      </w:del>
      <w:r>
        <w:t xml:space="preserve">                      </w:t>
      </w:r>
    </w:p>
    <w:p w:rsidR="00885276" w:rsidRDefault="00885276" w:rsidP="00885276"/>
    <w:p w:rsidR="00885276" w:rsidDel="00AC1443" w:rsidRDefault="00885276" w:rsidP="00885276">
      <w:pPr>
        <w:rPr>
          <w:del w:id="15" w:author="Javier Quintana Pérez" w:date="2022-05-09T15:43:00Z"/>
          <w:b/>
          <w:sz w:val="24"/>
        </w:rPr>
      </w:pPr>
    </w:p>
    <w:p w:rsidR="00885276" w:rsidRPr="00DC6D77" w:rsidRDefault="00885276" w:rsidP="00885276">
      <w:pPr>
        <w:rPr>
          <w:rFonts w:ascii="Tahoma" w:hAnsi="Tahoma"/>
          <w:b/>
          <w:sz w:val="24"/>
        </w:rPr>
      </w:pPr>
    </w:p>
    <w:p w:rsidR="00AC1443" w:rsidRDefault="00D919CB" w:rsidP="00AC1443">
      <w:pPr>
        <w:pStyle w:val="Encabezado1"/>
        <w:jc w:val="center"/>
        <w:rPr>
          <w:ins w:id="16" w:author="Javier Quintana Pérez" w:date="2022-05-09T15:43:00Z"/>
        </w:rPr>
      </w:pPr>
      <w:r w:rsidRPr="00D919CB">
        <w:rPr>
          <w:rPrChange w:id="17" w:author="Javier Quintana Pérez" w:date="2022-05-09T15:43:00Z">
            <w:rPr>
              <w:sz w:val="32"/>
              <w:u w:val="single"/>
            </w:rPr>
          </w:rPrChange>
        </w:rPr>
        <w:t>MODELO DE INFORME DE INSPECCION DE PLANTA DE PREFABRICADOS DE HORMIGÓN</w:t>
      </w:r>
    </w:p>
    <w:p w:rsidR="00AC1443" w:rsidRDefault="00D919CB" w:rsidP="00AC1443">
      <w:pPr>
        <w:pStyle w:val="Encabezado1"/>
        <w:jc w:val="center"/>
        <w:rPr>
          <w:ins w:id="18" w:author="Javier Quintana Pérez" w:date="2022-05-09T15:43:00Z"/>
          <w:rFonts w:ascii="Tahoma" w:hAnsi="Tahoma"/>
          <w:sz w:val="32"/>
        </w:rPr>
      </w:pPr>
      <w:ins w:id="19" w:author="Javier Quintana Pérez" w:date="2022-01-31T12:36:00Z">
        <w:r w:rsidRPr="00D919CB">
          <w:rPr>
            <w:rPrChange w:id="20" w:author="Javier Quintana Pérez" w:date="2022-05-09T15:43:00Z">
              <w:rPr>
                <w:sz w:val="32"/>
                <w:u w:val="single"/>
              </w:rPr>
            </w:rPrChange>
          </w:rPr>
          <w:t xml:space="preserve"> </w:t>
        </w:r>
      </w:ins>
      <w:ins w:id="21" w:author="Javier Quintana Pérez" w:date="2022-05-09T15:43:00Z">
        <w:r w:rsidR="00AC1443" w:rsidRPr="004A06DB">
          <w:rPr>
            <w:b w:val="0"/>
          </w:rPr>
          <w:t>(ADAPTADO AL CÓDIGO ESTRUCTURAL)</w:t>
        </w:r>
      </w:ins>
    </w:p>
    <w:p w:rsidR="00000000" w:rsidRDefault="00C3369D">
      <w:pPr>
        <w:pStyle w:val="Encabezado1"/>
        <w:jc w:val="center"/>
        <w:rPr>
          <w:del w:id="22" w:author="Javier Quintana Pérez" w:date="2022-05-09T15:43:00Z"/>
          <w:b w:val="0"/>
          <w:rPrChange w:id="23" w:author="Javier Quintana Pérez" w:date="2022-05-09T15:43:00Z">
            <w:rPr>
              <w:del w:id="24" w:author="Javier Quintana Pérez" w:date="2022-05-09T15:43:00Z"/>
              <w:b/>
              <w:sz w:val="32"/>
              <w:u w:val="single"/>
            </w:rPr>
          </w:rPrChange>
        </w:rPr>
        <w:pPrChange w:id="25" w:author="Javier Quintana Pérez" w:date="2022-05-09T15:43:00Z">
          <w:pPr>
            <w:jc w:val="center"/>
          </w:pPr>
        </w:pPrChange>
      </w:pPr>
    </w:p>
    <w:p w:rsidR="00885276" w:rsidRPr="004D4657" w:rsidDel="00AC1443" w:rsidRDefault="00513083" w:rsidP="00885276">
      <w:pPr>
        <w:jc w:val="center"/>
        <w:rPr>
          <w:del w:id="26" w:author="Javier Quintana Pérez" w:date="2022-05-09T15:44:00Z"/>
          <w:rFonts w:ascii="Tahoma" w:hAnsi="Tahoma"/>
          <w:b/>
          <w:sz w:val="32"/>
          <w:u w:val="single"/>
        </w:rPr>
      </w:pPr>
      <w:del w:id="27" w:author="Javier Quintana Pérez" w:date="2022-05-09T15:44:00Z">
        <w:r w:rsidRPr="004D4657" w:rsidDel="00AC1443">
          <w:rPr>
            <w:rFonts w:ascii="Tahoma" w:hAnsi="Tahoma"/>
            <w:b/>
            <w:sz w:val="32"/>
            <w:u w:val="single"/>
          </w:rPr>
          <w:delText xml:space="preserve"> </w:delText>
        </w:r>
      </w:del>
    </w:p>
    <w:p w:rsidR="00000000" w:rsidRDefault="00C3369D">
      <w:pPr>
        <w:jc w:val="center"/>
        <w:rPr>
          <w:rFonts w:ascii="Tahoma" w:hAnsi="Tahoma"/>
          <w:sz w:val="32"/>
        </w:rPr>
        <w:pPrChange w:id="28" w:author="Javier Quintana Pérez" w:date="2022-05-09T15:44:00Z">
          <w:pPr/>
        </w:pPrChang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5842"/>
      </w:tblGrid>
      <w:tr w:rsidR="00090B75" w:rsidRPr="00CC53A0" w:rsidTr="00090B75">
        <w:trPr>
          <w:jc w:val="center"/>
        </w:trPr>
        <w:tc>
          <w:tcPr>
            <w:tcW w:w="2802" w:type="dxa"/>
            <w:shd w:val="clear" w:color="auto" w:fill="auto"/>
            <w:vAlign w:val="center"/>
          </w:tcPr>
          <w:p w:rsidR="00090B75" w:rsidRPr="00AC1443" w:rsidRDefault="00D919CB" w:rsidP="00090B75">
            <w:pPr>
              <w:jc w:val="center"/>
              <w:rPr>
                <w:rFonts w:ascii="Source Sans Pro" w:hAnsi="Source Sans Pro"/>
                <w:color w:val="000000"/>
                <w:sz w:val="21"/>
                <w:szCs w:val="21"/>
                <w:rPrChange w:id="29" w:author="Javier Quintana Pérez" w:date="2022-05-09T15:43:00Z">
                  <w:rPr>
                    <w:color w:val="000000"/>
                    <w:sz w:val="24"/>
                    <w:szCs w:val="24"/>
                  </w:rPr>
                </w:rPrChange>
              </w:rPr>
            </w:pPr>
            <w:r w:rsidRPr="00D919CB">
              <w:rPr>
                <w:rFonts w:ascii="Source Sans Pro" w:hAnsi="Source Sans Pro"/>
                <w:color w:val="000000"/>
                <w:sz w:val="21"/>
                <w:szCs w:val="21"/>
                <w:rPrChange w:id="30" w:author="Javier Quintana Pérez" w:date="2022-05-09T15:43:00Z">
                  <w:rPr>
                    <w:color w:val="000000"/>
                    <w:sz w:val="24"/>
                    <w:szCs w:val="24"/>
                  </w:rPr>
                </w:rPrChange>
              </w:rPr>
              <w:t>Fábrica</w:t>
            </w:r>
          </w:p>
        </w:tc>
        <w:tc>
          <w:tcPr>
            <w:tcW w:w="5842" w:type="dxa"/>
            <w:shd w:val="clear" w:color="auto" w:fill="auto"/>
            <w:vAlign w:val="center"/>
          </w:tcPr>
          <w:p w:rsidR="00090B75" w:rsidRPr="00AC1443" w:rsidRDefault="00090B75" w:rsidP="00090B75">
            <w:pPr>
              <w:jc w:val="center"/>
              <w:rPr>
                <w:rFonts w:ascii="Source Sans Pro" w:hAnsi="Source Sans Pro"/>
                <w:color w:val="000000"/>
                <w:sz w:val="21"/>
                <w:szCs w:val="21"/>
                <w:rPrChange w:id="31" w:author="Javier Quintana Pérez" w:date="2022-05-09T15:43:00Z">
                  <w:rPr>
                    <w:color w:val="000000"/>
                    <w:sz w:val="24"/>
                    <w:szCs w:val="24"/>
                  </w:rPr>
                </w:rPrChange>
              </w:rPr>
            </w:pPr>
          </w:p>
        </w:tc>
      </w:tr>
      <w:tr w:rsidR="00090B75" w:rsidRPr="00CC53A0" w:rsidTr="00090B75">
        <w:trPr>
          <w:jc w:val="center"/>
        </w:trPr>
        <w:tc>
          <w:tcPr>
            <w:tcW w:w="2802" w:type="dxa"/>
            <w:shd w:val="clear" w:color="auto" w:fill="auto"/>
            <w:vAlign w:val="center"/>
          </w:tcPr>
          <w:p w:rsidR="00090B75" w:rsidRPr="00AC1443" w:rsidRDefault="00D919CB" w:rsidP="00090B75">
            <w:pPr>
              <w:jc w:val="center"/>
              <w:rPr>
                <w:rFonts w:ascii="Source Sans Pro" w:hAnsi="Source Sans Pro"/>
                <w:color w:val="000000"/>
                <w:sz w:val="21"/>
                <w:szCs w:val="21"/>
                <w:rPrChange w:id="32" w:author="Javier Quintana Pérez" w:date="2022-05-09T15:43:00Z">
                  <w:rPr>
                    <w:color w:val="000000"/>
                    <w:sz w:val="24"/>
                    <w:szCs w:val="24"/>
                  </w:rPr>
                </w:rPrChange>
              </w:rPr>
            </w:pPr>
            <w:r w:rsidRPr="00D919CB">
              <w:rPr>
                <w:rFonts w:ascii="Source Sans Pro" w:hAnsi="Source Sans Pro"/>
                <w:color w:val="000000"/>
                <w:sz w:val="21"/>
                <w:szCs w:val="21"/>
                <w:rPrChange w:id="33" w:author="Javier Quintana Pérez" w:date="2022-05-09T15:43:00Z">
                  <w:rPr>
                    <w:color w:val="000000"/>
                    <w:sz w:val="24"/>
                    <w:szCs w:val="24"/>
                  </w:rPr>
                </w:rPrChange>
              </w:rPr>
              <w:t>Situada en</w:t>
            </w:r>
          </w:p>
        </w:tc>
        <w:tc>
          <w:tcPr>
            <w:tcW w:w="5842" w:type="dxa"/>
            <w:shd w:val="clear" w:color="auto" w:fill="auto"/>
            <w:vAlign w:val="center"/>
          </w:tcPr>
          <w:p w:rsidR="00090B75" w:rsidRPr="00AC1443" w:rsidRDefault="00090B75" w:rsidP="00090B75">
            <w:pPr>
              <w:jc w:val="center"/>
              <w:rPr>
                <w:rFonts w:ascii="Source Sans Pro" w:hAnsi="Source Sans Pro"/>
                <w:color w:val="000000"/>
                <w:sz w:val="21"/>
                <w:szCs w:val="21"/>
                <w:rPrChange w:id="34" w:author="Javier Quintana Pérez" w:date="2022-05-09T15:43:00Z">
                  <w:rPr>
                    <w:color w:val="000000"/>
                    <w:sz w:val="24"/>
                    <w:szCs w:val="24"/>
                  </w:rPr>
                </w:rPrChange>
              </w:rPr>
            </w:pPr>
          </w:p>
        </w:tc>
      </w:tr>
      <w:tr w:rsidR="00090B75" w:rsidRPr="00CC53A0" w:rsidTr="00090B75">
        <w:trPr>
          <w:jc w:val="center"/>
        </w:trPr>
        <w:tc>
          <w:tcPr>
            <w:tcW w:w="2802" w:type="dxa"/>
            <w:shd w:val="clear" w:color="auto" w:fill="auto"/>
            <w:vAlign w:val="center"/>
          </w:tcPr>
          <w:p w:rsidR="00090B75" w:rsidRPr="00AC1443" w:rsidRDefault="00D919CB" w:rsidP="00090B75">
            <w:pPr>
              <w:jc w:val="center"/>
              <w:rPr>
                <w:rFonts w:ascii="Source Sans Pro" w:hAnsi="Source Sans Pro"/>
                <w:color w:val="000000"/>
                <w:sz w:val="21"/>
                <w:szCs w:val="21"/>
                <w:rPrChange w:id="35" w:author="Javier Quintana Pérez" w:date="2022-05-09T15:43:00Z">
                  <w:rPr>
                    <w:color w:val="000000"/>
                    <w:sz w:val="24"/>
                    <w:szCs w:val="24"/>
                  </w:rPr>
                </w:rPrChange>
              </w:rPr>
            </w:pPr>
            <w:r w:rsidRPr="00D919CB">
              <w:rPr>
                <w:rFonts w:ascii="Source Sans Pro" w:hAnsi="Source Sans Pro"/>
                <w:color w:val="000000"/>
                <w:sz w:val="21"/>
                <w:szCs w:val="21"/>
                <w:rPrChange w:id="36" w:author="Javier Quintana Pérez" w:date="2022-05-09T15:43:00Z">
                  <w:rPr>
                    <w:color w:val="000000"/>
                    <w:sz w:val="24"/>
                    <w:szCs w:val="24"/>
                  </w:rPr>
                </w:rPrChange>
              </w:rPr>
              <w:t>Fecha de verificación</w:t>
            </w:r>
          </w:p>
        </w:tc>
        <w:tc>
          <w:tcPr>
            <w:tcW w:w="5842" w:type="dxa"/>
            <w:shd w:val="clear" w:color="auto" w:fill="auto"/>
            <w:vAlign w:val="center"/>
          </w:tcPr>
          <w:p w:rsidR="00090B75" w:rsidRPr="00AC1443" w:rsidRDefault="00090B75" w:rsidP="00090B75">
            <w:pPr>
              <w:jc w:val="center"/>
              <w:rPr>
                <w:rFonts w:ascii="Source Sans Pro" w:hAnsi="Source Sans Pro"/>
                <w:color w:val="000000"/>
                <w:sz w:val="21"/>
                <w:szCs w:val="21"/>
                <w:rPrChange w:id="37" w:author="Javier Quintana Pérez" w:date="2022-05-09T15:43:00Z">
                  <w:rPr>
                    <w:color w:val="000000"/>
                    <w:sz w:val="24"/>
                    <w:szCs w:val="24"/>
                  </w:rPr>
                </w:rPrChange>
              </w:rPr>
            </w:pPr>
          </w:p>
        </w:tc>
      </w:tr>
    </w:tbl>
    <w:p w:rsidR="00885276" w:rsidDel="00AC1443" w:rsidRDefault="00885276" w:rsidP="00885276">
      <w:pPr>
        <w:rPr>
          <w:del w:id="38" w:author="Javier Quintana Pérez" w:date="2022-05-09T15:44:00Z"/>
          <w:rFonts w:ascii="Tahoma" w:hAnsi="Tahoma"/>
          <w:sz w:val="32"/>
        </w:rPr>
      </w:pPr>
    </w:p>
    <w:p w:rsidR="00090B75" w:rsidDel="00AC1443" w:rsidRDefault="00090B75" w:rsidP="00885276">
      <w:pPr>
        <w:rPr>
          <w:del w:id="39" w:author="Javier Quintana Pérez" w:date="2022-05-09T15:44:00Z"/>
          <w:rFonts w:ascii="Tahoma" w:hAnsi="Tahoma"/>
          <w:sz w:val="32"/>
        </w:rPr>
      </w:pPr>
    </w:p>
    <w:p w:rsidR="00090B75" w:rsidDel="00AC1443" w:rsidRDefault="00090B75" w:rsidP="00885276">
      <w:pPr>
        <w:rPr>
          <w:del w:id="40" w:author="Javier Quintana Pérez" w:date="2022-05-09T15:44:00Z"/>
          <w:rFonts w:ascii="Tahoma" w:hAnsi="Tahoma"/>
          <w:sz w:val="32"/>
        </w:rPr>
      </w:pPr>
    </w:p>
    <w:p w:rsidR="00090B75" w:rsidRDefault="00090B75" w:rsidP="00885276">
      <w:pPr>
        <w:rPr>
          <w:rFonts w:ascii="Tahoma" w:hAnsi="Tahoma"/>
          <w:sz w:val="32"/>
        </w:rPr>
      </w:pPr>
    </w:p>
    <w:p w:rsidR="00090B75" w:rsidRPr="00AC1443" w:rsidRDefault="00D919CB" w:rsidP="00090B75">
      <w:pPr>
        <w:ind w:firstLine="709"/>
        <w:rPr>
          <w:rFonts w:ascii="Source Sans Pro" w:hAnsi="Source Sans Pro"/>
          <w:b/>
          <w:color w:val="000000"/>
          <w:sz w:val="21"/>
          <w:szCs w:val="21"/>
          <w:rPrChange w:id="41" w:author="Javier Quintana Pérez" w:date="2022-05-09T15:44:00Z">
            <w:rPr>
              <w:b/>
              <w:color w:val="000000"/>
            </w:rPr>
          </w:rPrChange>
        </w:rPr>
      </w:pPr>
      <w:r w:rsidRPr="00D919CB">
        <w:rPr>
          <w:rFonts w:ascii="Source Sans Pro" w:hAnsi="Source Sans Pro"/>
          <w:b/>
          <w:color w:val="000000"/>
          <w:sz w:val="21"/>
          <w:szCs w:val="21"/>
          <w:rPrChange w:id="42" w:author="Javier Quintana Pérez" w:date="2022-05-09T15:44:00Z">
            <w:rPr>
              <w:b/>
              <w:color w:val="000000"/>
            </w:rPr>
          </w:rPrChange>
        </w:rPr>
        <w:t>Elementos producidos para la obra:</w:t>
      </w:r>
    </w:p>
    <w:p w:rsidR="00090B75" w:rsidRDefault="00090B75" w:rsidP="00090B75">
      <w:pPr>
        <w:ind w:firstLine="709"/>
        <w:rPr>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90B75" w:rsidRPr="00CC53A0" w:rsidTr="00090B75">
        <w:trPr>
          <w:jc w:val="center"/>
        </w:trPr>
        <w:tc>
          <w:tcPr>
            <w:tcW w:w="8644" w:type="dxa"/>
            <w:shd w:val="clear" w:color="auto" w:fill="auto"/>
          </w:tcPr>
          <w:p w:rsidR="00090B75" w:rsidRPr="00CC53A0" w:rsidRDefault="00090B75" w:rsidP="00090B75">
            <w:pPr>
              <w:rPr>
                <w:b/>
                <w:color w:val="000000"/>
              </w:rPr>
            </w:pPr>
          </w:p>
          <w:p w:rsidR="00090B75" w:rsidRPr="00CC53A0" w:rsidRDefault="00090B75" w:rsidP="00090B75">
            <w:pPr>
              <w:rPr>
                <w:b/>
                <w:color w:val="000000"/>
              </w:rPr>
            </w:pPr>
          </w:p>
        </w:tc>
      </w:tr>
      <w:tr w:rsidR="00090B75" w:rsidRPr="00CC53A0" w:rsidTr="00090B75">
        <w:trPr>
          <w:jc w:val="center"/>
        </w:trPr>
        <w:tc>
          <w:tcPr>
            <w:tcW w:w="8644" w:type="dxa"/>
            <w:shd w:val="clear" w:color="auto" w:fill="auto"/>
          </w:tcPr>
          <w:p w:rsidR="00090B75" w:rsidRPr="00CC53A0" w:rsidRDefault="00090B75" w:rsidP="00090B75">
            <w:pPr>
              <w:rPr>
                <w:b/>
                <w:color w:val="000000"/>
              </w:rPr>
            </w:pPr>
          </w:p>
          <w:p w:rsidR="00090B75" w:rsidRPr="00CC53A0" w:rsidRDefault="00090B75" w:rsidP="00090B75">
            <w:pPr>
              <w:rPr>
                <w:b/>
                <w:color w:val="000000"/>
              </w:rPr>
            </w:pPr>
          </w:p>
        </w:tc>
      </w:tr>
      <w:tr w:rsidR="00090B75" w:rsidRPr="00CC53A0" w:rsidTr="00090B75">
        <w:trPr>
          <w:jc w:val="center"/>
        </w:trPr>
        <w:tc>
          <w:tcPr>
            <w:tcW w:w="8644" w:type="dxa"/>
            <w:shd w:val="clear" w:color="auto" w:fill="auto"/>
          </w:tcPr>
          <w:p w:rsidR="00090B75" w:rsidRPr="00CC53A0" w:rsidRDefault="00090B75" w:rsidP="00090B75">
            <w:pPr>
              <w:rPr>
                <w:b/>
                <w:color w:val="000000"/>
              </w:rPr>
            </w:pPr>
          </w:p>
          <w:p w:rsidR="00090B75" w:rsidRPr="00CC53A0" w:rsidRDefault="00090B75" w:rsidP="00090B75">
            <w:pPr>
              <w:rPr>
                <w:b/>
                <w:color w:val="000000"/>
              </w:rPr>
            </w:pPr>
          </w:p>
        </w:tc>
      </w:tr>
    </w:tbl>
    <w:p w:rsidR="00D75A21" w:rsidRDefault="00D75A21" w:rsidP="00090B75">
      <w:pPr>
        <w:rPr>
          <w:ins w:id="43" w:author="Javier Quintana Pérez" w:date="2022-05-11T15:48:00Z"/>
        </w:rPr>
      </w:pPr>
    </w:p>
    <w:p w:rsidR="00D75A21" w:rsidRDefault="00D75A21">
      <w:pPr>
        <w:tabs>
          <w:tab w:val="clear" w:pos="567"/>
        </w:tabs>
        <w:spacing w:line="240" w:lineRule="auto"/>
        <w:jc w:val="left"/>
        <w:rPr>
          <w:ins w:id="44" w:author="Javier Quintana Pérez" w:date="2022-05-11T15:48:00Z"/>
        </w:rPr>
      </w:pPr>
      <w:ins w:id="45" w:author="Javier Quintana Pérez" w:date="2022-05-11T15:48:00Z">
        <w:r>
          <w:br w:type="page"/>
        </w:r>
      </w:ins>
    </w:p>
    <w:p w:rsidR="00000000" w:rsidRDefault="00D919CB">
      <w:pPr>
        <w:tabs>
          <w:tab w:val="left" w:pos="1352"/>
        </w:tabs>
        <w:spacing w:line="240" w:lineRule="auto"/>
        <w:rPr>
          <w:rFonts w:ascii="Source Sans Pro" w:hAnsi="Source Sans Pro"/>
          <w:sz w:val="21"/>
          <w:szCs w:val="21"/>
          <w:u w:val="single"/>
          <w:rPrChange w:id="46" w:author="Javier Quintana Pérez" w:date="2022-12-21T17:51:00Z">
            <w:rPr>
              <w:rFonts w:ascii="Source Sans Pro" w:hAnsi="Source Sans Pro"/>
              <w:u w:val="single"/>
            </w:rPr>
          </w:rPrChange>
        </w:rPr>
        <w:pPrChange w:id="47" w:author="Javier Quintana Pérez" w:date="2022-12-21T17:51:00Z">
          <w:pPr/>
        </w:pPrChange>
      </w:pPr>
      <w:r w:rsidRPr="00D919CB">
        <w:rPr>
          <w:rFonts w:ascii="Source Sans Pro" w:hAnsi="Source Sans Pro"/>
          <w:sz w:val="21"/>
          <w:szCs w:val="21"/>
          <w:u w:val="single"/>
          <w:rPrChange w:id="48" w:author="Javier Quintana Pérez" w:date="2022-12-21T17:51:00Z">
            <w:rPr>
              <w:rFonts w:ascii="Source Sans Pro" w:hAnsi="Source Sans Pro"/>
              <w:u w:val="single"/>
            </w:rPr>
          </w:rPrChange>
        </w:rPr>
        <w:lastRenderedPageBreak/>
        <w:t>INDICE</w:t>
      </w:r>
    </w:p>
    <w:p w:rsidR="004F5D8D" w:rsidRPr="00B453F7" w:rsidRDefault="004F5D8D" w:rsidP="00090B75">
      <w:pPr>
        <w:rPr>
          <w:rFonts w:ascii="Source Sans Pro" w:hAnsi="Source Sans Pro"/>
          <w:u w:val="single"/>
        </w:rPr>
      </w:pPr>
    </w:p>
    <w:p w:rsidR="00524D01" w:rsidRPr="00524D01" w:rsidRDefault="00D919CB">
      <w:pPr>
        <w:pStyle w:val="TDC2"/>
        <w:rPr>
          <w:ins w:id="49" w:author="Javier Quintana Pérez" w:date="2022-12-21T17:48:00Z"/>
          <w:rStyle w:val="Hipervnculo"/>
          <w:b/>
          <w:bCs/>
          <w:sz w:val="21"/>
          <w:szCs w:val="21"/>
          <w:rPrChange w:id="50" w:author="Javier Quintana Pérez" w:date="2022-12-21T17:51:00Z">
            <w:rPr>
              <w:ins w:id="51" w:author="Javier Quintana Pérez" w:date="2022-12-21T17:48:00Z"/>
              <w:rFonts w:asciiTheme="minorHAnsi" w:eastAsiaTheme="minorEastAsia" w:hAnsiTheme="minorHAnsi" w:cstheme="minorBidi"/>
              <w:caps w:val="0"/>
              <w:sz w:val="22"/>
              <w:szCs w:val="22"/>
            </w:rPr>
          </w:rPrChange>
        </w:rPr>
      </w:pPr>
      <w:r w:rsidRPr="00D919CB">
        <w:rPr>
          <w:b/>
        </w:rPr>
        <w:fldChar w:fldCharType="begin"/>
      </w:r>
      <w:r w:rsidR="007D1FCF" w:rsidRPr="00B453F7">
        <w:instrText xml:space="preserve"> TOC \h \z \t "Nivel 1;1;Nivel 2;2;Nivel 3;3;Anejos 1;1;Anejo 2;1;Descripción anejo;4"\N "4-4 </w:instrText>
      </w:r>
      <w:r w:rsidRPr="00D919CB">
        <w:rPr>
          <w:b/>
        </w:rPr>
        <w:fldChar w:fldCharType="separate"/>
      </w:r>
      <w:ins w:id="52" w:author="Javier Quintana Pérez" w:date="2022-12-21T17:48:00Z">
        <w:r w:rsidRPr="00D919CB">
          <w:rPr>
            <w:rStyle w:val="Hipervnculo"/>
            <w:b/>
            <w:bCs/>
            <w:sz w:val="21"/>
            <w:szCs w:val="21"/>
            <w:rPrChange w:id="53" w:author="Javier Quintana Pérez" w:date="2022-12-21T17:51:00Z">
              <w:rPr>
                <w:rStyle w:val="Hipervnculo"/>
              </w:rPr>
            </w:rPrChange>
          </w:rPr>
          <w:fldChar w:fldCharType="begin"/>
        </w:r>
        <w:r w:rsidRPr="00D919CB">
          <w:rPr>
            <w:rStyle w:val="Hipervnculo"/>
            <w:b/>
            <w:bCs/>
            <w:sz w:val="21"/>
            <w:szCs w:val="21"/>
            <w:rPrChange w:id="54" w:author="Javier Quintana Pérez" w:date="2022-12-21T17:51:00Z">
              <w:rPr>
                <w:rStyle w:val="Hipervnculo"/>
              </w:rPr>
            </w:rPrChange>
          </w:rPr>
          <w:instrText xml:space="preserve"> HYPERLINK \l "_Toc122537311" </w:instrText>
        </w:r>
        <w:r w:rsidRPr="00D919CB">
          <w:rPr>
            <w:rStyle w:val="Hipervnculo"/>
            <w:b/>
            <w:bCs/>
            <w:sz w:val="21"/>
            <w:szCs w:val="21"/>
            <w:rPrChange w:id="55" w:author="Javier Quintana Pérez" w:date="2022-12-21T17:51:00Z">
              <w:rPr>
                <w:rStyle w:val="Hipervnculo"/>
              </w:rPr>
            </w:rPrChange>
          </w:rPr>
          <w:fldChar w:fldCharType="separate"/>
        </w:r>
        <w:r w:rsidRPr="00D919CB">
          <w:rPr>
            <w:rStyle w:val="Hipervnculo"/>
            <w:b/>
            <w:bCs/>
            <w:sz w:val="21"/>
            <w:szCs w:val="21"/>
            <w:rPrChange w:id="56" w:author="Javier Quintana Pérez" w:date="2022-12-21T17:51:00Z">
              <w:rPr>
                <w:rStyle w:val="Hipervnculo"/>
              </w:rPr>
            </w:rPrChange>
          </w:rPr>
          <w:t>0.</w:t>
        </w:r>
        <w:r w:rsidRPr="00D919CB">
          <w:rPr>
            <w:rStyle w:val="Hipervnculo"/>
            <w:b/>
            <w:bCs/>
            <w:sz w:val="21"/>
            <w:szCs w:val="21"/>
            <w:rPrChange w:id="57" w:author="Javier Quintana Pérez" w:date="2022-12-21T17:51:00Z">
              <w:rPr>
                <w:rFonts w:asciiTheme="minorHAnsi" w:eastAsiaTheme="minorEastAsia" w:hAnsiTheme="minorHAnsi" w:cstheme="minorBidi"/>
                <w:caps w:val="0"/>
                <w:color w:val="0000FF"/>
                <w:sz w:val="22"/>
                <w:szCs w:val="22"/>
                <w:u w:val="single"/>
              </w:rPr>
            </w:rPrChange>
          </w:rPr>
          <w:tab/>
          <w:t>INTRODUCCIÓN</w:t>
        </w:r>
        <w:r w:rsidRPr="00D919CB">
          <w:rPr>
            <w:rStyle w:val="Hipervnculo"/>
            <w:b/>
            <w:bCs/>
            <w:webHidden/>
            <w:sz w:val="21"/>
            <w:szCs w:val="21"/>
            <w:rPrChange w:id="58" w:author="Javier Quintana Pérez" w:date="2022-12-21T17:51:00Z">
              <w:rPr>
                <w:webHidden/>
                <w:color w:val="0000FF"/>
                <w:u w:val="single"/>
              </w:rPr>
            </w:rPrChange>
          </w:rPr>
          <w:tab/>
        </w:r>
        <w:r w:rsidRPr="00D919CB">
          <w:rPr>
            <w:rStyle w:val="Hipervnculo"/>
            <w:b/>
            <w:bCs/>
            <w:webHidden/>
            <w:sz w:val="21"/>
            <w:szCs w:val="21"/>
            <w:rPrChange w:id="59" w:author="Javier Quintana Pérez" w:date="2022-12-21T17:51:00Z">
              <w:rPr>
                <w:webHidden/>
                <w:color w:val="0000FF"/>
                <w:u w:val="single"/>
              </w:rPr>
            </w:rPrChange>
          </w:rPr>
          <w:fldChar w:fldCharType="begin"/>
        </w:r>
        <w:r w:rsidRPr="00D919CB">
          <w:rPr>
            <w:rStyle w:val="Hipervnculo"/>
            <w:b/>
            <w:bCs/>
            <w:webHidden/>
            <w:sz w:val="21"/>
            <w:szCs w:val="21"/>
            <w:rPrChange w:id="60" w:author="Javier Quintana Pérez" w:date="2022-12-21T17:51:00Z">
              <w:rPr>
                <w:webHidden/>
                <w:color w:val="0000FF"/>
                <w:u w:val="single"/>
              </w:rPr>
            </w:rPrChange>
          </w:rPr>
          <w:instrText xml:space="preserve"> PAGEREF _Toc122537311 \h </w:instrText>
        </w:r>
      </w:ins>
      <w:r w:rsidRPr="00D919CB">
        <w:rPr>
          <w:rStyle w:val="Hipervnculo"/>
          <w:b/>
          <w:bCs/>
          <w:webHidden/>
          <w:sz w:val="21"/>
          <w:szCs w:val="21"/>
          <w:rPrChange w:id="61" w:author="Javier Quintana Pérez" w:date="2022-12-21T17:51:00Z">
            <w:rPr>
              <w:rStyle w:val="Hipervnculo"/>
              <w:b/>
              <w:bCs/>
              <w:webHidden/>
              <w:sz w:val="21"/>
              <w:szCs w:val="21"/>
            </w:rPr>
          </w:rPrChange>
        </w:rPr>
      </w:r>
      <w:r w:rsidRPr="00D919CB">
        <w:rPr>
          <w:rStyle w:val="Hipervnculo"/>
          <w:b/>
          <w:bCs/>
          <w:webHidden/>
          <w:sz w:val="21"/>
          <w:szCs w:val="21"/>
          <w:rPrChange w:id="62" w:author="Javier Quintana Pérez" w:date="2022-12-21T17:51:00Z">
            <w:rPr>
              <w:webHidden/>
              <w:color w:val="0000FF"/>
              <w:u w:val="single"/>
            </w:rPr>
          </w:rPrChange>
        </w:rPr>
        <w:fldChar w:fldCharType="separate"/>
      </w:r>
      <w:ins w:id="63" w:author="Javier Quintana Pérez" w:date="2023-01-23T10:31:00Z">
        <w:r w:rsidR="008C416E">
          <w:rPr>
            <w:rStyle w:val="Hipervnculo"/>
            <w:b/>
            <w:bCs/>
            <w:webHidden/>
            <w:sz w:val="21"/>
            <w:szCs w:val="21"/>
          </w:rPr>
          <w:t>5</w:t>
        </w:r>
      </w:ins>
      <w:ins w:id="64" w:author="Javier Quintana Pérez" w:date="2022-12-21T17:48:00Z">
        <w:r w:rsidRPr="00D919CB">
          <w:rPr>
            <w:rStyle w:val="Hipervnculo"/>
            <w:b/>
            <w:bCs/>
            <w:webHidden/>
            <w:sz w:val="21"/>
            <w:szCs w:val="21"/>
            <w:rPrChange w:id="65" w:author="Javier Quintana Pérez" w:date="2022-12-21T17:51:00Z">
              <w:rPr>
                <w:webHidden/>
                <w:color w:val="0000FF"/>
                <w:u w:val="single"/>
              </w:rPr>
            </w:rPrChange>
          </w:rPr>
          <w:fldChar w:fldCharType="end"/>
        </w:r>
        <w:r w:rsidRPr="00D919CB">
          <w:rPr>
            <w:rStyle w:val="Hipervnculo"/>
            <w:b/>
            <w:bCs/>
            <w:sz w:val="21"/>
            <w:szCs w:val="21"/>
            <w:rPrChange w:id="66" w:author="Javier Quintana Pérez" w:date="2022-12-21T17:51:00Z">
              <w:rPr>
                <w:rStyle w:val="Hipervnculo"/>
              </w:rPr>
            </w:rPrChange>
          </w:rPr>
          <w:fldChar w:fldCharType="end"/>
        </w:r>
      </w:ins>
    </w:p>
    <w:p w:rsidR="00524D01" w:rsidRPr="00524D01" w:rsidRDefault="00D919CB">
      <w:pPr>
        <w:pStyle w:val="TDC2"/>
        <w:rPr>
          <w:ins w:id="67" w:author="Javier Quintana Pérez" w:date="2022-12-21T17:48:00Z"/>
          <w:rStyle w:val="Hipervnculo"/>
          <w:b/>
          <w:bCs/>
          <w:sz w:val="21"/>
          <w:szCs w:val="21"/>
          <w:rPrChange w:id="68" w:author="Javier Quintana Pérez" w:date="2022-12-21T17:51:00Z">
            <w:rPr>
              <w:ins w:id="69" w:author="Javier Quintana Pérez" w:date="2022-12-21T17:48:00Z"/>
              <w:rFonts w:asciiTheme="minorHAnsi" w:eastAsiaTheme="minorEastAsia" w:hAnsiTheme="minorHAnsi" w:cstheme="minorBidi"/>
              <w:caps w:val="0"/>
              <w:sz w:val="22"/>
              <w:szCs w:val="22"/>
            </w:rPr>
          </w:rPrChange>
        </w:rPr>
      </w:pPr>
      <w:ins w:id="70" w:author="Javier Quintana Pérez" w:date="2022-12-21T17:48:00Z">
        <w:r w:rsidRPr="00D919CB">
          <w:rPr>
            <w:rStyle w:val="Hipervnculo"/>
            <w:b/>
            <w:bCs/>
            <w:sz w:val="21"/>
            <w:szCs w:val="21"/>
            <w:rPrChange w:id="71" w:author="Javier Quintana Pérez" w:date="2022-12-21T17:51:00Z">
              <w:rPr>
                <w:rStyle w:val="Hipervnculo"/>
              </w:rPr>
            </w:rPrChange>
          </w:rPr>
          <w:fldChar w:fldCharType="begin"/>
        </w:r>
        <w:r w:rsidRPr="00D919CB">
          <w:rPr>
            <w:rStyle w:val="Hipervnculo"/>
            <w:b/>
            <w:bCs/>
            <w:sz w:val="21"/>
            <w:szCs w:val="21"/>
            <w:rPrChange w:id="72" w:author="Javier Quintana Pérez" w:date="2022-12-21T17:51:00Z">
              <w:rPr>
                <w:rStyle w:val="Hipervnculo"/>
              </w:rPr>
            </w:rPrChange>
          </w:rPr>
          <w:instrText xml:space="preserve"> HYPERLINK \l "_Toc122537316" </w:instrText>
        </w:r>
        <w:r w:rsidRPr="00D919CB">
          <w:rPr>
            <w:rStyle w:val="Hipervnculo"/>
            <w:b/>
            <w:bCs/>
            <w:sz w:val="21"/>
            <w:szCs w:val="21"/>
            <w:rPrChange w:id="73" w:author="Javier Quintana Pérez" w:date="2022-12-21T17:51:00Z">
              <w:rPr>
                <w:rStyle w:val="Hipervnculo"/>
              </w:rPr>
            </w:rPrChange>
          </w:rPr>
          <w:fldChar w:fldCharType="separate"/>
        </w:r>
        <w:r w:rsidRPr="00D919CB">
          <w:rPr>
            <w:rStyle w:val="Hipervnculo"/>
            <w:b/>
            <w:bCs/>
            <w:sz w:val="21"/>
            <w:szCs w:val="21"/>
            <w:rPrChange w:id="74" w:author="Javier Quintana Pérez" w:date="2022-12-21T17:51:00Z">
              <w:rPr>
                <w:rStyle w:val="Hipervnculo"/>
              </w:rPr>
            </w:rPrChange>
          </w:rPr>
          <w:t>1.</w:t>
        </w:r>
        <w:r w:rsidRPr="00D919CB">
          <w:rPr>
            <w:rStyle w:val="Hipervnculo"/>
            <w:b/>
            <w:bCs/>
            <w:sz w:val="21"/>
            <w:szCs w:val="21"/>
            <w:rPrChange w:id="75" w:author="Javier Quintana Pérez" w:date="2022-12-21T17:51:00Z">
              <w:rPr>
                <w:rFonts w:asciiTheme="minorHAnsi" w:eastAsiaTheme="minorEastAsia" w:hAnsiTheme="minorHAnsi" w:cstheme="minorBidi"/>
                <w:caps w:val="0"/>
                <w:color w:val="0000FF"/>
                <w:sz w:val="22"/>
                <w:szCs w:val="22"/>
                <w:u w:val="single"/>
              </w:rPr>
            </w:rPrChange>
          </w:rPr>
          <w:tab/>
          <w:t>DOCUMENTACIÓN A APORTAR PREVIA A LA INSPECCIÓN</w:t>
        </w:r>
        <w:r w:rsidRPr="00D919CB">
          <w:rPr>
            <w:rStyle w:val="Hipervnculo"/>
            <w:b/>
            <w:bCs/>
            <w:webHidden/>
            <w:sz w:val="21"/>
            <w:szCs w:val="21"/>
            <w:rPrChange w:id="76" w:author="Javier Quintana Pérez" w:date="2022-12-21T17:51:00Z">
              <w:rPr>
                <w:webHidden/>
                <w:color w:val="0000FF"/>
                <w:u w:val="single"/>
              </w:rPr>
            </w:rPrChange>
          </w:rPr>
          <w:tab/>
        </w:r>
        <w:r w:rsidRPr="00D919CB">
          <w:rPr>
            <w:rStyle w:val="Hipervnculo"/>
            <w:b/>
            <w:bCs/>
            <w:webHidden/>
            <w:sz w:val="21"/>
            <w:szCs w:val="21"/>
            <w:rPrChange w:id="77" w:author="Javier Quintana Pérez" w:date="2022-12-21T17:51:00Z">
              <w:rPr>
                <w:webHidden/>
                <w:color w:val="0000FF"/>
                <w:u w:val="single"/>
              </w:rPr>
            </w:rPrChange>
          </w:rPr>
          <w:fldChar w:fldCharType="begin"/>
        </w:r>
        <w:r w:rsidRPr="00D919CB">
          <w:rPr>
            <w:rStyle w:val="Hipervnculo"/>
            <w:b/>
            <w:bCs/>
            <w:webHidden/>
            <w:sz w:val="21"/>
            <w:szCs w:val="21"/>
            <w:rPrChange w:id="78" w:author="Javier Quintana Pérez" w:date="2022-12-21T17:51:00Z">
              <w:rPr>
                <w:webHidden/>
                <w:color w:val="0000FF"/>
                <w:u w:val="single"/>
              </w:rPr>
            </w:rPrChange>
          </w:rPr>
          <w:instrText xml:space="preserve"> PAGEREF _Toc122537316 \h </w:instrText>
        </w:r>
      </w:ins>
      <w:r w:rsidRPr="00D919CB">
        <w:rPr>
          <w:rStyle w:val="Hipervnculo"/>
          <w:b/>
          <w:bCs/>
          <w:webHidden/>
          <w:sz w:val="21"/>
          <w:szCs w:val="21"/>
          <w:rPrChange w:id="79" w:author="Javier Quintana Pérez" w:date="2022-12-21T17:51:00Z">
            <w:rPr>
              <w:rStyle w:val="Hipervnculo"/>
              <w:b/>
              <w:bCs/>
              <w:webHidden/>
              <w:sz w:val="21"/>
              <w:szCs w:val="21"/>
            </w:rPr>
          </w:rPrChange>
        </w:rPr>
      </w:r>
      <w:r w:rsidRPr="00D919CB">
        <w:rPr>
          <w:rStyle w:val="Hipervnculo"/>
          <w:b/>
          <w:bCs/>
          <w:webHidden/>
          <w:sz w:val="21"/>
          <w:szCs w:val="21"/>
          <w:rPrChange w:id="80" w:author="Javier Quintana Pérez" w:date="2022-12-21T17:51:00Z">
            <w:rPr>
              <w:webHidden/>
              <w:color w:val="0000FF"/>
              <w:u w:val="single"/>
            </w:rPr>
          </w:rPrChange>
        </w:rPr>
        <w:fldChar w:fldCharType="separate"/>
      </w:r>
      <w:ins w:id="81" w:author="Javier Quintana Pérez" w:date="2023-01-23T10:31:00Z">
        <w:r w:rsidR="008C416E">
          <w:rPr>
            <w:rStyle w:val="Hipervnculo"/>
            <w:b/>
            <w:bCs/>
            <w:webHidden/>
            <w:sz w:val="21"/>
            <w:szCs w:val="21"/>
          </w:rPr>
          <w:t>6</w:t>
        </w:r>
      </w:ins>
      <w:ins w:id="82" w:author="Javier Quintana Pérez" w:date="2022-12-21T17:48:00Z">
        <w:r w:rsidRPr="00D919CB">
          <w:rPr>
            <w:rStyle w:val="Hipervnculo"/>
            <w:b/>
            <w:bCs/>
            <w:webHidden/>
            <w:sz w:val="21"/>
            <w:szCs w:val="21"/>
            <w:rPrChange w:id="83" w:author="Javier Quintana Pérez" w:date="2022-12-21T17:51:00Z">
              <w:rPr>
                <w:webHidden/>
                <w:color w:val="0000FF"/>
                <w:u w:val="single"/>
              </w:rPr>
            </w:rPrChange>
          </w:rPr>
          <w:fldChar w:fldCharType="end"/>
        </w:r>
        <w:r w:rsidRPr="00D919CB">
          <w:rPr>
            <w:rStyle w:val="Hipervnculo"/>
            <w:b/>
            <w:bCs/>
            <w:sz w:val="21"/>
            <w:szCs w:val="21"/>
            <w:rPrChange w:id="84" w:author="Javier Quintana Pérez" w:date="2022-12-21T17:51:00Z">
              <w:rPr>
                <w:rStyle w:val="Hipervnculo"/>
              </w:rPr>
            </w:rPrChange>
          </w:rPr>
          <w:fldChar w:fldCharType="end"/>
        </w:r>
      </w:ins>
    </w:p>
    <w:p w:rsidR="00524D01" w:rsidRPr="00524D01" w:rsidRDefault="00D919CB">
      <w:pPr>
        <w:pStyle w:val="TDC2"/>
        <w:rPr>
          <w:ins w:id="85" w:author="Javier Quintana Pérez" w:date="2022-12-21T17:48:00Z"/>
          <w:rStyle w:val="Hipervnculo"/>
          <w:b/>
          <w:bCs/>
          <w:sz w:val="21"/>
          <w:szCs w:val="21"/>
          <w:rPrChange w:id="86" w:author="Javier Quintana Pérez" w:date="2022-12-21T17:51:00Z">
            <w:rPr>
              <w:ins w:id="87" w:author="Javier Quintana Pérez" w:date="2022-12-21T17:48:00Z"/>
              <w:rFonts w:asciiTheme="minorHAnsi" w:eastAsiaTheme="minorEastAsia" w:hAnsiTheme="minorHAnsi" w:cstheme="minorBidi"/>
              <w:caps w:val="0"/>
              <w:sz w:val="22"/>
              <w:szCs w:val="22"/>
            </w:rPr>
          </w:rPrChange>
        </w:rPr>
      </w:pPr>
      <w:ins w:id="88" w:author="Javier Quintana Pérez" w:date="2022-12-21T17:48:00Z">
        <w:r w:rsidRPr="00D919CB">
          <w:rPr>
            <w:rStyle w:val="Hipervnculo"/>
            <w:b/>
            <w:bCs/>
            <w:sz w:val="21"/>
            <w:szCs w:val="21"/>
            <w:rPrChange w:id="89" w:author="Javier Quintana Pérez" w:date="2022-12-21T17:51:00Z">
              <w:rPr>
                <w:rStyle w:val="Hipervnculo"/>
              </w:rPr>
            </w:rPrChange>
          </w:rPr>
          <w:fldChar w:fldCharType="begin"/>
        </w:r>
        <w:r w:rsidRPr="00D919CB">
          <w:rPr>
            <w:rStyle w:val="Hipervnculo"/>
            <w:b/>
            <w:bCs/>
            <w:sz w:val="21"/>
            <w:szCs w:val="21"/>
            <w:rPrChange w:id="90" w:author="Javier Quintana Pérez" w:date="2022-12-21T17:51:00Z">
              <w:rPr>
                <w:rStyle w:val="Hipervnculo"/>
              </w:rPr>
            </w:rPrChange>
          </w:rPr>
          <w:instrText xml:space="preserve"> HYPERLINK \l "_Toc122537320" </w:instrText>
        </w:r>
        <w:r w:rsidRPr="00D919CB">
          <w:rPr>
            <w:rStyle w:val="Hipervnculo"/>
            <w:b/>
            <w:bCs/>
            <w:sz w:val="21"/>
            <w:szCs w:val="21"/>
            <w:rPrChange w:id="91" w:author="Javier Quintana Pérez" w:date="2022-12-21T17:51:00Z">
              <w:rPr>
                <w:rStyle w:val="Hipervnculo"/>
              </w:rPr>
            </w:rPrChange>
          </w:rPr>
          <w:fldChar w:fldCharType="separate"/>
        </w:r>
        <w:r w:rsidRPr="00D919CB">
          <w:rPr>
            <w:rStyle w:val="Hipervnculo"/>
            <w:b/>
            <w:bCs/>
            <w:sz w:val="21"/>
            <w:szCs w:val="21"/>
            <w:rPrChange w:id="92" w:author="Javier Quintana Pérez" w:date="2022-12-21T17:51:00Z">
              <w:rPr>
                <w:rStyle w:val="Hipervnculo"/>
              </w:rPr>
            </w:rPrChange>
          </w:rPr>
          <w:t>2.</w:t>
        </w:r>
        <w:r w:rsidRPr="00D919CB">
          <w:rPr>
            <w:rStyle w:val="Hipervnculo"/>
            <w:b/>
            <w:bCs/>
            <w:sz w:val="21"/>
            <w:szCs w:val="21"/>
            <w:rPrChange w:id="93" w:author="Javier Quintana Pérez" w:date="2022-12-21T17:51:00Z">
              <w:rPr>
                <w:rFonts w:asciiTheme="minorHAnsi" w:eastAsiaTheme="minorEastAsia" w:hAnsiTheme="minorHAnsi" w:cstheme="minorBidi"/>
                <w:caps w:val="0"/>
                <w:color w:val="0000FF"/>
                <w:sz w:val="22"/>
                <w:szCs w:val="22"/>
                <w:u w:val="single"/>
              </w:rPr>
            </w:rPrChange>
          </w:rPr>
          <w:tab/>
          <w:t>DATOS GENERALES</w:t>
        </w:r>
        <w:r w:rsidRPr="00D919CB">
          <w:rPr>
            <w:rStyle w:val="Hipervnculo"/>
            <w:b/>
            <w:bCs/>
            <w:webHidden/>
            <w:sz w:val="21"/>
            <w:szCs w:val="21"/>
            <w:rPrChange w:id="94" w:author="Javier Quintana Pérez" w:date="2022-12-21T17:51:00Z">
              <w:rPr>
                <w:webHidden/>
                <w:color w:val="0000FF"/>
                <w:u w:val="single"/>
              </w:rPr>
            </w:rPrChange>
          </w:rPr>
          <w:tab/>
        </w:r>
        <w:r w:rsidRPr="00D919CB">
          <w:rPr>
            <w:rStyle w:val="Hipervnculo"/>
            <w:b/>
            <w:bCs/>
            <w:webHidden/>
            <w:sz w:val="21"/>
            <w:szCs w:val="21"/>
            <w:rPrChange w:id="95" w:author="Javier Quintana Pérez" w:date="2022-12-21T17:51:00Z">
              <w:rPr>
                <w:webHidden/>
                <w:color w:val="0000FF"/>
                <w:u w:val="single"/>
              </w:rPr>
            </w:rPrChange>
          </w:rPr>
          <w:fldChar w:fldCharType="begin"/>
        </w:r>
        <w:r w:rsidRPr="00D919CB">
          <w:rPr>
            <w:rStyle w:val="Hipervnculo"/>
            <w:b/>
            <w:bCs/>
            <w:webHidden/>
            <w:sz w:val="21"/>
            <w:szCs w:val="21"/>
            <w:rPrChange w:id="96" w:author="Javier Quintana Pérez" w:date="2022-12-21T17:51:00Z">
              <w:rPr>
                <w:webHidden/>
                <w:color w:val="0000FF"/>
                <w:u w:val="single"/>
              </w:rPr>
            </w:rPrChange>
          </w:rPr>
          <w:instrText xml:space="preserve"> PAGEREF _Toc122537320 \h </w:instrText>
        </w:r>
      </w:ins>
      <w:r w:rsidRPr="00D919CB">
        <w:rPr>
          <w:rStyle w:val="Hipervnculo"/>
          <w:b/>
          <w:bCs/>
          <w:webHidden/>
          <w:sz w:val="21"/>
          <w:szCs w:val="21"/>
          <w:rPrChange w:id="97" w:author="Javier Quintana Pérez" w:date="2022-12-21T17:51:00Z">
            <w:rPr>
              <w:rStyle w:val="Hipervnculo"/>
              <w:b/>
              <w:bCs/>
              <w:webHidden/>
              <w:sz w:val="21"/>
              <w:szCs w:val="21"/>
            </w:rPr>
          </w:rPrChange>
        </w:rPr>
      </w:r>
      <w:r w:rsidRPr="00D919CB">
        <w:rPr>
          <w:rStyle w:val="Hipervnculo"/>
          <w:b/>
          <w:bCs/>
          <w:webHidden/>
          <w:sz w:val="21"/>
          <w:szCs w:val="21"/>
          <w:rPrChange w:id="98" w:author="Javier Quintana Pérez" w:date="2022-12-21T17:51:00Z">
            <w:rPr>
              <w:webHidden/>
              <w:color w:val="0000FF"/>
              <w:u w:val="single"/>
            </w:rPr>
          </w:rPrChange>
        </w:rPr>
        <w:fldChar w:fldCharType="separate"/>
      </w:r>
      <w:ins w:id="99" w:author="Javier Quintana Pérez" w:date="2023-01-23T10:31:00Z">
        <w:r w:rsidR="008C416E">
          <w:rPr>
            <w:rStyle w:val="Hipervnculo"/>
            <w:b/>
            <w:bCs/>
            <w:webHidden/>
            <w:sz w:val="21"/>
            <w:szCs w:val="21"/>
          </w:rPr>
          <w:t>7</w:t>
        </w:r>
      </w:ins>
      <w:ins w:id="100" w:author="Javier Quintana Pérez" w:date="2022-12-21T17:48:00Z">
        <w:r w:rsidRPr="00D919CB">
          <w:rPr>
            <w:rStyle w:val="Hipervnculo"/>
            <w:b/>
            <w:bCs/>
            <w:webHidden/>
            <w:sz w:val="21"/>
            <w:szCs w:val="21"/>
            <w:rPrChange w:id="101" w:author="Javier Quintana Pérez" w:date="2022-12-21T17:51:00Z">
              <w:rPr>
                <w:webHidden/>
                <w:color w:val="0000FF"/>
                <w:u w:val="single"/>
              </w:rPr>
            </w:rPrChange>
          </w:rPr>
          <w:fldChar w:fldCharType="end"/>
        </w:r>
        <w:r w:rsidRPr="00D919CB">
          <w:rPr>
            <w:rStyle w:val="Hipervnculo"/>
            <w:b/>
            <w:bCs/>
            <w:sz w:val="21"/>
            <w:szCs w:val="21"/>
            <w:rPrChange w:id="102" w:author="Javier Quintana Pérez" w:date="2022-12-21T17:51:00Z">
              <w:rPr>
                <w:rStyle w:val="Hipervnculo"/>
              </w:rPr>
            </w:rPrChange>
          </w:rPr>
          <w:fldChar w:fldCharType="end"/>
        </w:r>
      </w:ins>
    </w:p>
    <w:p w:rsidR="00524D01" w:rsidRDefault="00D919CB">
      <w:pPr>
        <w:pStyle w:val="TDC2"/>
        <w:rPr>
          <w:ins w:id="103" w:author="Javier Quintana Pérez" w:date="2022-12-21T17:48:00Z"/>
          <w:rFonts w:asciiTheme="minorHAnsi" w:eastAsiaTheme="minorEastAsia" w:hAnsiTheme="minorHAnsi" w:cstheme="minorBidi"/>
          <w:sz w:val="22"/>
          <w:szCs w:val="22"/>
        </w:rPr>
      </w:pPr>
      <w:ins w:id="104"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"_Toc122537321"</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2.1</w:t>
        </w:r>
        <w:r w:rsidR="00524D01">
          <w:rPr>
            <w:rFonts w:asciiTheme="minorHAnsi" w:eastAsiaTheme="minorEastAsia" w:hAnsiTheme="minorHAnsi" w:cstheme="minorBidi"/>
            <w:sz w:val="22"/>
            <w:szCs w:val="22"/>
          </w:rPr>
          <w:tab/>
        </w:r>
        <w:r w:rsidR="00524D01" w:rsidRPr="00912312">
          <w:rPr>
            <w:rStyle w:val="Hipervnculo"/>
          </w:rPr>
          <w:t>IDENTIFICACIÓN DE LA FÁBRICA</w:t>
        </w:r>
        <w:r w:rsidR="00524D01">
          <w:rPr>
            <w:webHidden/>
          </w:rPr>
          <w:tab/>
        </w:r>
        <w:r>
          <w:rPr>
            <w:webHidden/>
          </w:rPr>
          <w:fldChar w:fldCharType="begin"/>
        </w:r>
        <w:r w:rsidR="00524D01">
          <w:rPr>
            <w:webHidden/>
          </w:rPr>
          <w:instrText xml:space="preserve"> PAGEREF _Toc122537321 \h </w:instrText>
        </w:r>
      </w:ins>
      <w:r>
        <w:rPr>
          <w:webHidden/>
        </w:rPr>
      </w:r>
      <w:r>
        <w:rPr>
          <w:webHidden/>
        </w:rPr>
        <w:fldChar w:fldCharType="separate"/>
      </w:r>
      <w:ins w:id="105" w:author="Javier Quintana Pérez" w:date="2023-01-23T10:31:00Z">
        <w:r w:rsidR="008C416E">
          <w:rPr>
            <w:webHidden/>
          </w:rPr>
          <w:t>7</w:t>
        </w:r>
      </w:ins>
      <w:ins w:id="106" w:author="Javier Quintana Pérez" w:date="2022-12-21T17:48:00Z">
        <w:r>
          <w:rPr>
            <w:webHidden/>
          </w:rPr>
          <w:fldChar w:fldCharType="end"/>
        </w:r>
        <w:r w:rsidRPr="00912312">
          <w:rPr>
            <w:rStyle w:val="Hipervnculo"/>
          </w:rPr>
          <w:fldChar w:fldCharType="end"/>
        </w:r>
      </w:ins>
    </w:p>
    <w:p w:rsidR="00524D01" w:rsidRDefault="00D919CB">
      <w:pPr>
        <w:pStyle w:val="TDC2"/>
        <w:rPr>
          <w:ins w:id="107" w:author="Javier Quintana Pérez" w:date="2022-12-21T17:48:00Z"/>
          <w:rFonts w:asciiTheme="minorHAnsi" w:eastAsiaTheme="minorEastAsia" w:hAnsiTheme="minorHAnsi" w:cstheme="minorBidi"/>
          <w:sz w:val="22"/>
          <w:szCs w:val="22"/>
        </w:rPr>
      </w:pPr>
      <w:ins w:id="108"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"_Toc122537322"</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2.2</w:t>
        </w:r>
        <w:r w:rsidR="00524D01">
          <w:rPr>
            <w:rFonts w:asciiTheme="minorHAnsi" w:eastAsiaTheme="minorEastAsia" w:hAnsiTheme="minorHAnsi" w:cstheme="minorBidi"/>
            <w:sz w:val="22"/>
            <w:szCs w:val="22"/>
          </w:rPr>
          <w:tab/>
        </w:r>
        <w:r w:rsidR="00524D01" w:rsidRPr="00912312">
          <w:rPr>
            <w:rStyle w:val="Hipervnculo"/>
          </w:rPr>
          <w:t>PERSONAL</w:t>
        </w:r>
        <w:r w:rsidR="00524D01">
          <w:rPr>
            <w:webHidden/>
          </w:rPr>
          <w:tab/>
        </w:r>
        <w:r>
          <w:rPr>
            <w:webHidden/>
          </w:rPr>
          <w:fldChar w:fldCharType="begin"/>
        </w:r>
        <w:r w:rsidR="00524D01">
          <w:rPr>
            <w:webHidden/>
          </w:rPr>
          <w:instrText xml:space="preserve"> PAGEREF _Toc122537322 \h </w:instrText>
        </w:r>
      </w:ins>
      <w:r>
        <w:rPr>
          <w:webHidden/>
        </w:rPr>
      </w:r>
      <w:r>
        <w:rPr>
          <w:webHidden/>
        </w:rPr>
        <w:fldChar w:fldCharType="separate"/>
      </w:r>
      <w:ins w:id="109" w:author="Javier Quintana Pérez" w:date="2023-01-23T10:31:00Z">
        <w:r w:rsidR="008C416E">
          <w:rPr>
            <w:webHidden/>
          </w:rPr>
          <w:t>7</w:t>
        </w:r>
      </w:ins>
      <w:ins w:id="110" w:author="Javier Quintana Pérez" w:date="2022-12-21T17:48:00Z">
        <w:r>
          <w:rPr>
            <w:webHidden/>
          </w:rPr>
          <w:fldChar w:fldCharType="end"/>
        </w:r>
        <w:r w:rsidRPr="00912312">
          <w:rPr>
            <w:rStyle w:val="Hipervnculo"/>
          </w:rPr>
          <w:fldChar w:fldCharType="end"/>
        </w:r>
      </w:ins>
    </w:p>
    <w:p w:rsidR="00524D01" w:rsidRPr="00524D01" w:rsidRDefault="00D919CB">
      <w:pPr>
        <w:pStyle w:val="TDC2"/>
        <w:rPr>
          <w:ins w:id="111" w:author="Javier Quintana Pérez" w:date="2022-12-21T17:48:00Z"/>
          <w:rStyle w:val="Hipervnculo"/>
          <w:b/>
          <w:bCs/>
          <w:sz w:val="21"/>
          <w:szCs w:val="21"/>
          <w:rPrChange w:id="112" w:author="Javier Quintana Pérez" w:date="2022-12-21T17:51:00Z">
            <w:rPr>
              <w:ins w:id="113" w:author="Javier Quintana Pérez" w:date="2022-12-21T17:48:00Z"/>
              <w:rFonts w:asciiTheme="minorHAnsi" w:eastAsiaTheme="minorEastAsia" w:hAnsiTheme="minorHAnsi" w:cstheme="minorBidi"/>
              <w:caps w:val="0"/>
              <w:sz w:val="22"/>
              <w:szCs w:val="22"/>
            </w:rPr>
          </w:rPrChange>
        </w:rPr>
      </w:pPr>
      <w:ins w:id="114" w:author="Javier Quintana Pérez" w:date="2022-12-21T17:48:00Z">
        <w:r w:rsidRPr="00D919CB">
          <w:rPr>
            <w:rStyle w:val="Hipervnculo"/>
            <w:b/>
            <w:bCs/>
            <w:sz w:val="21"/>
            <w:szCs w:val="21"/>
            <w:rPrChange w:id="115" w:author="Javier Quintana Pérez" w:date="2022-12-21T17:51:00Z">
              <w:rPr>
                <w:rStyle w:val="Hipervnculo"/>
              </w:rPr>
            </w:rPrChange>
          </w:rPr>
          <w:fldChar w:fldCharType="begin"/>
        </w:r>
        <w:r w:rsidRPr="00D919CB">
          <w:rPr>
            <w:rStyle w:val="Hipervnculo"/>
            <w:b/>
            <w:bCs/>
            <w:sz w:val="21"/>
            <w:szCs w:val="21"/>
            <w:rPrChange w:id="116" w:author="Javier Quintana Pérez" w:date="2022-12-21T17:51:00Z">
              <w:rPr>
                <w:rStyle w:val="Hipervnculo"/>
              </w:rPr>
            </w:rPrChange>
          </w:rPr>
          <w:instrText xml:space="preserve"> HYPERLINK \l "_Toc122537326" </w:instrText>
        </w:r>
        <w:r w:rsidRPr="00D919CB">
          <w:rPr>
            <w:rStyle w:val="Hipervnculo"/>
            <w:b/>
            <w:bCs/>
            <w:sz w:val="21"/>
            <w:szCs w:val="21"/>
            <w:rPrChange w:id="117" w:author="Javier Quintana Pérez" w:date="2022-12-21T17:51:00Z">
              <w:rPr>
                <w:rStyle w:val="Hipervnculo"/>
              </w:rPr>
            </w:rPrChange>
          </w:rPr>
          <w:fldChar w:fldCharType="separate"/>
        </w:r>
        <w:r w:rsidRPr="00D919CB">
          <w:rPr>
            <w:rStyle w:val="Hipervnculo"/>
            <w:b/>
            <w:bCs/>
            <w:sz w:val="21"/>
            <w:szCs w:val="21"/>
            <w:rPrChange w:id="118" w:author="Javier Quintana Pérez" w:date="2022-12-21T17:51:00Z">
              <w:rPr>
                <w:rStyle w:val="Hipervnculo"/>
              </w:rPr>
            </w:rPrChange>
          </w:rPr>
          <w:t>3.</w:t>
        </w:r>
        <w:r w:rsidRPr="00D919CB">
          <w:rPr>
            <w:rStyle w:val="Hipervnculo"/>
            <w:b/>
            <w:bCs/>
            <w:sz w:val="21"/>
            <w:szCs w:val="21"/>
            <w:rPrChange w:id="119" w:author="Javier Quintana Pérez" w:date="2022-12-21T17:51:00Z">
              <w:rPr>
                <w:rFonts w:asciiTheme="minorHAnsi" w:eastAsiaTheme="minorEastAsia" w:hAnsiTheme="minorHAnsi" w:cstheme="minorBidi"/>
                <w:caps w:val="0"/>
                <w:color w:val="0000FF"/>
                <w:sz w:val="22"/>
                <w:szCs w:val="22"/>
                <w:u w:val="single"/>
              </w:rPr>
            </w:rPrChange>
          </w:rPr>
          <w:tab/>
          <w:t>PRODUCTOS A SUMINISTRAR A LA OBRA Y DOCUMENTACION</w:t>
        </w:r>
        <w:r w:rsidRPr="00D919CB">
          <w:rPr>
            <w:rStyle w:val="Hipervnculo"/>
            <w:b/>
            <w:bCs/>
            <w:webHidden/>
            <w:sz w:val="21"/>
            <w:szCs w:val="21"/>
            <w:rPrChange w:id="120" w:author="Javier Quintana Pérez" w:date="2022-12-21T17:51:00Z">
              <w:rPr>
                <w:webHidden/>
                <w:color w:val="0000FF"/>
                <w:u w:val="single"/>
              </w:rPr>
            </w:rPrChange>
          </w:rPr>
          <w:tab/>
        </w:r>
        <w:r w:rsidRPr="00D919CB">
          <w:rPr>
            <w:rStyle w:val="Hipervnculo"/>
            <w:b/>
            <w:bCs/>
            <w:webHidden/>
            <w:sz w:val="21"/>
            <w:szCs w:val="21"/>
            <w:rPrChange w:id="121" w:author="Javier Quintana Pérez" w:date="2022-12-21T17:51:00Z">
              <w:rPr>
                <w:webHidden/>
                <w:color w:val="0000FF"/>
                <w:u w:val="single"/>
              </w:rPr>
            </w:rPrChange>
          </w:rPr>
          <w:fldChar w:fldCharType="begin"/>
        </w:r>
        <w:r w:rsidRPr="00D919CB">
          <w:rPr>
            <w:rStyle w:val="Hipervnculo"/>
            <w:b/>
            <w:bCs/>
            <w:webHidden/>
            <w:sz w:val="21"/>
            <w:szCs w:val="21"/>
            <w:rPrChange w:id="122" w:author="Javier Quintana Pérez" w:date="2022-12-21T17:51:00Z">
              <w:rPr>
                <w:webHidden/>
                <w:color w:val="0000FF"/>
                <w:u w:val="single"/>
              </w:rPr>
            </w:rPrChange>
          </w:rPr>
          <w:instrText xml:space="preserve"> PAGEREF _Toc122537326 \h </w:instrText>
        </w:r>
      </w:ins>
      <w:r w:rsidRPr="00D919CB">
        <w:rPr>
          <w:rStyle w:val="Hipervnculo"/>
          <w:b/>
          <w:bCs/>
          <w:webHidden/>
          <w:sz w:val="21"/>
          <w:szCs w:val="21"/>
          <w:rPrChange w:id="123" w:author="Javier Quintana Pérez" w:date="2022-12-21T17:51:00Z">
            <w:rPr>
              <w:rStyle w:val="Hipervnculo"/>
              <w:b/>
              <w:bCs/>
              <w:webHidden/>
              <w:sz w:val="21"/>
              <w:szCs w:val="21"/>
            </w:rPr>
          </w:rPrChange>
        </w:rPr>
      </w:r>
      <w:r w:rsidRPr="00D919CB">
        <w:rPr>
          <w:rStyle w:val="Hipervnculo"/>
          <w:b/>
          <w:bCs/>
          <w:webHidden/>
          <w:sz w:val="21"/>
          <w:szCs w:val="21"/>
          <w:rPrChange w:id="124" w:author="Javier Quintana Pérez" w:date="2022-12-21T17:51:00Z">
            <w:rPr>
              <w:webHidden/>
              <w:color w:val="0000FF"/>
              <w:u w:val="single"/>
            </w:rPr>
          </w:rPrChange>
        </w:rPr>
        <w:fldChar w:fldCharType="separate"/>
      </w:r>
      <w:ins w:id="125" w:author="Javier Quintana Pérez" w:date="2023-01-23T10:31:00Z">
        <w:r w:rsidR="008C416E">
          <w:rPr>
            <w:rStyle w:val="Hipervnculo"/>
            <w:b/>
            <w:bCs/>
            <w:webHidden/>
            <w:sz w:val="21"/>
            <w:szCs w:val="21"/>
          </w:rPr>
          <w:t>8</w:t>
        </w:r>
      </w:ins>
      <w:ins w:id="126" w:author="Javier Quintana Pérez" w:date="2022-12-21T17:48:00Z">
        <w:r w:rsidRPr="00D919CB">
          <w:rPr>
            <w:rStyle w:val="Hipervnculo"/>
            <w:b/>
            <w:bCs/>
            <w:webHidden/>
            <w:sz w:val="21"/>
            <w:szCs w:val="21"/>
            <w:rPrChange w:id="127" w:author="Javier Quintana Pérez" w:date="2022-12-21T17:51:00Z">
              <w:rPr>
                <w:webHidden/>
                <w:color w:val="0000FF"/>
                <w:u w:val="single"/>
              </w:rPr>
            </w:rPrChange>
          </w:rPr>
          <w:fldChar w:fldCharType="end"/>
        </w:r>
        <w:r w:rsidRPr="00D919CB">
          <w:rPr>
            <w:rStyle w:val="Hipervnculo"/>
            <w:b/>
            <w:bCs/>
            <w:sz w:val="21"/>
            <w:szCs w:val="21"/>
            <w:rPrChange w:id="128" w:author="Javier Quintana Pérez" w:date="2022-12-21T17:51:00Z">
              <w:rPr>
                <w:rStyle w:val="Hipervnculo"/>
              </w:rPr>
            </w:rPrChange>
          </w:rPr>
          <w:fldChar w:fldCharType="end"/>
        </w:r>
      </w:ins>
    </w:p>
    <w:p w:rsidR="00524D01" w:rsidRPr="00524D01" w:rsidRDefault="00D919CB">
      <w:pPr>
        <w:pStyle w:val="TDC2"/>
        <w:rPr>
          <w:ins w:id="129" w:author="Javier Quintana Pérez" w:date="2022-12-21T17:48:00Z"/>
          <w:rStyle w:val="Hipervnculo"/>
          <w:b/>
          <w:bCs/>
          <w:sz w:val="21"/>
          <w:szCs w:val="21"/>
          <w:rPrChange w:id="130" w:author="Javier Quintana Pérez" w:date="2022-12-21T17:51:00Z">
            <w:rPr>
              <w:ins w:id="131" w:author="Javier Quintana Pérez" w:date="2022-12-21T17:48:00Z"/>
              <w:rFonts w:asciiTheme="minorHAnsi" w:eastAsiaTheme="minorEastAsia" w:hAnsiTheme="minorHAnsi" w:cstheme="minorBidi"/>
              <w:caps w:val="0"/>
              <w:sz w:val="22"/>
              <w:szCs w:val="22"/>
            </w:rPr>
          </w:rPrChange>
        </w:rPr>
      </w:pPr>
      <w:ins w:id="132" w:author="Javier Quintana Pérez" w:date="2022-12-21T17:48:00Z">
        <w:r w:rsidRPr="00D919CB">
          <w:rPr>
            <w:rStyle w:val="Hipervnculo"/>
            <w:b/>
            <w:bCs/>
            <w:sz w:val="21"/>
            <w:szCs w:val="21"/>
            <w:rPrChange w:id="133" w:author="Javier Quintana Pérez" w:date="2022-12-21T17:51:00Z">
              <w:rPr>
                <w:rStyle w:val="Hipervnculo"/>
              </w:rPr>
            </w:rPrChange>
          </w:rPr>
          <w:fldChar w:fldCharType="begin"/>
        </w:r>
        <w:r w:rsidRPr="00D919CB">
          <w:rPr>
            <w:rStyle w:val="Hipervnculo"/>
            <w:b/>
            <w:bCs/>
            <w:sz w:val="21"/>
            <w:szCs w:val="21"/>
            <w:rPrChange w:id="134" w:author="Javier Quintana Pérez" w:date="2022-12-21T17:51:00Z">
              <w:rPr>
                <w:rStyle w:val="Hipervnculo"/>
              </w:rPr>
            </w:rPrChange>
          </w:rPr>
          <w:instrText xml:space="preserve"> HYPERLINK \l "_Toc122537327" </w:instrText>
        </w:r>
        <w:r w:rsidRPr="00D919CB">
          <w:rPr>
            <w:rStyle w:val="Hipervnculo"/>
            <w:b/>
            <w:bCs/>
            <w:sz w:val="21"/>
            <w:szCs w:val="21"/>
            <w:rPrChange w:id="135" w:author="Javier Quintana Pérez" w:date="2022-12-21T17:51:00Z">
              <w:rPr>
                <w:rStyle w:val="Hipervnculo"/>
              </w:rPr>
            </w:rPrChange>
          </w:rPr>
          <w:fldChar w:fldCharType="separate"/>
        </w:r>
        <w:r w:rsidRPr="00D919CB">
          <w:rPr>
            <w:rStyle w:val="Hipervnculo"/>
            <w:b/>
            <w:bCs/>
            <w:sz w:val="21"/>
            <w:szCs w:val="21"/>
            <w:rPrChange w:id="136" w:author="Javier Quintana Pérez" w:date="2022-12-21T17:51:00Z">
              <w:rPr>
                <w:rStyle w:val="Hipervnculo"/>
              </w:rPr>
            </w:rPrChange>
          </w:rPr>
          <w:t>4.</w:t>
        </w:r>
        <w:r w:rsidRPr="00D919CB">
          <w:rPr>
            <w:rStyle w:val="Hipervnculo"/>
            <w:b/>
            <w:bCs/>
            <w:sz w:val="21"/>
            <w:szCs w:val="21"/>
            <w:rPrChange w:id="137" w:author="Javier Quintana Pérez" w:date="2022-12-21T17:51:00Z">
              <w:rPr>
                <w:rFonts w:asciiTheme="minorHAnsi" w:eastAsiaTheme="minorEastAsia" w:hAnsiTheme="minorHAnsi" w:cstheme="minorBidi"/>
                <w:caps w:val="0"/>
                <w:color w:val="0000FF"/>
                <w:sz w:val="22"/>
                <w:szCs w:val="22"/>
                <w:u w:val="single"/>
              </w:rPr>
            </w:rPrChange>
          </w:rPr>
          <w:tab/>
          <w:t>INSTALACIONES DE HORMIGÓN (ANEJO 1)</w:t>
        </w:r>
        <w:r w:rsidRPr="00D919CB">
          <w:rPr>
            <w:rStyle w:val="Hipervnculo"/>
            <w:b/>
            <w:bCs/>
            <w:webHidden/>
            <w:sz w:val="21"/>
            <w:szCs w:val="21"/>
            <w:rPrChange w:id="138" w:author="Javier Quintana Pérez" w:date="2022-12-21T17:51:00Z">
              <w:rPr>
                <w:webHidden/>
                <w:color w:val="0000FF"/>
                <w:u w:val="single"/>
              </w:rPr>
            </w:rPrChange>
          </w:rPr>
          <w:tab/>
        </w:r>
        <w:r w:rsidRPr="00D919CB">
          <w:rPr>
            <w:rStyle w:val="Hipervnculo"/>
            <w:b/>
            <w:bCs/>
            <w:webHidden/>
            <w:sz w:val="21"/>
            <w:szCs w:val="21"/>
            <w:rPrChange w:id="139" w:author="Javier Quintana Pérez" w:date="2022-12-21T17:51:00Z">
              <w:rPr>
                <w:webHidden/>
                <w:color w:val="0000FF"/>
                <w:u w:val="single"/>
              </w:rPr>
            </w:rPrChange>
          </w:rPr>
          <w:fldChar w:fldCharType="begin"/>
        </w:r>
        <w:r w:rsidRPr="00D919CB">
          <w:rPr>
            <w:rStyle w:val="Hipervnculo"/>
            <w:b/>
            <w:bCs/>
            <w:webHidden/>
            <w:sz w:val="21"/>
            <w:szCs w:val="21"/>
            <w:rPrChange w:id="140" w:author="Javier Quintana Pérez" w:date="2022-12-21T17:51:00Z">
              <w:rPr>
                <w:webHidden/>
                <w:color w:val="0000FF"/>
                <w:u w:val="single"/>
              </w:rPr>
            </w:rPrChange>
          </w:rPr>
          <w:instrText xml:space="preserve"> PAGEREF _Toc122537327 \h </w:instrText>
        </w:r>
      </w:ins>
      <w:r w:rsidRPr="00D919CB">
        <w:rPr>
          <w:rStyle w:val="Hipervnculo"/>
          <w:b/>
          <w:bCs/>
          <w:webHidden/>
          <w:sz w:val="21"/>
          <w:szCs w:val="21"/>
          <w:rPrChange w:id="141" w:author="Javier Quintana Pérez" w:date="2022-12-21T17:51:00Z">
            <w:rPr>
              <w:rStyle w:val="Hipervnculo"/>
              <w:b/>
              <w:bCs/>
              <w:webHidden/>
              <w:sz w:val="21"/>
              <w:szCs w:val="21"/>
            </w:rPr>
          </w:rPrChange>
        </w:rPr>
      </w:r>
      <w:r w:rsidRPr="00D919CB">
        <w:rPr>
          <w:rStyle w:val="Hipervnculo"/>
          <w:b/>
          <w:bCs/>
          <w:webHidden/>
          <w:sz w:val="21"/>
          <w:szCs w:val="21"/>
          <w:rPrChange w:id="142" w:author="Javier Quintana Pérez" w:date="2022-12-21T17:51:00Z">
            <w:rPr>
              <w:webHidden/>
              <w:color w:val="0000FF"/>
              <w:u w:val="single"/>
            </w:rPr>
          </w:rPrChange>
        </w:rPr>
        <w:fldChar w:fldCharType="separate"/>
      </w:r>
      <w:ins w:id="143" w:author="Javier Quintana Pérez" w:date="2023-01-23T10:31:00Z">
        <w:r w:rsidR="008C416E">
          <w:rPr>
            <w:rStyle w:val="Hipervnculo"/>
            <w:b/>
            <w:bCs/>
            <w:webHidden/>
            <w:sz w:val="21"/>
            <w:szCs w:val="21"/>
          </w:rPr>
          <w:t>9</w:t>
        </w:r>
      </w:ins>
      <w:ins w:id="144" w:author="Javier Quintana Pérez" w:date="2022-12-21T17:48:00Z">
        <w:r w:rsidRPr="00D919CB">
          <w:rPr>
            <w:rStyle w:val="Hipervnculo"/>
            <w:b/>
            <w:bCs/>
            <w:webHidden/>
            <w:sz w:val="21"/>
            <w:szCs w:val="21"/>
            <w:rPrChange w:id="145" w:author="Javier Quintana Pérez" w:date="2022-12-21T17:51:00Z">
              <w:rPr>
                <w:webHidden/>
                <w:color w:val="0000FF"/>
                <w:u w:val="single"/>
              </w:rPr>
            </w:rPrChange>
          </w:rPr>
          <w:fldChar w:fldCharType="end"/>
        </w:r>
        <w:r w:rsidRPr="00D919CB">
          <w:rPr>
            <w:rStyle w:val="Hipervnculo"/>
            <w:b/>
            <w:bCs/>
            <w:sz w:val="21"/>
            <w:szCs w:val="21"/>
            <w:rPrChange w:id="146" w:author="Javier Quintana Pérez" w:date="2022-12-21T17:51:00Z">
              <w:rPr>
                <w:rStyle w:val="Hipervnculo"/>
              </w:rPr>
            </w:rPrChange>
          </w:rPr>
          <w:fldChar w:fldCharType="end"/>
        </w:r>
      </w:ins>
    </w:p>
    <w:p w:rsidR="00524D01" w:rsidRPr="00524D01" w:rsidRDefault="00D919CB">
      <w:pPr>
        <w:pStyle w:val="TDC2"/>
        <w:rPr>
          <w:ins w:id="147" w:author="Javier Quintana Pérez" w:date="2022-12-21T17:48:00Z"/>
          <w:rStyle w:val="Hipervnculo"/>
          <w:b/>
          <w:bCs/>
          <w:sz w:val="21"/>
          <w:szCs w:val="21"/>
          <w:rPrChange w:id="148" w:author="Javier Quintana Pérez" w:date="2022-12-21T17:51:00Z">
            <w:rPr>
              <w:ins w:id="149" w:author="Javier Quintana Pérez" w:date="2022-12-21T17:48:00Z"/>
              <w:rFonts w:asciiTheme="minorHAnsi" w:eastAsiaTheme="minorEastAsia" w:hAnsiTheme="minorHAnsi" w:cstheme="minorBidi"/>
              <w:caps w:val="0"/>
              <w:sz w:val="22"/>
              <w:szCs w:val="22"/>
            </w:rPr>
          </w:rPrChange>
        </w:rPr>
      </w:pPr>
      <w:ins w:id="150" w:author="Javier Quintana Pérez" w:date="2022-12-21T17:48:00Z">
        <w:r w:rsidRPr="00D919CB">
          <w:rPr>
            <w:rStyle w:val="Hipervnculo"/>
            <w:b/>
            <w:bCs/>
            <w:sz w:val="21"/>
            <w:szCs w:val="21"/>
            <w:rPrChange w:id="151" w:author="Javier Quintana Pérez" w:date="2022-12-21T17:51:00Z">
              <w:rPr>
                <w:rStyle w:val="Hipervnculo"/>
              </w:rPr>
            </w:rPrChange>
          </w:rPr>
          <w:fldChar w:fldCharType="begin"/>
        </w:r>
        <w:r w:rsidRPr="00D919CB">
          <w:rPr>
            <w:rStyle w:val="Hipervnculo"/>
            <w:b/>
            <w:bCs/>
            <w:sz w:val="21"/>
            <w:szCs w:val="21"/>
            <w:rPrChange w:id="152" w:author="Javier Quintana Pérez" w:date="2022-12-21T17:51:00Z">
              <w:rPr>
                <w:rStyle w:val="Hipervnculo"/>
              </w:rPr>
            </w:rPrChange>
          </w:rPr>
          <w:instrText xml:space="preserve"> HYPERLINK \l "_Toc122537330" </w:instrText>
        </w:r>
        <w:r w:rsidRPr="00D919CB">
          <w:rPr>
            <w:rStyle w:val="Hipervnculo"/>
            <w:b/>
            <w:bCs/>
            <w:sz w:val="21"/>
            <w:szCs w:val="21"/>
            <w:rPrChange w:id="153" w:author="Javier Quintana Pérez" w:date="2022-12-21T17:51:00Z">
              <w:rPr>
                <w:rStyle w:val="Hipervnculo"/>
              </w:rPr>
            </w:rPrChange>
          </w:rPr>
          <w:fldChar w:fldCharType="separate"/>
        </w:r>
        <w:r w:rsidRPr="00D919CB">
          <w:rPr>
            <w:rStyle w:val="Hipervnculo"/>
            <w:b/>
            <w:bCs/>
            <w:sz w:val="21"/>
            <w:szCs w:val="21"/>
            <w:rPrChange w:id="154" w:author="Javier Quintana Pérez" w:date="2022-12-21T17:51:00Z">
              <w:rPr>
                <w:rStyle w:val="Hipervnculo"/>
              </w:rPr>
            </w:rPrChange>
          </w:rPr>
          <w:t>5.</w:t>
        </w:r>
        <w:r w:rsidRPr="00D919CB">
          <w:rPr>
            <w:rStyle w:val="Hipervnculo"/>
            <w:b/>
            <w:bCs/>
            <w:sz w:val="21"/>
            <w:szCs w:val="21"/>
            <w:rPrChange w:id="155" w:author="Javier Quintana Pérez" w:date="2022-12-21T17:51:00Z">
              <w:rPr>
                <w:rFonts w:asciiTheme="minorHAnsi" w:eastAsiaTheme="minorEastAsia" w:hAnsiTheme="minorHAnsi" w:cstheme="minorBidi"/>
                <w:caps w:val="0"/>
                <w:color w:val="0000FF"/>
                <w:sz w:val="22"/>
                <w:szCs w:val="22"/>
                <w:u w:val="single"/>
              </w:rPr>
            </w:rPrChange>
          </w:rPr>
          <w:tab/>
          <w:t>INSTALACIONES DE PROCESOS DE TESADO (ANEJO 2)</w:t>
        </w:r>
        <w:r w:rsidRPr="00D919CB">
          <w:rPr>
            <w:rStyle w:val="Hipervnculo"/>
            <w:b/>
            <w:bCs/>
            <w:webHidden/>
            <w:sz w:val="21"/>
            <w:szCs w:val="21"/>
            <w:rPrChange w:id="156" w:author="Javier Quintana Pérez" w:date="2022-12-21T17:51:00Z">
              <w:rPr>
                <w:webHidden/>
                <w:color w:val="0000FF"/>
                <w:u w:val="single"/>
              </w:rPr>
            </w:rPrChange>
          </w:rPr>
          <w:tab/>
        </w:r>
        <w:r w:rsidRPr="00D919CB">
          <w:rPr>
            <w:rStyle w:val="Hipervnculo"/>
            <w:b/>
            <w:bCs/>
            <w:webHidden/>
            <w:sz w:val="21"/>
            <w:szCs w:val="21"/>
            <w:rPrChange w:id="157" w:author="Javier Quintana Pérez" w:date="2022-12-21T17:51:00Z">
              <w:rPr>
                <w:webHidden/>
                <w:color w:val="0000FF"/>
                <w:u w:val="single"/>
              </w:rPr>
            </w:rPrChange>
          </w:rPr>
          <w:fldChar w:fldCharType="begin"/>
        </w:r>
        <w:r w:rsidRPr="00D919CB">
          <w:rPr>
            <w:rStyle w:val="Hipervnculo"/>
            <w:b/>
            <w:bCs/>
            <w:webHidden/>
            <w:sz w:val="21"/>
            <w:szCs w:val="21"/>
            <w:rPrChange w:id="158" w:author="Javier Quintana Pérez" w:date="2022-12-21T17:51:00Z">
              <w:rPr>
                <w:webHidden/>
                <w:color w:val="0000FF"/>
                <w:u w:val="single"/>
              </w:rPr>
            </w:rPrChange>
          </w:rPr>
          <w:instrText xml:space="preserve"> PAGEREF _Toc122537330 \h </w:instrText>
        </w:r>
      </w:ins>
      <w:r w:rsidRPr="00D919CB">
        <w:rPr>
          <w:rStyle w:val="Hipervnculo"/>
          <w:b/>
          <w:bCs/>
          <w:webHidden/>
          <w:sz w:val="21"/>
          <w:szCs w:val="21"/>
          <w:rPrChange w:id="159" w:author="Javier Quintana Pérez" w:date="2022-12-21T17:51:00Z">
            <w:rPr>
              <w:rStyle w:val="Hipervnculo"/>
              <w:b/>
              <w:bCs/>
              <w:webHidden/>
              <w:sz w:val="21"/>
              <w:szCs w:val="21"/>
            </w:rPr>
          </w:rPrChange>
        </w:rPr>
      </w:r>
      <w:r w:rsidRPr="00D919CB">
        <w:rPr>
          <w:rStyle w:val="Hipervnculo"/>
          <w:b/>
          <w:bCs/>
          <w:webHidden/>
          <w:sz w:val="21"/>
          <w:szCs w:val="21"/>
          <w:rPrChange w:id="160" w:author="Javier Quintana Pérez" w:date="2022-12-21T17:51:00Z">
            <w:rPr>
              <w:webHidden/>
              <w:color w:val="0000FF"/>
              <w:u w:val="single"/>
            </w:rPr>
          </w:rPrChange>
        </w:rPr>
        <w:fldChar w:fldCharType="separate"/>
      </w:r>
      <w:ins w:id="161" w:author="Javier Quintana Pérez" w:date="2023-01-23T10:31:00Z">
        <w:r w:rsidR="008C416E">
          <w:rPr>
            <w:rStyle w:val="Hipervnculo"/>
            <w:b/>
            <w:bCs/>
            <w:webHidden/>
            <w:sz w:val="21"/>
            <w:szCs w:val="21"/>
          </w:rPr>
          <w:t>10</w:t>
        </w:r>
      </w:ins>
      <w:ins w:id="162" w:author="Javier Quintana Pérez" w:date="2022-12-21T17:48:00Z">
        <w:r w:rsidRPr="00D919CB">
          <w:rPr>
            <w:rStyle w:val="Hipervnculo"/>
            <w:b/>
            <w:bCs/>
            <w:webHidden/>
            <w:sz w:val="21"/>
            <w:szCs w:val="21"/>
            <w:rPrChange w:id="163" w:author="Javier Quintana Pérez" w:date="2022-12-21T17:51:00Z">
              <w:rPr>
                <w:webHidden/>
                <w:color w:val="0000FF"/>
                <w:u w:val="single"/>
              </w:rPr>
            </w:rPrChange>
          </w:rPr>
          <w:fldChar w:fldCharType="end"/>
        </w:r>
        <w:r w:rsidRPr="00D919CB">
          <w:rPr>
            <w:rStyle w:val="Hipervnculo"/>
            <w:b/>
            <w:bCs/>
            <w:sz w:val="21"/>
            <w:szCs w:val="21"/>
            <w:rPrChange w:id="164" w:author="Javier Quintana Pérez" w:date="2022-12-21T17:51:00Z">
              <w:rPr>
                <w:rStyle w:val="Hipervnculo"/>
              </w:rPr>
            </w:rPrChange>
          </w:rPr>
          <w:fldChar w:fldCharType="end"/>
        </w:r>
      </w:ins>
    </w:p>
    <w:p w:rsidR="00524D01" w:rsidRPr="00524D01" w:rsidRDefault="00D919CB">
      <w:pPr>
        <w:pStyle w:val="TDC2"/>
        <w:rPr>
          <w:ins w:id="165" w:author="Javier Quintana Pérez" w:date="2022-12-21T17:48:00Z"/>
          <w:rStyle w:val="Hipervnculo"/>
          <w:b/>
          <w:bCs/>
          <w:sz w:val="21"/>
          <w:szCs w:val="21"/>
          <w:rPrChange w:id="166" w:author="Javier Quintana Pérez" w:date="2022-12-21T17:51:00Z">
            <w:rPr>
              <w:ins w:id="167" w:author="Javier Quintana Pérez" w:date="2022-12-21T17:48:00Z"/>
              <w:rFonts w:asciiTheme="minorHAnsi" w:eastAsiaTheme="minorEastAsia" w:hAnsiTheme="minorHAnsi" w:cstheme="minorBidi"/>
              <w:caps w:val="0"/>
              <w:sz w:val="22"/>
              <w:szCs w:val="22"/>
            </w:rPr>
          </w:rPrChange>
        </w:rPr>
      </w:pPr>
      <w:ins w:id="168" w:author="Javier Quintana Pérez" w:date="2022-12-21T17:48:00Z">
        <w:r w:rsidRPr="00D919CB">
          <w:rPr>
            <w:rStyle w:val="Hipervnculo"/>
            <w:b/>
            <w:bCs/>
            <w:sz w:val="21"/>
            <w:szCs w:val="21"/>
            <w:rPrChange w:id="169" w:author="Javier Quintana Pérez" w:date="2022-12-21T17:51:00Z">
              <w:rPr>
                <w:rStyle w:val="Hipervnculo"/>
              </w:rPr>
            </w:rPrChange>
          </w:rPr>
          <w:fldChar w:fldCharType="begin"/>
        </w:r>
        <w:r w:rsidRPr="00D919CB">
          <w:rPr>
            <w:rStyle w:val="Hipervnculo"/>
            <w:b/>
            <w:bCs/>
            <w:sz w:val="21"/>
            <w:szCs w:val="21"/>
            <w:rPrChange w:id="170" w:author="Javier Quintana Pérez" w:date="2022-12-21T17:51:00Z">
              <w:rPr>
                <w:rStyle w:val="Hipervnculo"/>
              </w:rPr>
            </w:rPrChange>
          </w:rPr>
          <w:instrText xml:space="preserve"> HYPERLINK \l "_Toc122537333" </w:instrText>
        </w:r>
        <w:r w:rsidRPr="00D919CB">
          <w:rPr>
            <w:rStyle w:val="Hipervnculo"/>
            <w:b/>
            <w:bCs/>
            <w:sz w:val="21"/>
            <w:szCs w:val="21"/>
            <w:rPrChange w:id="171" w:author="Javier Quintana Pérez" w:date="2022-12-21T17:51:00Z">
              <w:rPr>
                <w:rStyle w:val="Hipervnculo"/>
              </w:rPr>
            </w:rPrChange>
          </w:rPr>
          <w:fldChar w:fldCharType="separate"/>
        </w:r>
        <w:r w:rsidRPr="00D919CB">
          <w:rPr>
            <w:rStyle w:val="Hipervnculo"/>
            <w:b/>
            <w:bCs/>
            <w:sz w:val="21"/>
            <w:szCs w:val="21"/>
            <w:rPrChange w:id="172" w:author="Javier Quintana Pérez" w:date="2022-12-21T17:51:00Z">
              <w:rPr>
                <w:rStyle w:val="Hipervnculo"/>
              </w:rPr>
            </w:rPrChange>
          </w:rPr>
          <w:t>6.</w:t>
        </w:r>
        <w:r w:rsidRPr="00D919CB">
          <w:rPr>
            <w:rStyle w:val="Hipervnculo"/>
            <w:b/>
            <w:bCs/>
            <w:sz w:val="21"/>
            <w:szCs w:val="21"/>
            <w:rPrChange w:id="173" w:author="Javier Quintana Pérez" w:date="2022-12-21T17:51:00Z">
              <w:rPr>
                <w:rFonts w:asciiTheme="minorHAnsi" w:eastAsiaTheme="minorEastAsia" w:hAnsiTheme="minorHAnsi" w:cstheme="minorBidi"/>
                <w:caps w:val="0"/>
                <w:color w:val="0000FF"/>
                <w:sz w:val="22"/>
                <w:szCs w:val="22"/>
                <w:u w:val="single"/>
              </w:rPr>
            </w:rPrChange>
          </w:rPr>
          <w:tab/>
          <w:t>OTROS COMPONENTES DE LOS PRODUCTOS PREFABRICADOS NO INCLUIDOS EN LOS APARTADOS 4 (HORMIGÓN) Y 5 (PROCESOS DE TESADO)</w:t>
        </w:r>
        <w:r w:rsidRPr="00D919CB">
          <w:rPr>
            <w:rStyle w:val="Hipervnculo"/>
            <w:b/>
            <w:bCs/>
            <w:webHidden/>
            <w:sz w:val="21"/>
            <w:szCs w:val="21"/>
            <w:rPrChange w:id="174" w:author="Javier Quintana Pérez" w:date="2022-12-21T17:51:00Z">
              <w:rPr>
                <w:webHidden/>
                <w:color w:val="0000FF"/>
                <w:u w:val="single"/>
              </w:rPr>
            </w:rPrChange>
          </w:rPr>
          <w:tab/>
        </w:r>
        <w:r w:rsidRPr="00D919CB">
          <w:rPr>
            <w:rStyle w:val="Hipervnculo"/>
            <w:b/>
            <w:bCs/>
            <w:webHidden/>
            <w:sz w:val="21"/>
            <w:szCs w:val="21"/>
            <w:rPrChange w:id="175" w:author="Javier Quintana Pérez" w:date="2022-12-21T17:51:00Z">
              <w:rPr>
                <w:webHidden/>
                <w:color w:val="0000FF"/>
                <w:u w:val="single"/>
              </w:rPr>
            </w:rPrChange>
          </w:rPr>
          <w:fldChar w:fldCharType="begin"/>
        </w:r>
        <w:r w:rsidRPr="00D919CB">
          <w:rPr>
            <w:rStyle w:val="Hipervnculo"/>
            <w:b/>
            <w:bCs/>
            <w:webHidden/>
            <w:sz w:val="21"/>
            <w:szCs w:val="21"/>
            <w:rPrChange w:id="176" w:author="Javier Quintana Pérez" w:date="2022-12-21T17:51:00Z">
              <w:rPr>
                <w:webHidden/>
                <w:color w:val="0000FF"/>
                <w:u w:val="single"/>
              </w:rPr>
            </w:rPrChange>
          </w:rPr>
          <w:instrText xml:space="preserve"> PAGEREF _Toc122537333 \h </w:instrText>
        </w:r>
      </w:ins>
      <w:r w:rsidRPr="00D919CB">
        <w:rPr>
          <w:rStyle w:val="Hipervnculo"/>
          <w:b/>
          <w:bCs/>
          <w:webHidden/>
          <w:sz w:val="21"/>
          <w:szCs w:val="21"/>
          <w:rPrChange w:id="177" w:author="Javier Quintana Pérez" w:date="2022-12-21T17:51:00Z">
            <w:rPr>
              <w:rStyle w:val="Hipervnculo"/>
              <w:b/>
              <w:bCs/>
              <w:webHidden/>
              <w:sz w:val="21"/>
              <w:szCs w:val="21"/>
            </w:rPr>
          </w:rPrChange>
        </w:rPr>
      </w:r>
      <w:r w:rsidRPr="00D919CB">
        <w:rPr>
          <w:rStyle w:val="Hipervnculo"/>
          <w:b/>
          <w:bCs/>
          <w:webHidden/>
          <w:sz w:val="21"/>
          <w:szCs w:val="21"/>
          <w:rPrChange w:id="178" w:author="Javier Quintana Pérez" w:date="2022-12-21T17:51:00Z">
            <w:rPr>
              <w:webHidden/>
              <w:color w:val="0000FF"/>
              <w:u w:val="single"/>
            </w:rPr>
          </w:rPrChange>
        </w:rPr>
        <w:fldChar w:fldCharType="separate"/>
      </w:r>
      <w:ins w:id="179" w:author="Javier Quintana Pérez" w:date="2023-01-23T10:31:00Z">
        <w:r w:rsidR="008C416E">
          <w:rPr>
            <w:rStyle w:val="Hipervnculo"/>
            <w:b/>
            <w:bCs/>
            <w:webHidden/>
            <w:sz w:val="21"/>
            <w:szCs w:val="21"/>
          </w:rPr>
          <w:t>11</w:t>
        </w:r>
      </w:ins>
      <w:ins w:id="180" w:author="Javier Quintana Pérez" w:date="2022-12-21T17:48:00Z">
        <w:r w:rsidRPr="00D919CB">
          <w:rPr>
            <w:rStyle w:val="Hipervnculo"/>
            <w:b/>
            <w:bCs/>
            <w:webHidden/>
            <w:sz w:val="21"/>
            <w:szCs w:val="21"/>
            <w:rPrChange w:id="181" w:author="Javier Quintana Pérez" w:date="2022-12-21T17:51:00Z">
              <w:rPr>
                <w:webHidden/>
                <w:color w:val="0000FF"/>
                <w:u w:val="single"/>
              </w:rPr>
            </w:rPrChange>
          </w:rPr>
          <w:fldChar w:fldCharType="end"/>
        </w:r>
        <w:r w:rsidRPr="00D919CB">
          <w:rPr>
            <w:rStyle w:val="Hipervnculo"/>
            <w:b/>
            <w:bCs/>
            <w:sz w:val="21"/>
            <w:szCs w:val="21"/>
            <w:rPrChange w:id="182" w:author="Javier Quintana Pérez" w:date="2022-12-21T17:51:00Z">
              <w:rPr>
                <w:rStyle w:val="Hipervnculo"/>
              </w:rPr>
            </w:rPrChange>
          </w:rPr>
          <w:fldChar w:fldCharType="end"/>
        </w:r>
      </w:ins>
    </w:p>
    <w:p w:rsidR="00524D01" w:rsidRDefault="00D919CB">
      <w:pPr>
        <w:pStyle w:val="TDC2"/>
        <w:rPr>
          <w:ins w:id="183" w:author="Javier Quintana Pérez" w:date="2022-12-21T17:48:00Z"/>
          <w:rFonts w:asciiTheme="minorHAnsi" w:eastAsiaTheme="minorEastAsia" w:hAnsiTheme="minorHAnsi" w:cstheme="minorBidi"/>
          <w:sz w:val="22"/>
          <w:szCs w:val="22"/>
        </w:rPr>
      </w:pPr>
      <w:ins w:id="184"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"_Toc122537334"</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6.1</w:t>
        </w:r>
        <w:r w:rsidR="00524D01">
          <w:rPr>
            <w:rFonts w:asciiTheme="minorHAnsi" w:eastAsiaTheme="minorEastAsia" w:hAnsiTheme="minorHAnsi" w:cstheme="minorBidi"/>
            <w:sz w:val="22"/>
            <w:szCs w:val="22"/>
          </w:rPr>
          <w:tab/>
        </w:r>
        <w:r w:rsidR="00524D01" w:rsidRPr="00912312">
          <w:rPr>
            <w:rStyle w:val="Hipervnculo"/>
          </w:rPr>
          <w:t>ELEMENTOS METÁLICOS</w:t>
        </w:r>
        <w:r w:rsidR="00524D01">
          <w:rPr>
            <w:webHidden/>
          </w:rPr>
          <w:tab/>
        </w:r>
        <w:r>
          <w:rPr>
            <w:webHidden/>
          </w:rPr>
          <w:fldChar w:fldCharType="begin"/>
        </w:r>
        <w:r w:rsidR="00524D01">
          <w:rPr>
            <w:webHidden/>
          </w:rPr>
          <w:instrText xml:space="preserve"> PAGEREF _Toc122537334 \h </w:instrText>
        </w:r>
      </w:ins>
      <w:r>
        <w:rPr>
          <w:webHidden/>
        </w:rPr>
      </w:r>
      <w:r>
        <w:rPr>
          <w:webHidden/>
        </w:rPr>
        <w:fldChar w:fldCharType="separate"/>
      </w:r>
      <w:ins w:id="185" w:author="Javier Quintana Pérez" w:date="2023-01-23T10:31:00Z">
        <w:r w:rsidR="008C416E">
          <w:rPr>
            <w:webHidden/>
          </w:rPr>
          <w:t>11</w:t>
        </w:r>
      </w:ins>
      <w:ins w:id="186" w:author="Javier Quintana Pérez" w:date="2022-12-21T17:48:00Z">
        <w:r>
          <w:rPr>
            <w:webHidden/>
          </w:rPr>
          <w:fldChar w:fldCharType="end"/>
        </w:r>
        <w:r w:rsidRPr="00912312">
          <w:rPr>
            <w:rStyle w:val="Hipervnculo"/>
          </w:rPr>
          <w:fldChar w:fldCharType="end"/>
        </w:r>
      </w:ins>
    </w:p>
    <w:p w:rsidR="00524D01" w:rsidRDefault="00D919CB">
      <w:pPr>
        <w:pStyle w:val="TDC3"/>
        <w:rPr>
          <w:ins w:id="187" w:author="Javier Quintana Pérez" w:date="2022-12-21T17:48:00Z"/>
          <w:rFonts w:asciiTheme="minorHAnsi" w:eastAsiaTheme="minorEastAsia" w:hAnsiTheme="minorHAnsi" w:cstheme="minorBidi"/>
          <w:noProof/>
          <w:sz w:val="22"/>
          <w:szCs w:val="22"/>
        </w:rPr>
      </w:pPr>
      <w:ins w:id="188"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"_Toc122537335"</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 xml:space="preserve">6.1.1 </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Armaduras pasivas</w:t>
        </w:r>
        <w:r w:rsidR="00524D01">
          <w:rPr>
            <w:noProof/>
            <w:webHidden/>
          </w:rPr>
          <w:tab/>
        </w:r>
        <w:r>
          <w:rPr>
            <w:noProof/>
            <w:webHidden/>
          </w:rPr>
          <w:fldChar w:fldCharType="begin"/>
        </w:r>
        <w:r w:rsidR="00524D01">
          <w:rPr>
            <w:noProof/>
            <w:webHidden/>
          </w:rPr>
          <w:instrText xml:space="preserve"> PAGEREF _Toc122537335 \h </w:instrText>
        </w:r>
      </w:ins>
      <w:r>
        <w:rPr>
          <w:noProof/>
          <w:webHidden/>
        </w:rPr>
      </w:r>
      <w:r>
        <w:rPr>
          <w:noProof/>
          <w:webHidden/>
        </w:rPr>
        <w:fldChar w:fldCharType="separate"/>
      </w:r>
      <w:ins w:id="189" w:author="Javier Quintana Pérez" w:date="2023-01-23T10:31:00Z">
        <w:r w:rsidR="008C416E">
          <w:rPr>
            <w:noProof/>
            <w:webHidden/>
          </w:rPr>
          <w:t>11</w:t>
        </w:r>
      </w:ins>
      <w:ins w:id="190"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191" w:author="Javier Quintana Pérez" w:date="2022-12-21T17:48:00Z"/>
          <w:rFonts w:asciiTheme="minorHAnsi" w:eastAsiaTheme="minorEastAsia" w:hAnsiTheme="minorHAnsi" w:cstheme="minorBidi"/>
          <w:noProof/>
          <w:sz w:val="22"/>
          <w:szCs w:val="22"/>
        </w:rPr>
      </w:pPr>
      <w:ins w:id="192"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"_Toc122537336"</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 xml:space="preserve">6.1.2 </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Instalaciones de ferralla</w:t>
        </w:r>
        <w:r w:rsidR="00524D01">
          <w:rPr>
            <w:noProof/>
            <w:webHidden/>
          </w:rPr>
          <w:tab/>
        </w:r>
        <w:r>
          <w:rPr>
            <w:noProof/>
            <w:webHidden/>
          </w:rPr>
          <w:fldChar w:fldCharType="begin"/>
        </w:r>
        <w:r w:rsidR="00524D01">
          <w:rPr>
            <w:noProof/>
            <w:webHidden/>
          </w:rPr>
          <w:instrText xml:space="preserve"> PAGEREF _Toc122537336 \h </w:instrText>
        </w:r>
      </w:ins>
      <w:r>
        <w:rPr>
          <w:noProof/>
          <w:webHidden/>
        </w:rPr>
      </w:r>
      <w:r>
        <w:rPr>
          <w:noProof/>
          <w:webHidden/>
        </w:rPr>
        <w:fldChar w:fldCharType="separate"/>
      </w:r>
      <w:ins w:id="193" w:author="Javier Quintana Pérez" w:date="2023-01-23T10:31:00Z">
        <w:r w:rsidR="008C416E">
          <w:rPr>
            <w:noProof/>
            <w:webHidden/>
          </w:rPr>
          <w:t>17</w:t>
        </w:r>
      </w:ins>
      <w:ins w:id="194"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195" w:author="Javier Quintana Pérez" w:date="2022-12-21T17:48:00Z"/>
          <w:rFonts w:asciiTheme="minorHAnsi" w:eastAsiaTheme="minorEastAsia" w:hAnsiTheme="minorHAnsi" w:cstheme="minorBidi"/>
          <w:noProof/>
          <w:sz w:val="22"/>
          <w:szCs w:val="22"/>
        </w:rPr>
      </w:pPr>
      <w:ins w:id="196"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"_Toc122537337"</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6.1.3</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Armaduras activas</w:t>
        </w:r>
        <w:r w:rsidR="00524D01">
          <w:rPr>
            <w:noProof/>
            <w:webHidden/>
          </w:rPr>
          <w:tab/>
        </w:r>
        <w:r>
          <w:rPr>
            <w:noProof/>
            <w:webHidden/>
          </w:rPr>
          <w:fldChar w:fldCharType="begin"/>
        </w:r>
        <w:r w:rsidR="00524D01">
          <w:rPr>
            <w:noProof/>
            <w:webHidden/>
          </w:rPr>
          <w:instrText xml:space="preserve"> PAGEREF _Toc122537337 \h </w:instrText>
        </w:r>
      </w:ins>
      <w:r>
        <w:rPr>
          <w:noProof/>
          <w:webHidden/>
        </w:rPr>
      </w:r>
      <w:r>
        <w:rPr>
          <w:noProof/>
          <w:webHidden/>
        </w:rPr>
        <w:fldChar w:fldCharType="separate"/>
      </w:r>
      <w:ins w:id="197" w:author="Javier Quintana Pérez" w:date="2023-01-23T10:31:00Z">
        <w:r w:rsidR="008C416E">
          <w:rPr>
            <w:noProof/>
            <w:webHidden/>
          </w:rPr>
          <w:t>18</w:t>
        </w:r>
      </w:ins>
      <w:ins w:id="198"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199" w:author="Javier Quintana Pérez" w:date="2022-12-21T17:48:00Z"/>
          <w:rFonts w:asciiTheme="minorHAnsi" w:eastAsiaTheme="minorEastAsia" w:hAnsiTheme="minorHAnsi" w:cstheme="minorBidi"/>
          <w:noProof/>
          <w:sz w:val="22"/>
          <w:szCs w:val="22"/>
        </w:rPr>
      </w:pPr>
      <w:ins w:id="200"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"_Toc122537338"</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6.1.4    Otros Elementos metálicos</w:t>
        </w:r>
        <w:r w:rsidR="00524D01">
          <w:rPr>
            <w:noProof/>
            <w:webHidden/>
          </w:rPr>
          <w:tab/>
        </w:r>
        <w:r>
          <w:rPr>
            <w:noProof/>
            <w:webHidden/>
          </w:rPr>
          <w:fldChar w:fldCharType="begin"/>
        </w:r>
        <w:r w:rsidR="00524D01">
          <w:rPr>
            <w:noProof/>
            <w:webHidden/>
          </w:rPr>
          <w:instrText xml:space="preserve"> PAGEREF _Toc122537338 \h </w:instrText>
        </w:r>
      </w:ins>
      <w:r>
        <w:rPr>
          <w:noProof/>
          <w:webHidden/>
        </w:rPr>
      </w:r>
      <w:r>
        <w:rPr>
          <w:noProof/>
          <w:webHidden/>
        </w:rPr>
        <w:fldChar w:fldCharType="separate"/>
      </w:r>
      <w:ins w:id="201" w:author="Javier Quintana Pérez" w:date="2023-01-23T10:31:00Z">
        <w:r w:rsidR="008C416E">
          <w:rPr>
            <w:noProof/>
            <w:webHidden/>
          </w:rPr>
          <w:t>18</w:t>
        </w:r>
      </w:ins>
      <w:ins w:id="202" w:author="Javier Quintana Pérez" w:date="2022-12-21T17:48:00Z">
        <w:r>
          <w:rPr>
            <w:noProof/>
            <w:webHidden/>
          </w:rPr>
          <w:fldChar w:fldCharType="end"/>
        </w:r>
        <w:r w:rsidRPr="00912312">
          <w:rPr>
            <w:rStyle w:val="Hipervnculo"/>
            <w:noProof/>
          </w:rPr>
          <w:fldChar w:fldCharType="end"/>
        </w:r>
      </w:ins>
    </w:p>
    <w:p w:rsidR="00524D01" w:rsidRPr="00F37FE0" w:rsidRDefault="00524D01">
      <w:pPr>
        <w:pStyle w:val="TDC2"/>
        <w:rPr>
          <w:ins w:id="203" w:author="Javier Quintana Pérez" w:date="2022-12-21T17:48:00Z"/>
          <w:rStyle w:val="Hipervnculo"/>
          <w:color w:val="000000" w:themeColor="text1"/>
          <w:u w:val="none"/>
          <w:rPrChange w:id="204" w:author="Javier Quintana Pérez" w:date="2022-12-21T17:55:00Z">
            <w:rPr>
              <w:ins w:id="205" w:author="Javier Quintana Pérez" w:date="2022-12-21T17:48:00Z"/>
              <w:rFonts w:asciiTheme="minorHAnsi" w:eastAsiaTheme="minorEastAsia" w:hAnsiTheme="minorHAnsi" w:cstheme="minorBidi"/>
              <w:caps w:val="0"/>
              <w:sz w:val="22"/>
              <w:szCs w:val="22"/>
            </w:rPr>
          </w:rPrChange>
        </w:rPr>
      </w:pPr>
      <w:ins w:id="206" w:author="Javier Quintana Pérez" w:date="2022-12-21T17:48:00Z">
        <w:r w:rsidRPr="00171070">
          <w:rPr>
            <w:rStyle w:val="Hipervnculo"/>
            <w:color w:val="000000" w:themeColor="text1"/>
            <w:u w:val="none"/>
          </w:rPr>
          <w:t>6.2</w:t>
        </w:r>
      </w:ins>
      <w:ins w:id="207" w:author="Javier Quintana Pérez" w:date="2022-12-21T17:55:00Z">
        <w:r w:rsidR="00F37FE0">
          <w:rPr>
            <w:rStyle w:val="Hipervnculo"/>
            <w:color w:val="000000" w:themeColor="text1"/>
            <w:u w:val="none"/>
          </w:rPr>
          <w:t xml:space="preserve"> </w:t>
        </w:r>
        <w:r w:rsidR="00F37FE0" w:rsidRPr="00171070">
          <w:rPr>
            <w:rStyle w:val="Hipervnculo"/>
            <w:webHidden/>
            <w:color w:val="000000" w:themeColor="text1"/>
            <w:u w:val="none"/>
          </w:rPr>
          <w:t xml:space="preserve"> </w:t>
        </w:r>
        <w:r w:rsidR="00D919CB" w:rsidRPr="001302F4">
          <w:rPr>
            <w:rStyle w:val="Hipervnculo"/>
            <w:color w:val="000000" w:themeColor="text1"/>
            <w:u w:val="none"/>
          </w:rPr>
          <w:fldChar w:fldCharType="begin"/>
        </w:r>
        <w:r w:rsidR="00D919CB" w:rsidRPr="00D919CB">
          <w:rPr>
            <w:rStyle w:val="Hipervnculo"/>
            <w:color w:val="000000" w:themeColor="text1"/>
            <w:u w:val="none"/>
            <w:rPrChange w:id="208" w:author="Javier Quintana Pérez" w:date="2022-12-21T17:55:00Z">
              <w:rPr>
                <w:rStyle w:val="Hipervnculo"/>
              </w:rPr>
            </w:rPrChange>
          </w:rPr>
          <w:instrText xml:space="preserve"> HYPERLINK \l "_Toc122537340" </w:instrText>
        </w:r>
        <w:r w:rsidR="00D919CB" w:rsidRPr="001302F4">
          <w:rPr>
            <w:rStyle w:val="Hipervnculo"/>
            <w:color w:val="000000" w:themeColor="text1"/>
            <w:u w:val="none"/>
            <w:rPrChange w:id="209" w:author="Javier Quintana Pérez" w:date="2022-12-21T17:55:00Z">
              <w:rPr>
                <w:rStyle w:val="Hipervnculo"/>
                <w:color w:val="000000" w:themeColor="text1"/>
                <w:u w:val="none"/>
              </w:rPr>
            </w:rPrChange>
          </w:rPr>
          <w:fldChar w:fldCharType="separate"/>
        </w:r>
        <w:r w:rsidR="00D919CB" w:rsidRPr="00D919CB">
          <w:rPr>
            <w:rStyle w:val="Hipervnculo"/>
            <w:color w:val="000000" w:themeColor="text1"/>
            <w:u w:val="none"/>
            <w:rPrChange w:id="210" w:author="Javier Quintana Pérez" w:date="2022-12-21T17:55:00Z">
              <w:rPr>
                <w:rStyle w:val="Hipervnculo"/>
              </w:rPr>
            </w:rPrChange>
          </w:rPr>
          <w:t>ELEMENTOS AUXILIARES Y/O ACCESORIOS</w:t>
        </w:r>
        <w:r w:rsidR="00D919CB" w:rsidRPr="00D919CB">
          <w:rPr>
            <w:rStyle w:val="Hipervnculo"/>
            <w:webHidden/>
            <w:color w:val="000000" w:themeColor="text1"/>
            <w:u w:val="none"/>
            <w:rPrChange w:id="211" w:author="Javier Quintana Pérez" w:date="2022-12-21T17:55:00Z">
              <w:rPr>
                <w:webHidden/>
                <w:color w:val="0000FF"/>
                <w:u w:val="single"/>
              </w:rPr>
            </w:rPrChange>
          </w:rPr>
          <w:tab/>
        </w:r>
        <w:r w:rsidR="00D919CB" w:rsidRPr="00D919CB">
          <w:rPr>
            <w:rStyle w:val="Hipervnculo"/>
            <w:webHidden/>
            <w:color w:val="000000" w:themeColor="text1"/>
            <w:u w:val="none"/>
            <w:rPrChange w:id="212" w:author="Javier Quintana Pérez" w:date="2022-12-21T17:55:00Z">
              <w:rPr>
                <w:webHidden/>
                <w:color w:val="0000FF"/>
                <w:u w:val="single"/>
              </w:rPr>
            </w:rPrChange>
          </w:rPr>
          <w:fldChar w:fldCharType="begin"/>
        </w:r>
        <w:r w:rsidR="00D919CB" w:rsidRPr="00D919CB">
          <w:rPr>
            <w:rStyle w:val="Hipervnculo"/>
            <w:webHidden/>
            <w:color w:val="000000" w:themeColor="text1"/>
            <w:u w:val="none"/>
            <w:rPrChange w:id="213" w:author="Javier Quintana Pérez" w:date="2022-12-21T17:55:00Z">
              <w:rPr>
                <w:webHidden/>
                <w:color w:val="0000FF"/>
                <w:u w:val="single"/>
              </w:rPr>
            </w:rPrChange>
          </w:rPr>
          <w:instrText xml:space="preserve"> PAGEREF _Toc122537340 \h </w:instrText>
        </w:r>
      </w:ins>
      <w:r w:rsidR="00D919CB" w:rsidRPr="00D919CB">
        <w:rPr>
          <w:rStyle w:val="Hipervnculo"/>
          <w:webHidden/>
          <w:color w:val="000000" w:themeColor="text1"/>
          <w:u w:val="none"/>
          <w:rPrChange w:id="214" w:author="Javier Quintana Pérez" w:date="2022-12-21T17:55:00Z">
            <w:rPr>
              <w:rStyle w:val="Hipervnculo"/>
              <w:webHidden/>
              <w:color w:val="000000" w:themeColor="text1"/>
              <w:u w:val="none"/>
            </w:rPr>
          </w:rPrChange>
        </w:rPr>
      </w:r>
      <w:ins w:id="215" w:author="Javier Quintana Pérez" w:date="2022-12-21T17:55:00Z">
        <w:r w:rsidR="00D919CB" w:rsidRPr="00D919CB">
          <w:rPr>
            <w:rStyle w:val="Hipervnculo"/>
            <w:webHidden/>
            <w:color w:val="000000" w:themeColor="text1"/>
            <w:u w:val="none"/>
            <w:rPrChange w:id="216" w:author="Javier Quintana Pérez" w:date="2022-12-21T17:55:00Z">
              <w:rPr>
                <w:webHidden/>
                <w:color w:val="0000FF"/>
                <w:u w:val="single"/>
              </w:rPr>
            </w:rPrChange>
          </w:rPr>
          <w:fldChar w:fldCharType="separate"/>
        </w:r>
      </w:ins>
      <w:ins w:id="217" w:author="Javier Quintana Pérez" w:date="2023-01-23T10:31:00Z">
        <w:r w:rsidR="008C416E">
          <w:rPr>
            <w:rStyle w:val="Hipervnculo"/>
            <w:webHidden/>
            <w:color w:val="000000" w:themeColor="text1"/>
            <w:u w:val="none"/>
          </w:rPr>
          <w:t>20</w:t>
        </w:r>
      </w:ins>
      <w:ins w:id="218" w:author="Javier Quintana Pérez" w:date="2022-12-21T17:55:00Z">
        <w:r w:rsidR="00D919CB" w:rsidRPr="00D919CB">
          <w:rPr>
            <w:rStyle w:val="Hipervnculo"/>
            <w:webHidden/>
            <w:color w:val="000000" w:themeColor="text1"/>
            <w:u w:val="none"/>
            <w:rPrChange w:id="219" w:author="Javier Quintana Pérez" w:date="2022-12-21T17:55:00Z">
              <w:rPr>
                <w:webHidden/>
                <w:color w:val="0000FF"/>
                <w:u w:val="single"/>
              </w:rPr>
            </w:rPrChange>
          </w:rPr>
          <w:fldChar w:fldCharType="end"/>
        </w:r>
        <w:r w:rsidR="00D919CB" w:rsidRPr="001302F4">
          <w:rPr>
            <w:rStyle w:val="Hipervnculo"/>
            <w:color w:val="000000" w:themeColor="text1"/>
            <w:u w:val="none"/>
          </w:rPr>
          <w:fldChar w:fldCharType="end"/>
        </w:r>
      </w:ins>
    </w:p>
    <w:p w:rsidR="00524D01" w:rsidRPr="00524D01" w:rsidRDefault="00D919CB">
      <w:pPr>
        <w:pStyle w:val="TDC2"/>
        <w:rPr>
          <w:ins w:id="220" w:author="Javier Quintana Pérez" w:date="2022-12-21T17:48:00Z"/>
          <w:rStyle w:val="Hipervnculo"/>
          <w:b/>
          <w:bCs/>
          <w:sz w:val="21"/>
          <w:szCs w:val="21"/>
          <w:rPrChange w:id="221" w:author="Javier Quintana Pérez" w:date="2022-12-21T17:52:00Z">
            <w:rPr>
              <w:ins w:id="222" w:author="Javier Quintana Pérez" w:date="2022-12-21T17:48:00Z"/>
              <w:rFonts w:asciiTheme="minorHAnsi" w:eastAsiaTheme="minorEastAsia" w:hAnsiTheme="minorHAnsi" w:cstheme="minorBidi"/>
              <w:caps w:val="0"/>
              <w:sz w:val="22"/>
              <w:szCs w:val="22"/>
            </w:rPr>
          </w:rPrChange>
        </w:rPr>
      </w:pPr>
      <w:ins w:id="223" w:author="Javier Quintana Pérez" w:date="2022-12-21T17:48:00Z">
        <w:r w:rsidRPr="00D919CB">
          <w:rPr>
            <w:rStyle w:val="Hipervnculo"/>
            <w:b/>
            <w:bCs/>
            <w:sz w:val="21"/>
            <w:szCs w:val="21"/>
            <w:rPrChange w:id="224" w:author="Javier Quintana Pérez" w:date="2022-12-21T17:52:00Z">
              <w:rPr>
                <w:rStyle w:val="Hipervnculo"/>
              </w:rPr>
            </w:rPrChange>
          </w:rPr>
          <w:fldChar w:fldCharType="begin"/>
        </w:r>
        <w:r w:rsidRPr="00D919CB">
          <w:rPr>
            <w:rStyle w:val="Hipervnculo"/>
            <w:b/>
            <w:bCs/>
            <w:sz w:val="21"/>
            <w:szCs w:val="21"/>
            <w:rPrChange w:id="225" w:author="Javier Quintana Pérez" w:date="2022-12-21T17:52:00Z">
              <w:rPr>
                <w:rStyle w:val="Hipervnculo"/>
              </w:rPr>
            </w:rPrChange>
          </w:rPr>
          <w:instrText xml:space="preserve"> HYPERLINK \l "_Toc122537343" </w:instrText>
        </w:r>
        <w:r w:rsidRPr="00D919CB">
          <w:rPr>
            <w:rStyle w:val="Hipervnculo"/>
            <w:b/>
            <w:bCs/>
            <w:sz w:val="21"/>
            <w:szCs w:val="21"/>
            <w:rPrChange w:id="226" w:author="Javier Quintana Pérez" w:date="2022-12-21T17:52:00Z">
              <w:rPr>
                <w:rStyle w:val="Hipervnculo"/>
              </w:rPr>
            </w:rPrChange>
          </w:rPr>
          <w:fldChar w:fldCharType="separate"/>
        </w:r>
        <w:r w:rsidRPr="00D919CB">
          <w:rPr>
            <w:rStyle w:val="Hipervnculo"/>
            <w:b/>
            <w:bCs/>
            <w:sz w:val="21"/>
            <w:szCs w:val="21"/>
            <w:rPrChange w:id="227" w:author="Javier Quintana Pérez" w:date="2022-12-21T17:52:00Z">
              <w:rPr>
                <w:rStyle w:val="Hipervnculo"/>
              </w:rPr>
            </w:rPrChange>
          </w:rPr>
          <w:t>7.</w:t>
        </w:r>
        <w:r w:rsidRPr="00D919CB">
          <w:rPr>
            <w:rStyle w:val="Hipervnculo"/>
            <w:b/>
            <w:bCs/>
            <w:sz w:val="21"/>
            <w:szCs w:val="21"/>
            <w:rPrChange w:id="228" w:author="Javier Quintana Pérez" w:date="2022-12-21T17:52:00Z">
              <w:rPr>
                <w:rFonts w:asciiTheme="minorHAnsi" w:eastAsiaTheme="minorEastAsia" w:hAnsiTheme="minorHAnsi" w:cstheme="minorBidi"/>
                <w:caps w:val="0"/>
                <w:color w:val="0000FF"/>
                <w:sz w:val="22"/>
                <w:szCs w:val="22"/>
                <w:u w:val="single"/>
              </w:rPr>
            </w:rPrChange>
          </w:rPr>
          <w:tab/>
          <w:t>FABRICACIÓN</w:t>
        </w:r>
        <w:r w:rsidRPr="00D919CB">
          <w:rPr>
            <w:rStyle w:val="Hipervnculo"/>
            <w:b/>
            <w:bCs/>
            <w:webHidden/>
            <w:sz w:val="21"/>
            <w:szCs w:val="21"/>
            <w:rPrChange w:id="229" w:author="Javier Quintana Pérez" w:date="2022-12-21T17:52:00Z">
              <w:rPr>
                <w:webHidden/>
                <w:color w:val="0000FF"/>
                <w:u w:val="single"/>
              </w:rPr>
            </w:rPrChange>
          </w:rPr>
          <w:tab/>
        </w:r>
        <w:r w:rsidRPr="00D919CB">
          <w:rPr>
            <w:rStyle w:val="Hipervnculo"/>
            <w:b/>
            <w:bCs/>
            <w:webHidden/>
            <w:sz w:val="21"/>
            <w:szCs w:val="21"/>
            <w:rPrChange w:id="230" w:author="Javier Quintana Pérez" w:date="2022-12-21T17:52:00Z">
              <w:rPr>
                <w:webHidden/>
                <w:color w:val="0000FF"/>
                <w:u w:val="single"/>
              </w:rPr>
            </w:rPrChange>
          </w:rPr>
          <w:fldChar w:fldCharType="begin"/>
        </w:r>
        <w:r w:rsidRPr="00D919CB">
          <w:rPr>
            <w:rStyle w:val="Hipervnculo"/>
            <w:b/>
            <w:bCs/>
            <w:webHidden/>
            <w:sz w:val="21"/>
            <w:szCs w:val="21"/>
            <w:rPrChange w:id="231" w:author="Javier Quintana Pérez" w:date="2022-12-21T17:52:00Z">
              <w:rPr>
                <w:webHidden/>
                <w:color w:val="0000FF"/>
                <w:u w:val="single"/>
              </w:rPr>
            </w:rPrChange>
          </w:rPr>
          <w:instrText xml:space="preserve"> PAGEREF _Toc122537343 \h </w:instrText>
        </w:r>
      </w:ins>
      <w:r w:rsidRPr="00D919CB">
        <w:rPr>
          <w:rStyle w:val="Hipervnculo"/>
          <w:b/>
          <w:bCs/>
          <w:webHidden/>
          <w:sz w:val="21"/>
          <w:szCs w:val="21"/>
          <w:rPrChange w:id="232" w:author="Javier Quintana Pérez" w:date="2022-12-21T17:52:00Z">
            <w:rPr>
              <w:rStyle w:val="Hipervnculo"/>
              <w:b/>
              <w:bCs/>
              <w:webHidden/>
              <w:sz w:val="21"/>
              <w:szCs w:val="21"/>
            </w:rPr>
          </w:rPrChange>
        </w:rPr>
      </w:r>
      <w:r w:rsidRPr="00D919CB">
        <w:rPr>
          <w:rStyle w:val="Hipervnculo"/>
          <w:b/>
          <w:bCs/>
          <w:webHidden/>
          <w:sz w:val="21"/>
          <w:szCs w:val="21"/>
          <w:rPrChange w:id="233" w:author="Javier Quintana Pérez" w:date="2022-12-21T17:52:00Z">
            <w:rPr>
              <w:webHidden/>
              <w:color w:val="0000FF"/>
              <w:u w:val="single"/>
            </w:rPr>
          </w:rPrChange>
        </w:rPr>
        <w:fldChar w:fldCharType="separate"/>
      </w:r>
      <w:ins w:id="234" w:author="Javier Quintana Pérez" w:date="2023-01-23T10:31:00Z">
        <w:r w:rsidR="008C416E">
          <w:rPr>
            <w:rStyle w:val="Hipervnculo"/>
            <w:b/>
            <w:bCs/>
            <w:webHidden/>
            <w:sz w:val="21"/>
            <w:szCs w:val="21"/>
          </w:rPr>
          <w:t>23</w:t>
        </w:r>
      </w:ins>
      <w:ins w:id="235" w:author="Javier Quintana Pérez" w:date="2022-12-21T17:48:00Z">
        <w:r w:rsidRPr="00D919CB">
          <w:rPr>
            <w:rStyle w:val="Hipervnculo"/>
            <w:b/>
            <w:bCs/>
            <w:webHidden/>
            <w:sz w:val="21"/>
            <w:szCs w:val="21"/>
            <w:rPrChange w:id="236" w:author="Javier Quintana Pérez" w:date="2022-12-21T17:52:00Z">
              <w:rPr>
                <w:webHidden/>
                <w:color w:val="0000FF"/>
                <w:u w:val="single"/>
              </w:rPr>
            </w:rPrChange>
          </w:rPr>
          <w:fldChar w:fldCharType="end"/>
        </w:r>
        <w:r w:rsidRPr="00D919CB">
          <w:rPr>
            <w:rStyle w:val="Hipervnculo"/>
            <w:b/>
            <w:bCs/>
            <w:sz w:val="21"/>
            <w:szCs w:val="21"/>
            <w:rPrChange w:id="237" w:author="Javier Quintana Pérez" w:date="2022-12-21T17:52:00Z">
              <w:rPr>
                <w:rStyle w:val="Hipervnculo"/>
              </w:rPr>
            </w:rPrChange>
          </w:rPr>
          <w:fldChar w:fldCharType="end"/>
        </w:r>
      </w:ins>
    </w:p>
    <w:p w:rsidR="00524D01" w:rsidRDefault="00D919CB">
      <w:pPr>
        <w:pStyle w:val="TDC2"/>
        <w:rPr>
          <w:ins w:id="238" w:author="Javier Quintana Pérez" w:date="2022-12-21T17:48:00Z"/>
          <w:rFonts w:asciiTheme="minorHAnsi" w:eastAsiaTheme="minorEastAsia" w:hAnsiTheme="minorHAnsi" w:cstheme="minorBidi"/>
          <w:sz w:val="22"/>
          <w:szCs w:val="22"/>
        </w:rPr>
      </w:pPr>
      <w:ins w:id="239"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"_Toc122537344"</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7.1.</w:t>
        </w:r>
        <w:r w:rsidR="00524D01">
          <w:rPr>
            <w:rFonts w:asciiTheme="minorHAnsi" w:eastAsiaTheme="minorEastAsia" w:hAnsiTheme="minorHAnsi" w:cstheme="minorBidi"/>
            <w:sz w:val="22"/>
            <w:szCs w:val="22"/>
          </w:rPr>
          <w:tab/>
        </w:r>
        <w:r w:rsidR="00524D01" w:rsidRPr="00912312">
          <w:rPr>
            <w:rStyle w:val="Hipervnculo"/>
          </w:rPr>
          <w:t>MOLDES</w:t>
        </w:r>
        <w:r w:rsidR="00524D01">
          <w:rPr>
            <w:webHidden/>
          </w:rPr>
          <w:tab/>
        </w:r>
        <w:r>
          <w:rPr>
            <w:webHidden/>
          </w:rPr>
          <w:fldChar w:fldCharType="begin"/>
        </w:r>
        <w:r w:rsidR="00524D01">
          <w:rPr>
            <w:webHidden/>
          </w:rPr>
          <w:instrText xml:space="preserve"> PAGEREF _Toc122537344 \h </w:instrText>
        </w:r>
      </w:ins>
      <w:r>
        <w:rPr>
          <w:webHidden/>
        </w:rPr>
      </w:r>
      <w:r>
        <w:rPr>
          <w:webHidden/>
        </w:rPr>
        <w:fldChar w:fldCharType="separate"/>
      </w:r>
      <w:ins w:id="240" w:author="Javier Quintana Pérez" w:date="2023-01-23T10:31:00Z">
        <w:r w:rsidR="008C416E">
          <w:rPr>
            <w:webHidden/>
          </w:rPr>
          <w:t>23</w:t>
        </w:r>
      </w:ins>
      <w:ins w:id="241" w:author="Javier Quintana Pérez" w:date="2022-12-21T17:48:00Z">
        <w:r>
          <w:rPr>
            <w:webHidden/>
          </w:rPr>
          <w:fldChar w:fldCharType="end"/>
        </w:r>
        <w:r w:rsidRPr="00912312">
          <w:rPr>
            <w:rStyle w:val="Hipervnculo"/>
          </w:rPr>
          <w:fldChar w:fldCharType="end"/>
        </w:r>
      </w:ins>
    </w:p>
    <w:p w:rsidR="00524D01" w:rsidRDefault="00D919CB">
      <w:pPr>
        <w:pStyle w:val="TDC2"/>
        <w:rPr>
          <w:ins w:id="242" w:author="Javier Quintana Pérez" w:date="2022-12-21T17:48:00Z"/>
          <w:rFonts w:asciiTheme="minorHAnsi" w:eastAsiaTheme="minorEastAsia" w:hAnsiTheme="minorHAnsi" w:cstheme="minorBidi"/>
          <w:sz w:val="22"/>
          <w:szCs w:val="22"/>
        </w:rPr>
      </w:pPr>
      <w:ins w:id="243"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"_Toc122537347"</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7.2.</w:t>
        </w:r>
        <w:r w:rsidR="00524D01">
          <w:rPr>
            <w:rFonts w:asciiTheme="minorHAnsi" w:eastAsiaTheme="minorEastAsia" w:hAnsiTheme="minorHAnsi" w:cstheme="minorBidi"/>
            <w:sz w:val="22"/>
            <w:szCs w:val="22"/>
          </w:rPr>
          <w:tab/>
        </w:r>
        <w:r w:rsidR="00524D01" w:rsidRPr="00912312">
          <w:rPr>
            <w:rStyle w:val="Hipervnculo"/>
          </w:rPr>
          <w:t>PROCESO DE FABRICACIÓN</w:t>
        </w:r>
        <w:r w:rsidR="00524D01">
          <w:rPr>
            <w:webHidden/>
          </w:rPr>
          <w:tab/>
        </w:r>
        <w:r>
          <w:rPr>
            <w:webHidden/>
          </w:rPr>
          <w:fldChar w:fldCharType="begin"/>
        </w:r>
        <w:r w:rsidR="00524D01">
          <w:rPr>
            <w:webHidden/>
          </w:rPr>
          <w:instrText xml:space="preserve"> PAGEREF _Toc122537347 \h </w:instrText>
        </w:r>
      </w:ins>
      <w:r>
        <w:rPr>
          <w:webHidden/>
        </w:rPr>
      </w:r>
      <w:r>
        <w:rPr>
          <w:webHidden/>
        </w:rPr>
        <w:fldChar w:fldCharType="separate"/>
      </w:r>
      <w:ins w:id="244" w:author="Javier Quintana Pérez" w:date="2023-01-23T10:31:00Z">
        <w:r w:rsidR="008C416E">
          <w:rPr>
            <w:webHidden/>
          </w:rPr>
          <w:t>24</w:t>
        </w:r>
      </w:ins>
      <w:ins w:id="245" w:author="Javier Quintana Pérez" w:date="2022-12-21T17:48:00Z">
        <w:r>
          <w:rPr>
            <w:webHidden/>
          </w:rPr>
          <w:fldChar w:fldCharType="end"/>
        </w:r>
        <w:r w:rsidRPr="00912312">
          <w:rPr>
            <w:rStyle w:val="Hipervnculo"/>
          </w:rPr>
          <w:fldChar w:fldCharType="end"/>
        </w:r>
      </w:ins>
    </w:p>
    <w:p w:rsidR="00524D01" w:rsidRDefault="00D919CB">
      <w:pPr>
        <w:pStyle w:val="TDC3"/>
        <w:rPr>
          <w:ins w:id="246" w:author="Javier Quintana Pérez" w:date="2022-12-21T17:48:00Z"/>
          <w:rFonts w:asciiTheme="minorHAnsi" w:eastAsiaTheme="minorEastAsia" w:hAnsiTheme="minorHAnsi" w:cstheme="minorBidi"/>
          <w:noProof/>
          <w:sz w:val="22"/>
          <w:szCs w:val="22"/>
        </w:rPr>
      </w:pPr>
      <w:ins w:id="247"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"_Toc122537348"</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7.2.1</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Instrucciones técnicas de fabricación</w:t>
        </w:r>
        <w:r w:rsidR="00524D01">
          <w:rPr>
            <w:noProof/>
            <w:webHidden/>
          </w:rPr>
          <w:tab/>
        </w:r>
        <w:r>
          <w:rPr>
            <w:noProof/>
            <w:webHidden/>
          </w:rPr>
          <w:fldChar w:fldCharType="begin"/>
        </w:r>
        <w:r w:rsidR="00524D01">
          <w:rPr>
            <w:noProof/>
            <w:webHidden/>
          </w:rPr>
          <w:instrText xml:space="preserve"> PAGEREF _Toc122537348 \h </w:instrText>
        </w:r>
      </w:ins>
      <w:r>
        <w:rPr>
          <w:noProof/>
          <w:webHidden/>
        </w:rPr>
      </w:r>
      <w:r>
        <w:rPr>
          <w:noProof/>
          <w:webHidden/>
        </w:rPr>
        <w:fldChar w:fldCharType="separate"/>
      </w:r>
      <w:ins w:id="248" w:author="Javier Quintana Pérez" w:date="2023-01-23T10:31:00Z">
        <w:r w:rsidR="008C416E">
          <w:rPr>
            <w:noProof/>
            <w:webHidden/>
          </w:rPr>
          <w:t>24</w:t>
        </w:r>
      </w:ins>
      <w:ins w:id="249"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250" w:author="Javier Quintana Pérez" w:date="2022-12-21T17:48:00Z"/>
          <w:rFonts w:asciiTheme="minorHAnsi" w:eastAsiaTheme="minorEastAsia" w:hAnsiTheme="minorHAnsi" w:cstheme="minorBidi"/>
          <w:noProof/>
          <w:sz w:val="22"/>
          <w:szCs w:val="22"/>
        </w:rPr>
      </w:pPr>
      <w:ins w:id="251"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"_Toc122537349"</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7.2.2</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Colocación de armaduras pasivas</w:t>
        </w:r>
        <w:r w:rsidR="00524D01">
          <w:rPr>
            <w:noProof/>
            <w:webHidden/>
          </w:rPr>
          <w:tab/>
        </w:r>
        <w:r>
          <w:rPr>
            <w:noProof/>
            <w:webHidden/>
          </w:rPr>
          <w:fldChar w:fldCharType="begin"/>
        </w:r>
        <w:r w:rsidR="00524D01">
          <w:rPr>
            <w:noProof/>
            <w:webHidden/>
          </w:rPr>
          <w:instrText xml:space="preserve"> PAGEREF _Toc122537349 \h </w:instrText>
        </w:r>
      </w:ins>
      <w:r>
        <w:rPr>
          <w:noProof/>
          <w:webHidden/>
        </w:rPr>
      </w:r>
      <w:r>
        <w:rPr>
          <w:noProof/>
          <w:webHidden/>
        </w:rPr>
        <w:fldChar w:fldCharType="separate"/>
      </w:r>
      <w:ins w:id="252" w:author="Javier Quintana Pérez" w:date="2023-01-23T10:31:00Z">
        <w:r w:rsidR="008C416E">
          <w:rPr>
            <w:noProof/>
            <w:webHidden/>
          </w:rPr>
          <w:t>24</w:t>
        </w:r>
      </w:ins>
      <w:ins w:id="253"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254" w:author="Javier Quintana Pérez" w:date="2022-12-21T17:48:00Z"/>
          <w:rFonts w:asciiTheme="minorHAnsi" w:eastAsiaTheme="minorEastAsia" w:hAnsiTheme="minorHAnsi" w:cstheme="minorBidi"/>
          <w:noProof/>
          <w:sz w:val="22"/>
          <w:szCs w:val="22"/>
        </w:rPr>
      </w:pPr>
      <w:ins w:id="255"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"_Toc122537350"</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7.2.3</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Colocación de otros elementos metálicos</w:t>
        </w:r>
        <w:r w:rsidR="00524D01">
          <w:rPr>
            <w:noProof/>
            <w:webHidden/>
          </w:rPr>
          <w:tab/>
        </w:r>
        <w:r>
          <w:rPr>
            <w:noProof/>
            <w:webHidden/>
          </w:rPr>
          <w:fldChar w:fldCharType="begin"/>
        </w:r>
        <w:r w:rsidR="00524D01">
          <w:rPr>
            <w:noProof/>
            <w:webHidden/>
          </w:rPr>
          <w:instrText xml:space="preserve"> PAGEREF _Toc122537350 \h </w:instrText>
        </w:r>
      </w:ins>
      <w:r>
        <w:rPr>
          <w:noProof/>
          <w:webHidden/>
        </w:rPr>
      </w:r>
      <w:r>
        <w:rPr>
          <w:noProof/>
          <w:webHidden/>
        </w:rPr>
        <w:fldChar w:fldCharType="separate"/>
      </w:r>
      <w:ins w:id="256" w:author="Javier Quintana Pérez" w:date="2023-01-23T10:31:00Z">
        <w:r w:rsidR="008C416E">
          <w:rPr>
            <w:noProof/>
            <w:webHidden/>
          </w:rPr>
          <w:t>25</w:t>
        </w:r>
      </w:ins>
      <w:ins w:id="257"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258" w:author="Javier Quintana Pérez" w:date="2022-12-21T17:48:00Z"/>
          <w:rFonts w:asciiTheme="minorHAnsi" w:eastAsiaTheme="minorEastAsia" w:hAnsiTheme="minorHAnsi" w:cstheme="minorBidi"/>
          <w:noProof/>
          <w:sz w:val="22"/>
          <w:szCs w:val="22"/>
        </w:rPr>
      </w:pPr>
      <w:ins w:id="259"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"_Toc122537351"</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7.2.4</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Colocación de separadores</w:t>
        </w:r>
        <w:r w:rsidR="00524D01">
          <w:rPr>
            <w:noProof/>
            <w:webHidden/>
          </w:rPr>
          <w:tab/>
        </w:r>
        <w:r>
          <w:rPr>
            <w:noProof/>
            <w:webHidden/>
          </w:rPr>
          <w:fldChar w:fldCharType="begin"/>
        </w:r>
        <w:r w:rsidR="00524D01">
          <w:rPr>
            <w:noProof/>
            <w:webHidden/>
          </w:rPr>
          <w:instrText xml:space="preserve"> PAGEREF _Toc122537351 \h </w:instrText>
        </w:r>
      </w:ins>
      <w:r>
        <w:rPr>
          <w:noProof/>
          <w:webHidden/>
        </w:rPr>
      </w:r>
      <w:r>
        <w:rPr>
          <w:noProof/>
          <w:webHidden/>
        </w:rPr>
        <w:fldChar w:fldCharType="separate"/>
      </w:r>
      <w:ins w:id="260" w:author="Javier Quintana Pérez" w:date="2023-01-23T10:31:00Z">
        <w:r w:rsidR="008C416E">
          <w:rPr>
            <w:noProof/>
            <w:webHidden/>
          </w:rPr>
          <w:t>26</w:t>
        </w:r>
      </w:ins>
      <w:ins w:id="261"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262" w:author="Javier Quintana Pérez" w:date="2022-12-21T17:48:00Z"/>
          <w:rFonts w:asciiTheme="minorHAnsi" w:eastAsiaTheme="minorEastAsia" w:hAnsiTheme="minorHAnsi" w:cstheme="minorBidi"/>
          <w:noProof/>
          <w:sz w:val="22"/>
          <w:szCs w:val="22"/>
        </w:rPr>
      </w:pPr>
      <w:ins w:id="263"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"_Toc122537352"</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7.2.5</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Hormigonado</w:t>
        </w:r>
        <w:r w:rsidR="00524D01">
          <w:rPr>
            <w:noProof/>
            <w:webHidden/>
          </w:rPr>
          <w:tab/>
        </w:r>
        <w:r>
          <w:rPr>
            <w:noProof/>
            <w:webHidden/>
          </w:rPr>
          <w:fldChar w:fldCharType="begin"/>
        </w:r>
        <w:r w:rsidR="00524D01">
          <w:rPr>
            <w:noProof/>
            <w:webHidden/>
          </w:rPr>
          <w:instrText xml:space="preserve"> PAGEREF _Toc122537352 \h </w:instrText>
        </w:r>
      </w:ins>
      <w:r>
        <w:rPr>
          <w:noProof/>
          <w:webHidden/>
        </w:rPr>
      </w:r>
      <w:r>
        <w:rPr>
          <w:noProof/>
          <w:webHidden/>
        </w:rPr>
        <w:fldChar w:fldCharType="separate"/>
      </w:r>
      <w:ins w:id="264" w:author="Javier Quintana Pérez" w:date="2023-01-23T10:31:00Z">
        <w:r w:rsidR="008C416E">
          <w:rPr>
            <w:noProof/>
            <w:webHidden/>
          </w:rPr>
          <w:t>26</w:t>
        </w:r>
      </w:ins>
      <w:ins w:id="265"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266" w:author="Javier Quintana Pérez" w:date="2022-12-21T17:48:00Z"/>
          <w:rFonts w:asciiTheme="minorHAnsi" w:eastAsiaTheme="minorEastAsia" w:hAnsiTheme="minorHAnsi" w:cstheme="minorBidi"/>
          <w:noProof/>
          <w:sz w:val="22"/>
          <w:szCs w:val="22"/>
        </w:rPr>
      </w:pPr>
      <w:ins w:id="267"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"_Toc122537353"</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7.2.6</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Curado del Hormigón</w:t>
        </w:r>
        <w:r w:rsidR="00524D01">
          <w:rPr>
            <w:noProof/>
            <w:webHidden/>
          </w:rPr>
          <w:tab/>
        </w:r>
        <w:r>
          <w:rPr>
            <w:noProof/>
            <w:webHidden/>
          </w:rPr>
          <w:fldChar w:fldCharType="begin"/>
        </w:r>
        <w:r w:rsidR="00524D01">
          <w:rPr>
            <w:noProof/>
            <w:webHidden/>
          </w:rPr>
          <w:instrText xml:space="preserve"> PAGEREF _Toc122537353 \h </w:instrText>
        </w:r>
      </w:ins>
      <w:r>
        <w:rPr>
          <w:noProof/>
          <w:webHidden/>
        </w:rPr>
      </w:r>
      <w:r>
        <w:rPr>
          <w:noProof/>
          <w:webHidden/>
        </w:rPr>
        <w:fldChar w:fldCharType="separate"/>
      </w:r>
      <w:ins w:id="268" w:author="Javier Quintana Pérez" w:date="2023-01-23T10:31:00Z">
        <w:r w:rsidR="008C416E">
          <w:rPr>
            <w:noProof/>
            <w:webHidden/>
          </w:rPr>
          <w:t>28</w:t>
        </w:r>
      </w:ins>
      <w:ins w:id="269"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270" w:author="Javier Quintana Pérez" w:date="2022-12-21T17:48:00Z"/>
          <w:rFonts w:asciiTheme="minorHAnsi" w:eastAsiaTheme="minorEastAsia" w:hAnsiTheme="minorHAnsi" w:cstheme="minorBidi"/>
          <w:noProof/>
          <w:sz w:val="22"/>
          <w:szCs w:val="22"/>
        </w:rPr>
      </w:pPr>
      <w:ins w:id="271"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"_Toc122537354"</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7.2.7</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Desmoldeo</w:t>
        </w:r>
        <w:r w:rsidR="00524D01">
          <w:rPr>
            <w:noProof/>
            <w:webHidden/>
          </w:rPr>
          <w:tab/>
        </w:r>
        <w:r>
          <w:rPr>
            <w:noProof/>
            <w:webHidden/>
          </w:rPr>
          <w:fldChar w:fldCharType="begin"/>
        </w:r>
        <w:r w:rsidR="00524D01">
          <w:rPr>
            <w:noProof/>
            <w:webHidden/>
          </w:rPr>
          <w:instrText xml:space="preserve"> PAGEREF _Toc122537354 \h </w:instrText>
        </w:r>
      </w:ins>
      <w:r>
        <w:rPr>
          <w:noProof/>
          <w:webHidden/>
        </w:rPr>
      </w:r>
      <w:r>
        <w:rPr>
          <w:noProof/>
          <w:webHidden/>
        </w:rPr>
        <w:fldChar w:fldCharType="separate"/>
      </w:r>
      <w:ins w:id="272" w:author="Javier Quintana Pérez" w:date="2023-01-23T10:31:00Z">
        <w:r w:rsidR="008C416E">
          <w:rPr>
            <w:noProof/>
            <w:webHidden/>
          </w:rPr>
          <w:t>28</w:t>
        </w:r>
      </w:ins>
      <w:ins w:id="273"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274" w:author="Javier Quintana Pérez" w:date="2022-12-21T17:48:00Z"/>
          <w:rFonts w:asciiTheme="minorHAnsi" w:eastAsiaTheme="minorEastAsia" w:hAnsiTheme="minorHAnsi" w:cstheme="minorBidi"/>
          <w:noProof/>
          <w:sz w:val="22"/>
          <w:szCs w:val="22"/>
        </w:rPr>
      </w:pPr>
      <w:ins w:id="275"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"_Toc122537355"</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7.2.8</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Acabado de la superficie</w:t>
        </w:r>
        <w:r w:rsidR="00524D01">
          <w:rPr>
            <w:noProof/>
            <w:webHidden/>
          </w:rPr>
          <w:tab/>
        </w:r>
        <w:r>
          <w:rPr>
            <w:noProof/>
            <w:webHidden/>
          </w:rPr>
          <w:fldChar w:fldCharType="begin"/>
        </w:r>
        <w:r w:rsidR="00524D01">
          <w:rPr>
            <w:noProof/>
            <w:webHidden/>
          </w:rPr>
          <w:instrText xml:space="preserve"> PAGEREF _Toc122537355 \h </w:instrText>
        </w:r>
      </w:ins>
      <w:r>
        <w:rPr>
          <w:noProof/>
          <w:webHidden/>
        </w:rPr>
      </w:r>
      <w:r>
        <w:rPr>
          <w:noProof/>
          <w:webHidden/>
        </w:rPr>
        <w:fldChar w:fldCharType="separate"/>
      </w:r>
      <w:ins w:id="276" w:author="Javier Quintana Pérez" w:date="2023-01-23T10:31:00Z">
        <w:r w:rsidR="008C416E">
          <w:rPr>
            <w:noProof/>
            <w:webHidden/>
          </w:rPr>
          <w:t>29</w:t>
        </w:r>
      </w:ins>
      <w:ins w:id="277" w:author="Javier Quintana Pérez" w:date="2022-12-21T17:48:00Z">
        <w:r>
          <w:rPr>
            <w:noProof/>
            <w:webHidden/>
          </w:rPr>
          <w:fldChar w:fldCharType="end"/>
        </w:r>
        <w:r w:rsidRPr="00912312">
          <w:rPr>
            <w:rStyle w:val="Hipervnculo"/>
            <w:noProof/>
          </w:rPr>
          <w:fldChar w:fldCharType="end"/>
        </w:r>
      </w:ins>
    </w:p>
    <w:p w:rsidR="00524D01" w:rsidRPr="00524D01" w:rsidRDefault="00D919CB">
      <w:pPr>
        <w:pStyle w:val="TDC2"/>
        <w:rPr>
          <w:ins w:id="278" w:author="Javier Quintana Pérez" w:date="2022-12-21T17:48:00Z"/>
          <w:rStyle w:val="Hipervnculo"/>
          <w:b/>
          <w:bCs/>
          <w:sz w:val="21"/>
          <w:szCs w:val="21"/>
          <w:rPrChange w:id="279" w:author="Javier Quintana Pérez" w:date="2022-12-21T17:52:00Z">
            <w:rPr>
              <w:ins w:id="280" w:author="Javier Quintana Pérez" w:date="2022-12-21T17:48:00Z"/>
              <w:rFonts w:asciiTheme="minorHAnsi" w:eastAsiaTheme="minorEastAsia" w:hAnsiTheme="minorHAnsi" w:cstheme="minorBidi"/>
              <w:caps w:val="0"/>
              <w:sz w:val="22"/>
              <w:szCs w:val="22"/>
            </w:rPr>
          </w:rPrChange>
        </w:rPr>
      </w:pPr>
      <w:ins w:id="281" w:author="Javier Quintana Pérez" w:date="2022-12-21T17:48:00Z">
        <w:r w:rsidRPr="00D919CB">
          <w:rPr>
            <w:rStyle w:val="Hipervnculo"/>
            <w:b/>
            <w:bCs/>
            <w:sz w:val="21"/>
            <w:szCs w:val="21"/>
            <w:rPrChange w:id="282" w:author="Javier Quintana Pérez" w:date="2022-12-21T17:52:00Z">
              <w:rPr>
                <w:rStyle w:val="Hipervnculo"/>
              </w:rPr>
            </w:rPrChange>
          </w:rPr>
          <w:fldChar w:fldCharType="begin"/>
        </w:r>
        <w:r w:rsidRPr="00D919CB">
          <w:rPr>
            <w:rStyle w:val="Hipervnculo"/>
            <w:b/>
            <w:bCs/>
            <w:sz w:val="21"/>
            <w:szCs w:val="21"/>
            <w:rPrChange w:id="283" w:author="Javier Quintana Pérez" w:date="2022-12-21T17:52:00Z">
              <w:rPr>
                <w:rStyle w:val="Hipervnculo"/>
              </w:rPr>
            </w:rPrChange>
          </w:rPr>
          <w:instrText xml:space="preserve"> HYPERLINK \l "_Toc122537358" </w:instrText>
        </w:r>
        <w:r w:rsidRPr="00D919CB">
          <w:rPr>
            <w:rStyle w:val="Hipervnculo"/>
            <w:b/>
            <w:bCs/>
            <w:sz w:val="21"/>
            <w:szCs w:val="21"/>
            <w:rPrChange w:id="284" w:author="Javier Quintana Pérez" w:date="2022-12-21T17:52:00Z">
              <w:rPr>
                <w:rStyle w:val="Hipervnculo"/>
              </w:rPr>
            </w:rPrChange>
          </w:rPr>
          <w:fldChar w:fldCharType="separate"/>
        </w:r>
        <w:r w:rsidRPr="00D919CB">
          <w:rPr>
            <w:rStyle w:val="Hipervnculo"/>
            <w:b/>
            <w:bCs/>
            <w:sz w:val="21"/>
            <w:szCs w:val="21"/>
            <w:rPrChange w:id="285" w:author="Javier Quintana Pérez" w:date="2022-12-21T17:52:00Z">
              <w:rPr>
                <w:rStyle w:val="Hipervnculo"/>
              </w:rPr>
            </w:rPrChange>
          </w:rPr>
          <w:t>8.</w:t>
        </w:r>
        <w:r w:rsidRPr="00D919CB">
          <w:rPr>
            <w:rStyle w:val="Hipervnculo"/>
            <w:b/>
            <w:bCs/>
            <w:sz w:val="21"/>
            <w:szCs w:val="21"/>
            <w:rPrChange w:id="286" w:author="Javier Quintana Pérez" w:date="2022-12-21T17:52:00Z">
              <w:rPr>
                <w:rFonts w:asciiTheme="minorHAnsi" w:eastAsiaTheme="minorEastAsia" w:hAnsiTheme="minorHAnsi" w:cstheme="minorBidi"/>
                <w:caps w:val="0"/>
                <w:color w:val="0000FF"/>
                <w:sz w:val="22"/>
                <w:szCs w:val="22"/>
                <w:u w:val="single"/>
              </w:rPr>
            </w:rPrChange>
          </w:rPr>
          <w:tab/>
          <w:t>TRANSPORTE, DESCARGA Y MANIPULACIÓN</w:t>
        </w:r>
        <w:r w:rsidRPr="00D919CB">
          <w:rPr>
            <w:rStyle w:val="Hipervnculo"/>
            <w:b/>
            <w:bCs/>
            <w:webHidden/>
            <w:sz w:val="21"/>
            <w:szCs w:val="21"/>
            <w:rPrChange w:id="287" w:author="Javier Quintana Pérez" w:date="2022-12-21T17:52:00Z">
              <w:rPr>
                <w:webHidden/>
                <w:color w:val="0000FF"/>
                <w:u w:val="single"/>
              </w:rPr>
            </w:rPrChange>
          </w:rPr>
          <w:tab/>
        </w:r>
        <w:r w:rsidRPr="00D919CB">
          <w:rPr>
            <w:rStyle w:val="Hipervnculo"/>
            <w:b/>
            <w:bCs/>
            <w:webHidden/>
            <w:sz w:val="21"/>
            <w:szCs w:val="21"/>
            <w:rPrChange w:id="288" w:author="Javier Quintana Pérez" w:date="2022-12-21T17:52:00Z">
              <w:rPr>
                <w:webHidden/>
                <w:color w:val="0000FF"/>
                <w:u w:val="single"/>
              </w:rPr>
            </w:rPrChange>
          </w:rPr>
          <w:fldChar w:fldCharType="begin"/>
        </w:r>
        <w:r w:rsidRPr="00D919CB">
          <w:rPr>
            <w:rStyle w:val="Hipervnculo"/>
            <w:b/>
            <w:bCs/>
            <w:webHidden/>
            <w:sz w:val="21"/>
            <w:szCs w:val="21"/>
            <w:rPrChange w:id="289" w:author="Javier Quintana Pérez" w:date="2022-12-21T17:52:00Z">
              <w:rPr>
                <w:webHidden/>
                <w:color w:val="0000FF"/>
                <w:u w:val="single"/>
              </w:rPr>
            </w:rPrChange>
          </w:rPr>
          <w:instrText xml:space="preserve"> PAGEREF _Toc122537358 \h </w:instrText>
        </w:r>
      </w:ins>
      <w:r w:rsidRPr="00D919CB">
        <w:rPr>
          <w:rStyle w:val="Hipervnculo"/>
          <w:b/>
          <w:bCs/>
          <w:webHidden/>
          <w:sz w:val="21"/>
          <w:szCs w:val="21"/>
          <w:rPrChange w:id="290" w:author="Javier Quintana Pérez" w:date="2022-12-21T17:52:00Z">
            <w:rPr>
              <w:rStyle w:val="Hipervnculo"/>
              <w:b/>
              <w:bCs/>
              <w:webHidden/>
              <w:sz w:val="21"/>
              <w:szCs w:val="21"/>
            </w:rPr>
          </w:rPrChange>
        </w:rPr>
      </w:r>
      <w:r w:rsidRPr="00D919CB">
        <w:rPr>
          <w:rStyle w:val="Hipervnculo"/>
          <w:b/>
          <w:bCs/>
          <w:webHidden/>
          <w:sz w:val="21"/>
          <w:szCs w:val="21"/>
          <w:rPrChange w:id="291" w:author="Javier Quintana Pérez" w:date="2022-12-21T17:52:00Z">
            <w:rPr>
              <w:webHidden/>
              <w:color w:val="0000FF"/>
              <w:u w:val="single"/>
            </w:rPr>
          </w:rPrChange>
        </w:rPr>
        <w:fldChar w:fldCharType="separate"/>
      </w:r>
      <w:ins w:id="292" w:author="Javier Quintana Pérez" w:date="2023-01-23T10:31:00Z">
        <w:r w:rsidR="008C416E">
          <w:rPr>
            <w:rStyle w:val="Hipervnculo"/>
            <w:b/>
            <w:bCs/>
            <w:webHidden/>
            <w:sz w:val="21"/>
            <w:szCs w:val="21"/>
          </w:rPr>
          <w:t>32</w:t>
        </w:r>
      </w:ins>
      <w:ins w:id="293" w:author="Javier Quintana Pérez" w:date="2022-12-21T17:48:00Z">
        <w:r w:rsidRPr="00D919CB">
          <w:rPr>
            <w:rStyle w:val="Hipervnculo"/>
            <w:b/>
            <w:bCs/>
            <w:webHidden/>
            <w:sz w:val="21"/>
            <w:szCs w:val="21"/>
            <w:rPrChange w:id="294" w:author="Javier Quintana Pérez" w:date="2022-12-21T17:52:00Z">
              <w:rPr>
                <w:webHidden/>
                <w:color w:val="0000FF"/>
                <w:u w:val="single"/>
              </w:rPr>
            </w:rPrChange>
          </w:rPr>
          <w:fldChar w:fldCharType="end"/>
        </w:r>
        <w:r w:rsidRPr="00D919CB">
          <w:rPr>
            <w:rStyle w:val="Hipervnculo"/>
            <w:b/>
            <w:bCs/>
            <w:sz w:val="21"/>
            <w:szCs w:val="21"/>
            <w:rPrChange w:id="295" w:author="Javier Quintana Pérez" w:date="2022-12-21T17:52:00Z">
              <w:rPr>
                <w:rStyle w:val="Hipervnculo"/>
              </w:rPr>
            </w:rPrChange>
          </w:rPr>
          <w:fldChar w:fldCharType="end"/>
        </w:r>
      </w:ins>
    </w:p>
    <w:p w:rsidR="00524D01" w:rsidRPr="00524D01" w:rsidRDefault="00D919CB">
      <w:pPr>
        <w:pStyle w:val="TDC2"/>
        <w:rPr>
          <w:ins w:id="296" w:author="Javier Quintana Pérez" w:date="2022-12-21T17:48:00Z"/>
          <w:rStyle w:val="Hipervnculo"/>
          <w:b/>
          <w:bCs/>
          <w:sz w:val="21"/>
          <w:szCs w:val="21"/>
          <w:rPrChange w:id="297" w:author="Javier Quintana Pérez" w:date="2022-12-21T17:52:00Z">
            <w:rPr>
              <w:ins w:id="298" w:author="Javier Quintana Pérez" w:date="2022-12-21T17:48:00Z"/>
              <w:rFonts w:asciiTheme="minorHAnsi" w:eastAsiaTheme="minorEastAsia" w:hAnsiTheme="minorHAnsi" w:cstheme="minorBidi"/>
              <w:caps w:val="0"/>
              <w:sz w:val="22"/>
              <w:szCs w:val="22"/>
            </w:rPr>
          </w:rPrChange>
        </w:rPr>
      </w:pPr>
      <w:ins w:id="299" w:author="Javier Quintana Pérez" w:date="2022-12-21T17:48:00Z">
        <w:r w:rsidRPr="00D919CB">
          <w:rPr>
            <w:rStyle w:val="Hipervnculo"/>
            <w:b/>
            <w:bCs/>
            <w:sz w:val="21"/>
            <w:szCs w:val="21"/>
            <w:rPrChange w:id="300" w:author="Javier Quintana Pérez" w:date="2022-12-21T17:52:00Z">
              <w:rPr>
                <w:rStyle w:val="Hipervnculo"/>
              </w:rPr>
            </w:rPrChange>
          </w:rPr>
          <w:fldChar w:fldCharType="begin"/>
        </w:r>
        <w:r w:rsidRPr="00D919CB">
          <w:rPr>
            <w:rStyle w:val="Hipervnculo"/>
            <w:b/>
            <w:bCs/>
            <w:sz w:val="21"/>
            <w:szCs w:val="21"/>
            <w:rPrChange w:id="301" w:author="Javier Quintana Pérez" w:date="2022-12-21T17:52:00Z">
              <w:rPr>
                <w:rStyle w:val="Hipervnculo"/>
              </w:rPr>
            </w:rPrChange>
          </w:rPr>
          <w:instrText xml:space="preserve"> HYPERLINK \l "_Toc122537361" </w:instrText>
        </w:r>
        <w:r w:rsidRPr="00D919CB">
          <w:rPr>
            <w:rStyle w:val="Hipervnculo"/>
            <w:b/>
            <w:bCs/>
            <w:sz w:val="21"/>
            <w:szCs w:val="21"/>
            <w:rPrChange w:id="302" w:author="Javier Quintana Pérez" w:date="2022-12-21T17:52:00Z">
              <w:rPr>
                <w:rStyle w:val="Hipervnculo"/>
              </w:rPr>
            </w:rPrChange>
          </w:rPr>
          <w:fldChar w:fldCharType="separate"/>
        </w:r>
        <w:r w:rsidRPr="00D919CB">
          <w:rPr>
            <w:rStyle w:val="Hipervnculo"/>
            <w:b/>
            <w:bCs/>
            <w:sz w:val="21"/>
            <w:szCs w:val="21"/>
            <w:rPrChange w:id="303" w:author="Javier Quintana Pérez" w:date="2022-12-21T17:52:00Z">
              <w:rPr>
                <w:rStyle w:val="Hipervnculo"/>
              </w:rPr>
            </w:rPrChange>
          </w:rPr>
          <w:t>9.</w:t>
        </w:r>
        <w:r w:rsidRPr="00D919CB">
          <w:rPr>
            <w:rStyle w:val="Hipervnculo"/>
            <w:b/>
            <w:bCs/>
            <w:sz w:val="21"/>
            <w:szCs w:val="21"/>
            <w:rPrChange w:id="304" w:author="Javier Quintana Pérez" w:date="2022-12-21T17:52:00Z">
              <w:rPr>
                <w:rFonts w:asciiTheme="minorHAnsi" w:eastAsiaTheme="minorEastAsia" w:hAnsiTheme="minorHAnsi" w:cstheme="minorBidi"/>
                <w:caps w:val="0"/>
                <w:color w:val="0000FF"/>
                <w:sz w:val="22"/>
                <w:szCs w:val="22"/>
                <w:u w:val="single"/>
              </w:rPr>
            </w:rPrChange>
          </w:rPr>
          <w:tab/>
          <w:t>AUTOCONTROL. CONTROL DE PRODUCCIÓN</w:t>
        </w:r>
        <w:r w:rsidRPr="00D919CB">
          <w:rPr>
            <w:rStyle w:val="Hipervnculo"/>
            <w:b/>
            <w:bCs/>
            <w:webHidden/>
            <w:sz w:val="21"/>
            <w:szCs w:val="21"/>
            <w:rPrChange w:id="305" w:author="Javier Quintana Pérez" w:date="2022-12-21T17:52:00Z">
              <w:rPr>
                <w:webHidden/>
                <w:color w:val="0000FF"/>
                <w:u w:val="single"/>
              </w:rPr>
            </w:rPrChange>
          </w:rPr>
          <w:tab/>
        </w:r>
        <w:r w:rsidRPr="00D919CB">
          <w:rPr>
            <w:rStyle w:val="Hipervnculo"/>
            <w:b/>
            <w:bCs/>
            <w:webHidden/>
            <w:sz w:val="21"/>
            <w:szCs w:val="21"/>
            <w:rPrChange w:id="306" w:author="Javier Quintana Pérez" w:date="2022-12-21T17:52:00Z">
              <w:rPr>
                <w:webHidden/>
                <w:color w:val="0000FF"/>
                <w:u w:val="single"/>
              </w:rPr>
            </w:rPrChange>
          </w:rPr>
          <w:fldChar w:fldCharType="begin"/>
        </w:r>
        <w:r w:rsidRPr="00D919CB">
          <w:rPr>
            <w:rStyle w:val="Hipervnculo"/>
            <w:b/>
            <w:bCs/>
            <w:webHidden/>
            <w:sz w:val="21"/>
            <w:szCs w:val="21"/>
            <w:rPrChange w:id="307" w:author="Javier Quintana Pérez" w:date="2022-12-21T17:52:00Z">
              <w:rPr>
                <w:webHidden/>
                <w:color w:val="0000FF"/>
                <w:u w:val="single"/>
              </w:rPr>
            </w:rPrChange>
          </w:rPr>
          <w:instrText xml:space="preserve"> PAGEREF _Toc122537361 \h </w:instrText>
        </w:r>
      </w:ins>
      <w:r w:rsidRPr="00D919CB">
        <w:rPr>
          <w:rStyle w:val="Hipervnculo"/>
          <w:b/>
          <w:bCs/>
          <w:webHidden/>
          <w:sz w:val="21"/>
          <w:szCs w:val="21"/>
          <w:rPrChange w:id="308" w:author="Javier Quintana Pérez" w:date="2022-12-21T17:52:00Z">
            <w:rPr>
              <w:rStyle w:val="Hipervnculo"/>
              <w:b/>
              <w:bCs/>
              <w:webHidden/>
              <w:sz w:val="21"/>
              <w:szCs w:val="21"/>
            </w:rPr>
          </w:rPrChange>
        </w:rPr>
      </w:r>
      <w:r w:rsidRPr="00D919CB">
        <w:rPr>
          <w:rStyle w:val="Hipervnculo"/>
          <w:b/>
          <w:bCs/>
          <w:webHidden/>
          <w:sz w:val="21"/>
          <w:szCs w:val="21"/>
          <w:rPrChange w:id="309" w:author="Javier Quintana Pérez" w:date="2022-12-21T17:52:00Z">
            <w:rPr>
              <w:webHidden/>
              <w:color w:val="0000FF"/>
              <w:u w:val="single"/>
            </w:rPr>
          </w:rPrChange>
        </w:rPr>
        <w:fldChar w:fldCharType="separate"/>
      </w:r>
      <w:ins w:id="310" w:author="Javier Quintana Pérez" w:date="2023-01-23T10:31:00Z">
        <w:r w:rsidR="008C416E">
          <w:rPr>
            <w:rStyle w:val="Hipervnculo"/>
            <w:b/>
            <w:bCs/>
            <w:webHidden/>
            <w:sz w:val="21"/>
            <w:szCs w:val="21"/>
          </w:rPr>
          <w:t>34</w:t>
        </w:r>
      </w:ins>
      <w:ins w:id="311" w:author="Javier Quintana Pérez" w:date="2022-12-21T17:48:00Z">
        <w:r w:rsidRPr="00D919CB">
          <w:rPr>
            <w:rStyle w:val="Hipervnculo"/>
            <w:b/>
            <w:bCs/>
            <w:webHidden/>
            <w:sz w:val="21"/>
            <w:szCs w:val="21"/>
            <w:rPrChange w:id="312" w:author="Javier Quintana Pérez" w:date="2022-12-21T17:52:00Z">
              <w:rPr>
                <w:webHidden/>
                <w:color w:val="0000FF"/>
                <w:u w:val="single"/>
              </w:rPr>
            </w:rPrChange>
          </w:rPr>
          <w:fldChar w:fldCharType="end"/>
        </w:r>
        <w:r w:rsidRPr="00D919CB">
          <w:rPr>
            <w:rStyle w:val="Hipervnculo"/>
            <w:b/>
            <w:bCs/>
            <w:sz w:val="21"/>
            <w:szCs w:val="21"/>
            <w:rPrChange w:id="313" w:author="Javier Quintana Pérez" w:date="2022-12-21T17:52:00Z">
              <w:rPr>
                <w:rStyle w:val="Hipervnculo"/>
              </w:rPr>
            </w:rPrChange>
          </w:rPr>
          <w:fldChar w:fldCharType="end"/>
        </w:r>
      </w:ins>
    </w:p>
    <w:p w:rsidR="00524D01" w:rsidRDefault="00D919CB">
      <w:pPr>
        <w:pStyle w:val="TDC2"/>
        <w:rPr>
          <w:ins w:id="314" w:author="Javier Quintana Pérez" w:date="2022-12-21T17:48:00Z"/>
          <w:rFonts w:asciiTheme="minorHAnsi" w:eastAsiaTheme="minorEastAsia" w:hAnsiTheme="minorHAnsi" w:cstheme="minorBidi"/>
          <w:sz w:val="22"/>
          <w:szCs w:val="22"/>
        </w:rPr>
      </w:pPr>
      <w:ins w:id="315"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"_Toc122537362"</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9.1.</w:t>
        </w:r>
        <w:r w:rsidR="00524D01">
          <w:rPr>
            <w:rFonts w:asciiTheme="minorHAnsi" w:eastAsiaTheme="minorEastAsia" w:hAnsiTheme="minorHAnsi" w:cstheme="minorBidi"/>
            <w:sz w:val="22"/>
            <w:szCs w:val="22"/>
          </w:rPr>
          <w:tab/>
        </w:r>
        <w:r w:rsidR="00524D01" w:rsidRPr="00912312">
          <w:rPr>
            <w:rStyle w:val="Hipervnculo"/>
          </w:rPr>
          <w:t>CONTROL DE RECEPCION MATERIALES CONSTITUYENTES</w:t>
        </w:r>
        <w:r w:rsidR="00524D01">
          <w:rPr>
            <w:webHidden/>
          </w:rPr>
          <w:tab/>
        </w:r>
        <w:r>
          <w:rPr>
            <w:webHidden/>
          </w:rPr>
          <w:fldChar w:fldCharType="begin"/>
        </w:r>
        <w:r w:rsidR="00524D01">
          <w:rPr>
            <w:webHidden/>
          </w:rPr>
          <w:instrText xml:space="preserve"> PAGEREF _Toc122537362 \h </w:instrText>
        </w:r>
      </w:ins>
      <w:r>
        <w:rPr>
          <w:webHidden/>
        </w:rPr>
      </w:r>
      <w:r>
        <w:rPr>
          <w:webHidden/>
        </w:rPr>
        <w:fldChar w:fldCharType="separate"/>
      </w:r>
      <w:ins w:id="316" w:author="Javier Quintana Pérez" w:date="2023-01-23T10:31:00Z">
        <w:r w:rsidR="008C416E">
          <w:rPr>
            <w:webHidden/>
          </w:rPr>
          <w:t>34</w:t>
        </w:r>
      </w:ins>
      <w:ins w:id="317" w:author="Javier Quintana Pérez" w:date="2022-12-21T17:48:00Z">
        <w:r>
          <w:rPr>
            <w:webHidden/>
          </w:rPr>
          <w:fldChar w:fldCharType="end"/>
        </w:r>
        <w:r w:rsidRPr="00912312">
          <w:rPr>
            <w:rStyle w:val="Hipervnculo"/>
          </w:rPr>
          <w:fldChar w:fldCharType="end"/>
        </w:r>
      </w:ins>
    </w:p>
    <w:p w:rsidR="00524D01" w:rsidRDefault="00D919CB">
      <w:pPr>
        <w:pStyle w:val="TDC3"/>
        <w:rPr>
          <w:ins w:id="318" w:author="Javier Quintana Pérez" w:date="2022-12-21T17:48:00Z"/>
          <w:rFonts w:asciiTheme="minorHAnsi" w:eastAsiaTheme="minorEastAsia" w:hAnsiTheme="minorHAnsi" w:cstheme="minorBidi"/>
          <w:noProof/>
          <w:sz w:val="22"/>
          <w:szCs w:val="22"/>
        </w:rPr>
      </w:pPr>
      <w:ins w:id="319"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"_Toc122537363"</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9.1.1.</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Armaduras pasivas</w:t>
        </w:r>
        <w:r w:rsidR="00524D01">
          <w:rPr>
            <w:noProof/>
            <w:webHidden/>
          </w:rPr>
          <w:tab/>
        </w:r>
        <w:r>
          <w:rPr>
            <w:noProof/>
            <w:webHidden/>
          </w:rPr>
          <w:fldChar w:fldCharType="begin"/>
        </w:r>
        <w:r w:rsidR="00524D01">
          <w:rPr>
            <w:noProof/>
            <w:webHidden/>
          </w:rPr>
          <w:instrText xml:space="preserve"> PAGEREF _Toc122537363 \h </w:instrText>
        </w:r>
      </w:ins>
      <w:r>
        <w:rPr>
          <w:noProof/>
          <w:webHidden/>
        </w:rPr>
      </w:r>
      <w:r>
        <w:rPr>
          <w:noProof/>
          <w:webHidden/>
        </w:rPr>
        <w:fldChar w:fldCharType="separate"/>
      </w:r>
      <w:ins w:id="320" w:author="Javier Quintana Pérez" w:date="2023-01-23T10:31:00Z">
        <w:r w:rsidR="008C416E">
          <w:rPr>
            <w:noProof/>
            <w:webHidden/>
          </w:rPr>
          <w:t>34</w:t>
        </w:r>
      </w:ins>
      <w:ins w:id="321"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322" w:author="Javier Quintana Pérez" w:date="2022-12-21T17:48:00Z"/>
          <w:rFonts w:asciiTheme="minorHAnsi" w:eastAsiaTheme="minorEastAsia" w:hAnsiTheme="minorHAnsi" w:cstheme="minorBidi"/>
          <w:noProof/>
          <w:sz w:val="22"/>
          <w:szCs w:val="22"/>
        </w:rPr>
      </w:pPr>
      <w:ins w:id="323"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"_Toc122537365"</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9.1.2.</w:t>
        </w:r>
        <w:r w:rsidR="00524D01">
          <w:rPr>
            <w:rFonts w:asciiTheme="minorHAnsi" w:eastAsiaTheme="minorEastAsia" w:hAnsiTheme="minorHAnsi" w:cstheme="minorBidi"/>
            <w:noProof/>
            <w:sz w:val="22"/>
            <w:szCs w:val="22"/>
          </w:rPr>
          <w:tab/>
        </w:r>
        <w:r w:rsidR="00524D01" w:rsidRPr="00912312">
          <w:rPr>
            <w:rStyle w:val="Hipervnculo"/>
            <w:rFonts w:ascii="Source Sans Pro" w:hAnsi="Source Sans Pro"/>
            <w:noProof/>
          </w:rPr>
          <w:t>Elementos auxiliares y/o accesorios</w:t>
        </w:r>
        <w:r w:rsidR="00524D01">
          <w:rPr>
            <w:noProof/>
            <w:webHidden/>
          </w:rPr>
          <w:tab/>
        </w:r>
        <w:r>
          <w:rPr>
            <w:noProof/>
            <w:webHidden/>
          </w:rPr>
          <w:fldChar w:fldCharType="begin"/>
        </w:r>
        <w:r w:rsidR="00524D01">
          <w:rPr>
            <w:noProof/>
            <w:webHidden/>
          </w:rPr>
          <w:instrText xml:space="preserve"> PAGEREF _Toc122537365 \h </w:instrText>
        </w:r>
      </w:ins>
      <w:r>
        <w:rPr>
          <w:noProof/>
          <w:webHidden/>
        </w:rPr>
      </w:r>
      <w:r>
        <w:rPr>
          <w:noProof/>
          <w:webHidden/>
        </w:rPr>
        <w:fldChar w:fldCharType="separate"/>
      </w:r>
      <w:ins w:id="324" w:author="Javier Quintana Pérez" w:date="2023-01-23T10:31:00Z">
        <w:r w:rsidR="008C416E">
          <w:rPr>
            <w:noProof/>
            <w:webHidden/>
          </w:rPr>
          <w:t>35</w:t>
        </w:r>
      </w:ins>
      <w:ins w:id="325" w:author="Javier Quintana Pérez" w:date="2022-12-21T17:48:00Z">
        <w:r>
          <w:rPr>
            <w:noProof/>
            <w:webHidden/>
          </w:rPr>
          <w:fldChar w:fldCharType="end"/>
        </w:r>
        <w:r w:rsidRPr="00912312">
          <w:rPr>
            <w:rStyle w:val="Hipervnculo"/>
            <w:noProof/>
          </w:rPr>
          <w:fldChar w:fldCharType="end"/>
        </w:r>
      </w:ins>
    </w:p>
    <w:p w:rsidR="00524D01" w:rsidRDefault="00D919CB">
      <w:pPr>
        <w:pStyle w:val="TDC2"/>
        <w:rPr>
          <w:ins w:id="326" w:author="Javier Quintana Pérez" w:date="2022-12-21T17:48:00Z"/>
          <w:rFonts w:asciiTheme="minorHAnsi" w:eastAsiaTheme="minorEastAsia" w:hAnsiTheme="minorHAnsi" w:cstheme="minorBidi"/>
          <w:sz w:val="22"/>
          <w:szCs w:val="22"/>
        </w:rPr>
      </w:pPr>
      <w:ins w:id="327"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"_Toc122537366"</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9.2.</w:t>
        </w:r>
        <w:r w:rsidR="00524D01">
          <w:rPr>
            <w:rFonts w:asciiTheme="minorHAnsi" w:eastAsiaTheme="minorEastAsia" w:hAnsiTheme="minorHAnsi" w:cstheme="minorBidi"/>
            <w:sz w:val="22"/>
            <w:szCs w:val="22"/>
          </w:rPr>
          <w:tab/>
        </w:r>
        <w:r w:rsidR="00524D01" w:rsidRPr="00912312">
          <w:rPr>
            <w:rStyle w:val="Hipervnculo"/>
          </w:rPr>
          <w:t>CONTROL DE EJECUCIÓN DE LOS PREFABRICADOS A SUMINISTRAR A LA OBRA</w:t>
        </w:r>
        <w:r w:rsidR="00524D01">
          <w:rPr>
            <w:webHidden/>
          </w:rPr>
          <w:tab/>
        </w:r>
        <w:r>
          <w:rPr>
            <w:webHidden/>
          </w:rPr>
          <w:fldChar w:fldCharType="begin"/>
        </w:r>
        <w:r w:rsidR="00524D01">
          <w:rPr>
            <w:webHidden/>
          </w:rPr>
          <w:instrText xml:space="preserve"> PAGEREF _Toc122537366 \h </w:instrText>
        </w:r>
      </w:ins>
      <w:r>
        <w:rPr>
          <w:webHidden/>
        </w:rPr>
      </w:r>
      <w:r>
        <w:rPr>
          <w:webHidden/>
        </w:rPr>
        <w:fldChar w:fldCharType="separate"/>
      </w:r>
      <w:ins w:id="328" w:author="Javier Quintana Pérez" w:date="2023-01-23T10:31:00Z">
        <w:r w:rsidR="008C416E">
          <w:rPr>
            <w:webHidden/>
          </w:rPr>
          <w:t>35</w:t>
        </w:r>
      </w:ins>
      <w:ins w:id="329" w:author="Javier Quintana Pérez" w:date="2022-12-21T17:48:00Z">
        <w:r>
          <w:rPr>
            <w:webHidden/>
          </w:rPr>
          <w:fldChar w:fldCharType="end"/>
        </w:r>
        <w:r w:rsidRPr="00912312">
          <w:rPr>
            <w:rStyle w:val="Hipervnculo"/>
          </w:rPr>
          <w:fldChar w:fldCharType="end"/>
        </w:r>
      </w:ins>
    </w:p>
    <w:p w:rsidR="00524D01" w:rsidRDefault="00D919CB">
      <w:pPr>
        <w:pStyle w:val="TDC2"/>
        <w:rPr>
          <w:ins w:id="330" w:author="Javier Quintana Pérez" w:date="2022-12-21T17:48:00Z"/>
          <w:rFonts w:asciiTheme="minorHAnsi" w:eastAsiaTheme="minorEastAsia" w:hAnsiTheme="minorHAnsi" w:cstheme="minorBidi"/>
          <w:sz w:val="22"/>
          <w:szCs w:val="22"/>
        </w:rPr>
      </w:pPr>
      <w:ins w:id="331"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"_Toc122537367"</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9.2.1.  Plan de control de ejecución</w:t>
        </w:r>
        <w:r w:rsidR="00524D01">
          <w:rPr>
            <w:webHidden/>
          </w:rPr>
          <w:tab/>
        </w:r>
        <w:r>
          <w:rPr>
            <w:webHidden/>
          </w:rPr>
          <w:fldChar w:fldCharType="begin"/>
        </w:r>
        <w:r w:rsidR="00524D01">
          <w:rPr>
            <w:webHidden/>
          </w:rPr>
          <w:instrText xml:space="preserve"> PAGEREF _Toc122537367 \h </w:instrText>
        </w:r>
      </w:ins>
      <w:r>
        <w:rPr>
          <w:webHidden/>
        </w:rPr>
      </w:r>
      <w:r>
        <w:rPr>
          <w:webHidden/>
        </w:rPr>
        <w:fldChar w:fldCharType="separate"/>
      </w:r>
      <w:ins w:id="332" w:author="Javier Quintana Pérez" w:date="2023-01-23T10:31:00Z">
        <w:r w:rsidR="008C416E">
          <w:rPr>
            <w:webHidden/>
          </w:rPr>
          <w:t>36</w:t>
        </w:r>
      </w:ins>
      <w:ins w:id="333" w:author="Javier Quintana Pérez" w:date="2022-12-21T17:48:00Z">
        <w:r>
          <w:rPr>
            <w:webHidden/>
          </w:rPr>
          <w:fldChar w:fldCharType="end"/>
        </w:r>
        <w:r w:rsidRPr="00912312">
          <w:rPr>
            <w:rStyle w:val="Hipervnculo"/>
          </w:rPr>
          <w:fldChar w:fldCharType="end"/>
        </w:r>
      </w:ins>
    </w:p>
    <w:p w:rsidR="00524D01" w:rsidRPr="00F37FE0" w:rsidRDefault="00D919CB">
      <w:pPr>
        <w:pStyle w:val="TDC3"/>
        <w:rPr>
          <w:ins w:id="334" w:author="Javier Quintana Pérez" w:date="2022-12-21T17:48:00Z"/>
          <w:rStyle w:val="Hipervnculo"/>
          <w:rFonts w:ascii="Source Sans Pro" w:hAnsi="Source Sans Pro"/>
          <w:rPrChange w:id="335" w:author="Javier Quintana Pérez" w:date="2022-12-21T17:56:00Z">
            <w:rPr>
              <w:ins w:id="336" w:author="Javier Quintana Pérez" w:date="2022-12-21T17:48:00Z"/>
              <w:rFonts w:asciiTheme="minorHAnsi" w:eastAsiaTheme="minorEastAsia" w:hAnsiTheme="minorHAnsi" w:cstheme="minorBidi"/>
              <w:noProof/>
              <w:sz w:val="22"/>
              <w:szCs w:val="22"/>
            </w:rPr>
          </w:rPrChange>
        </w:rPr>
      </w:pPr>
      <w:ins w:id="337" w:author="Javier Quintana Pérez" w:date="2022-12-21T17:48:00Z">
        <w:r w:rsidRPr="00D919CB">
          <w:rPr>
            <w:rStyle w:val="Hipervnculo"/>
            <w:rFonts w:ascii="Source Sans Pro" w:hAnsi="Source Sans Pro"/>
            <w:noProof/>
            <w:rPrChange w:id="338" w:author="Javier Quintana Pérez" w:date="2022-12-21T17:56:00Z">
              <w:rPr>
                <w:rStyle w:val="Hipervnculo"/>
                <w:noProof/>
              </w:rPr>
            </w:rPrChange>
          </w:rPr>
          <w:fldChar w:fldCharType="begin"/>
        </w:r>
        <w:r w:rsidRPr="00D919CB">
          <w:rPr>
            <w:rStyle w:val="Hipervnculo"/>
            <w:rFonts w:ascii="Source Sans Pro" w:hAnsi="Source Sans Pro"/>
            <w:noProof/>
            <w:rPrChange w:id="339" w:author="Javier Quintana Pérez" w:date="2022-12-21T17:56:00Z">
              <w:rPr>
                <w:rStyle w:val="Hipervnculo"/>
                <w:noProof/>
              </w:rPr>
            </w:rPrChange>
          </w:rPr>
          <w:instrText xml:space="preserve"> </w:instrText>
        </w:r>
        <w:r w:rsidRPr="00D919CB">
          <w:rPr>
            <w:rStyle w:val="Hipervnculo"/>
            <w:rFonts w:ascii="Source Sans Pro" w:hAnsi="Source Sans Pro"/>
            <w:rPrChange w:id="340" w:author="Javier Quintana Pérez" w:date="2022-12-21T17:56:00Z">
              <w:rPr>
                <w:noProof/>
                <w:color w:val="0000FF"/>
                <w:u w:val="single"/>
              </w:rPr>
            </w:rPrChange>
          </w:rPr>
          <w:instrText>HYPERLINK \l "_Toc122537368"</w:instrText>
        </w:r>
        <w:r w:rsidRPr="00D919CB">
          <w:rPr>
            <w:rStyle w:val="Hipervnculo"/>
            <w:rFonts w:ascii="Source Sans Pro" w:hAnsi="Source Sans Pro"/>
            <w:noProof/>
            <w:rPrChange w:id="341" w:author="Javier Quintana Pérez" w:date="2022-12-21T17:56:00Z">
              <w:rPr>
                <w:rStyle w:val="Hipervnculo"/>
                <w:noProof/>
              </w:rPr>
            </w:rPrChange>
          </w:rPr>
          <w:instrText xml:space="preserve"> </w:instrText>
        </w:r>
        <w:r w:rsidRPr="00D919CB">
          <w:rPr>
            <w:rStyle w:val="Hipervnculo"/>
            <w:rFonts w:ascii="Source Sans Pro" w:hAnsi="Source Sans Pro"/>
            <w:noProof/>
            <w:rPrChange w:id="342" w:author="Javier Quintana Pérez" w:date="2022-12-21T17:56:00Z">
              <w:rPr>
                <w:rStyle w:val="Hipervnculo"/>
                <w:noProof/>
              </w:rPr>
            </w:rPrChange>
          </w:rPr>
          <w:fldChar w:fldCharType="separate"/>
        </w:r>
        <w:r w:rsidR="00524D01" w:rsidRPr="00912312">
          <w:rPr>
            <w:rStyle w:val="Hipervnculo"/>
            <w:rFonts w:ascii="Source Sans Pro" w:hAnsi="Source Sans Pro"/>
            <w:noProof/>
          </w:rPr>
          <w:t>9.2.1.1.</w:t>
        </w:r>
      </w:ins>
      <w:ins w:id="343" w:author="Javier Quintana Pérez" w:date="2022-12-21T17:56:00Z">
        <w:r w:rsidR="00F37FE0">
          <w:rPr>
            <w:rStyle w:val="Hipervnculo"/>
            <w:rFonts w:ascii="Source Sans Pro" w:hAnsi="Source Sans Pro"/>
            <w:noProof/>
          </w:rPr>
          <w:t xml:space="preserve"> </w:t>
        </w:r>
      </w:ins>
      <w:ins w:id="344" w:author="Javier Quintana Pérez" w:date="2022-12-21T17:48:00Z">
        <w:r w:rsidR="00524D01" w:rsidRPr="00912312">
          <w:rPr>
            <w:rStyle w:val="Hipervnculo"/>
            <w:rFonts w:ascii="Source Sans Pro" w:hAnsi="Source Sans Pro"/>
            <w:noProof/>
          </w:rPr>
          <w:t>Generalidades</w:t>
        </w:r>
        <w:r w:rsidRPr="00D919CB">
          <w:rPr>
            <w:rStyle w:val="Hipervnculo"/>
            <w:rFonts w:ascii="Source Sans Pro" w:hAnsi="Source Sans Pro"/>
            <w:webHidden/>
            <w:rPrChange w:id="345" w:author="Javier Quintana Pérez" w:date="2022-12-21T17:56:00Z">
              <w:rPr>
                <w:noProof/>
                <w:webHidden/>
                <w:color w:val="0000FF"/>
                <w:u w:val="single"/>
              </w:rPr>
            </w:rPrChange>
          </w:rPr>
          <w:tab/>
        </w:r>
        <w:r w:rsidRPr="00D919CB">
          <w:rPr>
            <w:rStyle w:val="Hipervnculo"/>
            <w:rFonts w:ascii="Source Sans Pro" w:hAnsi="Source Sans Pro"/>
            <w:webHidden/>
            <w:rPrChange w:id="346" w:author="Javier Quintana Pérez" w:date="2022-12-21T17:56:00Z">
              <w:rPr>
                <w:noProof/>
                <w:webHidden/>
                <w:color w:val="0000FF"/>
                <w:u w:val="single"/>
              </w:rPr>
            </w:rPrChange>
          </w:rPr>
          <w:fldChar w:fldCharType="begin"/>
        </w:r>
        <w:r w:rsidRPr="00D919CB">
          <w:rPr>
            <w:rStyle w:val="Hipervnculo"/>
            <w:rFonts w:ascii="Source Sans Pro" w:hAnsi="Source Sans Pro"/>
            <w:webHidden/>
            <w:rPrChange w:id="347" w:author="Javier Quintana Pérez" w:date="2022-12-21T17:56:00Z">
              <w:rPr>
                <w:noProof/>
                <w:webHidden/>
                <w:color w:val="0000FF"/>
                <w:u w:val="single"/>
              </w:rPr>
            </w:rPrChange>
          </w:rPr>
          <w:instrText xml:space="preserve"> PAGEREF _Toc122537368 \h </w:instrText>
        </w:r>
      </w:ins>
      <w:r w:rsidRPr="00D919CB">
        <w:rPr>
          <w:rStyle w:val="Hipervnculo"/>
          <w:rFonts w:ascii="Source Sans Pro" w:hAnsi="Source Sans Pro"/>
          <w:webHidden/>
          <w:rPrChange w:id="348" w:author="Javier Quintana Pérez" w:date="2022-12-21T17:56:00Z">
            <w:rPr>
              <w:rStyle w:val="Hipervnculo"/>
              <w:rFonts w:ascii="Source Sans Pro" w:hAnsi="Source Sans Pro"/>
              <w:webHidden/>
            </w:rPr>
          </w:rPrChange>
        </w:rPr>
      </w:r>
      <w:r w:rsidRPr="00D919CB">
        <w:rPr>
          <w:rStyle w:val="Hipervnculo"/>
          <w:rFonts w:ascii="Source Sans Pro" w:hAnsi="Source Sans Pro"/>
          <w:webHidden/>
          <w:rPrChange w:id="349" w:author="Javier Quintana Pérez" w:date="2022-12-21T17:56:00Z">
            <w:rPr>
              <w:noProof/>
              <w:webHidden/>
              <w:color w:val="0000FF"/>
              <w:u w:val="single"/>
            </w:rPr>
          </w:rPrChange>
        </w:rPr>
        <w:fldChar w:fldCharType="separate"/>
      </w:r>
      <w:ins w:id="350" w:author="Javier Quintana Pérez" w:date="2023-01-23T10:31:00Z">
        <w:r w:rsidR="008C416E">
          <w:rPr>
            <w:rStyle w:val="Hipervnculo"/>
            <w:rFonts w:ascii="Source Sans Pro" w:hAnsi="Source Sans Pro"/>
            <w:noProof/>
            <w:webHidden/>
          </w:rPr>
          <w:t>36</w:t>
        </w:r>
      </w:ins>
      <w:ins w:id="351" w:author="Javier Quintana Pérez" w:date="2022-12-21T17:48:00Z">
        <w:r w:rsidRPr="00D919CB">
          <w:rPr>
            <w:rStyle w:val="Hipervnculo"/>
            <w:rFonts w:ascii="Source Sans Pro" w:hAnsi="Source Sans Pro"/>
            <w:webHidden/>
            <w:rPrChange w:id="352" w:author="Javier Quintana Pérez" w:date="2022-12-21T17:56:00Z">
              <w:rPr>
                <w:noProof/>
                <w:webHidden/>
                <w:color w:val="0000FF"/>
                <w:u w:val="single"/>
              </w:rPr>
            </w:rPrChange>
          </w:rPr>
          <w:fldChar w:fldCharType="end"/>
        </w:r>
        <w:r w:rsidRPr="00D919CB">
          <w:rPr>
            <w:rStyle w:val="Hipervnculo"/>
            <w:rFonts w:ascii="Source Sans Pro" w:hAnsi="Source Sans Pro"/>
            <w:noProof/>
            <w:rPrChange w:id="353" w:author="Javier Quintana Pérez" w:date="2022-12-21T17:56:00Z">
              <w:rPr>
                <w:rStyle w:val="Hipervnculo"/>
                <w:noProof/>
              </w:rPr>
            </w:rPrChange>
          </w:rPr>
          <w:fldChar w:fldCharType="end"/>
        </w:r>
      </w:ins>
    </w:p>
    <w:p w:rsidR="00524D01" w:rsidRDefault="00D919CB">
      <w:pPr>
        <w:pStyle w:val="TDC3"/>
        <w:rPr>
          <w:ins w:id="354" w:author="Javier Quintana Pérez" w:date="2022-12-21T17:48:00Z"/>
          <w:rFonts w:asciiTheme="minorHAnsi" w:eastAsiaTheme="minorEastAsia" w:hAnsiTheme="minorHAnsi" w:cstheme="minorBidi"/>
          <w:noProof/>
          <w:sz w:val="22"/>
          <w:szCs w:val="22"/>
        </w:rPr>
      </w:pPr>
      <w:ins w:id="355"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"_Toc122537369"</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9.2.1.2.</w:t>
        </w:r>
      </w:ins>
      <w:ins w:id="356" w:author="Javier Quintana Pérez" w:date="2022-12-21T17:56:00Z">
        <w:r w:rsidR="00F37FE0">
          <w:rPr>
            <w:rFonts w:asciiTheme="minorHAnsi" w:eastAsiaTheme="minorEastAsia" w:hAnsiTheme="minorHAnsi" w:cstheme="minorBidi"/>
            <w:noProof/>
            <w:sz w:val="22"/>
            <w:szCs w:val="22"/>
          </w:rPr>
          <w:t xml:space="preserve"> </w:t>
        </w:r>
      </w:ins>
      <w:ins w:id="357" w:author="Javier Quintana Pérez" w:date="2022-12-21T17:48:00Z">
        <w:r w:rsidR="00524D01" w:rsidRPr="00912312">
          <w:rPr>
            <w:rStyle w:val="Hipervnculo"/>
            <w:rFonts w:ascii="Source Sans Pro" w:hAnsi="Source Sans Pro"/>
            <w:noProof/>
          </w:rPr>
          <w:t>Vigas y marcos</w:t>
        </w:r>
        <w:r w:rsidR="00524D01">
          <w:rPr>
            <w:noProof/>
            <w:webHidden/>
          </w:rPr>
          <w:tab/>
        </w:r>
        <w:r>
          <w:rPr>
            <w:noProof/>
            <w:webHidden/>
          </w:rPr>
          <w:fldChar w:fldCharType="begin"/>
        </w:r>
        <w:r w:rsidR="00524D01">
          <w:rPr>
            <w:noProof/>
            <w:webHidden/>
          </w:rPr>
          <w:instrText xml:space="preserve"> PAGEREF _Toc122537369 \h </w:instrText>
        </w:r>
      </w:ins>
      <w:r>
        <w:rPr>
          <w:noProof/>
          <w:webHidden/>
        </w:rPr>
      </w:r>
      <w:r>
        <w:rPr>
          <w:noProof/>
          <w:webHidden/>
        </w:rPr>
        <w:fldChar w:fldCharType="separate"/>
      </w:r>
      <w:ins w:id="358" w:author="Javier Quintana Pérez" w:date="2023-01-23T10:31:00Z">
        <w:r w:rsidR="008C416E">
          <w:rPr>
            <w:noProof/>
            <w:webHidden/>
          </w:rPr>
          <w:t>38</w:t>
        </w:r>
      </w:ins>
      <w:ins w:id="359"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360" w:author="Javier Quintana Pérez" w:date="2022-12-21T17:48:00Z"/>
          <w:rFonts w:asciiTheme="minorHAnsi" w:eastAsiaTheme="minorEastAsia" w:hAnsiTheme="minorHAnsi" w:cstheme="minorBidi"/>
          <w:noProof/>
          <w:sz w:val="22"/>
          <w:szCs w:val="22"/>
        </w:rPr>
      </w:pPr>
      <w:ins w:id="361"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"_Toc122537370"</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9.2.1.3.</w:t>
        </w:r>
      </w:ins>
      <w:ins w:id="362" w:author="Javier Quintana Pérez" w:date="2022-12-21T17:56:00Z">
        <w:r w:rsidR="00F37FE0">
          <w:rPr>
            <w:rFonts w:asciiTheme="minorHAnsi" w:eastAsiaTheme="minorEastAsia" w:hAnsiTheme="minorHAnsi" w:cstheme="minorBidi"/>
            <w:noProof/>
            <w:sz w:val="22"/>
            <w:szCs w:val="22"/>
          </w:rPr>
          <w:t xml:space="preserve"> </w:t>
        </w:r>
      </w:ins>
      <w:ins w:id="363" w:author="Javier Quintana Pérez" w:date="2022-12-21T17:48:00Z">
        <w:r w:rsidR="00524D01" w:rsidRPr="00912312">
          <w:rPr>
            <w:rStyle w:val="Hipervnculo"/>
            <w:rFonts w:ascii="Source Sans Pro" w:hAnsi="Source Sans Pro"/>
            <w:noProof/>
          </w:rPr>
          <w:t>Otros elementos</w:t>
        </w:r>
        <w:r w:rsidR="00524D01">
          <w:rPr>
            <w:noProof/>
            <w:webHidden/>
          </w:rPr>
          <w:tab/>
        </w:r>
        <w:r>
          <w:rPr>
            <w:noProof/>
            <w:webHidden/>
          </w:rPr>
          <w:fldChar w:fldCharType="begin"/>
        </w:r>
        <w:r w:rsidR="00524D01">
          <w:rPr>
            <w:noProof/>
            <w:webHidden/>
          </w:rPr>
          <w:instrText xml:space="preserve"> PAGEREF _Toc122537370 \h </w:instrText>
        </w:r>
      </w:ins>
      <w:r>
        <w:rPr>
          <w:noProof/>
          <w:webHidden/>
        </w:rPr>
      </w:r>
      <w:r>
        <w:rPr>
          <w:noProof/>
          <w:webHidden/>
        </w:rPr>
        <w:fldChar w:fldCharType="separate"/>
      </w:r>
      <w:ins w:id="364" w:author="Javier Quintana Pérez" w:date="2023-01-23T10:31:00Z">
        <w:r w:rsidR="008C416E">
          <w:rPr>
            <w:noProof/>
            <w:webHidden/>
          </w:rPr>
          <w:t>39</w:t>
        </w:r>
      </w:ins>
      <w:ins w:id="365" w:author="Javier Quintana Pérez" w:date="2022-12-21T17:48:00Z">
        <w:r>
          <w:rPr>
            <w:noProof/>
            <w:webHidden/>
          </w:rPr>
          <w:fldChar w:fldCharType="end"/>
        </w:r>
        <w:r w:rsidRPr="00912312">
          <w:rPr>
            <w:rStyle w:val="Hipervnculo"/>
            <w:noProof/>
          </w:rPr>
          <w:fldChar w:fldCharType="end"/>
        </w:r>
      </w:ins>
    </w:p>
    <w:p w:rsidR="00524D01" w:rsidRDefault="00D919CB">
      <w:pPr>
        <w:pStyle w:val="TDC2"/>
        <w:rPr>
          <w:ins w:id="366" w:author="Javier Quintana Pérez" w:date="2022-12-21T17:48:00Z"/>
          <w:rFonts w:asciiTheme="minorHAnsi" w:eastAsiaTheme="minorEastAsia" w:hAnsiTheme="minorHAnsi" w:cstheme="minorBidi"/>
          <w:sz w:val="22"/>
          <w:szCs w:val="22"/>
        </w:rPr>
      </w:pPr>
      <w:ins w:id="367"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"_Toc122537371"</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9.3.</w:t>
        </w:r>
        <w:r w:rsidR="00524D01">
          <w:rPr>
            <w:rFonts w:asciiTheme="minorHAnsi" w:eastAsiaTheme="minorEastAsia" w:hAnsiTheme="minorHAnsi" w:cstheme="minorBidi"/>
            <w:sz w:val="22"/>
            <w:szCs w:val="22"/>
          </w:rPr>
          <w:tab/>
        </w:r>
        <w:r w:rsidR="00524D01" w:rsidRPr="00912312">
          <w:rPr>
            <w:rStyle w:val="Hipervnculo"/>
          </w:rPr>
          <w:t>CONTROL DE PRODUCTO ACABADO</w:t>
        </w:r>
        <w:r w:rsidR="00524D01">
          <w:rPr>
            <w:webHidden/>
          </w:rPr>
          <w:tab/>
        </w:r>
        <w:r>
          <w:rPr>
            <w:webHidden/>
          </w:rPr>
          <w:fldChar w:fldCharType="begin"/>
        </w:r>
        <w:r w:rsidR="00524D01">
          <w:rPr>
            <w:webHidden/>
          </w:rPr>
          <w:instrText xml:space="preserve"> PAGEREF _Toc122537371 \h </w:instrText>
        </w:r>
      </w:ins>
      <w:r>
        <w:rPr>
          <w:webHidden/>
        </w:rPr>
      </w:r>
      <w:r>
        <w:rPr>
          <w:webHidden/>
        </w:rPr>
        <w:fldChar w:fldCharType="separate"/>
      </w:r>
      <w:ins w:id="368" w:author="Javier Quintana Pérez" w:date="2023-01-23T10:31:00Z">
        <w:r w:rsidR="008C416E">
          <w:rPr>
            <w:webHidden/>
          </w:rPr>
          <w:t>39</w:t>
        </w:r>
      </w:ins>
      <w:ins w:id="369" w:author="Javier Quintana Pérez" w:date="2022-12-21T17:48:00Z">
        <w:r>
          <w:rPr>
            <w:webHidden/>
          </w:rPr>
          <w:fldChar w:fldCharType="end"/>
        </w:r>
        <w:r w:rsidRPr="00912312">
          <w:rPr>
            <w:rStyle w:val="Hipervnculo"/>
          </w:rPr>
          <w:fldChar w:fldCharType="end"/>
        </w:r>
      </w:ins>
    </w:p>
    <w:p w:rsidR="00524D01" w:rsidRDefault="00D919CB">
      <w:pPr>
        <w:pStyle w:val="TDC3"/>
        <w:rPr>
          <w:ins w:id="370" w:author="Javier Quintana Pérez" w:date="2022-12-21T17:48:00Z"/>
          <w:rFonts w:asciiTheme="minorHAnsi" w:eastAsiaTheme="minorEastAsia" w:hAnsiTheme="minorHAnsi" w:cstheme="minorBidi"/>
          <w:noProof/>
          <w:sz w:val="22"/>
          <w:szCs w:val="22"/>
        </w:rPr>
      </w:pPr>
      <w:ins w:id="371"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"_Toc122537372"</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9.3.1 Control geométrico</w:t>
        </w:r>
        <w:r w:rsidR="00524D01">
          <w:rPr>
            <w:noProof/>
            <w:webHidden/>
          </w:rPr>
          <w:tab/>
        </w:r>
        <w:r>
          <w:rPr>
            <w:noProof/>
            <w:webHidden/>
          </w:rPr>
          <w:fldChar w:fldCharType="begin"/>
        </w:r>
        <w:r w:rsidR="00524D01">
          <w:rPr>
            <w:noProof/>
            <w:webHidden/>
          </w:rPr>
          <w:instrText xml:space="preserve"> PAGEREF _Toc122537372 \h </w:instrText>
        </w:r>
      </w:ins>
      <w:r>
        <w:rPr>
          <w:noProof/>
          <w:webHidden/>
        </w:rPr>
      </w:r>
      <w:r>
        <w:rPr>
          <w:noProof/>
          <w:webHidden/>
        </w:rPr>
        <w:fldChar w:fldCharType="separate"/>
      </w:r>
      <w:ins w:id="372" w:author="Javier Quintana Pérez" w:date="2023-01-23T10:31:00Z">
        <w:r w:rsidR="008C416E">
          <w:rPr>
            <w:noProof/>
            <w:webHidden/>
          </w:rPr>
          <w:t>40</w:t>
        </w:r>
      </w:ins>
      <w:ins w:id="373" w:author="Javier Quintana Pérez" w:date="2022-12-21T17:48:00Z">
        <w:r>
          <w:rPr>
            <w:noProof/>
            <w:webHidden/>
          </w:rPr>
          <w:fldChar w:fldCharType="end"/>
        </w:r>
        <w:r w:rsidRPr="00912312">
          <w:rPr>
            <w:rStyle w:val="Hipervnculo"/>
            <w:noProof/>
          </w:rPr>
          <w:fldChar w:fldCharType="end"/>
        </w:r>
      </w:ins>
    </w:p>
    <w:p w:rsidR="00524D01" w:rsidRDefault="00D919CB">
      <w:pPr>
        <w:pStyle w:val="TDC3"/>
        <w:rPr>
          <w:ins w:id="374" w:author="Javier Quintana Pérez" w:date="2022-12-21T17:48:00Z"/>
          <w:rFonts w:asciiTheme="minorHAnsi" w:eastAsiaTheme="minorEastAsia" w:hAnsiTheme="minorHAnsi" w:cstheme="minorBidi"/>
          <w:noProof/>
          <w:sz w:val="22"/>
          <w:szCs w:val="22"/>
        </w:rPr>
      </w:pPr>
      <w:ins w:id="375"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"_Toc122537373"</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9.3.2 Ensayos mecánicos</w:t>
        </w:r>
        <w:r w:rsidR="00524D01">
          <w:rPr>
            <w:noProof/>
            <w:webHidden/>
          </w:rPr>
          <w:tab/>
        </w:r>
        <w:r>
          <w:rPr>
            <w:noProof/>
            <w:webHidden/>
          </w:rPr>
          <w:fldChar w:fldCharType="begin"/>
        </w:r>
        <w:r w:rsidR="00524D01">
          <w:rPr>
            <w:noProof/>
            <w:webHidden/>
          </w:rPr>
          <w:instrText xml:space="preserve"> PAGEREF _Toc122537373 \h </w:instrText>
        </w:r>
      </w:ins>
      <w:r>
        <w:rPr>
          <w:noProof/>
          <w:webHidden/>
        </w:rPr>
      </w:r>
      <w:r>
        <w:rPr>
          <w:noProof/>
          <w:webHidden/>
        </w:rPr>
        <w:fldChar w:fldCharType="separate"/>
      </w:r>
      <w:ins w:id="376" w:author="Javier Quintana Pérez" w:date="2023-01-23T10:31:00Z">
        <w:r w:rsidR="008C416E">
          <w:rPr>
            <w:noProof/>
            <w:webHidden/>
          </w:rPr>
          <w:t>40</w:t>
        </w:r>
      </w:ins>
      <w:ins w:id="377" w:author="Javier Quintana Pérez" w:date="2022-12-21T17:48:00Z">
        <w:r>
          <w:rPr>
            <w:noProof/>
            <w:webHidden/>
          </w:rPr>
          <w:fldChar w:fldCharType="end"/>
        </w:r>
        <w:r w:rsidRPr="00912312">
          <w:rPr>
            <w:rStyle w:val="Hipervnculo"/>
            <w:noProof/>
          </w:rPr>
          <w:fldChar w:fldCharType="end"/>
        </w:r>
      </w:ins>
    </w:p>
    <w:p w:rsidR="00524D01" w:rsidRPr="00524D01" w:rsidRDefault="00D919CB">
      <w:pPr>
        <w:pStyle w:val="TDC2"/>
        <w:rPr>
          <w:ins w:id="378" w:author="Javier Quintana Pérez" w:date="2022-12-21T17:48:00Z"/>
          <w:rStyle w:val="Hipervnculo"/>
          <w:b/>
          <w:bCs/>
          <w:sz w:val="21"/>
          <w:szCs w:val="21"/>
          <w:rPrChange w:id="379" w:author="Javier Quintana Pérez" w:date="2022-12-21T17:52:00Z">
            <w:rPr>
              <w:ins w:id="380" w:author="Javier Quintana Pérez" w:date="2022-12-21T17:48:00Z"/>
              <w:rFonts w:asciiTheme="minorHAnsi" w:eastAsiaTheme="minorEastAsia" w:hAnsiTheme="minorHAnsi" w:cstheme="minorBidi"/>
              <w:caps w:val="0"/>
              <w:sz w:val="22"/>
              <w:szCs w:val="22"/>
            </w:rPr>
          </w:rPrChange>
        </w:rPr>
      </w:pPr>
      <w:ins w:id="381" w:author="Javier Quintana Pérez" w:date="2022-12-21T17:48:00Z">
        <w:r w:rsidRPr="00D919CB">
          <w:rPr>
            <w:rStyle w:val="Hipervnculo"/>
            <w:b/>
            <w:bCs/>
            <w:sz w:val="21"/>
            <w:szCs w:val="21"/>
            <w:rPrChange w:id="382" w:author="Javier Quintana Pérez" w:date="2022-12-21T17:52:00Z">
              <w:rPr>
                <w:rStyle w:val="Hipervnculo"/>
              </w:rPr>
            </w:rPrChange>
          </w:rPr>
          <w:fldChar w:fldCharType="begin"/>
        </w:r>
        <w:r w:rsidRPr="00D919CB">
          <w:rPr>
            <w:rStyle w:val="Hipervnculo"/>
            <w:b/>
            <w:bCs/>
            <w:sz w:val="21"/>
            <w:szCs w:val="21"/>
            <w:rPrChange w:id="383" w:author="Javier Quintana Pérez" w:date="2022-12-21T17:52:00Z">
              <w:rPr>
                <w:rStyle w:val="Hipervnculo"/>
              </w:rPr>
            </w:rPrChange>
          </w:rPr>
          <w:instrText xml:space="preserve"> HYPERLINK \l "_Toc122537375" </w:instrText>
        </w:r>
        <w:r w:rsidRPr="00D919CB">
          <w:rPr>
            <w:rStyle w:val="Hipervnculo"/>
            <w:b/>
            <w:bCs/>
            <w:sz w:val="21"/>
            <w:szCs w:val="21"/>
            <w:rPrChange w:id="384" w:author="Javier Quintana Pérez" w:date="2022-12-21T17:52:00Z">
              <w:rPr>
                <w:rStyle w:val="Hipervnculo"/>
              </w:rPr>
            </w:rPrChange>
          </w:rPr>
          <w:fldChar w:fldCharType="separate"/>
        </w:r>
        <w:r w:rsidRPr="00D919CB">
          <w:rPr>
            <w:rStyle w:val="Hipervnculo"/>
            <w:b/>
            <w:bCs/>
            <w:sz w:val="21"/>
            <w:szCs w:val="21"/>
            <w:rPrChange w:id="385" w:author="Javier Quintana Pérez" w:date="2022-12-21T17:52:00Z">
              <w:rPr>
                <w:rStyle w:val="Hipervnculo"/>
              </w:rPr>
            </w:rPrChange>
          </w:rPr>
          <w:t>10.</w:t>
        </w:r>
        <w:r w:rsidRPr="00D919CB">
          <w:rPr>
            <w:rStyle w:val="Hipervnculo"/>
            <w:b/>
            <w:bCs/>
            <w:sz w:val="21"/>
            <w:szCs w:val="21"/>
            <w:rPrChange w:id="386" w:author="Javier Quintana Pérez" w:date="2022-12-21T17:52:00Z">
              <w:rPr>
                <w:rFonts w:asciiTheme="minorHAnsi" w:eastAsiaTheme="minorEastAsia" w:hAnsiTheme="minorHAnsi" w:cstheme="minorBidi"/>
                <w:caps w:val="0"/>
                <w:color w:val="0000FF"/>
                <w:sz w:val="22"/>
                <w:szCs w:val="22"/>
                <w:u w:val="single"/>
              </w:rPr>
            </w:rPrChange>
          </w:rPr>
          <w:tab/>
          <w:t>DOCUMENTACIÓN</w:t>
        </w:r>
        <w:r w:rsidRPr="00D919CB">
          <w:rPr>
            <w:rStyle w:val="Hipervnculo"/>
            <w:b/>
            <w:bCs/>
            <w:webHidden/>
            <w:sz w:val="21"/>
            <w:szCs w:val="21"/>
            <w:rPrChange w:id="387" w:author="Javier Quintana Pérez" w:date="2022-12-21T17:52:00Z">
              <w:rPr>
                <w:webHidden/>
                <w:color w:val="0000FF"/>
                <w:u w:val="single"/>
              </w:rPr>
            </w:rPrChange>
          </w:rPr>
          <w:tab/>
        </w:r>
        <w:r w:rsidRPr="00D919CB">
          <w:rPr>
            <w:rStyle w:val="Hipervnculo"/>
            <w:b/>
            <w:bCs/>
            <w:webHidden/>
            <w:sz w:val="21"/>
            <w:szCs w:val="21"/>
            <w:rPrChange w:id="388" w:author="Javier Quintana Pérez" w:date="2022-12-21T17:52:00Z">
              <w:rPr>
                <w:webHidden/>
                <w:color w:val="0000FF"/>
                <w:u w:val="single"/>
              </w:rPr>
            </w:rPrChange>
          </w:rPr>
          <w:fldChar w:fldCharType="begin"/>
        </w:r>
        <w:r w:rsidRPr="00D919CB">
          <w:rPr>
            <w:rStyle w:val="Hipervnculo"/>
            <w:b/>
            <w:bCs/>
            <w:webHidden/>
            <w:sz w:val="21"/>
            <w:szCs w:val="21"/>
            <w:rPrChange w:id="389" w:author="Javier Quintana Pérez" w:date="2022-12-21T17:52:00Z">
              <w:rPr>
                <w:webHidden/>
                <w:color w:val="0000FF"/>
                <w:u w:val="single"/>
              </w:rPr>
            </w:rPrChange>
          </w:rPr>
          <w:instrText xml:space="preserve"> PAGEREF _Toc122537375 \h </w:instrText>
        </w:r>
      </w:ins>
      <w:r w:rsidRPr="00D919CB">
        <w:rPr>
          <w:rStyle w:val="Hipervnculo"/>
          <w:b/>
          <w:bCs/>
          <w:webHidden/>
          <w:sz w:val="21"/>
          <w:szCs w:val="21"/>
          <w:rPrChange w:id="390" w:author="Javier Quintana Pérez" w:date="2022-12-21T17:52:00Z">
            <w:rPr>
              <w:rStyle w:val="Hipervnculo"/>
              <w:b/>
              <w:bCs/>
              <w:webHidden/>
              <w:sz w:val="21"/>
              <w:szCs w:val="21"/>
            </w:rPr>
          </w:rPrChange>
        </w:rPr>
      </w:r>
      <w:r w:rsidRPr="00D919CB">
        <w:rPr>
          <w:rStyle w:val="Hipervnculo"/>
          <w:b/>
          <w:bCs/>
          <w:webHidden/>
          <w:sz w:val="21"/>
          <w:szCs w:val="21"/>
          <w:rPrChange w:id="391" w:author="Javier Quintana Pérez" w:date="2022-12-21T17:52:00Z">
            <w:rPr>
              <w:webHidden/>
              <w:color w:val="0000FF"/>
              <w:u w:val="single"/>
            </w:rPr>
          </w:rPrChange>
        </w:rPr>
        <w:fldChar w:fldCharType="separate"/>
      </w:r>
      <w:ins w:id="392" w:author="Javier Quintana Pérez" w:date="2023-01-23T10:31:00Z">
        <w:r w:rsidR="008C416E">
          <w:rPr>
            <w:rStyle w:val="Hipervnculo"/>
            <w:b/>
            <w:bCs/>
            <w:webHidden/>
            <w:sz w:val="21"/>
            <w:szCs w:val="21"/>
          </w:rPr>
          <w:t>42</w:t>
        </w:r>
      </w:ins>
      <w:ins w:id="393" w:author="Javier Quintana Pérez" w:date="2022-12-21T17:48:00Z">
        <w:r w:rsidRPr="00D919CB">
          <w:rPr>
            <w:rStyle w:val="Hipervnculo"/>
            <w:b/>
            <w:bCs/>
            <w:webHidden/>
            <w:sz w:val="21"/>
            <w:szCs w:val="21"/>
            <w:rPrChange w:id="394" w:author="Javier Quintana Pérez" w:date="2022-12-21T17:52:00Z">
              <w:rPr>
                <w:webHidden/>
                <w:color w:val="0000FF"/>
                <w:u w:val="single"/>
              </w:rPr>
            </w:rPrChange>
          </w:rPr>
          <w:fldChar w:fldCharType="end"/>
        </w:r>
        <w:r w:rsidRPr="00D919CB">
          <w:rPr>
            <w:rStyle w:val="Hipervnculo"/>
            <w:b/>
            <w:bCs/>
            <w:sz w:val="21"/>
            <w:szCs w:val="21"/>
            <w:rPrChange w:id="395" w:author="Javier Quintana Pérez" w:date="2022-12-21T17:52:00Z">
              <w:rPr>
                <w:rStyle w:val="Hipervnculo"/>
              </w:rPr>
            </w:rPrChange>
          </w:rPr>
          <w:fldChar w:fldCharType="end"/>
        </w:r>
      </w:ins>
    </w:p>
    <w:p w:rsidR="00524D01" w:rsidRDefault="00D919CB">
      <w:pPr>
        <w:pStyle w:val="TDC2"/>
        <w:rPr>
          <w:ins w:id="396" w:author="Javier Quintana Pérez" w:date="2022-12-21T17:48:00Z"/>
          <w:rFonts w:asciiTheme="minorHAnsi" w:eastAsiaTheme="minorEastAsia" w:hAnsiTheme="minorHAnsi" w:cstheme="minorBidi"/>
          <w:sz w:val="22"/>
          <w:szCs w:val="22"/>
        </w:rPr>
      </w:pPr>
      <w:ins w:id="397"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"_Toc122537376"</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10.1.</w:t>
        </w:r>
        <w:r w:rsidR="00524D01">
          <w:rPr>
            <w:rFonts w:asciiTheme="minorHAnsi" w:eastAsiaTheme="minorEastAsia" w:hAnsiTheme="minorHAnsi" w:cstheme="minorBidi"/>
            <w:sz w:val="22"/>
            <w:szCs w:val="22"/>
          </w:rPr>
          <w:tab/>
        </w:r>
        <w:r w:rsidR="00524D01" w:rsidRPr="00912312">
          <w:rPr>
            <w:rStyle w:val="Hipervnculo"/>
          </w:rPr>
          <w:t>DOCUMENTACION PREVIA AL SUMINISTRO (ANEJO 4 DEL CodE)</w:t>
        </w:r>
        <w:r w:rsidR="00524D01">
          <w:rPr>
            <w:webHidden/>
          </w:rPr>
          <w:tab/>
        </w:r>
        <w:r>
          <w:rPr>
            <w:webHidden/>
          </w:rPr>
          <w:fldChar w:fldCharType="begin"/>
        </w:r>
        <w:r w:rsidR="00524D01">
          <w:rPr>
            <w:webHidden/>
          </w:rPr>
          <w:instrText xml:space="preserve"> PAGEREF _Toc122537376 \h </w:instrText>
        </w:r>
      </w:ins>
      <w:r>
        <w:rPr>
          <w:webHidden/>
        </w:rPr>
      </w:r>
      <w:r>
        <w:rPr>
          <w:webHidden/>
        </w:rPr>
        <w:fldChar w:fldCharType="separate"/>
      </w:r>
      <w:ins w:id="398" w:author="Javier Quintana Pérez" w:date="2023-01-23T10:31:00Z">
        <w:r w:rsidR="008C416E">
          <w:rPr>
            <w:webHidden/>
          </w:rPr>
          <w:t>43</w:t>
        </w:r>
      </w:ins>
      <w:ins w:id="399" w:author="Javier Quintana Pérez" w:date="2022-12-21T17:48:00Z">
        <w:r>
          <w:rPr>
            <w:webHidden/>
          </w:rPr>
          <w:fldChar w:fldCharType="end"/>
        </w:r>
        <w:r w:rsidRPr="00912312">
          <w:rPr>
            <w:rStyle w:val="Hipervnculo"/>
          </w:rPr>
          <w:fldChar w:fldCharType="end"/>
        </w:r>
      </w:ins>
    </w:p>
    <w:p w:rsidR="00524D01" w:rsidRDefault="00D919CB">
      <w:pPr>
        <w:pStyle w:val="TDC2"/>
        <w:rPr>
          <w:ins w:id="400" w:author="Javier Quintana Pérez" w:date="2022-12-21T17:48:00Z"/>
          <w:rFonts w:asciiTheme="minorHAnsi" w:eastAsiaTheme="minorEastAsia" w:hAnsiTheme="minorHAnsi" w:cstheme="minorBidi"/>
          <w:sz w:val="22"/>
          <w:szCs w:val="22"/>
        </w:rPr>
      </w:pPr>
      <w:ins w:id="401"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"_Toc122537377"</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10.1.1</w:t>
        </w:r>
        <w:r w:rsidR="00524D01">
          <w:rPr>
            <w:rFonts w:asciiTheme="minorHAnsi" w:eastAsiaTheme="minorEastAsia" w:hAnsiTheme="minorHAnsi" w:cstheme="minorBidi"/>
            <w:sz w:val="22"/>
            <w:szCs w:val="22"/>
          </w:rPr>
          <w:tab/>
        </w:r>
        <w:r w:rsidR="00524D01" w:rsidRPr="00912312">
          <w:rPr>
            <w:rStyle w:val="Hipervnculo"/>
          </w:rPr>
          <w:t>DOCUMENTACIÓN DE PRODUCTOS CON MARCADO CE</w:t>
        </w:r>
        <w:r w:rsidR="00524D01">
          <w:rPr>
            <w:webHidden/>
          </w:rPr>
          <w:tab/>
        </w:r>
        <w:r>
          <w:rPr>
            <w:webHidden/>
          </w:rPr>
          <w:fldChar w:fldCharType="begin"/>
        </w:r>
        <w:r w:rsidR="00524D01">
          <w:rPr>
            <w:webHidden/>
          </w:rPr>
          <w:instrText xml:space="preserve"> PAGEREF _Toc122537377 \h </w:instrText>
        </w:r>
      </w:ins>
      <w:r>
        <w:rPr>
          <w:webHidden/>
        </w:rPr>
      </w:r>
      <w:r>
        <w:rPr>
          <w:webHidden/>
        </w:rPr>
        <w:fldChar w:fldCharType="separate"/>
      </w:r>
      <w:ins w:id="402" w:author="Javier Quintana Pérez" w:date="2023-01-23T10:31:00Z">
        <w:r w:rsidR="008C416E">
          <w:rPr>
            <w:webHidden/>
          </w:rPr>
          <w:t>43</w:t>
        </w:r>
      </w:ins>
      <w:ins w:id="403" w:author="Javier Quintana Pérez" w:date="2022-12-21T17:48:00Z">
        <w:r>
          <w:rPr>
            <w:webHidden/>
          </w:rPr>
          <w:fldChar w:fldCharType="end"/>
        </w:r>
        <w:r w:rsidRPr="00912312">
          <w:rPr>
            <w:rStyle w:val="Hipervnculo"/>
          </w:rPr>
          <w:fldChar w:fldCharType="end"/>
        </w:r>
      </w:ins>
    </w:p>
    <w:p w:rsidR="00524D01" w:rsidRDefault="00D919CB">
      <w:pPr>
        <w:pStyle w:val="TDC2"/>
        <w:rPr>
          <w:ins w:id="404" w:author="Javier Quintana Pérez" w:date="2022-12-21T17:48:00Z"/>
          <w:rFonts w:asciiTheme="minorHAnsi" w:eastAsiaTheme="minorEastAsia" w:hAnsiTheme="minorHAnsi" w:cstheme="minorBidi"/>
          <w:sz w:val="22"/>
          <w:szCs w:val="22"/>
        </w:rPr>
      </w:pPr>
      <w:ins w:id="405"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"_Toc122537378"</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10.1.2</w:t>
        </w:r>
        <w:r w:rsidR="00524D01">
          <w:rPr>
            <w:rFonts w:asciiTheme="minorHAnsi" w:eastAsiaTheme="minorEastAsia" w:hAnsiTheme="minorHAnsi" w:cstheme="minorBidi"/>
            <w:sz w:val="22"/>
            <w:szCs w:val="22"/>
          </w:rPr>
          <w:tab/>
        </w:r>
        <w:r w:rsidR="00524D01" w:rsidRPr="00912312">
          <w:rPr>
            <w:rStyle w:val="Hipervnculo"/>
          </w:rPr>
          <w:t>DOCUMENTACIÓN DE PRODUCTOS CON DISTINTIVO DE CALIDAD OFICIALMENTE RECONOCIDO</w:t>
        </w:r>
        <w:r w:rsidR="00524D01">
          <w:rPr>
            <w:webHidden/>
          </w:rPr>
          <w:tab/>
        </w:r>
        <w:r>
          <w:rPr>
            <w:webHidden/>
          </w:rPr>
          <w:fldChar w:fldCharType="begin"/>
        </w:r>
        <w:r w:rsidR="00524D01">
          <w:rPr>
            <w:webHidden/>
          </w:rPr>
          <w:instrText xml:space="preserve"> PAGEREF _Toc122537378 \h </w:instrText>
        </w:r>
      </w:ins>
      <w:r>
        <w:rPr>
          <w:webHidden/>
        </w:rPr>
      </w:r>
      <w:r>
        <w:rPr>
          <w:webHidden/>
        </w:rPr>
        <w:fldChar w:fldCharType="separate"/>
      </w:r>
      <w:ins w:id="406" w:author="Javier Quintana Pérez" w:date="2023-01-23T10:31:00Z">
        <w:r w:rsidR="008C416E">
          <w:rPr>
            <w:webHidden/>
          </w:rPr>
          <w:t>45</w:t>
        </w:r>
      </w:ins>
      <w:ins w:id="407" w:author="Javier Quintana Pérez" w:date="2022-12-21T17:48:00Z">
        <w:r>
          <w:rPr>
            <w:webHidden/>
          </w:rPr>
          <w:fldChar w:fldCharType="end"/>
        </w:r>
        <w:r w:rsidRPr="00912312">
          <w:rPr>
            <w:rStyle w:val="Hipervnculo"/>
          </w:rPr>
          <w:fldChar w:fldCharType="end"/>
        </w:r>
      </w:ins>
    </w:p>
    <w:p w:rsidR="00524D01" w:rsidRDefault="00D919CB">
      <w:pPr>
        <w:pStyle w:val="TDC2"/>
        <w:rPr>
          <w:ins w:id="408" w:author="Javier Quintana Pérez" w:date="2022-12-21T17:48:00Z"/>
          <w:rFonts w:asciiTheme="minorHAnsi" w:eastAsiaTheme="minorEastAsia" w:hAnsiTheme="minorHAnsi" w:cstheme="minorBidi"/>
          <w:sz w:val="22"/>
          <w:szCs w:val="22"/>
        </w:rPr>
      </w:pPr>
      <w:ins w:id="409"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"_Toc122537379"</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10.1.3</w:t>
        </w:r>
        <w:r w:rsidR="00524D01">
          <w:rPr>
            <w:rFonts w:asciiTheme="minorHAnsi" w:eastAsiaTheme="minorEastAsia" w:hAnsiTheme="minorHAnsi" w:cstheme="minorBidi"/>
            <w:sz w:val="22"/>
            <w:szCs w:val="22"/>
          </w:rPr>
          <w:tab/>
        </w:r>
        <w:r w:rsidR="00524D01" w:rsidRPr="00912312">
          <w:rPr>
            <w:rStyle w:val="Hipervnculo"/>
          </w:rPr>
          <w:t>DOCUMENTACIÓN DE PRODUCTOS NO SUJETOS A MARCADO CE Y SIN DISTINTIVO DE CALIDAD OFICIALMENTE RECONOCIDO</w:t>
        </w:r>
        <w:r w:rsidR="00524D01">
          <w:rPr>
            <w:webHidden/>
          </w:rPr>
          <w:tab/>
        </w:r>
        <w:r>
          <w:rPr>
            <w:webHidden/>
          </w:rPr>
          <w:fldChar w:fldCharType="begin"/>
        </w:r>
        <w:r w:rsidR="00524D01">
          <w:rPr>
            <w:webHidden/>
          </w:rPr>
          <w:instrText xml:space="preserve"> PAGEREF _Toc122537379 \h </w:instrText>
        </w:r>
      </w:ins>
      <w:r>
        <w:rPr>
          <w:webHidden/>
        </w:rPr>
      </w:r>
      <w:r>
        <w:rPr>
          <w:webHidden/>
        </w:rPr>
        <w:fldChar w:fldCharType="separate"/>
      </w:r>
      <w:ins w:id="410" w:author="Javier Quintana Pérez" w:date="2023-01-23T10:31:00Z">
        <w:r w:rsidR="008C416E">
          <w:rPr>
            <w:webHidden/>
          </w:rPr>
          <w:t>46</w:t>
        </w:r>
      </w:ins>
      <w:ins w:id="411" w:author="Javier Quintana Pérez" w:date="2022-12-21T17:48:00Z">
        <w:r>
          <w:rPr>
            <w:webHidden/>
          </w:rPr>
          <w:fldChar w:fldCharType="end"/>
        </w:r>
        <w:r w:rsidRPr="00912312">
          <w:rPr>
            <w:rStyle w:val="Hipervnculo"/>
          </w:rPr>
          <w:fldChar w:fldCharType="end"/>
        </w:r>
      </w:ins>
    </w:p>
    <w:p w:rsidR="00524D01" w:rsidRDefault="00D919CB">
      <w:pPr>
        <w:pStyle w:val="TDC2"/>
        <w:rPr>
          <w:ins w:id="412" w:author="Javier Quintana Pérez" w:date="2022-12-21T17:48:00Z"/>
          <w:rFonts w:asciiTheme="minorHAnsi" w:eastAsiaTheme="minorEastAsia" w:hAnsiTheme="minorHAnsi" w:cstheme="minorBidi"/>
          <w:sz w:val="22"/>
          <w:szCs w:val="22"/>
        </w:rPr>
      </w:pPr>
      <w:ins w:id="413"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"_Toc122537380"</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10.2.</w:t>
        </w:r>
        <w:r w:rsidR="00524D01">
          <w:rPr>
            <w:rFonts w:asciiTheme="minorHAnsi" w:eastAsiaTheme="minorEastAsia" w:hAnsiTheme="minorHAnsi" w:cstheme="minorBidi"/>
            <w:sz w:val="22"/>
            <w:szCs w:val="22"/>
          </w:rPr>
          <w:tab/>
        </w:r>
        <w:r w:rsidR="00524D01" w:rsidRPr="00912312">
          <w:rPr>
            <w:rStyle w:val="Hipervnculo"/>
          </w:rPr>
          <w:t>DOCUMENTACION DURANTE EL SUMINISTRO (ANEJO 4 DEL CodE)</w:t>
        </w:r>
        <w:r w:rsidR="00524D01">
          <w:rPr>
            <w:webHidden/>
          </w:rPr>
          <w:tab/>
        </w:r>
        <w:r>
          <w:rPr>
            <w:webHidden/>
          </w:rPr>
          <w:fldChar w:fldCharType="begin"/>
        </w:r>
        <w:r w:rsidR="00524D01">
          <w:rPr>
            <w:webHidden/>
          </w:rPr>
          <w:instrText xml:space="preserve"> PAGEREF _Toc122537380 \h </w:instrText>
        </w:r>
      </w:ins>
      <w:r>
        <w:rPr>
          <w:webHidden/>
        </w:rPr>
      </w:r>
      <w:r>
        <w:rPr>
          <w:webHidden/>
        </w:rPr>
        <w:fldChar w:fldCharType="separate"/>
      </w:r>
      <w:ins w:id="414" w:author="Javier Quintana Pérez" w:date="2023-01-23T10:31:00Z">
        <w:r w:rsidR="008C416E">
          <w:rPr>
            <w:webHidden/>
          </w:rPr>
          <w:t>46</w:t>
        </w:r>
      </w:ins>
      <w:ins w:id="415" w:author="Javier Quintana Pérez" w:date="2022-12-21T17:48:00Z">
        <w:r>
          <w:rPr>
            <w:webHidden/>
          </w:rPr>
          <w:fldChar w:fldCharType="end"/>
        </w:r>
        <w:r w:rsidRPr="00912312">
          <w:rPr>
            <w:rStyle w:val="Hipervnculo"/>
          </w:rPr>
          <w:fldChar w:fldCharType="end"/>
        </w:r>
      </w:ins>
    </w:p>
    <w:p w:rsidR="00524D01" w:rsidRPr="00F37FE0" w:rsidRDefault="00D919CB">
      <w:pPr>
        <w:pStyle w:val="TDC2"/>
        <w:rPr>
          <w:ins w:id="416" w:author="Javier Quintana Pérez" w:date="2022-12-21T17:48:00Z"/>
          <w:rStyle w:val="Hipervnculo"/>
          <w:rPrChange w:id="417" w:author="Javier Quintana Pérez" w:date="2022-12-21T17:57:00Z">
            <w:rPr>
              <w:ins w:id="418" w:author="Javier Quintana Pérez" w:date="2022-12-21T17:48:00Z"/>
              <w:rFonts w:asciiTheme="minorHAnsi" w:eastAsiaTheme="minorEastAsia" w:hAnsiTheme="minorHAnsi" w:cstheme="minorBidi"/>
              <w:sz w:val="22"/>
              <w:szCs w:val="22"/>
            </w:rPr>
          </w:rPrChange>
        </w:rPr>
      </w:pPr>
      <w:ins w:id="419" w:author="Javier Quintana Pérez" w:date="2022-12-21T17:48:00Z">
        <w:r w:rsidRPr="00912312">
          <w:rPr>
            <w:rStyle w:val="Hipervnculo"/>
          </w:rPr>
          <w:fldChar w:fldCharType="begin"/>
        </w:r>
        <w:r w:rsidR="00524D01" w:rsidRPr="00912312">
          <w:rPr>
            <w:rStyle w:val="Hipervnculo"/>
          </w:rPr>
          <w:instrText xml:space="preserve"> </w:instrText>
        </w:r>
        <w:r w:rsidRPr="00D919CB">
          <w:rPr>
            <w:rStyle w:val="Hipervnculo"/>
            <w:rPrChange w:id="420" w:author="Javier Quintana Pérez" w:date="2022-12-21T17:57:00Z">
              <w:rPr>
                <w:color w:val="0000FF"/>
                <w:u w:val="single"/>
              </w:rPr>
            </w:rPrChange>
          </w:rPr>
          <w:instrText>HYPERLINK \l "_Toc122537381"</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10.3.</w:t>
        </w:r>
        <w:r w:rsidRPr="00D919CB">
          <w:rPr>
            <w:rStyle w:val="Hipervnculo"/>
            <w:rPrChange w:id="421" w:author="Javier Quintana Pérez" w:date="2022-12-21T17:57:00Z">
              <w:rPr>
                <w:rFonts w:asciiTheme="minorHAnsi" w:eastAsiaTheme="minorEastAsia" w:hAnsiTheme="minorHAnsi" w:cstheme="minorBidi"/>
                <w:color w:val="0000FF"/>
                <w:sz w:val="22"/>
                <w:szCs w:val="22"/>
                <w:u w:val="single"/>
              </w:rPr>
            </w:rPrChange>
          </w:rPr>
          <w:tab/>
        </w:r>
        <w:r w:rsidR="00524D01" w:rsidRPr="00912312">
          <w:rPr>
            <w:rStyle w:val="Hipervnculo"/>
          </w:rPr>
          <w:t>DOCUMENTACION TRAS EL SUMINISTRO. CERTIFICADO FINAL DEL SUMINISTRO (ANEJO 4 DEL CodE)</w:t>
        </w:r>
      </w:ins>
      <w:ins w:id="422" w:author="Javier Quintana Pérez" w:date="2022-12-21T17:57:00Z">
        <w:r w:rsidR="00F37FE0">
          <w:rPr>
            <w:rStyle w:val="Hipervnculo"/>
          </w:rPr>
          <w:t>…………..</w:t>
        </w:r>
        <w:r w:rsidR="00F37FE0">
          <w:rPr>
            <w:rStyle w:val="Hipervnculo"/>
          </w:rPr>
          <w:tab/>
        </w:r>
      </w:ins>
      <w:ins w:id="423" w:author="Javier Quintana Pérez" w:date="2022-12-21T17:48:00Z">
        <w:r w:rsidRPr="00D919CB">
          <w:rPr>
            <w:rStyle w:val="Hipervnculo"/>
            <w:webHidden/>
            <w:rPrChange w:id="424" w:author="Javier Quintana Pérez" w:date="2022-12-21T17:57:00Z">
              <w:rPr>
                <w:webHidden/>
                <w:color w:val="0000FF"/>
                <w:u w:val="single"/>
              </w:rPr>
            </w:rPrChange>
          </w:rPr>
          <w:fldChar w:fldCharType="begin"/>
        </w:r>
        <w:r w:rsidRPr="00D919CB">
          <w:rPr>
            <w:rStyle w:val="Hipervnculo"/>
            <w:webHidden/>
            <w:rPrChange w:id="425" w:author="Javier Quintana Pérez" w:date="2022-12-21T17:57:00Z">
              <w:rPr>
                <w:webHidden/>
                <w:color w:val="0000FF"/>
                <w:u w:val="single"/>
              </w:rPr>
            </w:rPrChange>
          </w:rPr>
          <w:instrText xml:space="preserve"> PAGEREF _Toc122537381 \h </w:instrText>
        </w:r>
      </w:ins>
      <w:r w:rsidRPr="00D919CB">
        <w:rPr>
          <w:rStyle w:val="Hipervnculo"/>
          <w:webHidden/>
          <w:rPrChange w:id="426" w:author="Javier Quintana Pérez" w:date="2022-12-21T17:57:00Z">
            <w:rPr>
              <w:rStyle w:val="Hipervnculo"/>
              <w:webHidden/>
            </w:rPr>
          </w:rPrChange>
        </w:rPr>
      </w:r>
      <w:r w:rsidRPr="00D919CB">
        <w:rPr>
          <w:rStyle w:val="Hipervnculo"/>
          <w:webHidden/>
          <w:rPrChange w:id="427" w:author="Javier Quintana Pérez" w:date="2022-12-21T17:57:00Z">
            <w:rPr>
              <w:webHidden/>
              <w:color w:val="0000FF"/>
              <w:u w:val="single"/>
            </w:rPr>
          </w:rPrChange>
        </w:rPr>
        <w:fldChar w:fldCharType="separate"/>
      </w:r>
      <w:ins w:id="428" w:author="Javier Quintana Pérez" w:date="2023-01-23T10:31:00Z">
        <w:r w:rsidR="008C416E">
          <w:rPr>
            <w:rStyle w:val="Hipervnculo"/>
            <w:webHidden/>
          </w:rPr>
          <w:t>47</w:t>
        </w:r>
      </w:ins>
      <w:ins w:id="429" w:author="Javier Quintana Pérez" w:date="2022-12-21T17:48:00Z">
        <w:r w:rsidRPr="00D919CB">
          <w:rPr>
            <w:rStyle w:val="Hipervnculo"/>
            <w:webHidden/>
            <w:rPrChange w:id="430" w:author="Javier Quintana Pérez" w:date="2022-12-21T17:57:00Z">
              <w:rPr>
                <w:webHidden/>
                <w:color w:val="0000FF"/>
                <w:u w:val="single"/>
              </w:rPr>
            </w:rPrChange>
          </w:rPr>
          <w:fldChar w:fldCharType="end"/>
        </w:r>
        <w:r w:rsidRPr="00912312">
          <w:rPr>
            <w:rStyle w:val="Hipervnculo"/>
          </w:rPr>
          <w:fldChar w:fldCharType="end"/>
        </w:r>
      </w:ins>
    </w:p>
    <w:p w:rsidR="00524D01" w:rsidRDefault="00D919CB">
      <w:pPr>
        <w:pStyle w:val="TDC2"/>
        <w:rPr>
          <w:ins w:id="431" w:author="Javier Quintana Pérez" w:date="2022-12-21T17:48:00Z"/>
          <w:rFonts w:asciiTheme="minorHAnsi" w:eastAsiaTheme="minorEastAsia" w:hAnsiTheme="minorHAnsi" w:cstheme="minorBidi"/>
          <w:sz w:val="22"/>
          <w:szCs w:val="22"/>
        </w:rPr>
      </w:pPr>
      <w:ins w:id="432"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"_Toc122537382"</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10.4.</w:t>
        </w:r>
        <w:r w:rsidR="00524D01">
          <w:rPr>
            <w:rFonts w:asciiTheme="minorHAnsi" w:eastAsiaTheme="minorEastAsia" w:hAnsiTheme="minorHAnsi" w:cstheme="minorBidi"/>
            <w:sz w:val="22"/>
            <w:szCs w:val="22"/>
          </w:rPr>
          <w:tab/>
        </w:r>
        <w:r w:rsidR="00524D01" w:rsidRPr="00912312">
          <w:rPr>
            <w:rStyle w:val="Hipervnculo"/>
          </w:rPr>
          <w:t>DOCUMENTACIÓN TÉCNICA RELATIVA AL MONTAJE DE ELEMENTOS PREFABRICADOS</w:t>
        </w:r>
        <w:r w:rsidR="00524D01">
          <w:rPr>
            <w:webHidden/>
          </w:rPr>
          <w:tab/>
        </w:r>
        <w:r>
          <w:rPr>
            <w:webHidden/>
          </w:rPr>
          <w:fldChar w:fldCharType="begin"/>
        </w:r>
        <w:r w:rsidR="00524D01">
          <w:rPr>
            <w:webHidden/>
          </w:rPr>
          <w:instrText xml:space="preserve"> PAGEREF _Toc122537382 \h </w:instrText>
        </w:r>
      </w:ins>
      <w:r>
        <w:rPr>
          <w:webHidden/>
        </w:rPr>
      </w:r>
      <w:r>
        <w:rPr>
          <w:webHidden/>
        </w:rPr>
        <w:fldChar w:fldCharType="separate"/>
      </w:r>
      <w:ins w:id="433" w:author="Javier Quintana Pérez" w:date="2023-01-23T10:31:00Z">
        <w:r w:rsidR="008C416E">
          <w:rPr>
            <w:webHidden/>
          </w:rPr>
          <w:t>48</w:t>
        </w:r>
      </w:ins>
      <w:ins w:id="434" w:author="Javier Quintana Pérez" w:date="2022-12-21T17:48:00Z">
        <w:r>
          <w:rPr>
            <w:webHidden/>
          </w:rPr>
          <w:fldChar w:fldCharType="end"/>
        </w:r>
        <w:r w:rsidRPr="00912312">
          <w:rPr>
            <w:rStyle w:val="Hipervnculo"/>
          </w:rPr>
          <w:fldChar w:fldCharType="end"/>
        </w:r>
      </w:ins>
    </w:p>
    <w:p w:rsidR="00524D01" w:rsidRPr="00524D01" w:rsidRDefault="00D919CB">
      <w:pPr>
        <w:pStyle w:val="TDC2"/>
        <w:rPr>
          <w:ins w:id="435" w:author="Javier Quintana Pérez" w:date="2022-12-21T17:48:00Z"/>
          <w:rStyle w:val="Hipervnculo"/>
          <w:b/>
          <w:bCs/>
          <w:sz w:val="21"/>
          <w:szCs w:val="21"/>
          <w:rPrChange w:id="436" w:author="Javier Quintana Pérez" w:date="2022-12-21T17:52:00Z">
            <w:rPr>
              <w:ins w:id="437" w:author="Javier Quintana Pérez" w:date="2022-12-21T17:48:00Z"/>
              <w:rFonts w:asciiTheme="minorHAnsi" w:eastAsiaTheme="minorEastAsia" w:hAnsiTheme="minorHAnsi" w:cstheme="minorBidi"/>
              <w:caps w:val="0"/>
              <w:sz w:val="22"/>
              <w:szCs w:val="22"/>
            </w:rPr>
          </w:rPrChange>
        </w:rPr>
      </w:pPr>
      <w:ins w:id="438" w:author="Javier Quintana Pérez" w:date="2022-12-21T17:48:00Z">
        <w:r w:rsidRPr="00D919CB">
          <w:rPr>
            <w:rStyle w:val="Hipervnculo"/>
            <w:b/>
            <w:bCs/>
            <w:sz w:val="21"/>
            <w:szCs w:val="21"/>
            <w:rPrChange w:id="439" w:author="Javier Quintana Pérez" w:date="2022-12-21T17:52:00Z">
              <w:rPr>
                <w:rStyle w:val="Hipervnculo"/>
              </w:rPr>
            </w:rPrChange>
          </w:rPr>
          <w:fldChar w:fldCharType="begin"/>
        </w:r>
        <w:r w:rsidRPr="00D919CB">
          <w:rPr>
            <w:rStyle w:val="Hipervnculo"/>
            <w:b/>
            <w:bCs/>
            <w:sz w:val="21"/>
            <w:szCs w:val="21"/>
            <w:rPrChange w:id="440" w:author="Javier Quintana Pérez" w:date="2022-12-21T17:52:00Z">
              <w:rPr>
                <w:rStyle w:val="Hipervnculo"/>
              </w:rPr>
            </w:rPrChange>
          </w:rPr>
          <w:instrText xml:space="preserve"> HYPERLINK \l "_Toc122537383" </w:instrText>
        </w:r>
        <w:r w:rsidRPr="00D919CB">
          <w:rPr>
            <w:rStyle w:val="Hipervnculo"/>
            <w:b/>
            <w:bCs/>
            <w:sz w:val="21"/>
            <w:szCs w:val="21"/>
            <w:rPrChange w:id="441" w:author="Javier Quintana Pérez" w:date="2022-12-21T17:52:00Z">
              <w:rPr>
                <w:rStyle w:val="Hipervnculo"/>
              </w:rPr>
            </w:rPrChange>
          </w:rPr>
          <w:fldChar w:fldCharType="separate"/>
        </w:r>
        <w:r w:rsidRPr="00D919CB">
          <w:rPr>
            <w:rStyle w:val="Hipervnculo"/>
            <w:b/>
            <w:bCs/>
            <w:sz w:val="21"/>
            <w:szCs w:val="21"/>
            <w:rPrChange w:id="442" w:author="Javier Quintana Pérez" w:date="2022-12-21T17:52:00Z">
              <w:rPr>
                <w:rStyle w:val="Hipervnculo"/>
              </w:rPr>
            </w:rPrChange>
          </w:rPr>
          <w:t>11.</w:t>
        </w:r>
        <w:r w:rsidRPr="00D919CB">
          <w:rPr>
            <w:rStyle w:val="Hipervnculo"/>
            <w:b/>
            <w:bCs/>
            <w:sz w:val="21"/>
            <w:szCs w:val="21"/>
            <w:rPrChange w:id="443" w:author="Javier Quintana Pérez" w:date="2022-12-21T17:52:00Z">
              <w:rPr>
                <w:rFonts w:asciiTheme="minorHAnsi" w:eastAsiaTheme="minorEastAsia" w:hAnsiTheme="minorHAnsi" w:cstheme="minorBidi"/>
                <w:caps w:val="0"/>
                <w:color w:val="0000FF"/>
                <w:sz w:val="22"/>
                <w:szCs w:val="22"/>
                <w:u w:val="single"/>
              </w:rPr>
            </w:rPrChange>
          </w:rPr>
          <w:tab/>
          <w:t>TRAZABILIDAD</w:t>
        </w:r>
        <w:r w:rsidRPr="00D919CB">
          <w:rPr>
            <w:rStyle w:val="Hipervnculo"/>
            <w:b/>
            <w:bCs/>
            <w:webHidden/>
            <w:sz w:val="21"/>
            <w:szCs w:val="21"/>
            <w:rPrChange w:id="444" w:author="Javier Quintana Pérez" w:date="2022-12-21T17:52:00Z">
              <w:rPr>
                <w:webHidden/>
                <w:color w:val="0000FF"/>
                <w:u w:val="single"/>
              </w:rPr>
            </w:rPrChange>
          </w:rPr>
          <w:tab/>
        </w:r>
        <w:r w:rsidRPr="00D919CB">
          <w:rPr>
            <w:rStyle w:val="Hipervnculo"/>
            <w:b/>
            <w:bCs/>
            <w:webHidden/>
            <w:sz w:val="21"/>
            <w:szCs w:val="21"/>
            <w:rPrChange w:id="445" w:author="Javier Quintana Pérez" w:date="2022-12-21T17:52:00Z">
              <w:rPr>
                <w:webHidden/>
                <w:color w:val="0000FF"/>
                <w:u w:val="single"/>
              </w:rPr>
            </w:rPrChange>
          </w:rPr>
          <w:fldChar w:fldCharType="begin"/>
        </w:r>
        <w:r w:rsidRPr="00D919CB">
          <w:rPr>
            <w:rStyle w:val="Hipervnculo"/>
            <w:b/>
            <w:bCs/>
            <w:webHidden/>
            <w:sz w:val="21"/>
            <w:szCs w:val="21"/>
            <w:rPrChange w:id="446" w:author="Javier Quintana Pérez" w:date="2022-12-21T17:52:00Z">
              <w:rPr>
                <w:webHidden/>
                <w:color w:val="0000FF"/>
                <w:u w:val="single"/>
              </w:rPr>
            </w:rPrChange>
          </w:rPr>
          <w:instrText xml:space="preserve"> PAGEREF _Toc122537383 \h </w:instrText>
        </w:r>
      </w:ins>
      <w:r w:rsidRPr="00D919CB">
        <w:rPr>
          <w:rStyle w:val="Hipervnculo"/>
          <w:b/>
          <w:bCs/>
          <w:webHidden/>
          <w:sz w:val="21"/>
          <w:szCs w:val="21"/>
          <w:rPrChange w:id="447" w:author="Javier Quintana Pérez" w:date="2022-12-21T17:52:00Z">
            <w:rPr>
              <w:rStyle w:val="Hipervnculo"/>
              <w:b/>
              <w:bCs/>
              <w:webHidden/>
              <w:sz w:val="21"/>
              <w:szCs w:val="21"/>
            </w:rPr>
          </w:rPrChange>
        </w:rPr>
      </w:r>
      <w:r w:rsidRPr="00D919CB">
        <w:rPr>
          <w:rStyle w:val="Hipervnculo"/>
          <w:b/>
          <w:bCs/>
          <w:webHidden/>
          <w:sz w:val="21"/>
          <w:szCs w:val="21"/>
          <w:rPrChange w:id="448" w:author="Javier Quintana Pérez" w:date="2022-12-21T17:52:00Z">
            <w:rPr>
              <w:webHidden/>
              <w:color w:val="0000FF"/>
              <w:u w:val="single"/>
            </w:rPr>
          </w:rPrChange>
        </w:rPr>
        <w:fldChar w:fldCharType="separate"/>
      </w:r>
      <w:ins w:id="449" w:author="Javier Quintana Pérez" w:date="2023-01-23T10:31:00Z">
        <w:r w:rsidR="008C416E">
          <w:rPr>
            <w:rStyle w:val="Hipervnculo"/>
            <w:b/>
            <w:bCs/>
            <w:webHidden/>
            <w:sz w:val="21"/>
            <w:szCs w:val="21"/>
          </w:rPr>
          <w:t>50</w:t>
        </w:r>
      </w:ins>
      <w:ins w:id="450" w:author="Javier Quintana Pérez" w:date="2022-12-21T17:48:00Z">
        <w:r w:rsidRPr="00D919CB">
          <w:rPr>
            <w:rStyle w:val="Hipervnculo"/>
            <w:b/>
            <w:bCs/>
            <w:webHidden/>
            <w:sz w:val="21"/>
            <w:szCs w:val="21"/>
            <w:rPrChange w:id="451" w:author="Javier Quintana Pérez" w:date="2022-12-21T17:52:00Z">
              <w:rPr>
                <w:webHidden/>
                <w:color w:val="0000FF"/>
                <w:u w:val="single"/>
              </w:rPr>
            </w:rPrChange>
          </w:rPr>
          <w:fldChar w:fldCharType="end"/>
        </w:r>
        <w:r w:rsidRPr="00D919CB">
          <w:rPr>
            <w:rStyle w:val="Hipervnculo"/>
            <w:b/>
            <w:bCs/>
            <w:sz w:val="21"/>
            <w:szCs w:val="21"/>
            <w:rPrChange w:id="452" w:author="Javier Quintana Pérez" w:date="2022-12-21T17:52:00Z">
              <w:rPr>
                <w:rStyle w:val="Hipervnculo"/>
              </w:rPr>
            </w:rPrChange>
          </w:rPr>
          <w:fldChar w:fldCharType="end"/>
        </w:r>
      </w:ins>
    </w:p>
    <w:p w:rsidR="00524D01" w:rsidRDefault="00D919CB">
      <w:pPr>
        <w:pStyle w:val="TDC2"/>
        <w:rPr>
          <w:ins w:id="453" w:author="Javier Quintana Pérez" w:date="2022-12-21T17:48:00Z"/>
          <w:rFonts w:asciiTheme="minorHAnsi" w:eastAsiaTheme="minorEastAsia" w:hAnsiTheme="minorHAnsi" w:cstheme="minorBidi"/>
          <w:sz w:val="22"/>
          <w:szCs w:val="22"/>
        </w:rPr>
      </w:pPr>
      <w:ins w:id="454"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"_Toc122537384"</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11.1</w:t>
        </w:r>
        <w:r w:rsidR="00524D01">
          <w:rPr>
            <w:rFonts w:asciiTheme="minorHAnsi" w:eastAsiaTheme="minorEastAsia" w:hAnsiTheme="minorHAnsi" w:cstheme="minorBidi"/>
            <w:sz w:val="22"/>
            <w:szCs w:val="22"/>
          </w:rPr>
          <w:tab/>
        </w:r>
        <w:r w:rsidR="00524D01" w:rsidRPr="00912312">
          <w:rPr>
            <w:rStyle w:val="Hipervnculo"/>
          </w:rPr>
          <w:t>TRAZABILIDAD DE LOS CONSTITUYENTES</w:t>
        </w:r>
        <w:r w:rsidR="00524D01">
          <w:rPr>
            <w:webHidden/>
          </w:rPr>
          <w:tab/>
        </w:r>
        <w:r>
          <w:rPr>
            <w:webHidden/>
          </w:rPr>
          <w:fldChar w:fldCharType="begin"/>
        </w:r>
        <w:r w:rsidR="00524D01">
          <w:rPr>
            <w:webHidden/>
          </w:rPr>
          <w:instrText xml:space="preserve"> PAGEREF _Toc122537384 \h </w:instrText>
        </w:r>
      </w:ins>
      <w:r>
        <w:rPr>
          <w:webHidden/>
        </w:rPr>
      </w:r>
      <w:r>
        <w:rPr>
          <w:webHidden/>
        </w:rPr>
        <w:fldChar w:fldCharType="separate"/>
      </w:r>
      <w:ins w:id="455" w:author="Javier Quintana Pérez" w:date="2023-01-23T10:31:00Z">
        <w:r w:rsidR="008C416E">
          <w:rPr>
            <w:webHidden/>
          </w:rPr>
          <w:t>50</w:t>
        </w:r>
      </w:ins>
      <w:ins w:id="456" w:author="Javier Quintana Pérez" w:date="2022-12-21T17:48:00Z">
        <w:r>
          <w:rPr>
            <w:webHidden/>
          </w:rPr>
          <w:fldChar w:fldCharType="end"/>
        </w:r>
        <w:r w:rsidRPr="00912312">
          <w:rPr>
            <w:rStyle w:val="Hipervnculo"/>
          </w:rPr>
          <w:fldChar w:fldCharType="end"/>
        </w:r>
      </w:ins>
    </w:p>
    <w:p w:rsidR="00524D01" w:rsidRDefault="00D919CB">
      <w:pPr>
        <w:pStyle w:val="TDC2"/>
        <w:rPr>
          <w:ins w:id="457" w:author="Javier Quintana Pérez" w:date="2022-12-21T17:48:00Z"/>
          <w:rFonts w:asciiTheme="minorHAnsi" w:eastAsiaTheme="minorEastAsia" w:hAnsiTheme="minorHAnsi" w:cstheme="minorBidi"/>
          <w:sz w:val="22"/>
          <w:szCs w:val="22"/>
        </w:rPr>
      </w:pPr>
      <w:ins w:id="458" w:author="Javier Quintana Pérez" w:date="2022-12-21T17:48:00Z">
        <w:r w:rsidRPr="00912312">
          <w:rPr>
            <w:rStyle w:val="Hipervnculo"/>
          </w:rPr>
          <w:fldChar w:fldCharType="begin"/>
        </w:r>
        <w:r w:rsidR="00524D01" w:rsidRPr="00912312">
          <w:rPr>
            <w:rStyle w:val="Hipervnculo"/>
          </w:rPr>
          <w:instrText xml:space="preserve"> </w:instrText>
        </w:r>
        <w:r w:rsidR="00524D01">
          <w:instrText>HYPERLINK \l "_Toc122537385"</w:instrText>
        </w:r>
        <w:r w:rsidR="00524D01" w:rsidRPr="00912312">
          <w:rPr>
            <w:rStyle w:val="Hipervnculo"/>
          </w:rPr>
          <w:instrText xml:space="preserve"> </w:instrText>
        </w:r>
        <w:r w:rsidRPr="00912312">
          <w:rPr>
            <w:rStyle w:val="Hipervnculo"/>
          </w:rPr>
          <w:fldChar w:fldCharType="separate"/>
        </w:r>
        <w:r w:rsidR="00524D01" w:rsidRPr="00912312">
          <w:rPr>
            <w:rStyle w:val="Hipervnculo"/>
          </w:rPr>
          <w:t>11.2</w:t>
        </w:r>
        <w:r w:rsidR="00524D01">
          <w:rPr>
            <w:rFonts w:asciiTheme="minorHAnsi" w:eastAsiaTheme="minorEastAsia" w:hAnsiTheme="minorHAnsi" w:cstheme="minorBidi"/>
            <w:sz w:val="22"/>
            <w:szCs w:val="22"/>
          </w:rPr>
          <w:tab/>
        </w:r>
        <w:r w:rsidR="00524D01" w:rsidRPr="00912312">
          <w:rPr>
            <w:rStyle w:val="Hipervnculo"/>
          </w:rPr>
          <w:t>TRAZABILIDAD DEL PRODUCTO (PREFABRICADO)</w:t>
        </w:r>
        <w:r w:rsidR="00524D01">
          <w:rPr>
            <w:webHidden/>
          </w:rPr>
          <w:tab/>
        </w:r>
        <w:r>
          <w:rPr>
            <w:webHidden/>
          </w:rPr>
          <w:fldChar w:fldCharType="begin"/>
        </w:r>
        <w:r w:rsidR="00524D01">
          <w:rPr>
            <w:webHidden/>
          </w:rPr>
          <w:instrText xml:space="preserve"> PAGEREF _Toc122537385 \h </w:instrText>
        </w:r>
      </w:ins>
      <w:r>
        <w:rPr>
          <w:webHidden/>
        </w:rPr>
      </w:r>
      <w:r>
        <w:rPr>
          <w:webHidden/>
        </w:rPr>
        <w:fldChar w:fldCharType="separate"/>
      </w:r>
      <w:ins w:id="459" w:author="Javier Quintana Pérez" w:date="2023-01-23T10:31:00Z">
        <w:r w:rsidR="008C416E">
          <w:rPr>
            <w:webHidden/>
          </w:rPr>
          <w:t>50</w:t>
        </w:r>
      </w:ins>
      <w:ins w:id="460" w:author="Javier Quintana Pérez" w:date="2022-12-21T17:48:00Z">
        <w:r>
          <w:rPr>
            <w:webHidden/>
          </w:rPr>
          <w:fldChar w:fldCharType="end"/>
        </w:r>
        <w:r w:rsidRPr="00912312">
          <w:rPr>
            <w:rStyle w:val="Hipervnculo"/>
          </w:rPr>
          <w:fldChar w:fldCharType="end"/>
        </w:r>
      </w:ins>
    </w:p>
    <w:p w:rsidR="00524D01" w:rsidRPr="00524D01" w:rsidRDefault="00D919CB">
      <w:pPr>
        <w:pStyle w:val="TDC2"/>
        <w:rPr>
          <w:ins w:id="461" w:author="Javier Quintana Pérez" w:date="2022-12-21T17:48:00Z"/>
          <w:rStyle w:val="Hipervnculo"/>
          <w:b/>
          <w:bCs/>
          <w:sz w:val="21"/>
          <w:szCs w:val="21"/>
          <w:rPrChange w:id="462" w:author="Javier Quintana Pérez" w:date="2022-12-21T17:52:00Z">
            <w:rPr>
              <w:ins w:id="463" w:author="Javier Quintana Pérez" w:date="2022-12-21T17:48:00Z"/>
              <w:rFonts w:asciiTheme="minorHAnsi" w:eastAsiaTheme="minorEastAsia" w:hAnsiTheme="minorHAnsi" w:cstheme="minorBidi"/>
              <w:caps w:val="0"/>
              <w:sz w:val="22"/>
              <w:szCs w:val="22"/>
            </w:rPr>
          </w:rPrChange>
        </w:rPr>
      </w:pPr>
      <w:ins w:id="464" w:author="Javier Quintana Pérez" w:date="2022-12-21T17:48:00Z">
        <w:r w:rsidRPr="00D919CB">
          <w:rPr>
            <w:rStyle w:val="Hipervnculo"/>
            <w:b/>
            <w:bCs/>
            <w:sz w:val="21"/>
            <w:szCs w:val="21"/>
            <w:rPrChange w:id="465" w:author="Javier Quintana Pérez" w:date="2022-12-21T17:52:00Z">
              <w:rPr>
                <w:rStyle w:val="Hipervnculo"/>
              </w:rPr>
            </w:rPrChange>
          </w:rPr>
          <w:fldChar w:fldCharType="begin"/>
        </w:r>
        <w:r w:rsidRPr="00D919CB">
          <w:rPr>
            <w:rStyle w:val="Hipervnculo"/>
            <w:b/>
            <w:bCs/>
            <w:sz w:val="21"/>
            <w:szCs w:val="21"/>
            <w:rPrChange w:id="466" w:author="Javier Quintana Pérez" w:date="2022-12-21T17:52:00Z">
              <w:rPr>
                <w:rStyle w:val="Hipervnculo"/>
              </w:rPr>
            </w:rPrChange>
          </w:rPr>
          <w:instrText xml:space="preserve"> HYPERLINK \l "_Toc122537386" </w:instrText>
        </w:r>
        <w:r w:rsidRPr="00D919CB">
          <w:rPr>
            <w:rStyle w:val="Hipervnculo"/>
            <w:b/>
            <w:bCs/>
            <w:sz w:val="21"/>
            <w:szCs w:val="21"/>
            <w:rPrChange w:id="467" w:author="Javier Quintana Pérez" w:date="2022-12-21T17:52:00Z">
              <w:rPr>
                <w:rStyle w:val="Hipervnculo"/>
              </w:rPr>
            </w:rPrChange>
          </w:rPr>
          <w:fldChar w:fldCharType="separate"/>
        </w:r>
        <w:r w:rsidRPr="00D919CB">
          <w:rPr>
            <w:rStyle w:val="Hipervnculo"/>
            <w:b/>
            <w:bCs/>
            <w:sz w:val="21"/>
            <w:szCs w:val="21"/>
            <w:rPrChange w:id="468" w:author="Javier Quintana Pérez" w:date="2022-12-21T17:52:00Z">
              <w:rPr>
                <w:rStyle w:val="Hipervnculo"/>
              </w:rPr>
            </w:rPrChange>
          </w:rPr>
          <w:t>12.</w:t>
        </w:r>
        <w:r w:rsidRPr="00D919CB">
          <w:rPr>
            <w:rStyle w:val="Hipervnculo"/>
            <w:b/>
            <w:bCs/>
            <w:sz w:val="21"/>
            <w:szCs w:val="21"/>
            <w:rPrChange w:id="469" w:author="Javier Quintana Pérez" w:date="2022-12-21T17:52:00Z">
              <w:rPr>
                <w:rFonts w:asciiTheme="minorHAnsi" w:eastAsiaTheme="minorEastAsia" w:hAnsiTheme="minorHAnsi" w:cstheme="minorBidi"/>
                <w:caps w:val="0"/>
                <w:color w:val="0000FF"/>
                <w:sz w:val="22"/>
                <w:szCs w:val="22"/>
                <w:u w:val="single"/>
              </w:rPr>
            </w:rPrChange>
          </w:rPr>
          <w:tab/>
          <w:t>SISTEMAS DE GESTIÓN Y HOMOLOGACIONES</w:t>
        </w:r>
        <w:r w:rsidRPr="00D919CB">
          <w:rPr>
            <w:rStyle w:val="Hipervnculo"/>
            <w:b/>
            <w:bCs/>
            <w:webHidden/>
            <w:sz w:val="21"/>
            <w:szCs w:val="21"/>
            <w:rPrChange w:id="470" w:author="Javier Quintana Pérez" w:date="2022-12-21T17:52:00Z">
              <w:rPr>
                <w:webHidden/>
                <w:color w:val="0000FF"/>
                <w:u w:val="single"/>
              </w:rPr>
            </w:rPrChange>
          </w:rPr>
          <w:tab/>
        </w:r>
        <w:r w:rsidRPr="00D919CB">
          <w:rPr>
            <w:rStyle w:val="Hipervnculo"/>
            <w:b/>
            <w:bCs/>
            <w:webHidden/>
            <w:sz w:val="21"/>
            <w:szCs w:val="21"/>
            <w:rPrChange w:id="471" w:author="Javier Quintana Pérez" w:date="2022-12-21T17:52:00Z">
              <w:rPr>
                <w:webHidden/>
                <w:color w:val="0000FF"/>
                <w:u w:val="single"/>
              </w:rPr>
            </w:rPrChange>
          </w:rPr>
          <w:fldChar w:fldCharType="begin"/>
        </w:r>
        <w:r w:rsidRPr="00D919CB">
          <w:rPr>
            <w:rStyle w:val="Hipervnculo"/>
            <w:b/>
            <w:bCs/>
            <w:webHidden/>
            <w:sz w:val="21"/>
            <w:szCs w:val="21"/>
            <w:rPrChange w:id="472" w:author="Javier Quintana Pérez" w:date="2022-12-21T17:52:00Z">
              <w:rPr>
                <w:webHidden/>
                <w:color w:val="0000FF"/>
                <w:u w:val="single"/>
              </w:rPr>
            </w:rPrChange>
          </w:rPr>
          <w:instrText xml:space="preserve"> PAGEREF _Toc122537386 \h </w:instrText>
        </w:r>
      </w:ins>
      <w:r w:rsidRPr="00D919CB">
        <w:rPr>
          <w:rStyle w:val="Hipervnculo"/>
          <w:b/>
          <w:bCs/>
          <w:webHidden/>
          <w:sz w:val="21"/>
          <w:szCs w:val="21"/>
          <w:rPrChange w:id="473" w:author="Javier Quintana Pérez" w:date="2022-12-21T17:52:00Z">
            <w:rPr>
              <w:rStyle w:val="Hipervnculo"/>
              <w:b/>
              <w:bCs/>
              <w:webHidden/>
              <w:sz w:val="21"/>
              <w:szCs w:val="21"/>
            </w:rPr>
          </w:rPrChange>
        </w:rPr>
      </w:r>
      <w:r w:rsidRPr="00D919CB">
        <w:rPr>
          <w:rStyle w:val="Hipervnculo"/>
          <w:b/>
          <w:bCs/>
          <w:webHidden/>
          <w:sz w:val="21"/>
          <w:szCs w:val="21"/>
          <w:rPrChange w:id="474" w:author="Javier Quintana Pérez" w:date="2022-12-21T17:52:00Z">
            <w:rPr>
              <w:webHidden/>
              <w:color w:val="0000FF"/>
              <w:u w:val="single"/>
            </w:rPr>
          </w:rPrChange>
        </w:rPr>
        <w:fldChar w:fldCharType="separate"/>
      </w:r>
      <w:ins w:id="475" w:author="Javier Quintana Pérez" w:date="2023-01-23T10:31:00Z">
        <w:r w:rsidR="008C416E">
          <w:rPr>
            <w:rStyle w:val="Hipervnculo"/>
            <w:b/>
            <w:bCs/>
            <w:webHidden/>
            <w:sz w:val="21"/>
            <w:szCs w:val="21"/>
          </w:rPr>
          <w:t>53</w:t>
        </w:r>
      </w:ins>
      <w:ins w:id="476" w:author="Javier Quintana Pérez" w:date="2022-12-21T17:48:00Z">
        <w:r w:rsidRPr="00D919CB">
          <w:rPr>
            <w:rStyle w:val="Hipervnculo"/>
            <w:b/>
            <w:bCs/>
            <w:webHidden/>
            <w:sz w:val="21"/>
            <w:szCs w:val="21"/>
            <w:rPrChange w:id="477" w:author="Javier Quintana Pérez" w:date="2022-12-21T17:52:00Z">
              <w:rPr>
                <w:webHidden/>
                <w:color w:val="0000FF"/>
                <w:u w:val="single"/>
              </w:rPr>
            </w:rPrChange>
          </w:rPr>
          <w:fldChar w:fldCharType="end"/>
        </w:r>
        <w:r w:rsidRPr="00D919CB">
          <w:rPr>
            <w:rStyle w:val="Hipervnculo"/>
            <w:b/>
            <w:bCs/>
            <w:sz w:val="21"/>
            <w:szCs w:val="21"/>
            <w:rPrChange w:id="478" w:author="Javier Quintana Pérez" w:date="2022-12-21T17:52:00Z">
              <w:rPr>
                <w:rStyle w:val="Hipervnculo"/>
              </w:rPr>
            </w:rPrChange>
          </w:rPr>
          <w:fldChar w:fldCharType="end"/>
        </w:r>
      </w:ins>
    </w:p>
    <w:p w:rsidR="00524D01" w:rsidRPr="00524D01" w:rsidRDefault="00D919CB">
      <w:pPr>
        <w:pStyle w:val="TDC2"/>
        <w:rPr>
          <w:ins w:id="479" w:author="Javier Quintana Pérez" w:date="2022-12-21T17:48:00Z"/>
          <w:rStyle w:val="Hipervnculo"/>
          <w:b/>
          <w:bCs/>
          <w:sz w:val="21"/>
          <w:szCs w:val="21"/>
          <w:rPrChange w:id="480" w:author="Javier Quintana Pérez" w:date="2022-12-21T17:52:00Z">
            <w:rPr>
              <w:ins w:id="481" w:author="Javier Quintana Pérez" w:date="2022-12-21T17:48:00Z"/>
              <w:rFonts w:asciiTheme="minorHAnsi" w:eastAsiaTheme="minorEastAsia" w:hAnsiTheme="minorHAnsi" w:cstheme="minorBidi"/>
              <w:caps w:val="0"/>
              <w:sz w:val="22"/>
              <w:szCs w:val="22"/>
            </w:rPr>
          </w:rPrChange>
        </w:rPr>
      </w:pPr>
      <w:ins w:id="482" w:author="Javier Quintana Pérez" w:date="2022-12-21T17:48:00Z">
        <w:r w:rsidRPr="00D919CB">
          <w:rPr>
            <w:rStyle w:val="Hipervnculo"/>
            <w:b/>
            <w:bCs/>
            <w:sz w:val="21"/>
            <w:szCs w:val="21"/>
            <w:rPrChange w:id="483" w:author="Javier Quintana Pérez" w:date="2022-12-21T17:52:00Z">
              <w:rPr>
                <w:rStyle w:val="Hipervnculo"/>
              </w:rPr>
            </w:rPrChange>
          </w:rPr>
          <w:fldChar w:fldCharType="begin"/>
        </w:r>
        <w:r w:rsidRPr="00D919CB">
          <w:rPr>
            <w:rStyle w:val="Hipervnculo"/>
            <w:b/>
            <w:bCs/>
            <w:sz w:val="21"/>
            <w:szCs w:val="21"/>
            <w:rPrChange w:id="484" w:author="Javier Quintana Pérez" w:date="2022-12-21T17:52:00Z">
              <w:rPr>
                <w:rStyle w:val="Hipervnculo"/>
              </w:rPr>
            </w:rPrChange>
          </w:rPr>
          <w:instrText xml:space="preserve"> HYPERLINK \l "_Toc122537807" </w:instrText>
        </w:r>
        <w:r w:rsidRPr="00D919CB">
          <w:rPr>
            <w:rStyle w:val="Hipervnculo"/>
            <w:b/>
            <w:bCs/>
            <w:sz w:val="21"/>
            <w:szCs w:val="21"/>
            <w:rPrChange w:id="485" w:author="Javier Quintana Pérez" w:date="2022-12-21T17:52:00Z">
              <w:rPr>
                <w:rStyle w:val="Hipervnculo"/>
              </w:rPr>
            </w:rPrChange>
          </w:rPr>
          <w:fldChar w:fldCharType="separate"/>
        </w:r>
        <w:r w:rsidRPr="00D919CB">
          <w:rPr>
            <w:rStyle w:val="Hipervnculo"/>
            <w:b/>
            <w:bCs/>
            <w:sz w:val="21"/>
            <w:szCs w:val="21"/>
            <w:rPrChange w:id="486" w:author="Javier Quintana Pérez" w:date="2022-12-21T17:52:00Z">
              <w:rPr>
                <w:rStyle w:val="Hipervnculo"/>
              </w:rPr>
            </w:rPrChange>
          </w:rPr>
          <w:t>13.</w:t>
        </w:r>
        <w:r w:rsidRPr="00D919CB">
          <w:rPr>
            <w:rStyle w:val="Hipervnculo"/>
            <w:b/>
            <w:bCs/>
            <w:sz w:val="21"/>
            <w:szCs w:val="21"/>
            <w:rPrChange w:id="487" w:author="Javier Quintana Pérez" w:date="2022-12-21T17:52:00Z">
              <w:rPr>
                <w:rFonts w:asciiTheme="minorHAnsi" w:eastAsiaTheme="minorEastAsia" w:hAnsiTheme="minorHAnsi" w:cstheme="minorBidi"/>
                <w:caps w:val="0"/>
                <w:color w:val="0000FF"/>
                <w:sz w:val="22"/>
                <w:szCs w:val="22"/>
                <w:u w:val="single"/>
              </w:rPr>
            </w:rPrChange>
          </w:rPr>
          <w:tab/>
          <w:t>RESULTADO DE LA INSPECCIÓN</w:t>
        </w:r>
        <w:r w:rsidRPr="00D919CB">
          <w:rPr>
            <w:rStyle w:val="Hipervnculo"/>
            <w:b/>
            <w:bCs/>
            <w:webHidden/>
            <w:sz w:val="21"/>
            <w:szCs w:val="21"/>
            <w:rPrChange w:id="488" w:author="Javier Quintana Pérez" w:date="2022-12-21T17:52:00Z">
              <w:rPr>
                <w:webHidden/>
                <w:color w:val="0000FF"/>
                <w:u w:val="single"/>
              </w:rPr>
            </w:rPrChange>
          </w:rPr>
          <w:tab/>
        </w:r>
        <w:r w:rsidRPr="00D919CB">
          <w:rPr>
            <w:rStyle w:val="Hipervnculo"/>
            <w:b/>
            <w:bCs/>
            <w:webHidden/>
            <w:sz w:val="21"/>
            <w:szCs w:val="21"/>
            <w:rPrChange w:id="489" w:author="Javier Quintana Pérez" w:date="2022-12-21T17:52:00Z">
              <w:rPr>
                <w:webHidden/>
                <w:color w:val="0000FF"/>
                <w:u w:val="single"/>
              </w:rPr>
            </w:rPrChange>
          </w:rPr>
          <w:fldChar w:fldCharType="begin"/>
        </w:r>
        <w:r w:rsidRPr="00D919CB">
          <w:rPr>
            <w:rStyle w:val="Hipervnculo"/>
            <w:b/>
            <w:bCs/>
            <w:webHidden/>
            <w:sz w:val="21"/>
            <w:szCs w:val="21"/>
            <w:rPrChange w:id="490" w:author="Javier Quintana Pérez" w:date="2022-12-21T17:52:00Z">
              <w:rPr>
                <w:webHidden/>
                <w:color w:val="0000FF"/>
                <w:u w:val="single"/>
              </w:rPr>
            </w:rPrChange>
          </w:rPr>
          <w:instrText xml:space="preserve"> PAGEREF _Toc122537807 \h </w:instrText>
        </w:r>
      </w:ins>
      <w:r w:rsidRPr="00D919CB">
        <w:rPr>
          <w:rStyle w:val="Hipervnculo"/>
          <w:b/>
          <w:bCs/>
          <w:webHidden/>
          <w:sz w:val="21"/>
          <w:szCs w:val="21"/>
          <w:rPrChange w:id="491" w:author="Javier Quintana Pérez" w:date="2022-12-21T17:52:00Z">
            <w:rPr>
              <w:rStyle w:val="Hipervnculo"/>
              <w:b/>
              <w:bCs/>
              <w:webHidden/>
              <w:sz w:val="21"/>
              <w:szCs w:val="21"/>
            </w:rPr>
          </w:rPrChange>
        </w:rPr>
      </w:r>
      <w:r w:rsidRPr="00D919CB">
        <w:rPr>
          <w:rStyle w:val="Hipervnculo"/>
          <w:b/>
          <w:bCs/>
          <w:webHidden/>
          <w:sz w:val="21"/>
          <w:szCs w:val="21"/>
          <w:rPrChange w:id="492" w:author="Javier Quintana Pérez" w:date="2022-12-21T17:52:00Z">
            <w:rPr>
              <w:webHidden/>
              <w:color w:val="0000FF"/>
              <w:u w:val="single"/>
            </w:rPr>
          </w:rPrChange>
        </w:rPr>
        <w:fldChar w:fldCharType="separate"/>
      </w:r>
      <w:ins w:id="493" w:author="Javier Quintana Pérez" w:date="2023-01-23T10:31:00Z">
        <w:r w:rsidR="008C416E">
          <w:rPr>
            <w:rStyle w:val="Hipervnculo"/>
            <w:b/>
            <w:bCs/>
            <w:webHidden/>
            <w:sz w:val="21"/>
            <w:szCs w:val="21"/>
          </w:rPr>
          <w:t>54</w:t>
        </w:r>
      </w:ins>
      <w:ins w:id="494" w:author="Javier Quintana Pérez" w:date="2022-12-21T17:48:00Z">
        <w:r w:rsidRPr="00D919CB">
          <w:rPr>
            <w:rStyle w:val="Hipervnculo"/>
            <w:b/>
            <w:bCs/>
            <w:webHidden/>
            <w:sz w:val="21"/>
            <w:szCs w:val="21"/>
            <w:rPrChange w:id="495" w:author="Javier Quintana Pérez" w:date="2022-12-21T17:52:00Z">
              <w:rPr>
                <w:webHidden/>
                <w:color w:val="0000FF"/>
                <w:u w:val="single"/>
              </w:rPr>
            </w:rPrChange>
          </w:rPr>
          <w:fldChar w:fldCharType="end"/>
        </w:r>
        <w:r w:rsidRPr="00D919CB">
          <w:rPr>
            <w:rStyle w:val="Hipervnculo"/>
            <w:b/>
            <w:bCs/>
            <w:sz w:val="21"/>
            <w:szCs w:val="21"/>
            <w:rPrChange w:id="496" w:author="Javier Quintana Pérez" w:date="2022-12-21T17:52:00Z">
              <w:rPr>
                <w:rStyle w:val="Hipervnculo"/>
              </w:rPr>
            </w:rPrChange>
          </w:rPr>
          <w:fldChar w:fldCharType="end"/>
        </w:r>
      </w:ins>
    </w:p>
    <w:p w:rsidR="00524D01" w:rsidRPr="00B64FFB" w:rsidRDefault="00D919CB">
      <w:pPr>
        <w:pStyle w:val="TDC2"/>
        <w:rPr>
          <w:ins w:id="497" w:author="Javier Quintana Pérez" w:date="2022-12-21T17:48:00Z"/>
          <w:rStyle w:val="Hipervnculo"/>
          <w:b/>
          <w:bCs/>
          <w:sz w:val="21"/>
          <w:szCs w:val="21"/>
          <w:rPrChange w:id="498" w:author="Javier Quintana Pérez" w:date="2022-12-21T17:52:00Z">
            <w:rPr>
              <w:ins w:id="499" w:author="Javier Quintana Pérez" w:date="2022-12-21T17:48:00Z"/>
              <w:rFonts w:asciiTheme="minorHAnsi" w:eastAsiaTheme="minorEastAsia" w:hAnsiTheme="minorHAnsi" w:cstheme="minorBidi"/>
              <w:caps w:val="0"/>
              <w:sz w:val="22"/>
              <w:szCs w:val="22"/>
            </w:rPr>
          </w:rPrChange>
        </w:rPr>
      </w:pPr>
      <w:ins w:id="500" w:author="Javier Quintana Pérez" w:date="2022-12-21T17:48:00Z">
        <w:r w:rsidRPr="00D919CB">
          <w:rPr>
            <w:rStyle w:val="Hipervnculo"/>
            <w:b/>
            <w:bCs/>
            <w:sz w:val="21"/>
            <w:szCs w:val="21"/>
            <w:rPrChange w:id="501" w:author="Javier Quintana Pérez" w:date="2022-12-21T17:52:00Z">
              <w:rPr>
                <w:rStyle w:val="Hipervnculo"/>
              </w:rPr>
            </w:rPrChange>
          </w:rPr>
          <w:fldChar w:fldCharType="begin"/>
        </w:r>
        <w:r w:rsidRPr="00D919CB">
          <w:rPr>
            <w:rStyle w:val="Hipervnculo"/>
            <w:b/>
            <w:bCs/>
            <w:sz w:val="21"/>
            <w:szCs w:val="21"/>
            <w:rPrChange w:id="502" w:author="Javier Quintana Pérez" w:date="2022-12-21T17:52:00Z">
              <w:rPr>
                <w:rStyle w:val="Hipervnculo"/>
              </w:rPr>
            </w:rPrChange>
          </w:rPr>
          <w:instrText xml:space="preserve"> HYPERLINK \l "_Toc122537809" </w:instrText>
        </w:r>
        <w:r w:rsidRPr="00D919CB">
          <w:rPr>
            <w:rStyle w:val="Hipervnculo"/>
            <w:b/>
            <w:bCs/>
            <w:sz w:val="21"/>
            <w:szCs w:val="21"/>
            <w:rPrChange w:id="503" w:author="Javier Quintana Pérez" w:date="2022-12-21T17:52:00Z">
              <w:rPr>
                <w:rStyle w:val="Hipervnculo"/>
              </w:rPr>
            </w:rPrChange>
          </w:rPr>
          <w:fldChar w:fldCharType="separate"/>
        </w:r>
        <w:r w:rsidRPr="00D919CB">
          <w:rPr>
            <w:rStyle w:val="Hipervnculo"/>
            <w:b/>
            <w:bCs/>
            <w:sz w:val="21"/>
            <w:szCs w:val="21"/>
            <w:rPrChange w:id="504" w:author="Javier Quintana Pérez" w:date="2022-12-21T17:52:00Z">
              <w:rPr>
                <w:rStyle w:val="Hipervnculo"/>
              </w:rPr>
            </w:rPrChange>
          </w:rPr>
          <w:t>14.</w:t>
        </w:r>
        <w:r w:rsidRPr="00D919CB">
          <w:rPr>
            <w:rStyle w:val="Hipervnculo"/>
            <w:b/>
            <w:bCs/>
            <w:webHidden/>
            <w:sz w:val="21"/>
            <w:szCs w:val="21"/>
            <w:rPrChange w:id="505" w:author="Javier Quintana Pérez" w:date="2022-12-21T17:52:00Z">
              <w:rPr>
                <w:webHidden/>
                <w:color w:val="0000FF"/>
                <w:u w:val="single"/>
              </w:rPr>
            </w:rPrChange>
          </w:rPr>
          <w:tab/>
        </w:r>
      </w:ins>
      <w:ins w:id="506" w:author="Javier Quintana Pérez" w:date="2022-12-21T17:52:00Z">
        <w:r w:rsidR="00B64FFB" w:rsidRPr="00B64FFB">
          <w:rPr>
            <w:rStyle w:val="Hipervnculo"/>
            <w:b/>
            <w:bCs/>
            <w:sz w:val="21"/>
            <w:szCs w:val="21"/>
          </w:rPr>
          <w:t>COMENTARIOS DE OTROS ASISTENTES EN LA INSPECCIÓN (EN SU CASO)</w:t>
        </w:r>
      </w:ins>
      <w:ins w:id="507" w:author="Javier Quintana Pérez" w:date="2022-12-21T17:48:00Z">
        <w:r w:rsidRPr="00D919CB">
          <w:rPr>
            <w:rStyle w:val="Hipervnculo"/>
            <w:b/>
            <w:bCs/>
            <w:sz w:val="21"/>
            <w:szCs w:val="21"/>
            <w:rPrChange w:id="508" w:author="Javier Quintana Pérez" w:date="2022-12-21T17:52:00Z">
              <w:rPr>
                <w:rStyle w:val="Hipervnculo"/>
              </w:rPr>
            </w:rPrChange>
          </w:rPr>
          <w:fldChar w:fldCharType="end"/>
        </w:r>
      </w:ins>
      <w:ins w:id="509" w:author="Javier Quintana Pérez" w:date="2022-12-21T17:53:00Z">
        <w:r w:rsidRPr="00D919CB">
          <w:rPr>
            <w:rStyle w:val="Hipervnculo"/>
            <w:b/>
            <w:bCs/>
            <w:webHidden/>
            <w:sz w:val="21"/>
            <w:szCs w:val="21"/>
            <w:rPrChange w:id="510" w:author="Javier Quintana Pérez" w:date="2022-12-21T17:53:00Z">
              <w:rPr>
                <w:webHidden/>
                <w:color w:val="0000FF"/>
                <w:u w:val="single"/>
              </w:rPr>
            </w:rPrChange>
          </w:rPr>
          <w:t xml:space="preserve"> </w:t>
        </w:r>
        <w:r w:rsidR="00B64FFB" w:rsidRPr="00171070">
          <w:rPr>
            <w:rStyle w:val="Hipervnculo"/>
            <w:b/>
            <w:bCs/>
            <w:webHidden/>
            <w:color w:val="000000" w:themeColor="text1"/>
            <w:sz w:val="21"/>
            <w:szCs w:val="21"/>
            <w:u w:val="none"/>
          </w:rPr>
          <w:t>……………………</w:t>
        </w:r>
        <w:r w:rsidRPr="00D919CB">
          <w:rPr>
            <w:rStyle w:val="Hipervnculo"/>
            <w:b/>
            <w:bCs/>
            <w:webHidden/>
            <w:sz w:val="21"/>
            <w:szCs w:val="21"/>
            <w:rPrChange w:id="511" w:author="Javier Quintana Pérez" w:date="2022-12-21T17:53:00Z">
              <w:rPr>
                <w:webHidden/>
                <w:color w:val="0000FF"/>
                <w:u w:val="single"/>
              </w:rPr>
            </w:rPrChange>
          </w:rPr>
          <w:fldChar w:fldCharType="begin"/>
        </w:r>
        <w:r w:rsidRPr="00D919CB">
          <w:rPr>
            <w:rStyle w:val="Hipervnculo"/>
            <w:b/>
            <w:bCs/>
            <w:webHidden/>
            <w:sz w:val="21"/>
            <w:szCs w:val="21"/>
            <w:rPrChange w:id="512" w:author="Javier Quintana Pérez" w:date="2022-12-21T17:53:00Z">
              <w:rPr>
                <w:webHidden/>
                <w:color w:val="0000FF"/>
                <w:u w:val="single"/>
              </w:rPr>
            </w:rPrChange>
          </w:rPr>
          <w:instrText xml:space="preserve"> PAGEREF _Toc122537808 \h </w:instrText>
        </w:r>
      </w:ins>
      <w:r w:rsidRPr="00D919CB">
        <w:rPr>
          <w:rStyle w:val="Hipervnculo"/>
          <w:b/>
          <w:bCs/>
          <w:webHidden/>
          <w:sz w:val="21"/>
          <w:szCs w:val="21"/>
          <w:rPrChange w:id="513" w:author="Javier Quintana Pérez" w:date="2022-12-21T17:53:00Z">
            <w:rPr>
              <w:rStyle w:val="Hipervnculo"/>
              <w:b/>
              <w:bCs/>
              <w:webHidden/>
              <w:sz w:val="21"/>
              <w:szCs w:val="21"/>
            </w:rPr>
          </w:rPrChange>
        </w:rPr>
      </w:r>
      <w:ins w:id="514" w:author="Javier Quintana Pérez" w:date="2022-12-21T17:53:00Z">
        <w:r w:rsidRPr="00D919CB">
          <w:rPr>
            <w:rStyle w:val="Hipervnculo"/>
            <w:b/>
            <w:bCs/>
            <w:webHidden/>
            <w:sz w:val="21"/>
            <w:szCs w:val="21"/>
            <w:rPrChange w:id="515" w:author="Javier Quintana Pérez" w:date="2022-12-21T17:53:00Z">
              <w:rPr>
                <w:webHidden/>
                <w:color w:val="0000FF"/>
                <w:u w:val="single"/>
              </w:rPr>
            </w:rPrChange>
          </w:rPr>
          <w:fldChar w:fldCharType="separate"/>
        </w:r>
      </w:ins>
      <w:ins w:id="516" w:author="Javier Quintana Pérez" w:date="2023-01-23T10:31:00Z">
        <w:r w:rsidR="008C416E">
          <w:rPr>
            <w:rStyle w:val="Hipervnculo"/>
            <w:b/>
            <w:bCs/>
            <w:webHidden/>
            <w:sz w:val="21"/>
            <w:szCs w:val="21"/>
          </w:rPr>
          <w:t>57</w:t>
        </w:r>
      </w:ins>
      <w:ins w:id="517" w:author="Javier Quintana Pérez" w:date="2022-12-21T17:53:00Z">
        <w:r w:rsidRPr="00D919CB">
          <w:rPr>
            <w:rStyle w:val="Hipervnculo"/>
            <w:b/>
            <w:bCs/>
            <w:webHidden/>
            <w:sz w:val="21"/>
            <w:szCs w:val="21"/>
            <w:rPrChange w:id="518" w:author="Javier Quintana Pérez" w:date="2022-12-21T17:53:00Z">
              <w:rPr>
                <w:webHidden/>
                <w:color w:val="0000FF"/>
                <w:u w:val="single"/>
              </w:rPr>
            </w:rPrChange>
          </w:rPr>
          <w:fldChar w:fldCharType="end"/>
        </w:r>
        <w:r w:rsidR="00B64FFB" w:rsidRPr="00B64FFB">
          <w:rPr>
            <w:rStyle w:val="Hipervnculo"/>
            <w:b/>
            <w:bCs/>
            <w:sz w:val="21"/>
            <w:szCs w:val="21"/>
          </w:rPr>
          <w:t xml:space="preserve"> </w:t>
        </w:r>
      </w:ins>
    </w:p>
    <w:p w:rsidR="00524D01" w:rsidRPr="00B64FFB" w:rsidRDefault="00D919CB">
      <w:pPr>
        <w:pStyle w:val="TDC2"/>
        <w:rPr>
          <w:ins w:id="519" w:author="Javier Quintana Pérez" w:date="2022-12-21T17:48:00Z"/>
          <w:rStyle w:val="Hipervnculo"/>
          <w:b/>
          <w:bCs/>
          <w:sz w:val="21"/>
          <w:szCs w:val="21"/>
          <w:rPrChange w:id="520" w:author="Javier Quintana Pérez" w:date="2022-12-21T17:53:00Z">
            <w:rPr>
              <w:ins w:id="521" w:author="Javier Quintana Pérez" w:date="2022-12-21T17:48:00Z"/>
              <w:rFonts w:asciiTheme="minorHAnsi" w:eastAsiaTheme="minorEastAsia" w:hAnsiTheme="minorHAnsi" w:cstheme="minorBidi"/>
              <w:caps w:val="0"/>
              <w:sz w:val="22"/>
              <w:szCs w:val="22"/>
            </w:rPr>
          </w:rPrChange>
        </w:rPr>
      </w:pPr>
      <w:ins w:id="522" w:author="Javier Quintana Pérez" w:date="2022-12-21T17:48:00Z">
        <w:r w:rsidRPr="00D919CB">
          <w:rPr>
            <w:rStyle w:val="Hipervnculo"/>
            <w:b/>
            <w:bCs/>
            <w:sz w:val="21"/>
            <w:szCs w:val="21"/>
            <w:rPrChange w:id="523" w:author="Javier Quintana Pérez" w:date="2022-12-21T17:53:00Z">
              <w:rPr>
                <w:rStyle w:val="Hipervnculo"/>
              </w:rPr>
            </w:rPrChange>
          </w:rPr>
          <w:fldChar w:fldCharType="begin"/>
        </w:r>
        <w:r w:rsidRPr="00D919CB">
          <w:rPr>
            <w:rStyle w:val="Hipervnculo"/>
            <w:b/>
            <w:bCs/>
            <w:sz w:val="21"/>
            <w:szCs w:val="21"/>
            <w:rPrChange w:id="524" w:author="Javier Quintana Pérez" w:date="2022-12-21T17:53:00Z">
              <w:rPr>
                <w:rStyle w:val="Hipervnculo"/>
              </w:rPr>
            </w:rPrChange>
          </w:rPr>
          <w:instrText xml:space="preserve"> HYPERLINK \l "_Toc122537811" </w:instrText>
        </w:r>
        <w:r w:rsidRPr="00D919CB">
          <w:rPr>
            <w:rStyle w:val="Hipervnculo"/>
            <w:b/>
            <w:bCs/>
            <w:sz w:val="21"/>
            <w:szCs w:val="21"/>
            <w:rPrChange w:id="525" w:author="Javier Quintana Pérez" w:date="2022-12-21T17:53:00Z">
              <w:rPr>
                <w:rStyle w:val="Hipervnculo"/>
              </w:rPr>
            </w:rPrChange>
          </w:rPr>
          <w:fldChar w:fldCharType="separate"/>
        </w:r>
        <w:r w:rsidRPr="00D919CB">
          <w:rPr>
            <w:rStyle w:val="Hipervnculo"/>
            <w:b/>
            <w:bCs/>
            <w:sz w:val="21"/>
            <w:szCs w:val="21"/>
            <w:rPrChange w:id="526" w:author="Javier Quintana Pérez" w:date="2022-12-21T17:53:00Z">
              <w:rPr>
                <w:rStyle w:val="Hipervnculo"/>
              </w:rPr>
            </w:rPrChange>
          </w:rPr>
          <w:t>15.</w:t>
        </w:r>
        <w:r w:rsidRPr="00D919CB">
          <w:rPr>
            <w:rStyle w:val="Hipervnculo"/>
            <w:b/>
            <w:bCs/>
            <w:sz w:val="21"/>
            <w:szCs w:val="21"/>
            <w:rPrChange w:id="527" w:author="Javier Quintana Pérez" w:date="2022-12-21T17:53:00Z">
              <w:rPr>
                <w:rFonts w:asciiTheme="minorHAnsi" w:eastAsiaTheme="minorEastAsia" w:hAnsiTheme="minorHAnsi" w:cstheme="minorBidi"/>
                <w:caps w:val="0"/>
                <w:color w:val="0000FF"/>
                <w:sz w:val="22"/>
                <w:szCs w:val="22"/>
                <w:u w:val="single"/>
              </w:rPr>
            </w:rPrChange>
          </w:rPr>
          <w:tab/>
          <w:t>FIRMAS</w:t>
        </w:r>
        <w:r w:rsidRPr="00D919CB">
          <w:rPr>
            <w:rStyle w:val="Hipervnculo"/>
            <w:b/>
            <w:bCs/>
            <w:webHidden/>
            <w:sz w:val="21"/>
            <w:szCs w:val="21"/>
            <w:rPrChange w:id="528" w:author="Javier Quintana Pérez" w:date="2022-12-21T17:53:00Z">
              <w:rPr>
                <w:webHidden/>
                <w:color w:val="0000FF"/>
                <w:u w:val="single"/>
              </w:rPr>
            </w:rPrChange>
          </w:rPr>
          <w:tab/>
        </w:r>
        <w:r w:rsidRPr="00D919CB">
          <w:rPr>
            <w:rStyle w:val="Hipervnculo"/>
            <w:b/>
            <w:bCs/>
            <w:webHidden/>
            <w:sz w:val="21"/>
            <w:szCs w:val="21"/>
            <w:rPrChange w:id="529" w:author="Javier Quintana Pérez" w:date="2022-12-21T17:53:00Z">
              <w:rPr>
                <w:webHidden/>
                <w:color w:val="0000FF"/>
                <w:u w:val="single"/>
              </w:rPr>
            </w:rPrChange>
          </w:rPr>
          <w:fldChar w:fldCharType="begin"/>
        </w:r>
        <w:r w:rsidRPr="00D919CB">
          <w:rPr>
            <w:rStyle w:val="Hipervnculo"/>
            <w:b/>
            <w:bCs/>
            <w:webHidden/>
            <w:sz w:val="21"/>
            <w:szCs w:val="21"/>
            <w:rPrChange w:id="530" w:author="Javier Quintana Pérez" w:date="2022-12-21T17:53:00Z">
              <w:rPr>
                <w:webHidden/>
                <w:color w:val="0000FF"/>
                <w:u w:val="single"/>
              </w:rPr>
            </w:rPrChange>
          </w:rPr>
          <w:instrText xml:space="preserve"> PAGEREF _Toc122537811 \h </w:instrText>
        </w:r>
      </w:ins>
      <w:r w:rsidRPr="00D919CB">
        <w:rPr>
          <w:rStyle w:val="Hipervnculo"/>
          <w:b/>
          <w:bCs/>
          <w:webHidden/>
          <w:sz w:val="21"/>
          <w:szCs w:val="21"/>
          <w:rPrChange w:id="531" w:author="Javier Quintana Pérez" w:date="2022-12-21T17:53:00Z">
            <w:rPr>
              <w:rStyle w:val="Hipervnculo"/>
              <w:b/>
              <w:bCs/>
              <w:webHidden/>
              <w:sz w:val="21"/>
              <w:szCs w:val="21"/>
            </w:rPr>
          </w:rPrChange>
        </w:rPr>
      </w:r>
      <w:r w:rsidRPr="00D919CB">
        <w:rPr>
          <w:rStyle w:val="Hipervnculo"/>
          <w:b/>
          <w:bCs/>
          <w:webHidden/>
          <w:sz w:val="21"/>
          <w:szCs w:val="21"/>
          <w:rPrChange w:id="532" w:author="Javier Quintana Pérez" w:date="2022-12-21T17:53:00Z">
            <w:rPr>
              <w:webHidden/>
              <w:color w:val="0000FF"/>
              <w:u w:val="single"/>
            </w:rPr>
          </w:rPrChange>
        </w:rPr>
        <w:fldChar w:fldCharType="separate"/>
      </w:r>
      <w:ins w:id="533" w:author="Javier Quintana Pérez" w:date="2023-01-23T10:31:00Z">
        <w:r w:rsidR="008C416E">
          <w:rPr>
            <w:rStyle w:val="Hipervnculo"/>
            <w:b/>
            <w:bCs/>
            <w:webHidden/>
            <w:sz w:val="21"/>
            <w:szCs w:val="21"/>
          </w:rPr>
          <w:t>58</w:t>
        </w:r>
      </w:ins>
      <w:ins w:id="534" w:author="Javier Quintana Pérez" w:date="2022-12-21T17:48:00Z">
        <w:r w:rsidRPr="00D919CB">
          <w:rPr>
            <w:rStyle w:val="Hipervnculo"/>
            <w:b/>
            <w:bCs/>
            <w:webHidden/>
            <w:sz w:val="21"/>
            <w:szCs w:val="21"/>
            <w:rPrChange w:id="535" w:author="Javier Quintana Pérez" w:date="2022-12-21T17:53:00Z">
              <w:rPr>
                <w:webHidden/>
                <w:color w:val="0000FF"/>
                <w:u w:val="single"/>
              </w:rPr>
            </w:rPrChange>
          </w:rPr>
          <w:fldChar w:fldCharType="end"/>
        </w:r>
        <w:r w:rsidRPr="00D919CB">
          <w:rPr>
            <w:rStyle w:val="Hipervnculo"/>
            <w:b/>
            <w:bCs/>
            <w:sz w:val="21"/>
            <w:szCs w:val="21"/>
            <w:rPrChange w:id="536" w:author="Javier Quintana Pérez" w:date="2022-12-21T17:53:00Z">
              <w:rPr>
                <w:rStyle w:val="Hipervnculo"/>
              </w:rPr>
            </w:rPrChange>
          </w:rPr>
          <w:fldChar w:fldCharType="end"/>
        </w:r>
      </w:ins>
    </w:p>
    <w:p w:rsidR="00000000" w:rsidRDefault="00D919CB">
      <w:pPr>
        <w:pStyle w:val="TDC1"/>
        <w:tabs>
          <w:tab w:val="clear" w:pos="851"/>
        </w:tabs>
        <w:rPr>
          <w:ins w:id="537" w:author="Javier Quintana Pérez" w:date="2022-12-21T17:48:00Z"/>
          <w:rStyle w:val="Hipervnculo"/>
          <w:rFonts w:ascii="Source Sans Pro" w:hAnsi="Source Sans Pro"/>
          <w:sz w:val="21"/>
          <w:szCs w:val="21"/>
          <w:rPrChange w:id="538" w:author="Javier Quintana Pérez" w:date="2022-12-21T17:50:00Z">
            <w:rPr>
              <w:ins w:id="539" w:author="Javier Quintana Pérez" w:date="2022-12-21T17:48:00Z"/>
              <w:rFonts w:asciiTheme="minorHAnsi" w:eastAsiaTheme="minorEastAsia" w:hAnsiTheme="minorHAnsi" w:cstheme="minorBidi"/>
              <w:b w:val="0"/>
              <w:caps w:val="0"/>
              <w:sz w:val="22"/>
              <w:szCs w:val="22"/>
            </w:rPr>
          </w:rPrChange>
        </w:rPr>
        <w:pPrChange w:id="540" w:author="Javier Quintana Pérez" w:date="2022-12-21T17:50:00Z">
          <w:pPr>
            <w:pStyle w:val="TDC1"/>
          </w:pPr>
        </w:pPrChange>
      </w:pPr>
      <w:ins w:id="541" w:author="Javier Quintana Pérez" w:date="2022-12-21T17:48:00Z">
        <w:r w:rsidRPr="00D919CB">
          <w:rPr>
            <w:rStyle w:val="Hipervnculo"/>
            <w:rFonts w:ascii="Source Sans Pro" w:hAnsi="Source Sans Pro"/>
            <w:sz w:val="21"/>
            <w:szCs w:val="21"/>
            <w:rPrChange w:id="542" w:author="Javier Quintana Pérez" w:date="2022-12-21T17:50:00Z">
              <w:rPr>
                <w:rStyle w:val="Hipervnculo"/>
              </w:rPr>
            </w:rPrChange>
          </w:rPr>
          <w:fldChar w:fldCharType="begin"/>
        </w:r>
        <w:r w:rsidRPr="00D919CB">
          <w:rPr>
            <w:rStyle w:val="Hipervnculo"/>
            <w:rFonts w:ascii="Source Sans Pro" w:hAnsi="Source Sans Pro"/>
            <w:sz w:val="21"/>
            <w:szCs w:val="21"/>
            <w:rPrChange w:id="543" w:author="Javier Quintana Pérez" w:date="2022-12-21T17:50:00Z">
              <w:rPr>
                <w:rStyle w:val="Hipervnculo"/>
              </w:rPr>
            </w:rPrChange>
          </w:rPr>
          <w:instrText xml:space="preserve"> HYPERLINK \l "_Toc122537812" </w:instrText>
        </w:r>
        <w:r w:rsidRPr="00D919CB">
          <w:rPr>
            <w:rStyle w:val="Hipervnculo"/>
            <w:rFonts w:ascii="Source Sans Pro" w:hAnsi="Source Sans Pro"/>
            <w:sz w:val="21"/>
            <w:szCs w:val="21"/>
            <w:rPrChange w:id="544" w:author="Javier Quintana Pérez" w:date="2022-12-21T17:50:00Z">
              <w:rPr>
                <w:rStyle w:val="Hipervnculo"/>
              </w:rPr>
            </w:rPrChange>
          </w:rPr>
          <w:fldChar w:fldCharType="separate"/>
        </w:r>
        <w:r w:rsidRPr="00D919CB">
          <w:rPr>
            <w:rStyle w:val="Hipervnculo"/>
            <w:rFonts w:ascii="Source Sans Pro" w:hAnsi="Source Sans Pro"/>
            <w:sz w:val="21"/>
            <w:szCs w:val="21"/>
            <w:rPrChange w:id="545" w:author="Javier Quintana Pérez" w:date="2022-12-21T17:50:00Z">
              <w:rPr>
                <w:rStyle w:val="Hipervnculo"/>
                <w:rFonts w:ascii="Source Sans Pro" w:hAnsi="Source Sans Pro"/>
              </w:rPr>
            </w:rPrChange>
          </w:rPr>
          <w:t>ANEJOS:</w:t>
        </w:r>
        <w:r w:rsidRPr="00D919CB">
          <w:rPr>
            <w:rStyle w:val="Hipervnculo"/>
            <w:rFonts w:ascii="Source Sans Pro" w:hAnsi="Source Sans Pro"/>
            <w:webHidden/>
            <w:sz w:val="21"/>
            <w:szCs w:val="21"/>
            <w:rPrChange w:id="546" w:author="Javier Quintana Pérez" w:date="2022-12-21T17:50:00Z">
              <w:rPr>
                <w:webHidden/>
                <w:color w:val="0000FF"/>
                <w:u w:val="single"/>
              </w:rPr>
            </w:rPrChange>
          </w:rPr>
          <w:tab/>
        </w:r>
        <w:r w:rsidRPr="00D919CB">
          <w:rPr>
            <w:rStyle w:val="Hipervnculo"/>
            <w:rFonts w:ascii="Source Sans Pro" w:hAnsi="Source Sans Pro"/>
            <w:webHidden/>
            <w:sz w:val="21"/>
            <w:szCs w:val="21"/>
            <w:rPrChange w:id="547" w:author="Javier Quintana Pérez" w:date="2022-12-21T17:50:00Z">
              <w:rPr>
                <w:webHidden/>
                <w:color w:val="0000FF"/>
                <w:u w:val="single"/>
              </w:rPr>
            </w:rPrChange>
          </w:rPr>
          <w:fldChar w:fldCharType="begin"/>
        </w:r>
        <w:r w:rsidRPr="00D919CB">
          <w:rPr>
            <w:rStyle w:val="Hipervnculo"/>
            <w:rFonts w:ascii="Source Sans Pro" w:hAnsi="Source Sans Pro"/>
            <w:webHidden/>
            <w:sz w:val="21"/>
            <w:szCs w:val="21"/>
            <w:rPrChange w:id="548" w:author="Javier Quintana Pérez" w:date="2022-12-21T17:50:00Z">
              <w:rPr>
                <w:webHidden/>
                <w:color w:val="0000FF"/>
                <w:u w:val="single"/>
              </w:rPr>
            </w:rPrChange>
          </w:rPr>
          <w:instrText xml:space="preserve"> PAGEREF _Toc122537812 \h </w:instrText>
        </w:r>
      </w:ins>
      <w:r w:rsidRPr="00D919CB">
        <w:rPr>
          <w:rStyle w:val="Hipervnculo"/>
          <w:rFonts w:ascii="Source Sans Pro" w:hAnsi="Source Sans Pro"/>
          <w:webHidden/>
          <w:sz w:val="21"/>
          <w:szCs w:val="21"/>
          <w:rPrChange w:id="549" w:author="Javier Quintana Pérez" w:date="2022-12-21T17:50:00Z">
            <w:rPr>
              <w:rStyle w:val="Hipervnculo"/>
              <w:rFonts w:ascii="Source Sans Pro" w:hAnsi="Source Sans Pro"/>
              <w:webHidden/>
              <w:sz w:val="21"/>
              <w:szCs w:val="21"/>
            </w:rPr>
          </w:rPrChange>
        </w:rPr>
      </w:r>
      <w:r w:rsidRPr="00D919CB">
        <w:rPr>
          <w:rStyle w:val="Hipervnculo"/>
          <w:rFonts w:ascii="Source Sans Pro" w:hAnsi="Source Sans Pro"/>
          <w:webHidden/>
          <w:sz w:val="21"/>
          <w:szCs w:val="21"/>
          <w:rPrChange w:id="550" w:author="Javier Quintana Pérez" w:date="2022-12-21T17:50:00Z">
            <w:rPr>
              <w:webHidden/>
              <w:color w:val="0000FF"/>
              <w:u w:val="single"/>
            </w:rPr>
          </w:rPrChange>
        </w:rPr>
        <w:fldChar w:fldCharType="separate"/>
      </w:r>
      <w:ins w:id="551" w:author="Javier Quintana Pérez" w:date="2023-01-23T10:31:00Z">
        <w:r w:rsidR="008C416E">
          <w:rPr>
            <w:rStyle w:val="Hipervnculo"/>
            <w:rFonts w:ascii="Source Sans Pro" w:hAnsi="Source Sans Pro"/>
            <w:webHidden/>
            <w:sz w:val="21"/>
            <w:szCs w:val="21"/>
          </w:rPr>
          <w:t>59</w:t>
        </w:r>
      </w:ins>
      <w:ins w:id="552" w:author="Javier Quintana Pérez" w:date="2022-12-21T17:48:00Z">
        <w:r w:rsidRPr="00D919CB">
          <w:rPr>
            <w:rStyle w:val="Hipervnculo"/>
            <w:rFonts w:ascii="Source Sans Pro" w:hAnsi="Source Sans Pro"/>
            <w:webHidden/>
            <w:sz w:val="21"/>
            <w:szCs w:val="21"/>
            <w:rPrChange w:id="553" w:author="Javier Quintana Pérez" w:date="2022-12-21T17:50:00Z">
              <w:rPr>
                <w:webHidden/>
                <w:color w:val="0000FF"/>
                <w:u w:val="single"/>
              </w:rPr>
            </w:rPrChange>
          </w:rPr>
          <w:fldChar w:fldCharType="end"/>
        </w:r>
        <w:r w:rsidRPr="00D919CB">
          <w:rPr>
            <w:rStyle w:val="Hipervnculo"/>
            <w:rFonts w:ascii="Source Sans Pro" w:hAnsi="Source Sans Pro"/>
            <w:sz w:val="21"/>
            <w:szCs w:val="21"/>
            <w:rPrChange w:id="554" w:author="Javier Quintana Pérez" w:date="2022-12-21T17:50:00Z">
              <w:rPr>
                <w:rStyle w:val="Hipervnculo"/>
              </w:rPr>
            </w:rPrChange>
          </w:rPr>
          <w:fldChar w:fldCharType="end"/>
        </w:r>
      </w:ins>
    </w:p>
    <w:p w:rsidR="00000000" w:rsidRDefault="00D919CB">
      <w:pPr>
        <w:pStyle w:val="TDC1"/>
        <w:tabs>
          <w:tab w:val="clear" w:pos="851"/>
        </w:tabs>
        <w:rPr>
          <w:ins w:id="555" w:author="Javier Quintana Pérez" w:date="2022-12-21T17:48:00Z"/>
          <w:rStyle w:val="Hipervnculo"/>
          <w:rFonts w:ascii="Source Sans Pro" w:hAnsi="Source Sans Pro"/>
          <w:sz w:val="21"/>
          <w:szCs w:val="21"/>
          <w:rPrChange w:id="556" w:author="Javier Quintana Pérez" w:date="2022-12-21T17:50:00Z">
            <w:rPr>
              <w:ins w:id="557" w:author="Javier Quintana Pérez" w:date="2022-12-21T17:48:00Z"/>
              <w:rFonts w:asciiTheme="minorHAnsi" w:eastAsiaTheme="minorEastAsia" w:hAnsiTheme="minorHAnsi" w:cstheme="minorBidi"/>
              <w:b w:val="0"/>
              <w:caps w:val="0"/>
              <w:sz w:val="22"/>
              <w:szCs w:val="22"/>
            </w:rPr>
          </w:rPrChange>
        </w:rPr>
        <w:pPrChange w:id="558" w:author="Javier Quintana Pérez" w:date="2022-12-21T17:50:00Z">
          <w:pPr>
            <w:pStyle w:val="TDC1"/>
          </w:pPr>
        </w:pPrChange>
      </w:pPr>
      <w:ins w:id="559" w:author="Javier Quintana Pérez" w:date="2022-12-21T17:48:00Z">
        <w:r w:rsidRPr="00D919CB">
          <w:rPr>
            <w:rStyle w:val="Hipervnculo"/>
            <w:rFonts w:ascii="Source Sans Pro" w:hAnsi="Source Sans Pro"/>
            <w:sz w:val="21"/>
            <w:szCs w:val="21"/>
            <w:rPrChange w:id="560" w:author="Javier Quintana Pérez" w:date="2022-12-21T17:50:00Z">
              <w:rPr>
                <w:rStyle w:val="Hipervnculo"/>
              </w:rPr>
            </w:rPrChange>
          </w:rPr>
          <w:fldChar w:fldCharType="begin"/>
        </w:r>
        <w:r w:rsidRPr="00D919CB">
          <w:rPr>
            <w:rStyle w:val="Hipervnculo"/>
            <w:rFonts w:ascii="Source Sans Pro" w:hAnsi="Source Sans Pro"/>
            <w:sz w:val="21"/>
            <w:szCs w:val="21"/>
            <w:rPrChange w:id="561" w:author="Javier Quintana Pérez" w:date="2022-12-21T17:50:00Z">
              <w:rPr>
                <w:rStyle w:val="Hipervnculo"/>
              </w:rPr>
            </w:rPrChange>
          </w:rPr>
          <w:instrText xml:space="preserve"> HYPERLINK \l "_Toc122537813" </w:instrText>
        </w:r>
        <w:r w:rsidRPr="00D919CB">
          <w:rPr>
            <w:rStyle w:val="Hipervnculo"/>
            <w:rFonts w:ascii="Source Sans Pro" w:hAnsi="Source Sans Pro"/>
            <w:sz w:val="21"/>
            <w:szCs w:val="21"/>
            <w:rPrChange w:id="562" w:author="Javier Quintana Pérez" w:date="2022-12-21T17:50:00Z">
              <w:rPr>
                <w:rStyle w:val="Hipervnculo"/>
              </w:rPr>
            </w:rPrChange>
          </w:rPr>
          <w:fldChar w:fldCharType="separate"/>
        </w:r>
        <w:r w:rsidRPr="00D919CB">
          <w:rPr>
            <w:rStyle w:val="Hipervnculo"/>
            <w:rFonts w:ascii="Source Sans Pro" w:hAnsi="Source Sans Pro"/>
            <w:sz w:val="21"/>
            <w:szCs w:val="21"/>
            <w:rPrChange w:id="563" w:author="Javier Quintana Pérez" w:date="2022-12-21T17:50:00Z">
              <w:rPr>
                <w:rStyle w:val="Hipervnculo"/>
                <w:rFonts w:ascii="Source Sans Pro" w:hAnsi="Source Sans Pro"/>
              </w:rPr>
            </w:rPrChange>
          </w:rPr>
          <w:t>ANEJO 1:</w:t>
        </w:r>
        <w:r w:rsidRPr="00D919CB">
          <w:rPr>
            <w:rStyle w:val="Hipervnculo"/>
            <w:rFonts w:ascii="Source Sans Pro" w:hAnsi="Source Sans Pro"/>
            <w:webHidden/>
            <w:sz w:val="21"/>
            <w:szCs w:val="21"/>
            <w:rPrChange w:id="564" w:author="Javier Quintana Pérez" w:date="2022-12-21T17:50:00Z">
              <w:rPr>
                <w:webHidden/>
                <w:color w:val="0000FF"/>
                <w:u w:val="single"/>
              </w:rPr>
            </w:rPrChange>
          </w:rPr>
          <w:tab/>
        </w:r>
        <w:r w:rsidRPr="00D919CB">
          <w:rPr>
            <w:rStyle w:val="Hipervnculo"/>
            <w:rFonts w:ascii="Source Sans Pro" w:hAnsi="Source Sans Pro"/>
            <w:webHidden/>
            <w:sz w:val="21"/>
            <w:szCs w:val="21"/>
            <w:rPrChange w:id="565" w:author="Javier Quintana Pérez" w:date="2022-12-21T17:50:00Z">
              <w:rPr>
                <w:webHidden/>
                <w:color w:val="0000FF"/>
                <w:u w:val="single"/>
              </w:rPr>
            </w:rPrChange>
          </w:rPr>
          <w:fldChar w:fldCharType="begin"/>
        </w:r>
        <w:r w:rsidRPr="00D919CB">
          <w:rPr>
            <w:rStyle w:val="Hipervnculo"/>
            <w:rFonts w:ascii="Source Sans Pro" w:hAnsi="Source Sans Pro"/>
            <w:webHidden/>
            <w:sz w:val="21"/>
            <w:szCs w:val="21"/>
            <w:rPrChange w:id="566" w:author="Javier Quintana Pérez" w:date="2022-12-21T17:50:00Z">
              <w:rPr>
                <w:webHidden/>
                <w:color w:val="0000FF"/>
                <w:u w:val="single"/>
              </w:rPr>
            </w:rPrChange>
          </w:rPr>
          <w:instrText xml:space="preserve"> PAGEREF _Toc122537813 \h </w:instrText>
        </w:r>
      </w:ins>
      <w:r w:rsidRPr="00D919CB">
        <w:rPr>
          <w:rStyle w:val="Hipervnculo"/>
          <w:rFonts w:ascii="Source Sans Pro" w:hAnsi="Source Sans Pro"/>
          <w:webHidden/>
          <w:sz w:val="21"/>
          <w:szCs w:val="21"/>
          <w:rPrChange w:id="567" w:author="Javier Quintana Pérez" w:date="2022-12-21T17:50:00Z">
            <w:rPr>
              <w:rStyle w:val="Hipervnculo"/>
              <w:rFonts w:ascii="Source Sans Pro" w:hAnsi="Source Sans Pro"/>
              <w:webHidden/>
              <w:sz w:val="21"/>
              <w:szCs w:val="21"/>
            </w:rPr>
          </w:rPrChange>
        </w:rPr>
      </w:r>
      <w:r w:rsidRPr="00D919CB">
        <w:rPr>
          <w:rStyle w:val="Hipervnculo"/>
          <w:rFonts w:ascii="Source Sans Pro" w:hAnsi="Source Sans Pro"/>
          <w:webHidden/>
          <w:sz w:val="21"/>
          <w:szCs w:val="21"/>
          <w:rPrChange w:id="568" w:author="Javier Quintana Pérez" w:date="2022-12-21T17:50:00Z">
            <w:rPr>
              <w:webHidden/>
              <w:color w:val="0000FF"/>
              <w:u w:val="single"/>
            </w:rPr>
          </w:rPrChange>
        </w:rPr>
        <w:fldChar w:fldCharType="separate"/>
      </w:r>
      <w:ins w:id="569" w:author="Javier Quintana Pérez" w:date="2023-01-23T10:31:00Z">
        <w:r w:rsidR="008C416E">
          <w:rPr>
            <w:rStyle w:val="Hipervnculo"/>
            <w:rFonts w:ascii="Source Sans Pro" w:hAnsi="Source Sans Pro"/>
            <w:webHidden/>
            <w:sz w:val="21"/>
            <w:szCs w:val="21"/>
          </w:rPr>
          <w:t>60</w:t>
        </w:r>
      </w:ins>
      <w:ins w:id="570" w:author="Javier Quintana Pérez" w:date="2022-12-21T17:48:00Z">
        <w:r w:rsidRPr="00D919CB">
          <w:rPr>
            <w:rStyle w:val="Hipervnculo"/>
            <w:rFonts w:ascii="Source Sans Pro" w:hAnsi="Source Sans Pro"/>
            <w:webHidden/>
            <w:sz w:val="21"/>
            <w:szCs w:val="21"/>
            <w:rPrChange w:id="571" w:author="Javier Quintana Pérez" w:date="2022-12-21T17:50:00Z">
              <w:rPr>
                <w:webHidden/>
                <w:color w:val="0000FF"/>
                <w:u w:val="single"/>
              </w:rPr>
            </w:rPrChange>
          </w:rPr>
          <w:fldChar w:fldCharType="end"/>
        </w:r>
        <w:r w:rsidRPr="00D919CB">
          <w:rPr>
            <w:rStyle w:val="Hipervnculo"/>
            <w:rFonts w:ascii="Source Sans Pro" w:hAnsi="Source Sans Pro"/>
            <w:sz w:val="21"/>
            <w:szCs w:val="21"/>
            <w:rPrChange w:id="572" w:author="Javier Quintana Pérez" w:date="2022-12-21T17:50:00Z">
              <w:rPr>
                <w:rStyle w:val="Hipervnculo"/>
              </w:rPr>
            </w:rPrChange>
          </w:rPr>
          <w:fldChar w:fldCharType="end"/>
        </w:r>
      </w:ins>
    </w:p>
    <w:p w:rsidR="00524D01" w:rsidRDefault="00D919CB">
      <w:pPr>
        <w:pStyle w:val="TDC4"/>
        <w:rPr>
          <w:ins w:id="573" w:author="Javier Quintana Pérez" w:date="2022-12-21T17:48:00Z"/>
          <w:rFonts w:asciiTheme="minorHAnsi" w:eastAsiaTheme="minorEastAsia" w:hAnsiTheme="minorHAnsi" w:cstheme="minorBidi"/>
          <w:noProof/>
          <w:sz w:val="22"/>
          <w:szCs w:val="22"/>
        </w:rPr>
      </w:pPr>
      <w:ins w:id="574"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"_Toc122537814"</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Informe de inspección de las instalaciones de hormigón</w:t>
        </w:r>
        <w:r w:rsidRPr="00912312">
          <w:rPr>
            <w:rStyle w:val="Hipervnculo"/>
            <w:noProof/>
          </w:rPr>
          <w:fldChar w:fldCharType="end"/>
        </w:r>
      </w:ins>
    </w:p>
    <w:p w:rsidR="00000000" w:rsidRDefault="00D919CB">
      <w:pPr>
        <w:pStyle w:val="TDC1"/>
        <w:tabs>
          <w:tab w:val="clear" w:pos="851"/>
        </w:tabs>
        <w:rPr>
          <w:ins w:id="575" w:author="Javier Quintana Pérez" w:date="2022-12-21T17:48:00Z"/>
          <w:rStyle w:val="Hipervnculo"/>
          <w:rFonts w:ascii="Source Sans Pro" w:hAnsi="Source Sans Pro"/>
          <w:sz w:val="21"/>
          <w:szCs w:val="21"/>
          <w:rPrChange w:id="576" w:author="Javier Quintana Pérez" w:date="2022-12-21T17:50:00Z">
            <w:rPr>
              <w:ins w:id="577" w:author="Javier Quintana Pérez" w:date="2022-12-21T17:48:00Z"/>
              <w:rFonts w:asciiTheme="minorHAnsi" w:eastAsiaTheme="minorEastAsia" w:hAnsiTheme="minorHAnsi" w:cstheme="minorBidi"/>
              <w:b w:val="0"/>
              <w:caps w:val="0"/>
              <w:sz w:val="22"/>
              <w:szCs w:val="22"/>
            </w:rPr>
          </w:rPrChange>
        </w:rPr>
        <w:pPrChange w:id="578" w:author="Javier Quintana Pérez" w:date="2022-12-21T17:50:00Z">
          <w:pPr>
            <w:pStyle w:val="TDC1"/>
          </w:pPr>
        </w:pPrChange>
      </w:pPr>
      <w:ins w:id="579" w:author="Javier Quintana Pérez" w:date="2022-12-21T17:48:00Z">
        <w:r w:rsidRPr="00D919CB">
          <w:rPr>
            <w:rStyle w:val="Hipervnculo"/>
            <w:rFonts w:ascii="Source Sans Pro" w:hAnsi="Source Sans Pro"/>
            <w:sz w:val="21"/>
            <w:szCs w:val="21"/>
            <w:rPrChange w:id="580" w:author="Javier Quintana Pérez" w:date="2022-12-21T17:50:00Z">
              <w:rPr>
                <w:rStyle w:val="Hipervnculo"/>
              </w:rPr>
            </w:rPrChange>
          </w:rPr>
          <w:fldChar w:fldCharType="begin"/>
        </w:r>
        <w:r w:rsidRPr="00D919CB">
          <w:rPr>
            <w:rStyle w:val="Hipervnculo"/>
            <w:rFonts w:ascii="Source Sans Pro" w:hAnsi="Source Sans Pro"/>
            <w:sz w:val="21"/>
            <w:szCs w:val="21"/>
            <w:rPrChange w:id="581" w:author="Javier Quintana Pérez" w:date="2022-12-21T17:50:00Z">
              <w:rPr>
                <w:rStyle w:val="Hipervnculo"/>
              </w:rPr>
            </w:rPrChange>
          </w:rPr>
          <w:instrText xml:space="preserve"> HYPERLINK \l "_Toc122537815" </w:instrText>
        </w:r>
        <w:r w:rsidRPr="00D919CB">
          <w:rPr>
            <w:rStyle w:val="Hipervnculo"/>
            <w:rFonts w:ascii="Source Sans Pro" w:hAnsi="Source Sans Pro"/>
            <w:sz w:val="21"/>
            <w:szCs w:val="21"/>
            <w:rPrChange w:id="582" w:author="Javier Quintana Pérez" w:date="2022-12-21T17:50:00Z">
              <w:rPr>
                <w:rStyle w:val="Hipervnculo"/>
              </w:rPr>
            </w:rPrChange>
          </w:rPr>
          <w:fldChar w:fldCharType="separate"/>
        </w:r>
        <w:r w:rsidRPr="00D919CB">
          <w:rPr>
            <w:rStyle w:val="Hipervnculo"/>
            <w:rFonts w:ascii="Source Sans Pro" w:hAnsi="Source Sans Pro"/>
            <w:sz w:val="21"/>
            <w:szCs w:val="21"/>
            <w:rPrChange w:id="583" w:author="Javier Quintana Pérez" w:date="2022-12-21T17:50:00Z">
              <w:rPr>
                <w:rStyle w:val="Hipervnculo"/>
                <w:rFonts w:ascii="Source Sans Pro" w:hAnsi="Source Sans Pro"/>
              </w:rPr>
            </w:rPrChange>
          </w:rPr>
          <w:t>ANEJO 2:</w:t>
        </w:r>
        <w:r w:rsidRPr="00D919CB">
          <w:rPr>
            <w:rStyle w:val="Hipervnculo"/>
            <w:rFonts w:ascii="Source Sans Pro" w:hAnsi="Source Sans Pro"/>
            <w:webHidden/>
            <w:sz w:val="21"/>
            <w:szCs w:val="21"/>
            <w:rPrChange w:id="584" w:author="Javier Quintana Pérez" w:date="2022-12-21T17:50:00Z">
              <w:rPr>
                <w:webHidden/>
                <w:color w:val="0000FF"/>
                <w:u w:val="single"/>
              </w:rPr>
            </w:rPrChange>
          </w:rPr>
          <w:tab/>
        </w:r>
        <w:r w:rsidRPr="00D919CB">
          <w:rPr>
            <w:rStyle w:val="Hipervnculo"/>
            <w:rFonts w:ascii="Source Sans Pro" w:hAnsi="Source Sans Pro"/>
            <w:webHidden/>
            <w:sz w:val="21"/>
            <w:szCs w:val="21"/>
            <w:rPrChange w:id="585" w:author="Javier Quintana Pérez" w:date="2022-12-21T17:50:00Z">
              <w:rPr>
                <w:webHidden/>
                <w:color w:val="0000FF"/>
                <w:u w:val="single"/>
              </w:rPr>
            </w:rPrChange>
          </w:rPr>
          <w:fldChar w:fldCharType="begin"/>
        </w:r>
        <w:r w:rsidRPr="00D919CB">
          <w:rPr>
            <w:rStyle w:val="Hipervnculo"/>
            <w:rFonts w:ascii="Source Sans Pro" w:hAnsi="Source Sans Pro"/>
            <w:webHidden/>
            <w:sz w:val="21"/>
            <w:szCs w:val="21"/>
            <w:rPrChange w:id="586" w:author="Javier Quintana Pérez" w:date="2022-12-21T17:50:00Z">
              <w:rPr>
                <w:webHidden/>
                <w:color w:val="0000FF"/>
                <w:u w:val="single"/>
              </w:rPr>
            </w:rPrChange>
          </w:rPr>
          <w:instrText xml:space="preserve"> PAGEREF _Toc122537815 \h </w:instrText>
        </w:r>
      </w:ins>
      <w:r w:rsidRPr="00D919CB">
        <w:rPr>
          <w:rStyle w:val="Hipervnculo"/>
          <w:rFonts w:ascii="Source Sans Pro" w:hAnsi="Source Sans Pro"/>
          <w:webHidden/>
          <w:sz w:val="21"/>
          <w:szCs w:val="21"/>
          <w:rPrChange w:id="587" w:author="Javier Quintana Pérez" w:date="2022-12-21T17:50:00Z">
            <w:rPr>
              <w:rStyle w:val="Hipervnculo"/>
              <w:rFonts w:ascii="Source Sans Pro" w:hAnsi="Source Sans Pro"/>
              <w:webHidden/>
              <w:sz w:val="21"/>
              <w:szCs w:val="21"/>
            </w:rPr>
          </w:rPrChange>
        </w:rPr>
      </w:r>
      <w:r w:rsidRPr="00D919CB">
        <w:rPr>
          <w:rStyle w:val="Hipervnculo"/>
          <w:rFonts w:ascii="Source Sans Pro" w:hAnsi="Source Sans Pro"/>
          <w:webHidden/>
          <w:sz w:val="21"/>
          <w:szCs w:val="21"/>
          <w:rPrChange w:id="588" w:author="Javier Quintana Pérez" w:date="2022-12-21T17:50:00Z">
            <w:rPr>
              <w:webHidden/>
              <w:color w:val="0000FF"/>
              <w:u w:val="single"/>
            </w:rPr>
          </w:rPrChange>
        </w:rPr>
        <w:fldChar w:fldCharType="separate"/>
      </w:r>
      <w:ins w:id="589" w:author="Javier Quintana Pérez" w:date="2023-01-23T10:31:00Z">
        <w:r w:rsidR="008C416E">
          <w:rPr>
            <w:rStyle w:val="Hipervnculo"/>
            <w:rFonts w:ascii="Source Sans Pro" w:hAnsi="Source Sans Pro"/>
            <w:webHidden/>
            <w:sz w:val="21"/>
            <w:szCs w:val="21"/>
          </w:rPr>
          <w:t>61</w:t>
        </w:r>
      </w:ins>
      <w:ins w:id="590" w:author="Javier Quintana Pérez" w:date="2022-12-21T17:48:00Z">
        <w:r w:rsidRPr="00D919CB">
          <w:rPr>
            <w:rStyle w:val="Hipervnculo"/>
            <w:rFonts w:ascii="Source Sans Pro" w:hAnsi="Source Sans Pro"/>
            <w:webHidden/>
            <w:sz w:val="21"/>
            <w:szCs w:val="21"/>
            <w:rPrChange w:id="591" w:author="Javier Quintana Pérez" w:date="2022-12-21T17:50:00Z">
              <w:rPr>
                <w:webHidden/>
                <w:color w:val="0000FF"/>
                <w:u w:val="single"/>
              </w:rPr>
            </w:rPrChange>
          </w:rPr>
          <w:fldChar w:fldCharType="end"/>
        </w:r>
        <w:r w:rsidRPr="00D919CB">
          <w:rPr>
            <w:rStyle w:val="Hipervnculo"/>
            <w:rFonts w:ascii="Source Sans Pro" w:hAnsi="Source Sans Pro"/>
            <w:sz w:val="21"/>
            <w:szCs w:val="21"/>
            <w:rPrChange w:id="592" w:author="Javier Quintana Pérez" w:date="2022-12-21T17:50:00Z">
              <w:rPr>
                <w:rStyle w:val="Hipervnculo"/>
              </w:rPr>
            </w:rPrChange>
          </w:rPr>
          <w:fldChar w:fldCharType="end"/>
        </w:r>
      </w:ins>
    </w:p>
    <w:p w:rsidR="00524D01" w:rsidRDefault="00D919CB">
      <w:pPr>
        <w:pStyle w:val="TDC4"/>
        <w:rPr>
          <w:ins w:id="593" w:author="Javier Quintana Pérez" w:date="2022-12-21T17:48:00Z"/>
          <w:rFonts w:asciiTheme="minorHAnsi" w:eastAsiaTheme="minorEastAsia" w:hAnsiTheme="minorHAnsi" w:cstheme="minorBidi"/>
          <w:noProof/>
          <w:sz w:val="22"/>
          <w:szCs w:val="22"/>
        </w:rPr>
      </w:pPr>
      <w:ins w:id="594"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"_Toc122537816"</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Informe de inspección de las instalaciones de procesos de tesado</w:t>
        </w:r>
        <w:r w:rsidRPr="00912312">
          <w:rPr>
            <w:rStyle w:val="Hipervnculo"/>
            <w:noProof/>
          </w:rPr>
          <w:fldChar w:fldCharType="end"/>
        </w:r>
      </w:ins>
    </w:p>
    <w:p w:rsidR="00000000" w:rsidRDefault="00D919CB">
      <w:pPr>
        <w:pStyle w:val="TDC1"/>
        <w:tabs>
          <w:tab w:val="clear" w:pos="851"/>
        </w:tabs>
        <w:rPr>
          <w:ins w:id="595" w:author="Javier Quintana Pérez" w:date="2022-12-21T17:48:00Z"/>
          <w:rStyle w:val="Hipervnculo"/>
          <w:rFonts w:ascii="Source Sans Pro" w:hAnsi="Source Sans Pro"/>
          <w:sz w:val="21"/>
          <w:szCs w:val="21"/>
          <w:rPrChange w:id="596" w:author="Javier Quintana Pérez" w:date="2022-12-21T17:50:00Z">
            <w:rPr>
              <w:ins w:id="597" w:author="Javier Quintana Pérez" w:date="2022-12-21T17:48:00Z"/>
              <w:rFonts w:asciiTheme="minorHAnsi" w:eastAsiaTheme="minorEastAsia" w:hAnsiTheme="minorHAnsi" w:cstheme="minorBidi"/>
              <w:b w:val="0"/>
              <w:caps w:val="0"/>
              <w:sz w:val="22"/>
              <w:szCs w:val="22"/>
            </w:rPr>
          </w:rPrChange>
        </w:rPr>
        <w:pPrChange w:id="598" w:author="Javier Quintana Pérez" w:date="2022-12-21T17:50:00Z">
          <w:pPr>
            <w:pStyle w:val="TDC1"/>
          </w:pPr>
        </w:pPrChange>
      </w:pPr>
      <w:ins w:id="599" w:author="Javier Quintana Pérez" w:date="2022-12-21T17:48:00Z">
        <w:r w:rsidRPr="00D919CB">
          <w:rPr>
            <w:rStyle w:val="Hipervnculo"/>
            <w:rFonts w:ascii="Source Sans Pro" w:hAnsi="Source Sans Pro"/>
            <w:sz w:val="21"/>
            <w:szCs w:val="21"/>
            <w:rPrChange w:id="600" w:author="Javier Quintana Pérez" w:date="2022-12-21T17:50:00Z">
              <w:rPr>
                <w:rStyle w:val="Hipervnculo"/>
              </w:rPr>
            </w:rPrChange>
          </w:rPr>
          <w:fldChar w:fldCharType="begin"/>
        </w:r>
        <w:r w:rsidRPr="00D919CB">
          <w:rPr>
            <w:rStyle w:val="Hipervnculo"/>
            <w:rFonts w:ascii="Source Sans Pro" w:hAnsi="Source Sans Pro"/>
            <w:sz w:val="21"/>
            <w:szCs w:val="21"/>
            <w:rPrChange w:id="601" w:author="Javier Quintana Pérez" w:date="2022-12-21T17:50:00Z">
              <w:rPr>
                <w:rStyle w:val="Hipervnculo"/>
              </w:rPr>
            </w:rPrChange>
          </w:rPr>
          <w:instrText xml:space="preserve"> HYPERLINK \l "_Toc122537817" </w:instrText>
        </w:r>
        <w:r w:rsidRPr="00D919CB">
          <w:rPr>
            <w:rStyle w:val="Hipervnculo"/>
            <w:rFonts w:ascii="Source Sans Pro" w:hAnsi="Source Sans Pro"/>
            <w:sz w:val="21"/>
            <w:szCs w:val="21"/>
            <w:rPrChange w:id="602" w:author="Javier Quintana Pérez" w:date="2022-12-21T17:50:00Z">
              <w:rPr>
                <w:rStyle w:val="Hipervnculo"/>
              </w:rPr>
            </w:rPrChange>
          </w:rPr>
          <w:fldChar w:fldCharType="separate"/>
        </w:r>
        <w:r w:rsidRPr="00D919CB">
          <w:rPr>
            <w:rStyle w:val="Hipervnculo"/>
            <w:rFonts w:ascii="Source Sans Pro" w:hAnsi="Source Sans Pro"/>
            <w:sz w:val="21"/>
            <w:szCs w:val="21"/>
            <w:rPrChange w:id="603" w:author="Javier Quintana Pérez" w:date="2022-12-21T17:50:00Z">
              <w:rPr>
                <w:rStyle w:val="Hipervnculo"/>
                <w:rFonts w:ascii="Source Sans Pro" w:hAnsi="Source Sans Pro"/>
              </w:rPr>
            </w:rPrChange>
          </w:rPr>
          <w:t>ANEJO 3:</w:t>
        </w:r>
        <w:r w:rsidRPr="00D919CB">
          <w:rPr>
            <w:rStyle w:val="Hipervnculo"/>
            <w:rFonts w:ascii="Source Sans Pro" w:hAnsi="Source Sans Pro"/>
            <w:webHidden/>
            <w:sz w:val="21"/>
            <w:szCs w:val="21"/>
            <w:rPrChange w:id="604" w:author="Javier Quintana Pérez" w:date="2022-12-21T17:50:00Z">
              <w:rPr>
                <w:webHidden/>
                <w:color w:val="0000FF"/>
                <w:u w:val="single"/>
              </w:rPr>
            </w:rPrChange>
          </w:rPr>
          <w:tab/>
        </w:r>
        <w:r w:rsidRPr="00D919CB">
          <w:rPr>
            <w:rStyle w:val="Hipervnculo"/>
            <w:rFonts w:ascii="Source Sans Pro" w:hAnsi="Source Sans Pro"/>
            <w:webHidden/>
            <w:sz w:val="21"/>
            <w:szCs w:val="21"/>
            <w:rPrChange w:id="605" w:author="Javier Quintana Pérez" w:date="2022-12-21T17:50:00Z">
              <w:rPr>
                <w:webHidden/>
                <w:color w:val="0000FF"/>
                <w:u w:val="single"/>
              </w:rPr>
            </w:rPrChange>
          </w:rPr>
          <w:fldChar w:fldCharType="begin"/>
        </w:r>
        <w:r w:rsidRPr="00D919CB">
          <w:rPr>
            <w:rStyle w:val="Hipervnculo"/>
            <w:rFonts w:ascii="Source Sans Pro" w:hAnsi="Source Sans Pro"/>
            <w:webHidden/>
            <w:sz w:val="21"/>
            <w:szCs w:val="21"/>
            <w:rPrChange w:id="606" w:author="Javier Quintana Pérez" w:date="2022-12-21T17:50:00Z">
              <w:rPr>
                <w:webHidden/>
                <w:color w:val="0000FF"/>
                <w:u w:val="single"/>
              </w:rPr>
            </w:rPrChange>
          </w:rPr>
          <w:instrText xml:space="preserve"> PAGEREF _Toc122537817 \h </w:instrText>
        </w:r>
      </w:ins>
      <w:r w:rsidRPr="00D919CB">
        <w:rPr>
          <w:rStyle w:val="Hipervnculo"/>
          <w:rFonts w:ascii="Source Sans Pro" w:hAnsi="Source Sans Pro"/>
          <w:webHidden/>
          <w:sz w:val="21"/>
          <w:szCs w:val="21"/>
          <w:rPrChange w:id="607" w:author="Javier Quintana Pérez" w:date="2022-12-21T17:50:00Z">
            <w:rPr>
              <w:rStyle w:val="Hipervnculo"/>
              <w:rFonts w:ascii="Source Sans Pro" w:hAnsi="Source Sans Pro"/>
              <w:webHidden/>
              <w:sz w:val="21"/>
              <w:szCs w:val="21"/>
            </w:rPr>
          </w:rPrChange>
        </w:rPr>
      </w:r>
      <w:r w:rsidRPr="00D919CB">
        <w:rPr>
          <w:rStyle w:val="Hipervnculo"/>
          <w:rFonts w:ascii="Source Sans Pro" w:hAnsi="Source Sans Pro"/>
          <w:webHidden/>
          <w:sz w:val="21"/>
          <w:szCs w:val="21"/>
          <w:rPrChange w:id="608" w:author="Javier Quintana Pérez" w:date="2022-12-21T17:50:00Z">
            <w:rPr>
              <w:webHidden/>
              <w:color w:val="0000FF"/>
              <w:u w:val="single"/>
            </w:rPr>
          </w:rPrChange>
        </w:rPr>
        <w:fldChar w:fldCharType="separate"/>
      </w:r>
      <w:ins w:id="609" w:author="Javier Quintana Pérez" w:date="2023-01-23T10:31:00Z">
        <w:r w:rsidR="008C416E">
          <w:rPr>
            <w:rStyle w:val="Hipervnculo"/>
            <w:rFonts w:ascii="Source Sans Pro" w:hAnsi="Source Sans Pro"/>
            <w:webHidden/>
            <w:sz w:val="21"/>
            <w:szCs w:val="21"/>
          </w:rPr>
          <w:t>62</w:t>
        </w:r>
      </w:ins>
      <w:ins w:id="610" w:author="Javier Quintana Pérez" w:date="2022-12-21T17:48:00Z">
        <w:r w:rsidRPr="00D919CB">
          <w:rPr>
            <w:rStyle w:val="Hipervnculo"/>
            <w:rFonts w:ascii="Source Sans Pro" w:hAnsi="Source Sans Pro"/>
            <w:webHidden/>
            <w:sz w:val="21"/>
            <w:szCs w:val="21"/>
            <w:rPrChange w:id="611" w:author="Javier Quintana Pérez" w:date="2022-12-21T17:50:00Z">
              <w:rPr>
                <w:webHidden/>
                <w:color w:val="0000FF"/>
                <w:u w:val="single"/>
              </w:rPr>
            </w:rPrChange>
          </w:rPr>
          <w:fldChar w:fldCharType="end"/>
        </w:r>
        <w:r w:rsidRPr="00D919CB">
          <w:rPr>
            <w:rStyle w:val="Hipervnculo"/>
            <w:rFonts w:ascii="Source Sans Pro" w:hAnsi="Source Sans Pro"/>
            <w:sz w:val="21"/>
            <w:szCs w:val="21"/>
            <w:rPrChange w:id="612" w:author="Javier Quintana Pérez" w:date="2022-12-21T17:50:00Z">
              <w:rPr>
                <w:rStyle w:val="Hipervnculo"/>
              </w:rPr>
            </w:rPrChange>
          </w:rPr>
          <w:fldChar w:fldCharType="end"/>
        </w:r>
      </w:ins>
    </w:p>
    <w:p w:rsidR="00524D01" w:rsidRDefault="00D919CB">
      <w:pPr>
        <w:pStyle w:val="TDC4"/>
        <w:rPr>
          <w:ins w:id="613" w:author="Javier Quintana Pérez" w:date="2022-12-21T17:48:00Z"/>
          <w:rFonts w:asciiTheme="minorHAnsi" w:eastAsiaTheme="minorEastAsia" w:hAnsiTheme="minorHAnsi" w:cstheme="minorBidi"/>
          <w:noProof/>
          <w:sz w:val="22"/>
          <w:szCs w:val="22"/>
        </w:rPr>
      </w:pPr>
      <w:ins w:id="614"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"_Toc122537818"</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Ejemplar de albarán de suministro</w:t>
        </w:r>
        <w:r w:rsidRPr="00912312">
          <w:rPr>
            <w:rStyle w:val="Hipervnculo"/>
            <w:noProof/>
          </w:rPr>
          <w:fldChar w:fldCharType="end"/>
        </w:r>
      </w:ins>
    </w:p>
    <w:p w:rsidR="00000000" w:rsidRDefault="00D919CB">
      <w:pPr>
        <w:pStyle w:val="TDC1"/>
        <w:tabs>
          <w:tab w:val="clear" w:pos="851"/>
        </w:tabs>
        <w:rPr>
          <w:ins w:id="615" w:author="Javier Quintana Pérez" w:date="2022-12-21T17:48:00Z"/>
          <w:rStyle w:val="Hipervnculo"/>
          <w:rFonts w:ascii="Source Sans Pro" w:hAnsi="Source Sans Pro"/>
          <w:sz w:val="21"/>
          <w:szCs w:val="21"/>
          <w:rPrChange w:id="616" w:author="Javier Quintana Pérez" w:date="2022-12-21T17:50:00Z">
            <w:rPr>
              <w:ins w:id="617" w:author="Javier Quintana Pérez" w:date="2022-12-21T17:48:00Z"/>
              <w:rFonts w:asciiTheme="minorHAnsi" w:eastAsiaTheme="minorEastAsia" w:hAnsiTheme="minorHAnsi" w:cstheme="minorBidi"/>
              <w:b w:val="0"/>
              <w:caps w:val="0"/>
              <w:sz w:val="22"/>
              <w:szCs w:val="22"/>
            </w:rPr>
          </w:rPrChange>
        </w:rPr>
        <w:pPrChange w:id="618" w:author="Javier Quintana Pérez" w:date="2022-12-21T17:50:00Z">
          <w:pPr>
            <w:pStyle w:val="TDC1"/>
          </w:pPr>
        </w:pPrChange>
      </w:pPr>
      <w:ins w:id="619" w:author="Javier Quintana Pérez" w:date="2022-12-21T17:48:00Z">
        <w:r w:rsidRPr="00D919CB">
          <w:rPr>
            <w:rStyle w:val="Hipervnculo"/>
            <w:rFonts w:ascii="Source Sans Pro" w:hAnsi="Source Sans Pro"/>
            <w:sz w:val="21"/>
            <w:szCs w:val="21"/>
            <w:rPrChange w:id="620" w:author="Javier Quintana Pérez" w:date="2022-12-21T17:50:00Z">
              <w:rPr>
                <w:rStyle w:val="Hipervnculo"/>
              </w:rPr>
            </w:rPrChange>
          </w:rPr>
          <w:fldChar w:fldCharType="begin"/>
        </w:r>
        <w:r w:rsidRPr="00D919CB">
          <w:rPr>
            <w:rStyle w:val="Hipervnculo"/>
            <w:rFonts w:ascii="Source Sans Pro" w:hAnsi="Source Sans Pro"/>
            <w:sz w:val="21"/>
            <w:szCs w:val="21"/>
            <w:rPrChange w:id="621" w:author="Javier Quintana Pérez" w:date="2022-12-21T17:50:00Z">
              <w:rPr>
                <w:rStyle w:val="Hipervnculo"/>
              </w:rPr>
            </w:rPrChange>
          </w:rPr>
          <w:instrText xml:space="preserve"> HYPERLINK \l "_Toc122537819" </w:instrText>
        </w:r>
        <w:r w:rsidRPr="00D919CB">
          <w:rPr>
            <w:rStyle w:val="Hipervnculo"/>
            <w:rFonts w:ascii="Source Sans Pro" w:hAnsi="Source Sans Pro"/>
            <w:sz w:val="21"/>
            <w:szCs w:val="21"/>
            <w:rPrChange w:id="622" w:author="Javier Quintana Pérez" w:date="2022-12-21T17:50:00Z">
              <w:rPr>
                <w:rStyle w:val="Hipervnculo"/>
              </w:rPr>
            </w:rPrChange>
          </w:rPr>
          <w:fldChar w:fldCharType="separate"/>
        </w:r>
        <w:r w:rsidRPr="00D919CB">
          <w:rPr>
            <w:rStyle w:val="Hipervnculo"/>
            <w:rFonts w:ascii="Source Sans Pro" w:hAnsi="Source Sans Pro"/>
            <w:sz w:val="21"/>
            <w:szCs w:val="21"/>
            <w:rPrChange w:id="623" w:author="Javier Quintana Pérez" w:date="2022-12-21T17:50:00Z">
              <w:rPr>
                <w:rStyle w:val="Hipervnculo"/>
                <w:rFonts w:ascii="Source Sans Pro" w:hAnsi="Source Sans Pro"/>
              </w:rPr>
            </w:rPrChange>
          </w:rPr>
          <w:t>ANEJO 4:</w:t>
        </w:r>
        <w:r w:rsidRPr="00D919CB">
          <w:rPr>
            <w:rStyle w:val="Hipervnculo"/>
            <w:rFonts w:ascii="Source Sans Pro" w:hAnsi="Source Sans Pro"/>
            <w:webHidden/>
            <w:sz w:val="21"/>
            <w:szCs w:val="21"/>
            <w:rPrChange w:id="624" w:author="Javier Quintana Pérez" w:date="2022-12-21T17:50:00Z">
              <w:rPr>
                <w:webHidden/>
                <w:color w:val="0000FF"/>
                <w:u w:val="single"/>
              </w:rPr>
            </w:rPrChange>
          </w:rPr>
          <w:tab/>
        </w:r>
        <w:r w:rsidRPr="00D919CB">
          <w:rPr>
            <w:rStyle w:val="Hipervnculo"/>
            <w:rFonts w:ascii="Source Sans Pro" w:hAnsi="Source Sans Pro"/>
            <w:webHidden/>
            <w:sz w:val="21"/>
            <w:szCs w:val="21"/>
            <w:rPrChange w:id="625" w:author="Javier Quintana Pérez" w:date="2022-12-21T17:50:00Z">
              <w:rPr>
                <w:webHidden/>
                <w:color w:val="0000FF"/>
                <w:u w:val="single"/>
              </w:rPr>
            </w:rPrChange>
          </w:rPr>
          <w:fldChar w:fldCharType="begin"/>
        </w:r>
        <w:r w:rsidRPr="00D919CB">
          <w:rPr>
            <w:rStyle w:val="Hipervnculo"/>
            <w:rFonts w:ascii="Source Sans Pro" w:hAnsi="Source Sans Pro"/>
            <w:webHidden/>
            <w:sz w:val="21"/>
            <w:szCs w:val="21"/>
            <w:rPrChange w:id="626" w:author="Javier Quintana Pérez" w:date="2022-12-21T17:50:00Z">
              <w:rPr>
                <w:webHidden/>
                <w:color w:val="0000FF"/>
                <w:u w:val="single"/>
              </w:rPr>
            </w:rPrChange>
          </w:rPr>
          <w:instrText xml:space="preserve"> PAGEREF _Toc122537819 \h </w:instrText>
        </w:r>
      </w:ins>
      <w:r w:rsidRPr="00D919CB">
        <w:rPr>
          <w:rStyle w:val="Hipervnculo"/>
          <w:rFonts w:ascii="Source Sans Pro" w:hAnsi="Source Sans Pro"/>
          <w:webHidden/>
          <w:sz w:val="21"/>
          <w:szCs w:val="21"/>
          <w:rPrChange w:id="627" w:author="Javier Quintana Pérez" w:date="2022-12-21T17:50:00Z">
            <w:rPr>
              <w:rStyle w:val="Hipervnculo"/>
              <w:rFonts w:ascii="Source Sans Pro" w:hAnsi="Source Sans Pro"/>
              <w:webHidden/>
              <w:sz w:val="21"/>
              <w:szCs w:val="21"/>
            </w:rPr>
          </w:rPrChange>
        </w:rPr>
      </w:r>
      <w:r w:rsidRPr="00D919CB">
        <w:rPr>
          <w:rStyle w:val="Hipervnculo"/>
          <w:rFonts w:ascii="Source Sans Pro" w:hAnsi="Source Sans Pro"/>
          <w:webHidden/>
          <w:sz w:val="21"/>
          <w:szCs w:val="21"/>
          <w:rPrChange w:id="628" w:author="Javier Quintana Pérez" w:date="2022-12-21T17:50:00Z">
            <w:rPr>
              <w:webHidden/>
              <w:color w:val="0000FF"/>
              <w:u w:val="single"/>
            </w:rPr>
          </w:rPrChange>
        </w:rPr>
        <w:fldChar w:fldCharType="separate"/>
      </w:r>
      <w:ins w:id="629" w:author="Javier Quintana Pérez" w:date="2023-01-23T10:31:00Z">
        <w:r w:rsidR="008C416E">
          <w:rPr>
            <w:rStyle w:val="Hipervnculo"/>
            <w:rFonts w:ascii="Source Sans Pro" w:hAnsi="Source Sans Pro"/>
            <w:webHidden/>
            <w:sz w:val="21"/>
            <w:szCs w:val="21"/>
          </w:rPr>
          <w:t>63</w:t>
        </w:r>
      </w:ins>
      <w:ins w:id="630" w:author="Javier Quintana Pérez" w:date="2022-12-21T17:48:00Z">
        <w:r w:rsidRPr="00D919CB">
          <w:rPr>
            <w:rStyle w:val="Hipervnculo"/>
            <w:rFonts w:ascii="Source Sans Pro" w:hAnsi="Source Sans Pro"/>
            <w:webHidden/>
            <w:sz w:val="21"/>
            <w:szCs w:val="21"/>
            <w:rPrChange w:id="631" w:author="Javier Quintana Pérez" w:date="2022-12-21T17:50:00Z">
              <w:rPr>
                <w:webHidden/>
                <w:color w:val="0000FF"/>
                <w:u w:val="single"/>
              </w:rPr>
            </w:rPrChange>
          </w:rPr>
          <w:fldChar w:fldCharType="end"/>
        </w:r>
        <w:r w:rsidRPr="00D919CB">
          <w:rPr>
            <w:rStyle w:val="Hipervnculo"/>
            <w:rFonts w:ascii="Source Sans Pro" w:hAnsi="Source Sans Pro"/>
            <w:sz w:val="21"/>
            <w:szCs w:val="21"/>
            <w:rPrChange w:id="632" w:author="Javier Quintana Pérez" w:date="2022-12-21T17:50:00Z">
              <w:rPr>
                <w:rStyle w:val="Hipervnculo"/>
              </w:rPr>
            </w:rPrChange>
          </w:rPr>
          <w:fldChar w:fldCharType="end"/>
        </w:r>
      </w:ins>
    </w:p>
    <w:p w:rsidR="00524D01" w:rsidRDefault="00D919CB">
      <w:pPr>
        <w:pStyle w:val="TDC4"/>
        <w:rPr>
          <w:ins w:id="633" w:author="Javier Quintana Pérez" w:date="2022-12-21T17:48:00Z"/>
          <w:rFonts w:asciiTheme="minorHAnsi" w:eastAsiaTheme="minorEastAsia" w:hAnsiTheme="minorHAnsi" w:cstheme="minorBidi"/>
          <w:noProof/>
          <w:sz w:val="22"/>
          <w:szCs w:val="22"/>
        </w:rPr>
      </w:pPr>
      <w:ins w:id="634"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"_Toc122537820"</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Documentación referente a los materiales constituyentes</w:t>
        </w:r>
        <w:r w:rsidRPr="00912312">
          <w:rPr>
            <w:rStyle w:val="Hipervnculo"/>
            <w:noProof/>
          </w:rPr>
          <w:fldChar w:fldCharType="end"/>
        </w:r>
      </w:ins>
    </w:p>
    <w:p w:rsidR="00000000" w:rsidRDefault="00D919CB">
      <w:pPr>
        <w:pStyle w:val="TDC1"/>
        <w:tabs>
          <w:tab w:val="clear" w:pos="851"/>
        </w:tabs>
        <w:rPr>
          <w:ins w:id="635" w:author="Javier Quintana Pérez" w:date="2022-12-21T17:48:00Z"/>
          <w:rStyle w:val="Hipervnculo"/>
          <w:rFonts w:ascii="Source Sans Pro" w:hAnsi="Source Sans Pro"/>
          <w:sz w:val="21"/>
          <w:szCs w:val="21"/>
          <w:rPrChange w:id="636" w:author="Javier Quintana Pérez" w:date="2022-12-21T17:50:00Z">
            <w:rPr>
              <w:ins w:id="637" w:author="Javier Quintana Pérez" w:date="2022-12-21T17:48:00Z"/>
              <w:rFonts w:asciiTheme="minorHAnsi" w:eastAsiaTheme="minorEastAsia" w:hAnsiTheme="minorHAnsi" w:cstheme="minorBidi"/>
              <w:b w:val="0"/>
              <w:caps w:val="0"/>
              <w:sz w:val="22"/>
              <w:szCs w:val="22"/>
            </w:rPr>
          </w:rPrChange>
        </w:rPr>
        <w:pPrChange w:id="638" w:author="Javier Quintana Pérez" w:date="2022-12-21T17:50:00Z">
          <w:pPr>
            <w:pStyle w:val="TDC1"/>
          </w:pPr>
        </w:pPrChange>
      </w:pPr>
      <w:ins w:id="639" w:author="Javier Quintana Pérez" w:date="2022-12-21T17:48:00Z">
        <w:r w:rsidRPr="00D919CB">
          <w:rPr>
            <w:rStyle w:val="Hipervnculo"/>
            <w:rFonts w:ascii="Source Sans Pro" w:hAnsi="Source Sans Pro"/>
            <w:sz w:val="21"/>
            <w:szCs w:val="21"/>
            <w:rPrChange w:id="640" w:author="Javier Quintana Pérez" w:date="2022-12-21T17:50:00Z">
              <w:rPr>
                <w:rStyle w:val="Hipervnculo"/>
              </w:rPr>
            </w:rPrChange>
          </w:rPr>
          <w:fldChar w:fldCharType="begin"/>
        </w:r>
        <w:r w:rsidRPr="00D919CB">
          <w:rPr>
            <w:rStyle w:val="Hipervnculo"/>
            <w:rFonts w:ascii="Source Sans Pro" w:hAnsi="Source Sans Pro"/>
            <w:sz w:val="21"/>
            <w:szCs w:val="21"/>
            <w:rPrChange w:id="641" w:author="Javier Quintana Pérez" w:date="2022-12-21T17:50:00Z">
              <w:rPr>
                <w:rStyle w:val="Hipervnculo"/>
              </w:rPr>
            </w:rPrChange>
          </w:rPr>
          <w:instrText xml:space="preserve"> HYPERLINK \l "_Toc122537821" </w:instrText>
        </w:r>
        <w:r w:rsidRPr="00D919CB">
          <w:rPr>
            <w:rStyle w:val="Hipervnculo"/>
            <w:rFonts w:ascii="Source Sans Pro" w:hAnsi="Source Sans Pro"/>
            <w:sz w:val="21"/>
            <w:szCs w:val="21"/>
            <w:rPrChange w:id="642" w:author="Javier Quintana Pérez" w:date="2022-12-21T17:50:00Z">
              <w:rPr>
                <w:rStyle w:val="Hipervnculo"/>
              </w:rPr>
            </w:rPrChange>
          </w:rPr>
          <w:fldChar w:fldCharType="separate"/>
        </w:r>
        <w:r w:rsidRPr="00D919CB">
          <w:rPr>
            <w:rStyle w:val="Hipervnculo"/>
            <w:rFonts w:ascii="Source Sans Pro" w:hAnsi="Source Sans Pro"/>
            <w:sz w:val="21"/>
            <w:szCs w:val="21"/>
            <w:rPrChange w:id="643" w:author="Javier Quintana Pérez" w:date="2022-12-21T17:50:00Z">
              <w:rPr>
                <w:rStyle w:val="Hipervnculo"/>
                <w:rFonts w:ascii="Source Sans Pro" w:hAnsi="Source Sans Pro"/>
              </w:rPr>
            </w:rPrChange>
          </w:rPr>
          <w:t>ANEJO 5:</w:t>
        </w:r>
        <w:r w:rsidRPr="00D919CB">
          <w:rPr>
            <w:rStyle w:val="Hipervnculo"/>
            <w:rFonts w:ascii="Source Sans Pro" w:hAnsi="Source Sans Pro"/>
            <w:webHidden/>
            <w:sz w:val="21"/>
            <w:szCs w:val="21"/>
            <w:rPrChange w:id="644" w:author="Javier Quintana Pérez" w:date="2022-12-21T17:50:00Z">
              <w:rPr>
                <w:webHidden/>
                <w:color w:val="0000FF"/>
                <w:u w:val="single"/>
              </w:rPr>
            </w:rPrChange>
          </w:rPr>
          <w:tab/>
        </w:r>
        <w:r w:rsidRPr="00D919CB">
          <w:rPr>
            <w:rStyle w:val="Hipervnculo"/>
            <w:rFonts w:ascii="Source Sans Pro" w:hAnsi="Source Sans Pro"/>
            <w:webHidden/>
            <w:sz w:val="21"/>
            <w:szCs w:val="21"/>
            <w:rPrChange w:id="645" w:author="Javier Quintana Pérez" w:date="2022-12-21T17:50:00Z">
              <w:rPr>
                <w:webHidden/>
                <w:color w:val="0000FF"/>
                <w:u w:val="single"/>
              </w:rPr>
            </w:rPrChange>
          </w:rPr>
          <w:fldChar w:fldCharType="begin"/>
        </w:r>
        <w:r w:rsidRPr="00D919CB">
          <w:rPr>
            <w:rStyle w:val="Hipervnculo"/>
            <w:rFonts w:ascii="Source Sans Pro" w:hAnsi="Source Sans Pro"/>
            <w:webHidden/>
            <w:sz w:val="21"/>
            <w:szCs w:val="21"/>
            <w:rPrChange w:id="646" w:author="Javier Quintana Pérez" w:date="2022-12-21T17:50:00Z">
              <w:rPr>
                <w:webHidden/>
                <w:color w:val="0000FF"/>
                <w:u w:val="single"/>
              </w:rPr>
            </w:rPrChange>
          </w:rPr>
          <w:instrText xml:space="preserve"> PAGEREF _Toc122537821 \h </w:instrText>
        </w:r>
      </w:ins>
      <w:r w:rsidRPr="00D919CB">
        <w:rPr>
          <w:rStyle w:val="Hipervnculo"/>
          <w:rFonts w:ascii="Source Sans Pro" w:hAnsi="Source Sans Pro"/>
          <w:webHidden/>
          <w:sz w:val="21"/>
          <w:szCs w:val="21"/>
          <w:rPrChange w:id="647" w:author="Javier Quintana Pérez" w:date="2022-12-21T17:50:00Z">
            <w:rPr>
              <w:rStyle w:val="Hipervnculo"/>
              <w:rFonts w:ascii="Source Sans Pro" w:hAnsi="Source Sans Pro"/>
              <w:webHidden/>
              <w:sz w:val="21"/>
              <w:szCs w:val="21"/>
            </w:rPr>
          </w:rPrChange>
        </w:rPr>
      </w:r>
      <w:r w:rsidRPr="00D919CB">
        <w:rPr>
          <w:rStyle w:val="Hipervnculo"/>
          <w:rFonts w:ascii="Source Sans Pro" w:hAnsi="Source Sans Pro"/>
          <w:webHidden/>
          <w:sz w:val="21"/>
          <w:szCs w:val="21"/>
          <w:rPrChange w:id="648" w:author="Javier Quintana Pérez" w:date="2022-12-21T17:50:00Z">
            <w:rPr>
              <w:webHidden/>
              <w:color w:val="0000FF"/>
              <w:u w:val="single"/>
            </w:rPr>
          </w:rPrChange>
        </w:rPr>
        <w:fldChar w:fldCharType="separate"/>
      </w:r>
      <w:ins w:id="649" w:author="Javier Quintana Pérez" w:date="2023-01-23T10:31:00Z">
        <w:r w:rsidR="008C416E">
          <w:rPr>
            <w:rStyle w:val="Hipervnculo"/>
            <w:rFonts w:ascii="Source Sans Pro" w:hAnsi="Source Sans Pro"/>
            <w:webHidden/>
            <w:sz w:val="21"/>
            <w:szCs w:val="21"/>
          </w:rPr>
          <w:t>64</w:t>
        </w:r>
      </w:ins>
      <w:ins w:id="650" w:author="Javier Quintana Pérez" w:date="2022-12-21T17:48:00Z">
        <w:r w:rsidRPr="00D919CB">
          <w:rPr>
            <w:rStyle w:val="Hipervnculo"/>
            <w:rFonts w:ascii="Source Sans Pro" w:hAnsi="Source Sans Pro"/>
            <w:webHidden/>
            <w:sz w:val="21"/>
            <w:szCs w:val="21"/>
            <w:rPrChange w:id="651" w:author="Javier Quintana Pérez" w:date="2022-12-21T17:50:00Z">
              <w:rPr>
                <w:webHidden/>
                <w:color w:val="0000FF"/>
                <w:u w:val="single"/>
              </w:rPr>
            </w:rPrChange>
          </w:rPr>
          <w:fldChar w:fldCharType="end"/>
        </w:r>
        <w:r w:rsidRPr="00D919CB">
          <w:rPr>
            <w:rStyle w:val="Hipervnculo"/>
            <w:rFonts w:ascii="Source Sans Pro" w:hAnsi="Source Sans Pro"/>
            <w:sz w:val="21"/>
            <w:szCs w:val="21"/>
            <w:rPrChange w:id="652" w:author="Javier Quintana Pérez" w:date="2022-12-21T17:50:00Z">
              <w:rPr>
                <w:rStyle w:val="Hipervnculo"/>
              </w:rPr>
            </w:rPrChange>
          </w:rPr>
          <w:fldChar w:fldCharType="end"/>
        </w:r>
      </w:ins>
    </w:p>
    <w:p w:rsidR="00524D01" w:rsidRDefault="00D919CB">
      <w:pPr>
        <w:pStyle w:val="TDC4"/>
        <w:rPr>
          <w:ins w:id="653" w:author="Javier Quintana Pérez" w:date="2022-12-21T17:48:00Z"/>
          <w:rFonts w:asciiTheme="minorHAnsi" w:eastAsiaTheme="minorEastAsia" w:hAnsiTheme="minorHAnsi" w:cstheme="minorBidi"/>
          <w:noProof/>
          <w:sz w:val="22"/>
          <w:szCs w:val="22"/>
        </w:rPr>
      </w:pPr>
      <w:ins w:id="654"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"_Toc122537822"</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Instrucciones técnicas de fabricación</w:t>
        </w:r>
        <w:r w:rsidRPr="00912312">
          <w:rPr>
            <w:rStyle w:val="Hipervnculo"/>
            <w:noProof/>
          </w:rPr>
          <w:fldChar w:fldCharType="end"/>
        </w:r>
      </w:ins>
    </w:p>
    <w:p w:rsidR="00000000" w:rsidRDefault="00D919CB">
      <w:pPr>
        <w:pStyle w:val="TDC1"/>
        <w:tabs>
          <w:tab w:val="clear" w:pos="851"/>
        </w:tabs>
        <w:rPr>
          <w:ins w:id="655" w:author="Javier Quintana Pérez" w:date="2022-12-21T17:48:00Z"/>
          <w:rStyle w:val="Hipervnculo"/>
          <w:rFonts w:ascii="Source Sans Pro" w:hAnsi="Source Sans Pro"/>
          <w:sz w:val="21"/>
          <w:szCs w:val="21"/>
          <w:rPrChange w:id="656" w:author="Javier Quintana Pérez" w:date="2022-12-21T17:50:00Z">
            <w:rPr>
              <w:ins w:id="657" w:author="Javier Quintana Pérez" w:date="2022-12-21T17:48:00Z"/>
              <w:rFonts w:asciiTheme="minorHAnsi" w:eastAsiaTheme="minorEastAsia" w:hAnsiTheme="minorHAnsi" w:cstheme="minorBidi"/>
              <w:b w:val="0"/>
              <w:caps w:val="0"/>
              <w:sz w:val="22"/>
              <w:szCs w:val="22"/>
            </w:rPr>
          </w:rPrChange>
        </w:rPr>
        <w:pPrChange w:id="658" w:author="Javier Quintana Pérez" w:date="2022-12-21T17:50:00Z">
          <w:pPr>
            <w:pStyle w:val="TDC1"/>
          </w:pPr>
        </w:pPrChange>
      </w:pPr>
      <w:ins w:id="659" w:author="Javier Quintana Pérez" w:date="2022-12-21T17:48:00Z">
        <w:r w:rsidRPr="00D919CB">
          <w:rPr>
            <w:rStyle w:val="Hipervnculo"/>
            <w:rFonts w:ascii="Source Sans Pro" w:hAnsi="Source Sans Pro"/>
            <w:sz w:val="21"/>
            <w:szCs w:val="21"/>
            <w:rPrChange w:id="660" w:author="Javier Quintana Pérez" w:date="2022-12-21T17:50:00Z">
              <w:rPr>
                <w:rStyle w:val="Hipervnculo"/>
              </w:rPr>
            </w:rPrChange>
          </w:rPr>
          <w:fldChar w:fldCharType="begin"/>
        </w:r>
        <w:r w:rsidRPr="00D919CB">
          <w:rPr>
            <w:rStyle w:val="Hipervnculo"/>
            <w:rFonts w:ascii="Source Sans Pro" w:hAnsi="Source Sans Pro"/>
            <w:sz w:val="21"/>
            <w:szCs w:val="21"/>
            <w:rPrChange w:id="661" w:author="Javier Quintana Pérez" w:date="2022-12-21T17:50:00Z">
              <w:rPr>
                <w:rStyle w:val="Hipervnculo"/>
              </w:rPr>
            </w:rPrChange>
          </w:rPr>
          <w:instrText xml:space="preserve"> HYPERLINK \l "_Toc122537823" </w:instrText>
        </w:r>
        <w:r w:rsidRPr="00D919CB">
          <w:rPr>
            <w:rStyle w:val="Hipervnculo"/>
            <w:rFonts w:ascii="Source Sans Pro" w:hAnsi="Source Sans Pro"/>
            <w:sz w:val="21"/>
            <w:szCs w:val="21"/>
            <w:rPrChange w:id="662" w:author="Javier Quintana Pérez" w:date="2022-12-21T17:50:00Z">
              <w:rPr>
                <w:rStyle w:val="Hipervnculo"/>
              </w:rPr>
            </w:rPrChange>
          </w:rPr>
          <w:fldChar w:fldCharType="separate"/>
        </w:r>
        <w:r w:rsidRPr="00D919CB">
          <w:rPr>
            <w:rStyle w:val="Hipervnculo"/>
            <w:rFonts w:ascii="Source Sans Pro" w:hAnsi="Source Sans Pro"/>
            <w:sz w:val="21"/>
            <w:szCs w:val="21"/>
            <w:rPrChange w:id="663" w:author="Javier Quintana Pérez" w:date="2022-12-21T17:50:00Z">
              <w:rPr>
                <w:rStyle w:val="Hipervnculo"/>
                <w:rFonts w:ascii="Source Sans Pro" w:hAnsi="Source Sans Pro"/>
              </w:rPr>
            </w:rPrChange>
          </w:rPr>
          <w:t>ANEJO 6:</w:t>
        </w:r>
        <w:r w:rsidRPr="00D919CB">
          <w:rPr>
            <w:rStyle w:val="Hipervnculo"/>
            <w:rFonts w:ascii="Source Sans Pro" w:hAnsi="Source Sans Pro"/>
            <w:webHidden/>
            <w:sz w:val="21"/>
            <w:szCs w:val="21"/>
            <w:rPrChange w:id="664" w:author="Javier Quintana Pérez" w:date="2022-12-21T17:50:00Z">
              <w:rPr>
                <w:webHidden/>
                <w:color w:val="0000FF"/>
                <w:u w:val="single"/>
              </w:rPr>
            </w:rPrChange>
          </w:rPr>
          <w:tab/>
        </w:r>
        <w:r w:rsidRPr="00D919CB">
          <w:rPr>
            <w:rStyle w:val="Hipervnculo"/>
            <w:rFonts w:ascii="Source Sans Pro" w:hAnsi="Source Sans Pro"/>
            <w:webHidden/>
            <w:sz w:val="21"/>
            <w:szCs w:val="21"/>
            <w:rPrChange w:id="665" w:author="Javier Quintana Pérez" w:date="2022-12-21T17:50:00Z">
              <w:rPr>
                <w:webHidden/>
                <w:color w:val="0000FF"/>
                <w:u w:val="single"/>
              </w:rPr>
            </w:rPrChange>
          </w:rPr>
          <w:fldChar w:fldCharType="begin"/>
        </w:r>
        <w:r w:rsidRPr="00D919CB">
          <w:rPr>
            <w:rStyle w:val="Hipervnculo"/>
            <w:rFonts w:ascii="Source Sans Pro" w:hAnsi="Source Sans Pro"/>
            <w:webHidden/>
            <w:sz w:val="21"/>
            <w:szCs w:val="21"/>
            <w:rPrChange w:id="666" w:author="Javier Quintana Pérez" w:date="2022-12-21T17:50:00Z">
              <w:rPr>
                <w:webHidden/>
                <w:color w:val="0000FF"/>
                <w:u w:val="single"/>
              </w:rPr>
            </w:rPrChange>
          </w:rPr>
          <w:instrText xml:space="preserve"> PAGEREF _Toc122537823 \h </w:instrText>
        </w:r>
      </w:ins>
      <w:r w:rsidRPr="00D919CB">
        <w:rPr>
          <w:rStyle w:val="Hipervnculo"/>
          <w:rFonts w:ascii="Source Sans Pro" w:hAnsi="Source Sans Pro"/>
          <w:webHidden/>
          <w:sz w:val="21"/>
          <w:szCs w:val="21"/>
          <w:rPrChange w:id="667" w:author="Javier Quintana Pérez" w:date="2022-12-21T17:50:00Z">
            <w:rPr>
              <w:rStyle w:val="Hipervnculo"/>
              <w:rFonts w:ascii="Source Sans Pro" w:hAnsi="Source Sans Pro"/>
              <w:webHidden/>
              <w:sz w:val="21"/>
              <w:szCs w:val="21"/>
            </w:rPr>
          </w:rPrChange>
        </w:rPr>
      </w:r>
      <w:r w:rsidRPr="00D919CB">
        <w:rPr>
          <w:rStyle w:val="Hipervnculo"/>
          <w:rFonts w:ascii="Source Sans Pro" w:hAnsi="Source Sans Pro"/>
          <w:webHidden/>
          <w:sz w:val="21"/>
          <w:szCs w:val="21"/>
          <w:rPrChange w:id="668" w:author="Javier Quintana Pérez" w:date="2022-12-21T17:50:00Z">
            <w:rPr>
              <w:webHidden/>
              <w:color w:val="0000FF"/>
              <w:u w:val="single"/>
            </w:rPr>
          </w:rPrChange>
        </w:rPr>
        <w:fldChar w:fldCharType="separate"/>
      </w:r>
      <w:ins w:id="669" w:author="Javier Quintana Pérez" w:date="2023-01-23T10:31:00Z">
        <w:r w:rsidR="008C416E">
          <w:rPr>
            <w:rStyle w:val="Hipervnculo"/>
            <w:rFonts w:ascii="Source Sans Pro" w:hAnsi="Source Sans Pro"/>
            <w:webHidden/>
            <w:sz w:val="21"/>
            <w:szCs w:val="21"/>
          </w:rPr>
          <w:t>65</w:t>
        </w:r>
      </w:ins>
      <w:ins w:id="670" w:author="Javier Quintana Pérez" w:date="2022-12-21T17:48:00Z">
        <w:r w:rsidRPr="00D919CB">
          <w:rPr>
            <w:rStyle w:val="Hipervnculo"/>
            <w:rFonts w:ascii="Source Sans Pro" w:hAnsi="Source Sans Pro"/>
            <w:webHidden/>
            <w:sz w:val="21"/>
            <w:szCs w:val="21"/>
            <w:rPrChange w:id="671" w:author="Javier Quintana Pérez" w:date="2022-12-21T17:50:00Z">
              <w:rPr>
                <w:webHidden/>
                <w:color w:val="0000FF"/>
                <w:u w:val="single"/>
              </w:rPr>
            </w:rPrChange>
          </w:rPr>
          <w:fldChar w:fldCharType="end"/>
        </w:r>
        <w:r w:rsidRPr="00D919CB">
          <w:rPr>
            <w:rStyle w:val="Hipervnculo"/>
            <w:rFonts w:ascii="Source Sans Pro" w:hAnsi="Source Sans Pro"/>
            <w:sz w:val="21"/>
            <w:szCs w:val="21"/>
            <w:rPrChange w:id="672" w:author="Javier Quintana Pérez" w:date="2022-12-21T17:50:00Z">
              <w:rPr>
                <w:rStyle w:val="Hipervnculo"/>
              </w:rPr>
            </w:rPrChange>
          </w:rPr>
          <w:fldChar w:fldCharType="end"/>
        </w:r>
      </w:ins>
    </w:p>
    <w:p w:rsidR="00524D01" w:rsidRDefault="00D919CB">
      <w:pPr>
        <w:pStyle w:val="TDC4"/>
        <w:rPr>
          <w:ins w:id="673" w:author="Javier Quintana Pérez" w:date="2022-12-21T17:48:00Z"/>
          <w:rFonts w:asciiTheme="minorHAnsi" w:eastAsiaTheme="minorEastAsia" w:hAnsiTheme="minorHAnsi" w:cstheme="minorBidi"/>
          <w:noProof/>
          <w:sz w:val="22"/>
          <w:szCs w:val="22"/>
        </w:rPr>
      </w:pPr>
      <w:ins w:id="674"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"_Toc122537824"</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Documentación</w:t>
        </w:r>
        <w:r w:rsidRPr="00912312">
          <w:rPr>
            <w:rStyle w:val="Hipervnculo"/>
            <w:noProof/>
          </w:rPr>
          <w:fldChar w:fldCharType="end"/>
        </w:r>
      </w:ins>
    </w:p>
    <w:p w:rsidR="00000000" w:rsidRDefault="00D919CB">
      <w:pPr>
        <w:pStyle w:val="TDC1"/>
        <w:tabs>
          <w:tab w:val="clear" w:pos="851"/>
        </w:tabs>
        <w:rPr>
          <w:ins w:id="675" w:author="Javier Quintana Pérez" w:date="2022-12-21T17:48:00Z"/>
          <w:rStyle w:val="Hipervnculo"/>
          <w:rFonts w:ascii="Source Sans Pro" w:hAnsi="Source Sans Pro"/>
          <w:sz w:val="21"/>
          <w:szCs w:val="21"/>
          <w:rPrChange w:id="676" w:author="Javier Quintana Pérez" w:date="2022-12-21T17:50:00Z">
            <w:rPr>
              <w:ins w:id="677" w:author="Javier Quintana Pérez" w:date="2022-12-21T17:48:00Z"/>
              <w:rFonts w:asciiTheme="minorHAnsi" w:eastAsiaTheme="minorEastAsia" w:hAnsiTheme="minorHAnsi" w:cstheme="minorBidi"/>
              <w:b w:val="0"/>
              <w:caps w:val="0"/>
              <w:sz w:val="22"/>
              <w:szCs w:val="22"/>
            </w:rPr>
          </w:rPrChange>
        </w:rPr>
        <w:pPrChange w:id="678" w:author="Javier Quintana Pérez" w:date="2022-12-21T17:50:00Z">
          <w:pPr>
            <w:pStyle w:val="TDC1"/>
          </w:pPr>
        </w:pPrChange>
      </w:pPr>
      <w:ins w:id="679" w:author="Javier Quintana Pérez" w:date="2022-12-21T17:48:00Z">
        <w:r w:rsidRPr="00D919CB">
          <w:rPr>
            <w:rStyle w:val="Hipervnculo"/>
            <w:rFonts w:ascii="Source Sans Pro" w:hAnsi="Source Sans Pro"/>
            <w:sz w:val="21"/>
            <w:szCs w:val="21"/>
            <w:rPrChange w:id="680" w:author="Javier Quintana Pérez" w:date="2022-12-21T17:50:00Z">
              <w:rPr>
                <w:rStyle w:val="Hipervnculo"/>
              </w:rPr>
            </w:rPrChange>
          </w:rPr>
          <w:fldChar w:fldCharType="begin"/>
        </w:r>
        <w:r w:rsidRPr="00D919CB">
          <w:rPr>
            <w:rStyle w:val="Hipervnculo"/>
            <w:rFonts w:ascii="Source Sans Pro" w:hAnsi="Source Sans Pro"/>
            <w:sz w:val="21"/>
            <w:szCs w:val="21"/>
            <w:rPrChange w:id="681" w:author="Javier Quintana Pérez" w:date="2022-12-21T17:50:00Z">
              <w:rPr>
                <w:rStyle w:val="Hipervnculo"/>
              </w:rPr>
            </w:rPrChange>
          </w:rPr>
          <w:instrText xml:space="preserve"> HYPERLINK \l "_Toc122537825" </w:instrText>
        </w:r>
        <w:r w:rsidRPr="00D919CB">
          <w:rPr>
            <w:rStyle w:val="Hipervnculo"/>
            <w:rFonts w:ascii="Source Sans Pro" w:hAnsi="Source Sans Pro"/>
            <w:sz w:val="21"/>
            <w:szCs w:val="21"/>
            <w:rPrChange w:id="682" w:author="Javier Quintana Pérez" w:date="2022-12-21T17:50:00Z">
              <w:rPr>
                <w:rStyle w:val="Hipervnculo"/>
              </w:rPr>
            </w:rPrChange>
          </w:rPr>
          <w:fldChar w:fldCharType="separate"/>
        </w:r>
        <w:r w:rsidRPr="00D919CB">
          <w:rPr>
            <w:rStyle w:val="Hipervnculo"/>
            <w:rFonts w:ascii="Source Sans Pro" w:hAnsi="Source Sans Pro"/>
            <w:sz w:val="21"/>
            <w:szCs w:val="21"/>
            <w:rPrChange w:id="683" w:author="Javier Quintana Pérez" w:date="2022-12-21T17:50:00Z">
              <w:rPr>
                <w:rStyle w:val="Hipervnculo"/>
                <w:rFonts w:ascii="Source Sans Pro" w:hAnsi="Source Sans Pro"/>
              </w:rPr>
            </w:rPrChange>
          </w:rPr>
          <w:t>ANEJO 7:</w:t>
        </w:r>
        <w:r w:rsidRPr="00D919CB">
          <w:rPr>
            <w:rStyle w:val="Hipervnculo"/>
            <w:rFonts w:ascii="Source Sans Pro" w:hAnsi="Source Sans Pro"/>
            <w:webHidden/>
            <w:sz w:val="21"/>
            <w:szCs w:val="21"/>
            <w:rPrChange w:id="684" w:author="Javier Quintana Pérez" w:date="2022-12-21T17:50:00Z">
              <w:rPr>
                <w:webHidden/>
                <w:color w:val="0000FF"/>
                <w:u w:val="single"/>
              </w:rPr>
            </w:rPrChange>
          </w:rPr>
          <w:tab/>
        </w:r>
        <w:r w:rsidRPr="00D919CB">
          <w:rPr>
            <w:rStyle w:val="Hipervnculo"/>
            <w:rFonts w:ascii="Source Sans Pro" w:hAnsi="Source Sans Pro"/>
            <w:webHidden/>
            <w:sz w:val="21"/>
            <w:szCs w:val="21"/>
            <w:rPrChange w:id="685" w:author="Javier Quintana Pérez" w:date="2022-12-21T17:50:00Z">
              <w:rPr>
                <w:webHidden/>
                <w:color w:val="0000FF"/>
                <w:u w:val="single"/>
              </w:rPr>
            </w:rPrChange>
          </w:rPr>
          <w:fldChar w:fldCharType="begin"/>
        </w:r>
        <w:r w:rsidRPr="00D919CB">
          <w:rPr>
            <w:rStyle w:val="Hipervnculo"/>
            <w:rFonts w:ascii="Source Sans Pro" w:hAnsi="Source Sans Pro"/>
            <w:webHidden/>
            <w:sz w:val="21"/>
            <w:szCs w:val="21"/>
            <w:rPrChange w:id="686" w:author="Javier Quintana Pérez" w:date="2022-12-21T17:50:00Z">
              <w:rPr>
                <w:webHidden/>
                <w:color w:val="0000FF"/>
                <w:u w:val="single"/>
              </w:rPr>
            </w:rPrChange>
          </w:rPr>
          <w:instrText xml:space="preserve"> PAGEREF _Toc122537825 \h </w:instrText>
        </w:r>
      </w:ins>
      <w:r w:rsidRPr="00D919CB">
        <w:rPr>
          <w:rStyle w:val="Hipervnculo"/>
          <w:rFonts w:ascii="Source Sans Pro" w:hAnsi="Source Sans Pro"/>
          <w:webHidden/>
          <w:sz w:val="21"/>
          <w:szCs w:val="21"/>
          <w:rPrChange w:id="687" w:author="Javier Quintana Pérez" w:date="2022-12-21T17:50:00Z">
            <w:rPr>
              <w:rStyle w:val="Hipervnculo"/>
              <w:rFonts w:ascii="Source Sans Pro" w:hAnsi="Source Sans Pro"/>
              <w:webHidden/>
              <w:sz w:val="21"/>
              <w:szCs w:val="21"/>
            </w:rPr>
          </w:rPrChange>
        </w:rPr>
      </w:r>
      <w:r w:rsidRPr="00D919CB">
        <w:rPr>
          <w:rStyle w:val="Hipervnculo"/>
          <w:rFonts w:ascii="Source Sans Pro" w:hAnsi="Source Sans Pro"/>
          <w:webHidden/>
          <w:sz w:val="21"/>
          <w:szCs w:val="21"/>
          <w:rPrChange w:id="688" w:author="Javier Quintana Pérez" w:date="2022-12-21T17:50:00Z">
            <w:rPr>
              <w:webHidden/>
              <w:color w:val="0000FF"/>
              <w:u w:val="single"/>
            </w:rPr>
          </w:rPrChange>
        </w:rPr>
        <w:fldChar w:fldCharType="separate"/>
      </w:r>
      <w:ins w:id="689" w:author="Javier Quintana Pérez" w:date="2023-01-23T10:31:00Z">
        <w:r w:rsidR="008C416E">
          <w:rPr>
            <w:rStyle w:val="Hipervnculo"/>
            <w:rFonts w:ascii="Source Sans Pro" w:hAnsi="Source Sans Pro"/>
            <w:webHidden/>
            <w:sz w:val="21"/>
            <w:szCs w:val="21"/>
          </w:rPr>
          <w:t>66</w:t>
        </w:r>
      </w:ins>
      <w:ins w:id="690" w:author="Javier Quintana Pérez" w:date="2022-12-21T17:48:00Z">
        <w:r w:rsidRPr="00D919CB">
          <w:rPr>
            <w:rStyle w:val="Hipervnculo"/>
            <w:rFonts w:ascii="Source Sans Pro" w:hAnsi="Source Sans Pro"/>
            <w:webHidden/>
            <w:sz w:val="21"/>
            <w:szCs w:val="21"/>
            <w:rPrChange w:id="691" w:author="Javier Quintana Pérez" w:date="2022-12-21T17:50:00Z">
              <w:rPr>
                <w:webHidden/>
                <w:color w:val="0000FF"/>
                <w:u w:val="single"/>
              </w:rPr>
            </w:rPrChange>
          </w:rPr>
          <w:fldChar w:fldCharType="end"/>
        </w:r>
        <w:r w:rsidRPr="00D919CB">
          <w:rPr>
            <w:rStyle w:val="Hipervnculo"/>
            <w:rFonts w:ascii="Source Sans Pro" w:hAnsi="Source Sans Pro"/>
            <w:sz w:val="21"/>
            <w:szCs w:val="21"/>
            <w:rPrChange w:id="692" w:author="Javier Quintana Pérez" w:date="2022-12-21T17:50:00Z">
              <w:rPr>
                <w:rStyle w:val="Hipervnculo"/>
              </w:rPr>
            </w:rPrChange>
          </w:rPr>
          <w:fldChar w:fldCharType="end"/>
        </w:r>
      </w:ins>
    </w:p>
    <w:p w:rsidR="00524D01" w:rsidRDefault="00D919CB">
      <w:pPr>
        <w:pStyle w:val="TDC4"/>
        <w:rPr>
          <w:ins w:id="693" w:author="Javier Quintana Pérez" w:date="2022-12-21T17:48:00Z"/>
          <w:rFonts w:asciiTheme="minorHAnsi" w:eastAsiaTheme="minorEastAsia" w:hAnsiTheme="minorHAnsi" w:cstheme="minorBidi"/>
          <w:noProof/>
          <w:sz w:val="22"/>
          <w:szCs w:val="22"/>
        </w:rPr>
      </w:pPr>
      <w:ins w:id="694"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"_Toc122537826"</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Autocontrol</w:t>
        </w:r>
        <w:r w:rsidRPr="00912312">
          <w:rPr>
            <w:rStyle w:val="Hipervnculo"/>
            <w:noProof/>
          </w:rPr>
          <w:fldChar w:fldCharType="end"/>
        </w:r>
      </w:ins>
    </w:p>
    <w:p w:rsidR="00000000" w:rsidRDefault="00D919CB">
      <w:pPr>
        <w:pStyle w:val="TDC1"/>
        <w:tabs>
          <w:tab w:val="clear" w:pos="851"/>
        </w:tabs>
        <w:rPr>
          <w:ins w:id="695" w:author="Javier Quintana Pérez" w:date="2022-12-21T17:48:00Z"/>
          <w:rStyle w:val="Hipervnculo"/>
          <w:rFonts w:ascii="Source Sans Pro" w:hAnsi="Source Sans Pro"/>
          <w:sz w:val="21"/>
          <w:szCs w:val="21"/>
          <w:rPrChange w:id="696" w:author="Javier Quintana Pérez" w:date="2022-12-21T17:50:00Z">
            <w:rPr>
              <w:ins w:id="697" w:author="Javier Quintana Pérez" w:date="2022-12-21T17:48:00Z"/>
              <w:rFonts w:asciiTheme="minorHAnsi" w:eastAsiaTheme="minorEastAsia" w:hAnsiTheme="minorHAnsi" w:cstheme="minorBidi"/>
              <w:b w:val="0"/>
              <w:caps w:val="0"/>
              <w:sz w:val="22"/>
              <w:szCs w:val="22"/>
            </w:rPr>
          </w:rPrChange>
        </w:rPr>
        <w:pPrChange w:id="698" w:author="Javier Quintana Pérez" w:date="2022-12-21T17:50:00Z">
          <w:pPr>
            <w:pStyle w:val="TDC1"/>
          </w:pPr>
        </w:pPrChange>
      </w:pPr>
      <w:ins w:id="699" w:author="Javier Quintana Pérez" w:date="2022-12-21T17:48:00Z">
        <w:r w:rsidRPr="00D919CB">
          <w:rPr>
            <w:rStyle w:val="Hipervnculo"/>
            <w:rFonts w:ascii="Source Sans Pro" w:hAnsi="Source Sans Pro"/>
            <w:sz w:val="21"/>
            <w:szCs w:val="21"/>
            <w:rPrChange w:id="700" w:author="Javier Quintana Pérez" w:date="2022-12-21T17:50:00Z">
              <w:rPr>
                <w:rStyle w:val="Hipervnculo"/>
              </w:rPr>
            </w:rPrChange>
          </w:rPr>
          <w:fldChar w:fldCharType="begin"/>
        </w:r>
        <w:r w:rsidRPr="00D919CB">
          <w:rPr>
            <w:rStyle w:val="Hipervnculo"/>
            <w:rFonts w:ascii="Source Sans Pro" w:hAnsi="Source Sans Pro"/>
            <w:sz w:val="21"/>
            <w:szCs w:val="21"/>
            <w:rPrChange w:id="701" w:author="Javier Quintana Pérez" w:date="2022-12-21T17:50:00Z">
              <w:rPr>
                <w:rStyle w:val="Hipervnculo"/>
              </w:rPr>
            </w:rPrChange>
          </w:rPr>
          <w:instrText xml:space="preserve"> HYPERLINK \l "_Toc122537827" </w:instrText>
        </w:r>
        <w:r w:rsidRPr="00D919CB">
          <w:rPr>
            <w:rStyle w:val="Hipervnculo"/>
            <w:rFonts w:ascii="Source Sans Pro" w:hAnsi="Source Sans Pro"/>
            <w:sz w:val="21"/>
            <w:szCs w:val="21"/>
            <w:rPrChange w:id="702" w:author="Javier Quintana Pérez" w:date="2022-12-21T17:50:00Z">
              <w:rPr>
                <w:rStyle w:val="Hipervnculo"/>
              </w:rPr>
            </w:rPrChange>
          </w:rPr>
          <w:fldChar w:fldCharType="separate"/>
        </w:r>
        <w:r w:rsidRPr="00D919CB">
          <w:rPr>
            <w:rStyle w:val="Hipervnculo"/>
            <w:rFonts w:ascii="Source Sans Pro" w:hAnsi="Source Sans Pro"/>
            <w:sz w:val="21"/>
            <w:szCs w:val="21"/>
            <w:rPrChange w:id="703" w:author="Javier Quintana Pérez" w:date="2022-12-21T17:50:00Z">
              <w:rPr>
                <w:rStyle w:val="Hipervnculo"/>
                <w:rFonts w:ascii="Source Sans Pro" w:hAnsi="Source Sans Pro"/>
              </w:rPr>
            </w:rPrChange>
          </w:rPr>
          <w:t>ANEJO 8:</w:t>
        </w:r>
        <w:r w:rsidRPr="00D919CB">
          <w:rPr>
            <w:rStyle w:val="Hipervnculo"/>
            <w:rFonts w:ascii="Source Sans Pro" w:hAnsi="Source Sans Pro"/>
            <w:webHidden/>
            <w:sz w:val="21"/>
            <w:szCs w:val="21"/>
            <w:rPrChange w:id="704" w:author="Javier Quintana Pérez" w:date="2022-12-21T17:50:00Z">
              <w:rPr>
                <w:webHidden/>
                <w:color w:val="0000FF"/>
                <w:u w:val="single"/>
              </w:rPr>
            </w:rPrChange>
          </w:rPr>
          <w:tab/>
        </w:r>
        <w:r w:rsidRPr="00D919CB">
          <w:rPr>
            <w:rStyle w:val="Hipervnculo"/>
            <w:rFonts w:ascii="Source Sans Pro" w:hAnsi="Source Sans Pro"/>
            <w:webHidden/>
            <w:sz w:val="21"/>
            <w:szCs w:val="21"/>
            <w:rPrChange w:id="705" w:author="Javier Quintana Pérez" w:date="2022-12-21T17:50:00Z">
              <w:rPr>
                <w:webHidden/>
                <w:color w:val="0000FF"/>
                <w:u w:val="single"/>
              </w:rPr>
            </w:rPrChange>
          </w:rPr>
          <w:fldChar w:fldCharType="begin"/>
        </w:r>
        <w:r w:rsidRPr="00D919CB">
          <w:rPr>
            <w:rStyle w:val="Hipervnculo"/>
            <w:rFonts w:ascii="Source Sans Pro" w:hAnsi="Source Sans Pro"/>
            <w:webHidden/>
            <w:sz w:val="21"/>
            <w:szCs w:val="21"/>
            <w:rPrChange w:id="706" w:author="Javier Quintana Pérez" w:date="2022-12-21T17:50:00Z">
              <w:rPr>
                <w:webHidden/>
                <w:color w:val="0000FF"/>
                <w:u w:val="single"/>
              </w:rPr>
            </w:rPrChange>
          </w:rPr>
          <w:instrText xml:space="preserve"> PAGEREF _Toc122537827 \h </w:instrText>
        </w:r>
      </w:ins>
      <w:r w:rsidRPr="00D919CB">
        <w:rPr>
          <w:rStyle w:val="Hipervnculo"/>
          <w:rFonts w:ascii="Source Sans Pro" w:hAnsi="Source Sans Pro"/>
          <w:webHidden/>
          <w:sz w:val="21"/>
          <w:szCs w:val="21"/>
          <w:rPrChange w:id="707" w:author="Javier Quintana Pérez" w:date="2022-12-21T17:50:00Z">
            <w:rPr>
              <w:rStyle w:val="Hipervnculo"/>
              <w:rFonts w:ascii="Source Sans Pro" w:hAnsi="Source Sans Pro"/>
              <w:webHidden/>
              <w:sz w:val="21"/>
              <w:szCs w:val="21"/>
            </w:rPr>
          </w:rPrChange>
        </w:rPr>
      </w:r>
      <w:r w:rsidRPr="00D919CB">
        <w:rPr>
          <w:rStyle w:val="Hipervnculo"/>
          <w:rFonts w:ascii="Source Sans Pro" w:hAnsi="Source Sans Pro"/>
          <w:webHidden/>
          <w:sz w:val="21"/>
          <w:szCs w:val="21"/>
          <w:rPrChange w:id="708" w:author="Javier Quintana Pérez" w:date="2022-12-21T17:50:00Z">
            <w:rPr>
              <w:webHidden/>
              <w:color w:val="0000FF"/>
              <w:u w:val="single"/>
            </w:rPr>
          </w:rPrChange>
        </w:rPr>
        <w:fldChar w:fldCharType="separate"/>
      </w:r>
      <w:ins w:id="709" w:author="Javier Quintana Pérez" w:date="2023-01-23T10:31:00Z">
        <w:r w:rsidR="008C416E">
          <w:rPr>
            <w:rStyle w:val="Hipervnculo"/>
            <w:rFonts w:ascii="Source Sans Pro" w:hAnsi="Source Sans Pro"/>
            <w:webHidden/>
            <w:sz w:val="21"/>
            <w:szCs w:val="21"/>
          </w:rPr>
          <w:t>67</w:t>
        </w:r>
      </w:ins>
      <w:ins w:id="710" w:author="Javier Quintana Pérez" w:date="2022-12-21T17:48:00Z">
        <w:r w:rsidRPr="00D919CB">
          <w:rPr>
            <w:rStyle w:val="Hipervnculo"/>
            <w:rFonts w:ascii="Source Sans Pro" w:hAnsi="Source Sans Pro"/>
            <w:webHidden/>
            <w:sz w:val="21"/>
            <w:szCs w:val="21"/>
            <w:rPrChange w:id="711" w:author="Javier Quintana Pérez" w:date="2022-12-21T17:50:00Z">
              <w:rPr>
                <w:webHidden/>
                <w:color w:val="0000FF"/>
                <w:u w:val="single"/>
              </w:rPr>
            </w:rPrChange>
          </w:rPr>
          <w:fldChar w:fldCharType="end"/>
        </w:r>
        <w:r w:rsidRPr="00D919CB">
          <w:rPr>
            <w:rStyle w:val="Hipervnculo"/>
            <w:rFonts w:ascii="Source Sans Pro" w:hAnsi="Source Sans Pro"/>
            <w:sz w:val="21"/>
            <w:szCs w:val="21"/>
            <w:rPrChange w:id="712" w:author="Javier Quintana Pérez" w:date="2022-12-21T17:50:00Z">
              <w:rPr>
                <w:rStyle w:val="Hipervnculo"/>
              </w:rPr>
            </w:rPrChange>
          </w:rPr>
          <w:fldChar w:fldCharType="end"/>
        </w:r>
      </w:ins>
    </w:p>
    <w:p w:rsidR="00524D01" w:rsidRDefault="00D919CB">
      <w:pPr>
        <w:pStyle w:val="TDC4"/>
        <w:rPr>
          <w:ins w:id="713" w:author="Javier Quintana Pérez" w:date="2022-12-21T17:48:00Z"/>
          <w:rFonts w:asciiTheme="minorHAnsi" w:eastAsiaTheme="minorEastAsia" w:hAnsiTheme="minorHAnsi" w:cstheme="minorBidi"/>
          <w:noProof/>
          <w:sz w:val="22"/>
          <w:szCs w:val="22"/>
        </w:rPr>
      </w:pPr>
      <w:ins w:id="714"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"_Toc122537828"</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Documentación referente a instrucciones de montaje</w:t>
        </w:r>
        <w:r w:rsidRPr="00912312">
          <w:rPr>
            <w:rStyle w:val="Hipervnculo"/>
            <w:noProof/>
          </w:rPr>
          <w:fldChar w:fldCharType="end"/>
        </w:r>
      </w:ins>
    </w:p>
    <w:p w:rsidR="00000000" w:rsidRDefault="00D919CB">
      <w:pPr>
        <w:pStyle w:val="TDC1"/>
        <w:tabs>
          <w:tab w:val="clear" w:pos="851"/>
        </w:tabs>
        <w:rPr>
          <w:ins w:id="715" w:author="Javier Quintana Pérez" w:date="2022-12-21T17:48:00Z"/>
          <w:rStyle w:val="Hipervnculo"/>
          <w:rFonts w:ascii="Source Sans Pro" w:hAnsi="Source Sans Pro"/>
          <w:sz w:val="21"/>
          <w:szCs w:val="21"/>
          <w:rPrChange w:id="716" w:author="Javier Quintana Pérez" w:date="2022-12-21T17:50:00Z">
            <w:rPr>
              <w:ins w:id="717" w:author="Javier Quintana Pérez" w:date="2022-12-21T17:48:00Z"/>
              <w:rFonts w:asciiTheme="minorHAnsi" w:eastAsiaTheme="minorEastAsia" w:hAnsiTheme="minorHAnsi" w:cstheme="minorBidi"/>
              <w:b w:val="0"/>
              <w:caps w:val="0"/>
              <w:sz w:val="22"/>
              <w:szCs w:val="22"/>
            </w:rPr>
          </w:rPrChange>
        </w:rPr>
        <w:pPrChange w:id="718" w:author="Javier Quintana Pérez" w:date="2022-12-21T17:50:00Z">
          <w:pPr>
            <w:pStyle w:val="TDC1"/>
          </w:pPr>
        </w:pPrChange>
      </w:pPr>
      <w:ins w:id="719" w:author="Javier Quintana Pérez" w:date="2022-12-21T17:48:00Z">
        <w:r w:rsidRPr="00D919CB">
          <w:rPr>
            <w:rStyle w:val="Hipervnculo"/>
            <w:rFonts w:ascii="Source Sans Pro" w:hAnsi="Source Sans Pro"/>
            <w:sz w:val="21"/>
            <w:szCs w:val="21"/>
            <w:rPrChange w:id="720" w:author="Javier Quintana Pérez" w:date="2022-12-21T17:50:00Z">
              <w:rPr>
                <w:rStyle w:val="Hipervnculo"/>
              </w:rPr>
            </w:rPrChange>
          </w:rPr>
          <w:fldChar w:fldCharType="begin"/>
        </w:r>
        <w:r w:rsidRPr="00D919CB">
          <w:rPr>
            <w:rStyle w:val="Hipervnculo"/>
            <w:rFonts w:ascii="Source Sans Pro" w:hAnsi="Source Sans Pro"/>
            <w:sz w:val="21"/>
            <w:szCs w:val="21"/>
            <w:rPrChange w:id="721" w:author="Javier Quintana Pérez" w:date="2022-12-21T17:50:00Z">
              <w:rPr>
                <w:rStyle w:val="Hipervnculo"/>
              </w:rPr>
            </w:rPrChange>
          </w:rPr>
          <w:instrText xml:space="preserve"> HYPERLINK \l "_Toc122537829" </w:instrText>
        </w:r>
        <w:r w:rsidRPr="00D919CB">
          <w:rPr>
            <w:rStyle w:val="Hipervnculo"/>
            <w:rFonts w:ascii="Source Sans Pro" w:hAnsi="Source Sans Pro"/>
            <w:sz w:val="21"/>
            <w:szCs w:val="21"/>
            <w:rPrChange w:id="722" w:author="Javier Quintana Pérez" w:date="2022-12-21T17:50:00Z">
              <w:rPr>
                <w:rStyle w:val="Hipervnculo"/>
              </w:rPr>
            </w:rPrChange>
          </w:rPr>
          <w:fldChar w:fldCharType="separate"/>
        </w:r>
        <w:r w:rsidRPr="00D919CB">
          <w:rPr>
            <w:rStyle w:val="Hipervnculo"/>
            <w:rFonts w:ascii="Source Sans Pro" w:hAnsi="Source Sans Pro"/>
            <w:sz w:val="21"/>
            <w:szCs w:val="21"/>
            <w:rPrChange w:id="723" w:author="Javier Quintana Pérez" w:date="2022-12-21T17:50:00Z">
              <w:rPr>
                <w:rStyle w:val="Hipervnculo"/>
                <w:rFonts w:ascii="Source Sans Pro" w:hAnsi="Source Sans Pro"/>
              </w:rPr>
            </w:rPrChange>
          </w:rPr>
          <w:t>ANEJO 9:</w:t>
        </w:r>
        <w:r w:rsidRPr="00D919CB">
          <w:rPr>
            <w:rStyle w:val="Hipervnculo"/>
            <w:rFonts w:ascii="Source Sans Pro" w:hAnsi="Source Sans Pro"/>
            <w:webHidden/>
            <w:sz w:val="21"/>
            <w:szCs w:val="21"/>
            <w:rPrChange w:id="724" w:author="Javier Quintana Pérez" w:date="2022-12-21T17:50:00Z">
              <w:rPr>
                <w:webHidden/>
                <w:color w:val="0000FF"/>
                <w:u w:val="single"/>
              </w:rPr>
            </w:rPrChange>
          </w:rPr>
          <w:tab/>
        </w:r>
        <w:r w:rsidRPr="00D919CB">
          <w:rPr>
            <w:rStyle w:val="Hipervnculo"/>
            <w:rFonts w:ascii="Source Sans Pro" w:hAnsi="Source Sans Pro"/>
            <w:webHidden/>
            <w:sz w:val="21"/>
            <w:szCs w:val="21"/>
            <w:rPrChange w:id="725" w:author="Javier Quintana Pérez" w:date="2022-12-21T17:50:00Z">
              <w:rPr>
                <w:webHidden/>
                <w:color w:val="0000FF"/>
                <w:u w:val="single"/>
              </w:rPr>
            </w:rPrChange>
          </w:rPr>
          <w:fldChar w:fldCharType="begin"/>
        </w:r>
        <w:r w:rsidRPr="00D919CB">
          <w:rPr>
            <w:rStyle w:val="Hipervnculo"/>
            <w:rFonts w:ascii="Source Sans Pro" w:hAnsi="Source Sans Pro"/>
            <w:webHidden/>
            <w:sz w:val="21"/>
            <w:szCs w:val="21"/>
            <w:rPrChange w:id="726" w:author="Javier Quintana Pérez" w:date="2022-12-21T17:50:00Z">
              <w:rPr>
                <w:webHidden/>
                <w:color w:val="0000FF"/>
                <w:u w:val="single"/>
              </w:rPr>
            </w:rPrChange>
          </w:rPr>
          <w:instrText xml:space="preserve"> PAGEREF _Toc122537829 \h </w:instrText>
        </w:r>
      </w:ins>
      <w:r w:rsidRPr="00D919CB">
        <w:rPr>
          <w:rStyle w:val="Hipervnculo"/>
          <w:rFonts w:ascii="Source Sans Pro" w:hAnsi="Source Sans Pro"/>
          <w:webHidden/>
          <w:sz w:val="21"/>
          <w:szCs w:val="21"/>
          <w:rPrChange w:id="727" w:author="Javier Quintana Pérez" w:date="2022-12-21T17:50:00Z">
            <w:rPr>
              <w:rStyle w:val="Hipervnculo"/>
              <w:rFonts w:ascii="Source Sans Pro" w:hAnsi="Source Sans Pro"/>
              <w:webHidden/>
              <w:sz w:val="21"/>
              <w:szCs w:val="21"/>
            </w:rPr>
          </w:rPrChange>
        </w:rPr>
      </w:r>
      <w:r w:rsidRPr="00D919CB">
        <w:rPr>
          <w:rStyle w:val="Hipervnculo"/>
          <w:rFonts w:ascii="Source Sans Pro" w:hAnsi="Source Sans Pro"/>
          <w:webHidden/>
          <w:sz w:val="21"/>
          <w:szCs w:val="21"/>
          <w:rPrChange w:id="728" w:author="Javier Quintana Pérez" w:date="2022-12-21T17:50:00Z">
            <w:rPr>
              <w:webHidden/>
              <w:color w:val="0000FF"/>
              <w:u w:val="single"/>
            </w:rPr>
          </w:rPrChange>
        </w:rPr>
        <w:fldChar w:fldCharType="separate"/>
      </w:r>
      <w:ins w:id="729" w:author="Javier Quintana Pérez" w:date="2023-01-23T10:31:00Z">
        <w:r w:rsidR="008C416E">
          <w:rPr>
            <w:rStyle w:val="Hipervnculo"/>
            <w:rFonts w:ascii="Source Sans Pro" w:hAnsi="Source Sans Pro"/>
            <w:webHidden/>
            <w:sz w:val="21"/>
            <w:szCs w:val="21"/>
          </w:rPr>
          <w:t>68</w:t>
        </w:r>
      </w:ins>
      <w:ins w:id="730" w:author="Javier Quintana Pérez" w:date="2022-12-21T17:48:00Z">
        <w:r w:rsidRPr="00D919CB">
          <w:rPr>
            <w:rStyle w:val="Hipervnculo"/>
            <w:rFonts w:ascii="Source Sans Pro" w:hAnsi="Source Sans Pro"/>
            <w:webHidden/>
            <w:sz w:val="21"/>
            <w:szCs w:val="21"/>
            <w:rPrChange w:id="731" w:author="Javier Quintana Pérez" w:date="2022-12-21T17:50:00Z">
              <w:rPr>
                <w:webHidden/>
                <w:color w:val="0000FF"/>
                <w:u w:val="single"/>
              </w:rPr>
            </w:rPrChange>
          </w:rPr>
          <w:fldChar w:fldCharType="end"/>
        </w:r>
        <w:r w:rsidRPr="00D919CB">
          <w:rPr>
            <w:rStyle w:val="Hipervnculo"/>
            <w:rFonts w:ascii="Source Sans Pro" w:hAnsi="Source Sans Pro"/>
            <w:sz w:val="21"/>
            <w:szCs w:val="21"/>
            <w:rPrChange w:id="732" w:author="Javier Quintana Pérez" w:date="2022-12-21T17:50:00Z">
              <w:rPr>
                <w:rStyle w:val="Hipervnculo"/>
              </w:rPr>
            </w:rPrChange>
          </w:rPr>
          <w:fldChar w:fldCharType="end"/>
        </w:r>
      </w:ins>
    </w:p>
    <w:p w:rsidR="00524D01" w:rsidRDefault="00D919CB">
      <w:pPr>
        <w:pStyle w:val="TDC4"/>
        <w:rPr>
          <w:ins w:id="733" w:author="Javier Quintana Pérez" w:date="2022-12-21T17:48:00Z"/>
          <w:rFonts w:asciiTheme="minorHAnsi" w:eastAsiaTheme="minorEastAsia" w:hAnsiTheme="minorHAnsi" w:cstheme="minorBidi"/>
          <w:noProof/>
          <w:sz w:val="22"/>
          <w:szCs w:val="22"/>
        </w:rPr>
      </w:pPr>
      <w:ins w:id="734" w:author="Javier Quintana Pérez" w:date="2022-12-21T17:48:00Z">
        <w:r w:rsidRPr="00912312">
          <w:rPr>
            <w:rStyle w:val="Hipervnculo"/>
            <w:noProof/>
          </w:rPr>
          <w:fldChar w:fldCharType="begin"/>
        </w:r>
        <w:r w:rsidR="00524D01" w:rsidRPr="00912312">
          <w:rPr>
            <w:rStyle w:val="Hipervnculo"/>
            <w:noProof/>
          </w:rPr>
          <w:instrText xml:space="preserve"> </w:instrText>
        </w:r>
        <w:r w:rsidR="00524D01">
          <w:rPr>
            <w:noProof/>
          </w:rPr>
          <w:instrText>HYPERLINK \l "_Toc122537830"</w:instrText>
        </w:r>
        <w:r w:rsidR="00524D01" w:rsidRPr="00912312">
          <w:rPr>
            <w:rStyle w:val="Hipervnculo"/>
            <w:noProof/>
          </w:rPr>
          <w:instrText xml:space="preserve"> </w:instrText>
        </w:r>
        <w:r w:rsidRPr="00912312">
          <w:rPr>
            <w:rStyle w:val="Hipervnculo"/>
            <w:noProof/>
          </w:rPr>
          <w:fldChar w:fldCharType="separate"/>
        </w:r>
        <w:r w:rsidR="00524D01" w:rsidRPr="00912312">
          <w:rPr>
            <w:rStyle w:val="Hipervnculo"/>
            <w:rFonts w:ascii="Source Sans Pro" w:hAnsi="Source Sans Pro"/>
            <w:noProof/>
          </w:rPr>
          <w:t>Documentación referente a certificaciones voluntarias</w:t>
        </w:r>
        <w:r w:rsidRPr="00912312">
          <w:rPr>
            <w:rStyle w:val="Hipervnculo"/>
            <w:noProof/>
          </w:rPr>
          <w:fldChar w:fldCharType="end"/>
        </w:r>
      </w:ins>
    </w:p>
    <w:p w:rsidR="00696BE3" w:rsidRPr="00B453F7" w:rsidDel="00B453F7" w:rsidRDefault="00696BE3">
      <w:pPr>
        <w:pStyle w:val="TDC2"/>
        <w:rPr>
          <w:del w:id="735" w:author="Javier Quintana Pérez" w:date="2022-07-20T16:16:00Z"/>
          <w:rFonts w:eastAsiaTheme="minorEastAsia" w:cstheme="minorBidi"/>
          <w:caps w:val="0"/>
        </w:rPr>
      </w:pPr>
      <w:del w:id="736" w:author="Javier Quintana Pérez" w:date="2022-07-20T16:16:00Z">
        <w:r w:rsidRPr="00191D19" w:rsidDel="00B453F7">
          <w:rPr>
            <w:rStyle w:val="Hipervnculo"/>
          </w:rPr>
          <w:delText>0.</w:delText>
        </w:r>
        <w:r w:rsidR="007D1FCF" w:rsidRPr="00B453F7" w:rsidDel="00B453F7">
          <w:rPr>
            <w:rFonts w:eastAsiaTheme="minorEastAsia" w:cstheme="minorBidi"/>
            <w:caps w:val="0"/>
          </w:rPr>
          <w:tab/>
        </w:r>
        <w:r w:rsidRPr="00191D19" w:rsidDel="00B453F7">
          <w:rPr>
            <w:rStyle w:val="Hipervnculo"/>
            <w:caps w:val="0"/>
          </w:rPr>
          <w:delText>INTRODUCCIÓN</w:delText>
        </w:r>
        <w:r w:rsidR="007D1FCF" w:rsidRPr="00B453F7" w:rsidDel="00B453F7">
          <w:rPr>
            <w:webHidden/>
          </w:rPr>
          <w:tab/>
          <w:delText>5</w:delText>
        </w:r>
      </w:del>
    </w:p>
    <w:p w:rsidR="00696BE3" w:rsidRPr="00B453F7" w:rsidDel="00B453F7" w:rsidRDefault="00696BE3">
      <w:pPr>
        <w:pStyle w:val="TDC2"/>
        <w:rPr>
          <w:del w:id="737" w:author="Javier Quintana Pérez" w:date="2022-07-20T16:16:00Z"/>
          <w:rFonts w:eastAsiaTheme="minorEastAsia" w:cstheme="minorBidi"/>
          <w:caps w:val="0"/>
        </w:rPr>
      </w:pPr>
      <w:del w:id="738" w:author="Javier Quintana Pérez" w:date="2022-07-20T16:16:00Z">
        <w:r w:rsidRPr="00191D19" w:rsidDel="00B453F7">
          <w:rPr>
            <w:rStyle w:val="Hipervnculo"/>
          </w:rPr>
          <w:delText>1.</w:delText>
        </w:r>
        <w:r w:rsidR="007D1FCF" w:rsidRPr="00B453F7" w:rsidDel="00B453F7">
          <w:rPr>
            <w:rFonts w:eastAsiaTheme="minorEastAsia" w:cstheme="minorBidi"/>
            <w:caps w:val="0"/>
          </w:rPr>
          <w:tab/>
        </w:r>
        <w:r w:rsidRPr="00191D19" w:rsidDel="00B453F7">
          <w:rPr>
            <w:rStyle w:val="Hipervnculo"/>
            <w:caps w:val="0"/>
          </w:rPr>
          <w:delText>DOCUMENTACIÓN A APORTAR PREVIA A LA INSPECCIÓN</w:delText>
        </w:r>
        <w:r w:rsidR="007D1FCF" w:rsidRPr="00B453F7" w:rsidDel="00B453F7">
          <w:rPr>
            <w:webHidden/>
          </w:rPr>
          <w:tab/>
          <w:delText>6</w:delText>
        </w:r>
      </w:del>
    </w:p>
    <w:p w:rsidR="00696BE3" w:rsidRPr="00B453F7" w:rsidDel="00B453F7" w:rsidRDefault="00696BE3">
      <w:pPr>
        <w:pStyle w:val="TDC2"/>
        <w:rPr>
          <w:del w:id="739" w:author="Javier Quintana Pérez" w:date="2022-07-20T16:16:00Z"/>
          <w:rFonts w:eastAsiaTheme="minorEastAsia" w:cstheme="minorBidi"/>
          <w:caps w:val="0"/>
        </w:rPr>
      </w:pPr>
      <w:del w:id="740" w:author="Javier Quintana Pérez" w:date="2022-07-20T16:16:00Z">
        <w:r w:rsidRPr="00191D19" w:rsidDel="00B453F7">
          <w:rPr>
            <w:rStyle w:val="Hipervnculo"/>
          </w:rPr>
          <w:delText>2.</w:delText>
        </w:r>
        <w:r w:rsidR="007D1FCF" w:rsidRPr="00B453F7" w:rsidDel="00B453F7">
          <w:rPr>
            <w:rFonts w:eastAsiaTheme="minorEastAsia" w:cstheme="minorBidi"/>
            <w:caps w:val="0"/>
          </w:rPr>
          <w:tab/>
        </w:r>
        <w:r w:rsidRPr="00191D19" w:rsidDel="00B453F7">
          <w:rPr>
            <w:rStyle w:val="Hipervnculo"/>
            <w:caps w:val="0"/>
          </w:rPr>
          <w:delText>DATOS GENERALES</w:delText>
        </w:r>
        <w:r w:rsidR="007D1FCF" w:rsidRPr="00B453F7" w:rsidDel="00B453F7">
          <w:rPr>
            <w:webHidden/>
          </w:rPr>
          <w:tab/>
          <w:delText>7</w:delText>
        </w:r>
      </w:del>
    </w:p>
    <w:p w:rsidR="00696BE3" w:rsidRPr="00B453F7" w:rsidDel="00B453F7" w:rsidRDefault="00696BE3">
      <w:pPr>
        <w:pStyle w:val="TDC2"/>
        <w:rPr>
          <w:del w:id="741" w:author="Javier Quintana Pérez" w:date="2022-07-20T16:16:00Z"/>
          <w:rFonts w:eastAsiaTheme="minorEastAsia" w:cstheme="minorBidi"/>
          <w:caps w:val="0"/>
        </w:rPr>
      </w:pPr>
      <w:del w:id="742" w:author="Javier Quintana Pérez" w:date="2022-07-20T16:16:00Z">
        <w:r w:rsidRPr="00191D19" w:rsidDel="00B453F7">
          <w:rPr>
            <w:rStyle w:val="Hipervnculo"/>
          </w:rPr>
          <w:delText>IDENTIFICACIÓN DE LA FÁBRICA</w:delText>
        </w:r>
        <w:r w:rsidR="007D1FCF" w:rsidRPr="00B453F7" w:rsidDel="00B453F7">
          <w:rPr>
            <w:webHidden/>
          </w:rPr>
          <w:tab/>
          <w:delText>7</w:delText>
        </w:r>
      </w:del>
    </w:p>
    <w:p w:rsidR="00696BE3" w:rsidRPr="00B453F7" w:rsidDel="00B453F7" w:rsidRDefault="007D1FCF">
      <w:pPr>
        <w:pStyle w:val="TDC2"/>
        <w:rPr>
          <w:del w:id="743" w:author="Javier Quintana Pérez" w:date="2022-07-20T16:16:00Z"/>
          <w:rFonts w:eastAsiaTheme="minorEastAsia" w:cstheme="minorBidi"/>
          <w:caps w:val="0"/>
        </w:rPr>
      </w:pPr>
      <w:del w:id="744" w:author="Javier Quintana Pérez" w:date="2022-07-20T16:16:00Z">
        <w:r w:rsidRPr="00191D19" w:rsidDel="00B453F7">
          <w:rPr>
            <w:rStyle w:val="Hipervnculo"/>
          </w:rPr>
          <w:delText>PERSONAL</w:delText>
        </w:r>
        <w:r w:rsidRPr="00B453F7" w:rsidDel="00B453F7">
          <w:rPr>
            <w:webHidden/>
          </w:rPr>
          <w:tab/>
          <w:delText>7</w:delText>
        </w:r>
      </w:del>
    </w:p>
    <w:p w:rsidR="00696BE3" w:rsidRPr="00B453F7" w:rsidDel="00B453F7" w:rsidRDefault="007D1FCF">
      <w:pPr>
        <w:pStyle w:val="TDC2"/>
        <w:rPr>
          <w:del w:id="745" w:author="Javier Quintana Pérez" w:date="2022-07-20T16:16:00Z"/>
          <w:rFonts w:eastAsiaTheme="minorEastAsia" w:cstheme="minorBidi"/>
          <w:caps w:val="0"/>
        </w:rPr>
      </w:pPr>
      <w:del w:id="746" w:author="Javier Quintana Pérez" w:date="2022-07-20T16:16:00Z">
        <w:r w:rsidRPr="00191D19" w:rsidDel="00B453F7">
          <w:rPr>
            <w:rStyle w:val="Hipervnculo"/>
            <w:strike/>
          </w:rPr>
          <w:delText>PERMISOS Y AUTORIZACIONES</w:delText>
        </w:r>
        <w:r w:rsidRPr="00B453F7" w:rsidDel="00B453F7">
          <w:rPr>
            <w:webHidden/>
          </w:rPr>
          <w:tab/>
          <w:delText>7</w:delText>
        </w:r>
      </w:del>
    </w:p>
    <w:p w:rsidR="00696BE3" w:rsidRPr="00B453F7" w:rsidDel="00B453F7" w:rsidRDefault="00696BE3">
      <w:pPr>
        <w:pStyle w:val="TDC2"/>
        <w:rPr>
          <w:del w:id="747" w:author="Javier Quintana Pérez" w:date="2022-07-20T16:16:00Z"/>
          <w:rFonts w:eastAsiaTheme="minorEastAsia" w:cstheme="minorBidi"/>
          <w:caps w:val="0"/>
        </w:rPr>
      </w:pPr>
      <w:del w:id="748" w:author="Javier Quintana Pérez" w:date="2022-07-20T16:16:00Z">
        <w:r w:rsidRPr="00191D19" w:rsidDel="00B453F7">
          <w:rPr>
            <w:rStyle w:val="Hipervnculo"/>
          </w:rPr>
          <w:delText>3.</w:delText>
        </w:r>
        <w:r w:rsidR="007D1FCF" w:rsidRPr="00B453F7" w:rsidDel="00B453F7">
          <w:rPr>
            <w:rFonts w:eastAsiaTheme="minorEastAsia" w:cstheme="minorBidi"/>
            <w:caps w:val="0"/>
          </w:rPr>
          <w:tab/>
        </w:r>
        <w:r w:rsidRPr="00191D19" w:rsidDel="00B453F7">
          <w:rPr>
            <w:rStyle w:val="Hipervnculo"/>
            <w:caps w:val="0"/>
          </w:rPr>
          <w:delText>PRODUCTOS PARA SUMINISTRAR A LA OBRA Y DOCUMENTACION</w:delText>
        </w:r>
        <w:r w:rsidR="007D1FCF" w:rsidRPr="00B453F7" w:rsidDel="00B453F7">
          <w:rPr>
            <w:webHidden/>
          </w:rPr>
          <w:tab/>
          <w:delText>9</w:delText>
        </w:r>
      </w:del>
    </w:p>
    <w:p w:rsidR="00696BE3" w:rsidRPr="00B453F7" w:rsidDel="00B453F7" w:rsidRDefault="00696BE3">
      <w:pPr>
        <w:pStyle w:val="TDC2"/>
        <w:rPr>
          <w:del w:id="749" w:author="Javier Quintana Pérez" w:date="2022-07-20T16:16:00Z"/>
          <w:rFonts w:eastAsiaTheme="minorEastAsia" w:cstheme="minorBidi"/>
          <w:caps w:val="0"/>
        </w:rPr>
      </w:pPr>
      <w:del w:id="750" w:author="Javier Quintana Pérez" w:date="2022-07-20T16:16:00Z">
        <w:r w:rsidRPr="00191D19" w:rsidDel="00B453F7">
          <w:rPr>
            <w:rStyle w:val="Hipervnculo"/>
          </w:rPr>
          <w:delText>4.</w:delText>
        </w:r>
        <w:r w:rsidR="007D1FCF" w:rsidRPr="00B453F7" w:rsidDel="00B453F7">
          <w:rPr>
            <w:rFonts w:eastAsiaTheme="minorEastAsia" w:cstheme="minorBidi"/>
            <w:caps w:val="0"/>
          </w:rPr>
          <w:tab/>
        </w:r>
        <w:r w:rsidRPr="00191D19" w:rsidDel="00B453F7">
          <w:rPr>
            <w:rStyle w:val="Hipervnculo"/>
            <w:caps w:val="0"/>
          </w:rPr>
          <w:delText>INSTALACIONES DE HORMIGÓN (ANEJO 1)</w:delText>
        </w:r>
        <w:r w:rsidR="007D1FCF" w:rsidRPr="00B453F7" w:rsidDel="00B453F7">
          <w:rPr>
            <w:webHidden/>
          </w:rPr>
          <w:tab/>
          <w:delText>10</w:delText>
        </w:r>
      </w:del>
    </w:p>
    <w:p w:rsidR="00696BE3" w:rsidRPr="00B453F7" w:rsidDel="00B453F7" w:rsidRDefault="00696BE3">
      <w:pPr>
        <w:pStyle w:val="TDC2"/>
        <w:rPr>
          <w:del w:id="751" w:author="Javier Quintana Pérez" w:date="2022-07-20T16:16:00Z"/>
          <w:rFonts w:eastAsiaTheme="minorEastAsia" w:cstheme="minorBidi"/>
          <w:caps w:val="0"/>
        </w:rPr>
      </w:pPr>
      <w:del w:id="752" w:author="Javier Quintana Pérez" w:date="2022-07-20T16:16:00Z">
        <w:r w:rsidRPr="00191D19" w:rsidDel="00B453F7">
          <w:rPr>
            <w:rStyle w:val="Hipervnculo"/>
          </w:rPr>
          <w:delText>5.</w:delText>
        </w:r>
        <w:r w:rsidR="007D1FCF" w:rsidRPr="00B453F7" w:rsidDel="00B453F7">
          <w:rPr>
            <w:rFonts w:eastAsiaTheme="minorEastAsia" w:cstheme="minorBidi"/>
            <w:caps w:val="0"/>
          </w:rPr>
          <w:tab/>
        </w:r>
        <w:r w:rsidRPr="00191D19" w:rsidDel="00B453F7">
          <w:rPr>
            <w:rStyle w:val="Hipervnculo"/>
            <w:caps w:val="0"/>
          </w:rPr>
          <w:delText>INSTALACIONES DE PROCESOS DE TESADO (ANEJO 2)</w:delText>
        </w:r>
        <w:r w:rsidR="007D1FCF" w:rsidRPr="00B453F7" w:rsidDel="00B453F7">
          <w:rPr>
            <w:webHidden/>
          </w:rPr>
          <w:tab/>
          <w:delText>11</w:delText>
        </w:r>
      </w:del>
    </w:p>
    <w:p w:rsidR="00696BE3" w:rsidRPr="00B453F7" w:rsidDel="00B453F7" w:rsidRDefault="00696BE3">
      <w:pPr>
        <w:pStyle w:val="TDC2"/>
        <w:rPr>
          <w:del w:id="753" w:author="Javier Quintana Pérez" w:date="2022-07-20T16:16:00Z"/>
          <w:rFonts w:eastAsiaTheme="minorEastAsia" w:cstheme="minorBidi"/>
          <w:caps w:val="0"/>
        </w:rPr>
      </w:pPr>
      <w:del w:id="754" w:author="Javier Quintana Pérez" w:date="2022-07-20T16:16:00Z">
        <w:r w:rsidRPr="00191D19" w:rsidDel="00B453F7">
          <w:rPr>
            <w:rStyle w:val="Hipervnculo"/>
          </w:rPr>
          <w:delText>6.</w:delText>
        </w:r>
        <w:r w:rsidR="007D1FCF" w:rsidRPr="00B453F7" w:rsidDel="00B453F7">
          <w:rPr>
            <w:rFonts w:eastAsiaTheme="minorEastAsia" w:cstheme="minorBidi"/>
            <w:caps w:val="0"/>
          </w:rPr>
          <w:tab/>
        </w:r>
        <w:r w:rsidRPr="00191D19" w:rsidDel="00B453F7">
          <w:rPr>
            <w:rStyle w:val="Hipervnculo"/>
            <w:caps w:val="0"/>
          </w:rPr>
          <w:delText>OTROS COMPONENTES DE LOS PRODUCTOS PREFABRICADOS NO INCLUIDOS EN LOS APARTADOS 2 (HORMIGÓN) Y 3 (PROCESOS DE TESADO)</w:delText>
        </w:r>
        <w:r w:rsidR="007D1FCF" w:rsidRPr="00B453F7" w:rsidDel="00B453F7">
          <w:rPr>
            <w:webHidden/>
          </w:rPr>
          <w:tab/>
          <w:delText>12</w:delText>
        </w:r>
      </w:del>
    </w:p>
    <w:p w:rsidR="00696BE3" w:rsidRPr="00B453F7" w:rsidDel="00B453F7" w:rsidRDefault="007D1FCF">
      <w:pPr>
        <w:pStyle w:val="TDC2"/>
        <w:rPr>
          <w:del w:id="755" w:author="Javier Quintana Pérez" w:date="2022-07-20T16:16:00Z"/>
          <w:rFonts w:eastAsiaTheme="minorEastAsia" w:cstheme="minorBidi"/>
          <w:caps w:val="0"/>
        </w:rPr>
      </w:pPr>
      <w:del w:id="756" w:author="Javier Quintana Pérez" w:date="2022-07-20T16:16:00Z">
        <w:r w:rsidRPr="00191D19" w:rsidDel="00B453F7">
          <w:rPr>
            <w:rStyle w:val="Hipervnculo"/>
          </w:rPr>
          <w:delText>6.1</w:delText>
        </w:r>
        <w:r w:rsidRPr="00B453F7" w:rsidDel="00B453F7">
          <w:rPr>
            <w:rFonts w:eastAsiaTheme="minorEastAsia" w:cstheme="minorBidi"/>
            <w:caps w:val="0"/>
          </w:rPr>
          <w:tab/>
        </w:r>
        <w:r w:rsidRPr="00191D19" w:rsidDel="00B453F7">
          <w:rPr>
            <w:rStyle w:val="Hipervnculo"/>
            <w:caps w:val="0"/>
          </w:rPr>
          <w:delText>ELEMENTOS MATERIALES METÁLICOS</w:delText>
        </w:r>
        <w:r w:rsidRPr="00B453F7" w:rsidDel="00B453F7">
          <w:rPr>
            <w:webHidden/>
          </w:rPr>
          <w:tab/>
          <w:delText>12</w:delText>
        </w:r>
      </w:del>
    </w:p>
    <w:p w:rsidR="00696BE3" w:rsidRPr="00B453F7" w:rsidDel="00B453F7" w:rsidRDefault="007D1FCF">
      <w:pPr>
        <w:pStyle w:val="TDC3"/>
        <w:rPr>
          <w:del w:id="757" w:author="Javier Quintana Pérez" w:date="2022-07-20T16:16:00Z"/>
          <w:rFonts w:ascii="Source Sans Pro" w:eastAsiaTheme="minorEastAsia" w:hAnsi="Source Sans Pro" w:cstheme="minorBidi"/>
          <w:noProof/>
        </w:rPr>
      </w:pPr>
      <w:del w:id="758" w:author="Javier Quintana Pérez" w:date="2022-07-20T16:16:00Z">
        <w:r w:rsidRPr="00191D19" w:rsidDel="00B453F7">
          <w:rPr>
            <w:rStyle w:val="Hipervnculo"/>
            <w:rFonts w:ascii="Source Sans Pro" w:hAnsi="Source Sans Pro"/>
            <w:noProof/>
          </w:rPr>
          <w:delText xml:space="preserve">6.1.1 </w:delText>
        </w:r>
        <w:r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Armaduras pasivas</w:delText>
        </w:r>
        <w:r w:rsidRPr="00B453F7" w:rsidDel="00B453F7">
          <w:rPr>
            <w:rFonts w:ascii="Source Sans Pro" w:hAnsi="Source Sans Pro"/>
            <w:noProof/>
            <w:webHidden/>
          </w:rPr>
          <w:tab/>
          <w:delText>12</w:delText>
        </w:r>
      </w:del>
    </w:p>
    <w:p w:rsidR="00696BE3" w:rsidRPr="00B453F7" w:rsidDel="00B453F7" w:rsidRDefault="00696BE3">
      <w:pPr>
        <w:pStyle w:val="TDC3"/>
        <w:rPr>
          <w:del w:id="759" w:author="Javier Quintana Pérez" w:date="2022-07-20T16:16:00Z"/>
          <w:rFonts w:ascii="Source Sans Pro" w:eastAsiaTheme="minorEastAsia" w:hAnsi="Source Sans Pro" w:cstheme="minorBidi"/>
          <w:noProof/>
        </w:rPr>
      </w:pPr>
      <w:del w:id="760" w:author="Javier Quintana Pérez" w:date="2022-07-20T16:16:00Z">
        <w:r w:rsidRPr="00191D19" w:rsidDel="00B453F7">
          <w:rPr>
            <w:rStyle w:val="Hipervnculo"/>
            <w:rFonts w:ascii="Source Sans Pro" w:hAnsi="Source Sans Pro"/>
            <w:noProof/>
          </w:rPr>
          <w:delText>6.1.2.</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Armaduras activas</w:delText>
        </w:r>
        <w:r w:rsidR="007D1FCF" w:rsidRPr="00B453F7" w:rsidDel="00B453F7">
          <w:rPr>
            <w:rFonts w:ascii="Source Sans Pro" w:hAnsi="Source Sans Pro"/>
            <w:noProof/>
            <w:webHidden/>
          </w:rPr>
          <w:tab/>
          <w:delText>15</w:delText>
        </w:r>
      </w:del>
    </w:p>
    <w:p w:rsidR="00696BE3" w:rsidRPr="00B453F7" w:rsidDel="00B453F7" w:rsidRDefault="00696BE3">
      <w:pPr>
        <w:pStyle w:val="TDC3"/>
        <w:rPr>
          <w:del w:id="761" w:author="Javier Quintana Pérez" w:date="2022-07-20T16:16:00Z"/>
          <w:rFonts w:ascii="Source Sans Pro" w:eastAsiaTheme="minorEastAsia" w:hAnsi="Source Sans Pro" w:cstheme="minorBidi"/>
          <w:noProof/>
        </w:rPr>
      </w:pPr>
      <w:del w:id="762" w:author="Javier Quintana Pérez" w:date="2022-07-20T16:16:00Z">
        <w:r w:rsidRPr="00191D19" w:rsidDel="00B453F7">
          <w:rPr>
            <w:rStyle w:val="Hipervnculo"/>
            <w:rFonts w:ascii="Source Sans Pro" w:hAnsi="Source Sans Pro"/>
            <w:noProof/>
          </w:rPr>
          <w:delText>Otros Elementos metálicos</w:delText>
        </w:r>
        <w:r w:rsidR="007D1FCF" w:rsidRPr="00B453F7" w:rsidDel="00B453F7">
          <w:rPr>
            <w:rFonts w:ascii="Source Sans Pro" w:hAnsi="Source Sans Pro"/>
            <w:noProof/>
            <w:webHidden/>
          </w:rPr>
          <w:tab/>
          <w:delText>18</w:delText>
        </w:r>
      </w:del>
    </w:p>
    <w:p w:rsidR="00696BE3" w:rsidRPr="00B453F7" w:rsidDel="00B453F7" w:rsidRDefault="00696BE3">
      <w:pPr>
        <w:pStyle w:val="TDC2"/>
        <w:rPr>
          <w:del w:id="763" w:author="Javier Quintana Pérez" w:date="2022-07-20T16:16:00Z"/>
          <w:rFonts w:eastAsiaTheme="minorEastAsia" w:cstheme="minorBidi"/>
          <w:caps w:val="0"/>
        </w:rPr>
      </w:pPr>
      <w:del w:id="764" w:author="Javier Quintana Pérez" w:date="2022-07-20T16:16:00Z">
        <w:r w:rsidRPr="00191D19" w:rsidDel="00B453F7">
          <w:rPr>
            <w:rStyle w:val="Hipervnculo"/>
          </w:rPr>
          <w:delText>6.2.</w:delText>
        </w:r>
        <w:r w:rsidR="007D1FCF" w:rsidRPr="00B453F7" w:rsidDel="00B453F7">
          <w:rPr>
            <w:rFonts w:eastAsiaTheme="minorEastAsia" w:cstheme="minorBidi"/>
            <w:caps w:val="0"/>
          </w:rPr>
          <w:tab/>
        </w:r>
        <w:r w:rsidRPr="00191D19" w:rsidDel="00B453F7">
          <w:rPr>
            <w:rStyle w:val="Hipervnculo"/>
            <w:caps w:val="0"/>
          </w:rPr>
          <w:delText>ELEMENTOS AUXILIARES Y/O ACCESORIOS</w:delText>
        </w:r>
        <w:r w:rsidR="007D1FCF" w:rsidRPr="00B453F7" w:rsidDel="00B453F7">
          <w:rPr>
            <w:webHidden/>
          </w:rPr>
          <w:tab/>
          <w:delText>19</w:delText>
        </w:r>
      </w:del>
    </w:p>
    <w:p w:rsidR="00696BE3" w:rsidRPr="00B453F7" w:rsidDel="00B453F7" w:rsidRDefault="00696BE3">
      <w:pPr>
        <w:pStyle w:val="TDC1"/>
        <w:rPr>
          <w:del w:id="765" w:author="Javier Quintana Pérez" w:date="2022-07-20T16:16:00Z"/>
          <w:rFonts w:ascii="Source Sans Pro" w:eastAsiaTheme="minorEastAsia" w:hAnsi="Source Sans Pro" w:cstheme="minorBidi"/>
          <w:b w:val="0"/>
          <w:caps w:val="0"/>
        </w:rPr>
      </w:pPr>
      <w:del w:id="766" w:author="Javier Quintana Pérez" w:date="2022-07-20T16:16:00Z">
        <w:r w:rsidRPr="00191D19" w:rsidDel="00B453F7">
          <w:rPr>
            <w:rStyle w:val="Hipervnculo"/>
            <w:rFonts w:ascii="Source Sans Pro" w:hAnsi="Source Sans Pro"/>
          </w:rPr>
          <w:delText>7.</w:delText>
        </w:r>
        <w:r w:rsidR="007D1FCF" w:rsidRPr="00B453F7" w:rsidDel="00B453F7">
          <w:rPr>
            <w:rFonts w:ascii="Source Sans Pro" w:eastAsiaTheme="minorEastAsia" w:hAnsi="Source Sans Pro" w:cstheme="minorBidi"/>
            <w:b w:val="0"/>
            <w:caps w:val="0"/>
          </w:rPr>
          <w:tab/>
        </w:r>
        <w:r w:rsidRPr="00191D19" w:rsidDel="00B453F7">
          <w:rPr>
            <w:rStyle w:val="Hipervnculo"/>
            <w:rFonts w:ascii="Source Sans Pro" w:hAnsi="Source Sans Pro"/>
            <w:b w:val="0"/>
            <w:caps w:val="0"/>
          </w:rPr>
          <w:delText>FABRICACIÓN</w:delText>
        </w:r>
        <w:r w:rsidR="007D1FCF" w:rsidRPr="00B453F7" w:rsidDel="00B453F7">
          <w:rPr>
            <w:rFonts w:ascii="Source Sans Pro" w:hAnsi="Source Sans Pro"/>
            <w:webHidden/>
          </w:rPr>
          <w:tab/>
          <w:delText>22</w:delText>
        </w:r>
      </w:del>
    </w:p>
    <w:p w:rsidR="00696BE3" w:rsidRPr="00B453F7" w:rsidDel="00B453F7" w:rsidRDefault="00696BE3">
      <w:pPr>
        <w:pStyle w:val="TDC2"/>
        <w:rPr>
          <w:del w:id="767" w:author="Javier Quintana Pérez" w:date="2022-07-20T16:16:00Z"/>
          <w:rFonts w:eastAsiaTheme="minorEastAsia" w:cstheme="minorBidi"/>
          <w:caps w:val="0"/>
        </w:rPr>
      </w:pPr>
      <w:del w:id="768" w:author="Javier Quintana Pérez" w:date="2022-07-20T16:16:00Z">
        <w:r w:rsidRPr="00191D19" w:rsidDel="00B453F7">
          <w:rPr>
            <w:rStyle w:val="Hipervnculo"/>
          </w:rPr>
          <w:delText>7.1.</w:delText>
        </w:r>
        <w:r w:rsidR="007D1FCF" w:rsidRPr="00B453F7" w:rsidDel="00B453F7">
          <w:rPr>
            <w:rFonts w:eastAsiaTheme="minorEastAsia" w:cstheme="minorBidi"/>
            <w:caps w:val="0"/>
          </w:rPr>
          <w:tab/>
        </w:r>
        <w:r w:rsidRPr="00191D19" w:rsidDel="00B453F7">
          <w:rPr>
            <w:rStyle w:val="Hipervnculo"/>
            <w:caps w:val="0"/>
          </w:rPr>
          <w:delText>TIPO DE FABRICACIÓN</w:delText>
        </w:r>
        <w:r w:rsidR="007D1FCF" w:rsidRPr="00B453F7" w:rsidDel="00B453F7">
          <w:rPr>
            <w:webHidden/>
          </w:rPr>
          <w:tab/>
          <w:delText>22</w:delText>
        </w:r>
      </w:del>
    </w:p>
    <w:p w:rsidR="00696BE3" w:rsidRPr="00B453F7" w:rsidDel="00B453F7" w:rsidRDefault="00696BE3">
      <w:pPr>
        <w:pStyle w:val="TDC2"/>
        <w:rPr>
          <w:del w:id="769" w:author="Javier Quintana Pérez" w:date="2022-07-20T16:16:00Z"/>
          <w:rFonts w:eastAsiaTheme="minorEastAsia" w:cstheme="minorBidi"/>
          <w:caps w:val="0"/>
        </w:rPr>
      </w:pPr>
      <w:del w:id="770" w:author="Javier Quintana Pérez" w:date="2022-07-20T16:16:00Z">
        <w:r w:rsidRPr="00191D19" w:rsidDel="00B453F7">
          <w:rPr>
            <w:rStyle w:val="Hipervnculo"/>
          </w:rPr>
          <w:delText>7.2.</w:delText>
        </w:r>
        <w:r w:rsidR="007D1FCF" w:rsidRPr="00B453F7" w:rsidDel="00B453F7">
          <w:rPr>
            <w:rFonts w:eastAsiaTheme="minorEastAsia" w:cstheme="minorBidi"/>
            <w:caps w:val="0"/>
          </w:rPr>
          <w:tab/>
        </w:r>
        <w:r w:rsidRPr="00191D19" w:rsidDel="00B453F7">
          <w:rPr>
            <w:rStyle w:val="Hipervnculo"/>
            <w:caps w:val="0"/>
          </w:rPr>
          <w:delText>MOLDES</w:delText>
        </w:r>
        <w:r w:rsidR="007D1FCF" w:rsidRPr="00B453F7" w:rsidDel="00B453F7">
          <w:rPr>
            <w:webHidden/>
          </w:rPr>
          <w:tab/>
          <w:delText>22</w:delText>
        </w:r>
      </w:del>
    </w:p>
    <w:p w:rsidR="00696BE3" w:rsidRPr="00B453F7" w:rsidDel="00B453F7" w:rsidRDefault="00696BE3">
      <w:pPr>
        <w:pStyle w:val="TDC2"/>
        <w:rPr>
          <w:del w:id="771" w:author="Javier Quintana Pérez" w:date="2022-07-20T16:16:00Z"/>
          <w:rFonts w:eastAsiaTheme="minorEastAsia" w:cstheme="minorBidi"/>
          <w:caps w:val="0"/>
        </w:rPr>
      </w:pPr>
      <w:del w:id="772" w:author="Javier Quintana Pérez" w:date="2022-07-20T16:16:00Z">
        <w:r w:rsidRPr="00191D19" w:rsidDel="00B453F7">
          <w:rPr>
            <w:rStyle w:val="Hipervnculo"/>
          </w:rPr>
          <w:delText>7.3.</w:delText>
        </w:r>
        <w:r w:rsidR="007D1FCF" w:rsidRPr="00B453F7" w:rsidDel="00B453F7">
          <w:rPr>
            <w:rFonts w:eastAsiaTheme="minorEastAsia" w:cstheme="minorBidi"/>
            <w:caps w:val="0"/>
          </w:rPr>
          <w:tab/>
        </w:r>
        <w:r w:rsidRPr="00191D19" w:rsidDel="00B453F7">
          <w:rPr>
            <w:rStyle w:val="Hipervnculo"/>
            <w:caps w:val="0"/>
          </w:rPr>
          <w:delText>PROCESO DE FABRICACIÓN</w:delText>
        </w:r>
        <w:r w:rsidR="007D1FCF" w:rsidRPr="00B453F7" w:rsidDel="00B453F7">
          <w:rPr>
            <w:webHidden/>
          </w:rPr>
          <w:tab/>
          <w:delText>23</w:delText>
        </w:r>
      </w:del>
    </w:p>
    <w:p w:rsidR="00696BE3" w:rsidRPr="00B453F7" w:rsidDel="00B453F7" w:rsidRDefault="00696BE3">
      <w:pPr>
        <w:pStyle w:val="TDC3"/>
        <w:rPr>
          <w:del w:id="773" w:author="Javier Quintana Pérez" w:date="2022-07-20T16:16:00Z"/>
          <w:rFonts w:ascii="Source Sans Pro" w:eastAsiaTheme="minorEastAsia" w:hAnsi="Source Sans Pro" w:cstheme="minorBidi"/>
          <w:noProof/>
        </w:rPr>
      </w:pPr>
      <w:del w:id="774" w:author="Javier Quintana Pérez" w:date="2022-07-20T16:16:00Z">
        <w:r w:rsidRPr="00191D19" w:rsidDel="00B453F7">
          <w:rPr>
            <w:rStyle w:val="Hipervnculo"/>
            <w:rFonts w:ascii="Source Sans Pro" w:hAnsi="Source Sans Pro"/>
            <w:noProof/>
          </w:rPr>
          <w:delText>7.3.1</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Instrucciones técnicas de fabricación</w:delText>
        </w:r>
        <w:r w:rsidR="007D1FCF" w:rsidRPr="00B453F7" w:rsidDel="00B453F7">
          <w:rPr>
            <w:rFonts w:ascii="Source Sans Pro" w:hAnsi="Source Sans Pro"/>
            <w:noProof/>
            <w:webHidden/>
          </w:rPr>
          <w:tab/>
          <w:delText>23</w:delText>
        </w:r>
      </w:del>
    </w:p>
    <w:p w:rsidR="00696BE3" w:rsidRPr="00B453F7" w:rsidDel="00B453F7" w:rsidRDefault="00696BE3">
      <w:pPr>
        <w:pStyle w:val="TDC3"/>
        <w:rPr>
          <w:del w:id="775" w:author="Javier Quintana Pérez" w:date="2022-07-20T16:16:00Z"/>
          <w:rFonts w:ascii="Source Sans Pro" w:eastAsiaTheme="minorEastAsia" w:hAnsi="Source Sans Pro" w:cstheme="minorBidi"/>
          <w:noProof/>
        </w:rPr>
      </w:pPr>
      <w:del w:id="776" w:author="Javier Quintana Pérez" w:date="2022-07-20T16:16:00Z">
        <w:r w:rsidRPr="00191D19" w:rsidDel="00B453F7">
          <w:rPr>
            <w:rStyle w:val="Hipervnculo"/>
            <w:rFonts w:ascii="Source Sans Pro" w:hAnsi="Source Sans Pro"/>
            <w:noProof/>
          </w:rPr>
          <w:delText>7.3.2</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Colocación de armaduras pasivas</w:delText>
        </w:r>
        <w:r w:rsidR="007D1FCF" w:rsidRPr="00B453F7" w:rsidDel="00B453F7">
          <w:rPr>
            <w:rFonts w:ascii="Source Sans Pro" w:hAnsi="Source Sans Pro"/>
            <w:noProof/>
            <w:webHidden/>
          </w:rPr>
          <w:tab/>
          <w:delText>24</w:delText>
        </w:r>
      </w:del>
    </w:p>
    <w:p w:rsidR="00696BE3" w:rsidRPr="00B453F7" w:rsidDel="00B453F7" w:rsidRDefault="00696BE3">
      <w:pPr>
        <w:pStyle w:val="TDC3"/>
        <w:rPr>
          <w:del w:id="777" w:author="Javier Quintana Pérez" w:date="2022-07-20T16:16:00Z"/>
          <w:rFonts w:ascii="Source Sans Pro" w:eastAsiaTheme="minorEastAsia" w:hAnsi="Source Sans Pro" w:cstheme="minorBidi"/>
          <w:noProof/>
        </w:rPr>
      </w:pPr>
      <w:del w:id="778" w:author="Javier Quintana Pérez" w:date="2022-07-20T16:16:00Z">
        <w:r w:rsidRPr="00191D19" w:rsidDel="00B453F7">
          <w:rPr>
            <w:rStyle w:val="Hipervnculo"/>
            <w:rFonts w:ascii="Source Sans Pro" w:hAnsi="Source Sans Pro"/>
            <w:noProof/>
          </w:rPr>
          <w:delText>7.3.3</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Colocación de otros elementos metálicos</w:delText>
        </w:r>
        <w:r w:rsidR="007D1FCF" w:rsidRPr="00B453F7" w:rsidDel="00B453F7">
          <w:rPr>
            <w:rFonts w:ascii="Source Sans Pro" w:hAnsi="Source Sans Pro"/>
            <w:noProof/>
            <w:webHidden/>
          </w:rPr>
          <w:tab/>
          <w:delText>25</w:delText>
        </w:r>
      </w:del>
    </w:p>
    <w:p w:rsidR="00696BE3" w:rsidRPr="00B453F7" w:rsidDel="00B453F7" w:rsidRDefault="00696BE3">
      <w:pPr>
        <w:pStyle w:val="TDC3"/>
        <w:rPr>
          <w:del w:id="779" w:author="Javier Quintana Pérez" w:date="2022-07-20T16:16:00Z"/>
          <w:rFonts w:ascii="Source Sans Pro" w:eastAsiaTheme="minorEastAsia" w:hAnsi="Source Sans Pro" w:cstheme="minorBidi"/>
          <w:noProof/>
        </w:rPr>
      </w:pPr>
      <w:del w:id="780" w:author="Javier Quintana Pérez" w:date="2022-07-20T16:16:00Z">
        <w:r w:rsidRPr="00191D19" w:rsidDel="00B453F7">
          <w:rPr>
            <w:rStyle w:val="Hipervnculo"/>
            <w:rFonts w:ascii="Source Sans Pro" w:hAnsi="Source Sans Pro"/>
            <w:noProof/>
          </w:rPr>
          <w:delText>7.3.4.</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Disposición de separadores</w:delText>
        </w:r>
        <w:r w:rsidR="007D1FCF" w:rsidRPr="00B453F7" w:rsidDel="00B453F7">
          <w:rPr>
            <w:rFonts w:ascii="Source Sans Pro" w:hAnsi="Source Sans Pro"/>
            <w:noProof/>
            <w:webHidden/>
          </w:rPr>
          <w:tab/>
          <w:delText>26</w:delText>
        </w:r>
      </w:del>
    </w:p>
    <w:p w:rsidR="00696BE3" w:rsidRPr="00B453F7" w:rsidDel="00B453F7" w:rsidRDefault="00696BE3">
      <w:pPr>
        <w:pStyle w:val="TDC3"/>
        <w:rPr>
          <w:del w:id="781" w:author="Javier Quintana Pérez" w:date="2022-07-20T16:16:00Z"/>
          <w:rFonts w:ascii="Source Sans Pro" w:eastAsiaTheme="minorEastAsia" w:hAnsi="Source Sans Pro" w:cstheme="minorBidi"/>
          <w:noProof/>
        </w:rPr>
      </w:pPr>
      <w:del w:id="782" w:author="Javier Quintana Pérez" w:date="2022-07-20T16:16:00Z">
        <w:r w:rsidRPr="00191D19" w:rsidDel="00B453F7">
          <w:rPr>
            <w:rStyle w:val="Hipervnculo"/>
            <w:rFonts w:ascii="Source Sans Pro" w:hAnsi="Source Sans Pro"/>
            <w:noProof/>
          </w:rPr>
          <w:delText>7.3.5.</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Hormigonado</w:delText>
        </w:r>
        <w:r w:rsidR="007D1FCF" w:rsidRPr="00B453F7" w:rsidDel="00B453F7">
          <w:rPr>
            <w:rFonts w:ascii="Source Sans Pro" w:hAnsi="Source Sans Pro"/>
            <w:noProof/>
            <w:webHidden/>
          </w:rPr>
          <w:tab/>
          <w:delText>26</w:delText>
        </w:r>
      </w:del>
    </w:p>
    <w:p w:rsidR="00696BE3" w:rsidRPr="00B453F7" w:rsidDel="00B453F7" w:rsidRDefault="00696BE3">
      <w:pPr>
        <w:pStyle w:val="TDC3"/>
        <w:rPr>
          <w:del w:id="783" w:author="Javier Quintana Pérez" w:date="2022-07-20T16:16:00Z"/>
          <w:rFonts w:ascii="Source Sans Pro" w:eastAsiaTheme="minorEastAsia" w:hAnsi="Source Sans Pro" w:cstheme="minorBidi"/>
          <w:noProof/>
        </w:rPr>
      </w:pPr>
      <w:del w:id="784" w:author="Javier Quintana Pérez" w:date="2022-07-20T16:16:00Z">
        <w:r w:rsidRPr="00191D19" w:rsidDel="00B453F7">
          <w:rPr>
            <w:rStyle w:val="Hipervnculo"/>
            <w:rFonts w:ascii="Source Sans Pro" w:hAnsi="Source Sans Pro"/>
            <w:noProof/>
          </w:rPr>
          <w:delText>7.3.6</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Curado del Hormigón</w:delText>
        </w:r>
        <w:r w:rsidR="007D1FCF" w:rsidRPr="00B453F7" w:rsidDel="00B453F7">
          <w:rPr>
            <w:rFonts w:ascii="Source Sans Pro" w:hAnsi="Source Sans Pro"/>
            <w:noProof/>
            <w:webHidden/>
          </w:rPr>
          <w:tab/>
          <w:delText>27</w:delText>
        </w:r>
      </w:del>
    </w:p>
    <w:p w:rsidR="00696BE3" w:rsidRPr="00B453F7" w:rsidDel="00B453F7" w:rsidRDefault="00696BE3">
      <w:pPr>
        <w:pStyle w:val="TDC3"/>
        <w:rPr>
          <w:del w:id="785" w:author="Javier Quintana Pérez" w:date="2022-07-20T16:16:00Z"/>
          <w:rFonts w:ascii="Source Sans Pro" w:eastAsiaTheme="minorEastAsia" w:hAnsi="Source Sans Pro" w:cstheme="minorBidi"/>
          <w:noProof/>
        </w:rPr>
      </w:pPr>
      <w:del w:id="786" w:author="Javier Quintana Pérez" w:date="2022-07-20T16:16:00Z">
        <w:r w:rsidRPr="00191D19" w:rsidDel="00B453F7">
          <w:rPr>
            <w:rStyle w:val="Hipervnculo"/>
            <w:rFonts w:ascii="Source Sans Pro" w:hAnsi="Source Sans Pro"/>
            <w:noProof/>
          </w:rPr>
          <w:delText>7.3.7</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Desmoldeo</w:delText>
        </w:r>
        <w:r w:rsidR="007D1FCF" w:rsidRPr="00B453F7" w:rsidDel="00B453F7">
          <w:rPr>
            <w:rFonts w:ascii="Source Sans Pro" w:hAnsi="Source Sans Pro"/>
            <w:noProof/>
            <w:webHidden/>
          </w:rPr>
          <w:tab/>
          <w:delText>28</w:delText>
        </w:r>
      </w:del>
    </w:p>
    <w:p w:rsidR="00696BE3" w:rsidRPr="00B453F7" w:rsidDel="00B453F7" w:rsidRDefault="00696BE3">
      <w:pPr>
        <w:pStyle w:val="TDC3"/>
        <w:rPr>
          <w:del w:id="787" w:author="Javier Quintana Pérez" w:date="2022-07-20T16:16:00Z"/>
          <w:rFonts w:ascii="Source Sans Pro" w:eastAsiaTheme="minorEastAsia" w:hAnsi="Source Sans Pro" w:cstheme="minorBidi"/>
          <w:noProof/>
        </w:rPr>
      </w:pPr>
      <w:del w:id="788" w:author="Javier Quintana Pérez" w:date="2022-07-20T16:16:00Z">
        <w:r w:rsidRPr="00191D19" w:rsidDel="00B453F7">
          <w:rPr>
            <w:rStyle w:val="Hipervnculo"/>
            <w:rFonts w:ascii="Source Sans Pro" w:hAnsi="Source Sans Pro"/>
            <w:noProof/>
          </w:rPr>
          <w:delText>7.3.8.</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Acabado de la superficie</w:delText>
        </w:r>
        <w:r w:rsidR="007D1FCF" w:rsidRPr="00B453F7" w:rsidDel="00B453F7">
          <w:rPr>
            <w:rFonts w:ascii="Source Sans Pro" w:hAnsi="Source Sans Pro"/>
            <w:noProof/>
            <w:webHidden/>
          </w:rPr>
          <w:tab/>
          <w:delText>29</w:delText>
        </w:r>
      </w:del>
    </w:p>
    <w:p w:rsidR="00696BE3" w:rsidRPr="00B453F7" w:rsidDel="00B453F7" w:rsidRDefault="00696BE3">
      <w:pPr>
        <w:pStyle w:val="TDC1"/>
        <w:rPr>
          <w:del w:id="789" w:author="Javier Quintana Pérez" w:date="2022-07-20T16:16:00Z"/>
          <w:rFonts w:ascii="Source Sans Pro" w:eastAsiaTheme="minorEastAsia" w:hAnsi="Source Sans Pro" w:cstheme="minorBidi"/>
          <w:b w:val="0"/>
          <w:caps w:val="0"/>
        </w:rPr>
      </w:pPr>
      <w:del w:id="790" w:author="Javier Quintana Pérez" w:date="2022-07-20T16:16:00Z">
        <w:r w:rsidRPr="00191D19" w:rsidDel="00B453F7">
          <w:rPr>
            <w:rStyle w:val="Hipervnculo"/>
            <w:rFonts w:ascii="Source Sans Pro" w:hAnsi="Source Sans Pro"/>
          </w:rPr>
          <w:delText>8.</w:delText>
        </w:r>
        <w:r w:rsidR="007D1FCF" w:rsidRPr="00B453F7" w:rsidDel="00B453F7">
          <w:rPr>
            <w:rFonts w:ascii="Source Sans Pro" w:eastAsiaTheme="minorEastAsia" w:hAnsi="Source Sans Pro" w:cstheme="minorBidi"/>
            <w:b w:val="0"/>
            <w:caps w:val="0"/>
          </w:rPr>
          <w:tab/>
        </w:r>
        <w:r w:rsidRPr="00191D19" w:rsidDel="00B453F7">
          <w:rPr>
            <w:rStyle w:val="Hipervnculo"/>
            <w:rFonts w:ascii="Source Sans Pro" w:hAnsi="Source Sans Pro"/>
            <w:b w:val="0"/>
            <w:caps w:val="0"/>
          </w:rPr>
          <w:delText>TRANSPORTE, DESCARGA Y MANIPULACIÓN</w:delText>
        </w:r>
        <w:r w:rsidR="007D1FCF" w:rsidRPr="00B453F7" w:rsidDel="00B453F7">
          <w:rPr>
            <w:rFonts w:ascii="Source Sans Pro" w:hAnsi="Source Sans Pro"/>
            <w:webHidden/>
          </w:rPr>
          <w:tab/>
          <w:delText>31</w:delText>
        </w:r>
      </w:del>
    </w:p>
    <w:p w:rsidR="00696BE3" w:rsidRPr="00B453F7" w:rsidDel="00B453F7" w:rsidRDefault="00696BE3">
      <w:pPr>
        <w:pStyle w:val="TDC1"/>
        <w:rPr>
          <w:del w:id="791" w:author="Javier Quintana Pérez" w:date="2022-07-20T16:16:00Z"/>
          <w:rFonts w:ascii="Source Sans Pro" w:eastAsiaTheme="minorEastAsia" w:hAnsi="Source Sans Pro" w:cstheme="minorBidi"/>
          <w:b w:val="0"/>
          <w:caps w:val="0"/>
        </w:rPr>
      </w:pPr>
      <w:del w:id="792" w:author="Javier Quintana Pérez" w:date="2022-07-20T16:16:00Z">
        <w:r w:rsidRPr="00191D19" w:rsidDel="00B453F7">
          <w:rPr>
            <w:rStyle w:val="Hipervnculo"/>
            <w:rFonts w:ascii="Source Sans Pro" w:hAnsi="Source Sans Pro"/>
          </w:rPr>
          <w:delText>9.</w:delText>
        </w:r>
        <w:r w:rsidR="007D1FCF" w:rsidRPr="00B453F7" w:rsidDel="00B453F7">
          <w:rPr>
            <w:rFonts w:ascii="Source Sans Pro" w:eastAsiaTheme="minorEastAsia" w:hAnsi="Source Sans Pro" w:cstheme="minorBidi"/>
            <w:b w:val="0"/>
            <w:caps w:val="0"/>
          </w:rPr>
          <w:tab/>
        </w:r>
        <w:r w:rsidRPr="00191D19" w:rsidDel="00B453F7">
          <w:rPr>
            <w:rStyle w:val="Hipervnculo"/>
            <w:rFonts w:ascii="Source Sans Pro" w:hAnsi="Source Sans Pro"/>
            <w:b w:val="0"/>
            <w:caps w:val="0"/>
          </w:rPr>
          <w:delText>AUTOCONTROL. CONTROL DE PRODUCCIÓN</w:delText>
        </w:r>
        <w:r w:rsidR="007D1FCF" w:rsidRPr="00B453F7" w:rsidDel="00B453F7">
          <w:rPr>
            <w:rFonts w:ascii="Source Sans Pro" w:hAnsi="Source Sans Pro"/>
            <w:webHidden/>
          </w:rPr>
          <w:tab/>
          <w:delText>33</w:delText>
        </w:r>
      </w:del>
    </w:p>
    <w:p w:rsidR="00696BE3" w:rsidRPr="00B453F7" w:rsidDel="00B453F7" w:rsidRDefault="00696BE3">
      <w:pPr>
        <w:pStyle w:val="TDC2"/>
        <w:rPr>
          <w:del w:id="793" w:author="Javier Quintana Pérez" w:date="2022-07-20T16:16:00Z"/>
          <w:rFonts w:eastAsiaTheme="minorEastAsia" w:cstheme="minorBidi"/>
          <w:caps w:val="0"/>
        </w:rPr>
      </w:pPr>
      <w:del w:id="794" w:author="Javier Quintana Pérez" w:date="2022-07-20T16:16:00Z">
        <w:r w:rsidRPr="00191D19" w:rsidDel="00B453F7">
          <w:rPr>
            <w:rStyle w:val="Hipervnculo"/>
          </w:rPr>
          <w:delText>9.1.</w:delText>
        </w:r>
        <w:r w:rsidR="007D1FCF" w:rsidRPr="00B453F7" w:rsidDel="00B453F7">
          <w:rPr>
            <w:rFonts w:eastAsiaTheme="minorEastAsia" w:cstheme="minorBidi"/>
            <w:caps w:val="0"/>
          </w:rPr>
          <w:tab/>
        </w:r>
        <w:r w:rsidRPr="00191D19" w:rsidDel="00B453F7">
          <w:rPr>
            <w:rStyle w:val="Hipervnculo"/>
            <w:caps w:val="0"/>
          </w:rPr>
          <w:delText>CONTROL DE RECEPCION MATERIALES CONSTITUYENTES</w:delText>
        </w:r>
        <w:r w:rsidR="007D1FCF" w:rsidRPr="00B453F7" w:rsidDel="00B453F7">
          <w:rPr>
            <w:webHidden/>
          </w:rPr>
          <w:tab/>
          <w:delText>33</w:delText>
        </w:r>
      </w:del>
    </w:p>
    <w:p w:rsidR="00696BE3" w:rsidRPr="00B453F7" w:rsidDel="00B453F7" w:rsidRDefault="00696BE3">
      <w:pPr>
        <w:pStyle w:val="TDC2"/>
        <w:rPr>
          <w:del w:id="795" w:author="Javier Quintana Pérez" w:date="2022-07-20T16:16:00Z"/>
          <w:rFonts w:eastAsiaTheme="minorEastAsia" w:cstheme="minorBidi"/>
          <w:caps w:val="0"/>
        </w:rPr>
      </w:pPr>
      <w:del w:id="796" w:author="Javier Quintana Pérez" w:date="2022-07-20T16:16:00Z">
        <w:r w:rsidRPr="00191D19" w:rsidDel="00B453F7">
          <w:rPr>
            <w:rStyle w:val="Hipervnculo"/>
          </w:rPr>
          <w:delText>9.1.1.</w:delText>
        </w:r>
        <w:r w:rsidR="007D1FCF" w:rsidRPr="00B453F7" w:rsidDel="00B453F7">
          <w:rPr>
            <w:rFonts w:eastAsiaTheme="minorEastAsia" w:cstheme="minorBidi"/>
            <w:caps w:val="0"/>
          </w:rPr>
          <w:tab/>
        </w:r>
        <w:r w:rsidRPr="00191D19" w:rsidDel="00B453F7">
          <w:rPr>
            <w:rStyle w:val="Hipervnculo"/>
            <w:caps w:val="0"/>
          </w:rPr>
          <w:delText>Elementos metálicos. Armaduras pasivas y activas</w:delText>
        </w:r>
        <w:r w:rsidR="007D1FCF" w:rsidRPr="00B453F7" w:rsidDel="00B453F7">
          <w:rPr>
            <w:webHidden/>
          </w:rPr>
          <w:tab/>
          <w:delText>33</w:delText>
        </w:r>
      </w:del>
    </w:p>
    <w:p w:rsidR="00696BE3" w:rsidRPr="00B453F7" w:rsidDel="00B453F7" w:rsidRDefault="00696BE3">
      <w:pPr>
        <w:pStyle w:val="TDC2"/>
        <w:rPr>
          <w:del w:id="797" w:author="Javier Quintana Pérez" w:date="2022-07-20T16:16:00Z"/>
          <w:rFonts w:eastAsiaTheme="minorEastAsia" w:cstheme="minorBidi"/>
          <w:caps w:val="0"/>
        </w:rPr>
      </w:pPr>
      <w:del w:id="798" w:author="Javier Quintana Pérez" w:date="2022-07-20T16:16:00Z">
        <w:r w:rsidRPr="00191D19" w:rsidDel="00B453F7">
          <w:rPr>
            <w:rStyle w:val="Hipervnculo"/>
          </w:rPr>
          <w:delText>9.1.2.</w:delText>
        </w:r>
        <w:r w:rsidR="007D1FCF" w:rsidRPr="00B453F7" w:rsidDel="00B453F7">
          <w:rPr>
            <w:rFonts w:eastAsiaTheme="minorEastAsia" w:cstheme="minorBidi"/>
            <w:caps w:val="0"/>
          </w:rPr>
          <w:tab/>
        </w:r>
        <w:r w:rsidRPr="00191D19" w:rsidDel="00B453F7">
          <w:rPr>
            <w:rStyle w:val="Hipervnculo"/>
            <w:caps w:val="0"/>
          </w:rPr>
          <w:delText>Elementos auxiliares y/o accesorios</w:delText>
        </w:r>
        <w:r w:rsidR="007D1FCF" w:rsidRPr="00B453F7" w:rsidDel="00B453F7">
          <w:rPr>
            <w:webHidden/>
          </w:rPr>
          <w:tab/>
          <w:delText>33</w:delText>
        </w:r>
      </w:del>
    </w:p>
    <w:p w:rsidR="00696BE3" w:rsidRPr="00B453F7" w:rsidDel="00B453F7" w:rsidRDefault="00696BE3">
      <w:pPr>
        <w:pStyle w:val="TDC2"/>
        <w:rPr>
          <w:del w:id="799" w:author="Javier Quintana Pérez" w:date="2022-07-20T16:16:00Z"/>
          <w:rFonts w:eastAsiaTheme="minorEastAsia" w:cstheme="minorBidi"/>
          <w:caps w:val="0"/>
        </w:rPr>
      </w:pPr>
      <w:del w:id="800" w:author="Javier Quintana Pérez" w:date="2022-07-20T16:16:00Z">
        <w:r w:rsidRPr="00191D19" w:rsidDel="00B453F7">
          <w:rPr>
            <w:rStyle w:val="Hipervnculo"/>
          </w:rPr>
          <w:delText>9.2.</w:delText>
        </w:r>
        <w:r w:rsidR="007D1FCF" w:rsidRPr="00B453F7" w:rsidDel="00B453F7">
          <w:rPr>
            <w:rFonts w:eastAsiaTheme="minorEastAsia" w:cstheme="minorBidi"/>
            <w:caps w:val="0"/>
          </w:rPr>
          <w:tab/>
        </w:r>
        <w:r w:rsidRPr="00191D19" w:rsidDel="00B453F7">
          <w:rPr>
            <w:rStyle w:val="Hipervnculo"/>
            <w:caps w:val="0"/>
          </w:rPr>
          <w:delText>CONTROL DE EJECUCIÓN DE LOS PREFABRICADOS A SUMINISTRAR A OBRA</w:delText>
        </w:r>
        <w:r w:rsidR="007D1FCF" w:rsidRPr="00B453F7" w:rsidDel="00B453F7">
          <w:rPr>
            <w:webHidden/>
          </w:rPr>
          <w:tab/>
          <w:delText>34</w:delText>
        </w:r>
      </w:del>
    </w:p>
    <w:p w:rsidR="00696BE3" w:rsidRPr="00B453F7" w:rsidDel="00B453F7" w:rsidRDefault="00696BE3">
      <w:pPr>
        <w:pStyle w:val="TDC2"/>
        <w:rPr>
          <w:del w:id="801" w:author="Javier Quintana Pérez" w:date="2022-07-20T16:16:00Z"/>
          <w:rFonts w:eastAsiaTheme="minorEastAsia" w:cstheme="minorBidi"/>
          <w:caps w:val="0"/>
        </w:rPr>
      </w:pPr>
      <w:del w:id="802" w:author="Javier Quintana Pérez" w:date="2022-07-20T16:16:00Z">
        <w:r w:rsidRPr="00191D19" w:rsidDel="00B453F7">
          <w:rPr>
            <w:rStyle w:val="Hipervnculo"/>
          </w:rPr>
          <w:delText>9.2.1.  Plan de control de ejecución</w:delText>
        </w:r>
        <w:r w:rsidR="007D1FCF" w:rsidRPr="00B453F7" w:rsidDel="00B453F7">
          <w:rPr>
            <w:webHidden/>
          </w:rPr>
          <w:tab/>
          <w:delText>35</w:delText>
        </w:r>
      </w:del>
    </w:p>
    <w:p w:rsidR="00696BE3" w:rsidRPr="00B453F7" w:rsidDel="00B453F7" w:rsidRDefault="00696BE3">
      <w:pPr>
        <w:pStyle w:val="TDC3"/>
        <w:rPr>
          <w:del w:id="803" w:author="Javier Quintana Pérez" w:date="2022-07-20T16:16:00Z"/>
          <w:rFonts w:ascii="Source Sans Pro" w:eastAsiaTheme="minorEastAsia" w:hAnsi="Source Sans Pro" w:cstheme="minorBidi"/>
          <w:noProof/>
        </w:rPr>
      </w:pPr>
      <w:del w:id="804" w:author="Javier Quintana Pérez" w:date="2022-07-20T16:16:00Z">
        <w:r w:rsidRPr="00191D19" w:rsidDel="00B453F7">
          <w:rPr>
            <w:rStyle w:val="Hipervnculo"/>
            <w:rFonts w:ascii="Source Sans Pro" w:hAnsi="Source Sans Pro"/>
            <w:noProof/>
          </w:rPr>
          <w:delText>9.2.1.1.</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Generalidades</w:delText>
        </w:r>
        <w:r w:rsidR="007D1FCF" w:rsidRPr="00B453F7" w:rsidDel="00B453F7">
          <w:rPr>
            <w:rFonts w:ascii="Source Sans Pro" w:hAnsi="Source Sans Pro"/>
            <w:noProof/>
            <w:webHidden/>
          </w:rPr>
          <w:tab/>
          <w:delText>35</w:delText>
        </w:r>
      </w:del>
    </w:p>
    <w:p w:rsidR="00696BE3" w:rsidRPr="00B453F7" w:rsidDel="00B453F7" w:rsidRDefault="00696BE3">
      <w:pPr>
        <w:pStyle w:val="TDC3"/>
        <w:rPr>
          <w:del w:id="805" w:author="Javier Quintana Pérez" w:date="2022-07-20T16:16:00Z"/>
          <w:rFonts w:ascii="Source Sans Pro" w:eastAsiaTheme="minorEastAsia" w:hAnsi="Source Sans Pro" w:cstheme="minorBidi"/>
          <w:noProof/>
        </w:rPr>
      </w:pPr>
      <w:del w:id="806" w:author="Javier Quintana Pérez" w:date="2022-07-20T16:16:00Z">
        <w:r w:rsidRPr="00191D19" w:rsidDel="00B453F7">
          <w:rPr>
            <w:rStyle w:val="Hipervnculo"/>
            <w:rFonts w:ascii="Source Sans Pro" w:hAnsi="Source Sans Pro"/>
            <w:noProof/>
          </w:rPr>
          <w:delText>9.2.1.2.</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Vigas y marcos</w:delText>
        </w:r>
        <w:r w:rsidR="007D1FCF" w:rsidRPr="00B453F7" w:rsidDel="00B453F7">
          <w:rPr>
            <w:rFonts w:ascii="Source Sans Pro" w:hAnsi="Source Sans Pro"/>
            <w:noProof/>
            <w:webHidden/>
          </w:rPr>
          <w:tab/>
          <w:delText>36</w:delText>
        </w:r>
      </w:del>
    </w:p>
    <w:p w:rsidR="00696BE3" w:rsidRPr="00B453F7" w:rsidDel="00B453F7" w:rsidRDefault="00696BE3">
      <w:pPr>
        <w:pStyle w:val="TDC2"/>
        <w:rPr>
          <w:del w:id="807" w:author="Javier Quintana Pérez" w:date="2022-07-20T16:16:00Z"/>
          <w:rFonts w:eastAsiaTheme="minorEastAsia" w:cstheme="minorBidi"/>
          <w:caps w:val="0"/>
        </w:rPr>
      </w:pPr>
      <w:del w:id="808" w:author="Javier Quintana Pérez" w:date="2022-07-20T16:16:00Z">
        <w:r w:rsidRPr="00191D19" w:rsidDel="00B453F7">
          <w:rPr>
            <w:rStyle w:val="Hipervnculo"/>
          </w:rPr>
          <w:delText>9.3.</w:delText>
        </w:r>
        <w:r w:rsidR="007D1FCF" w:rsidRPr="00B453F7" w:rsidDel="00B453F7">
          <w:rPr>
            <w:rFonts w:eastAsiaTheme="minorEastAsia" w:cstheme="minorBidi"/>
            <w:caps w:val="0"/>
          </w:rPr>
          <w:tab/>
        </w:r>
        <w:r w:rsidRPr="00191D19" w:rsidDel="00B453F7">
          <w:rPr>
            <w:rStyle w:val="Hipervnculo"/>
            <w:caps w:val="0"/>
          </w:rPr>
          <w:delText>CONTROL DE PRODUCTO ACABADO</w:delText>
        </w:r>
        <w:r w:rsidR="007D1FCF" w:rsidRPr="00B453F7" w:rsidDel="00B453F7">
          <w:rPr>
            <w:webHidden/>
          </w:rPr>
          <w:tab/>
          <w:delText>37</w:delText>
        </w:r>
      </w:del>
    </w:p>
    <w:p w:rsidR="00696BE3" w:rsidRPr="00B453F7" w:rsidDel="00B453F7" w:rsidRDefault="00696BE3">
      <w:pPr>
        <w:pStyle w:val="TDC3"/>
        <w:rPr>
          <w:del w:id="809" w:author="Javier Quintana Pérez" w:date="2022-07-20T16:16:00Z"/>
          <w:rFonts w:ascii="Source Sans Pro" w:eastAsiaTheme="minorEastAsia" w:hAnsi="Source Sans Pro" w:cstheme="minorBidi"/>
          <w:noProof/>
        </w:rPr>
      </w:pPr>
      <w:del w:id="810" w:author="Javier Quintana Pérez" w:date="2022-07-20T16:16:00Z">
        <w:r w:rsidRPr="00191D19" w:rsidDel="00B453F7">
          <w:rPr>
            <w:rStyle w:val="Hipervnculo"/>
            <w:rFonts w:ascii="Source Sans Pro" w:hAnsi="Source Sans Pro"/>
            <w:noProof/>
          </w:rPr>
          <w:delText>9.3.1 Control geométrico</w:delText>
        </w:r>
        <w:r w:rsidR="007D1FCF" w:rsidRPr="00B453F7" w:rsidDel="00B453F7">
          <w:rPr>
            <w:rFonts w:ascii="Source Sans Pro" w:hAnsi="Source Sans Pro"/>
            <w:noProof/>
            <w:webHidden/>
          </w:rPr>
          <w:tab/>
          <w:delText>38</w:delText>
        </w:r>
      </w:del>
    </w:p>
    <w:p w:rsidR="00696BE3" w:rsidRPr="00B453F7" w:rsidDel="00B453F7" w:rsidRDefault="00696BE3">
      <w:pPr>
        <w:pStyle w:val="TDC3"/>
        <w:rPr>
          <w:del w:id="811" w:author="Javier Quintana Pérez" w:date="2022-07-20T16:16:00Z"/>
          <w:rFonts w:ascii="Source Sans Pro" w:eastAsiaTheme="minorEastAsia" w:hAnsi="Source Sans Pro" w:cstheme="minorBidi"/>
          <w:noProof/>
        </w:rPr>
      </w:pPr>
      <w:del w:id="812" w:author="Javier Quintana Pérez" w:date="2022-07-20T16:16:00Z">
        <w:r w:rsidRPr="00191D19" w:rsidDel="00B453F7">
          <w:rPr>
            <w:rStyle w:val="Hipervnculo"/>
            <w:rFonts w:ascii="Source Sans Pro" w:hAnsi="Source Sans Pro"/>
            <w:noProof/>
          </w:rPr>
          <w:delText>9.3.2 Ensayos mecánicos</w:delText>
        </w:r>
        <w:r w:rsidR="007D1FCF" w:rsidRPr="00B453F7" w:rsidDel="00B453F7">
          <w:rPr>
            <w:rFonts w:ascii="Source Sans Pro" w:hAnsi="Source Sans Pro"/>
            <w:noProof/>
            <w:webHidden/>
          </w:rPr>
          <w:tab/>
          <w:delText>38</w:delText>
        </w:r>
      </w:del>
    </w:p>
    <w:p w:rsidR="00696BE3" w:rsidRPr="00B453F7" w:rsidDel="00B453F7" w:rsidRDefault="00696BE3">
      <w:pPr>
        <w:pStyle w:val="TDC1"/>
        <w:rPr>
          <w:del w:id="813" w:author="Javier Quintana Pérez" w:date="2022-07-20T16:16:00Z"/>
          <w:rFonts w:ascii="Source Sans Pro" w:eastAsiaTheme="minorEastAsia" w:hAnsi="Source Sans Pro" w:cstheme="minorBidi"/>
          <w:b w:val="0"/>
          <w:caps w:val="0"/>
        </w:rPr>
      </w:pPr>
      <w:del w:id="814" w:author="Javier Quintana Pérez" w:date="2022-07-20T16:16:00Z">
        <w:r w:rsidRPr="00191D19" w:rsidDel="00B453F7">
          <w:rPr>
            <w:rStyle w:val="Hipervnculo"/>
            <w:rFonts w:ascii="Source Sans Pro" w:hAnsi="Source Sans Pro"/>
          </w:rPr>
          <w:delText>10.</w:delText>
        </w:r>
        <w:r w:rsidR="007D1FCF" w:rsidRPr="00B453F7" w:rsidDel="00B453F7">
          <w:rPr>
            <w:rFonts w:ascii="Source Sans Pro" w:eastAsiaTheme="minorEastAsia" w:hAnsi="Source Sans Pro" w:cstheme="minorBidi"/>
            <w:b w:val="0"/>
            <w:caps w:val="0"/>
          </w:rPr>
          <w:tab/>
        </w:r>
        <w:r w:rsidRPr="00191D19" w:rsidDel="00B453F7">
          <w:rPr>
            <w:rStyle w:val="Hipervnculo"/>
            <w:rFonts w:ascii="Source Sans Pro" w:hAnsi="Source Sans Pro"/>
            <w:b w:val="0"/>
            <w:caps w:val="0"/>
          </w:rPr>
          <w:delText>DOCUMENTACIÓN Y TRAZABILIDAD</w:delText>
        </w:r>
        <w:r w:rsidR="007D1FCF" w:rsidRPr="00B453F7" w:rsidDel="00B453F7">
          <w:rPr>
            <w:rFonts w:ascii="Source Sans Pro" w:hAnsi="Source Sans Pro"/>
            <w:webHidden/>
          </w:rPr>
          <w:tab/>
          <w:delText>40</w:delText>
        </w:r>
      </w:del>
    </w:p>
    <w:p w:rsidR="00696BE3" w:rsidRPr="00B453F7" w:rsidDel="00B453F7" w:rsidRDefault="00696BE3">
      <w:pPr>
        <w:pStyle w:val="TDC2"/>
        <w:rPr>
          <w:del w:id="815" w:author="Javier Quintana Pérez" w:date="2022-07-20T16:16:00Z"/>
          <w:rFonts w:eastAsiaTheme="minorEastAsia" w:cstheme="minorBidi"/>
          <w:caps w:val="0"/>
        </w:rPr>
      </w:pPr>
      <w:del w:id="816" w:author="Javier Quintana Pérez" w:date="2022-07-20T16:16:00Z">
        <w:r w:rsidRPr="00191D19" w:rsidDel="00B453F7">
          <w:rPr>
            <w:rStyle w:val="Hipervnculo"/>
          </w:rPr>
          <w:delText>10.1.</w:delText>
        </w:r>
        <w:r w:rsidR="007D1FCF" w:rsidRPr="00B453F7" w:rsidDel="00B453F7">
          <w:rPr>
            <w:rFonts w:eastAsiaTheme="minorEastAsia" w:cstheme="minorBidi"/>
            <w:caps w:val="0"/>
          </w:rPr>
          <w:tab/>
        </w:r>
        <w:r w:rsidRPr="00191D19" w:rsidDel="00B453F7">
          <w:rPr>
            <w:rStyle w:val="Hipervnculo"/>
            <w:caps w:val="0"/>
          </w:rPr>
          <w:delText>DOCUMENTACIÓN MARCADO CE</w:delText>
        </w:r>
        <w:r w:rsidR="007D1FCF" w:rsidRPr="00B453F7" w:rsidDel="00B453F7">
          <w:rPr>
            <w:webHidden/>
          </w:rPr>
          <w:tab/>
          <w:delText>40</w:delText>
        </w:r>
      </w:del>
    </w:p>
    <w:p w:rsidR="00696BE3" w:rsidRPr="00B453F7" w:rsidDel="00B453F7" w:rsidRDefault="00696BE3">
      <w:pPr>
        <w:pStyle w:val="TDC2"/>
        <w:rPr>
          <w:del w:id="817" w:author="Javier Quintana Pérez" w:date="2022-07-20T16:16:00Z"/>
          <w:rFonts w:eastAsiaTheme="minorEastAsia" w:cstheme="minorBidi"/>
          <w:caps w:val="0"/>
        </w:rPr>
      </w:pPr>
      <w:del w:id="818" w:author="Javier Quintana Pérez" w:date="2022-07-20T16:16:00Z">
        <w:r w:rsidRPr="00191D19" w:rsidDel="00B453F7">
          <w:rPr>
            <w:rStyle w:val="Hipervnculo"/>
          </w:rPr>
          <w:delText>10.2.</w:delText>
        </w:r>
        <w:r w:rsidR="007D1FCF" w:rsidRPr="00B453F7" w:rsidDel="00B453F7">
          <w:rPr>
            <w:rFonts w:eastAsiaTheme="minorEastAsia" w:cstheme="minorBidi"/>
            <w:caps w:val="0"/>
          </w:rPr>
          <w:tab/>
        </w:r>
        <w:r w:rsidRPr="00191D19" w:rsidDel="00B453F7">
          <w:rPr>
            <w:rStyle w:val="Hipervnculo"/>
            <w:caps w:val="0"/>
          </w:rPr>
          <w:delText>IDENTIFICACIÓN DE LOS ELEMENTOS PREFABRICADOS</w:delText>
        </w:r>
        <w:r w:rsidR="007D1FCF" w:rsidRPr="00B453F7" w:rsidDel="00B453F7">
          <w:rPr>
            <w:webHidden/>
          </w:rPr>
          <w:tab/>
          <w:delText>41</w:delText>
        </w:r>
      </w:del>
    </w:p>
    <w:p w:rsidR="00696BE3" w:rsidRPr="00B453F7" w:rsidDel="00B453F7" w:rsidRDefault="00696BE3">
      <w:pPr>
        <w:pStyle w:val="TDC3"/>
        <w:rPr>
          <w:del w:id="819" w:author="Javier Quintana Pérez" w:date="2022-07-20T16:16:00Z"/>
          <w:rFonts w:ascii="Source Sans Pro" w:eastAsiaTheme="minorEastAsia" w:hAnsi="Source Sans Pro" w:cstheme="minorBidi"/>
          <w:noProof/>
        </w:rPr>
      </w:pPr>
      <w:del w:id="820" w:author="Javier Quintana Pérez" w:date="2022-07-20T16:16:00Z">
        <w:r w:rsidRPr="00191D19" w:rsidDel="00B453F7">
          <w:rPr>
            <w:rStyle w:val="Hipervnculo"/>
            <w:rFonts w:ascii="Source Sans Pro" w:hAnsi="Source Sans Pro"/>
            <w:noProof/>
          </w:rPr>
          <w:delText>10.2.1</w:delText>
        </w:r>
        <w:r w:rsidR="007D1FCF" w:rsidRPr="00B453F7" w:rsidDel="00B453F7">
          <w:rPr>
            <w:rFonts w:ascii="Source Sans Pro" w:eastAsiaTheme="minorEastAsia" w:hAnsi="Source Sans Pro" w:cstheme="minorBidi"/>
            <w:noProof/>
          </w:rPr>
          <w:tab/>
        </w:r>
        <w:r w:rsidRPr="00191D19" w:rsidDel="00B453F7">
          <w:rPr>
            <w:rStyle w:val="Hipervnculo"/>
            <w:rFonts w:ascii="Source Sans Pro" w:hAnsi="Source Sans Pro"/>
            <w:noProof/>
          </w:rPr>
          <w:delText>Marcado y etiquetado</w:delText>
        </w:r>
        <w:r w:rsidR="007D1FCF" w:rsidRPr="00B453F7" w:rsidDel="00B453F7">
          <w:rPr>
            <w:rFonts w:ascii="Source Sans Pro" w:hAnsi="Source Sans Pro"/>
            <w:noProof/>
            <w:webHidden/>
          </w:rPr>
          <w:tab/>
          <w:delText>41</w:delText>
        </w:r>
      </w:del>
    </w:p>
    <w:p w:rsidR="00696BE3" w:rsidRPr="00B453F7" w:rsidDel="00B453F7" w:rsidRDefault="00696BE3">
      <w:pPr>
        <w:pStyle w:val="TDC2"/>
        <w:rPr>
          <w:del w:id="821" w:author="Javier Quintana Pérez" w:date="2022-07-20T16:16:00Z"/>
          <w:rFonts w:eastAsiaTheme="minorEastAsia" w:cstheme="minorBidi"/>
          <w:caps w:val="0"/>
        </w:rPr>
      </w:pPr>
      <w:del w:id="822" w:author="Javier Quintana Pérez" w:date="2022-07-20T16:16:00Z">
        <w:r w:rsidRPr="00191D19" w:rsidDel="00B453F7">
          <w:rPr>
            <w:rStyle w:val="Hipervnculo"/>
          </w:rPr>
          <w:delText>10.3.</w:delText>
        </w:r>
        <w:r w:rsidR="007D1FCF" w:rsidRPr="00B453F7" w:rsidDel="00B453F7">
          <w:rPr>
            <w:rFonts w:eastAsiaTheme="minorEastAsia" w:cstheme="minorBidi"/>
            <w:caps w:val="0"/>
          </w:rPr>
          <w:tab/>
        </w:r>
        <w:r w:rsidRPr="00191D19" w:rsidDel="00B453F7">
          <w:rPr>
            <w:rStyle w:val="Hipervnculo"/>
            <w:caps w:val="0"/>
          </w:rPr>
          <w:delText>TRAZABILIDAD</w:delText>
        </w:r>
        <w:r w:rsidR="007D1FCF" w:rsidRPr="00B453F7" w:rsidDel="00B453F7">
          <w:rPr>
            <w:webHidden/>
          </w:rPr>
          <w:tab/>
          <w:delText>42</w:delText>
        </w:r>
      </w:del>
    </w:p>
    <w:p w:rsidR="00696BE3" w:rsidRPr="00B453F7" w:rsidDel="00B453F7" w:rsidRDefault="00696BE3">
      <w:pPr>
        <w:pStyle w:val="TDC2"/>
        <w:rPr>
          <w:del w:id="823" w:author="Javier Quintana Pérez" w:date="2022-07-20T16:16:00Z"/>
          <w:rFonts w:eastAsiaTheme="minorEastAsia" w:cstheme="minorBidi"/>
          <w:caps w:val="0"/>
        </w:rPr>
      </w:pPr>
      <w:del w:id="824" w:author="Javier Quintana Pérez" w:date="2022-07-20T16:16:00Z">
        <w:r w:rsidRPr="00191D19" w:rsidDel="00B453F7">
          <w:rPr>
            <w:rStyle w:val="Hipervnculo"/>
          </w:rPr>
          <w:delText>10.4.</w:delText>
        </w:r>
        <w:r w:rsidR="007D1FCF" w:rsidRPr="00B453F7" w:rsidDel="00B453F7">
          <w:rPr>
            <w:rFonts w:eastAsiaTheme="minorEastAsia" w:cstheme="minorBidi"/>
            <w:caps w:val="0"/>
          </w:rPr>
          <w:tab/>
        </w:r>
        <w:r w:rsidRPr="00191D19" w:rsidDel="00B453F7">
          <w:rPr>
            <w:rStyle w:val="Hipervnculo"/>
            <w:caps w:val="0"/>
          </w:rPr>
          <w:delText>DOCUMENTACIÓN TÉCNICA</w:delText>
        </w:r>
        <w:r w:rsidR="007D1FCF" w:rsidRPr="00B453F7" w:rsidDel="00B453F7">
          <w:rPr>
            <w:webHidden/>
          </w:rPr>
          <w:tab/>
          <w:delText>43</w:delText>
        </w:r>
      </w:del>
    </w:p>
    <w:p w:rsidR="00696BE3" w:rsidRPr="00B453F7" w:rsidDel="00B453F7" w:rsidRDefault="00696BE3">
      <w:pPr>
        <w:pStyle w:val="TDC2"/>
        <w:rPr>
          <w:del w:id="825" w:author="Javier Quintana Pérez" w:date="2022-07-20T16:16:00Z"/>
          <w:rFonts w:eastAsiaTheme="minorEastAsia" w:cstheme="minorBidi"/>
          <w:caps w:val="0"/>
        </w:rPr>
      </w:pPr>
      <w:del w:id="826" w:author="Javier Quintana Pérez" w:date="2022-07-20T16:16:00Z">
        <w:r w:rsidRPr="00191D19" w:rsidDel="00B453F7">
          <w:rPr>
            <w:rStyle w:val="Hipervnculo"/>
          </w:rPr>
          <w:delText>10.5.</w:delText>
        </w:r>
        <w:r w:rsidR="007D1FCF" w:rsidRPr="00B453F7" w:rsidDel="00B453F7">
          <w:rPr>
            <w:rFonts w:eastAsiaTheme="minorEastAsia" w:cstheme="minorBidi"/>
            <w:caps w:val="0"/>
          </w:rPr>
          <w:tab/>
        </w:r>
        <w:r w:rsidRPr="00191D19" w:rsidDel="00B453F7">
          <w:rPr>
            <w:rStyle w:val="Hipervnculo"/>
            <w:caps w:val="0"/>
          </w:rPr>
          <w:delText>DOCUMENTACIÓN DURANTE EL SUMINISTRO. ALBARÁN</w:delText>
        </w:r>
        <w:r w:rsidR="007D1FCF" w:rsidRPr="00B453F7" w:rsidDel="00B453F7">
          <w:rPr>
            <w:webHidden/>
          </w:rPr>
          <w:tab/>
          <w:delText>44</w:delText>
        </w:r>
      </w:del>
    </w:p>
    <w:p w:rsidR="00696BE3" w:rsidRPr="00B453F7" w:rsidDel="00B453F7" w:rsidRDefault="00696BE3">
      <w:pPr>
        <w:pStyle w:val="TDC2"/>
        <w:rPr>
          <w:del w:id="827" w:author="Javier Quintana Pérez" w:date="2022-07-20T16:16:00Z"/>
          <w:rFonts w:eastAsiaTheme="minorEastAsia" w:cstheme="minorBidi"/>
          <w:caps w:val="0"/>
        </w:rPr>
      </w:pPr>
      <w:del w:id="828" w:author="Javier Quintana Pérez" w:date="2022-07-20T16:16:00Z">
        <w:r w:rsidRPr="00191D19" w:rsidDel="00B453F7">
          <w:rPr>
            <w:rStyle w:val="Hipervnculo"/>
          </w:rPr>
          <w:delText>10.6. DOCUMENTACIÓN TRAS EL SUMINISTRO. CERTIFICADO FINAL DE SUMINISTRO</w:delText>
        </w:r>
        <w:r w:rsidR="007D1FCF" w:rsidRPr="00B453F7" w:rsidDel="00B453F7">
          <w:rPr>
            <w:webHidden/>
          </w:rPr>
          <w:tab/>
          <w:delText>45</w:delText>
        </w:r>
      </w:del>
    </w:p>
    <w:p w:rsidR="00696BE3" w:rsidRPr="00B453F7" w:rsidDel="00B453F7" w:rsidRDefault="00696BE3">
      <w:pPr>
        <w:pStyle w:val="TDC1"/>
        <w:rPr>
          <w:del w:id="829" w:author="Javier Quintana Pérez" w:date="2022-07-20T16:16:00Z"/>
          <w:rFonts w:ascii="Source Sans Pro" w:eastAsiaTheme="minorEastAsia" w:hAnsi="Source Sans Pro" w:cstheme="minorBidi"/>
          <w:b w:val="0"/>
          <w:caps w:val="0"/>
        </w:rPr>
      </w:pPr>
      <w:del w:id="830" w:author="Javier Quintana Pérez" w:date="2022-07-20T16:16:00Z">
        <w:r w:rsidRPr="00191D19" w:rsidDel="00B453F7">
          <w:rPr>
            <w:rStyle w:val="Hipervnculo"/>
            <w:rFonts w:ascii="Source Sans Pro" w:hAnsi="Source Sans Pro"/>
          </w:rPr>
          <w:delText>11.</w:delText>
        </w:r>
        <w:r w:rsidR="007D1FCF" w:rsidRPr="00B453F7" w:rsidDel="00B453F7">
          <w:rPr>
            <w:rFonts w:ascii="Source Sans Pro" w:eastAsiaTheme="minorEastAsia" w:hAnsi="Source Sans Pro" w:cstheme="minorBidi"/>
            <w:b w:val="0"/>
            <w:caps w:val="0"/>
          </w:rPr>
          <w:tab/>
        </w:r>
        <w:r w:rsidRPr="00191D19" w:rsidDel="00B453F7">
          <w:rPr>
            <w:rStyle w:val="Hipervnculo"/>
            <w:rFonts w:ascii="Source Sans Pro" w:hAnsi="Source Sans Pro"/>
            <w:b w:val="0"/>
            <w:caps w:val="0"/>
          </w:rPr>
          <w:delText>SISTEMAS DE GESTIÓN DE CALIDAD Y HOMOLOGACIONES</w:delText>
        </w:r>
        <w:r w:rsidR="007D1FCF" w:rsidRPr="00B453F7" w:rsidDel="00B453F7">
          <w:rPr>
            <w:rFonts w:ascii="Source Sans Pro" w:hAnsi="Source Sans Pro"/>
            <w:webHidden/>
          </w:rPr>
          <w:tab/>
          <w:delText>46</w:delText>
        </w:r>
      </w:del>
    </w:p>
    <w:p w:rsidR="00696BE3" w:rsidRPr="00B453F7" w:rsidDel="00B453F7" w:rsidRDefault="00696BE3">
      <w:pPr>
        <w:pStyle w:val="TDC1"/>
        <w:rPr>
          <w:del w:id="831" w:author="Javier Quintana Pérez" w:date="2022-07-20T16:16:00Z"/>
          <w:rFonts w:ascii="Source Sans Pro" w:eastAsiaTheme="minorEastAsia" w:hAnsi="Source Sans Pro" w:cstheme="minorBidi"/>
          <w:b w:val="0"/>
          <w:caps w:val="0"/>
        </w:rPr>
      </w:pPr>
      <w:del w:id="832" w:author="Javier Quintana Pérez" w:date="2022-07-20T16:16:00Z">
        <w:r w:rsidRPr="00191D19" w:rsidDel="00B453F7">
          <w:rPr>
            <w:rStyle w:val="Hipervnculo"/>
            <w:rFonts w:ascii="Source Sans Pro" w:hAnsi="Source Sans Pro"/>
          </w:rPr>
          <w:delText>12.</w:delText>
        </w:r>
        <w:r w:rsidR="007D1FCF" w:rsidRPr="00B453F7" w:rsidDel="00B453F7">
          <w:rPr>
            <w:rFonts w:ascii="Source Sans Pro" w:eastAsiaTheme="minorEastAsia" w:hAnsi="Source Sans Pro" w:cstheme="minorBidi"/>
            <w:b w:val="0"/>
            <w:caps w:val="0"/>
          </w:rPr>
          <w:tab/>
        </w:r>
        <w:r w:rsidRPr="00191D19" w:rsidDel="00B453F7">
          <w:rPr>
            <w:rStyle w:val="Hipervnculo"/>
            <w:rFonts w:ascii="Source Sans Pro" w:hAnsi="Source Sans Pro"/>
            <w:b w:val="0"/>
            <w:caps w:val="0"/>
          </w:rPr>
          <w:delText>RESULTADO DE LA INSPECCIÓN</w:delText>
        </w:r>
        <w:r w:rsidR="007D1FCF" w:rsidRPr="00B453F7" w:rsidDel="00B453F7">
          <w:rPr>
            <w:rFonts w:ascii="Source Sans Pro" w:hAnsi="Source Sans Pro"/>
            <w:webHidden/>
          </w:rPr>
          <w:tab/>
          <w:delText>47</w:delText>
        </w:r>
      </w:del>
    </w:p>
    <w:p w:rsidR="00696BE3" w:rsidRPr="00B453F7" w:rsidDel="00B453F7" w:rsidRDefault="007D1FCF">
      <w:pPr>
        <w:pStyle w:val="TDC1"/>
        <w:rPr>
          <w:del w:id="833" w:author="Javier Quintana Pérez" w:date="2022-07-20T16:16:00Z"/>
          <w:rFonts w:ascii="Source Sans Pro" w:eastAsiaTheme="minorEastAsia" w:hAnsi="Source Sans Pro" w:cstheme="minorBidi"/>
          <w:b w:val="0"/>
          <w:caps w:val="0"/>
        </w:rPr>
      </w:pPr>
      <w:del w:id="834" w:author="Javier Quintana Pérez" w:date="2022-07-20T16:16:00Z">
        <w:r w:rsidRPr="00B453F7" w:rsidDel="00B453F7">
          <w:rPr>
            <w:rFonts w:ascii="Source Sans Pro" w:eastAsiaTheme="minorEastAsia" w:hAnsi="Source Sans Pro" w:cstheme="minorBidi"/>
            <w:b w:val="0"/>
            <w:caps w:val="0"/>
          </w:rPr>
          <w:tab/>
        </w:r>
        <w:r w:rsidR="00696BE3" w:rsidRPr="00191D19" w:rsidDel="00B453F7">
          <w:rPr>
            <w:rStyle w:val="Hipervnculo"/>
            <w:rFonts w:ascii="Source Sans Pro" w:hAnsi="Source Sans Pro"/>
            <w:b w:val="0"/>
            <w:caps w:val="0"/>
          </w:rPr>
          <w:delText>COMENTARIOS DE OTROS ASISTENTES EN LA INSPECCIÓN (EN SU CASO)</w:delText>
        </w:r>
        <w:r w:rsidRPr="00B453F7" w:rsidDel="00B453F7">
          <w:rPr>
            <w:rFonts w:ascii="Source Sans Pro" w:hAnsi="Source Sans Pro"/>
            <w:webHidden/>
          </w:rPr>
          <w:tab/>
          <w:delText>49</w:delText>
        </w:r>
      </w:del>
    </w:p>
    <w:p w:rsidR="00696BE3" w:rsidRPr="00B453F7" w:rsidDel="00B453F7" w:rsidRDefault="00696BE3">
      <w:pPr>
        <w:pStyle w:val="TDC1"/>
        <w:rPr>
          <w:del w:id="835" w:author="Javier Quintana Pérez" w:date="2022-07-20T16:16:00Z"/>
          <w:rFonts w:ascii="Source Sans Pro" w:eastAsiaTheme="minorEastAsia" w:hAnsi="Source Sans Pro" w:cstheme="minorBidi"/>
          <w:b w:val="0"/>
          <w:caps w:val="0"/>
        </w:rPr>
      </w:pPr>
      <w:del w:id="836" w:author="Javier Quintana Pérez" w:date="2022-07-20T16:16:00Z">
        <w:r w:rsidRPr="00191D19" w:rsidDel="00B453F7">
          <w:rPr>
            <w:rStyle w:val="Hipervnculo"/>
            <w:rFonts w:ascii="Source Sans Pro" w:hAnsi="Source Sans Pro"/>
          </w:rPr>
          <w:delText>13.</w:delText>
        </w:r>
        <w:r w:rsidR="007D1FCF" w:rsidRPr="00B453F7" w:rsidDel="00B453F7">
          <w:rPr>
            <w:rFonts w:ascii="Source Sans Pro" w:hAnsi="Source Sans Pro"/>
            <w:webHidden/>
          </w:rPr>
          <w:tab/>
          <w:delText>49</w:delText>
        </w:r>
      </w:del>
    </w:p>
    <w:p w:rsidR="00696BE3" w:rsidRPr="00B453F7" w:rsidDel="00B453F7" w:rsidRDefault="00696BE3">
      <w:pPr>
        <w:pStyle w:val="TDC1"/>
        <w:rPr>
          <w:del w:id="837" w:author="Javier Quintana Pérez" w:date="2022-07-20T16:16:00Z"/>
          <w:rFonts w:ascii="Source Sans Pro" w:eastAsiaTheme="minorEastAsia" w:hAnsi="Source Sans Pro" w:cstheme="minorBidi"/>
          <w:b w:val="0"/>
          <w:caps w:val="0"/>
        </w:rPr>
      </w:pPr>
      <w:del w:id="838" w:author="Javier Quintana Pérez" w:date="2022-07-20T16:16:00Z">
        <w:r w:rsidRPr="00191D19" w:rsidDel="00B453F7">
          <w:rPr>
            <w:rStyle w:val="Hipervnculo"/>
            <w:rFonts w:ascii="Source Sans Pro" w:hAnsi="Source Sans Pro"/>
            <w:lang w:val="es-ES_tradnl"/>
          </w:rPr>
          <w:delText>14.</w:delText>
        </w:r>
        <w:r w:rsidR="007D1FCF" w:rsidRPr="00B453F7" w:rsidDel="00B453F7">
          <w:rPr>
            <w:rFonts w:ascii="Source Sans Pro" w:eastAsiaTheme="minorEastAsia" w:hAnsi="Source Sans Pro" w:cstheme="minorBidi"/>
            <w:b w:val="0"/>
            <w:caps w:val="0"/>
          </w:rPr>
          <w:tab/>
        </w:r>
        <w:r w:rsidRPr="00191D19" w:rsidDel="00B453F7">
          <w:rPr>
            <w:rStyle w:val="Hipervnculo"/>
            <w:rFonts w:ascii="Source Sans Pro" w:hAnsi="Source Sans Pro"/>
            <w:b w:val="0"/>
            <w:caps w:val="0"/>
            <w:lang w:val="es-ES_tradnl"/>
          </w:rPr>
          <w:delText>FIRMAS</w:delText>
        </w:r>
        <w:r w:rsidR="007D1FCF" w:rsidRPr="00B453F7" w:rsidDel="00B453F7">
          <w:rPr>
            <w:rFonts w:ascii="Source Sans Pro" w:hAnsi="Source Sans Pro"/>
            <w:webHidden/>
          </w:rPr>
          <w:tab/>
          <w:delText>50</w:delText>
        </w:r>
      </w:del>
    </w:p>
    <w:p w:rsidR="00696BE3" w:rsidRPr="00B453F7" w:rsidDel="00B453F7" w:rsidRDefault="00696BE3">
      <w:pPr>
        <w:pStyle w:val="TDC1"/>
        <w:rPr>
          <w:del w:id="839" w:author="Javier Quintana Pérez" w:date="2022-07-20T16:16:00Z"/>
          <w:rFonts w:ascii="Source Sans Pro" w:eastAsiaTheme="minorEastAsia" w:hAnsi="Source Sans Pro" w:cstheme="minorBidi"/>
          <w:b w:val="0"/>
          <w:caps w:val="0"/>
        </w:rPr>
      </w:pPr>
      <w:del w:id="840" w:author="Javier Quintana Pérez" w:date="2022-07-20T16:16:00Z">
        <w:r w:rsidRPr="00191D19" w:rsidDel="00B453F7">
          <w:rPr>
            <w:rStyle w:val="Hipervnculo"/>
            <w:rFonts w:ascii="Source Sans Pro" w:hAnsi="Source Sans Pro"/>
          </w:rPr>
          <w:delText>ANEJOS:</w:delText>
        </w:r>
        <w:r w:rsidR="007D1FCF" w:rsidRPr="00B453F7" w:rsidDel="00B453F7">
          <w:rPr>
            <w:rFonts w:ascii="Source Sans Pro" w:hAnsi="Source Sans Pro"/>
            <w:webHidden/>
          </w:rPr>
          <w:tab/>
          <w:delText>51</w:delText>
        </w:r>
      </w:del>
    </w:p>
    <w:p w:rsidR="00696BE3" w:rsidRPr="00B453F7" w:rsidDel="00B453F7" w:rsidRDefault="00696BE3">
      <w:pPr>
        <w:pStyle w:val="TDC1"/>
        <w:rPr>
          <w:del w:id="841" w:author="Javier Quintana Pérez" w:date="2022-07-20T16:16:00Z"/>
          <w:rFonts w:ascii="Source Sans Pro" w:eastAsiaTheme="minorEastAsia" w:hAnsi="Source Sans Pro" w:cstheme="minorBidi"/>
          <w:b w:val="0"/>
          <w:caps w:val="0"/>
        </w:rPr>
      </w:pPr>
      <w:del w:id="842" w:author="Javier Quintana Pérez" w:date="2022-07-20T16:16:00Z">
        <w:r w:rsidRPr="00191D19" w:rsidDel="00B453F7">
          <w:rPr>
            <w:rStyle w:val="Hipervnculo"/>
            <w:rFonts w:ascii="Source Sans Pro" w:hAnsi="Source Sans Pro"/>
          </w:rPr>
          <w:delText>ANEJO 1:</w:delText>
        </w:r>
        <w:r w:rsidR="007D1FCF" w:rsidRPr="00B453F7" w:rsidDel="00B453F7">
          <w:rPr>
            <w:rFonts w:ascii="Source Sans Pro" w:hAnsi="Source Sans Pro"/>
            <w:webHidden/>
          </w:rPr>
          <w:tab/>
          <w:delText>52</w:delText>
        </w:r>
      </w:del>
    </w:p>
    <w:p w:rsidR="00696BE3" w:rsidRPr="00B453F7" w:rsidDel="00B453F7" w:rsidRDefault="00696BE3">
      <w:pPr>
        <w:pStyle w:val="TDC4"/>
        <w:rPr>
          <w:del w:id="843" w:author="Javier Quintana Pérez" w:date="2022-07-20T16:16:00Z"/>
          <w:rFonts w:ascii="Source Sans Pro" w:eastAsiaTheme="minorEastAsia" w:hAnsi="Source Sans Pro" w:cstheme="minorBidi"/>
          <w:noProof/>
        </w:rPr>
      </w:pPr>
      <w:del w:id="844" w:author="Javier Quintana Pérez" w:date="2022-07-20T16:16:00Z">
        <w:r w:rsidRPr="00191D19" w:rsidDel="00B453F7">
          <w:rPr>
            <w:rStyle w:val="Hipervnculo"/>
            <w:rFonts w:ascii="Source Sans Pro" w:hAnsi="Source Sans Pro"/>
            <w:noProof/>
          </w:rPr>
          <w:delText>Informe de inspección de las instalaciones de hormigón</w:delText>
        </w:r>
      </w:del>
    </w:p>
    <w:p w:rsidR="00696BE3" w:rsidRPr="00B453F7" w:rsidDel="00B453F7" w:rsidRDefault="00696BE3">
      <w:pPr>
        <w:pStyle w:val="TDC1"/>
        <w:rPr>
          <w:del w:id="845" w:author="Javier Quintana Pérez" w:date="2022-07-20T16:16:00Z"/>
          <w:rFonts w:ascii="Source Sans Pro" w:eastAsiaTheme="minorEastAsia" w:hAnsi="Source Sans Pro" w:cstheme="minorBidi"/>
          <w:b w:val="0"/>
          <w:caps w:val="0"/>
        </w:rPr>
      </w:pPr>
      <w:del w:id="846" w:author="Javier Quintana Pérez" w:date="2022-07-20T16:16:00Z">
        <w:r w:rsidRPr="00191D19" w:rsidDel="00B453F7">
          <w:rPr>
            <w:rStyle w:val="Hipervnculo"/>
            <w:rFonts w:ascii="Source Sans Pro" w:hAnsi="Source Sans Pro"/>
          </w:rPr>
          <w:delText>ANEJO 2:</w:delText>
        </w:r>
        <w:r w:rsidR="007D1FCF" w:rsidRPr="00B453F7" w:rsidDel="00B453F7">
          <w:rPr>
            <w:rFonts w:ascii="Source Sans Pro" w:hAnsi="Source Sans Pro"/>
            <w:webHidden/>
          </w:rPr>
          <w:tab/>
          <w:delText>53</w:delText>
        </w:r>
      </w:del>
    </w:p>
    <w:p w:rsidR="00696BE3" w:rsidRPr="00B453F7" w:rsidDel="00B453F7" w:rsidRDefault="00696BE3">
      <w:pPr>
        <w:pStyle w:val="TDC4"/>
        <w:rPr>
          <w:del w:id="847" w:author="Javier Quintana Pérez" w:date="2022-07-20T16:16:00Z"/>
          <w:rFonts w:ascii="Source Sans Pro" w:eastAsiaTheme="minorEastAsia" w:hAnsi="Source Sans Pro" w:cstheme="minorBidi"/>
          <w:noProof/>
        </w:rPr>
      </w:pPr>
      <w:del w:id="848" w:author="Javier Quintana Pérez" w:date="2022-07-20T16:16:00Z">
        <w:r w:rsidRPr="00191D19" w:rsidDel="00B453F7">
          <w:rPr>
            <w:rStyle w:val="Hipervnculo"/>
            <w:rFonts w:ascii="Source Sans Pro" w:hAnsi="Source Sans Pro"/>
            <w:noProof/>
          </w:rPr>
          <w:delText>Informe de inspección de las instalaciones de procesos de tesado</w:delText>
        </w:r>
      </w:del>
    </w:p>
    <w:p w:rsidR="00696BE3" w:rsidRPr="00B453F7" w:rsidDel="00B453F7" w:rsidRDefault="00696BE3">
      <w:pPr>
        <w:pStyle w:val="TDC1"/>
        <w:rPr>
          <w:del w:id="849" w:author="Javier Quintana Pérez" w:date="2022-07-20T16:16:00Z"/>
          <w:rFonts w:ascii="Source Sans Pro" w:eastAsiaTheme="minorEastAsia" w:hAnsi="Source Sans Pro" w:cstheme="minorBidi"/>
          <w:b w:val="0"/>
          <w:caps w:val="0"/>
        </w:rPr>
      </w:pPr>
      <w:del w:id="850" w:author="Javier Quintana Pérez" w:date="2022-07-20T16:16:00Z">
        <w:r w:rsidRPr="00191D19" w:rsidDel="00B453F7">
          <w:rPr>
            <w:rStyle w:val="Hipervnculo"/>
            <w:rFonts w:ascii="Source Sans Pro" w:hAnsi="Source Sans Pro"/>
          </w:rPr>
          <w:delText>ANEJO 3:</w:delText>
        </w:r>
        <w:r w:rsidR="007D1FCF" w:rsidRPr="00B453F7" w:rsidDel="00B453F7">
          <w:rPr>
            <w:rFonts w:ascii="Source Sans Pro" w:hAnsi="Source Sans Pro"/>
            <w:webHidden/>
          </w:rPr>
          <w:tab/>
          <w:delText>54</w:delText>
        </w:r>
      </w:del>
    </w:p>
    <w:p w:rsidR="00696BE3" w:rsidRPr="00B453F7" w:rsidDel="00B453F7" w:rsidRDefault="00696BE3">
      <w:pPr>
        <w:pStyle w:val="TDC4"/>
        <w:rPr>
          <w:del w:id="851" w:author="Javier Quintana Pérez" w:date="2022-07-20T16:16:00Z"/>
          <w:rFonts w:ascii="Source Sans Pro" w:eastAsiaTheme="minorEastAsia" w:hAnsi="Source Sans Pro" w:cstheme="minorBidi"/>
          <w:noProof/>
        </w:rPr>
      </w:pPr>
      <w:del w:id="852" w:author="Javier Quintana Pérez" w:date="2022-07-20T16:16:00Z">
        <w:r w:rsidRPr="00191D19" w:rsidDel="00B453F7">
          <w:rPr>
            <w:rStyle w:val="Hipervnculo"/>
            <w:rFonts w:ascii="Source Sans Pro" w:hAnsi="Source Sans Pro"/>
            <w:noProof/>
          </w:rPr>
          <w:delText>Ejemplar de albarán de suministro</w:delText>
        </w:r>
      </w:del>
    </w:p>
    <w:p w:rsidR="00696BE3" w:rsidRPr="00B453F7" w:rsidDel="00B453F7" w:rsidRDefault="00696BE3">
      <w:pPr>
        <w:pStyle w:val="TDC1"/>
        <w:rPr>
          <w:del w:id="853" w:author="Javier Quintana Pérez" w:date="2022-07-20T16:16:00Z"/>
          <w:rFonts w:ascii="Source Sans Pro" w:eastAsiaTheme="minorEastAsia" w:hAnsi="Source Sans Pro" w:cstheme="minorBidi"/>
          <w:b w:val="0"/>
          <w:caps w:val="0"/>
        </w:rPr>
      </w:pPr>
      <w:del w:id="854" w:author="Javier Quintana Pérez" w:date="2022-07-20T16:16:00Z">
        <w:r w:rsidRPr="00191D19" w:rsidDel="00B453F7">
          <w:rPr>
            <w:rStyle w:val="Hipervnculo"/>
            <w:rFonts w:ascii="Source Sans Pro" w:hAnsi="Source Sans Pro"/>
          </w:rPr>
          <w:delText>ANEJO 4:</w:delText>
        </w:r>
        <w:r w:rsidR="007D1FCF" w:rsidRPr="00B453F7" w:rsidDel="00B453F7">
          <w:rPr>
            <w:rFonts w:ascii="Source Sans Pro" w:hAnsi="Source Sans Pro"/>
            <w:webHidden/>
          </w:rPr>
          <w:tab/>
          <w:delText>55</w:delText>
        </w:r>
      </w:del>
    </w:p>
    <w:p w:rsidR="00696BE3" w:rsidRPr="00B453F7" w:rsidDel="00B453F7" w:rsidRDefault="00696BE3">
      <w:pPr>
        <w:pStyle w:val="TDC4"/>
        <w:rPr>
          <w:del w:id="855" w:author="Javier Quintana Pérez" w:date="2022-07-20T16:16:00Z"/>
          <w:rFonts w:ascii="Source Sans Pro" w:eastAsiaTheme="minorEastAsia" w:hAnsi="Source Sans Pro" w:cstheme="minorBidi"/>
          <w:noProof/>
        </w:rPr>
      </w:pPr>
      <w:del w:id="856" w:author="Javier Quintana Pérez" w:date="2022-07-20T16:16:00Z">
        <w:r w:rsidRPr="00191D19" w:rsidDel="00B453F7">
          <w:rPr>
            <w:rStyle w:val="Hipervnculo"/>
            <w:rFonts w:ascii="Source Sans Pro" w:hAnsi="Source Sans Pro"/>
            <w:noProof/>
          </w:rPr>
          <w:delText>Características de los componentes</w:delText>
        </w:r>
      </w:del>
    </w:p>
    <w:p w:rsidR="00696BE3" w:rsidRPr="00B453F7" w:rsidDel="00B453F7" w:rsidRDefault="00696BE3">
      <w:pPr>
        <w:pStyle w:val="TDC1"/>
        <w:rPr>
          <w:del w:id="857" w:author="Javier Quintana Pérez" w:date="2022-07-20T16:16:00Z"/>
          <w:rFonts w:ascii="Source Sans Pro" w:eastAsiaTheme="minorEastAsia" w:hAnsi="Source Sans Pro" w:cstheme="minorBidi"/>
          <w:b w:val="0"/>
          <w:caps w:val="0"/>
        </w:rPr>
      </w:pPr>
      <w:del w:id="858" w:author="Javier Quintana Pérez" w:date="2022-07-20T16:16:00Z">
        <w:r w:rsidRPr="00191D19" w:rsidDel="00B453F7">
          <w:rPr>
            <w:rStyle w:val="Hipervnculo"/>
            <w:rFonts w:ascii="Source Sans Pro" w:hAnsi="Source Sans Pro"/>
          </w:rPr>
          <w:delText>ANEJO 5:</w:delText>
        </w:r>
        <w:r w:rsidR="007D1FCF" w:rsidRPr="00B453F7" w:rsidDel="00B453F7">
          <w:rPr>
            <w:rFonts w:ascii="Source Sans Pro" w:hAnsi="Source Sans Pro"/>
            <w:webHidden/>
          </w:rPr>
          <w:tab/>
          <w:delText>56</w:delText>
        </w:r>
      </w:del>
    </w:p>
    <w:p w:rsidR="00696BE3" w:rsidRPr="00B453F7" w:rsidDel="00B453F7" w:rsidRDefault="00696BE3">
      <w:pPr>
        <w:pStyle w:val="TDC4"/>
        <w:rPr>
          <w:del w:id="859" w:author="Javier Quintana Pérez" w:date="2022-07-20T16:16:00Z"/>
          <w:rFonts w:ascii="Source Sans Pro" w:eastAsiaTheme="minorEastAsia" w:hAnsi="Source Sans Pro" w:cstheme="minorBidi"/>
          <w:noProof/>
        </w:rPr>
      </w:pPr>
      <w:del w:id="860" w:author="Javier Quintana Pérez" w:date="2022-07-20T16:16:00Z">
        <w:r w:rsidRPr="00191D19" w:rsidDel="00B453F7">
          <w:rPr>
            <w:rStyle w:val="Hipervnculo"/>
            <w:rFonts w:ascii="Source Sans Pro" w:hAnsi="Source Sans Pro"/>
            <w:noProof/>
          </w:rPr>
          <w:delText>Instrucciones técnicas de fabricación</w:delText>
        </w:r>
      </w:del>
    </w:p>
    <w:p w:rsidR="00696BE3" w:rsidRPr="00B453F7" w:rsidDel="00B453F7" w:rsidRDefault="00696BE3">
      <w:pPr>
        <w:pStyle w:val="TDC1"/>
        <w:rPr>
          <w:del w:id="861" w:author="Javier Quintana Pérez" w:date="2022-07-20T16:16:00Z"/>
          <w:rFonts w:ascii="Source Sans Pro" w:eastAsiaTheme="minorEastAsia" w:hAnsi="Source Sans Pro" w:cstheme="minorBidi"/>
          <w:b w:val="0"/>
          <w:caps w:val="0"/>
        </w:rPr>
      </w:pPr>
      <w:del w:id="862" w:author="Javier Quintana Pérez" w:date="2022-07-20T16:16:00Z">
        <w:r w:rsidRPr="00191D19" w:rsidDel="00B453F7">
          <w:rPr>
            <w:rStyle w:val="Hipervnculo"/>
            <w:rFonts w:ascii="Source Sans Pro" w:hAnsi="Source Sans Pro"/>
          </w:rPr>
          <w:delText>ANEJO 6:</w:delText>
        </w:r>
        <w:r w:rsidR="007D1FCF" w:rsidRPr="00B453F7" w:rsidDel="00B453F7">
          <w:rPr>
            <w:rFonts w:ascii="Source Sans Pro" w:hAnsi="Source Sans Pro"/>
            <w:webHidden/>
          </w:rPr>
          <w:tab/>
          <w:delText>57</w:delText>
        </w:r>
      </w:del>
    </w:p>
    <w:p w:rsidR="00696BE3" w:rsidRPr="00B453F7" w:rsidDel="00B453F7" w:rsidRDefault="00696BE3">
      <w:pPr>
        <w:pStyle w:val="TDC4"/>
        <w:rPr>
          <w:del w:id="863" w:author="Javier Quintana Pérez" w:date="2022-07-20T16:16:00Z"/>
          <w:rFonts w:ascii="Source Sans Pro" w:eastAsiaTheme="minorEastAsia" w:hAnsi="Source Sans Pro" w:cstheme="minorBidi"/>
          <w:noProof/>
        </w:rPr>
      </w:pPr>
      <w:del w:id="864" w:author="Javier Quintana Pérez" w:date="2022-07-20T16:16:00Z">
        <w:r w:rsidRPr="00191D19" w:rsidDel="00B453F7">
          <w:rPr>
            <w:rStyle w:val="Hipervnculo"/>
            <w:rFonts w:ascii="Source Sans Pro" w:hAnsi="Source Sans Pro"/>
            <w:noProof/>
          </w:rPr>
          <w:delText>Documentación Marcado CE producto terminado</w:delText>
        </w:r>
      </w:del>
    </w:p>
    <w:p w:rsidR="00696BE3" w:rsidRPr="00B453F7" w:rsidDel="00B453F7" w:rsidRDefault="00696BE3">
      <w:pPr>
        <w:pStyle w:val="TDC1"/>
        <w:rPr>
          <w:del w:id="865" w:author="Javier Quintana Pérez" w:date="2022-07-20T16:16:00Z"/>
          <w:rFonts w:ascii="Source Sans Pro" w:eastAsiaTheme="minorEastAsia" w:hAnsi="Source Sans Pro" w:cstheme="minorBidi"/>
          <w:b w:val="0"/>
          <w:caps w:val="0"/>
        </w:rPr>
      </w:pPr>
      <w:del w:id="866" w:author="Javier Quintana Pérez" w:date="2022-07-20T16:16:00Z">
        <w:r w:rsidRPr="00191D19" w:rsidDel="00B453F7">
          <w:rPr>
            <w:rStyle w:val="Hipervnculo"/>
            <w:rFonts w:ascii="Source Sans Pro" w:hAnsi="Source Sans Pro"/>
          </w:rPr>
          <w:delText>ANEJO 7:</w:delText>
        </w:r>
        <w:r w:rsidR="007D1FCF" w:rsidRPr="00B453F7" w:rsidDel="00B453F7">
          <w:rPr>
            <w:rFonts w:ascii="Source Sans Pro" w:hAnsi="Source Sans Pro"/>
            <w:webHidden/>
          </w:rPr>
          <w:tab/>
          <w:delText>58</w:delText>
        </w:r>
      </w:del>
    </w:p>
    <w:p w:rsidR="00696BE3" w:rsidRPr="00B453F7" w:rsidDel="00B453F7" w:rsidRDefault="00696BE3">
      <w:pPr>
        <w:pStyle w:val="TDC4"/>
        <w:rPr>
          <w:del w:id="867" w:author="Javier Quintana Pérez" w:date="2022-07-20T16:16:00Z"/>
          <w:rFonts w:ascii="Source Sans Pro" w:eastAsiaTheme="minorEastAsia" w:hAnsi="Source Sans Pro" w:cstheme="minorBidi"/>
          <w:noProof/>
        </w:rPr>
      </w:pPr>
      <w:del w:id="868" w:author="Javier Quintana Pérez" w:date="2022-07-20T16:16:00Z">
        <w:r w:rsidRPr="00191D19" w:rsidDel="00B453F7">
          <w:rPr>
            <w:rStyle w:val="Hipervnculo"/>
            <w:rFonts w:ascii="Source Sans Pro" w:hAnsi="Source Sans Pro"/>
            <w:noProof/>
          </w:rPr>
          <w:delText>Autocontrol</w:delText>
        </w:r>
      </w:del>
    </w:p>
    <w:p w:rsidR="00696BE3" w:rsidRPr="00B453F7" w:rsidDel="00B453F7" w:rsidRDefault="00696BE3">
      <w:pPr>
        <w:pStyle w:val="TDC1"/>
        <w:rPr>
          <w:del w:id="869" w:author="Javier Quintana Pérez" w:date="2022-07-20T16:16:00Z"/>
          <w:rFonts w:ascii="Source Sans Pro" w:eastAsiaTheme="minorEastAsia" w:hAnsi="Source Sans Pro" w:cstheme="minorBidi"/>
          <w:b w:val="0"/>
          <w:caps w:val="0"/>
        </w:rPr>
      </w:pPr>
      <w:del w:id="870" w:author="Javier Quintana Pérez" w:date="2022-07-20T16:16:00Z">
        <w:r w:rsidRPr="00191D19" w:rsidDel="00B453F7">
          <w:rPr>
            <w:rStyle w:val="Hipervnculo"/>
            <w:rFonts w:ascii="Source Sans Pro" w:hAnsi="Source Sans Pro"/>
          </w:rPr>
          <w:delText>ANEJO 8:</w:delText>
        </w:r>
        <w:r w:rsidR="007D1FCF" w:rsidRPr="00B453F7" w:rsidDel="00B453F7">
          <w:rPr>
            <w:rFonts w:ascii="Source Sans Pro" w:hAnsi="Source Sans Pro"/>
            <w:webHidden/>
          </w:rPr>
          <w:tab/>
          <w:delText>59</w:delText>
        </w:r>
      </w:del>
    </w:p>
    <w:p w:rsidR="00696BE3" w:rsidRPr="00B453F7" w:rsidDel="00B453F7" w:rsidRDefault="00696BE3">
      <w:pPr>
        <w:pStyle w:val="TDC4"/>
        <w:rPr>
          <w:del w:id="871" w:author="Javier Quintana Pérez" w:date="2022-07-20T16:16:00Z"/>
          <w:rFonts w:ascii="Source Sans Pro" w:eastAsiaTheme="minorEastAsia" w:hAnsi="Source Sans Pro" w:cstheme="minorBidi"/>
          <w:noProof/>
        </w:rPr>
      </w:pPr>
      <w:del w:id="872" w:author="Javier Quintana Pérez" w:date="2022-07-20T16:16:00Z">
        <w:r w:rsidRPr="00191D19" w:rsidDel="00B453F7">
          <w:rPr>
            <w:rStyle w:val="Hipervnculo"/>
            <w:rFonts w:ascii="Source Sans Pro" w:hAnsi="Source Sans Pro"/>
            <w:noProof/>
          </w:rPr>
          <w:delText>Documentación referente a certificaciones voluntarias</w:delText>
        </w:r>
      </w:del>
    </w:p>
    <w:p w:rsidR="004F5D8D" w:rsidRDefault="00D919CB" w:rsidP="00090B75">
      <w:pPr>
        <w:rPr>
          <w:u w:val="single"/>
        </w:rPr>
      </w:pPr>
      <w:r w:rsidRPr="00B453F7">
        <w:rPr>
          <w:rFonts w:ascii="Source Sans Pro" w:hAnsi="Source Sans Pro"/>
          <w:u w:val="single"/>
        </w:rPr>
        <w:fldChar w:fldCharType="end"/>
      </w:r>
    </w:p>
    <w:p w:rsidR="007D332F" w:rsidRDefault="007D332F">
      <w:pPr>
        <w:tabs>
          <w:tab w:val="clear" w:pos="567"/>
        </w:tabs>
        <w:spacing w:line="240" w:lineRule="auto"/>
        <w:jc w:val="left"/>
        <w:rPr>
          <w:u w:val="single"/>
        </w:rPr>
      </w:pPr>
      <w:r>
        <w:rPr>
          <w:u w:val="single"/>
        </w:rPr>
        <w:br w:type="page"/>
      </w:r>
    </w:p>
    <w:p w:rsidR="00000000" w:rsidRDefault="00D919CB">
      <w:pPr>
        <w:pStyle w:val="Nivel2"/>
        <w:numPr>
          <w:ilvl w:val="0"/>
          <w:numId w:val="36"/>
        </w:numPr>
        <w:ind w:left="360"/>
        <w:rPr>
          <w:rFonts w:ascii="Source Sans Pro" w:hAnsi="Source Sans Pro"/>
          <w:sz w:val="26"/>
          <w:szCs w:val="26"/>
          <w:rPrChange w:id="873" w:author="Javier Quintana Pérez" w:date="2022-05-09T15:46:00Z">
            <w:rPr/>
          </w:rPrChange>
        </w:rPr>
        <w:pPrChange w:id="874" w:author="Javier Quintana Pérez" w:date="2022-07-20T16:10:00Z">
          <w:pPr>
            <w:pStyle w:val="Nivel1"/>
          </w:pPr>
        </w:pPrChange>
      </w:pPr>
      <w:bookmarkStart w:id="875" w:name="_Toc528920441"/>
      <w:bookmarkStart w:id="876" w:name="_Toc528923414"/>
      <w:bookmarkStart w:id="877" w:name="_Toc528924097"/>
      <w:bookmarkStart w:id="878" w:name="_Toc528924147"/>
      <w:bookmarkStart w:id="879" w:name="_Toc528924780"/>
      <w:bookmarkStart w:id="880" w:name="_Toc529265581"/>
      <w:bookmarkStart w:id="881" w:name="_Toc529266899"/>
      <w:bookmarkStart w:id="882" w:name="_Toc529266988"/>
      <w:bookmarkStart w:id="883" w:name="_Toc529270449"/>
      <w:bookmarkStart w:id="884" w:name="_Toc532372520"/>
      <w:bookmarkStart w:id="885" w:name="_Toc532373478"/>
      <w:bookmarkStart w:id="886" w:name="_Toc532373984"/>
      <w:bookmarkStart w:id="887" w:name="_Toc122537311"/>
      <w:r w:rsidRPr="00D919CB">
        <w:rPr>
          <w:rFonts w:ascii="Source Sans Pro" w:hAnsi="Source Sans Pro"/>
          <w:sz w:val="26"/>
          <w:szCs w:val="26"/>
          <w:rPrChange w:id="888" w:author="Javier Quintana Pérez" w:date="2022-05-09T15:46:00Z">
            <w:rPr>
              <w:color w:val="0000FF"/>
            </w:rPr>
          </w:rPrChange>
        </w:rPr>
        <w:t>INTRODUCCIÓN</w:t>
      </w:r>
      <w:bookmarkEnd w:id="875"/>
      <w:bookmarkEnd w:id="876"/>
      <w:bookmarkEnd w:id="877"/>
      <w:bookmarkEnd w:id="878"/>
      <w:bookmarkEnd w:id="879"/>
      <w:bookmarkEnd w:id="880"/>
      <w:bookmarkEnd w:id="881"/>
      <w:bookmarkEnd w:id="882"/>
      <w:bookmarkEnd w:id="883"/>
      <w:bookmarkEnd w:id="884"/>
      <w:bookmarkEnd w:id="885"/>
      <w:bookmarkEnd w:id="886"/>
      <w:bookmarkEnd w:id="887"/>
    </w:p>
    <w:p w:rsidR="00E266D3" w:rsidRPr="00E90780" w:rsidRDefault="00E266D3" w:rsidP="00E62A0F">
      <w:pPr>
        <w:pStyle w:val="Ttulo2"/>
        <w:numPr>
          <w:ilvl w:val="0"/>
          <w:numId w:val="0"/>
        </w:numPr>
        <w:rPr>
          <w:sz w:val="2"/>
        </w:rPr>
      </w:pPr>
      <w:bookmarkStart w:id="889" w:name="_Toc475771852"/>
      <w:bookmarkStart w:id="890" w:name="_Toc485461629"/>
    </w:p>
    <w:p w:rsidR="000C106E" w:rsidRPr="00DC6D77" w:rsidDel="008F7D38" w:rsidRDefault="000C106E" w:rsidP="000C106E">
      <w:pPr>
        <w:rPr>
          <w:del w:id="891" w:author="Javier Quintana Pérez" w:date="2022-05-09T15:54:00Z"/>
        </w:rPr>
      </w:pPr>
    </w:p>
    <w:p w:rsidR="008F7D38" w:rsidRDefault="008F7D38" w:rsidP="00090B75">
      <w:pPr>
        <w:ind w:firstLine="360"/>
        <w:rPr>
          <w:ins w:id="892" w:author="Javier Quintana Pérez" w:date="2022-05-09T15:54:00Z"/>
        </w:rPr>
      </w:pPr>
    </w:p>
    <w:p w:rsidR="00090B75" w:rsidRPr="007B5B52" w:rsidDel="002A4EA3" w:rsidRDefault="003D1034">
      <w:pPr>
        <w:ind w:firstLine="360"/>
        <w:rPr>
          <w:del w:id="893" w:author="Javier Quintana Pérez" w:date="2022-05-09T10:35:00Z"/>
          <w:rFonts w:ascii="Source Sans Pro" w:hAnsi="Source Sans Pro"/>
          <w:strike/>
          <w:color w:val="000000"/>
          <w:sz w:val="21"/>
          <w:szCs w:val="21"/>
          <w:rPrChange w:id="894" w:author="mjsierra" w:date="2022-07-12T11:25:00Z">
            <w:rPr>
              <w:del w:id="895" w:author="Javier Quintana Pérez" w:date="2022-05-09T10:35:00Z"/>
              <w:color w:val="000000"/>
            </w:rPr>
          </w:rPrChange>
        </w:rPr>
      </w:pPr>
      <w:r>
        <w:tab/>
      </w:r>
      <w:del w:id="896" w:author="Javier Quintana Pérez" w:date="2022-05-09T10:35:00Z">
        <w:r w:rsidR="00D919CB" w:rsidRPr="00D919CB">
          <w:rPr>
            <w:rFonts w:ascii="Source Sans Pro" w:hAnsi="Source Sans Pro"/>
            <w:strike/>
            <w:color w:val="000000"/>
            <w:sz w:val="21"/>
            <w:szCs w:val="21"/>
            <w:rPrChange w:id="897" w:author="mjsierra" w:date="2022-07-12T11:25:00Z">
              <w:rPr>
                <w:color w:val="000000"/>
                <w:u w:val="single"/>
              </w:rPr>
            </w:rPrChange>
          </w:rPr>
          <w:delText>En el modelo, los recuadros con raya continua negra en letra “cursiva” se refieren a una Instrucción o Normativa, y se reflejará al principio del párrafo la Instrucción, Norma de aplicación o Recomendaciones de Organismos Oficiales.</w:delText>
        </w:r>
      </w:del>
    </w:p>
    <w:p w:rsidR="00090B75" w:rsidRPr="007B5B52" w:rsidDel="002A4EA3" w:rsidRDefault="00090B75">
      <w:pPr>
        <w:ind w:firstLine="360"/>
        <w:rPr>
          <w:del w:id="898" w:author="Javier Quintana Pérez" w:date="2022-05-09T10:35:00Z"/>
          <w:rFonts w:ascii="Source Sans Pro" w:hAnsi="Source Sans Pro"/>
          <w:strike/>
          <w:color w:val="000000"/>
          <w:sz w:val="21"/>
          <w:szCs w:val="21"/>
          <w:rPrChange w:id="899" w:author="mjsierra" w:date="2022-07-12T11:25:00Z">
            <w:rPr>
              <w:del w:id="900" w:author="Javier Quintana Pérez" w:date="2022-05-09T10:35:00Z"/>
              <w:color w:val="000000"/>
            </w:rPr>
          </w:rPrChange>
        </w:rPr>
      </w:pPr>
    </w:p>
    <w:p w:rsidR="00090B75" w:rsidRPr="007B5B52" w:rsidDel="002A4EA3" w:rsidRDefault="00D919CB">
      <w:pPr>
        <w:ind w:firstLine="360"/>
        <w:rPr>
          <w:del w:id="901" w:author="Javier Quintana Pérez" w:date="2022-05-09T10:35:00Z"/>
          <w:rFonts w:ascii="Source Sans Pro" w:hAnsi="Source Sans Pro"/>
          <w:strike/>
          <w:color w:val="000000"/>
          <w:sz w:val="21"/>
          <w:szCs w:val="21"/>
          <w:rPrChange w:id="902" w:author="mjsierra" w:date="2022-07-12T11:25:00Z">
            <w:rPr>
              <w:del w:id="903" w:author="Javier Quintana Pérez" w:date="2022-05-09T10:35:00Z"/>
              <w:color w:val="000000"/>
            </w:rPr>
          </w:rPrChange>
        </w:rPr>
      </w:pPr>
      <w:del w:id="904" w:author="Javier Quintana Pérez" w:date="2022-05-09T10:35:00Z">
        <w:r w:rsidRPr="00D919CB">
          <w:rPr>
            <w:rFonts w:ascii="Source Sans Pro" w:hAnsi="Source Sans Pro"/>
            <w:strike/>
            <w:color w:val="000000"/>
            <w:sz w:val="21"/>
            <w:szCs w:val="21"/>
            <w:rPrChange w:id="905" w:author="mjsierra" w:date="2022-07-12T11:25:00Z">
              <w:rPr>
                <w:color w:val="000000"/>
                <w:u w:val="single"/>
              </w:rPr>
            </w:rPrChange>
          </w:rPr>
          <w:delText>Cuando en el interior del cuadro figure con letra normal, se refiere a instrucciones para el inspector en el desarrollo de su trabajo, sin carácter normativo</w:delText>
        </w:r>
      </w:del>
    </w:p>
    <w:p w:rsidR="00090B75" w:rsidRPr="007B5B52" w:rsidDel="002A4EA3" w:rsidRDefault="00090B75" w:rsidP="00090B75">
      <w:pPr>
        <w:ind w:firstLine="360"/>
        <w:rPr>
          <w:del w:id="906" w:author="Javier Quintana Pérez" w:date="2022-05-09T10:35:00Z"/>
          <w:rFonts w:ascii="Source Sans Pro" w:hAnsi="Source Sans Pro"/>
          <w:strike/>
          <w:color w:val="000000"/>
          <w:sz w:val="21"/>
          <w:szCs w:val="21"/>
          <w:rPrChange w:id="907" w:author="mjsierra" w:date="2022-07-12T11:25:00Z">
            <w:rPr>
              <w:del w:id="908" w:author="Javier Quintana Pérez" w:date="2022-05-09T10:35:00Z"/>
              <w:color w:val="000000"/>
            </w:rPr>
          </w:rPrChange>
        </w:rPr>
      </w:pPr>
    </w:p>
    <w:p w:rsidR="00090B75" w:rsidRPr="007B5B52" w:rsidDel="006429A0" w:rsidRDefault="00D919CB">
      <w:pPr>
        <w:ind w:firstLine="360"/>
        <w:rPr>
          <w:del w:id="909" w:author="mjsierra" w:date="2022-07-29T09:35:00Z"/>
          <w:rFonts w:ascii="Source Sans Pro" w:hAnsi="Source Sans Pro"/>
          <w:strike/>
          <w:color w:val="FF0000"/>
          <w:sz w:val="21"/>
          <w:szCs w:val="21"/>
          <w:rPrChange w:id="910" w:author="mjsierra" w:date="2022-07-12T11:25:00Z">
            <w:rPr>
              <w:del w:id="911" w:author="mjsierra" w:date="2022-07-29T09:35:00Z"/>
              <w:rFonts w:ascii="Source Sans Pro" w:hAnsi="Source Sans Pro"/>
              <w:color w:val="FF0000"/>
              <w:sz w:val="21"/>
              <w:szCs w:val="21"/>
            </w:rPr>
          </w:rPrChange>
        </w:rPr>
      </w:pPr>
      <w:del w:id="912" w:author="mjsierra" w:date="2022-07-29T09:35:00Z">
        <w:r w:rsidRPr="00D919CB">
          <w:rPr>
            <w:rFonts w:ascii="Source Sans Pro" w:hAnsi="Source Sans Pro"/>
            <w:strike/>
            <w:color w:val="FF0000"/>
            <w:sz w:val="21"/>
            <w:szCs w:val="21"/>
            <w:rPrChange w:id="913" w:author="mjsierra" w:date="2022-07-12T11:25:00Z">
              <w:rPr>
                <w:color w:val="000000"/>
                <w:u w:val="single"/>
              </w:rPr>
            </w:rPrChange>
          </w:rPr>
          <w:delText>La recepción de los productos prefabricados en obra solo permiten</w:delText>
        </w:r>
      </w:del>
      <w:ins w:id="914" w:author="Javier Quintana Pérez" w:date="2022-05-09T10:34:00Z">
        <w:del w:id="915" w:author="mjsierra" w:date="2022-07-29T09:35:00Z">
          <w:r w:rsidRPr="00D919CB">
            <w:rPr>
              <w:rFonts w:ascii="Source Sans Pro" w:hAnsi="Source Sans Pro"/>
              <w:strike/>
              <w:color w:val="FF0000"/>
              <w:sz w:val="21"/>
              <w:szCs w:val="21"/>
              <w:rPrChange w:id="916" w:author="mjsierra" w:date="2022-07-12T11:25:00Z">
                <w:rPr>
                  <w:color w:val="FF0000"/>
                  <w:u w:val="single"/>
                </w:rPr>
              </w:rPrChange>
            </w:rPr>
            <w:delText>La recepción de los productos prefabricados en obra solo permite</w:delText>
          </w:r>
        </w:del>
      </w:ins>
      <w:del w:id="917" w:author="mjsierra" w:date="2022-07-29T09:35:00Z">
        <w:r w:rsidRPr="00D919CB">
          <w:rPr>
            <w:rFonts w:ascii="Source Sans Pro" w:hAnsi="Source Sans Pro"/>
            <w:strike/>
            <w:color w:val="FF0000"/>
            <w:sz w:val="21"/>
            <w:szCs w:val="21"/>
            <w:rPrChange w:id="918" w:author="mjsierra" w:date="2022-07-12T11:25:00Z">
              <w:rPr>
                <w:color w:val="000000"/>
                <w:u w:val="single"/>
              </w:rPr>
            </w:rPrChange>
          </w:rPr>
          <w:delText xml:space="preserve"> un control de producto acabado que puede ser con ensayos no destructivos (control geométrico y de acabado superficial) o ensayos mecánicos destructivos, pero no se puede realizar un control de ejecución (exigido en instrucciones como la EHE-08).</w:delText>
        </w:r>
      </w:del>
    </w:p>
    <w:p w:rsidR="00090B75" w:rsidRPr="007B5B52" w:rsidDel="006429A0" w:rsidRDefault="00090B75">
      <w:pPr>
        <w:ind w:firstLine="360"/>
        <w:rPr>
          <w:del w:id="919" w:author="mjsierra" w:date="2022-07-29T09:35:00Z"/>
          <w:rFonts w:ascii="Source Sans Pro" w:hAnsi="Source Sans Pro"/>
          <w:strike/>
          <w:color w:val="000000"/>
          <w:sz w:val="21"/>
          <w:szCs w:val="21"/>
          <w:rPrChange w:id="920" w:author="mjsierra" w:date="2022-07-12T11:25:00Z">
            <w:rPr>
              <w:del w:id="921" w:author="mjsierra" w:date="2022-07-29T09:35:00Z"/>
              <w:color w:val="000000"/>
            </w:rPr>
          </w:rPrChange>
        </w:rPr>
      </w:pPr>
    </w:p>
    <w:p w:rsidR="00090B75" w:rsidRPr="007B5B52" w:rsidDel="006429A0" w:rsidRDefault="00D919CB">
      <w:pPr>
        <w:ind w:firstLine="360"/>
        <w:rPr>
          <w:del w:id="922" w:author="mjsierra" w:date="2022-07-29T09:35:00Z"/>
          <w:rFonts w:ascii="Source Sans Pro" w:hAnsi="Source Sans Pro"/>
          <w:strike/>
          <w:color w:val="000000"/>
          <w:sz w:val="21"/>
          <w:szCs w:val="21"/>
          <w:rPrChange w:id="923" w:author="mjsierra" w:date="2022-07-12T11:25:00Z">
            <w:rPr>
              <w:del w:id="924" w:author="mjsierra" w:date="2022-07-29T09:35:00Z"/>
              <w:color w:val="000000"/>
            </w:rPr>
          </w:rPrChange>
        </w:rPr>
      </w:pPr>
      <w:ins w:id="925" w:author="Javier Quintana Pérez" w:date="2022-05-09T10:35:00Z">
        <w:del w:id="926" w:author="mjsierra" w:date="2022-07-29T09:35:00Z">
          <w:r w:rsidRPr="00D919CB">
            <w:rPr>
              <w:rFonts w:ascii="Source Sans Pro" w:hAnsi="Source Sans Pro"/>
              <w:color w:val="000000"/>
              <w:sz w:val="21"/>
              <w:szCs w:val="21"/>
              <w:rPrChange w:id="927" w:author="Javier Quintana Pérez" w:date="2022-05-09T15:45:00Z">
                <w:rPr>
                  <w:color w:val="000000"/>
                  <w:u w:val="single"/>
                </w:rPr>
              </w:rPrChange>
            </w:rPr>
            <w:tab/>
          </w:r>
        </w:del>
      </w:ins>
      <w:del w:id="928" w:author="mjsierra" w:date="2022-07-29T09:35:00Z">
        <w:r w:rsidRPr="00D919CB">
          <w:rPr>
            <w:rFonts w:ascii="Source Sans Pro" w:hAnsi="Source Sans Pro"/>
            <w:strike/>
            <w:color w:val="000000" w:themeColor="text1"/>
            <w:sz w:val="21"/>
            <w:szCs w:val="21"/>
            <w:rPrChange w:id="929" w:author="mjsierra" w:date="2022-07-12T11:25:00Z">
              <w:rPr>
                <w:color w:val="000000"/>
                <w:u w:val="single"/>
              </w:rPr>
            </w:rPrChange>
          </w:rPr>
          <w:delText>Es por lo que este informe de “</w:delText>
        </w:r>
      </w:del>
      <w:ins w:id="930" w:author="Javier Quintana Pérez" w:date="2022-05-09T15:45:00Z">
        <w:del w:id="931" w:author="mjsierra" w:date="2022-07-29T09:35:00Z">
          <w:r w:rsidRPr="00D919CB">
            <w:rPr>
              <w:rFonts w:ascii="Source Sans Pro" w:hAnsi="Source Sans Pro"/>
              <w:strike/>
              <w:color w:val="000000" w:themeColor="text1"/>
              <w:sz w:val="21"/>
              <w:szCs w:val="21"/>
              <w:rPrChange w:id="932" w:author="mjsierra" w:date="2022-07-12T11:25:00Z">
                <w:rPr>
                  <w:rFonts w:ascii="Source Sans Pro" w:hAnsi="Source Sans Pro"/>
                  <w:color w:val="000000" w:themeColor="text1"/>
                  <w:sz w:val="21"/>
                  <w:szCs w:val="21"/>
                  <w:u w:val="single"/>
                </w:rPr>
              </w:rPrChange>
            </w:rPr>
            <w:delText>INSPECCIÓN</w:delText>
          </w:r>
        </w:del>
      </w:ins>
      <w:del w:id="933" w:author="mjsierra" w:date="2022-07-29T09:35:00Z">
        <w:r w:rsidRPr="00D919CB">
          <w:rPr>
            <w:rFonts w:ascii="Source Sans Pro" w:hAnsi="Source Sans Pro"/>
            <w:strike/>
            <w:color w:val="000000" w:themeColor="text1"/>
            <w:sz w:val="21"/>
            <w:szCs w:val="21"/>
            <w:rPrChange w:id="934" w:author="mjsierra" w:date="2022-07-12T11:25:00Z">
              <w:rPr>
                <w:color w:val="000000"/>
                <w:u w:val="single"/>
              </w:rPr>
            </w:rPrChange>
          </w:rPr>
          <w:delText>VERIFICACIÓN DE PLANTA DE PREFABRICADOS DE HORMIGÓN” va a llevar incorporado una visita “de control de ejecución” durante el proceso de fabricación de las piezas.</w:delText>
        </w:r>
      </w:del>
    </w:p>
    <w:p w:rsidR="00000000" w:rsidRDefault="00C3369D">
      <w:pPr>
        <w:ind w:firstLine="360"/>
        <w:rPr>
          <w:del w:id="935" w:author="mjsierra" w:date="2022-07-29T09:35:00Z"/>
          <w:rFonts w:ascii="Source Sans Pro" w:hAnsi="Source Sans Pro"/>
          <w:strike/>
          <w:color w:val="000000"/>
          <w:sz w:val="21"/>
          <w:szCs w:val="21"/>
          <w:rPrChange w:id="936" w:author="mjsierra" w:date="2022-07-12T11:25:00Z">
            <w:rPr>
              <w:del w:id="937" w:author="mjsierra" w:date="2022-07-29T09:35:00Z"/>
              <w:color w:val="000000"/>
            </w:rPr>
          </w:rPrChange>
        </w:rPr>
        <w:pPrChange w:id="938" w:author="mjsierra" w:date="2022-07-29T09:35:00Z">
          <w:pPr/>
        </w:pPrChange>
      </w:pPr>
    </w:p>
    <w:p w:rsidR="007B5B52" w:rsidRPr="00AB6428" w:rsidRDefault="00D919CB">
      <w:pPr>
        <w:ind w:firstLine="360"/>
        <w:rPr>
          <w:ins w:id="939" w:author="mjsierra" w:date="2022-07-12T11:31:00Z"/>
          <w:rFonts w:ascii="Source Sans Pro" w:hAnsi="Source Sans Pro"/>
          <w:sz w:val="21"/>
          <w:szCs w:val="21"/>
          <w:rPrChange w:id="940" w:author="mjsierra" w:date="2022-07-29T09:36:00Z">
            <w:rPr>
              <w:ins w:id="941" w:author="mjsierra" w:date="2022-07-12T11:31:00Z"/>
              <w:rFonts w:ascii="Source Sans Pro" w:hAnsi="Source Sans Pro"/>
              <w:color w:val="0000FF"/>
              <w:sz w:val="21"/>
              <w:szCs w:val="21"/>
            </w:rPr>
          </w:rPrChange>
        </w:rPr>
      </w:pPr>
      <w:ins w:id="942" w:author="Javier Quintana Pérez" w:date="2022-05-09T10:35:00Z">
        <w:r w:rsidRPr="00D919CB">
          <w:rPr>
            <w:rFonts w:ascii="Source Sans Pro" w:hAnsi="Source Sans Pro"/>
            <w:color w:val="000000"/>
            <w:sz w:val="21"/>
            <w:szCs w:val="21"/>
            <w:rPrChange w:id="943" w:author="Javier Quintana Pérez" w:date="2022-05-09T15:45:00Z">
              <w:rPr>
                <w:color w:val="000000"/>
                <w:u w:val="single"/>
              </w:rPr>
            </w:rPrChange>
          </w:rPr>
          <w:tab/>
        </w:r>
      </w:ins>
      <w:ins w:id="944" w:author="mjsierra" w:date="2022-07-12T11:29:00Z">
        <w:r w:rsidRPr="00D919CB">
          <w:rPr>
            <w:rFonts w:ascii="Source Sans Pro" w:hAnsi="Source Sans Pro"/>
            <w:sz w:val="21"/>
            <w:szCs w:val="21"/>
            <w:rPrChange w:id="945" w:author="mjsierra" w:date="2022-07-29T09:36:00Z">
              <w:rPr>
                <w:rFonts w:ascii="Source Sans Pro" w:hAnsi="Source Sans Pro"/>
                <w:color w:val="0000FF"/>
                <w:sz w:val="21"/>
                <w:szCs w:val="21"/>
                <w:u w:val="single"/>
              </w:rPr>
            </w:rPrChange>
          </w:rPr>
          <w:t xml:space="preserve">Según el </w:t>
        </w:r>
      </w:ins>
      <w:ins w:id="946" w:author="mjsierra" w:date="2022-07-29T09:37:00Z">
        <w:r w:rsidR="00AB6428" w:rsidRPr="00AB6428">
          <w:rPr>
            <w:rFonts w:ascii="Source Sans Pro" w:hAnsi="Source Sans Pro"/>
            <w:sz w:val="21"/>
            <w:szCs w:val="21"/>
          </w:rPr>
          <w:t>Art. 62.4.2</w:t>
        </w:r>
        <w:r w:rsidR="00AB6428">
          <w:rPr>
            <w:rFonts w:ascii="Source Sans Pro" w:hAnsi="Source Sans Pro"/>
            <w:sz w:val="21"/>
            <w:szCs w:val="21"/>
          </w:rPr>
          <w:t xml:space="preserve"> del </w:t>
        </w:r>
      </w:ins>
      <w:ins w:id="947" w:author="mjsierra" w:date="2022-07-29T09:36:00Z">
        <w:r w:rsidRPr="00D919CB">
          <w:rPr>
            <w:rFonts w:ascii="Source Sans Pro" w:hAnsi="Source Sans Pro"/>
            <w:sz w:val="21"/>
            <w:szCs w:val="21"/>
            <w:rPrChange w:id="948" w:author="mjsierra" w:date="2022-07-29T09:36:00Z">
              <w:rPr>
                <w:rFonts w:ascii="Source Sans Pro" w:hAnsi="Source Sans Pro"/>
                <w:color w:val="0000FF"/>
                <w:sz w:val="21"/>
                <w:szCs w:val="21"/>
                <w:u w:val="single"/>
              </w:rPr>
            </w:rPrChange>
          </w:rPr>
          <w:t>Código Estructural (</w:t>
        </w:r>
      </w:ins>
      <w:ins w:id="949" w:author="mjsierra" w:date="2022-07-12T11:29:00Z">
        <w:r w:rsidRPr="00D919CB">
          <w:rPr>
            <w:rFonts w:ascii="Source Sans Pro" w:hAnsi="Source Sans Pro"/>
            <w:sz w:val="21"/>
            <w:szCs w:val="21"/>
            <w:rPrChange w:id="950" w:author="mjsierra" w:date="2022-07-29T09:36:00Z">
              <w:rPr>
                <w:rFonts w:ascii="Source Sans Pro" w:hAnsi="Source Sans Pro"/>
                <w:color w:val="0000FF"/>
                <w:sz w:val="21"/>
                <w:szCs w:val="21"/>
                <w:u w:val="single"/>
              </w:rPr>
            </w:rPrChange>
          </w:rPr>
          <w:t>CodE</w:t>
        </w:r>
      </w:ins>
      <w:ins w:id="951" w:author="mjsierra" w:date="2022-07-29T09:36:00Z">
        <w:r w:rsidRPr="00D919CB">
          <w:rPr>
            <w:rFonts w:ascii="Source Sans Pro" w:hAnsi="Source Sans Pro"/>
            <w:sz w:val="21"/>
            <w:szCs w:val="21"/>
            <w:rPrChange w:id="952" w:author="mjsierra" w:date="2022-07-29T09:36:00Z">
              <w:rPr>
                <w:rFonts w:ascii="Source Sans Pro" w:hAnsi="Source Sans Pro"/>
                <w:color w:val="0000FF"/>
                <w:sz w:val="21"/>
                <w:szCs w:val="21"/>
                <w:u w:val="single"/>
              </w:rPr>
            </w:rPrChange>
          </w:rPr>
          <w:t xml:space="preserve">) </w:t>
        </w:r>
      </w:ins>
      <w:ins w:id="953" w:author="mjsierra" w:date="2022-07-12T11:29:00Z">
        <w:r w:rsidRPr="00D919CB">
          <w:rPr>
            <w:rFonts w:ascii="Source Sans Pro" w:hAnsi="Source Sans Pro"/>
            <w:sz w:val="21"/>
            <w:szCs w:val="21"/>
            <w:rPrChange w:id="954" w:author="mjsierra" w:date="2022-07-29T09:36:00Z">
              <w:rPr>
                <w:rFonts w:ascii="Source Sans Pro" w:hAnsi="Source Sans Pro"/>
                <w:color w:val="0000FF"/>
                <w:sz w:val="21"/>
                <w:szCs w:val="21"/>
                <w:u w:val="single"/>
              </w:rPr>
            </w:rPrChange>
          </w:rPr>
          <w:t xml:space="preserve">la dirección facultativa, </w:t>
        </w:r>
      </w:ins>
      <w:ins w:id="955" w:author="mjsierra" w:date="2022-07-12T11:31:00Z">
        <w:r w:rsidRPr="00D919CB">
          <w:rPr>
            <w:rFonts w:ascii="Source Sans Pro" w:hAnsi="Source Sans Pro"/>
            <w:sz w:val="21"/>
            <w:szCs w:val="21"/>
            <w:rPrChange w:id="956" w:author="mjsierra" w:date="2022-07-29T09:36:00Z">
              <w:rPr>
                <w:rFonts w:ascii="Source Sans Pro" w:hAnsi="Source Sans Pro"/>
                <w:color w:val="0000FF"/>
                <w:sz w:val="21"/>
                <w:szCs w:val="21"/>
                <w:u w:val="single"/>
              </w:rPr>
            </w:rPrChange>
          </w:rPr>
          <w:t>en la visita de inspección de la instalación comprobará:</w:t>
        </w:r>
      </w:ins>
    </w:p>
    <w:p w:rsidR="00000000" w:rsidRDefault="00D919CB">
      <w:pPr>
        <w:pStyle w:val="Prrafodelista"/>
        <w:numPr>
          <w:ilvl w:val="0"/>
          <w:numId w:val="41"/>
        </w:numPr>
        <w:rPr>
          <w:ins w:id="957" w:author="mjsierra" w:date="2022-07-12T11:32:00Z"/>
          <w:rFonts w:ascii="Source Sans Pro" w:hAnsi="Source Sans Pro"/>
          <w:sz w:val="21"/>
          <w:szCs w:val="21"/>
          <w:rPrChange w:id="958" w:author="mjsierra" w:date="2022-07-29T09:36:00Z">
            <w:rPr>
              <w:ins w:id="959" w:author="mjsierra" w:date="2022-07-12T11:32:00Z"/>
              <w:rFonts w:ascii="Source Sans Pro" w:hAnsi="Source Sans Pro"/>
              <w:color w:val="0000FF"/>
              <w:sz w:val="21"/>
              <w:szCs w:val="21"/>
            </w:rPr>
          </w:rPrChange>
        </w:rPr>
        <w:pPrChange w:id="960" w:author="mjsierra" w:date="2022-07-12T11:31:00Z">
          <w:pPr>
            <w:ind w:firstLine="360"/>
          </w:pPr>
        </w:pPrChange>
      </w:pPr>
      <w:ins w:id="961" w:author="mjsierra" w:date="2022-07-12T11:31:00Z">
        <w:r w:rsidRPr="00D919CB">
          <w:rPr>
            <w:rFonts w:ascii="Source Sans Pro" w:hAnsi="Source Sans Pro"/>
            <w:sz w:val="21"/>
            <w:szCs w:val="21"/>
            <w:rPrChange w:id="962" w:author="mjsierra" w:date="2022-07-29T09:36:00Z">
              <w:rPr>
                <w:rFonts w:ascii="Source Sans Pro" w:hAnsi="Source Sans Pro"/>
                <w:color w:val="0000FF"/>
                <w:sz w:val="21"/>
                <w:szCs w:val="21"/>
                <w:u w:val="single"/>
              </w:rPr>
            </w:rPrChange>
          </w:rPr>
          <w:t>Que las instalaciones cumplen todos los requisitos exigidos por este Código, y en particular, lo establecido en el art</w:t>
        </w:r>
      </w:ins>
      <w:ins w:id="963" w:author="mjsierra" w:date="2022-07-12T11:32:00Z">
        <w:r w:rsidRPr="00D919CB">
          <w:rPr>
            <w:rFonts w:ascii="Source Sans Pro" w:hAnsi="Source Sans Pro"/>
            <w:sz w:val="21"/>
            <w:szCs w:val="21"/>
            <w:rPrChange w:id="964" w:author="mjsierra" w:date="2022-07-29T09:36:00Z">
              <w:rPr>
                <w:rFonts w:ascii="Source Sans Pro" w:hAnsi="Source Sans Pro"/>
                <w:color w:val="0000FF"/>
                <w:sz w:val="21"/>
                <w:szCs w:val="21"/>
                <w:u w:val="single"/>
              </w:rPr>
            </w:rPrChange>
          </w:rPr>
          <w:t>ículo 54.</w:t>
        </w:r>
      </w:ins>
    </w:p>
    <w:p w:rsidR="00000000" w:rsidRDefault="00D919CB">
      <w:pPr>
        <w:pStyle w:val="Prrafodelista"/>
        <w:numPr>
          <w:ilvl w:val="0"/>
          <w:numId w:val="41"/>
        </w:numPr>
        <w:rPr>
          <w:ins w:id="965" w:author="mjsierra" w:date="2022-07-12T11:32:00Z"/>
          <w:rFonts w:ascii="Source Sans Pro" w:hAnsi="Source Sans Pro"/>
          <w:sz w:val="21"/>
          <w:szCs w:val="21"/>
          <w:rPrChange w:id="966" w:author="mjsierra" w:date="2022-07-29T09:36:00Z">
            <w:rPr>
              <w:ins w:id="967" w:author="mjsierra" w:date="2022-07-12T11:32:00Z"/>
              <w:rFonts w:ascii="Source Sans Pro" w:hAnsi="Source Sans Pro"/>
              <w:color w:val="0000FF"/>
              <w:sz w:val="21"/>
              <w:szCs w:val="21"/>
            </w:rPr>
          </w:rPrChange>
        </w:rPr>
        <w:pPrChange w:id="968" w:author="mjsierra" w:date="2022-07-12T11:31:00Z">
          <w:pPr>
            <w:ind w:firstLine="360"/>
          </w:pPr>
        </w:pPrChange>
      </w:pPr>
      <w:ins w:id="969" w:author="mjsierra" w:date="2022-07-12T11:32:00Z">
        <w:r w:rsidRPr="00D919CB">
          <w:rPr>
            <w:rFonts w:ascii="Source Sans Pro" w:hAnsi="Source Sans Pro"/>
            <w:sz w:val="21"/>
            <w:szCs w:val="21"/>
            <w:rPrChange w:id="970" w:author="mjsierra" w:date="2022-07-29T09:36:00Z">
              <w:rPr>
                <w:rFonts w:ascii="Source Sans Pro" w:hAnsi="Source Sans Pro"/>
                <w:color w:val="0000FF"/>
                <w:sz w:val="21"/>
                <w:szCs w:val="21"/>
                <w:u w:val="single"/>
              </w:rPr>
            </w:rPrChange>
          </w:rPr>
          <w:t>Que los procesos de prefabricación se desarrollan correctamente, y</w:t>
        </w:r>
      </w:ins>
    </w:p>
    <w:p w:rsidR="007B5B52" w:rsidRPr="00AB6428" w:rsidRDefault="00D919CB">
      <w:pPr>
        <w:pStyle w:val="Prrafodelista"/>
        <w:numPr>
          <w:ilvl w:val="0"/>
          <w:numId w:val="41"/>
        </w:numPr>
        <w:rPr>
          <w:ins w:id="971" w:author="Javier Quintana Pérez" w:date="2022-07-20T17:26:00Z"/>
          <w:rFonts w:ascii="Source Sans Pro" w:hAnsi="Source Sans Pro"/>
          <w:sz w:val="21"/>
          <w:szCs w:val="21"/>
          <w:rPrChange w:id="972" w:author="mjsierra" w:date="2022-07-29T09:36:00Z">
            <w:rPr>
              <w:ins w:id="973" w:author="Javier Quintana Pérez" w:date="2022-07-20T17:26:00Z"/>
              <w:rFonts w:ascii="Source Sans Pro" w:hAnsi="Source Sans Pro"/>
              <w:color w:val="0000FF"/>
              <w:sz w:val="21"/>
              <w:szCs w:val="21"/>
            </w:rPr>
          </w:rPrChange>
        </w:rPr>
      </w:pPr>
      <w:ins w:id="974" w:author="mjsierra" w:date="2022-07-12T11:32:00Z">
        <w:r w:rsidRPr="00D919CB">
          <w:rPr>
            <w:rFonts w:ascii="Source Sans Pro" w:hAnsi="Source Sans Pro"/>
            <w:sz w:val="21"/>
            <w:szCs w:val="21"/>
            <w:rPrChange w:id="975" w:author="mjsierra" w:date="2022-07-29T09:36:00Z">
              <w:rPr>
                <w:rFonts w:ascii="Source Sans Pro" w:hAnsi="Source Sans Pro"/>
                <w:color w:val="0000FF"/>
                <w:sz w:val="21"/>
                <w:szCs w:val="21"/>
                <w:u w:val="single"/>
              </w:rPr>
            </w:rPrChange>
          </w:rPr>
          <w:t>Que existe un sistema de gestión de acopios de materiales que permiten conseguir la necesaria trazabilidad.</w:t>
        </w:r>
      </w:ins>
    </w:p>
    <w:p w:rsidR="00B23D5E" w:rsidRPr="00445327" w:rsidRDefault="00B23D5E">
      <w:pPr>
        <w:ind w:firstLine="360"/>
        <w:rPr>
          <w:ins w:id="976" w:author="mjsierra" w:date="2022-07-12T11:29:00Z"/>
          <w:del w:id="977" w:author="Javier Quintana Pérez" w:date="2022-07-20T17:30:00Z"/>
          <w:rFonts w:ascii="Source Sans Pro" w:hAnsi="Source Sans Pro"/>
          <w:b/>
          <w:bCs/>
          <w:sz w:val="21"/>
          <w:szCs w:val="21"/>
          <w:rPrChange w:id="978" w:author="Javier Quintana Pérez" w:date="2022-09-30T10:00:00Z">
            <w:rPr>
              <w:ins w:id="979" w:author="mjsierra" w:date="2022-07-12T11:29:00Z"/>
              <w:del w:id="980" w:author="Javier Quintana Pérez" w:date="2022-07-20T17:30:00Z"/>
              <w:rFonts w:ascii="Source Sans Pro" w:hAnsi="Source Sans Pro"/>
              <w:color w:val="000000"/>
              <w:sz w:val="21"/>
              <w:szCs w:val="21"/>
            </w:rPr>
          </w:rPrChange>
        </w:rPr>
      </w:pPr>
    </w:p>
    <w:p w:rsidR="00090B75" w:rsidRPr="00445327" w:rsidDel="00AC1443" w:rsidRDefault="00D919CB">
      <w:pPr>
        <w:ind w:firstLine="360"/>
        <w:rPr>
          <w:del w:id="981" w:author="Javier Quintana Pérez" w:date="2022-05-09T15:46:00Z"/>
          <w:rFonts w:ascii="Source Sans Pro" w:hAnsi="Source Sans Pro"/>
          <w:b/>
          <w:bCs/>
          <w:sz w:val="21"/>
          <w:szCs w:val="21"/>
          <w:rPrChange w:id="982" w:author="Javier Quintana Pérez" w:date="2022-09-30T10:00:00Z">
            <w:rPr>
              <w:del w:id="983" w:author="Javier Quintana Pérez" w:date="2022-05-09T15:46:00Z"/>
              <w:color w:val="000000"/>
            </w:rPr>
          </w:rPrChange>
        </w:rPr>
      </w:pPr>
      <w:r w:rsidRPr="00D919CB">
        <w:rPr>
          <w:rFonts w:ascii="Source Sans Pro" w:hAnsi="Source Sans Pro"/>
          <w:b/>
          <w:bCs/>
          <w:sz w:val="21"/>
          <w:szCs w:val="21"/>
          <w:rPrChange w:id="984" w:author="Javier Quintana Pérez" w:date="2022-09-30T10:00:00Z">
            <w:rPr>
              <w:color w:val="000000"/>
              <w:u w:val="single"/>
            </w:rPr>
          </w:rPrChange>
        </w:rPr>
        <w:t xml:space="preserve">Esta inspección la deberán </w:t>
      </w:r>
      <w:ins w:id="985" w:author="Javier Quintana Pérez" w:date="2022-12-16T09:45:00Z">
        <w:r w:rsidR="00E93AEE">
          <w:rPr>
            <w:rFonts w:ascii="Source Sans Pro" w:hAnsi="Source Sans Pro"/>
            <w:b/>
            <w:bCs/>
            <w:sz w:val="21"/>
            <w:szCs w:val="21"/>
          </w:rPr>
          <w:t>efectuar</w:t>
        </w:r>
      </w:ins>
      <w:del w:id="986" w:author="Javier Quintana Pérez" w:date="2022-12-16T09:45:00Z">
        <w:r w:rsidRPr="00D919CB">
          <w:rPr>
            <w:rFonts w:ascii="Source Sans Pro" w:hAnsi="Source Sans Pro"/>
            <w:b/>
            <w:bCs/>
            <w:sz w:val="21"/>
            <w:szCs w:val="21"/>
            <w:rPrChange w:id="987" w:author="Javier Quintana Pérez" w:date="2022-09-30T10:00:00Z">
              <w:rPr>
                <w:color w:val="000000"/>
                <w:u w:val="single"/>
              </w:rPr>
            </w:rPrChange>
          </w:rPr>
          <w:delText>hacer</w:delText>
        </w:r>
      </w:del>
      <w:r w:rsidRPr="00D919CB">
        <w:rPr>
          <w:rFonts w:ascii="Source Sans Pro" w:hAnsi="Source Sans Pro"/>
          <w:b/>
          <w:bCs/>
          <w:sz w:val="21"/>
          <w:szCs w:val="21"/>
          <w:rPrChange w:id="988" w:author="Javier Quintana Pérez" w:date="2022-09-30T10:00:00Z">
            <w:rPr>
              <w:color w:val="000000"/>
              <w:u w:val="single"/>
            </w:rPr>
          </w:rPrChange>
        </w:rPr>
        <w:t xml:space="preserve"> obligatoriamente y firmarla el inspector del laboratorio</w:t>
      </w:r>
      <w:ins w:id="989" w:author="Javier Quintana Pérez" w:date="2022-05-09T10:39:00Z">
        <w:r w:rsidRPr="00D919CB">
          <w:rPr>
            <w:rFonts w:ascii="Source Sans Pro" w:hAnsi="Source Sans Pro"/>
            <w:b/>
            <w:bCs/>
            <w:sz w:val="21"/>
            <w:szCs w:val="21"/>
            <w:rPrChange w:id="990" w:author="Javier Quintana Pérez" w:date="2022-09-30T10:00:00Z">
              <w:rPr>
                <w:color w:val="000000"/>
                <w:u w:val="single"/>
              </w:rPr>
            </w:rPrChange>
          </w:rPr>
          <w:t xml:space="preserve"> </w:t>
        </w:r>
      </w:ins>
      <w:ins w:id="991" w:author="Javier Quintana Pérez" w:date="2022-05-09T10:40:00Z">
        <w:r w:rsidRPr="00D919CB">
          <w:rPr>
            <w:rFonts w:ascii="Source Sans Pro" w:hAnsi="Source Sans Pro"/>
            <w:b/>
            <w:bCs/>
            <w:sz w:val="21"/>
            <w:szCs w:val="21"/>
            <w:rPrChange w:id="992" w:author="Javier Quintana Pérez" w:date="2022-09-30T10:00:00Z">
              <w:rPr>
                <w:color w:val="000000"/>
                <w:u w:val="single"/>
              </w:rPr>
            </w:rPrChange>
          </w:rPr>
          <w:t>(</w:t>
        </w:r>
      </w:ins>
      <w:ins w:id="993" w:author="Javier Quintana Pérez" w:date="2022-05-09T10:39:00Z">
        <w:r w:rsidRPr="00D919CB">
          <w:rPr>
            <w:rFonts w:ascii="Source Sans Pro" w:hAnsi="Source Sans Pro"/>
            <w:b/>
            <w:bCs/>
            <w:sz w:val="21"/>
            <w:szCs w:val="21"/>
            <w:rPrChange w:id="994" w:author="Javier Quintana Pérez" w:date="2022-09-30T10:00:00Z">
              <w:rPr>
                <w:color w:val="000000"/>
                <w:u w:val="single"/>
              </w:rPr>
            </w:rPrChange>
          </w:rPr>
          <w:t xml:space="preserve">dicho inspector deberá estar aceptado por </w:t>
        </w:r>
      </w:ins>
      <w:ins w:id="995" w:author="Javier Quintana Pérez" w:date="2022-05-09T10:40:00Z">
        <w:r w:rsidRPr="00D919CB">
          <w:rPr>
            <w:rFonts w:ascii="Source Sans Pro" w:hAnsi="Source Sans Pro"/>
            <w:b/>
            <w:bCs/>
            <w:sz w:val="21"/>
            <w:szCs w:val="21"/>
            <w:rPrChange w:id="996" w:author="Javier Quintana Pérez" w:date="2022-09-30T10:00:00Z">
              <w:rPr>
                <w:color w:val="000000"/>
                <w:u w:val="single"/>
              </w:rPr>
            </w:rPrChange>
          </w:rPr>
          <w:t>el</w:t>
        </w:r>
      </w:ins>
      <w:ins w:id="997" w:author="Javier Quintana Pérez" w:date="2022-05-09T10:39:00Z">
        <w:r w:rsidRPr="00D919CB">
          <w:rPr>
            <w:rFonts w:ascii="Source Sans Pro" w:hAnsi="Source Sans Pro"/>
            <w:b/>
            <w:bCs/>
            <w:sz w:val="21"/>
            <w:szCs w:val="21"/>
            <w:rPrChange w:id="998" w:author="Javier Quintana Pérez" w:date="2022-09-30T10:00:00Z">
              <w:rPr>
                <w:color w:val="000000"/>
                <w:u w:val="single"/>
              </w:rPr>
            </w:rPrChange>
          </w:rPr>
          <w:t xml:space="preserve"> </w:t>
        </w:r>
      </w:ins>
      <w:ins w:id="999" w:author="Javier Quintana Pérez" w:date="2022-05-09T10:40:00Z">
        <w:r w:rsidRPr="00D919CB">
          <w:rPr>
            <w:rFonts w:ascii="Source Sans Pro" w:hAnsi="Source Sans Pro"/>
            <w:b/>
            <w:bCs/>
            <w:sz w:val="21"/>
            <w:szCs w:val="21"/>
            <w:rPrChange w:id="1000" w:author="Javier Quintana Pérez" w:date="2022-09-30T10:00:00Z">
              <w:rPr>
                <w:color w:val="000000"/>
                <w:u w:val="single"/>
              </w:rPr>
            </w:rPrChange>
          </w:rPr>
          <w:t>Director de Obra)</w:t>
        </w:r>
      </w:ins>
      <w:r w:rsidRPr="00D919CB">
        <w:rPr>
          <w:rFonts w:ascii="Source Sans Pro" w:hAnsi="Source Sans Pro"/>
          <w:b/>
          <w:bCs/>
          <w:sz w:val="21"/>
          <w:szCs w:val="21"/>
          <w:rPrChange w:id="1001" w:author="Javier Quintana Pérez" w:date="2022-09-30T10:00:00Z">
            <w:rPr>
              <w:color w:val="000000"/>
              <w:u w:val="single"/>
            </w:rPr>
          </w:rPrChange>
        </w:rPr>
        <w:t xml:space="preserve"> y el Director de Obra o miembro del equipo de la Dirección de Obra en quien delegue.</w:t>
      </w:r>
    </w:p>
    <w:p w:rsidR="00090B75" w:rsidRPr="00445327" w:rsidRDefault="00090B75">
      <w:pPr>
        <w:ind w:firstLine="360"/>
        <w:rPr>
          <w:rFonts w:ascii="Source Sans Pro" w:hAnsi="Source Sans Pro"/>
          <w:b/>
          <w:bCs/>
          <w:sz w:val="21"/>
          <w:szCs w:val="21"/>
          <w:rPrChange w:id="1002" w:author="Javier Quintana Pérez" w:date="2022-09-30T10:00:00Z">
            <w:rPr>
              <w:color w:val="000000"/>
            </w:rPr>
          </w:rPrChange>
        </w:rPr>
      </w:pPr>
    </w:p>
    <w:p w:rsidR="00FA10AE" w:rsidRPr="00AB6428" w:rsidRDefault="00D919CB">
      <w:pPr>
        <w:ind w:firstLine="360"/>
        <w:rPr>
          <w:ins w:id="1003" w:author="mjsierra" w:date="2022-07-12T11:24:00Z"/>
          <w:rFonts w:ascii="Source Sans Pro" w:hAnsi="Source Sans Pro"/>
          <w:sz w:val="21"/>
          <w:szCs w:val="21"/>
          <w:rPrChange w:id="1004" w:author="mjsierra" w:date="2022-07-29T09:38:00Z">
            <w:rPr>
              <w:ins w:id="1005" w:author="mjsierra" w:date="2022-07-12T11:24:00Z"/>
              <w:rFonts w:ascii="Source Sans Pro" w:hAnsi="Source Sans Pro"/>
              <w:color w:val="000000"/>
              <w:sz w:val="21"/>
              <w:szCs w:val="21"/>
            </w:rPr>
          </w:rPrChange>
        </w:rPr>
      </w:pPr>
      <w:ins w:id="1006" w:author="mjsierra" w:date="2022-07-12T11:24:00Z">
        <w:r w:rsidRPr="00D919CB">
          <w:rPr>
            <w:rFonts w:ascii="Source Sans Pro" w:hAnsi="Source Sans Pro"/>
            <w:b/>
            <w:bCs/>
            <w:sz w:val="21"/>
            <w:szCs w:val="21"/>
            <w:rPrChange w:id="1007" w:author="Javier Quintana Pérez" w:date="2022-09-30T10:00:00Z">
              <w:rPr>
                <w:rFonts w:ascii="Source Sans Pro" w:hAnsi="Source Sans Pro"/>
                <w:color w:val="000000" w:themeColor="text1"/>
                <w:sz w:val="21"/>
                <w:szCs w:val="21"/>
                <w:u w:val="single"/>
              </w:rPr>
            </w:rPrChange>
          </w:rPr>
          <w:t>El inspector principal que realice la visita debe disponer como mínimo de tres años de experiencia en control de calidad de obras de construcción o en inspecciones de certificación relacionadas con el sector de prefabricados de hormigón.</w:t>
        </w:r>
      </w:ins>
      <w:ins w:id="1008" w:author="Javier Quintana Pérez" w:date="2022-05-09T10:35:00Z">
        <w:del w:id="1009" w:author="mjsierra" w:date="2022-07-29T09:38:00Z">
          <w:r w:rsidRPr="00D919CB">
            <w:rPr>
              <w:rFonts w:ascii="Source Sans Pro" w:hAnsi="Source Sans Pro"/>
              <w:sz w:val="21"/>
              <w:szCs w:val="21"/>
              <w:rPrChange w:id="1010" w:author="mjsierra" w:date="2022-07-29T09:38:00Z">
                <w:rPr>
                  <w:color w:val="000000"/>
                  <w:u w:val="single"/>
                </w:rPr>
              </w:rPrChange>
            </w:rPr>
            <w:tab/>
          </w:r>
        </w:del>
      </w:ins>
    </w:p>
    <w:p w:rsidR="00090B75" w:rsidRPr="00AB6428" w:rsidDel="00AB6428" w:rsidRDefault="00D919CB">
      <w:pPr>
        <w:ind w:firstLine="360"/>
        <w:rPr>
          <w:del w:id="1011" w:author="mjsierra" w:date="2022-07-29T09:38:00Z"/>
          <w:rFonts w:ascii="Source Sans Pro" w:hAnsi="Source Sans Pro"/>
          <w:sz w:val="21"/>
          <w:szCs w:val="21"/>
          <w:rPrChange w:id="1012" w:author="mjsierra" w:date="2022-07-29T09:39:00Z">
            <w:rPr>
              <w:del w:id="1013" w:author="mjsierra" w:date="2022-07-29T09:38:00Z"/>
              <w:color w:val="000000"/>
            </w:rPr>
          </w:rPrChange>
        </w:rPr>
      </w:pPr>
      <w:del w:id="1014" w:author="mjsierra" w:date="2022-07-29T09:38:00Z">
        <w:r w:rsidRPr="00D919CB">
          <w:rPr>
            <w:rFonts w:ascii="Source Sans Pro" w:hAnsi="Source Sans Pro"/>
            <w:sz w:val="21"/>
            <w:szCs w:val="21"/>
            <w:rPrChange w:id="1015" w:author="mjsierra" w:date="2022-07-29T09:39:00Z">
              <w:rPr>
                <w:color w:val="000000"/>
                <w:u w:val="single"/>
              </w:rPr>
            </w:rPrChange>
          </w:rPr>
          <w:delText>El inspector principal que realice la visita debe disponer como mínimo de la siguiente cualificación:</w:delText>
        </w:r>
      </w:del>
    </w:p>
    <w:p w:rsidR="00000000" w:rsidRDefault="00D919CB">
      <w:pPr>
        <w:numPr>
          <w:ilvl w:val="0"/>
          <w:numId w:val="12"/>
        </w:numPr>
        <w:tabs>
          <w:tab w:val="clear" w:pos="567"/>
        </w:tabs>
        <w:spacing w:line="240" w:lineRule="auto"/>
        <w:ind w:firstLine="360"/>
        <w:jc w:val="left"/>
        <w:rPr>
          <w:del w:id="1016" w:author="mjsierra" w:date="2022-07-29T09:38:00Z"/>
          <w:rFonts w:ascii="Source Sans Pro" w:hAnsi="Source Sans Pro"/>
          <w:sz w:val="21"/>
          <w:szCs w:val="21"/>
          <w:rPrChange w:id="1017" w:author="mjsierra" w:date="2022-07-29T09:39:00Z">
            <w:rPr>
              <w:del w:id="1018" w:author="mjsierra" w:date="2022-07-29T09:38:00Z"/>
              <w:color w:val="000000"/>
            </w:rPr>
          </w:rPrChange>
        </w:rPr>
        <w:pPrChange w:id="1019" w:author="mjsierra" w:date="2022-07-29T09:39:00Z">
          <w:pPr>
            <w:numPr>
              <w:numId w:val="12"/>
            </w:numPr>
            <w:tabs>
              <w:tab w:val="clear" w:pos="567"/>
              <w:tab w:val="num" w:pos="1065"/>
            </w:tabs>
            <w:spacing w:line="240" w:lineRule="auto"/>
            <w:ind w:left="1065" w:hanging="360"/>
            <w:jc w:val="left"/>
          </w:pPr>
        </w:pPrChange>
      </w:pPr>
      <w:del w:id="1020" w:author="mjsierra" w:date="2022-07-29T09:38:00Z">
        <w:r w:rsidRPr="00D919CB">
          <w:rPr>
            <w:rFonts w:ascii="Source Sans Pro" w:hAnsi="Source Sans Pro"/>
            <w:sz w:val="21"/>
            <w:szCs w:val="21"/>
            <w:rPrChange w:id="1021" w:author="mjsierra" w:date="2022-07-29T09:39:00Z">
              <w:rPr>
                <w:color w:val="000000"/>
                <w:u w:val="single"/>
              </w:rPr>
            </w:rPrChange>
          </w:rPr>
          <w:delText xml:space="preserve">Titulación universitaria que acredite la formación técnica suficiente que faculte para la realización de la inspección. </w:delText>
        </w:r>
      </w:del>
    </w:p>
    <w:p w:rsidR="00000000" w:rsidRDefault="00D919CB">
      <w:pPr>
        <w:numPr>
          <w:ilvl w:val="0"/>
          <w:numId w:val="12"/>
        </w:numPr>
        <w:tabs>
          <w:tab w:val="clear" w:pos="567"/>
        </w:tabs>
        <w:spacing w:line="240" w:lineRule="auto"/>
        <w:ind w:firstLine="360"/>
        <w:jc w:val="left"/>
        <w:rPr>
          <w:del w:id="1022" w:author="mjsierra" w:date="2022-07-29T09:38:00Z"/>
          <w:rFonts w:ascii="Source Sans Pro" w:hAnsi="Source Sans Pro"/>
          <w:sz w:val="21"/>
          <w:szCs w:val="21"/>
          <w:rPrChange w:id="1023" w:author="mjsierra" w:date="2022-07-29T09:39:00Z">
            <w:rPr>
              <w:del w:id="1024" w:author="mjsierra" w:date="2022-07-29T09:38:00Z"/>
              <w:color w:val="000000"/>
            </w:rPr>
          </w:rPrChange>
        </w:rPr>
        <w:pPrChange w:id="1025" w:author="mjsierra" w:date="2022-07-29T09:39:00Z">
          <w:pPr>
            <w:numPr>
              <w:numId w:val="12"/>
            </w:numPr>
            <w:tabs>
              <w:tab w:val="clear" w:pos="567"/>
              <w:tab w:val="num" w:pos="1065"/>
            </w:tabs>
            <w:spacing w:line="240" w:lineRule="auto"/>
            <w:ind w:left="1065" w:hanging="360"/>
            <w:jc w:val="left"/>
          </w:pPr>
        </w:pPrChange>
      </w:pPr>
      <w:del w:id="1026" w:author="mjsierra" w:date="2022-07-29T09:38:00Z">
        <w:r w:rsidRPr="00D919CB">
          <w:rPr>
            <w:rFonts w:ascii="Source Sans Pro" w:hAnsi="Source Sans Pro"/>
            <w:sz w:val="21"/>
            <w:szCs w:val="21"/>
            <w:rPrChange w:id="1027" w:author="mjsierra" w:date="2022-07-29T09:39:00Z">
              <w:rPr>
                <w:color w:val="000000"/>
                <w:u w:val="single"/>
              </w:rPr>
            </w:rPrChange>
          </w:rPr>
          <w:delText>Tres años de experiencia en control de calidad de obras de construcción o en inspecciones de certificación relacionadas con el sector de prefabricados de hormigón.</w:delText>
        </w:r>
      </w:del>
    </w:p>
    <w:p w:rsidR="00000000" w:rsidRDefault="00C3369D">
      <w:pPr>
        <w:numPr>
          <w:ilvl w:val="0"/>
          <w:numId w:val="12"/>
        </w:numPr>
        <w:tabs>
          <w:tab w:val="clear" w:pos="567"/>
        </w:tabs>
        <w:spacing w:line="240" w:lineRule="auto"/>
        <w:ind w:firstLine="360"/>
        <w:jc w:val="left"/>
        <w:rPr>
          <w:del w:id="1028" w:author="mjsierra" w:date="2022-07-29T09:38:00Z"/>
          <w:rFonts w:ascii="Source Sans Pro" w:hAnsi="Source Sans Pro"/>
          <w:sz w:val="21"/>
          <w:szCs w:val="21"/>
          <w:rPrChange w:id="1029" w:author="mjsierra" w:date="2022-07-29T09:39:00Z">
            <w:rPr>
              <w:del w:id="1030" w:author="mjsierra" w:date="2022-07-29T09:38:00Z"/>
              <w:color w:val="000000"/>
            </w:rPr>
          </w:rPrChange>
        </w:rPr>
        <w:pPrChange w:id="1031" w:author="mjsierra" w:date="2022-07-29T09:39:00Z">
          <w:pPr>
            <w:tabs>
              <w:tab w:val="clear" w:pos="567"/>
            </w:tabs>
            <w:spacing w:line="240" w:lineRule="auto"/>
            <w:jc w:val="left"/>
          </w:pPr>
        </w:pPrChange>
      </w:pPr>
    </w:p>
    <w:p w:rsidR="00000000" w:rsidRDefault="00D919CB">
      <w:pPr>
        <w:ind w:firstLine="360"/>
        <w:rPr>
          <w:ins w:id="1032" w:author="Javier Quintana Pérez" w:date="2022-05-12T13:28:00Z"/>
          <w:del w:id="1033" w:author="mjsierra" w:date="2022-07-29T09:38:00Z"/>
          <w:rFonts w:ascii="Source Sans Pro" w:hAnsi="Source Sans Pro"/>
          <w:sz w:val="21"/>
          <w:szCs w:val="21"/>
        </w:rPr>
        <w:pPrChange w:id="1034" w:author="mjsierra" w:date="2022-07-29T09:39:00Z">
          <w:pPr/>
        </w:pPrChange>
      </w:pPr>
      <w:del w:id="1035" w:author="mjsierra" w:date="2022-07-29T09:38:00Z">
        <w:r w:rsidRPr="00D919CB">
          <w:rPr>
            <w:rFonts w:ascii="Source Sans Pro" w:hAnsi="Source Sans Pro"/>
            <w:sz w:val="21"/>
            <w:szCs w:val="21"/>
            <w:rPrChange w:id="1036" w:author="Javier Quintana Pérez" w:date="2022-05-09T15:45:00Z">
              <w:rPr>
                <w:color w:val="0000FF"/>
                <w:u w:val="single"/>
              </w:rPr>
            </w:rPrChange>
          </w:rPr>
          <w:tab/>
        </w:r>
      </w:del>
    </w:p>
    <w:p w:rsidR="00000000" w:rsidRDefault="00777FCB">
      <w:pPr>
        <w:ind w:firstLine="360"/>
        <w:rPr>
          <w:ins w:id="1037" w:author="Javier Quintana Pérez" w:date="2022-05-09T10:35:00Z"/>
          <w:rFonts w:ascii="Source Sans Pro" w:hAnsi="Source Sans Pro"/>
          <w:sz w:val="21"/>
          <w:szCs w:val="21"/>
          <w:rPrChange w:id="1038" w:author="mjsierra" w:date="2022-07-29T09:39:00Z">
            <w:rPr>
              <w:ins w:id="1039" w:author="Javier Quintana Pérez" w:date="2022-05-09T10:35:00Z"/>
              <w:b/>
            </w:rPr>
          </w:rPrChange>
        </w:rPr>
        <w:pPrChange w:id="1040" w:author="mjsierra" w:date="2022-07-29T09:39:00Z">
          <w:pPr/>
        </w:pPrChange>
      </w:pPr>
      <w:ins w:id="1041" w:author="Javier Quintana Pérez" w:date="2022-05-12T13:28:00Z">
        <w:del w:id="1042" w:author="mjsierra" w:date="2022-07-29T09:38:00Z">
          <w:r w:rsidDel="00AB6428">
            <w:rPr>
              <w:rFonts w:ascii="Source Sans Pro" w:hAnsi="Source Sans Pro"/>
              <w:sz w:val="21"/>
              <w:szCs w:val="21"/>
            </w:rPr>
            <w:tab/>
          </w:r>
        </w:del>
      </w:ins>
      <w:r w:rsidR="00D919CB" w:rsidRPr="00D919CB">
        <w:rPr>
          <w:rFonts w:ascii="Source Sans Pro" w:hAnsi="Source Sans Pro"/>
          <w:sz w:val="21"/>
          <w:szCs w:val="21"/>
          <w:rPrChange w:id="1043" w:author="mjsierra" w:date="2022-07-29T09:39:00Z">
            <w:rPr>
              <w:b/>
              <w:color w:val="0000FF"/>
              <w:u w:val="single"/>
            </w:rPr>
          </w:rPrChange>
        </w:rPr>
        <w:t xml:space="preserve">El objeto de la inspección es proporcionar una herramienta a la Dirección de Obra sobre la idoneidad de la instalación para la fabricación de los productos que se van a suministrar a obra.  </w:t>
      </w:r>
    </w:p>
    <w:p w:rsidR="002A4EA3" w:rsidRPr="00AB6428" w:rsidDel="00AB6428" w:rsidRDefault="002A4EA3">
      <w:pPr>
        <w:ind w:firstLine="360"/>
        <w:rPr>
          <w:ins w:id="1044" w:author="Javier Quintana Pérez" w:date="2022-05-09T10:35:00Z"/>
          <w:del w:id="1045" w:author="mjsierra" w:date="2022-07-29T09:39:00Z"/>
          <w:rFonts w:ascii="Source Sans Pro" w:hAnsi="Source Sans Pro"/>
          <w:sz w:val="21"/>
          <w:szCs w:val="21"/>
          <w:rPrChange w:id="1046" w:author="mjsierra" w:date="2022-07-29T09:39:00Z">
            <w:rPr>
              <w:ins w:id="1047" w:author="Javier Quintana Pérez" w:date="2022-05-09T10:35:00Z"/>
              <w:del w:id="1048" w:author="mjsierra" w:date="2022-07-29T09:39:00Z"/>
              <w:color w:val="000000"/>
            </w:rPr>
          </w:rPrChange>
        </w:rPr>
      </w:pPr>
    </w:p>
    <w:p w:rsidR="002A4EA3" w:rsidRPr="00AB6428" w:rsidRDefault="00D919CB">
      <w:pPr>
        <w:ind w:firstLine="360"/>
        <w:rPr>
          <w:ins w:id="1049" w:author="Javier Quintana Pérez" w:date="2022-05-09T10:35:00Z"/>
          <w:rFonts w:ascii="Source Sans Pro" w:hAnsi="Source Sans Pro"/>
          <w:sz w:val="21"/>
          <w:szCs w:val="21"/>
          <w:rPrChange w:id="1050" w:author="mjsierra" w:date="2022-07-29T09:39:00Z">
            <w:rPr>
              <w:ins w:id="1051" w:author="Javier Quintana Pérez" w:date="2022-05-09T10:35:00Z"/>
              <w:color w:val="000000"/>
            </w:rPr>
          </w:rPrChange>
        </w:rPr>
      </w:pPr>
      <w:ins w:id="1052" w:author="Javier Quintana Pérez" w:date="2022-05-09T10:35:00Z">
        <w:del w:id="1053" w:author="mjsierra" w:date="2022-07-29T09:39:00Z">
          <w:r w:rsidRPr="00D919CB">
            <w:rPr>
              <w:rFonts w:ascii="Source Sans Pro" w:hAnsi="Source Sans Pro"/>
              <w:sz w:val="21"/>
              <w:szCs w:val="21"/>
              <w:rPrChange w:id="1054" w:author="mjsierra" w:date="2022-07-29T09:39:00Z">
                <w:rPr>
                  <w:color w:val="000000"/>
                  <w:u w:val="single"/>
                </w:rPr>
              </w:rPrChange>
            </w:rPr>
            <w:tab/>
          </w:r>
        </w:del>
        <w:r w:rsidRPr="00D919CB">
          <w:rPr>
            <w:rFonts w:ascii="Source Sans Pro" w:hAnsi="Source Sans Pro"/>
            <w:sz w:val="21"/>
            <w:szCs w:val="21"/>
            <w:rPrChange w:id="1055" w:author="mjsierra" w:date="2022-07-29T09:39:00Z">
              <w:rPr>
                <w:color w:val="000000"/>
                <w:u w:val="single"/>
              </w:rPr>
            </w:rPrChange>
          </w:rPr>
          <w:t>En el modelo, los recuadros con raya continua negra en letra “cursiva” se refieren a una Instrucción o Normativa, y se reflejará al principio del párrafo la Instrucción, Norma de aplicación o Recomendaciones de Organismos Oficiales.</w:t>
        </w:r>
      </w:ins>
      <w:ins w:id="1056" w:author="Javier Quintana Pérez" w:date="2022-05-09T10:41:00Z">
        <w:r w:rsidRPr="00D919CB">
          <w:rPr>
            <w:rFonts w:ascii="Source Sans Pro" w:hAnsi="Source Sans Pro"/>
            <w:sz w:val="21"/>
            <w:szCs w:val="21"/>
            <w:rPrChange w:id="1057" w:author="mjsierra" w:date="2022-07-29T09:39:00Z">
              <w:rPr>
                <w:color w:val="000000"/>
                <w:u w:val="single"/>
              </w:rPr>
            </w:rPrChange>
          </w:rPr>
          <w:t xml:space="preserve"> </w:t>
        </w:r>
      </w:ins>
      <w:ins w:id="1058" w:author="mjsierra" w:date="2022-07-12T11:38:00Z">
        <w:del w:id="1059" w:author="Javier Quintana Pérez" w:date="2022-07-20T17:30:00Z">
          <w:r w:rsidRPr="00D919CB">
            <w:rPr>
              <w:rFonts w:ascii="Source Sans Pro" w:hAnsi="Source Sans Pro"/>
              <w:sz w:val="21"/>
              <w:szCs w:val="21"/>
              <w:rPrChange w:id="1060" w:author="mjsierra" w:date="2022-07-29T09:39:00Z">
                <w:rPr>
                  <w:rFonts w:ascii="Source Sans Pro" w:hAnsi="Source Sans Pro"/>
                  <w:color w:val="0000FF"/>
                  <w:sz w:val="21"/>
                  <w:szCs w:val="21"/>
                  <w:u w:val="single"/>
                </w:rPr>
              </w:rPrChange>
            </w:rPr>
            <w:delText>???</w:delText>
          </w:r>
        </w:del>
      </w:ins>
    </w:p>
    <w:p w:rsidR="002A4EA3" w:rsidRPr="00AB6428" w:rsidDel="00AB6428" w:rsidRDefault="002A4EA3">
      <w:pPr>
        <w:ind w:firstLine="360"/>
        <w:rPr>
          <w:ins w:id="1061" w:author="Javier Quintana Pérez" w:date="2022-05-09T10:35:00Z"/>
          <w:del w:id="1062" w:author="mjsierra" w:date="2022-07-29T09:39:00Z"/>
          <w:rFonts w:ascii="Source Sans Pro" w:hAnsi="Source Sans Pro"/>
          <w:sz w:val="21"/>
          <w:szCs w:val="21"/>
          <w:rPrChange w:id="1063" w:author="mjsierra" w:date="2022-07-29T09:39:00Z">
            <w:rPr>
              <w:ins w:id="1064" w:author="Javier Quintana Pérez" w:date="2022-05-09T10:35:00Z"/>
              <w:del w:id="1065" w:author="mjsierra" w:date="2022-07-29T09:39:00Z"/>
              <w:color w:val="000000"/>
            </w:rPr>
          </w:rPrChange>
        </w:rPr>
      </w:pPr>
    </w:p>
    <w:p w:rsidR="00FA2966" w:rsidRDefault="00D919CB" w:rsidP="00AB6428">
      <w:pPr>
        <w:ind w:firstLine="360"/>
        <w:rPr>
          <w:ins w:id="1066" w:author="Javier Quintana Pérez" w:date="2022-11-13T19:17:00Z"/>
          <w:rFonts w:ascii="Source Sans Pro" w:hAnsi="Source Sans Pro"/>
          <w:sz w:val="21"/>
          <w:szCs w:val="21"/>
        </w:rPr>
      </w:pPr>
      <w:ins w:id="1067" w:author="Javier Quintana Pérez" w:date="2022-05-09T10:35:00Z">
        <w:del w:id="1068" w:author="mjsierra" w:date="2022-07-29T09:39:00Z">
          <w:r w:rsidRPr="00D919CB">
            <w:rPr>
              <w:rFonts w:ascii="Source Sans Pro" w:hAnsi="Source Sans Pro"/>
              <w:sz w:val="21"/>
              <w:szCs w:val="21"/>
              <w:rPrChange w:id="1069" w:author="mjsierra" w:date="2022-07-29T09:39:00Z">
                <w:rPr>
                  <w:color w:val="000000"/>
                  <w:u w:val="single"/>
                </w:rPr>
              </w:rPrChange>
            </w:rPr>
            <w:tab/>
          </w:r>
        </w:del>
        <w:r w:rsidRPr="00D919CB">
          <w:rPr>
            <w:rFonts w:ascii="Source Sans Pro" w:hAnsi="Source Sans Pro"/>
            <w:sz w:val="21"/>
            <w:szCs w:val="21"/>
            <w:rPrChange w:id="1070" w:author="mjsierra" w:date="2022-07-29T09:39:00Z">
              <w:rPr>
                <w:color w:val="000000"/>
                <w:u w:val="single"/>
              </w:rPr>
            </w:rPrChange>
          </w:rPr>
          <w:t>Cuando en el interior del cuadro figure con letra normal, se refiere a instrucciones para el inspector en el desarrollo de su trabajo, sin carácter normativo.</w:t>
        </w:r>
      </w:ins>
    </w:p>
    <w:p w:rsidR="004C4E59" w:rsidRDefault="004C4E59" w:rsidP="00AB6428">
      <w:pPr>
        <w:ind w:firstLine="360"/>
        <w:rPr>
          <w:ins w:id="1071" w:author="Javier Quintana Pérez" w:date="2022-11-13T19:17:00Z"/>
          <w:rFonts w:ascii="Source Sans Pro" w:hAnsi="Source Sans Pro"/>
          <w:sz w:val="21"/>
          <w:szCs w:val="21"/>
        </w:rPr>
      </w:pPr>
    </w:p>
    <w:p w:rsidR="004C4E59" w:rsidRPr="007E4098" w:rsidRDefault="004C4E59" w:rsidP="004C4E59">
      <w:pPr>
        <w:ind w:firstLine="360"/>
        <w:rPr>
          <w:ins w:id="1072" w:author="Javier Quintana Pérez" w:date="2022-11-13T19:17:00Z"/>
          <w:rFonts w:ascii="Source Sans Pro" w:hAnsi="Source Sans Pro"/>
          <w:b/>
          <w:bCs/>
          <w:sz w:val="21"/>
          <w:szCs w:val="21"/>
        </w:rPr>
      </w:pPr>
      <w:ins w:id="1073" w:author="Javier Quintana Pérez" w:date="2022-11-13T19:17:00Z">
        <w:r w:rsidRPr="007E4098">
          <w:rPr>
            <w:rFonts w:ascii="Source Sans Pro" w:hAnsi="Source Sans Pro"/>
            <w:b/>
            <w:bCs/>
            <w:sz w:val="21"/>
            <w:szCs w:val="21"/>
          </w:rPr>
          <w:t>La inspección deberá realizarse durante el proceso de fabricación</w:t>
        </w:r>
      </w:ins>
      <w:ins w:id="1074" w:author="Javier Quintana Pérez" w:date="2023-01-23T09:51:00Z">
        <w:r w:rsidR="00067538">
          <w:rPr>
            <w:rFonts w:ascii="Source Sans Pro" w:hAnsi="Source Sans Pro"/>
            <w:b/>
            <w:bCs/>
            <w:sz w:val="21"/>
            <w:szCs w:val="21"/>
          </w:rPr>
          <w:t xml:space="preserve">, preferentemente, </w:t>
        </w:r>
      </w:ins>
      <w:ins w:id="1075" w:author="Javier Quintana Pérez" w:date="2022-12-16T09:46:00Z">
        <w:r w:rsidR="00E93AEE">
          <w:rPr>
            <w:rFonts w:ascii="Source Sans Pro" w:hAnsi="Source Sans Pro"/>
            <w:b/>
            <w:bCs/>
            <w:sz w:val="21"/>
            <w:szCs w:val="21"/>
          </w:rPr>
          <w:t>de</w:t>
        </w:r>
      </w:ins>
      <w:ins w:id="1076" w:author="Javier Quintana Pérez" w:date="2023-01-23T09:50:00Z">
        <w:r w:rsidR="00171070">
          <w:rPr>
            <w:rFonts w:ascii="Source Sans Pro" w:hAnsi="Source Sans Pro"/>
            <w:b/>
            <w:bCs/>
            <w:sz w:val="21"/>
            <w:szCs w:val="21"/>
          </w:rPr>
          <w:t xml:space="preserve"> alguno de</w:t>
        </w:r>
      </w:ins>
      <w:ins w:id="1077" w:author="Javier Quintana Pérez" w:date="2022-12-16T09:46:00Z">
        <w:r w:rsidR="00E93AEE">
          <w:rPr>
            <w:rFonts w:ascii="Source Sans Pro" w:hAnsi="Source Sans Pro"/>
            <w:b/>
            <w:bCs/>
            <w:sz w:val="21"/>
            <w:szCs w:val="21"/>
          </w:rPr>
          <w:t xml:space="preserve"> los </w:t>
        </w:r>
      </w:ins>
      <w:ins w:id="1078" w:author="Javier Quintana Pérez" w:date="2022-12-16T09:47:00Z">
        <w:r w:rsidR="00E93AEE">
          <w:rPr>
            <w:rFonts w:ascii="Source Sans Pro" w:hAnsi="Source Sans Pro"/>
            <w:b/>
            <w:bCs/>
            <w:sz w:val="21"/>
            <w:szCs w:val="21"/>
          </w:rPr>
          <w:t>elementos</w:t>
        </w:r>
      </w:ins>
      <w:ins w:id="1079" w:author="Javier Quintana Pérez" w:date="2023-01-23T09:51:00Z">
        <w:r w:rsidR="00171070">
          <w:rPr>
            <w:rFonts w:ascii="Source Sans Pro" w:hAnsi="Source Sans Pro"/>
            <w:b/>
            <w:bCs/>
            <w:sz w:val="21"/>
            <w:szCs w:val="21"/>
          </w:rPr>
          <w:t xml:space="preserve"> </w:t>
        </w:r>
      </w:ins>
      <w:ins w:id="1080" w:author="Javier Quintana Pérez" w:date="2022-12-16T09:47:00Z">
        <w:r w:rsidR="00E93AEE">
          <w:rPr>
            <w:rFonts w:ascii="Source Sans Pro" w:hAnsi="Source Sans Pro"/>
            <w:b/>
            <w:bCs/>
            <w:sz w:val="21"/>
            <w:szCs w:val="21"/>
          </w:rPr>
          <w:t>prefabricados a suministrar a la obra</w:t>
        </w:r>
      </w:ins>
      <w:ins w:id="1081" w:author="Javier Quintana Pérez" w:date="2022-11-13T19:17:00Z">
        <w:r w:rsidRPr="007E4098">
          <w:rPr>
            <w:rFonts w:ascii="Source Sans Pro" w:hAnsi="Source Sans Pro"/>
            <w:b/>
            <w:bCs/>
            <w:sz w:val="21"/>
            <w:szCs w:val="21"/>
          </w:rPr>
          <w:t xml:space="preserve"> (el inspector debe verificar y reflejar en este documento</w:t>
        </w:r>
      </w:ins>
      <w:ins w:id="1082" w:author="Javier Quintana Pérez" w:date="2022-12-16T09:46:00Z">
        <w:r w:rsidR="00E93AEE">
          <w:rPr>
            <w:rFonts w:ascii="Source Sans Pro" w:hAnsi="Source Sans Pro"/>
            <w:b/>
            <w:bCs/>
            <w:sz w:val="21"/>
            <w:szCs w:val="21"/>
          </w:rPr>
          <w:t xml:space="preserve"> que</w:t>
        </w:r>
      </w:ins>
      <w:ins w:id="1083" w:author="Javier Quintana Pérez" w:date="2022-11-13T19:17:00Z">
        <w:r w:rsidRPr="007E4098">
          <w:rPr>
            <w:rFonts w:ascii="Source Sans Pro" w:hAnsi="Source Sans Pro"/>
            <w:b/>
            <w:bCs/>
            <w:sz w:val="21"/>
            <w:szCs w:val="21"/>
          </w:rPr>
          <w:t xml:space="preserve"> los procesos de ejecución de los prefabricados se ajustan a las instrucciones del fabricante y al CodE).</w:t>
        </w:r>
      </w:ins>
    </w:p>
    <w:p w:rsidR="004C4E59" w:rsidRDefault="004C4E59" w:rsidP="00AB6428">
      <w:pPr>
        <w:ind w:firstLine="360"/>
        <w:rPr>
          <w:ins w:id="1084" w:author="mjsierra" w:date="2022-07-29T09:39:00Z"/>
          <w:rFonts w:ascii="Source Sans Pro" w:hAnsi="Source Sans Pro"/>
          <w:sz w:val="21"/>
          <w:szCs w:val="21"/>
        </w:rPr>
      </w:pPr>
    </w:p>
    <w:p w:rsidR="00000000" w:rsidRDefault="00D919CB">
      <w:pPr>
        <w:ind w:firstLine="360"/>
        <w:rPr>
          <w:ins w:id="1085" w:author="mjsierra" w:date="2022-07-29T09:39:00Z"/>
          <w:rFonts w:ascii="Source Sans Pro" w:hAnsi="Source Sans Pro"/>
          <w:sz w:val="21"/>
          <w:szCs w:val="21"/>
        </w:rPr>
        <w:pPrChange w:id="1086" w:author="Javier Quintana Pérez" w:date="2022-12-01T18:37:00Z">
          <w:pPr>
            <w:tabs>
              <w:tab w:val="clear" w:pos="567"/>
            </w:tabs>
            <w:spacing w:line="240" w:lineRule="auto"/>
            <w:jc w:val="left"/>
          </w:pPr>
        </w:pPrChange>
      </w:pPr>
      <w:ins w:id="1087" w:author="Javier Quintana Pérez" w:date="2022-12-01T18:34:00Z">
        <w:r w:rsidRPr="00D919CB">
          <w:rPr>
            <w:rFonts w:ascii="Source Sans Pro" w:hAnsi="Source Sans Pro"/>
            <w:b/>
            <w:bCs/>
            <w:sz w:val="21"/>
            <w:szCs w:val="21"/>
            <w:rPrChange w:id="1088" w:author="Javier Quintana Pérez" w:date="2022-12-01T18:37:00Z">
              <w:rPr>
                <w:rFonts w:ascii="Source Sans Pro" w:hAnsi="Source Sans Pro"/>
                <w:color w:val="0000FF"/>
                <w:sz w:val="21"/>
                <w:szCs w:val="21"/>
                <w:u w:val="single"/>
              </w:rPr>
            </w:rPrChange>
          </w:rPr>
          <w:t>El certificado final de suministro es obligatorio según el Co</w:t>
        </w:r>
      </w:ins>
      <w:ins w:id="1089" w:author="Javier Quintana Pérez" w:date="2022-12-01T18:35:00Z">
        <w:r w:rsidRPr="00D919CB">
          <w:rPr>
            <w:rFonts w:ascii="Source Sans Pro" w:hAnsi="Source Sans Pro"/>
            <w:b/>
            <w:bCs/>
            <w:sz w:val="21"/>
            <w:szCs w:val="21"/>
            <w:rPrChange w:id="1090" w:author="Javier Quintana Pérez" w:date="2022-12-01T18:37:00Z">
              <w:rPr>
                <w:rFonts w:ascii="Source Sans Pro" w:hAnsi="Source Sans Pro"/>
                <w:color w:val="0000FF"/>
                <w:sz w:val="21"/>
                <w:szCs w:val="21"/>
                <w:u w:val="single"/>
              </w:rPr>
            </w:rPrChange>
          </w:rPr>
          <w:t>dE. En el momento de realizar la inspección, dicho certificado no existe; se comprobará que el modelo pres</w:t>
        </w:r>
      </w:ins>
      <w:ins w:id="1091" w:author="Javier Quintana Pérez" w:date="2022-12-01T18:36:00Z">
        <w:r w:rsidRPr="00D919CB">
          <w:rPr>
            <w:rFonts w:ascii="Source Sans Pro" w:hAnsi="Source Sans Pro"/>
            <w:b/>
            <w:bCs/>
            <w:sz w:val="21"/>
            <w:szCs w:val="21"/>
            <w:rPrChange w:id="1092" w:author="Javier Quintana Pérez" w:date="2022-12-01T18:37:00Z">
              <w:rPr>
                <w:rFonts w:ascii="Source Sans Pro" w:hAnsi="Source Sans Pro"/>
                <w:color w:val="0000FF"/>
                <w:sz w:val="21"/>
                <w:szCs w:val="21"/>
                <w:u w:val="single"/>
              </w:rPr>
            </w:rPrChange>
          </w:rPr>
          <w:t xml:space="preserve">entado por el fabricante cumple con las exigencias del anejo 4 del CodE. La Dirección de obra velará </w:t>
        </w:r>
      </w:ins>
      <w:ins w:id="1093" w:author="Javier Quintana Pérez" w:date="2022-12-01T18:37:00Z">
        <w:r w:rsidRPr="00D919CB">
          <w:rPr>
            <w:rFonts w:ascii="Source Sans Pro" w:hAnsi="Source Sans Pro"/>
            <w:b/>
            <w:bCs/>
            <w:sz w:val="21"/>
            <w:szCs w:val="21"/>
            <w:rPrChange w:id="1094" w:author="Javier Quintana Pérez" w:date="2022-12-01T18:37:00Z">
              <w:rPr>
                <w:rFonts w:ascii="Source Sans Pro" w:hAnsi="Source Sans Pro"/>
                <w:color w:val="0000FF"/>
                <w:sz w:val="21"/>
                <w:szCs w:val="21"/>
                <w:u w:val="single"/>
              </w:rPr>
            </w:rPrChange>
          </w:rPr>
          <w:t>por</w:t>
        </w:r>
      </w:ins>
      <w:ins w:id="1095" w:author="Javier Quintana Pérez" w:date="2022-12-01T18:36:00Z">
        <w:r w:rsidRPr="00D919CB">
          <w:rPr>
            <w:rFonts w:ascii="Source Sans Pro" w:hAnsi="Source Sans Pro"/>
            <w:b/>
            <w:bCs/>
            <w:sz w:val="21"/>
            <w:szCs w:val="21"/>
            <w:rPrChange w:id="1096" w:author="Javier Quintana Pérez" w:date="2022-12-01T18:37:00Z">
              <w:rPr>
                <w:rFonts w:ascii="Source Sans Pro" w:hAnsi="Source Sans Pro"/>
                <w:color w:val="0000FF"/>
                <w:sz w:val="21"/>
                <w:szCs w:val="21"/>
                <w:u w:val="single"/>
              </w:rPr>
            </w:rPrChange>
          </w:rPr>
          <w:t xml:space="preserve"> que al final del su</w:t>
        </w:r>
      </w:ins>
      <w:ins w:id="1097" w:author="Javier Quintana Pérez" w:date="2022-12-01T18:37:00Z">
        <w:r w:rsidRPr="00D919CB">
          <w:rPr>
            <w:rFonts w:ascii="Source Sans Pro" w:hAnsi="Source Sans Pro"/>
            <w:b/>
            <w:bCs/>
            <w:sz w:val="21"/>
            <w:szCs w:val="21"/>
            <w:rPrChange w:id="1098" w:author="Javier Quintana Pérez" w:date="2022-12-01T18:37:00Z">
              <w:rPr>
                <w:rFonts w:ascii="Source Sans Pro" w:hAnsi="Source Sans Pro"/>
                <w:color w:val="0000FF"/>
                <w:sz w:val="21"/>
                <w:szCs w:val="21"/>
                <w:u w:val="single"/>
              </w:rPr>
            </w:rPrChange>
          </w:rPr>
          <w:t>ministro se facilite dicho certificado.</w:t>
        </w:r>
      </w:ins>
      <w:ins w:id="1099" w:author="mjsierra" w:date="2022-07-29T09:39:00Z">
        <w:r w:rsidR="00FA2966">
          <w:rPr>
            <w:rFonts w:ascii="Source Sans Pro" w:hAnsi="Source Sans Pro"/>
            <w:sz w:val="21"/>
            <w:szCs w:val="21"/>
          </w:rPr>
          <w:br w:type="page"/>
        </w:r>
      </w:ins>
    </w:p>
    <w:p w:rsidR="00000000" w:rsidRDefault="00C3369D">
      <w:pPr>
        <w:pStyle w:val="Nivel2"/>
        <w:numPr>
          <w:ilvl w:val="0"/>
          <w:numId w:val="36"/>
        </w:numPr>
        <w:ind w:left="360"/>
        <w:rPr>
          <w:del w:id="1100" w:author="Javier Quintana Pérez" w:date="2022-05-09T10:43:00Z"/>
          <w:rFonts w:ascii="Source Sans Pro" w:hAnsi="Source Sans Pro"/>
          <w:b w:val="0"/>
          <w:sz w:val="26"/>
          <w:szCs w:val="26"/>
          <w:rPrChange w:id="1101" w:author="Javier Quintana Pérez" w:date="2022-07-20T16:10:00Z">
            <w:rPr>
              <w:del w:id="1102" w:author="Javier Quintana Pérez" w:date="2022-05-09T10:43:00Z"/>
              <w:b/>
            </w:rPr>
          </w:rPrChange>
        </w:rPr>
        <w:pPrChange w:id="1103" w:author="Javier Quintana Pérez" w:date="2022-07-20T16:10:00Z">
          <w:pPr/>
        </w:pPrChange>
      </w:pPr>
      <w:bookmarkStart w:id="1104" w:name="_Toc103186523"/>
      <w:bookmarkStart w:id="1105" w:name="_Toc109226230"/>
      <w:bookmarkStart w:id="1106" w:name="_Toc120636758"/>
      <w:bookmarkStart w:id="1107" w:name="_Toc120640306"/>
      <w:bookmarkStart w:id="1108" w:name="_Toc122537312"/>
      <w:bookmarkEnd w:id="1104"/>
      <w:bookmarkEnd w:id="1105"/>
      <w:bookmarkEnd w:id="1106"/>
      <w:bookmarkEnd w:id="1107"/>
      <w:bookmarkEnd w:id="1108"/>
    </w:p>
    <w:p w:rsidR="00000000" w:rsidRDefault="00C3369D">
      <w:pPr>
        <w:pStyle w:val="Nivel2"/>
        <w:numPr>
          <w:ilvl w:val="0"/>
          <w:numId w:val="36"/>
        </w:numPr>
        <w:ind w:left="360"/>
        <w:rPr>
          <w:del w:id="1109" w:author="Javier Quintana Pérez" w:date="2022-05-09T10:43:00Z"/>
          <w:rFonts w:ascii="Source Sans Pro" w:hAnsi="Source Sans Pro"/>
          <w:sz w:val="26"/>
          <w:szCs w:val="26"/>
          <w:rPrChange w:id="1110" w:author="Javier Quintana Pérez" w:date="2022-05-09T15:54:00Z">
            <w:rPr>
              <w:del w:id="1111" w:author="Javier Quintana Pérez" w:date="2022-05-09T10:43:00Z"/>
              <w:color w:val="000000"/>
            </w:rPr>
          </w:rPrChange>
        </w:rPr>
        <w:pPrChange w:id="1112" w:author="Javier Quintana Pérez" w:date="2022-07-20T16:10:00Z">
          <w:pPr>
            <w:tabs>
              <w:tab w:val="clear" w:pos="567"/>
            </w:tabs>
            <w:spacing w:line="240" w:lineRule="auto"/>
            <w:jc w:val="left"/>
          </w:pPr>
        </w:pPrChange>
      </w:pPr>
      <w:bookmarkStart w:id="1113" w:name="_Toc103186524"/>
      <w:bookmarkStart w:id="1114" w:name="_Toc109226231"/>
      <w:bookmarkStart w:id="1115" w:name="_Toc120636759"/>
      <w:bookmarkStart w:id="1116" w:name="_Toc120640307"/>
      <w:bookmarkStart w:id="1117" w:name="_Toc122537313"/>
      <w:bookmarkEnd w:id="1113"/>
      <w:bookmarkEnd w:id="1114"/>
      <w:bookmarkEnd w:id="1115"/>
      <w:bookmarkEnd w:id="1116"/>
      <w:bookmarkEnd w:id="1117"/>
    </w:p>
    <w:p w:rsidR="00000000" w:rsidRDefault="00C3369D">
      <w:pPr>
        <w:pStyle w:val="Nivel2"/>
        <w:numPr>
          <w:ilvl w:val="0"/>
          <w:numId w:val="36"/>
        </w:numPr>
        <w:ind w:left="360"/>
        <w:rPr>
          <w:del w:id="1118" w:author="Javier Quintana Pérez" w:date="2022-05-09T15:54:00Z"/>
          <w:rFonts w:ascii="Source Sans Pro" w:hAnsi="Source Sans Pro"/>
          <w:sz w:val="26"/>
          <w:szCs w:val="26"/>
          <w:rPrChange w:id="1119" w:author="Javier Quintana Pérez" w:date="2022-05-09T15:54:00Z">
            <w:rPr>
              <w:del w:id="1120" w:author="Javier Quintana Pérez" w:date="2022-05-09T15:54:00Z"/>
              <w:sz w:val="14"/>
            </w:rPr>
          </w:rPrChange>
        </w:rPr>
        <w:pPrChange w:id="1121" w:author="Javier Quintana Pérez" w:date="2022-07-20T16:10:00Z">
          <w:pPr/>
        </w:pPrChange>
      </w:pPr>
      <w:bookmarkStart w:id="1122" w:name="_Toc103186525"/>
      <w:bookmarkStart w:id="1123" w:name="_Toc109226232"/>
      <w:bookmarkStart w:id="1124" w:name="_Toc120636760"/>
      <w:bookmarkStart w:id="1125" w:name="_Toc120640308"/>
      <w:bookmarkStart w:id="1126" w:name="_Toc122537314"/>
      <w:bookmarkEnd w:id="1122"/>
      <w:bookmarkEnd w:id="1123"/>
      <w:bookmarkEnd w:id="1124"/>
      <w:bookmarkEnd w:id="1125"/>
      <w:bookmarkEnd w:id="1126"/>
    </w:p>
    <w:p w:rsidR="00000000" w:rsidRDefault="00C3369D">
      <w:pPr>
        <w:pStyle w:val="Nivel2"/>
        <w:numPr>
          <w:ilvl w:val="0"/>
          <w:numId w:val="36"/>
        </w:numPr>
        <w:ind w:left="360"/>
        <w:rPr>
          <w:del w:id="1127" w:author="Javier Quintana Pérez" w:date="2022-05-09T15:54:00Z"/>
          <w:rFonts w:ascii="Source Sans Pro" w:hAnsi="Source Sans Pro"/>
          <w:sz w:val="26"/>
          <w:szCs w:val="26"/>
          <w:rPrChange w:id="1128" w:author="Javier Quintana Pérez" w:date="2022-05-09T15:54:00Z">
            <w:rPr>
              <w:del w:id="1129" w:author="Javier Quintana Pérez" w:date="2022-05-09T15:54:00Z"/>
            </w:rPr>
          </w:rPrChange>
        </w:rPr>
        <w:pPrChange w:id="1130" w:author="Javier Quintana Pérez" w:date="2022-07-20T16:10:00Z">
          <w:pPr>
            <w:pStyle w:val="Ttulo1"/>
          </w:pPr>
        </w:pPrChange>
      </w:pPr>
      <w:bookmarkStart w:id="1131" w:name="_Toc103186526"/>
      <w:bookmarkStart w:id="1132" w:name="_Toc109226233"/>
      <w:bookmarkStart w:id="1133" w:name="_Toc120636761"/>
      <w:bookmarkStart w:id="1134" w:name="_Toc120640309"/>
      <w:bookmarkStart w:id="1135" w:name="_Toc122537315"/>
      <w:bookmarkEnd w:id="889"/>
      <w:bookmarkEnd w:id="890"/>
      <w:bookmarkEnd w:id="1131"/>
      <w:bookmarkEnd w:id="1132"/>
      <w:bookmarkEnd w:id="1133"/>
      <w:bookmarkEnd w:id="1134"/>
      <w:bookmarkEnd w:id="1135"/>
    </w:p>
    <w:p w:rsidR="00000000" w:rsidRDefault="00D919CB">
      <w:pPr>
        <w:pStyle w:val="Nivel2"/>
        <w:numPr>
          <w:ilvl w:val="0"/>
          <w:numId w:val="36"/>
        </w:numPr>
        <w:ind w:left="360"/>
        <w:rPr>
          <w:rFonts w:ascii="Source Sans Pro" w:hAnsi="Source Sans Pro"/>
          <w:sz w:val="26"/>
          <w:szCs w:val="26"/>
          <w:rPrChange w:id="1136" w:author="Javier Quintana Pérez" w:date="2022-05-09T15:54:00Z">
            <w:rPr/>
          </w:rPrChange>
        </w:rPr>
        <w:pPrChange w:id="1137" w:author="Javier Quintana Pérez" w:date="2022-07-20T16:10:00Z">
          <w:pPr>
            <w:pStyle w:val="Nivel1"/>
          </w:pPr>
        </w:pPrChange>
      </w:pPr>
      <w:bookmarkStart w:id="1138" w:name="_Toc529265582"/>
      <w:bookmarkStart w:id="1139" w:name="_Toc529266900"/>
      <w:bookmarkStart w:id="1140" w:name="_Toc529266989"/>
      <w:bookmarkStart w:id="1141" w:name="_Toc529270450"/>
      <w:bookmarkStart w:id="1142" w:name="_Toc532372521"/>
      <w:bookmarkStart w:id="1143" w:name="_Toc532373479"/>
      <w:bookmarkStart w:id="1144" w:name="_Toc532373985"/>
      <w:bookmarkStart w:id="1145" w:name="_Toc122537316"/>
      <w:r w:rsidRPr="00D919CB">
        <w:rPr>
          <w:rFonts w:ascii="Source Sans Pro" w:hAnsi="Source Sans Pro"/>
          <w:sz w:val="26"/>
          <w:szCs w:val="26"/>
          <w:rPrChange w:id="1146" w:author="Javier Quintana Pérez" w:date="2022-05-09T15:54:00Z">
            <w:rPr>
              <w:color w:val="0000FF"/>
            </w:rPr>
          </w:rPrChange>
        </w:rPr>
        <w:t>DOCUMENTACIÓN A APORTAR PREVIA A LA INSPECCIÓN</w:t>
      </w:r>
      <w:bookmarkEnd w:id="1138"/>
      <w:bookmarkEnd w:id="1139"/>
      <w:bookmarkEnd w:id="1140"/>
      <w:bookmarkEnd w:id="1141"/>
      <w:bookmarkEnd w:id="1142"/>
      <w:bookmarkEnd w:id="1143"/>
      <w:bookmarkEnd w:id="1144"/>
      <w:bookmarkEnd w:id="1145"/>
    </w:p>
    <w:p w:rsidR="00E266D3" w:rsidRPr="00E90780" w:rsidRDefault="00E266D3" w:rsidP="000C106E">
      <w:pPr>
        <w:rPr>
          <w:sz w:val="10"/>
        </w:rPr>
      </w:pPr>
    </w:p>
    <w:p w:rsidR="00000000" w:rsidRDefault="00372B0B">
      <w:pPr>
        <w:rPr>
          <w:rFonts w:ascii="Source Sans Pro" w:hAnsi="Source Sans Pro"/>
          <w:sz w:val="21"/>
          <w:szCs w:val="21"/>
          <w:rPrChange w:id="1147" w:author="Javier Quintana Pérez" w:date="2022-05-09T17:21:00Z">
            <w:rPr/>
          </w:rPrChange>
        </w:rPr>
        <w:pPrChange w:id="1148" w:author="Javier Quintana Pérez" w:date="2022-05-09T17:21:00Z">
          <w:pPr>
            <w:ind w:firstLine="360"/>
          </w:pPr>
        </w:pPrChange>
      </w:pPr>
      <w:ins w:id="1149" w:author="Javier Quintana Pérez" w:date="2022-05-09T17:21:00Z">
        <w:r>
          <w:rPr>
            <w:rFonts w:ascii="Source Sans Pro" w:hAnsi="Source Sans Pro"/>
            <w:sz w:val="21"/>
            <w:szCs w:val="21"/>
          </w:rPr>
          <w:tab/>
        </w:r>
      </w:ins>
      <w:r w:rsidR="00D919CB" w:rsidRPr="00D919CB">
        <w:rPr>
          <w:rFonts w:ascii="Source Sans Pro" w:hAnsi="Source Sans Pro"/>
          <w:sz w:val="21"/>
          <w:szCs w:val="21"/>
          <w:rPrChange w:id="1150" w:author="Javier Quintana Pérez" w:date="2022-05-09T17:21:00Z">
            <w:rPr>
              <w:color w:val="0000FF"/>
              <w:u w:val="single"/>
            </w:rPr>
          </w:rPrChange>
        </w:rPr>
        <w:t>Previo a la inspección la empresa responsable de los prefabricados de hormigón deberá aportar (*) la documentación indicada en la siguiente tabla, con una antelación de al menos una semana con respecto a la fecha de la visita prevista</w:t>
      </w:r>
      <w:ins w:id="1151" w:author="mjsierra" w:date="2023-02-02T10:31:00Z">
        <w:r w:rsidR="00CF057C">
          <w:rPr>
            <w:rFonts w:ascii="Source Sans Pro" w:hAnsi="Source Sans Pro"/>
            <w:sz w:val="21"/>
            <w:szCs w:val="21"/>
          </w:rPr>
          <w:t>.</w:t>
        </w:r>
      </w:ins>
    </w:p>
    <w:p w:rsidR="00E266D3" w:rsidRPr="00A43825" w:rsidRDefault="00E266D3" w:rsidP="000C1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54"/>
        <w:gridCol w:w="1066"/>
        <w:gridCol w:w="1066"/>
        <w:tblGridChange w:id="1152">
          <w:tblGrid>
            <w:gridCol w:w="7154"/>
            <w:gridCol w:w="1066"/>
            <w:gridCol w:w="1066"/>
          </w:tblGrid>
        </w:tblGridChange>
      </w:tblGrid>
      <w:tr w:rsidR="00090B75" w:rsidRPr="00A43825" w:rsidTr="00841B5A">
        <w:trPr>
          <w:jc w:val="center"/>
        </w:trPr>
        <w:tc>
          <w:tcPr>
            <w:tcW w:w="3852" w:type="pct"/>
            <w:vMerge w:val="restart"/>
            <w:vAlign w:val="center"/>
          </w:tcPr>
          <w:p w:rsidR="00000000" w:rsidRDefault="00D919CB">
            <w:pPr>
              <w:jc w:val="center"/>
              <w:rPr>
                <w:rFonts w:ascii="Source Sans Pro" w:hAnsi="Source Sans Pro"/>
                <w:b/>
                <w:bCs/>
                <w:sz w:val="21"/>
                <w:szCs w:val="21"/>
                <w:rPrChange w:id="1153" w:author="Javier Quintana Pérez" w:date="2022-07-20T17:24:00Z">
                  <w:rPr/>
                </w:rPrChange>
              </w:rPr>
              <w:pPrChange w:id="1154" w:author="Javier Quintana Pérez" w:date="2022-05-09T17:21:00Z">
                <w:pPr/>
              </w:pPrChange>
            </w:pPr>
            <w:r w:rsidRPr="00D919CB">
              <w:rPr>
                <w:rFonts w:ascii="Source Sans Pro" w:hAnsi="Source Sans Pro"/>
                <w:b/>
                <w:bCs/>
                <w:sz w:val="21"/>
                <w:szCs w:val="21"/>
                <w:rPrChange w:id="1155" w:author="Javier Quintana Pérez" w:date="2022-07-20T17:24:00Z">
                  <w:rPr>
                    <w:color w:val="0000FF"/>
                    <w:u w:val="single"/>
                  </w:rPr>
                </w:rPrChange>
              </w:rPr>
              <w:t>DOCUMENTACION</w:t>
            </w:r>
          </w:p>
        </w:tc>
        <w:tc>
          <w:tcPr>
            <w:tcW w:w="1148" w:type="pct"/>
            <w:gridSpan w:val="2"/>
            <w:vAlign w:val="center"/>
          </w:tcPr>
          <w:p w:rsidR="00090B75" w:rsidRPr="00E230A3" w:rsidRDefault="00D919CB" w:rsidP="00090B75">
            <w:pPr>
              <w:jc w:val="center"/>
              <w:rPr>
                <w:rFonts w:ascii="Source Sans Pro" w:hAnsi="Source Sans Pro"/>
                <w:b/>
                <w:bCs/>
                <w:sz w:val="21"/>
                <w:szCs w:val="21"/>
                <w:rPrChange w:id="1156" w:author="Javier Quintana Pérez" w:date="2022-07-20T17:24:00Z">
                  <w:rPr/>
                </w:rPrChange>
              </w:rPr>
            </w:pPr>
            <w:r w:rsidRPr="00D919CB">
              <w:rPr>
                <w:rFonts w:ascii="Source Sans Pro" w:hAnsi="Source Sans Pro"/>
                <w:b/>
                <w:bCs/>
                <w:sz w:val="21"/>
                <w:szCs w:val="21"/>
                <w:rPrChange w:id="1157" w:author="Javier Quintana Pérez" w:date="2022-07-20T17:24:00Z">
                  <w:rPr>
                    <w:color w:val="0000FF"/>
                    <w:u w:val="single"/>
                  </w:rPr>
                </w:rPrChange>
              </w:rPr>
              <w:t>RECIBIDA</w:t>
            </w:r>
          </w:p>
        </w:tc>
      </w:tr>
      <w:tr w:rsidR="00090B75" w:rsidRPr="00A43825" w:rsidTr="00372B0B">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158" w:author="Javier Quintana Pérez" w:date="2022-05-09T17:21: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1159" w:author="Javier Quintana Pérez" w:date="2022-05-09T17:21:00Z">
            <w:trPr>
              <w:jc w:val="center"/>
            </w:trPr>
          </w:trPrChange>
        </w:trPr>
        <w:tc>
          <w:tcPr>
            <w:tcW w:w="3852" w:type="pct"/>
            <w:vMerge/>
            <w:vAlign w:val="center"/>
            <w:tcPrChange w:id="1160" w:author="Javier Quintana Pérez" w:date="2022-05-09T17:21:00Z">
              <w:tcPr>
                <w:tcW w:w="3852" w:type="pct"/>
                <w:vMerge/>
                <w:vAlign w:val="center"/>
              </w:tcPr>
            </w:tcPrChange>
          </w:tcPr>
          <w:p w:rsidR="00090B75" w:rsidRPr="00372B0B" w:rsidRDefault="00090B75" w:rsidP="00090B75">
            <w:pPr>
              <w:rPr>
                <w:rFonts w:ascii="Source Sans Pro" w:hAnsi="Source Sans Pro"/>
                <w:sz w:val="21"/>
                <w:szCs w:val="21"/>
                <w:rPrChange w:id="1161" w:author="Javier Quintana Pérez" w:date="2022-05-09T17:21:00Z">
                  <w:rPr/>
                </w:rPrChange>
              </w:rPr>
            </w:pPr>
          </w:p>
        </w:tc>
        <w:tc>
          <w:tcPr>
            <w:tcW w:w="574" w:type="pct"/>
            <w:vAlign w:val="center"/>
            <w:tcPrChange w:id="1162" w:author="Javier Quintana Pérez" w:date="2022-05-09T17:21:00Z">
              <w:tcPr>
                <w:tcW w:w="574" w:type="pct"/>
                <w:vAlign w:val="center"/>
              </w:tcPr>
            </w:tcPrChange>
          </w:tcPr>
          <w:p w:rsidR="00090B75" w:rsidRPr="00372B0B" w:rsidRDefault="00D919CB" w:rsidP="00090B75">
            <w:pPr>
              <w:jc w:val="center"/>
              <w:rPr>
                <w:rFonts w:ascii="Source Sans Pro" w:hAnsi="Source Sans Pro"/>
                <w:sz w:val="21"/>
                <w:szCs w:val="21"/>
                <w:rPrChange w:id="1163" w:author="Javier Quintana Pérez" w:date="2022-05-09T17:21:00Z">
                  <w:rPr/>
                </w:rPrChange>
              </w:rPr>
            </w:pPr>
            <w:r w:rsidRPr="00D919CB">
              <w:rPr>
                <w:rFonts w:ascii="Source Sans Pro" w:hAnsi="Source Sans Pro"/>
                <w:sz w:val="21"/>
                <w:szCs w:val="21"/>
                <w:rPrChange w:id="1164" w:author="Javier Quintana Pérez" w:date="2022-05-09T17:21:00Z">
                  <w:rPr>
                    <w:color w:val="0000FF"/>
                    <w:u w:val="single"/>
                  </w:rPr>
                </w:rPrChange>
              </w:rPr>
              <w:t>SI</w:t>
            </w:r>
          </w:p>
        </w:tc>
        <w:tc>
          <w:tcPr>
            <w:tcW w:w="574" w:type="pct"/>
            <w:vAlign w:val="center"/>
            <w:tcPrChange w:id="1165" w:author="Javier Quintana Pérez" w:date="2022-05-09T17:21:00Z">
              <w:tcPr>
                <w:tcW w:w="574" w:type="pct"/>
                <w:vAlign w:val="center"/>
              </w:tcPr>
            </w:tcPrChange>
          </w:tcPr>
          <w:p w:rsidR="00090B75" w:rsidRPr="00372B0B" w:rsidRDefault="00D919CB" w:rsidP="00090B75">
            <w:pPr>
              <w:jc w:val="center"/>
              <w:rPr>
                <w:rFonts w:ascii="Source Sans Pro" w:hAnsi="Source Sans Pro"/>
                <w:sz w:val="21"/>
                <w:szCs w:val="21"/>
                <w:rPrChange w:id="1166" w:author="Javier Quintana Pérez" w:date="2022-05-09T17:21:00Z">
                  <w:rPr/>
                </w:rPrChange>
              </w:rPr>
            </w:pPr>
            <w:r w:rsidRPr="00D919CB">
              <w:rPr>
                <w:rFonts w:ascii="Source Sans Pro" w:hAnsi="Source Sans Pro"/>
                <w:sz w:val="21"/>
                <w:szCs w:val="21"/>
                <w:rPrChange w:id="1167" w:author="Javier Quintana Pérez" w:date="2022-05-09T17:21:00Z">
                  <w:rPr>
                    <w:color w:val="0000FF"/>
                    <w:u w:val="single"/>
                  </w:rPr>
                </w:rPrChange>
              </w:rPr>
              <w:t>NO</w:t>
            </w:r>
          </w:p>
        </w:tc>
      </w:tr>
      <w:tr w:rsidR="00090B75" w:rsidRPr="00A43825" w:rsidTr="00372B0B">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168" w:author="Javier Quintana Pérez" w:date="2022-05-09T17:21: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1169" w:author="Javier Quintana Pérez" w:date="2022-05-09T17:21:00Z">
            <w:trPr>
              <w:jc w:val="center"/>
            </w:trPr>
          </w:trPrChange>
        </w:trPr>
        <w:tc>
          <w:tcPr>
            <w:tcW w:w="3852" w:type="pct"/>
            <w:vAlign w:val="center"/>
            <w:tcPrChange w:id="1170" w:author="Javier Quintana Pérez" w:date="2022-05-09T17:21:00Z">
              <w:tcPr>
                <w:tcW w:w="3852" w:type="pct"/>
                <w:vAlign w:val="center"/>
              </w:tcPr>
            </w:tcPrChange>
          </w:tcPr>
          <w:p w:rsidR="00090B75" w:rsidRPr="00372B0B" w:rsidRDefault="00D919CB" w:rsidP="00090B75">
            <w:pPr>
              <w:rPr>
                <w:rFonts w:ascii="Source Sans Pro" w:hAnsi="Source Sans Pro"/>
                <w:sz w:val="21"/>
                <w:szCs w:val="21"/>
                <w:rPrChange w:id="1171" w:author="Javier Quintana Pérez" w:date="2022-05-09T17:21:00Z">
                  <w:rPr/>
                </w:rPrChange>
              </w:rPr>
            </w:pPr>
            <w:r w:rsidRPr="00D919CB">
              <w:rPr>
                <w:rFonts w:ascii="Source Sans Pro" w:hAnsi="Source Sans Pro"/>
                <w:sz w:val="21"/>
                <w:szCs w:val="21"/>
                <w:rPrChange w:id="1172" w:author="Javier Quintana Pérez" w:date="2022-05-09T17:21:00Z">
                  <w:rPr>
                    <w:color w:val="0000FF"/>
                    <w:u w:val="single"/>
                  </w:rPr>
                </w:rPrChange>
              </w:rPr>
              <w:t>Albarán de</w:t>
            </w:r>
            <w:ins w:id="1173" w:author="mjsierra" w:date="2022-07-12T11:38:00Z">
              <w:r w:rsidR="001D09D8">
                <w:rPr>
                  <w:rFonts w:ascii="Source Sans Pro" w:hAnsi="Source Sans Pro"/>
                  <w:sz w:val="21"/>
                  <w:szCs w:val="21"/>
                </w:rPr>
                <w:t xml:space="preserve"> </w:t>
              </w:r>
            </w:ins>
            <w:r w:rsidRPr="00D919CB">
              <w:rPr>
                <w:rFonts w:ascii="Source Sans Pro" w:hAnsi="Source Sans Pro"/>
                <w:sz w:val="21"/>
                <w:szCs w:val="21"/>
                <w:rPrChange w:id="1174" w:author="Javier Quintana Pérez" w:date="2022-05-09T17:21:00Z">
                  <w:rPr>
                    <w:color w:val="0000FF"/>
                    <w:u w:val="single"/>
                  </w:rPr>
                </w:rPrChange>
              </w:rPr>
              <w:t xml:space="preserve"> suministro de los elementos prefabricados que se suministrarán a la obra</w:t>
            </w:r>
          </w:p>
        </w:tc>
        <w:tc>
          <w:tcPr>
            <w:tcW w:w="574" w:type="pct"/>
            <w:vAlign w:val="center"/>
            <w:tcPrChange w:id="1175" w:author="Javier Quintana Pérez" w:date="2022-05-09T17:21:00Z">
              <w:tcPr>
                <w:tcW w:w="574" w:type="pct"/>
                <w:vAlign w:val="center"/>
              </w:tcPr>
            </w:tcPrChange>
          </w:tcPr>
          <w:p w:rsidR="00090B75" w:rsidRPr="00372B0B" w:rsidRDefault="00090B75" w:rsidP="00090B75">
            <w:pPr>
              <w:rPr>
                <w:rFonts w:ascii="Source Sans Pro" w:hAnsi="Source Sans Pro"/>
                <w:sz w:val="21"/>
                <w:szCs w:val="21"/>
                <w:rPrChange w:id="1176" w:author="Javier Quintana Pérez" w:date="2022-05-09T17:21:00Z">
                  <w:rPr/>
                </w:rPrChange>
              </w:rPr>
            </w:pPr>
          </w:p>
        </w:tc>
        <w:tc>
          <w:tcPr>
            <w:tcW w:w="574" w:type="pct"/>
            <w:vAlign w:val="center"/>
            <w:tcPrChange w:id="1177" w:author="Javier Quintana Pérez" w:date="2022-05-09T17:21:00Z">
              <w:tcPr>
                <w:tcW w:w="574" w:type="pct"/>
                <w:vAlign w:val="center"/>
              </w:tcPr>
            </w:tcPrChange>
          </w:tcPr>
          <w:p w:rsidR="00090B75" w:rsidRPr="00372B0B" w:rsidRDefault="00090B75" w:rsidP="00090B75">
            <w:pPr>
              <w:rPr>
                <w:rFonts w:ascii="Source Sans Pro" w:hAnsi="Source Sans Pro"/>
                <w:sz w:val="21"/>
                <w:szCs w:val="21"/>
                <w:rPrChange w:id="1178" w:author="Javier Quintana Pérez" w:date="2022-05-09T17:21:00Z">
                  <w:rPr/>
                </w:rPrChange>
              </w:rPr>
            </w:pPr>
          </w:p>
        </w:tc>
      </w:tr>
      <w:tr w:rsidR="00090B75" w:rsidRPr="00A43825" w:rsidTr="00372B0B">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179" w:author="Javier Quintana Pérez" w:date="2022-05-09T17:21: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1180" w:author="Javier Quintana Pérez" w:date="2022-05-09T17:21:00Z">
            <w:trPr>
              <w:jc w:val="center"/>
            </w:trPr>
          </w:trPrChange>
        </w:trPr>
        <w:tc>
          <w:tcPr>
            <w:tcW w:w="3852" w:type="pct"/>
            <w:vAlign w:val="center"/>
            <w:tcPrChange w:id="1181" w:author="Javier Quintana Pérez" w:date="2022-05-09T17:21:00Z">
              <w:tcPr>
                <w:tcW w:w="3852" w:type="pct"/>
                <w:vAlign w:val="center"/>
              </w:tcPr>
            </w:tcPrChange>
          </w:tcPr>
          <w:p w:rsidR="00090B75" w:rsidRPr="00372B0B" w:rsidRDefault="00D919CB" w:rsidP="00090B75">
            <w:pPr>
              <w:rPr>
                <w:rFonts w:ascii="Source Sans Pro" w:hAnsi="Source Sans Pro"/>
                <w:sz w:val="21"/>
                <w:szCs w:val="21"/>
                <w:rPrChange w:id="1182" w:author="Javier Quintana Pérez" w:date="2022-05-09T17:21:00Z">
                  <w:rPr/>
                </w:rPrChange>
              </w:rPr>
            </w:pPr>
            <w:r w:rsidRPr="00D919CB">
              <w:rPr>
                <w:rFonts w:ascii="Source Sans Pro" w:hAnsi="Source Sans Pro"/>
                <w:sz w:val="21"/>
                <w:szCs w:val="21"/>
                <w:rPrChange w:id="1183" w:author="Javier Quintana Pérez" w:date="2022-05-09T17:21:00Z">
                  <w:rPr>
                    <w:color w:val="0000FF"/>
                    <w:u w:val="single"/>
                  </w:rPr>
                </w:rPrChange>
              </w:rPr>
              <w:t>Documentación marcado CE de los elementos prefabricados que se suministrarán a la obra</w:t>
            </w:r>
          </w:p>
        </w:tc>
        <w:tc>
          <w:tcPr>
            <w:tcW w:w="574" w:type="pct"/>
            <w:vAlign w:val="center"/>
            <w:tcPrChange w:id="1184" w:author="Javier Quintana Pérez" w:date="2022-05-09T17:21:00Z">
              <w:tcPr>
                <w:tcW w:w="574" w:type="pct"/>
                <w:vAlign w:val="center"/>
              </w:tcPr>
            </w:tcPrChange>
          </w:tcPr>
          <w:p w:rsidR="00090B75" w:rsidRPr="00372B0B" w:rsidRDefault="00090B75" w:rsidP="00090B75">
            <w:pPr>
              <w:rPr>
                <w:rFonts w:ascii="Source Sans Pro" w:hAnsi="Source Sans Pro"/>
                <w:sz w:val="21"/>
                <w:szCs w:val="21"/>
                <w:rPrChange w:id="1185" w:author="Javier Quintana Pérez" w:date="2022-05-09T17:21:00Z">
                  <w:rPr/>
                </w:rPrChange>
              </w:rPr>
            </w:pPr>
          </w:p>
        </w:tc>
        <w:tc>
          <w:tcPr>
            <w:tcW w:w="574" w:type="pct"/>
            <w:vAlign w:val="center"/>
            <w:tcPrChange w:id="1186" w:author="Javier Quintana Pérez" w:date="2022-05-09T17:21:00Z">
              <w:tcPr>
                <w:tcW w:w="574" w:type="pct"/>
                <w:vAlign w:val="center"/>
              </w:tcPr>
            </w:tcPrChange>
          </w:tcPr>
          <w:p w:rsidR="00090B75" w:rsidRPr="00372B0B" w:rsidRDefault="00090B75" w:rsidP="00090B75">
            <w:pPr>
              <w:rPr>
                <w:rFonts w:ascii="Source Sans Pro" w:hAnsi="Source Sans Pro"/>
                <w:sz w:val="21"/>
                <w:szCs w:val="21"/>
                <w:rPrChange w:id="1187" w:author="Javier Quintana Pérez" w:date="2022-05-09T17:21:00Z">
                  <w:rPr/>
                </w:rPrChange>
              </w:rPr>
            </w:pPr>
          </w:p>
        </w:tc>
      </w:tr>
      <w:tr w:rsidR="00090B75" w:rsidRPr="00A43825" w:rsidTr="00372B0B">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188" w:author="Javier Quintana Pérez" w:date="2022-05-09T17:21: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1189" w:author="Javier Quintana Pérez" w:date="2022-05-09T17:21:00Z">
            <w:trPr>
              <w:jc w:val="center"/>
            </w:trPr>
          </w:trPrChange>
        </w:trPr>
        <w:tc>
          <w:tcPr>
            <w:tcW w:w="3852" w:type="pct"/>
            <w:vAlign w:val="center"/>
            <w:tcPrChange w:id="1190" w:author="Javier Quintana Pérez" w:date="2022-05-09T17:21:00Z">
              <w:tcPr>
                <w:tcW w:w="3852" w:type="pct"/>
                <w:vAlign w:val="center"/>
              </w:tcPr>
            </w:tcPrChange>
          </w:tcPr>
          <w:p w:rsidR="00090B75" w:rsidRPr="00372B0B" w:rsidRDefault="00D919CB" w:rsidP="00090B75">
            <w:pPr>
              <w:rPr>
                <w:rFonts w:ascii="Source Sans Pro" w:hAnsi="Source Sans Pro"/>
                <w:sz w:val="21"/>
                <w:szCs w:val="21"/>
                <w:rPrChange w:id="1191" w:author="Javier Quintana Pérez" w:date="2022-05-09T17:21:00Z">
                  <w:rPr/>
                </w:rPrChange>
              </w:rPr>
            </w:pPr>
            <w:r w:rsidRPr="00D919CB">
              <w:rPr>
                <w:rFonts w:ascii="Source Sans Pro" w:hAnsi="Source Sans Pro"/>
                <w:sz w:val="21"/>
                <w:szCs w:val="21"/>
                <w:rPrChange w:id="1192" w:author="Javier Quintana Pérez" w:date="2022-05-09T17:21:00Z">
                  <w:rPr>
                    <w:color w:val="0000FF"/>
                    <w:u w:val="single"/>
                  </w:rPr>
                </w:rPrChange>
              </w:rPr>
              <w:t>Documentación técnica, en su caso, marcado CE de los componentes de los elementos prefabricados que se suministrarán a la obra</w:t>
            </w:r>
          </w:p>
        </w:tc>
        <w:tc>
          <w:tcPr>
            <w:tcW w:w="574" w:type="pct"/>
            <w:vAlign w:val="center"/>
            <w:tcPrChange w:id="1193" w:author="Javier Quintana Pérez" w:date="2022-05-09T17:21:00Z">
              <w:tcPr>
                <w:tcW w:w="574" w:type="pct"/>
                <w:vAlign w:val="center"/>
              </w:tcPr>
            </w:tcPrChange>
          </w:tcPr>
          <w:p w:rsidR="00090B75" w:rsidRPr="00372B0B" w:rsidRDefault="00090B75" w:rsidP="00090B75">
            <w:pPr>
              <w:rPr>
                <w:rFonts w:ascii="Source Sans Pro" w:hAnsi="Source Sans Pro"/>
                <w:sz w:val="21"/>
                <w:szCs w:val="21"/>
                <w:rPrChange w:id="1194" w:author="Javier Quintana Pérez" w:date="2022-05-09T17:21:00Z">
                  <w:rPr/>
                </w:rPrChange>
              </w:rPr>
            </w:pPr>
          </w:p>
        </w:tc>
        <w:tc>
          <w:tcPr>
            <w:tcW w:w="574" w:type="pct"/>
            <w:vAlign w:val="center"/>
            <w:tcPrChange w:id="1195" w:author="Javier Quintana Pérez" w:date="2022-05-09T17:21:00Z">
              <w:tcPr>
                <w:tcW w:w="574" w:type="pct"/>
                <w:vAlign w:val="center"/>
              </w:tcPr>
            </w:tcPrChange>
          </w:tcPr>
          <w:p w:rsidR="00090B75" w:rsidRPr="00372B0B" w:rsidRDefault="00090B75" w:rsidP="00090B75">
            <w:pPr>
              <w:rPr>
                <w:rFonts w:ascii="Source Sans Pro" w:hAnsi="Source Sans Pro"/>
                <w:sz w:val="21"/>
                <w:szCs w:val="21"/>
                <w:rPrChange w:id="1196" w:author="Javier Quintana Pérez" w:date="2022-05-09T17:21:00Z">
                  <w:rPr/>
                </w:rPrChange>
              </w:rPr>
            </w:pPr>
          </w:p>
        </w:tc>
      </w:tr>
      <w:tr w:rsidR="00090B75" w:rsidRPr="00A43825" w:rsidTr="001D09D8">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197" w:author="mjsierra" w:date="2022-07-12T11:42: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355"/>
          <w:jc w:val="center"/>
          <w:trPrChange w:id="1198" w:author="mjsierra" w:date="2022-07-12T11:42:00Z">
            <w:trPr>
              <w:jc w:val="center"/>
            </w:trPr>
          </w:trPrChange>
        </w:trPr>
        <w:tc>
          <w:tcPr>
            <w:tcW w:w="3852" w:type="pct"/>
            <w:vAlign w:val="center"/>
            <w:tcPrChange w:id="1199" w:author="mjsierra" w:date="2022-07-12T11:42:00Z">
              <w:tcPr>
                <w:tcW w:w="3852" w:type="pct"/>
                <w:vAlign w:val="center"/>
              </w:tcPr>
            </w:tcPrChange>
          </w:tcPr>
          <w:p w:rsidR="00090B75" w:rsidRPr="00372B0B" w:rsidRDefault="00D919CB">
            <w:pPr>
              <w:rPr>
                <w:rFonts w:ascii="Source Sans Pro" w:hAnsi="Source Sans Pro"/>
                <w:sz w:val="21"/>
                <w:szCs w:val="21"/>
                <w:rPrChange w:id="1200" w:author="Javier Quintana Pérez" w:date="2022-05-09T17:21:00Z">
                  <w:rPr/>
                </w:rPrChange>
              </w:rPr>
            </w:pPr>
            <w:r w:rsidRPr="00D919CB">
              <w:rPr>
                <w:rFonts w:ascii="Source Sans Pro" w:hAnsi="Source Sans Pro"/>
                <w:sz w:val="21"/>
                <w:szCs w:val="21"/>
                <w:rPrChange w:id="1201" w:author="Javier Quintana Pérez" w:date="2022-05-09T17:21:00Z">
                  <w:rPr>
                    <w:color w:val="0000FF"/>
                    <w:u w:val="single"/>
                  </w:rPr>
                </w:rPrChange>
              </w:rPr>
              <w:t>Albaranes de suministro</w:t>
            </w:r>
            <w:del w:id="1202" w:author="mjsierra" w:date="2022-07-12T11:38:00Z">
              <w:r w:rsidRPr="00D919CB">
                <w:rPr>
                  <w:rFonts w:ascii="Source Sans Pro" w:hAnsi="Source Sans Pro"/>
                  <w:sz w:val="21"/>
                  <w:szCs w:val="21"/>
                  <w:rPrChange w:id="1203" w:author="Javier Quintana Pérez" w:date="2022-05-09T17:21:00Z">
                    <w:rPr>
                      <w:color w:val="0000FF"/>
                      <w:u w:val="single"/>
                    </w:rPr>
                  </w:rPrChange>
                </w:rPr>
                <w:delText>s</w:delText>
              </w:r>
            </w:del>
            <w:r w:rsidRPr="00D919CB">
              <w:rPr>
                <w:rFonts w:ascii="Source Sans Pro" w:hAnsi="Source Sans Pro"/>
                <w:sz w:val="21"/>
                <w:szCs w:val="21"/>
                <w:rPrChange w:id="1204" w:author="Javier Quintana Pérez" w:date="2022-05-09T17:21:00Z">
                  <w:rPr>
                    <w:color w:val="0000FF"/>
                    <w:u w:val="single"/>
                  </w:rPr>
                </w:rPrChange>
              </w:rPr>
              <w:t xml:space="preserve"> de estos componentes</w:t>
            </w:r>
          </w:p>
        </w:tc>
        <w:tc>
          <w:tcPr>
            <w:tcW w:w="574" w:type="pct"/>
            <w:vAlign w:val="center"/>
            <w:tcPrChange w:id="1205" w:author="mjsierra" w:date="2022-07-12T11:42:00Z">
              <w:tcPr>
                <w:tcW w:w="574" w:type="pct"/>
                <w:vAlign w:val="center"/>
              </w:tcPr>
            </w:tcPrChange>
          </w:tcPr>
          <w:p w:rsidR="00090B75" w:rsidRPr="00372B0B" w:rsidRDefault="00090B75" w:rsidP="00090B75">
            <w:pPr>
              <w:rPr>
                <w:rFonts w:ascii="Source Sans Pro" w:hAnsi="Source Sans Pro"/>
                <w:sz w:val="21"/>
                <w:szCs w:val="21"/>
                <w:rPrChange w:id="1206" w:author="Javier Quintana Pérez" w:date="2022-05-09T17:21:00Z">
                  <w:rPr/>
                </w:rPrChange>
              </w:rPr>
            </w:pPr>
          </w:p>
        </w:tc>
        <w:tc>
          <w:tcPr>
            <w:tcW w:w="574" w:type="pct"/>
            <w:vAlign w:val="center"/>
            <w:tcPrChange w:id="1207" w:author="mjsierra" w:date="2022-07-12T11:42:00Z">
              <w:tcPr>
                <w:tcW w:w="574" w:type="pct"/>
                <w:vAlign w:val="center"/>
              </w:tcPr>
            </w:tcPrChange>
          </w:tcPr>
          <w:p w:rsidR="00090B75" w:rsidRPr="00372B0B" w:rsidRDefault="00090B75" w:rsidP="00090B75">
            <w:pPr>
              <w:rPr>
                <w:rFonts w:ascii="Source Sans Pro" w:hAnsi="Source Sans Pro"/>
                <w:sz w:val="21"/>
                <w:szCs w:val="21"/>
                <w:rPrChange w:id="1208" w:author="Javier Quintana Pérez" w:date="2022-05-09T17:21:00Z">
                  <w:rPr/>
                </w:rPrChange>
              </w:rPr>
            </w:pPr>
          </w:p>
        </w:tc>
      </w:tr>
      <w:tr w:rsidR="00090B75" w:rsidRPr="00A43825" w:rsidTr="00372B0B">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209" w:author="Javier Quintana Pérez" w:date="2022-05-09T17:21: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1210" w:author="Javier Quintana Pérez" w:date="2022-05-09T17:21:00Z">
            <w:trPr>
              <w:jc w:val="center"/>
            </w:trPr>
          </w:trPrChange>
        </w:trPr>
        <w:tc>
          <w:tcPr>
            <w:tcW w:w="3852" w:type="pct"/>
            <w:vAlign w:val="center"/>
            <w:tcPrChange w:id="1211" w:author="Javier Quintana Pérez" w:date="2022-05-09T17:21:00Z">
              <w:tcPr>
                <w:tcW w:w="3852" w:type="pct"/>
                <w:vAlign w:val="center"/>
              </w:tcPr>
            </w:tcPrChange>
          </w:tcPr>
          <w:p w:rsidR="00090B75" w:rsidRPr="000D496E" w:rsidRDefault="00D919CB" w:rsidP="007D53F2">
            <w:pPr>
              <w:rPr>
                <w:rFonts w:ascii="Source Sans Pro" w:hAnsi="Source Sans Pro"/>
                <w:sz w:val="21"/>
                <w:szCs w:val="21"/>
                <w:rPrChange w:id="1212" w:author="mjsierra" w:date="2022-07-29T09:40:00Z">
                  <w:rPr/>
                </w:rPrChange>
              </w:rPr>
            </w:pPr>
            <w:del w:id="1213" w:author="mjsierra" w:date="2022-07-29T09:39:00Z">
              <w:r w:rsidRPr="00D919CB">
                <w:rPr>
                  <w:rFonts w:ascii="Source Sans Pro" w:hAnsi="Source Sans Pro"/>
                  <w:strike/>
                  <w:sz w:val="21"/>
                  <w:szCs w:val="21"/>
                  <w:rPrChange w:id="1214" w:author="mjsierra" w:date="2022-07-29T09:40:00Z">
                    <w:rPr>
                      <w:color w:val="0000FF"/>
                      <w:u w:val="single"/>
                    </w:rPr>
                  </w:rPrChange>
                </w:rPr>
                <w:delText>Instrucción técnica</w:delText>
              </w:r>
              <w:r w:rsidRPr="00D919CB">
                <w:rPr>
                  <w:rFonts w:ascii="Source Sans Pro" w:hAnsi="Source Sans Pro"/>
                  <w:sz w:val="21"/>
                  <w:szCs w:val="21"/>
                  <w:rPrChange w:id="1215" w:author="mjsierra" w:date="2022-07-29T09:40:00Z">
                    <w:rPr>
                      <w:color w:val="0000FF"/>
                      <w:u w:val="single"/>
                    </w:rPr>
                  </w:rPrChange>
                </w:rPr>
                <w:delText xml:space="preserve"> </w:delText>
              </w:r>
            </w:del>
            <w:ins w:id="1216" w:author="mjsierra" w:date="2022-07-12T11:42:00Z">
              <w:r w:rsidRPr="00D919CB">
                <w:rPr>
                  <w:rFonts w:ascii="Source Sans Pro" w:hAnsi="Source Sans Pro"/>
                  <w:sz w:val="21"/>
                  <w:szCs w:val="21"/>
                  <w:rPrChange w:id="1217" w:author="mjsierra" w:date="2022-07-29T09:40:00Z">
                    <w:rPr>
                      <w:rFonts w:ascii="Source Sans Pro" w:hAnsi="Source Sans Pro"/>
                      <w:color w:val="0000FF"/>
                      <w:sz w:val="21"/>
                      <w:szCs w:val="21"/>
                      <w:u w:val="single"/>
                    </w:rPr>
                  </w:rPrChange>
                </w:rPr>
                <w:t>Manual y procedimientos</w:t>
              </w:r>
              <w:r w:rsidR="001D09D8" w:rsidRPr="000D496E">
                <w:rPr>
                  <w:rFonts w:ascii="Source Sans Pro" w:hAnsi="Source Sans Pro"/>
                  <w:sz w:val="21"/>
                  <w:szCs w:val="21"/>
                </w:rPr>
                <w:t xml:space="preserve"> </w:t>
              </w:r>
            </w:ins>
            <w:r w:rsidRPr="00D919CB">
              <w:rPr>
                <w:rFonts w:ascii="Source Sans Pro" w:hAnsi="Source Sans Pro"/>
                <w:sz w:val="21"/>
                <w:szCs w:val="21"/>
                <w:rPrChange w:id="1218" w:author="mjsierra" w:date="2022-07-29T09:40:00Z">
                  <w:rPr>
                    <w:color w:val="0000FF"/>
                    <w:u w:val="single"/>
                  </w:rPr>
                </w:rPrChange>
              </w:rPr>
              <w:t xml:space="preserve">de fabricación </w:t>
            </w:r>
            <w:ins w:id="1219" w:author="mjsierra" w:date="2022-07-12T11:42:00Z">
              <w:r w:rsidRPr="00D919CB">
                <w:rPr>
                  <w:rFonts w:ascii="Source Sans Pro" w:hAnsi="Source Sans Pro"/>
                  <w:sz w:val="21"/>
                  <w:szCs w:val="21"/>
                  <w:rPrChange w:id="1220" w:author="mjsierra" w:date="2022-07-29T09:40:00Z">
                    <w:rPr>
                      <w:rFonts w:ascii="Source Sans Pro" w:hAnsi="Source Sans Pro"/>
                      <w:color w:val="0000FF"/>
                      <w:sz w:val="21"/>
                      <w:szCs w:val="21"/>
                      <w:u w:val="single"/>
                    </w:rPr>
                  </w:rPrChange>
                </w:rPr>
                <w:t>y control</w:t>
              </w:r>
              <w:r w:rsidR="001D09D8" w:rsidRPr="000D496E">
                <w:rPr>
                  <w:rFonts w:ascii="Source Sans Pro" w:hAnsi="Source Sans Pro"/>
                  <w:sz w:val="21"/>
                  <w:szCs w:val="21"/>
                </w:rPr>
                <w:t xml:space="preserve"> </w:t>
              </w:r>
            </w:ins>
            <w:r w:rsidRPr="00D919CB">
              <w:rPr>
                <w:rFonts w:ascii="Source Sans Pro" w:hAnsi="Source Sans Pro"/>
                <w:sz w:val="21"/>
                <w:szCs w:val="21"/>
                <w:rPrChange w:id="1221" w:author="mjsierra" w:date="2022-07-29T09:40:00Z">
                  <w:rPr>
                    <w:color w:val="0000FF"/>
                    <w:u w:val="single"/>
                  </w:rPr>
                </w:rPrChange>
              </w:rPr>
              <w:t>de los elementos prefabricados que se suministrarán a la obra</w:t>
            </w:r>
          </w:p>
        </w:tc>
        <w:tc>
          <w:tcPr>
            <w:tcW w:w="574" w:type="pct"/>
            <w:vAlign w:val="center"/>
            <w:tcPrChange w:id="1222" w:author="Javier Quintana Pérez" w:date="2022-05-09T17:21:00Z">
              <w:tcPr>
                <w:tcW w:w="574" w:type="pct"/>
                <w:vAlign w:val="center"/>
              </w:tcPr>
            </w:tcPrChange>
          </w:tcPr>
          <w:p w:rsidR="00090B75" w:rsidRPr="00372B0B" w:rsidRDefault="00090B75" w:rsidP="00090B75">
            <w:pPr>
              <w:rPr>
                <w:rFonts w:ascii="Source Sans Pro" w:hAnsi="Source Sans Pro"/>
                <w:sz w:val="21"/>
                <w:szCs w:val="21"/>
                <w:rPrChange w:id="1223" w:author="Javier Quintana Pérez" w:date="2022-05-09T17:21:00Z">
                  <w:rPr/>
                </w:rPrChange>
              </w:rPr>
            </w:pPr>
          </w:p>
        </w:tc>
        <w:tc>
          <w:tcPr>
            <w:tcW w:w="574" w:type="pct"/>
            <w:vAlign w:val="center"/>
            <w:tcPrChange w:id="1224" w:author="Javier Quintana Pérez" w:date="2022-05-09T17:21:00Z">
              <w:tcPr>
                <w:tcW w:w="574" w:type="pct"/>
                <w:vAlign w:val="center"/>
              </w:tcPr>
            </w:tcPrChange>
          </w:tcPr>
          <w:p w:rsidR="00090B75" w:rsidRPr="00372B0B" w:rsidRDefault="00090B75" w:rsidP="00090B75">
            <w:pPr>
              <w:rPr>
                <w:rFonts w:ascii="Source Sans Pro" w:hAnsi="Source Sans Pro"/>
                <w:sz w:val="21"/>
                <w:szCs w:val="21"/>
                <w:rPrChange w:id="1225" w:author="Javier Quintana Pérez" w:date="2022-05-09T17:21:00Z">
                  <w:rPr/>
                </w:rPrChange>
              </w:rPr>
            </w:pPr>
          </w:p>
        </w:tc>
      </w:tr>
      <w:tr w:rsidR="00090B75" w:rsidRPr="00A43825" w:rsidDel="000D496E" w:rsidTr="00372B0B">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226" w:author="Javier Quintana Pérez" w:date="2022-05-09T17:21: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del w:id="1227" w:author="mjsierra" w:date="2022-07-29T09:40:00Z"/>
          <w:trPrChange w:id="1228" w:author="Javier Quintana Pérez" w:date="2022-05-09T17:21:00Z">
            <w:trPr>
              <w:jc w:val="center"/>
            </w:trPr>
          </w:trPrChange>
        </w:trPr>
        <w:tc>
          <w:tcPr>
            <w:tcW w:w="3852" w:type="pct"/>
            <w:vAlign w:val="center"/>
            <w:tcPrChange w:id="1229" w:author="Javier Quintana Pérez" w:date="2022-05-09T17:21:00Z">
              <w:tcPr>
                <w:tcW w:w="3852" w:type="pct"/>
                <w:vAlign w:val="center"/>
              </w:tcPr>
            </w:tcPrChange>
          </w:tcPr>
          <w:p w:rsidR="00090B75" w:rsidRPr="004D1D80" w:rsidDel="000D496E" w:rsidRDefault="00D919CB" w:rsidP="00090B75">
            <w:pPr>
              <w:rPr>
                <w:del w:id="1230" w:author="mjsierra" w:date="2022-07-29T09:40:00Z"/>
                <w:rFonts w:ascii="Source Sans Pro" w:hAnsi="Source Sans Pro"/>
                <w:strike/>
                <w:sz w:val="21"/>
                <w:szCs w:val="21"/>
                <w:rPrChange w:id="1231" w:author="mjsierra" w:date="2022-07-12T11:43:00Z">
                  <w:rPr>
                    <w:del w:id="1232" w:author="mjsierra" w:date="2022-07-29T09:40:00Z"/>
                  </w:rPr>
                </w:rPrChange>
              </w:rPr>
            </w:pPr>
            <w:del w:id="1233" w:author="mjsierra" w:date="2022-07-29T09:40:00Z">
              <w:r w:rsidRPr="00D919CB">
                <w:rPr>
                  <w:rFonts w:ascii="Source Sans Pro" w:hAnsi="Source Sans Pro"/>
                  <w:strike/>
                  <w:sz w:val="21"/>
                  <w:szCs w:val="21"/>
                  <w:rPrChange w:id="1234" w:author="mjsierra" w:date="2022-07-12T11:43:00Z">
                    <w:rPr>
                      <w:color w:val="0000FF"/>
                      <w:u w:val="single"/>
                    </w:rPr>
                  </w:rPrChange>
                </w:rPr>
                <w:delText>Plan de autocontrol de los elementos prefabricados que se suministrarán a la obra</w:delText>
              </w:r>
            </w:del>
          </w:p>
        </w:tc>
        <w:tc>
          <w:tcPr>
            <w:tcW w:w="574" w:type="pct"/>
            <w:vAlign w:val="center"/>
            <w:tcPrChange w:id="1235" w:author="Javier Quintana Pérez" w:date="2022-05-09T17:21:00Z">
              <w:tcPr>
                <w:tcW w:w="574" w:type="pct"/>
                <w:vAlign w:val="center"/>
              </w:tcPr>
            </w:tcPrChange>
          </w:tcPr>
          <w:p w:rsidR="00090B75" w:rsidRPr="00372B0B" w:rsidDel="000D496E" w:rsidRDefault="00090B75" w:rsidP="00090B75">
            <w:pPr>
              <w:rPr>
                <w:del w:id="1236" w:author="mjsierra" w:date="2022-07-29T09:40:00Z"/>
                <w:rFonts w:ascii="Source Sans Pro" w:hAnsi="Source Sans Pro"/>
                <w:sz w:val="21"/>
                <w:szCs w:val="21"/>
                <w:rPrChange w:id="1237" w:author="Javier Quintana Pérez" w:date="2022-05-09T17:21:00Z">
                  <w:rPr>
                    <w:del w:id="1238" w:author="mjsierra" w:date="2022-07-29T09:40:00Z"/>
                  </w:rPr>
                </w:rPrChange>
              </w:rPr>
            </w:pPr>
          </w:p>
        </w:tc>
        <w:tc>
          <w:tcPr>
            <w:tcW w:w="574" w:type="pct"/>
            <w:vAlign w:val="center"/>
            <w:tcPrChange w:id="1239" w:author="Javier Quintana Pérez" w:date="2022-05-09T17:21:00Z">
              <w:tcPr>
                <w:tcW w:w="574" w:type="pct"/>
                <w:vAlign w:val="center"/>
              </w:tcPr>
            </w:tcPrChange>
          </w:tcPr>
          <w:p w:rsidR="00090B75" w:rsidRPr="00372B0B" w:rsidDel="000D496E" w:rsidRDefault="00090B75" w:rsidP="00090B75">
            <w:pPr>
              <w:rPr>
                <w:del w:id="1240" w:author="mjsierra" w:date="2022-07-29T09:40:00Z"/>
                <w:rFonts w:ascii="Source Sans Pro" w:hAnsi="Source Sans Pro"/>
                <w:sz w:val="21"/>
                <w:szCs w:val="21"/>
                <w:rPrChange w:id="1241" w:author="Javier Quintana Pérez" w:date="2022-05-09T17:21:00Z">
                  <w:rPr>
                    <w:del w:id="1242" w:author="mjsierra" w:date="2022-07-29T09:40:00Z"/>
                  </w:rPr>
                </w:rPrChange>
              </w:rPr>
            </w:pPr>
          </w:p>
        </w:tc>
      </w:tr>
      <w:tr w:rsidR="00090B75" w:rsidRPr="00A43825" w:rsidTr="00372B0B">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243" w:author="Javier Quintana Pérez" w:date="2022-05-09T17:21: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1244" w:author="Javier Quintana Pérez" w:date="2022-05-09T17:21:00Z">
            <w:trPr>
              <w:jc w:val="center"/>
            </w:trPr>
          </w:trPrChange>
        </w:trPr>
        <w:tc>
          <w:tcPr>
            <w:tcW w:w="3852" w:type="pct"/>
            <w:vAlign w:val="center"/>
            <w:tcPrChange w:id="1245" w:author="Javier Quintana Pérez" w:date="2022-05-09T17:21:00Z">
              <w:tcPr>
                <w:tcW w:w="3852" w:type="pct"/>
                <w:vAlign w:val="center"/>
              </w:tcPr>
            </w:tcPrChange>
          </w:tcPr>
          <w:p w:rsidR="00090B75" w:rsidRPr="00372B0B" w:rsidRDefault="00D919CB" w:rsidP="00090B75">
            <w:pPr>
              <w:rPr>
                <w:rFonts w:ascii="Source Sans Pro" w:hAnsi="Source Sans Pro"/>
                <w:sz w:val="21"/>
                <w:szCs w:val="21"/>
                <w:rPrChange w:id="1246" w:author="Javier Quintana Pérez" w:date="2022-05-09T17:21:00Z">
                  <w:rPr/>
                </w:rPrChange>
              </w:rPr>
            </w:pPr>
            <w:r w:rsidRPr="00D919CB">
              <w:rPr>
                <w:rFonts w:ascii="Source Sans Pro" w:hAnsi="Source Sans Pro"/>
                <w:sz w:val="21"/>
                <w:szCs w:val="21"/>
                <w:rPrChange w:id="1247" w:author="Javier Quintana Pérez" w:date="2022-05-09T17:21:00Z">
                  <w:rPr>
                    <w:color w:val="0000FF"/>
                    <w:u w:val="single"/>
                  </w:rPr>
                </w:rPrChange>
              </w:rPr>
              <w:t>Últimos resultados de los ensayos de autocontrol realizados sobre los elementos prefabricados que se suministrarán a la obra</w:t>
            </w:r>
          </w:p>
        </w:tc>
        <w:tc>
          <w:tcPr>
            <w:tcW w:w="574" w:type="pct"/>
            <w:vAlign w:val="center"/>
            <w:tcPrChange w:id="1248" w:author="Javier Quintana Pérez" w:date="2022-05-09T17:21:00Z">
              <w:tcPr>
                <w:tcW w:w="574" w:type="pct"/>
                <w:vAlign w:val="center"/>
              </w:tcPr>
            </w:tcPrChange>
          </w:tcPr>
          <w:p w:rsidR="00090B75" w:rsidRPr="00372B0B" w:rsidRDefault="00090B75" w:rsidP="00090B75">
            <w:pPr>
              <w:rPr>
                <w:rFonts w:ascii="Source Sans Pro" w:hAnsi="Source Sans Pro"/>
                <w:sz w:val="21"/>
                <w:szCs w:val="21"/>
                <w:rPrChange w:id="1249" w:author="Javier Quintana Pérez" w:date="2022-05-09T17:21:00Z">
                  <w:rPr/>
                </w:rPrChange>
              </w:rPr>
            </w:pPr>
          </w:p>
        </w:tc>
        <w:tc>
          <w:tcPr>
            <w:tcW w:w="574" w:type="pct"/>
            <w:vAlign w:val="center"/>
            <w:tcPrChange w:id="1250" w:author="Javier Quintana Pérez" w:date="2022-05-09T17:21:00Z">
              <w:tcPr>
                <w:tcW w:w="574" w:type="pct"/>
                <w:vAlign w:val="center"/>
              </w:tcPr>
            </w:tcPrChange>
          </w:tcPr>
          <w:p w:rsidR="00090B75" w:rsidRPr="00372B0B" w:rsidRDefault="00090B75" w:rsidP="00090B75">
            <w:pPr>
              <w:rPr>
                <w:rFonts w:ascii="Source Sans Pro" w:hAnsi="Source Sans Pro"/>
                <w:sz w:val="21"/>
                <w:szCs w:val="21"/>
                <w:rPrChange w:id="1251" w:author="Javier Quintana Pérez" w:date="2022-05-09T17:21:00Z">
                  <w:rPr/>
                </w:rPrChange>
              </w:rPr>
            </w:pPr>
          </w:p>
        </w:tc>
      </w:tr>
    </w:tbl>
    <w:p w:rsidR="003D1034" w:rsidRPr="0094441F" w:rsidDel="000F3958" w:rsidRDefault="003D1034" w:rsidP="003D1034">
      <w:pPr>
        <w:rPr>
          <w:del w:id="1252" w:author="Javier Quintana Pérez" w:date="2022-05-09T10:44:00Z"/>
          <w:rFonts w:ascii="Source Sans Pro" w:hAnsi="Source Sans Pro"/>
          <w:sz w:val="16"/>
          <w:szCs w:val="16"/>
          <w:rPrChange w:id="1253" w:author="Javier Quintana Pérez" w:date="2022-07-20T16:50:00Z">
            <w:rPr>
              <w:del w:id="1254" w:author="Javier Quintana Pérez" w:date="2022-05-09T10:44:00Z"/>
              <w:sz w:val="16"/>
              <w:szCs w:val="16"/>
            </w:rPr>
          </w:rPrChange>
        </w:rPr>
      </w:pPr>
    </w:p>
    <w:p w:rsidR="000C106E" w:rsidRPr="0094441F" w:rsidRDefault="00D919CB" w:rsidP="000C106E">
      <w:pPr>
        <w:rPr>
          <w:ins w:id="1255" w:author="Javier Quintana Pérez" w:date="2022-05-09T10:44:00Z"/>
          <w:rFonts w:ascii="Source Sans Pro" w:hAnsi="Source Sans Pro"/>
          <w:sz w:val="16"/>
          <w:szCs w:val="16"/>
          <w:rPrChange w:id="1256" w:author="Javier Quintana Pérez" w:date="2022-07-20T16:50:00Z">
            <w:rPr>
              <w:ins w:id="1257" w:author="Javier Quintana Pérez" w:date="2022-05-09T10:44:00Z"/>
            </w:rPr>
          </w:rPrChange>
        </w:rPr>
      </w:pPr>
      <w:r w:rsidRPr="00D919CB">
        <w:rPr>
          <w:rFonts w:ascii="Source Sans Pro" w:hAnsi="Source Sans Pro"/>
          <w:sz w:val="16"/>
          <w:szCs w:val="16"/>
          <w:rPrChange w:id="1258" w:author="Javier Quintana Pérez" w:date="2022-07-20T16:50:00Z">
            <w:rPr>
              <w:color w:val="0000FF"/>
              <w:u w:val="single"/>
            </w:rPr>
          </w:rPrChange>
        </w:rPr>
        <w:t xml:space="preserve"> (*) Preferentemente toda la documentación se aportará en formato digital</w:t>
      </w:r>
      <w:ins w:id="1259" w:author="Javier Quintana Pérez" w:date="2022-05-09T10:44:00Z">
        <w:r w:rsidRPr="00D919CB">
          <w:rPr>
            <w:rFonts w:ascii="Source Sans Pro" w:hAnsi="Source Sans Pro"/>
            <w:sz w:val="16"/>
            <w:szCs w:val="16"/>
            <w:rPrChange w:id="1260" w:author="Javier Quintana Pérez" w:date="2022-07-20T16:50:00Z">
              <w:rPr>
                <w:color w:val="0000FF"/>
                <w:u w:val="single"/>
              </w:rPr>
            </w:rPrChange>
          </w:rPr>
          <w:t>.</w:t>
        </w:r>
      </w:ins>
    </w:p>
    <w:p w:rsidR="000F3958" w:rsidRDefault="000F3958" w:rsidP="000C106E"/>
    <w:p w:rsidR="00C520A3" w:rsidRPr="00372B0B" w:rsidRDefault="00D919CB" w:rsidP="00C520A3">
      <w:pPr>
        <w:rPr>
          <w:rFonts w:ascii="Source Sans Pro" w:hAnsi="Source Sans Pro"/>
          <w:u w:val="single"/>
          <w:rPrChange w:id="1261" w:author="Javier Quintana Pérez" w:date="2022-05-09T17:22:00Z">
            <w:rPr>
              <w:u w:val="single"/>
            </w:rPr>
          </w:rPrChange>
        </w:rPr>
      </w:pPr>
      <w:r w:rsidRPr="00D919CB">
        <w:rPr>
          <w:rFonts w:ascii="Source Sans Pro" w:hAnsi="Source Sans Pro"/>
          <w:u w:val="single"/>
          <w:rPrChange w:id="1262" w:author="Javier Quintana Pérez" w:date="2022-05-09T17:22:00Z">
            <w:rPr>
              <w:color w:val="0000FF"/>
              <w:u w:val="single"/>
            </w:rPr>
          </w:rPrChange>
        </w:rPr>
        <w:t>COMENTARIOS</w:t>
      </w:r>
    </w:p>
    <w:p w:rsidR="00C520A3" w:rsidRDefault="00C520A3" w:rsidP="00C520A3">
      <w:pPr>
        <w:rPr>
          <w:color w:val="365F91"/>
          <w:u w:val="single"/>
        </w:rPr>
      </w:pPr>
    </w:p>
    <w:tbl>
      <w:tblPr>
        <w:tblW w:w="5000" w:type="pct"/>
        <w:jc w:val="center"/>
        <w:tblBorders>
          <w:top w:val="single" w:sz="4" w:space="0" w:color="auto"/>
          <w:left w:val="single" w:sz="4" w:space="0" w:color="auto"/>
          <w:bottom w:val="single" w:sz="4" w:space="0" w:color="auto"/>
          <w:right w:val="single" w:sz="4" w:space="0" w:color="auto"/>
        </w:tblBorders>
        <w:tblLook w:val="04A0"/>
        <w:tblPrChange w:id="1263" w:author="Javier Quintana Pérez" w:date="2022-07-20T16:5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9286"/>
        <w:tblGridChange w:id="1264">
          <w:tblGrid>
            <w:gridCol w:w="9286"/>
          </w:tblGrid>
        </w:tblGridChange>
      </w:tblGrid>
      <w:tr w:rsidR="00C520A3" w:rsidRPr="0071439B" w:rsidTr="0094441F">
        <w:trPr>
          <w:jc w:val="center"/>
          <w:trPrChange w:id="1265" w:author="Javier Quintana Pérez" w:date="2022-07-20T16:50:00Z">
            <w:trPr>
              <w:jc w:val="center"/>
            </w:trPr>
          </w:trPrChange>
        </w:trPr>
        <w:tc>
          <w:tcPr>
            <w:tcW w:w="5000" w:type="pct"/>
            <w:shd w:val="clear" w:color="auto" w:fill="auto"/>
            <w:tcPrChange w:id="1266" w:author="Javier Quintana Pérez" w:date="2022-07-20T16:50:00Z">
              <w:tcPr>
                <w:tcW w:w="5000" w:type="pct"/>
                <w:shd w:val="clear" w:color="auto" w:fill="auto"/>
              </w:tcPr>
            </w:tcPrChange>
          </w:tcPr>
          <w:p w:rsidR="00C520A3" w:rsidRPr="00D2692C" w:rsidRDefault="00C520A3" w:rsidP="00343C5A">
            <w:pPr>
              <w:rPr>
                <w:u w:val="single"/>
              </w:rPr>
            </w:pPr>
          </w:p>
          <w:p w:rsidR="00C520A3" w:rsidRPr="00D2692C" w:rsidRDefault="00C520A3" w:rsidP="00343C5A">
            <w:pPr>
              <w:rPr>
                <w:u w:val="single"/>
              </w:rPr>
            </w:pPr>
          </w:p>
          <w:p w:rsidR="00C520A3" w:rsidRPr="00D2692C" w:rsidRDefault="00C520A3" w:rsidP="00343C5A">
            <w:pPr>
              <w:rPr>
                <w:u w:val="single"/>
              </w:rPr>
            </w:pPr>
          </w:p>
          <w:p w:rsidR="00C520A3" w:rsidRPr="0071439B" w:rsidRDefault="00C520A3" w:rsidP="00343C5A">
            <w:pPr>
              <w:rPr>
                <w:color w:val="365F91"/>
                <w:u w:val="single"/>
              </w:rPr>
            </w:pPr>
          </w:p>
        </w:tc>
      </w:tr>
    </w:tbl>
    <w:p w:rsidR="00D06C48" w:rsidRDefault="00D06C48" w:rsidP="000C106E">
      <w:pPr>
        <w:rPr>
          <w:ins w:id="1267" w:author="Javier Quintana Pérez" w:date="2022-05-09T17:25:00Z"/>
        </w:rPr>
      </w:pPr>
    </w:p>
    <w:p w:rsidR="00D06C48" w:rsidRDefault="00D06C48">
      <w:pPr>
        <w:tabs>
          <w:tab w:val="clear" w:pos="567"/>
        </w:tabs>
        <w:spacing w:line="240" w:lineRule="auto"/>
        <w:jc w:val="left"/>
        <w:rPr>
          <w:ins w:id="1268" w:author="Javier Quintana Pérez" w:date="2022-05-09T17:25:00Z"/>
        </w:rPr>
      </w:pPr>
      <w:ins w:id="1269" w:author="Javier Quintana Pérez" w:date="2022-05-09T17:25:00Z">
        <w:r>
          <w:br w:type="page"/>
        </w:r>
      </w:ins>
    </w:p>
    <w:p w:rsidR="00841B5A" w:rsidDel="00D06C48" w:rsidRDefault="00841B5A" w:rsidP="000C106E">
      <w:pPr>
        <w:rPr>
          <w:del w:id="1270" w:author="Javier Quintana Pérez" w:date="2022-05-09T17:25:00Z"/>
        </w:rPr>
      </w:pPr>
      <w:bookmarkStart w:id="1271" w:name="_Toc120636763"/>
      <w:bookmarkStart w:id="1272" w:name="_Toc120640311"/>
      <w:bookmarkStart w:id="1273" w:name="_Toc122537317"/>
      <w:bookmarkEnd w:id="1271"/>
      <w:bookmarkEnd w:id="1272"/>
      <w:bookmarkEnd w:id="1273"/>
    </w:p>
    <w:p w:rsidR="00841B5A" w:rsidDel="008F7D38" w:rsidRDefault="00841B5A" w:rsidP="000C106E">
      <w:pPr>
        <w:rPr>
          <w:del w:id="1274" w:author="Javier Quintana Pérez" w:date="2022-05-09T15:54:00Z"/>
        </w:rPr>
      </w:pPr>
      <w:bookmarkStart w:id="1275" w:name="_Toc120636764"/>
      <w:bookmarkStart w:id="1276" w:name="_Toc120640312"/>
      <w:bookmarkStart w:id="1277" w:name="_Toc122537318"/>
      <w:bookmarkEnd w:id="1275"/>
      <w:bookmarkEnd w:id="1276"/>
      <w:bookmarkEnd w:id="1277"/>
    </w:p>
    <w:p w:rsidR="00C520A3" w:rsidRPr="00A43825" w:rsidDel="00387376" w:rsidRDefault="00C520A3" w:rsidP="000C106E">
      <w:pPr>
        <w:rPr>
          <w:del w:id="1278" w:author="Javier Quintana Pérez" w:date="2022-07-20T16:50:00Z"/>
        </w:rPr>
      </w:pPr>
      <w:bookmarkStart w:id="1279" w:name="_Toc120636765"/>
      <w:bookmarkStart w:id="1280" w:name="_Toc120640313"/>
      <w:bookmarkStart w:id="1281" w:name="_Toc122537319"/>
      <w:bookmarkEnd w:id="1279"/>
      <w:bookmarkEnd w:id="1280"/>
      <w:bookmarkEnd w:id="1281"/>
    </w:p>
    <w:p w:rsidR="00000000" w:rsidRDefault="00D919CB">
      <w:pPr>
        <w:pStyle w:val="Nivel2"/>
        <w:numPr>
          <w:ilvl w:val="0"/>
          <w:numId w:val="36"/>
        </w:numPr>
        <w:ind w:left="360"/>
        <w:rPr>
          <w:rFonts w:ascii="Source Sans Pro" w:hAnsi="Source Sans Pro"/>
          <w:sz w:val="26"/>
          <w:szCs w:val="26"/>
          <w:rPrChange w:id="1282" w:author="Javier Quintana Pérez" w:date="2022-05-09T17:22:00Z">
            <w:rPr/>
          </w:rPrChange>
        </w:rPr>
        <w:pPrChange w:id="1283" w:author="Javier Quintana Pérez" w:date="2022-07-20T16:10:00Z">
          <w:pPr>
            <w:pStyle w:val="Nivel1"/>
          </w:pPr>
        </w:pPrChange>
      </w:pPr>
      <w:bookmarkStart w:id="1284" w:name="_Toc528920443"/>
      <w:bookmarkStart w:id="1285" w:name="_Toc528923416"/>
      <w:bookmarkStart w:id="1286" w:name="_Toc528924099"/>
      <w:bookmarkStart w:id="1287" w:name="_Toc528924149"/>
      <w:bookmarkStart w:id="1288" w:name="_Toc528924782"/>
      <w:bookmarkStart w:id="1289" w:name="_Toc529265583"/>
      <w:bookmarkStart w:id="1290" w:name="_Toc529266901"/>
      <w:bookmarkStart w:id="1291" w:name="_Toc529266990"/>
      <w:bookmarkStart w:id="1292" w:name="_Toc529270451"/>
      <w:bookmarkStart w:id="1293" w:name="_Toc532372522"/>
      <w:bookmarkStart w:id="1294" w:name="_Toc532373480"/>
      <w:bookmarkStart w:id="1295" w:name="_Toc532373986"/>
      <w:bookmarkStart w:id="1296" w:name="_Toc122537320"/>
      <w:r w:rsidRPr="00D919CB">
        <w:rPr>
          <w:rFonts w:ascii="Source Sans Pro" w:hAnsi="Source Sans Pro"/>
          <w:sz w:val="26"/>
          <w:szCs w:val="26"/>
          <w:rPrChange w:id="1297" w:author="Javier Quintana Pérez" w:date="2022-05-09T17:22:00Z">
            <w:rPr>
              <w:color w:val="0000FF"/>
            </w:rPr>
          </w:rPrChange>
        </w:rPr>
        <w:t>DATOS GENERALES</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000000" w:rsidRDefault="00C3369D">
      <w:pPr>
        <w:pStyle w:val="Ttulo1"/>
        <w:tabs>
          <w:tab w:val="left" w:pos="851"/>
        </w:tabs>
        <w:ind w:left="792" w:hanging="432"/>
        <w:rPr>
          <w:del w:id="1298" w:author="Javier Quintana Pérez" w:date="2022-11-29T18:38:00Z"/>
          <w:rFonts w:ascii="Source Sans Pro" w:hAnsi="Source Sans Pro"/>
          <w:szCs w:val="24"/>
          <w:rPrChange w:id="1299" w:author="Javier Quintana Pérez" w:date="2022-12-01T17:06:00Z">
            <w:rPr>
              <w:del w:id="1300" w:author="Javier Quintana Pérez" w:date="2022-11-29T18:38:00Z"/>
            </w:rPr>
          </w:rPrChange>
        </w:rPr>
        <w:pPrChange w:id="1301" w:author="Javier Quintana Pérez" w:date="2022-11-29T18:41:00Z">
          <w:pPr>
            <w:pStyle w:val="Ttulo1"/>
          </w:pPr>
        </w:pPrChange>
      </w:pPr>
    </w:p>
    <w:p w:rsidR="00000000" w:rsidRDefault="00D919CB">
      <w:pPr>
        <w:pStyle w:val="Nivel2"/>
        <w:ind w:left="792" w:hanging="432"/>
        <w:rPr>
          <w:rFonts w:ascii="Source Sans Pro" w:hAnsi="Source Sans Pro"/>
          <w:sz w:val="24"/>
          <w:szCs w:val="24"/>
          <w:rPrChange w:id="1302" w:author="Javier Quintana Pérez" w:date="2022-12-01T17:06:00Z">
            <w:rPr/>
          </w:rPrChange>
        </w:rPr>
        <w:pPrChange w:id="1303" w:author="Javier Quintana Pérez" w:date="2022-11-29T18:41:00Z">
          <w:pPr>
            <w:pStyle w:val="Nivel2"/>
          </w:pPr>
        </w:pPrChange>
      </w:pPr>
      <w:bookmarkStart w:id="1304" w:name="_Toc529270452"/>
      <w:bookmarkStart w:id="1305" w:name="_Toc532372523"/>
      <w:bookmarkStart w:id="1306" w:name="_Toc532373481"/>
      <w:bookmarkStart w:id="1307" w:name="_Toc532373987"/>
      <w:bookmarkStart w:id="1308" w:name="_Toc122537321"/>
      <w:ins w:id="1309" w:author="Javier Quintana Pérez" w:date="2022-11-29T18:38:00Z">
        <w:r w:rsidRPr="00D919CB">
          <w:rPr>
            <w:rFonts w:ascii="Source Sans Pro" w:hAnsi="Source Sans Pro"/>
            <w:sz w:val="24"/>
            <w:szCs w:val="24"/>
            <w:rPrChange w:id="1310" w:author="Javier Quintana Pérez" w:date="2022-12-01T17:06:00Z">
              <w:rPr>
                <w:rFonts w:ascii="Source Sans Pro" w:hAnsi="Source Sans Pro"/>
                <w:color w:val="0000FF"/>
                <w:u w:val="single"/>
              </w:rPr>
            </w:rPrChange>
          </w:rPr>
          <w:t>2.1</w:t>
        </w:r>
        <w:r w:rsidRPr="00D919CB">
          <w:rPr>
            <w:rFonts w:ascii="Source Sans Pro" w:hAnsi="Source Sans Pro"/>
            <w:sz w:val="24"/>
            <w:szCs w:val="24"/>
            <w:rPrChange w:id="1311" w:author="Javier Quintana Pérez" w:date="2022-12-01T17:06:00Z">
              <w:rPr>
                <w:rFonts w:ascii="Source Sans Pro" w:hAnsi="Source Sans Pro"/>
                <w:color w:val="0000FF"/>
                <w:u w:val="single"/>
              </w:rPr>
            </w:rPrChange>
          </w:rPr>
          <w:tab/>
        </w:r>
      </w:ins>
      <w:r w:rsidRPr="00D919CB">
        <w:rPr>
          <w:rFonts w:ascii="Source Sans Pro" w:hAnsi="Source Sans Pro"/>
          <w:sz w:val="24"/>
          <w:szCs w:val="24"/>
          <w:rPrChange w:id="1312" w:author="Javier Quintana Pérez" w:date="2022-12-01T17:06:00Z">
            <w:rPr>
              <w:color w:val="0000FF"/>
              <w:u w:val="single"/>
            </w:rPr>
          </w:rPrChange>
        </w:rPr>
        <w:t>IDENTIFICACIÓN DE LA FÁBRICA</w:t>
      </w:r>
      <w:bookmarkEnd w:id="1304"/>
      <w:bookmarkEnd w:id="1305"/>
      <w:bookmarkEnd w:id="1306"/>
      <w:bookmarkEnd w:id="1307"/>
      <w:bookmarkEnd w:id="1308"/>
    </w:p>
    <w:p w:rsidR="00E266D3" w:rsidRDefault="00E266D3" w:rsidP="000C1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13" w:author="Javier Quintana Pérez" w:date="2022-05-09T17:22:00Z">
                  <w:rPr>
                    <w:color w:val="000000"/>
                  </w:rPr>
                </w:rPrChange>
              </w:rPr>
            </w:pPr>
            <w:bookmarkStart w:id="1314" w:name="_Toc529265585"/>
            <w:bookmarkStart w:id="1315" w:name="_Toc529266903"/>
            <w:bookmarkStart w:id="1316" w:name="_Toc529266992"/>
            <w:r w:rsidRPr="00D919CB">
              <w:rPr>
                <w:rFonts w:ascii="Source Sans Pro" w:hAnsi="Source Sans Pro"/>
                <w:color w:val="000000"/>
                <w:rPrChange w:id="1317" w:author="Javier Quintana Pérez" w:date="2022-05-09T17:22:00Z">
                  <w:rPr>
                    <w:color w:val="000000"/>
                    <w:u w:val="single"/>
                  </w:rPr>
                </w:rPrChange>
              </w:rPr>
              <w:t>Propietario</w:t>
            </w:r>
          </w:p>
          <w:p w:rsidR="00090B75" w:rsidRPr="00372B0B" w:rsidRDefault="00090B75" w:rsidP="00090B75">
            <w:pPr>
              <w:ind w:left="720"/>
              <w:rPr>
                <w:rFonts w:ascii="Source Sans Pro" w:hAnsi="Source Sans Pro"/>
                <w:color w:val="000000"/>
                <w:rPrChange w:id="1318" w:author="Javier Quintana Pérez" w:date="2022-05-09T17:22:00Z">
                  <w:rPr>
                    <w:color w:val="000000"/>
                  </w:rPr>
                </w:rPrChange>
              </w:rPr>
            </w:pPr>
          </w:p>
        </w:tc>
      </w:tr>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19" w:author="Javier Quintana Pérez" w:date="2022-05-09T17:22:00Z">
                  <w:rPr>
                    <w:color w:val="000000"/>
                  </w:rPr>
                </w:rPrChange>
              </w:rPr>
            </w:pPr>
            <w:r w:rsidRPr="00D919CB">
              <w:rPr>
                <w:rFonts w:ascii="Source Sans Pro" w:hAnsi="Source Sans Pro"/>
                <w:color w:val="000000"/>
                <w:rPrChange w:id="1320" w:author="Javier Quintana Pérez" w:date="2022-05-09T17:22:00Z">
                  <w:rPr>
                    <w:color w:val="000000"/>
                    <w:u w:val="single"/>
                  </w:rPr>
                </w:rPrChange>
              </w:rPr>
              <w:t>Domicilio social</w:t>
            </w:r>
          </w:p>
          <w:p w:rsidR="00090B75" w:rsidRPr="00372B0B" w:rsidRDefault="00090B75" w:rsidP="00090B75">
            <w:pPr>
              <w:ind w:left="720"/>
              <w:rPr>
                <w:rFonts w:ascii="Source Sans Pro" w:hAnsi="Source Sans Pro"/>
                <w:color w:val="000000"/>
                <w:rPrChange w:id="1321" w:author="Javier Quintana Pérez" w:date="2022-05-09T17:22:00Z">
                  <w:rPr>
                    <w:color w:val="000000"/>
                  </w:rPr>
                </w:rPrChange>
              </w:rPr>
            </w:pPr>
          </w:p>
        </w:tc>
      </w:tr>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22" w:author="Javier Quintana Pérez" w:date="2022-05-09T17:22:00Z">
                  <w:rPr>
                    <w:color w:val="000000"/>
                  </w:rPr>
                </w:rPrChange>
              </w:rPr>
            </w:pPr>
            <w:r w:rsidRPr="00D919CB">
              <w:rPr>
                <w:rFonts w:ascii="Source Sans Pro" w:hAnsi="Source Sans Pro"/>
                <w:color w:val="000000"/>
                <w:rPrChange w:id="1323" w:author="Javier Quintana Pérez" w:date="2022-05-09T17:22:00Z">
                  <w:rPr>
                    <w:color w:val="000000"/>
                    <w:u w:val="single"/>
                  </w:rPr>
                </w:rPrChange>
              </w:rPr>
              <w:t>NIF</w:t>
            </w:r>
          </w:p>
          <w:p w:rsidR="00090B75" w:rsidRPr="00372B0B" w:rsidRDefault="00090B75" w:rsidP="00090B75">
            <w:pPr>
              <w:ind w:left="720"/>
              <w:rPr>
                <w:rFonts w:ascii="Source Sans Pro" w:hAnsi="Source Sans Pro"/>
                <w:color w:val="000000"/>
                <w:rPrChange w:id="1324" w:author="Javier Quintana Pérez" w:date="2022-05-09T17:22:00Z">
                  <w:rPr>
                    <w:color w:val="000000"/>
                  </w:rPr>
                </w:rPrChange>
              </w:rPr>
            </w:pPr>
          </w:p>
        </w:tc>
      </w:tr>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25" w:author="Javier Quintana Pérez" w:date="2022-05-09T17:22:00Z">
                  <w:rPr>
                    <w:color w:val="000000"/>
                  </w:rPr>
                </w:rPrChange>
              </w:rPr>
            </w:pPr>
            <w:r w:rsidRPr="00D919CB">
              <w:rPr>
                <w:rFonts w:ascii="Source Sans Pro" w:hAnsi="Source Sans Pro"/>
                <w:color w:val="000000"/>
                <w:rPrChange w:id="1326" w:author="Javier Quintana Pérez" w:date="2022-05-09T17:22:00Z">
                  <w:rPr>
                    <w:color w:val="000000"/>
                    <w:u w:val="single"/>
                  </w:rPr>
                </w:rPrChange>
              </w:rPr>
              <w:t>Teléfono</w:t>
            </w:r>
          </w:p>
          <w:p w:rsidR="00090B75" w:rsidRPr="00372B0B" w:rsidRDefault="00090B75" w:rsidP="00090B75">
            <w:pPr>
              <w:ind w:left="720"/>
              <w:rPr>
                <w:rFonts w:ascii="Source Sans Pro" w:hAnsi="Source Sans Pro"/>
                <w:color w:val="000000"/>
                <w:rPrChange w:id="1327" w:author="Javier Quintana Pérez" w:date="2022-05-09T17:22:00Z">
                  <w:rPr>
                    <w:color w:val="000000"/>
                  </w:rPr>
                </w:rPrChange>
              </w:rPr>
            </w:pPr>
          </w:p>
        </w:tc>
      </w:tr>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28" w:author="Javier Quintana Pérez" w:date="2022-05-09T17:22:00Z">
                  <w:rPr>
                    <w:color w:val="000000"/>
                  </w:rPr>
                </w:rPrChange>
              </w:rPr>
            </w:pPr>
            <w:r w:rsidRPr="00D919CB">
              <w:rPr>
                <w:rFonts w:ascii="Source Sans Pro" w:hAnsi="Source Sans Pro"/>
                <w:color w:val="000000"/>
                <w:rPrChange w:id="1329" w:author="Javier Quintana Pérez" w:date="2022-05-09T17:22:00Z">
                  <w:rPr>
                    <w:color w:val="000000"/>
                    <w:u w:val="single"/>
                  </w:rPr>
                </w:rPrChange>
              </w:rPr>
              <w:t>E-mail</w:t>
            </w:r>
          </w:p>
          <w:p w:rsidR="00090B75" w:rsidRPr="00372B0B" w:rsidRDefault="00090B75" w:rsidP="00090B75">
            <w:pPr>
              <w:ind w:left="720"/>
              <w:rPr>
                <w:rFonts w:ascii="Source Sans Pro" w:hAnsi="Source Sans Pro"/>
                <w:color w:val="000000"/>
                <w:rPrChange w:id="1330" w:author="Javier Quintana Pérez" w:date="2022-05-09T17:22:00Z">
                  <w:rPr>
                    <w:color w:val="000000"/>
                  </w:rPr>
                </w:rPrChange>
              </w:rPr>
            </w:pPr>
          </w:p>
        </w:tc>
      </w:tr>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31" w:author="Javier Quintana Pérez" w:date="2022-05-09T17:22:00Z">
                  <w:rPr>
                    <w:color w:val="000000"/>
                  </w:rPr>
                </w:rPrChange>
              </w:rPr>
            </w:pPr>
            <w:r w:rsidRPr="00D919CB">
              <w:rPr>
                <w:rFonts w:ascii="Source Sans Pro" w:hAnsi="Source Sans Pro"/>
                <w:color w:val="000000"/>
                <w:rPrChange w:id="1332" w:author="Javier Quintana Pérez" w:date="2022-05-09T17:22:00Z">
                  <w:rPr>
                    <w:color w:val="000000"/>
                    <w:u w:val="single"/>
                  </w:rPr>
                </w:rPrChange>
              </w:rPr>
              <w:t>Persona de contacto</w:t>
            </w:r>
          </w:p>
          <w:p w:rsidR="00090B75" w:rsidRPr="00372B0B" w:rsidRDefault="00090B75" w:rsidP="00090B75">
            <w:pPr>
              <w:ind w:left="720"/>
              <w:rPr>
                <w:rFonts w:ascii="Source Sans Pro" w:hAnsi="Source Sans Pro"/>
                <w:color w:val="000000"/>
                <w:rPrChange w:id="1333" w:author="Javier Quintana Pérez" w:date="2022-05-09T17:22:00Z">
                  <w:rPr>
                    <w:color w:val="000000"/>
                  </w:rPr>
                </w:rPrChange>
              </w:rPr>
            </w:pPr>
          </w:p>
        </w:tc>
      </w:tr>
    </w:tbl>
    <w:p w:rsidR="00090B75" w:rsidRDefault="00090B75" w:rsidP="00090B75">
      <w:pPr>
        <w:pStyle w:val="Nivel2"/>
        <w:ind w:left="792"/>
      </w:pPr>
    </w:p>
    <w:p w:rsidR="00000000" w:rsidRDefault="00C3369D">
      <w:pPr>
        <w:pStyle w:val="Nivel2"/>
        <w:ind w:left="792" w:hanging="432"/>
        <w:rPr>
          <w:del w:id="1334" w:author="Javier Quintana Pérez" w:date="2022-11-29T18:38:00Z"/>
          <w:rFonts w:ascii="Source Sans Pro" w:hAnsi="Source Sans Pro"/>
          <w:sz w:val="24"/>
          <w:szCs w:val="24"/>
          <w:rPrChange w:id="1335" w:author="Javier Quintana Pérez" w:date="2022-12-01T17:07:00Z">
            <w:rPr>
              <w:del w:id="1336" w:author="Javier Quintana Pérez" w:date="2022-11-29T18:38:00Z"/>
            </w:rPr>
          </w:rPrChange>
        </w:rPr>
        <w:pPrChange w:id="1337" w:author="Javier Quintana Pérez" w:date="2022-11-29T18:41:00Z">
          <w:pPr>
            <w:pStyle w:val="Nivel2"/>
            <w:ind w:left="792"/>
          </w:pPr>
        </w:pPrChange>
      </w:pPr>
    </w:p>
    <w:p w:rsidR="00000000" w:rsidRDefault="00D919CB">
      <w:pPr>
        <w:pStyle w:val="Nivel2"/>
        <w:ind w:left="792" w:hanging="432"/>
        <w:rPr>
          <w:rFonts w:ascii="Source Sans Pro" w:hAnsi="Source Sans Pro"/>
          <w:sz w:val="24"/>
          <w:szCs w:val="24"/>
          <w:rPrChange w:id="1338" w:author="Javier Quintana Pérez" w:date="2022-12-01T17:07:00Z">
            <w:rPr/>
          </w:rPrChange>
        </w:rPr>
        <w:pPrChange w:id="1339" w:author="Javier Quintana Pérez" w:date="2022-11-29T18:41:00Z">
          <w:pPr>
            <w:pStyle w:val="Nivel2"/>
          </w:pPr>
        </w:pPrChange>
      </w:pPr>
      <w:bookmarkStart w:id="1340" w:name="_Toc529270453"/>
      <w:bookmarkStart w:id="1341" w:name="_Toc532372524"/>
      <w:bookmarkStart w:id="1342" w:name="_Toc532373482"/>
      <w:bookmarkStart w:id="1343" w:name="_Toc532373988"/>
      <w:bookmarkStart w:id="1344" w:name="_Toc122537322"/>
      <w:bookmarkEnd w:id="1314"/>
      <w:bookmarkEnd w:id="1315"/>
      <w:bookmarkEnd w:id="1316"/>
      <w:ins w:id="1345" w:author="Javier Quintana Pérez" w:date="2022-11-29T18:38:00Z">
        <w:r w:rsidRPr="00D919CB">
          <w:rPr>
            <w:rFonts w:ascii="Source Sans Pro" w:hAnsi="Source Sans Pro"/>
            <w:sz w:val="24"/>
            <w:szCs w:val="24"/>
            <w:rPrChange w:id="1346" w:author="Javier Quintana Pérez" w:date="2022-12-01T17:07:00Z">
              <w:rPr>
                <w:rFonts w:ascii="Source Sans Pro" w:hAnsi="Source Sans Pro"/>
                <w:color w:val="0000FF"/>
                <w:u w:val="single"/>
              </w:rPr>
            </w:rPrChange>
          </w:rPr>
          <w:t>2.2</w:t>
        </w:r>
        <w:r w:rsidRPr="00D919CB">
          <w:rPr>
            <w:rFonts w:ascii="Source Sans Pro" w:hAnsi="Source Sans Pro"/>
            <w:sz w:val="24"/>
            <w:szCs w:val="24"/>
            <w:rPrChange w:id="1347" w:author="Javier Quintana Pérez" w:date="2022-12-01T17:07:00Z">
              <w:rPr>
                <w:rFonts w:ascii="Source Sans Pro" w:hAnsi="Source Sans Pro"/>
                <w:color w:val="0000FF"/>
                <w:u w:val="single"/>
              </w:rPr>
            </w:rPrChange>
          </w:rPr>
          <w:tab/>
        </w:r>
      </w:ins>
      <w:r w:rsidRPr="00D919CB">
        <w:rPr>
          <w:rFonts w:ascii="Source Sans Pro" w:hAnsi="Source Sans Pro"/>
          <w:sz w:val="24"/>
          <w:szCs w:val="24"/>
          <w:rPrChange w:id="1348" w:author="Javier Quintana Pérez" w:date="2022-12-01T17:07:00Z">
            <w:rPr>
              <w:color w:val="0000FF"/>
              <w:u w:val="single"/>
            </w:rPr>
          </w:rPrChange>
        </w:rPr>
        <w:t>PERSONAL</w:t>
      </w:r>
      <w:bookmarkEnd w:id="1340"/>
      <w:bookmarkEnd w:id="1341"/>
      <w:bookmarkEnd w:id="1342"/>
      <w:bookmarkEnd w:id="1343"/>
      <w:bookmarkEnd w:id="1344"/>
    </w:p>
    <w:p w:rsidR="003D1034" w:rsidRDefault="003D1034" w:rsidP="000C1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49" w:author="Javier Quintana Pérez" w:date="2022-05-09T17:22:00Z">
                  <w:rPr>
                    <w:color w:val="000000"/>
                  </w:rPr>
                </w:rPrChange>
              </w:rPr>
            </w:pPr>
            <w:r w:rsidRPr="00D919CB">
              <w:rPr>
                <w:rFonts w:ascii="Source Sans Pro" w:hAnsi="Source Sans Pro"/>
                <w:color w:val="000000"/>
                <w:rPrChange w:id="1350" w:author="Javier Quintana Pérez" w:date="2022-05-09T17:22:00Z">
                  <w:rPr>
                    <w:color w:val="000000"/>
                    <w:u w:val="single"/>
                  </w:rPr>
                </w:rPrChange>
              </w:rPr>
              <w:t>Nombre del responsable de la fabricación</w:t>
            </w:r>
          </w:p>
          <w:p w:rsidR="00090B75" w:rsidRPr="00372B0B" w:rsidRDefault="00090B75" w:rsidP="00090B75">
            <w:pPr>
              <w:ind w:left="720"/>
              <w:rPr>
                <w:rFonts w:ascii="Source Sans Pro" w:hAnsi="Source Sans Pro"/>
                <w:color w:val="000000"/>
                <w:rPrChange w:id="1351" w:author="Javier Quintana Pérez" w:date="2022-05-09T17:22:00Z">
                  <w:rPr>
                    <w:color w:val="000000"/>
                  </w:rPr>
                </w:rPrChange>
              </w:rPr>
            </w:pPr>
          </w:p>
        </w:tc>
      </w:tr>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52" w:author="Javier Quintana Pérez" w:date="2022-05-09T17:22:00Z">
                  <w:rPr>
                    <w:color w:val="000000"/>
                  </w:rPr>
                </w:rPrChange>
              </w:rPr>
            </w:pPr>
            <w:r w:rsidRPr="00D919CB">
              <w:rPr>
                <w:rFonts w:ascii="Source Sans Pro" w:hAnsi="Source Sans Pro"/>
                <w:color w:val="000000"/>
                <w:rPrChange w:id="1353" w:author="Javier Quintana Pérez" w:date="2022-05-09T17:22:00Z">
                  <w:rPr>
                    <w:color w:val="000000"/>
                    <w:u w:val="single"/>
                  </w:rPr>
                </w:rPrChange>
              </w:rPr>
              <w:t xml:space="preserve">Nombre del responsable del Control de </w:t>
            </w:r>
            <w:del w:id="1354" w:author="Javier Quintana Pérez" w:date="2022-09-30T10:01:00Z">
              <w:r w:rsidRPr="00D919CB">
                <w:rPr>
                  <w:rFonts w:ascii="Source Sans Pro" w:hAnsi="Source Sans Pro"/>
                  <w:color w:val="000000"/>
                  <w:rPrChange w:id="1355" w:author="Javier Quintana Pérez" w:date="2022-05-09T17:22:00Z">
                    <w:rPr>
                      <w:color w:val="000000"/>
                      <w:u w:val="single"/>
                    </w:rPr>
                  </w:rPrChange>
                </w:rPr>
                <w:delText>p</w:delText>
              </w:r>
            </w:del>
            <w:ins w:id="1356" w:author="Javier Quintana Pérez" w:date="2022-09-30T10:01:00Z">
              <w:r w:rsidR="000876B4">
                <w:rPr>
                  <w:rFonts w:ascii="Source Sans Pro" w:hAnsi="Source Sans Pro"/>
                  <w:color w:val="000000"/>
                </w:rPr>
                <w:t>P</w:t>
              </w:r>
            </w:ins>
            <w:r w:rsidRPr="00D919CB">
              <w:rPr>
                <w:rFonts w:ascii="Source Sans Pro" w:hAnsi="Source Sans Pro"/>
                <w:color w:val="000000"/>
                <w:rPrChange w:id="1357" w:author="Javier Quintana Pérez" w:date="2022-05-09T17:22:00Z">
                  <w:rPr>
                    <w:color w:val="000000"/>
                    <w:u w:val="single"/>
                  </w:rPr>
                </w:rPrChange>
              </w:rPr>
              <w:t>roducción</w:t>
            </w:r>
          </w:p>
          <w:p w:rsidR="00090B75" w:rsidRPr="00372B0B" w:rsidRDefault="00090B75" w:rsidP="00090B75">
            <w:pPr>
              <w:ind w:left="720"/>
              <w:rPr>
                <w:rFonts w:ascii="Source Sans Pro" w:hAnsi="Source Sans Pro"/>
                <w:color w:val="000000"/>
                <w:rPrChange w:id="1358" w:author="Javier Quintana Pérez" w:date="2022-05-09T17:22:00Z">
                  <w:rPr>
                    <w:color w:val="000000"/>
                  </w:rPr>
                </w:rPrChange>
              </w:rPr>
            </w:pPr>
          </w:p>
        </w:tc>
      </w:tr>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59" w:author="Javier Quintana Pérez" w:date="2022-05-09T17:22:00Z">
                  <w:rPr>
                    <w:color w:val="000000"/>
                  </w:rPr>
                </w:rPrChange>
              </w:rPr>
            </w:pPr>
            <w:r w:rsidRPr="00D919CB">
              <w:rPr>
                <w:rFonts w:ascii="Source Sans Pro" w:hAnsi="Source Sans Pro"/>
                <w:color w:val="000000"/>
                <w:rPrChange w:id="1360" w:author="Javier Quintana Pérez" w:date="2022-05-09T17:22:00Z">
                  <w:rPr>
                    <w:color w:val="000000"/>
                    <w:u w:val="single"/>
                  </w:rPr>
                </w:rPrChange>
              </w:rPr>
              <w:t>Relación de este último con la empresa</w:t>
            </w:r>
          </w:p>
          <w:p w:rsidR="00090B75" w:rsidRPr="00372B0B" w:rsidRDefault="00090B75" w:rsidP="00090B75">
            <w:pPr>
              <w:ind w:left="720"/>
              <w:rPr>
                <w:rFonts w:ascii="Source Sans Pro" w:hAnsi="Source Sans Pro"/>
                <w:color w:val="000000"/>
                <w:rPrChange w:id="1361" w:author="Javier Quintana Pérez" w:date="2022-05-09T17:22:00Z">
                  <w:rPr>
                    <w:color w:val="000000"/>
                  </w:rPr>
                </w:rPrChange>
              </w:rPr>
            </w:pPr>
          </w:p>
        </w:tc>
      </w:tr>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62" w:author="Javier Quintana Pérez" w:date="2022-05-09T17:22:00Z">
                  <w:rPr>
                    <w:color w:val="000000"/>
                  </w:rPr>
                </w:rPrChange>
              </w:rPr>
            </w:pPr>
            <w:r w:rsidRPr="00D919CB">
              <w:rPr>
                <w:rFonts w:ascii="Source Sans Pro" w:hAnsi="Source Sans Pro"/>
                <w:color w:val="000000"/>
                <w:rPrChange w:id="1363" w:author="Javier Quintana Pérez" w:date="2022-05-09T17:22:00Z">
                  <w:rPr>
                    <w:color w:val="000000"/>
                    <w:u w:val="single"/>
                  </w:rPr>
                </w:rPrChange>
              </w:rPr>
              <w:t xml:space="preserve">¿Hay en la central otra persona encargada del </w:t>
            </w:r>
            <w:del w:id="1364" w:author="Javier Quintana Pérez" w:date="2022-09-30T10:01:00Z">
              <w:r w:rsidRPr="00D919CB">
                <w:rPr>
                  <w:rFonts w:ascii="Source Sans Pro" w:hAnsi="Source Sans Pro"/>
                  <w:color w:val="000000"/>
                  <w:rPrChange w:id="1365" w:author="Javier Quintana Pérez" w:date="2022-05-09T17:22:00Z">
                    <w:rPr>
                      <w:color w:val="000000"/>
                      <w:u w:val="single"/>
                    </w:rPr>
                  </w:rPrChange>
                </w:rPr>
                <w:delText>c</w:delText>
              </w:r>
            </w:del>
            <w:ins w:id="1366" w:author="Javier Quintana Pérez" w:date="2022-09-30T10:01:00Z">
              <w:r w:rsidR="000876B4">
                <w:rPr>
                  <w:rFonts w:ascii="Source Sans Pro" w:hAnsi="Source Sans Pro"/>
                  <w:color w:val="000000"/>
                </w:rPr>
                <w:t>C</w:t>
              </w:r>
            </w:ins>
            <w:r w:rsidRPr="00D919CB">
              <w:rPr>
                <w:rFonts w:ascii="Source Sans Pro" w:hAnsi="Source Sans Pro"/>
                <w:color w:val="000000"/>
                <w:rPrChange w:id="1367" w:author="Javier Quintana Pérez" w:date="2022-05-09T17:22:00Z">
                  <w:rPr>
                    <w:color w:val="000000"/>
                    <w:u w:val="single"/>
                  </w:rPr>
                </w:rPrChange>
              </w:rPr>
              <w:t xml:space="preserve">ontrol de </w:t>
            </w:r>
            <w:del w:id="1368" w:author="Javier Quintana Pérez" w:date="2022-09-30T10:01:00Z">
              <w:r w:rsidRPr="00D919CB">
                <w:rPr>
                  <w:rFonts w:ascii="Source Sans Pro" w:hAnsi="Source Sans Pro"/>
                  <w:color w:val="000000"/>
                  <w:rPrChange w:id="1369" w:author="Javier Quintana Pérez" w:date="2022-05-09T17:22:00Z">
                    <w:rPr>
                      <w:color w:val="000000"/>
                      <w:u w:val="single"/>
                    </w:rPr>
                  </w:rPrChange>
                </w:rPr>
                <w:delText>p</w:delText>
              </w:r>
            </w:del>
            <w:ins w:id="1370" w:author="Javier Quintana Pérez" w:date="2022-09-30T10:02:00Z">
              <w:r w:rsidR="000876B4">
                <w:rPr>
                  <w:rFonts w:ascii="Source Sans Pro" w:hAnsi="Source Sans Pro"/>
                  <w:color w:val="000000"/>
                </w:rPr>
                <w:t>P</w:t>
              </w:r>
            </w:ins>
            <w:r w:rsidRPr="00D919CB">
              <w:rPr>
                <w:rFonts w:ascii="Source Sans Pro" w:hAnsi="Source Sans Pro"/>
                <w:color w:val="000000"/>
                <w:rPrChange w:id="1371" w:author="Javier Quintana Pérez" w:date="2022-05-09T17:22:00Z">
                  <w:rPr>
                    <w:color w:val="000000"/>
                    <w:u w:val="single"/>
                  </w:rPr>
                </w:rPrChange>
              </w:rPr>
              <w:t>roducción?</w:t>
            </w:r>
          </w:p>
          <w:p w:rsidR="00090B75" w:rsidRPr="00372B0B" w:rsidRDefault="00090B75" w:rsidP="00090B75">
            <w:pPr>
              <w:ind w:left="720"/>
              <w:rPr>
                <w:rFonts w:ascii="Source Sans Pro" w:hAnsi="Source Sans Pro"/>
                <w:color w:val="000000"/>
                <w:rPrChange w:id="1372" w:author="Javier Quintana Pérez" w:date="2022-05-09T17:22:00Z">
                  <w:rPr>
                    <w:color w:val="000000"/>
                  </w:rPr>
                </w:rPrChange>
              </w:rPr>
            </w:pPr>
          </w:p>
        </w:tc>
      </w:tr>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73" w:author="Javier Quintana Pérez" w:date="2022-05-09T17:22:00Z">
                  <w:rPr>
                    <w:color w:val="000000"/>
                  </w:rPr>
                </w:rPrChange>
              </w:rPr>
            </w:pPr>
            <w:r w:rsidRPr="00D919CB">
              <w:rPr>
                <w:rFonts w:ascii="Source Sans Pro" w:hAnsi="Source Sans Pro"/>
                <w:color w:val="000000"/>
                <w:rPrChange w:id="1374" w:author="Javier Quintana Pérez" w:date="2022-05-09T17:22:00Z">
                  <w:rPr>
                    <w:color w:val="000000"/>
                    <w:u w:val="single"/>
                  </w:rPr>
                </w:rPrChange>
              </w:rPr>
              <w:t>En caso afirmativo, nombre de la persona.</w:t>
            </w:r>
          </w:p>
          <w:p w:rsidR="00090B75" w:rsidRPr="00372B0B" w:rsidRDefault="00090B75" w:rsidP="00090B75">
            <w:pPr>
              <w:ind w:left="720"/>
              <w:rPr>
                <w:rFonts w:ascii="Source Sans Pro" w:hAnsi="Source Sans Pro"/>
                <w:color w:val="000000"/>
                <w:rPrChange w:id="1375" w:author="Javier Quintana Pérez" w:date="2022-05-09T17:22:00Z">
                  <w:rPr>
                    <w:color w:val="000000"/>
                  </w:rPr>
                </w:rPrChange>
              </w:rPr>
            </w:pPr>
          </w:p>
        </w:tc>
      </w:tr>
      <w:tr w:rsidR="00090B75" w:rsidTr="00841B5A">
        <w:trPr>
          <w:jc w:val="center"/>
        </w:trPr>
        <w:tc>
          <w:tcPr>
            <w:tcW w:w="5000" w:type="pct"/>
            <w:shd w:val="clear" w:color="auto" w:fill="auto"/>
          </w:tcPr>
          <w:p w:rsidR="00090B75" w:rsidRPr="00372B0B" w:rsidRDefault="00D919CB" w:rsidP="00090B75">
            <w:pPr>
              <w:numPr>
                <w:ilvl w:val="0"/>
                <w:numId w:val="1"/>
              </w:numPr>
              <w:tabs>
                <w:tab w:val="clear" w:pos="567"/>
                <w:tab w:val="clear" w:pos="720"/>
              </w:tabs>
              <w:spacing w:line="240" w:lineRule="auto"/>
              <w:rPr>
                <w:rFonts w:ascii="Source Sans Pro" w:hAnsi="Source Sans Pro"/>
                <w:color w:val="000000"/>
                <w:rPrChange w:id="1376" w:author="Javier Quintana Pérez" w:date="2022-05-09T17:22:00Z">
                  <w:rPr>
                    <w:color w:val="000000"/>
                  </w:rPr>
                </w:rPrChange>
              </w:rPr>
            </w:pPr>
            <w:r w:rsidRPr="00D919CB">
              <w:rPr>
                <w:rFonts w:ascii="Source Sans Pro" w:hAnsi="Source Sans Pro"/>
                <w:color w:val="000000"/>
                <w:rPrChange w:id="1377" w:author="Javier Quintana Pérez" w:date="2022-05-09T17:22:00Z">
                  <w:rPr>
                    <w:color w:val="000000"/>
                    <w:u w:val="single"/>
                  </w:rPr>
                </w:rPrChange>
              </w:rPr>
              <w:t>¿Qué relación tiene esta persona con la empresa?</w:t>
            </w:r>
          </w:p>
          <w:p w:rsidR="00090B75" w:rsidRPr="00372B0B" w:rsidRDefault="00090B75" w:rsidP="00090B75">
            <w:pPr>
              <w:ind w:left="720"/>
              <w:rPr>
                <w:rFonts w:ascii="Source Sans Pro" w:hAnsi="Source Sans Pro"/>
                <w:color w:val="000000"/>
                <w:rPrChange w:id="1378" w:author="Javier Quintana Pérez" w:date="2022-05-09T17:22:00Z">
                  <w:rPr>
                    <w:color w:val="000000"/>
                  </w:rPr>
                </w:rPrChange>
              </w:rPr>
            </w:pPr>
          </w:p>
        </w:tc>
      </w:tr>
    </w:tbl>
    <w:p w:rsidR="00090B75" w:rsidRDefault="00090B75" w:rsidP="003D1034"/>
    <w:p w:rsidR="00A43825" w:rsidRDefault="00A43825" w:rsidP="003D1034"/>
    <w:p w:rsidR="003D1034" w:rsidRPr="00D82436" w:rsidDel="007008DB" w:rsidRDefault="00D919CB" w:rsidP="00A43825">
      <w:pPr>
        <w:pStyle w:val="Nivel2"/>
        <w:rPr>
          <w:del w:id="1379" w:author="mjsierra" w:date="2022-07-29T09:40:00Z"/>
          <w:strike/>
          <w:rPrChange w:id="1380" w:author="Javier Quintana Pérez" w:date="2022-05-09T10:45:00Z">
            <w:rPr>
              <w:del w:id="1381" w:author="mjsierra" w:date="2022-07-29T09:40:00Z"/>
            </w:rPr>
          </w:rPrChange>
        </w:rPr>
      </w:pPr>
      <w:bookmarkStart w:id="1382" w:name="_Toc529265587"/>
      <w:bookmarkStart w:id="1383" w:name="_Toc529266905"/>
      <w:bookmarkStart w:id="1384" w:name="_Toc529266994"/>
      <w:bookmarkStart w:id="1385" w:name="_Toc529270455"/>
      <w:bookmarkStart w:id="1386" w:name="_Toc532372525"/>
      <w:bookmarkStart w:id="1387" w:name="_Toc532373483"/>
      <w:bookmarkStart w:id="1388" w:name="_Toc532373989"/>
      <w:del w:id="1389" w:author="mjsierra" w:date="2022-07-29T09:40:00Z">
        <w:r w:rsidRPr="00D919CB">
          <w:rPr>
            <w:strike/>
            <w:rPrChange w:id="1390" w:author="Javier Quintana Pérez" w:date="2022-05-09T10:45:00Z">
              <w:rPr>
                <w:color w:val="0000FF"/>
                <w:u w:val="single"/>
              </w:rPr>
            </w:rPrChange>
          </w:rPr>
          <w:delText>PERMISOS Y AUTORIZACIONES</w:delText>
        </w:r>
        <w:bookmarkEnd w:id="1382"/>
        <w:bookmarkEnd w:id="1383"/>
        <w:bookmarkEnd w:id="1384"/>
        <w:bookmarkEnd w:id="1385"/>
        <w:bookmarkEnd w:id="1386"/>
        <w:bookmarkEnd w:id="1387"/>
        <w:bookmarkEnd w:id="1388"/>
      </w:del>
    </w:p>
    <w:p w:rsidR="00615248" w:rsidRPr="00D82436" w:rsidDel="007008DB" w:rsidRDefault="00615248" w:rsidP="00585246">
      <w:pPr>
        <w:pStyle w:val="Nivel2"/>
        <w:ind w:left="792"/>
        <w:rPr>
          <w:del w:id="1391" w:author="mjsierra" w:date="2022-07-29T09:40:00Z"/>
          <w:strike/>
          <w:rPrChange w:id="1392" w:author="Javier Quintana Pérez" w:date="2022-05-09T10:45:00Z">
            <w:rPr>
              <w:del w:id="1393" w:author="mjsierra" w:date="2022-07-29T09:40:00Z"/>
            </w:rPr>
          </w:rPrChange>
        </w:rPr>
      </w:pPr>
    </w:p>
    <w:tbl>
      <w:tblPr>
        <w:tblStyle w:val="Tablaconcuadrcula"/>
        <w:tblW w:w="5000" w:type="pct"/>
        <w:tblLook w:val="04A0"/>
      </w:tblPr>
      <w:tblGrid>
        <w:gridCol w:w="9286"/>
      </w:tblGrid>
      <w:tr w:rsidR="00615248" w:rsidRPr="00D82436" w:rsidDel="007008DB" w:rsidTr="00841B5A">
        <w:trPr>
          <w:del w:id="1394" w:author="mjsierra" w:date="2022-07-29T09:40:00Z"/>
        </w:trPr>
        <w:tc>
          <w:tcPr>
            <w:tcW w:w="5000" w:type="pct"/>
          </w:tcPr>
          <w:p w:rsidR="00615248" w:rsidRPr="00D82436" w:rsidDel="007008DB" w:rsidRDefault="00D919CB" w:rsidP="00585246">
            <w:pPr>
              <w:rPr>
                <w:del w:id="1395" w:author="mjsierra" w:date="2022-07-29T09:40:00Z"/>
                <w:strike/>
                <w:rPrChange w:id="1396" w:author="Javier Quintana Pérez" w:date="2022-05-09T10:45:00Z">
                  <w:rPr>
                    <w:del w:id="1397" w:author="mjsierra" w:date="2022-07-29T09:40:00Z"/>
                  </w:rPr>
                </w:rPrChange>
              </w:rPr>
            </w:pPr>
            <w:del w:id="1398" w:author="mjsierra" w:date="2022-07-29T09:40:00Z">
              <w:r w:rsidRPr="00D919CB">
                <w:rPr>
                  <w:strike/>
                  <w:color w:val="000000"/>
                  <w:sz w:val="16"/>
                  <w:rPrChange w:id="1399" w:author="Javier Quintana Pérez" w:date="2022-05-09T10:45:00Z">
                    <w:rPr>
                      <w:color w:val="000000"/>
                      <w:sz w:val="16"/>
                      <w:u w:val="single"/>
                    </w:rPr>
                  </w:rPrChange>
                </w:rPr>
                <w:delText>El inspector deberá verificar, visualizando los documentos, que la planta dispone de las siguientes autorizaciones y licencia.</w:delText>
              </w:r>
            </w:del>
          </w:p>
        </w:tc>
      </w:tr>
    </w:tbl>
    <w:p w:rsidR="003D1034" w:rsidRPr="00D82436" w:rsidDel="007008DB" w:rsidRDefault="003D1034" w:rsidP="00585246">
      <w:pPr>
        <w:pStyle w:val="Nivel2"/>
        <w:ind w:left="792"/>
        <w:rPr>
          <w:del w:id="1400" w:author="mjsierra" w:date="2022-07-29T09:40:00Z"/>
          <w:strike/>
          <w:rPrChange w:id="1401" w:author="Javier Quintana Pérez" w:date="2022-05-09T10:45:00Z">
            <w:rPr>
              <w:del w:id="1402" w:author="mjsierra" w:date="2022-07-29T09:40:00Z"/>
            </w:rPr>
          </w:rPrChange>
        </w:rPr>
      </w:pPr>
    </w:p>
    <w:p w:rsidR="00615248" w:rsidRPr="00D82436" w:rsidDel="007008DB" w:rsidRDefault="00615248" w:rsidP="003D1034">
      <w:pPr>
        <w:rPr>
          <w:del w:id="1403" w:author="mjsierra" w:date="2022-07-29T09:40:00Z"/>
          <w:strike/>
          <w:rPrChange w:id="1404" w:author="Javier Quintana Pérez" w:date="2022-05-09T10:45:00Z">
            <w:rPr>
              <w:del w:id="1405" w:author="mjsierra" w:date="2022-07-29T09:40: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Change w:id="1406" w:author="mjsierra" w:date="2022-07-29T09:4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PrChange>
      </w:tblPr>
      <w:tblGrid>
        <w:gridCol w:w="7460"/>
        <w:gridCol w:w="914"/>
        <w:gridCol w:w="912"/>
        <w:tblGridChange w:id="1407">
          <w:tblGrid>
            <w:gridCol w:w="7460"/>
            <w:gridCol w:w="914"/>
            <w:gridCol w:w="912"/>
          </w:tblGrid>
        </w:tblGridChange>
      </w:tblGrid>
      <w:tr w:rsidR="003D1034" w:rsidRPr="00D82436" w:rsidDel="007008DB" w:rsidTr="007008DB">
        <w:trPr>
          <w:jc w:val="center"/>
          <w:del w:id="1408" w:author="mjsierra" w:date="2022-07-29T09:40:00Z"/>
          <w:trPrChange w:id="1409" w:author="mjsierra" w:date="2022-07-29T09:40:00Z">
            <w:trPr>
              <w:jc w:val="center"/>
            </w:trPr>
          </w:trPrChange>
        </w:trPr>
        <w:tc>
          <w:tcPr>
            <w:tcW w:w="4017" w:type="pct"/>
            <w:tcPrChange w:id="1410" w:author="mjsierra" w:date="2022-07-29T09:40:00Z">
              <w:tcPr>
                <w:tcW w:w="4017" w:type="pct"/>
              </w:tcPr>
            </w:tcPrChange>
          </w:tcPr>
          <w:p w:rsidR="003D1034" w:rsidRPr="00D82436" w:rsidDel="007008DB" w:rsidRDefault="003D1034" w:rsidP="003D1034">
            <w:pPr>
              <w:rPr>
                <w:del w:id="1411" w:author="mjsierra" w:date="2022-07-29T09:40:00Z"/>
                <w:strike/>
                <w:rPrChange w:id="1412" w:author="Javier Quintana Pérez" w:date="2022-05-09T10:45:00Z">
                  <w:rPr>
                    <w:del w:id="1413" w:author="mjsierra" w:date="2022-07-29T09:40:00Z"/>
                  </w:rPr>
                </w:rPrChange>
              </w:rPr>
            </w:pPr>
          </w:p>
        </w:tc>
        <w:tc>
          <w:tcPr>
            <w:tcW w:w="492" w:type="pct"/>
            <w:vAlign w:val="center"/>
            <w:tcPrChange w:id="1414" w:author="mjsierra" w:date="2022-07-29T09:40:00Z">
              <w:tcPr>
                <w:tcW w:w="492" w:type="pct"/>
                <w:vAlign w:val="center"/>
              </w:tcPr>
            </w:tcPrChange>
          </w:tcPr>
          <w:p w:rsidR="003D1034" w:rsidRPr="00D82436" w:rsidDel="007008DB" w:rsidRDefault="00D919CB" w:rsidP="003D1034">
            <w:pPr>
              <w:jc w:val="center"/>
              <w:rPr>
                <w:del w:id="1415" w:author="mjsierra" w:date="2022-07-29T09:40:00Z"/>
                <w:strike/>
                <w:rPrChange w:id="1416" w:author="Javier Quintana Pérez" w:date="2022-05-09T10:45:00Z">
                  <w:rPr>
                    <w:del w:id="1417" w:author="mjsierra" w:date="2022-07-29T09:40:00Z"/>
                  </w:rPr>
                </w:rPrChange>
              </w:rPr>
            </w:pPr>
            <w:del w:id="1418" w:author="mjsierra" w:date="2022-07-29T09:40:00Z">
              <w:r w:rsidRPr="00D919CB">
                <w:rPr>
                  <w:strike/>
                  <w:rPrChange w:id="1419" w:author="Javier Quintana Pérez" w:date="2022-05-09T10:45:00Z">
                    <w:rPr>
                      <w:color w:val="0000FF"/>
                      <w:u w:val="single"/>
                    </w:rPr>
                  </w:rPrChange>
                </w:rPr>
                <w:delText>SI</w:delText>
              </w:r>
            </w:del>
          </w:p>
        </w:tc>
        <w:tc>
          <w:tcPr>
            <w:tcW w:w="491" w:type="pct"/>
            <w:vAlign w:val="center"/>
            <w:tcPrChange w:id="1420" w:author="mjsierra" w:date="2022-07-29T09:40:00Z">
              <w:tcPr>
                <w:tcW w:w="492" w:type="pct"/>
                <w:vAlign w:val="center"/>
              </w:tcPr>
            </w:tcPrChange>
          </w:tcPr>
          <w:p w:rsidR="003D1034" w:rsidRPr="00D82436" w:rsidDel="007008DB" w:rsidRDefault="00D919CB" w:rsidP="003D1034">
            <w:pPr>
              <w:jc w:val="center"/>
              <w:rPr>
                <w:del w:id="1421" w:author="mjsierra" w:date="2022-07-29T09:40:00Z"/>
                <w:strike/>
                <w:rPrChange w:id="1422" w:author="Javier Quintana Pérez" w:date="2022-05-09T10:45:00Z">
                  <w:rPr>
                    <w:del w:id="1423" w:author="mjsierra" w:date="2022-07-29T09:40:00Z"/>
                  </w:rPr>
                </w:rPrChange>
              </w:rPr>
            </w:pPr>
            <w:del w:id="1424" w:author="mjsierra" w:date="2022-07-29T09:40:00Z">
              <w:r w:rsidRPr="00D919CB">
                <w:rPr>
                  <w:strike/>
                  <w:rPrChange w:id="1425" w:author="Javier Quintana Pérez" w:date="2022-05-09T10:45:00Z">
                    <w:rPr>
                      <w:color w:val="0000FF"/>
                      <w:u w:val="single"/>
                    </w:rPr>
                  </w:rPrChange>
                </w:rPr>
                <w:delText>NO</w:delText>
              </w:r>
            </w:del>
          </w:p>
        </w:tc>
      </w:tr>
      <w:tr w:rsidR="003D1034" w:rsidRPr="00D82436" w:rsidDel="007008DB" w:rsidTr="007008DB">
        <w:trPr>
          <w:jc w:val="center"/>
          <w:del w:id="1426" w:author="mjsierra" w:date="2022-07-29T09:40:00Z"/>
          <w:trPrChange w:id="1427" w:author="mjsierra" w:date="2022-07-29T09:40:00Z">
            <w:trPr>
              <w:jc w:val="center"/>
            </w:trPr>
          </w:trPrChange>
        </w:trPr>
        <w:tc>
          <w:tcPr>
            <w:tcW w:w="4017" w:type="pct"/>
            <w:tcPrChange w:id="1428" w:author="mjsierra" w:date="2022-07-29T09:40:00Z">
              <w:tcPr>
                <w:tcW w:w="4017" w:type="pct"/>
              </w:tcPr>
            </w:tcPrChange>
          </w:tcPr>
          <w:p w:rsidR="003D1034" w:rsidRPr="00D82436" w:rsidDel="007008DB" w:rsidRDefault="00D919CB" w:rsidP="003D1034">
            <w:pPr>
              <w:rPr>
                <w:del w:id="1429" w:author="mjsierra" w:date="2022-07-29T09:40:00Z"/>
                <w:strike/>
                <w:rPrChange w:id="1430" w:author="Javier Quintana Pérez" w:date="2022-05-09T10:45:00Z">
                  <w:rPr>
                    <w:del w:id="1431" w:author="mjsierra" w:date="2022-07-29T09:40:00Z"/>
                  </w:rPr>
                </w:rPrChange>
              </w:rPr>
            </w:pPr>
            <w:del w:id="1432" w:author="mjsierra" w:date="2022-07-29T09:40:00Z">
              <w:r w:rsidRPr="00D919CB">
                <w:rPr>
                  <w:strike/>
                  <w:rPrChange w:id="1433" w:author="Javier Quintana Pérez" w:date="2022-05-09T10:45:00Z">
                    <w:rPr>
                      <w:color w:val="0000FF"/>
                      <w:u w:val="single"/>
                    </w:rPr>
                  </w:rPrChange>
                </w:rPr>
                <w:delText>¿Tiene autorización de la Consejería de Industria?</w:delText>
              </w:r>
            </w:del>
          </w:p>
        </w:tc>
        <w:tc>
          <w:tcPr>
            <w:tcW w:w="492" w:type="pct"/>
            <w:vAlign w:val="center"/>
            <w:tcPrChange w:id="1434" w:author="mjsierra" w:date="2022-07-29T09:40:00Z">
              <w:tcPr>
                <w:tcW w:w="492" w:type="pct"/>
                <w:vAlign w:val="center"/>
              </w:tcPr>
            </w:tcPrChange>
          </w:tcPr>
          <w:p w:rsidR="003D1034" w:rsidRPr="00D82436" w:rsidDel="007008DB" w:rsidRDefault="003D1034" w:rsidP="003D1034">
            <w:pPr>
              <w:jc w:val="center"/>
              <w:rPr>
                <w:del w:id="1435" w:author="mjsierra" w:date="2022-07-29T09:40:00Z"/>
                <w:strike/>
                <w:rPrChange w:id="1436" w:author="Javier Quintana Pérez" w:date="2022-05-09T10:45:00Z">
                  <w:rPr>
                    <w:del w:id="1437" w:author="mjsierra" w:date="2022-07-29T09:40:00Z"/>
                  </w:rPr>
                </w:rPrChange>
              </w:rPr>
            </w:pPr>
          </w:p>
        </w:tc>
        <w:tc>
          <w:tcPr>
            <w:tcW w:w="491" w:type="pct"/>
            <w:vAlign w:val="center"/>
            <w:tcPrChange w:id="1438" w:author="mjsierra" w:date="2022-07-29T09:40:00Z">
              <w:tcPr>
                <w:tcW w:w="492" w:type="pct"/>
                <w:vAlign w:val="center"/>
              </w:tcPr>
            </w:tcPrChange>
          </w:tcPr>
          <w:p w:rsidR="003D1034" w:rsidRPr="00D82436" w:rsidDel="007008DB" w:rsidRDefault="003D1034" w:rsidP="003D1034">
            <w:pPr>
              <w:jc w:val="center"/>
              <w:rPr>
                <w:del w:id="1439" w:author="mjsierra" w:date="2022-07-29T09:40:00Z"/>
                <w:strike/>
                <w:rPrChange w:id="1440" w:author="Javier Quintana Pérez" w:date="2022-05-09T10:45:00Z">
                  <w:rPr>
                    <w:del w:id="1441" w:author="mjsierra" w:date="2022-07-29T09:40:00Z"/>
                  </w:rPr>
                </w:rPrChange>
              </w:rPr>
            </w:pPr>
          </w:p>
        </w:tc>
      </w:tr>
      <w:tr w:rsidR="003D1034" w:rsidRPr="00D82436" w:rsidDel="007008DB" w:rsidTr="007008DB">
        <w:trPr>
          <w:jc w:val="center"/>
          <w:del w:id="1442" w:author="mjsierra" w:date="2022-07-29T09:40:00Z"/>
          <w:trPrChange w:id="1443" w:author="mjsierra" w:date="2022-07-29T09:40:00Z">
            <w:trPr>
              <w:jc w:val="center"/>
            </w:trPr>
          </w:trPrChange>
        </w:trPr>
        <w:tc>
          <w:tcPr>
            <w:tcW w:w="4017" w:type="pct"/>
            <w:tcPrChange w:id="1444" w:author="mjsierra" w:date="2022-07-29T09:40:00Z">
              <w:tcPr>
                <w:tcW w:w="4017" w:type="pct"/>
              </w:tcPr>
            </w:tcPrChange>
          </w:tcPr>
          <w:p w:rsidR="003D1034" w:rsidRPr="00D82436" w:rsidDel="007008DB" w:rsidRDefault="00D919CB" w:rsidP="003D1034">
            <w:pPr>
              <w:rPr>
                <w:del w:id="1445" w:author="mjsierra" w:date="2022-07-29T09:40:00Z"/>
                <w:strike/>
                <w:rPrChange w:id="1446" w:author="Javier Quintana Pérez" w:date="2022-05-09T10:45:00Z">
                  <w:rPr>
                    <w:del w:id="1447" w:author="mjsierra" w:date="2022-07-29T09:40:00Z"/>
                  </w:rPr>
                </w:rPrChange>
              </w:rPr>
            </w:pPr>
            <w:del w:id="1448" w:author="mjsierra" w:date="2022-07-29T09:40:00Z">
              <w:r w:rsidRPr="00D919CB">
                <w:rPr>
                  <w:strike/>
                  <w:rPrChange w:id="1449" w:author="Javier Quintana Pérez" w:date="2022-05-09T10:45:00Z">
                    <w:rPr>
                      <w:color w:val="0000FF"/>
                      <w:u w:val="single"/>
                    </w:rPr>
                  </w:rPrChange>
                </w:rPr>
                <w:delText xml:space="preserve">¿Tiene autorización de la Delegación de Medio Ambiente?               </w:delText>
              </w:r>
            </w:del>
          </w:p>
        </w:tc>
        <w:tc>
          <w:tcPr>
            <w:tcW w:w="492" w:type="pct"/>
            <w:vAlign w:val="center"/>
            <w:tcPrChange w:id="1450" w:author="mjsierra" w:date="2022-07-29T09:40:00Z">
              <w:tcPr>
                <w:tcW w:w="492" w:type="pct"/>
                <w:vAlign w:val="center"/>
              </w:tcPr>
            </w:tcPrChange>
          </w:tcPr>
          <w:p w:rsidR="003D1034" w:rsidRPr="00D82436" w:rsidDel="007008DB" w:rsidRDefault="003D1034" w:rsidP="003D1034">
            <w:pPr>
              <w:jc w:val="center"/>
              <w:rPr>
                <w:del w:id="1451" w:author="mjsierra" w:date="2022-07-29T09:40:00Z"/>
                <w:strike/>
                <w:rPrChange w:id="1452" w:author="Javier Quintana Pérez" w:date="2022-05-09T10:45:00Z">
                  <w:rPr>
                    <w:del w:id="1453" w:author="mjsierra" w:date="2022-07-29T09:40:00Z"/>
                  </w:rPr>
                </w:rPrChange>
              </w:rPr>
            </w:pPr>
          </w:p>
        </w:tc>
        <w:tc>
          <w:tcPr>
            <w:tcW w:w="491" w:type="pct"/>
            <w:vAlign w:val="center"/>
            <w:tcPrChange w:id="1454" w:author="mjsierra" w:date="2022-07-29T09:40:00Z">
              <w:tcPr>
                <w:tcW w:w="492" w:type="pct"/>
                <w:vAlign w:val="center"/>
              </w:tcPr>
            </w:tcPrChange>
          </w:tcPr>
          <w:p w:rsidR="003D1034" w:rsidRPr="00D82436" w:rsidDel="007008DB" w:rsidRDefault="003D1034" w:rsidP="003D1034">
            <w:pPr>
              <w:jc w:val="center"/>
              <w:rPr>
                <w:del w:id="1455" w:author="mjsierra" w:date="2022-07-29T09:40:00Z"/>
                <w:strike/>
                <w:rPrChange w:id="1456" w:author="Javier Quintana Pérez" w:date="2022-05-09T10:45:00Z">
                  <w:rPr>
                    <w:del w:id="1457" w:author="mjsierra" w:date="2022-07-29T09:40:00Z"/>
                  </w:rPr>
                </w:rPrChange>
              </w:rPr>
            </w:pPr>
          </w:p>
        </w:tc>
      </w:tr>
      <w:tr w:rsidR="003D1034" w:rsidRPr="00D82436" w:rsidDel="007008DB" w:rsidTr="007008DB">
        <w:trPr>
          <w:jc w:val="center"/>
          <w:del w:id="1458" w:author="mjsierra" w:date="2022-07-29T09:40:00Z"/>
          <w:trPrChange w:id="1459" w:author="mjsierra" w:date="2022-07-29T09:40:00Z">
            <w:trPr>
              <w:jc w:val="center"/>
            </w:trPr>
          </w:trPrChange>
        </w:trPr>
        <w:tc>
          <w:tcPr>
            <w:tcW w:w="4017" w:type="pct"/>
            <w:tcPrChange w:id="1460" w:author="mjsierra" w:date="2022-07-29T09:40:00Z">
              <w:tcPr>
                <w:tcW w:w="4017" w:type="pct"/>
              </w:tcPr>
            </w:tcPrChange>
          </w:tcPr>
          <w:p w:rsidR="003D1034" w:rsidRPr="00D82436" w:rsidDel="007008DB" w:rsidRDefault="00D919CB" w:rsidP="003D1034">
            <w:pPr>
              <w:rPr>
                <w:del w:id="1461" w:author="mjsierra" w:date="2022-07-29T09:40:00Z"/>
                <w:strike/>
                <w:rPrChange w:id="1462" w:author="Javier Quintana Pérez" w:date="2022-05-09T10:45:00Z">
                  <w:rPr>
                    <w:del w:id="1463" w:author="mjsierra" w:date="2022-07-29T09:40:00Z"/>
                  </w:rPr>
                </w:rPrChange>
              </w:rPr>
            </w:pPr>
            <w:del w:id="1464" w:author="mjsierra" w:date="2022-07-29T09:40:00Z">
              <w:r w:rsidRPr="00D919CB">
                <w:rPr>
                  <w:strike/>
                  <w:rPrChange w:id="1465" w:author="Javier Quintana Pérez" w:date="2022-05-09T10:45:00Z">
                    <w:rPr>
                      <w:color w:val="0000FF"/>
                      <w:u w:val="single"/>
                    </w:rPr>
                  </w:rPrChange>
                </w:rPr>
                <w:delText>¿Tiene licencia de apertura?</w:delText>
              </w:r>
            </w:del>
          </w:p>
        </w:tc>
        <w:tc>
          <w:tcPr>
            <w:tcW w:w="492" w:type="pct"/>
            <w:vAlign w:val="center"/>
            <w:tcPrChange w:id="1466" w:author="mjsierra" w:date="2022-07-29T09:40:00Z">
              <w:tcPr>
                <w:tcW w:w="492" w:type="pct"/>
                <w:vAlign w:val="center"/>
              </w:tcPr>
            </w:tcPrChange>
          </w:tcPr>
          <w:p w:rsidR="003D1034" w:rsidRPr="00D82436" w:rsidDel="007008DB" w:rsidRDefault="003D1034" w:rsidP="003D1034">
            <w:pPr>
              <w:jc w:val="center"/>
              <w:rPr>
                <w:del w:id="1467" w:author="mjsierra" w:date="2022-07-29T09:40:00Z"/>
                <w:strike/>
                <w:rPrChange w:id="1468" w:author="Javier Quintana Pérez" w:date="2022-05-09T10:45:00Z">
                  <w:rPr>
                    <w:del w:id="1469" w:author="mjsierra" w:date="2022-07-29T09:40:00Z"/>
                  </w:rPr>
                </w:rPrChange>
              </w:rPr>
            </w:pPr>
          </w:p>
        </w:tc>
        <w:tc>
          <w:tcPr>
            <w:tcW w:w="491" w:type="pct"/>
            <w:vAlign w:val="center"/>
            <w:tcPrChange w:id="1470" w:author="mjsierra" w:date="2022-07-29T09:40:00Z">
              <w:tcPr>
                <w:tcW w:w="492" w:type="pct"/>
                <w:vAlign w:val="center"/>
              </w:tcPr>
            </w:tcPrChange>
          </w:tcPr>
          <w:p w:rsidR="003D1034" w:rsidRPr="00D82436" w:rsidDel="007008DB" w:rsidRDefault="003D1034" w:rsidP="003D1034">
            <w:pPr>
              <w:jc w:val="center"/>
              <w:rPr>
                <w:del w:id="1471" w:author="mjsierra" w:date="2022-07-29T09:40:00Z"/>
                <w:strike/>
                <w:rPrChange w:id="1472" w:author="Javier Quintana Pérez" w:date="2022-05-09T10:45:00Z">
                  <w:rPr>
                    <w:del w:id="1473" w:author="mjsierra" w:date="2022-07-29T09:40:00Z"/>
                  </w:rPr>
                </w:rPrChange>
              </w:rPr>
            </w:pPr>
          </w:p>
        </w:tc>
      </w:tr>
    </w:tbl>
    <w:p w:rsidR="000C106E" w:rsidRPr="00BF7EEB" w:rsidDel="007008DB" w:rsidRDefault="000C106E" w:rsidP="000C106E">
      <w:pPr>
        <w:rPr>
          <w:del w:id="1474" w:author="mjsierra" w:date="2022-07-29T09:40:00Z"/>
          <w:rFonts w:ascii="Source Sans Pro" w:hAnsi="Source Sans Pro"/>
          <w:sz w:val="21"/>
          <w:szCs w:val="21"/>
          <w:u w:val="single"/>
          <w:rPrChange w:id="1475" w:author="mjsierra" w:date="2023-02-02T10:33:00Z">
            <w:rPr>
              <w:del w:id="1476" w:author="mjsierra" w:date="2022-07-29T09:40:00Z"/>
            </w:rPr>
          </w:rPrChange>
        </w:rPr>
      </w:pPr>
    </w:p>
    <w:p w:rsidR="000C106E" w:rsidRPr="00BF7EEB" w:rsidDel="007008DB" w:rsidRDefault="000C106E" w:rsidP="000C106E">
      <w:pPr>
        <w:rPr>
          <w:del w:id="1477" w:author="mjsierra" w:date="2022-07-29T09:40:00Z"/>
          <w:rFonts w:ascii="Source Sans Pro" w:hAnsi="Source Sans Pro"/>
          <w:sz w:val="21"/>
          <w:szCs w:val="21"/>
          <w:u w:val="single"/>
          <w:rPrChange w:id="1478" w:author="mjsierra" w:date="2023-02-02T10:33:00Z">
            <w:rPr>
              <w:del w:id="1479" w:author="mjsierra" w:date="2022-07-29T09:40:00Z"/>
            </w:rPr>
          </w:rPrChange>
        </w:rPr>
      </w:pPr>
    </w:p>
    <w:p w:rsidR="005A7D3B" w:rsidRPr="00BF7EEB" w:rsidRDefault="00D919CB" w:rsidP="005A7D3B">
      <w:pPr>
        <w:rPr>
          <w:rFonts w:ascii="Source Sans Pro" w:hAnsi="Source Sans Pro"/>
          <w:sz w:val="21"/>
          <w:szCs w:val="21"/>
          <w:u w:val="single"/>
          <w:rPrChange w:id="1480" w:author="mjsierra" w:date="2023-02-02T10:33:00Z">
            <w:rPr>
              <w:u w:val="single"/>
            </w:rPr>
          </w:rPrChange>
        </w:rPr>
      </w:pPr>
      <w:r w:rsidRPr="00BF7EEB">
        <w:rPr>
          <w:rFonts w:ascii="Source Sans Pro" w:hAnsi="Source Sans Pro"/>
          <w:sz w:val="21"/>
          <w:szCs w:val="21"/>
          <w:u w:val="single"/>
          <w:rPrChange w:id="1481" w:author="mjsierra" w:date="2023-02-02T10:33:00Z">
            <w:rPr>
              <w:color w:val="0000FF"/>
              <w:u w:val="single"/>
            </w:rPr>
          </w:rPrChange>
        </w:rPr>
        <w:t>COMENTARIOS</w:t>
      </w:r>
    </w:p>
    <w:p w:rsidR="005A7D3B" w:rsidRPr="00D82436" w:rsidRDefault="005A7D3B" w:rsidP="005A7D3B">
      <w:pPr>
        <w:rPr>
          <w:strike/>
          <w:color w:val="365F91"/>
          <w:u w:val="single"/>
          <w:rPrChange w:id="1482" w:author="Javier Quintana Pérez" w:date="2022-05-09T10:45:00Z">
            <w:rPr>
              <w:color w:val="365F91"/>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A7D3B" w:rsidRPr="00D82436" w:rsidTr="00343C5A">
        <w:trPr>
          <w:jc w:val="center"/>
        </w:trPr>
        <w:tc>
          <w:tcPr>
            <w:tcW w:w="5000" w:type="pct"/>
            <w:shd w:val="clear" w:color="auto" w:fill="auto"/>
          </w:tcPr>
          <w:p w:rsidR="005A7D3B" w:rsidRPr="00D82436" w:rsidRDefault="005A7D3B" w:rsidP="00343C5A">
            <w:pPr>
              <w:rPr>
                <w:strike/>
                <w:u w:val="single"/>
                <w:rPrChange w:id="1483" w:author="Javier Quintana Pérez" w:date="2022-05-09T10:45:00Z">
                  <w:rPr>
                    <w:u w:val="single"/>
                  </w:rPr>
                </w:rPrChange>
              </w:rPr>
            </w:pPr>
          </w:p>
          <w:p w:rsidR="005A7D3B" w:rsidRPr="00D82436" w:rsidRDefault="005A7D3B" w:rsidP="00343C5A">
            <w:pPr>
              <w:rPr>
                <w:strike/>
                <w:u w:val="single"/>
                <w:rPrChange w:id="1484" w:author="Javier Quintana Pérez" w:date="2022-05-09T10:45:00Z">
                  <w:rPr>
                    <w:u w:val="single"/>
                  </w:rPr>
                </w:rPrChange>
              </w:rPr>
            </w:pPr>
          </w:p>
          <w:p w:rsidR="005A7D3B" w:rsidRPr="00D82436" w:rsidRDefault="005A7D3B" w:rsidP="00343C5A">
            <w:pPr>
              <w:rPr>
                <w:strike/>
                <w:u w:val="single"/>
                <w:rPrChange w:id="1485" w:author="Javier Quintana Pérez" w:date="2022-05-09T10:45:00Z">
                  <w:rPr>
                    <w:u w:val="single"/>
                  </w:rPr>
                </w:rPrChange>
              </w:rPr>
            </w:pPr>
          </w:p>
          <w:p w:rsidR="005A7D3B" w:rsidRPr="00D82436" w:rsidRDefault="005A7D3B" w:rsidP="00343C5A">
            <w:pPr>
              <w:rPr>
                <w:strike/>
                <w:color w:val="365F91"/>
                <w:u w:val="single"/>
                <w:rPrChange w:id="1486" w:author="Javier Quintana Pérez" w:date="2022-05-09T10:45:00Z">
                  <w:rPr>
                    <w:color w:val="365F91"/>
                    <w:u w:val="single"/>
                  </w:rPr>
                </w:rPrChange>
              </w:rPr>
            </w:pPr>
          </w:p>
        </w:tc>
      </w:tr>
    </w:tbl>
    <w:p w:rsidR="00A43825" w:rsidDel="00162B20" w:rsidRDefault="00A43825" w:rsidP="000C106E">
      <w:pPr>
        <w:rPr>
          <w:del w:id="1487" w:author="mjsierra" w:date="2022-07-29T09:41:00Z"/>
        </w:rPr>
      </w:pPr>
      <w:bookmarkStart w:id="1488" w:name="_Toc120636769"/>
      <w:bookmarkStart w:id="1489" w:name="_Toc120640317"/>
      <w:bookmarkStart w:id="1490" w:name="_Toc122537323"/>
      <w:bookmarkEnd w:id="1488"/>
      <w:bookmarkEnd w:id="1489"/>
      <w:bookmarkEnd w:id="1490"/>
    </w:p>
    <w:p w:rsidR="007D204E" w:rsidDel="00162B20" w:rsidRDefault="007D204E">
      <w:pPr>
        <w:tabs>
          <w:tab w:val="clear" w:pos="567"/>
        </w:tabs>
        <w:spacing w:line="240" w:lineRule="auto"/>
        <w:jc w:val="left"/>
        <w:rPr>
          <w:ins w:id="1491" w:author="Javier Quintana Pérez" w:date="2022-05-09T10:45:00Z"/>
          <w:del w:id="1492" w:author="mjsierra" w:date="2022-07-29T09:41:00Z"/>
        </w:rPr>
      </w:pPr>
      <w:ins w:id="1493" w:author="Javier Quintana Pérez" w:date="2022-05-09T10:45:00Z">
        <w:del w:id="1494" w:author="mjsierra" w:date="2022-07-29T09:41:00Z">
          <w:r w:rsidDel="00162B20">
            <w:br w:type="page"/>
          </w:r>
        </w:del>
      </w:ins>
    </w:p>
    <w:p w:rsidR="00000000" w:rsidRDefault="00C3369D">
      <w:pPr>
        <w:tabs>
          <w:tab w:val="clear" w:pos="567"/>
        </w:tabs>
        <w:spacing w:line="240" w:lineRule="auto"/>
        <w:jc w:val="left"/>
        <w:rPr>
          <w:del w:id="1495" w:author="Javier Quintana Pérez" w:date="2022-05-09T17:23:00Z"/>
        </w:rPr>
        <w:pPrChange w:id="1496" w:author="mjsierra" w:date="2022-07-29T09:41:00Z">
          <w:pPr/>
        </w:pPrChange>
      </w:pPr>
      <w:bookmarkStart w:id="1497" w:name="_Toc120636770"/>
      <w:bookmarkStart w:id="1498" w:name="_Toc120640318"/>
      <w:bookmarkStart w:id="1499" w:name="_Toc122537324"/>
      <w:bookmarkEnd w:id="1497"/>
      <w:bookmarkEnd w:id="1498"/>
      <w:bookmarkEnd w:id="1499"/>
    </w:p>
    <w:p w:rsidR="00615248" w:rsidDel="00162B20" w:rsidRDefault="00615248" w:rsidP="000C106E">
      <w:pPr>
        <w:rPr>
          <w:del w:id="1500" w:author="mjsierra" w:date="2022-07-29T09:41:00Z"/>
        </w:rPr>
      </w:pPr>
      <w:bookmarkStart w:id="1501" w:name="_Toc120636771"/>
      <w:bookmarkStart w:id="1502" w:name="_Toc120640319"/>
      <w:bookmarkStart w:id="1503" w:name="_Toc122537325"/>
      <w:bookmarkEnd w:id="1501"/>
      <w:bookmarkEnd w:id="1502"/>
      <w:bookmarkEnd w:id="1503"/>
    </w:p>
    <w:p w:rsidR="00000000" w:rsidRDefault="00D919CB">
      <w:pPr>
        <w:pStyle w:val="Nivel2"/>
        <w:numPr>
          <w:ilvl w:val="0"/>
          <w:numId w:val="36"/>
        </w:numPr>
        <w:ind w:left="360"/>
        <w:rPr>
          <w:rFonts w:ascii="Source Sans Pro" w:hAnsi="Source Sans Pro"/>
          <w:sz w:val="26"/>
          <w:szCs w:val="26"/>
          <w:rPrChange w:id="1504" w:author="Javier Quintana Pérez" w:date="2022-05-09T17:23:00Z">
            <w:rPr/>
          </w:rPrChange>
        </w:rPr>
        <w:pPrChange w:id="1505" w:author="Javier Quintana Pérez" w:date="2022-07-20T16:10:00Z">
          <w:pPr>
            <w:pStyle w:val="Nivel1"/>
          </w:pPr>
        </w:pPrChange>
      </w:pPr>
      <w:bookmarkStart w:id="1506" w:name="_Toc529270456"/>
      <w:bookmarkStart w:id="1507" w:name="_Toc532372526"/>
      <w:bookmarkStart w:id="1508" w:name="_Toc532373484"/>
      <w:bookmarkStart w:id="1509" w:name="_Toc532373990"/>
      <w:del w:id="1510" w:author="Javier Quintana Pérez" w:date="2022-05-11T15:57:00Z">
        <w:r w:rsidRPr="00D919CB">
          <w:rPr>
            <w:rFonts w:ascii="Source Sans Pro" w:hAnsi="Source Sans Pro"/>
            <w:sz w:val="26"/>
            <w:szCs w:val="26"/>
            <w:rPrChange w:id="1511" w:author="Javier Quintana Pérez" w:date="2022-05-09T17:23:00Z">
              <w:rPr>
                <w:color w:val="0000FF"/>
              </w:rPr>
            </w:rPrChange>
          </w:rPr>
          <w:delText>PRODUCTOS A SUMINISTRAR</w:delText>
        </w:r>
      </w:del>
      <w:ins w:id="1512" w:author="mjsierra" w:date="2022-07-12T11:43:00Z">
        <w:del w:id="1513" w:author="Javier Quintana Pérez" w:date="2022-07-20T16:51:00Z">
          <w:r w:rsidR="0020703F" w:rsidDel="00387376">
            <w:rPr>
              <w:rFonts w:ascii="Source Sans Pro" w:hAnsi="Source Sans Pro"/>
              <w:sz w:val="26"/>
              <w:szCs w:val="26"/>
            </w:rPr>
            <w:delText xml:space="preserve"> </w:delText>
          </w:r>
        </w:del>
      </w:ins>
      <w:ins w:id="1514" w:author="mjsierra" w:date="2022-07-12T11:44:00Z">
        <w:del w:id="1515" w:author="Javier Quintana Pérez" w:date="2022-07-20T16:51:00Z">
          <w:r w:rsidRPr="00D919CB">
            <w:rPr>
              <w:rFonts w:ascii="Source Sans Pro" w:hAnsi="Source Sans Pro"/>
              <w:sz w:val="26"/>
              <w:szCs w:val="26"/>
              <w:rPrChange w:id="1516" w:author="Javier Quintana Pérez" w:date="2022-07-20T16:10:00Z">
                <w:rPr>
                  <w:rFonts w:ascii="Source Sans Pro" w:hAnsi="Source Sans Pro"/>
                  <w:color w:val="0000FF"/>
                  <w:sz w:val="26"/>
                  <w:szCs w:val="26"/>
                </w:rPr>
              </w:rPrChange>
            </w:rPr>
            <w:delText xml:space="preserve">A </w:delText>
          </w:r>
        </w:del>
      </w:ins>
      <w:bookmarkStart w:id="1517" w:name="_Toc122537326"/>
      <w:ins w:id="1518" w:author="Javier Quintana Pérez" w:date="2022-07-20T16:51:00Z">
        <w:r w:rsidR="00387376" w:rsidRPr="00777FCB">
          <w:rPr>
            <w:rFonts w:ascii="Source Sans Pro" w:hAnsi="Source Sans Pro"/>
            <w:sz w:val="26"/>
            <w:szCs w:val="26"/>
          </w:rPr>
          <w:t>PRODUCTOS</w:t>
        </w:r>
        <w:r w:rsidR="00387376">
          <w:rPr>
            <w:rFonts w:ascii="Source Sans Pro" w:hAnsi="Source Sans Pro"/>
            <w:sz w:val="26"/>
            <w:szCs w:val="26"/>
          </w:rPr>
          <w:t xml:space="preserve"> </w:t>
        </w:r>
        <w:del w:id="1519" w:author="mjsierra" w:date="2022-07-29T09:41:00Z">
          <w:r w:rsidRPr="00D919CB">
            <w:rPr>
              <w:rFonts w:ascii="Source Sans Pro" w:hAnsi="Source Sans Pro"/>
              <w:sz w:val="26"/>
              <w:szCs w:val="26"/>
              <w:rPrChange w:id="1520" w:author="Javier Quintana Pérez" w:date="2022-07-20T16:10:00Z">
                <w:rPr>
                  <w:rFonts w:ascii="Source Sans Pro" w:hAnsi="Source Sans Pro"/>
                  <w:color w:val="0000FF"/>
                  <w:sz w:val="26"/>
                  <w:szCs w:val="26"/>
                </w:rPr>
              </w:rPrChange>
            </w:rPr>
            <w:delText>PAR</w:delText>
          </w:r>
        </w:del>
        <w:r w:rsidRPr="00D919CB">
          <w:rPr>
            <w:rFonts w:ascii="Source Sans Pro" w:hAnsi="Source Sans Pro"/>
            <w:sz w:val="26"/>
            <w:szCs w:val="26"/>
            <w:rPrChange w:id="1521" w:author="Javier Quintana Pérez" w:date="2022-07-20T16:10:00Z">
              <w:rPr>
                <w:rFonts w:ascii="Source Sans Pro" w:hAnsi="Source Sans Pro"/>
                <w:color w:val="0000FF"/>
                <w:sz w:val="26"/>
                <w:szCs w:val="26"/>
              </w:rPr>
            </w:rPrChange>
          </w:rPr>
          <w:t>A SUMINISTRAR</w:t>
        </w:r>
      </w:ins>
      <w:r w:rsidRPr="00D919CB">
        <w:rPr>
          <w:rFonts w:ascii="Source Sans Pro" w:hAnsi="Source Sans Pro"/>
          <w:sz w:val="26"/>
          <w:szCs w:val="26"/>
          <w:rPrChange w:id="1522" w:author="Javier Quintana Pérez" w:date="2022-05-09T17:23:00Z">
            <w:rPr>
              <w:color w:val="0000FF"/>
            </w:rPr>
          </w:rPrChange>
        </w:rPr>
        <w:t xml:space="preserve"> A LA OBRA Y DOCUMENTACION</w:t>
      </w:r>
      <w:bookmarkEnd w:id="1506"/>
      <w:bookmarkEnd w:id="1507"/>
      <w:bookmarkEnd w:id="1508"/>
      <w:bookmarkEnd w:id="1509"/>
      <w:bookmarkEnd w:id="1517"/>
    </w:p>
    <w:p w:rsidR="000C106E" w:rsidRDefault="000C106E" w:rsidP="000C106E">
      <w:pPr>
        <w:pStyle w:val="Ttulo1"/>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523" w:author="Javier Quintana Pérez" w:date="2022-05-09T17:26: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1500"/>
        <w:gridCol w:w="1648"/>
        <w:gridCol w:w="1648"/>
        <w:gridCol w:w="1501"/>
        <w:gridCol w:w="1501"/>
        <w:gridCol w:w="1501"/>
        <w:tblGridChange w:id="1524">
          <w:tblGrid>
            <w:gridCol w:w="1498"/>
            <w:gridCol w:w="1646"/>
            <w:gridCol w:w="1645"/>
            <w:gridCol w:w="1499"/>
            <w:gridCol w:w="1499"/>
            <w:gridCol w:w="1499"/>
          </w:tblGrid>
        </w:tblGridChange>
      </w:tblGrid>
      <w:tr w:rsidR="00090B75" w:rsidRPr="00D15A7B" w:rsidTr="00D06C48">
        <w:trPr>
          <w:jc w:val="center"/>
          <w:trPrChange w:id="1525" w:author="Javier Quintana Pérez" w:date="2022-05-09T17:26:00Z">
            <w:trPr>
              <w:jc w:val="center"/>
            </w:trPr>
          </w:trPrChange>
        </w:trPr>
        <w:tc>
          <w:tcPr>
            <w:tcW w:w="806" w:type="pct"/>
            <w:vMerge w:val="restart"/>
            <w:vAlign w:val="center"/>
            <w:tcPrChange w:id="1526" w:author="Javier Quintana Pérez" w:date="2022-05-09T17:26:00Z">
              <w:tcPr>
                <w:tcW w:w="806" w:type="pct"/>
                <w:vMerge w:val="restart"/>
                <w:vAlign w:val="center"/>
              </w:tcPr>
            </w:tcPrChange>
          </w:tcPr>
          <w:p w:rsidR="00090B75" w:rsidRPr="00AA21D0" w:rsidRDefault="00D919CB" w:rsidP="00090B75">
            <w:pPr>
              <w:jc w:val="center"/>
              <w:rPr>
                <w:rFonts w:ascii="Source Sans Pro" w:hAnsi="Source Sans Pro"/>
                <w:color w:val="000000"/>
                <w:sz w:val="21"/>
                <w:szCs w:val="21"/>
                <w:rPrChange w:id="1527" w:author="Javier Quintana Pérez" w:date="2022-05-09T17:23:00Z">
                  <w:rPr>
                    <w:color w:val="000000"/>
                  </w:rPr>
                </w:rPrChange>
              </w:rPr>
            </w:pPr>
            <w:r w:rsidRPr="00D919CB">
              <w:rPr>
                <w:rFonts w:ascii="Source Sans Pro" w:hAnsi="Source Sans Pro"/>
                <w:color w:val="000000"/>
                <w:sz w:val="21"/>
                <w:szCs w:val="21"/>
                <w:rPrChange w:id="1528" w:author="Javier Quintana Pérez" w:date="2022-05-09T17:23:00Z">
                  <w:rPr>
                    <w:color w:val="000000"/>
                    <w:u w:val="single"/>
                  </w:rPr>
                </w:rPrChange>
              </w:rPr>
              <w:t>PRODUCTO</w:t>
            </w:r>
          </w:p>
        </w:tc>
        <w:tc>
          <w:tcPr>
            <w:tcW w:w="886" w:type="pct"/>
            <w:vMerge w:val="restart"/>
            <w:vAlign w:val="center"/>
            <w:tcPrChange w:id="1529" w:author="Javier Quintana Pérez" w:date="2022-05-09T17:26:00Z">
              <w:tcPr>
                <w:tcW w:w="886" w:type="pct"/>
                <w:vMerge w:val="restart"/>
                <w:vAlign w:val="center"/>
              </w:tcPr>
            </w:tcPrChange>
          </w:tcPr>
          <w:p w:rsidR="00090B75" w:rsidRPr="00AA21D0" w:rsidRDefault="00D919CB" w:rsidP="00090B75">
            <w:pPr>
              <w:jc w:val="center"/>
              <w:rPr>
                <w:rFonts w:ascii="Source Sans Pro" w:hAnsi="Source Sans Pro"/>
                <w:color w:val="000000"/>
                <w:sz w:val="21"/>
                <w:szCs w:val="21"/>
                <w:rPrChange w:id="1530" w:author="Javier Quintana Pérez" w:date="2022-05-09T17:23:00Z">
                  <w:rPr>
                    <w:color w:val="000000"/>
                  </w:rPr>
                </w:rPrChange>
              </w:rPr>
            </w:pPr>
            <w:r w:rsidRPr="00D919CB">
              <w:rPr>
                <w:rFonts w:ascii="Source Sans Pro" w:hAnsi="Source Sans Pro"/>
                <w:color w:val="000000"/>
                <w:sz w:val="21"/>
                <w:szCs w:val="21"/>
                <w:rPrChange w:id="1531" w:author="Javier Quintana Pérez" w:date="2022-05-09T17:23:00Z">
                  <w:rPr>
                    <w:color w:val="000000"/>
                    <w:u w:val="single"/>
                  </w:rPr>
                </w:rPrChange>
              </w:rPr>
              <w:t>DESIGNACIÓN NORMATIVA</w:t>
            </w:r>
          </w:p>
        </w:tc>
        <w:tc>
          <w:tcPr>
            <w:tcW w:w="886" w:type="pct"/>
            <w:vMerge w:val="restart"/>
            <w:vAlign w:val="center"/>
            <w:tcPrChange w:id="1532" w:author="Javier Quintana Pérez" w:date="2022-05-09T17:26:00Z">
              <w:tcPr>
                <w:tcW w:w="886" w:type="pct"/>
                <w:vMerge w:val="restart"/>
                <w:vAlign w:val="center"/>
              </w:tcPr>
            </w:tcPrChange>
          </w:tcPr>
          <w:p w:rsidR="00090B75" w:rsidRPr="00AA21D0" w:rsidRDefault="00D919CB" w:rsidP="00090B75">
            <w:pPr>
              <w:jc w:val="center"/>
              <w:rPr>
                <w:rFonts w:ascii="Source Sans Pro" w:hAnsi="Source Sans Pro"/>
                <w:color w:val="000000"/>
                <w:sz w:val="21"/>
                <w:szCs w:val="21"/>
                <w:rPrChange w:id="1533" w:author="Javier Quintana Pérez" w:date="2022-05-09T17:23:00Z">
                  <w:rPr>
                    <w:color w:val="000000"/>
                  </w:rPr>
                </w:rPrChange>
              </w:rPr>
            </w:pPr>
            <w:r w:rsidRPr="00D919CB">
              <w:rPr>
                <w:rFonts w:ascii="Source Sans Pro" w:hAnsi="Source Sans Pro"/>
                <w:color w:val="000000"/>
                <w:sz w:val="21"/>
                <w:szCs w:val="21"/>
                <w:rPrChange w:id="1534" w:author="Javier Quintana Pérez" w:date="2022-05-09T17:23:00Z">
                  <w:rPr>
                    <w:color w:val="000000"/>
                    <w:u w:val="single"/>
                  </w:rPr>
                </w:rPrChange>
              </w:rPr>
              <w:t>DESIGNACIÓN COMERCIAL</w:t>
            </w:r>
          </w:p>
        </w:tc>
        <w:tc>
          <w:tcPr>
            <w:tcW w:w="807" w:type="pct"/>
            <w:vMerge w:val="restart"/>
            <w:vAlign w:val="center"/>
            <w:tcPrChange w:id="1535" w:author="Javier Quintana Pérez" w:date="2022-05-09T17:26:00Z">
              <w:tcPr>
                <w:tcW w:w="807" w:type="pct"/>
                <w:vMerge w:val="restart"/>
                <w:vAlign w:val="center"/>
              </w:tcPr>
            </w:tcPrChange>
          </w:tcPr>
          <w:p w:rsidR="00090B75" w:rsidRPr="00AA21D0" w:rsidRDefault="00D919CB" w:rsidP="00090B75">
            <w:pPr>
              <w:jc w:val="center"/>
              <w:rPr>
                <w:rFonts w:ascii="Source Sans Pro" w:hAnsi="Source Sans Pro"/>
                <w:color w:val="000000"/>
                <w:sz w:val="21"/>
                <w:szCs w:val="21"/>
                <w:rPrChange w:id="1536" w:author="Javier Quintana Pérez" w:date="2022-05-09T17:23:00Z">
                  <w:rPr>
                    <w:color w:val="000000"/>
                  </w:rPr>
                </w:rPrChange>
              </w:rPr>
            </w:pPr>
            <w:r w:rsidRPr="00D919CB">
              <w:rPr>
                <w:rFonts w:ascii="Source Sans Pro" w:hAnsi="Source Sans Pro"/>
                <w:color w:val="000000"/>
                <w:sz w:val="21"/>
                <w:szCs w:val="21"/>
                <w:rPrChange w:id="1537" w:author="Javier Quintana Pérez" w:date="2022-05-09T17:23:00Z">
                  <w:rPr>
                    <w:color w:val="000000"/>
                    <w:u w:val="single"/>
                  </w:rPr>
                </w:rPrChange>
              </w:rPr>
              <w:t>NORMA DE PRODUCTO</w:t>
            </w:r>
          </w:p>
        </w:tc>
        <w:tc>
          <w:tcPr>
            <w:tcW w:w="1614" w:type="pct"/>
            <w:gridSpan w:val="2"/>
            <w:vAlign w:val="center"/>
            <w:tcPrChange w:id="1538" w:author="Javier Quintana Pérez" w:date="2022-05-09T17:26:00Z">
              <w:tcPr>
                <w:tcW w:w="1614" w:type="pct"/>
                <w:gridSpan w:val="2"/>
                <w:vAlign w:val="center"/>
              </w:tcPr>
            </w:tcPrChange>
          </w:tcPr>
          <w:p w:rsidR="00090B75" w:rsidRPr="00AA21D0" w:rsidRDefault="00D919CB" w:rsidP="00090B75">
            <w:pPr>
              <w:jc w:val="center"/>
              <w:rPr>
                <w:rFonts w:ascii="Source Sans Pro" w:hAnsi="Source Sans Pro"/>
                <w:color w:val="000000"/>
                <w:sz w:val="21"/>
                <w:szCs w:val="21"/>
                <w:rPrChange w:id="1539" w:author="Javier Quintana Pérez" w:date="2022-05-09T17:23:00Z">
                  <w:rPr>
                    <w:color w:val="000000"/>
                  </w:rPr>
                </w:rPrChange>
              </w:rPr>
            </w:pPr>
            <w:r w:rsidRPr="00D919CB">
              <w:rPr>
                <w:rFonts w:ascii="Source Sans Pro" w:hAnsi="Source Sans Pro"/>
                <w:color w:val="000000"/>
                <w:sz w:val="21"/>
                <w:szCs w:val="21"/>
                <w:rPrChange w:id="1540" w:author="Javier Quintana Pérez" w:date="2022-05-09T17:23:00Z">
                  <w:rPr>
                    <w:color w:val="000000"/>
                    <w:u w:val="single"/>
                  </w:rPr>
                </w:rPrChange>
              </w:rPr>
              <w:t>MARCADO CE</w:t>
            </w:r>
          </w:p>
        </w:tc>
      </w:tr>
      <w:tr w:rsidR="00090B75" w:rsidRPr="00D15A7B" w:rsidTr="00D06C48">
        <w:trPr>
          <w:jc w:val="center"/>
          <w:trPrChange w:id="1541" w:author="Javier Quintana Pérez" w:date="2022-05-09T17:26:00Z">
            <w:trPr>
              <w:jc w:val="center"/>
            </w:trPr>
          </w:trPrChange>
        </w:trPr>
        <w:tc>
          <w:tcPr>
            <w:tcW w:w="806" w:type="pct"/>
            <w:vMerge/>
            <w:vAlign w:val="center"/>
            <w:tcPrChange w:id="1542" w:author="Javier Quintana Pérez" w:date="2022-05-09T17:26:00Z">
              <w:tcPr>
                <w:tcW w:w="806" w:type="pct"/>
                <w:vMerge/>
                <w:vAlign w:val="center"/>
              </w:tcPr>
            </w:tcPrChange>
          </w:tcPr>
          <w:p w:rsidR="00090B75" w:rsidRPr="00AA21D0" w:rsidRDefault="00090B75" w:rsidP="00090B75">
            <w:pPr>
              <w:jc w:val="center"/>
              <w:rPr>
                <w:rFonts w:ascii="Source Sans Pro" w:hAnsi="Source Sans Pro"/>
                <w:color w:val="000000"/>
                <w:sz w:val="21"/>
                <w:szCs w:val="21"/>
                <w:rPrChange w:id="1543" w:author="Javier Quintana Pérez" w:date="2022-05-09T17:23:00Z">
                  <w:rPr>
                    <w:color w:val="000000"/>
                  </w:rPr>
                </w:rPrChange>
              </w:rPr>
            </w:pPr>
          </w:p>
        </w:tc>
        <w:tc>
          <w:tcPr>
            <w:tcW w:w="886" w:type="pct"/>
            <w:vMerge/>
            <w:vAlign w:val="center"/>
            <w:tcPrChange w:id="1544" w:author="Javier Quintana Pérez" w:date="2022-05-09T17:26:00Z">
              <w:tcPr>
                <w:tcW w:w="886" w:type="pct"/>
                <w:vMerge/>
                <w:vAlign w:val="center"/>
              </w:tcPr>
            </w:tcPrChange>
          </w:tcPr>
          <w:p w:rsidR="00090B75" w:rsidRPr="00AA21D0" w:rsidRDefault="00090B75" w:rsidP="00090B75">
            <w:pPr>
              <w:jc w:val="center"/>
              <w:rPr>
                <w:rFonts w:ascii="Source Sans Pro" w:hAnsi="Source Sans Pro"/>
                <w:color w:val="000000"/>
                <w:sz w:val="21"/>
                <w:szCs w:val="21"/>
                <w:rPrChange w:id="1545" w:author="Javier Quintana Pérez" w:date="2022-05-09T17:23:00Z">
                  <w:rPr>
                    <w:color w:val="000000"/>
                  </w:rPr>
                </w:rPrChange>
              </w:rPr>
            </w:pPr>
          </w:p>
        </w:tc>
        <w:tc>
          <w:tcPr>
            <w:tcW w:w="886" w:type="pct"/>
            <w:vMerge/>
            <w:vAlign w:val="center"/>
            <w:tcPrChange w:id="1546" w:author="Javier Quintana Pérez" w:date="2022-05-09T17:26:00Z">
              <w:tcPr>
                <w:tcW w:w="886" w:type="pct"/>
                <w:vMerge/>
                <w:vAlign w:val="center"/>
              </w:tcPr>
            </w:tcPrChange>
          </w:tcPr>
          <w:p w:rsidR="00090B75" w:rsidRPr="00AA21D0" w:rsidRDefault="00090B75" w:rsidP="00090B75">
            <w:pPr>
              <w:jc w:val="center"/>
              <w:rPr>
                <w:rFonts w:ascii="Source Sans Pro" w:hAnsi="Source Sans Pro"/>
                <w:color w:val="000000"/>
                <w:sz w:val="21"/>
                <w:szCs w:val="21"/>
                <w:rPrChange w:id="1547" w:author="Javier Quintana Pérez" w:date="2022-05-09T17:23:00Z">
                  <w:rPr>
                    <w:color w:val="000000"/>
                  </w:rPr>
                </w:rPrChange>
              </w:rPr>
            </w:pPr>
          </w:p>
        </w:tc>
        <w:tc>
          <w:tcPr>
            <w:tcW w:w="807" w:type="pct"/>
            <w:vMerge/>
            <w:vAlign w:val="center"/>
            <w:tcPrChange w:id="1548" w:author="Javier Quintana Pérez" w:date="2022-05-09T17:26:00Z">
              <w:tcPr>
                <w:tcW w:w="807" w:type="pct"/>
                <w:vMerge/>
                <w:vAlign w:val="center"/>
              </w:tcPr>
            </w:tcPrChange>
          </w:tcPr>
          <w:p w:rsidR="00090B75" w:rsidRPr="00AA21D0" w:rsidRDefault="00090B75" w:rsidP="00090B75">
            <w:pPr>
              <w:jc w:val="center"/>
              <w:rPr>
                <w:rFonts w:ascii="Source Sans Pro" w:hAnsi="Source Sans Pro"/>
                <w:color w:val="000000"/>
                <w:sz w:val="21"/>
                <w:szCs w:val="21"/>
                <w:rPrChange w:id="1549" w:author="Javier Quintana Pérez" w:date="2022-05-09T17:23:00Z">
                  <w:rPr>
                    <w:color w:val="000000"/>
                  </w:rPr>
                </w:rPrChange>
              </w:rPr>
            </w:pPr>
          </w:p>
        </w:tc>
        <w:tc>
          <w:tcPr>
            <w:tcW w:w="807" w:type="pct"/>
            <w:vAlign w:val="center"/>
            <w:tcPrChange w:id="1550" w:author="Javier Quintana Pérez" w:date="2022-05-09T17:26:00Z">
              <w:tcPr>
                <w:tcW w:w="807" w:type="pct"/>
                <w:vAlign w:val="center"/>
              </w:tcPr>
            </w:tcPrChange>
          </w:tcPr>
          <w:p w:rsidR="00090B75" w:rsidRPr="00AA21D0" w:rsidRDefault="00D919CB" w:rsidP="00090B75">
            <w:pPr>
              <w:jc w:val="center"/>
              <w:rPr>
                <w:rFonts w:ascii="Source Sans Pro" w:hAnsi="Source Sans Pro"/>
                <w:color w:val="000000"/>
                <w:sz w:val="21"/>
                <w:szCs w:val="21"/>
                <w:rPrChange w:id="1551" w:author="Javier Quintana Pérez" w:date="2022-05-09T17:23:00Z">
                  <w:rPr>
                    <w:color w:val="000000"/>
                  </w:rPr>
                </w:rPrChange>
              </w:rPr>
            </w:pPr>
            <w:r w:rsidRPr="00D919CB">
              <w:rPr>
                <w:rFonts w:ascii="Source Sans Pro" w:hAnsi="Source Sans Pro"/>
                <w:color w:val="000000"/>
                <w:sz w:val="21"/>
                <w:szCs w:val="21"/>
                <w:rPrChange w:id="1552" w:author="Javier Quintana Pérez" w:date="2022-05-09T17:23:00Z">
                  <w:rPr>
                    <w:color w:val="000000"/>
                    <w:u w:val="single"/>
                  </w:rPr>
                </w:rPrChange>
              </w:rPr>
              <w:t>SI</w:t>
            </w:r>
          </w:p>
        </w:tc>
        <w:tc>
          <w:tcPr>
            <w:tcW w:w="807" w:type="pct"/>
            <w:vAlign w:val="center"/>
            <w:tcPrChange w:id="1553" w:author="Javier Quintana Pérez" w:date="2022-05-09T17:26:00Z">
              <w:tcPr>
                <w:tcW w:w="807" w:type="pct"/>
                <w:vAlign w:val="center"/>
              </w:tcPr>
            </w:tcPrChange>
          </w:tcPr>
          <w:p w:rsidR="00090B75" w:rsidRPr="00AA21D0" w:rsidRDefault="00D919CB" w:rsidP="00090B75">
            <w:pPr>
              <w:jc w:val="center"/>
              <w:rPr>
                <w:rFonts w:ascii="Source Sans Pro" w:hAnsi="Source Sans Pro"/>
                <w:color w:val="000000"/>
                <w:sz w:val="21"/>
                <w:szCs w:val="21"/>
                <w:rPrChange w:id="1554" w:author="Javier Quintana Pérez" w:date="2022-05-09T17:23:00Z">
                  <w:rPr>
                    <w:color w:val="000000"/>
                  </w:rPr>
                </w:rPrChange>
              </w:rPr>
            </w:pPr>
            <w:r w:rsidRPr="00D919CB">
              <w:rPr>
                <w:rFonts w:ascii="Source Sans Pro" w:hAnsi="Source Sans Pro"/>
                <w:color w:val="000000"/>
                <w:sz w:val="21"/>
                <w:szCs w:val="21"/>
                <w:rPrChange w:id="1555" w:author="Javier Quintana Pérez" w:date="2022-05-09T17:23:00Z">
                  <w:rPr>
                    <w:color w:val="000000"/>
                    <w:u w:val="single"/>
                  </w:rPr>
                </w:rPrChange>
              </w:rPr>
              <w:t>NO</w:t>
            </w:r>
          </w:p>
        </w:tc>
      </w:tr>
      <w:tr w:rsidR="00090B75" w:rsidRPr="00D15A7B" w:rsidTr="00D06C48">
        <w:trPr>
          <w:jc w:val="center"/>
          <w:trPrChange w:id="1556" w:author="Javier Quintana Pérez" w:date="2022-05-09T17:26:00Z">
            <w:trPr>
              <w:jc w:val="center"/>
            </w:trPr>
          </w:trPrChange>
        </w:trPr>
        <w:tc>
          <w:tcPr>
            <w:tcW w:w="806" w:type="pct"/>
            <w:vAlign w:val="center"/>
            <w:tcPrChange w:id="1557" w:author="Javier Quintana Pérez" w:date="2022-05-09T17:26:00Z">
              <w:tcPr>
                <w:tcW w:w="806" w:type="pct"/>
                <w:vAlign w:val="center"/>
              </w:tcPr>
            </w:tcPrChange>
          </w:tcPr>
          <w:p w:rsidR="00090B75" w:rsidRPr="00AA21D0" w:rsidRDefault="00090B75" w:rsidP="00090B75">
            <w:pPr>
              <w:jc w:val="center"/>
              <w:rPr>
                <w:rFonts w:ascii="Source Sans Pro" w:hAnsi="Source Sans Pro"/>
                <w:color w:val="000000"/>
                <w:sz w:val="21"/>
                <w:szCs w:val="21"/>
                <w:u w:val="single"/>
                <w:rPrChange w:id="1558" w:author="Javier Quintana Pérez" w:date="2022-05-09T17:23:00Z">
                  <w:rPr>
                    <w:color w:val="000000"/>
                    <w:u w:val="single"/>
                  </w:rPr>
                </w:rPrChange>
              </w:rPr>
            </w:pPr>
          </w:p>
        </w:tc>
        <w:tc>
          <w:tcPr>
            <w:tcW w:w="886" w:type="pct"/>
            <w:vAlign w:val="center"/>
            <w:tcPrChange w:id="1559" w:author="Javier Quintana Pérez" w:date="2022-05-09T17:26:00Z">
              <w:tcPr>
                <w:tcW w:w="886" w:type="pct"/>
                <w:vAlign w:val="center"/>
              </w:tcPr>
            </w:tcPrChange>
          </w:tcPr>
          <w:p w:rsidR="00090B75" w:rsidRPr="00AA21D0" w:rsidRDefault="00090B75" w:rsidP="00090B75">
            <w:pPr>
              <w:jc w:val="center"/>
              <w:rPr>
                <w:rFonts w:ascii="Source Sans Pro" w:hAnsi="Source Sans Pro"/>
                <w:color w:val="000000"/>
                <w:sz w:val="21"/>
                <w:szCs w:val="21"/>
                <w:u w:val="single"/>
                <w:rPrChange w:id="1560" w:author="Javier Quintana Pérez" w:date="2022-05-09T17:23:00Z">
                  <w:rPr>
                    <w:color w:val="000000"/>
                    <w:u w:val="single"/>
                  </w:rPr>
                </w:rPrChange>
              </w:rPr>
            </w:pPr>
          </w:p>
        </w:tc>
        <w:tc>
          <w:tcPr>
            <w:tcW w:w="886" w:type="pct"/>
            <w:vAlign w:val="center"/>
            <w:tcPrChange w:id="1561" w:author="Javier Quintana Pérez" w:date="2022-05-09T17:26:00Z">
              <w:tcPr>
                <w:tcW w:w="886" w:type="pct"/>
                <w:vAlign w:val="center"/>
              </w:tcPr>
            </w:tcPrChange>
          </w:tcPr>
          <w:p w:rsidR="00090B75" w:rsidRPr="00AA21D0" w:rsidRDefault="00090B75" w:rsidP="00090B75">
            <w:pPr>
              <w:jc w:val="center"/>
              <w:rPr>
                <w:rFonts w:ascii="Source Sans Pro" w:hAnsi="Source Sans Pro"/>
                <w:color w:val="000000"/>
                <w:sz w:val="21"/>
                <w:szCs w:val="21"/>
                <w:u w:val="single"/>
                <w:rPrChange w:id="1562" w:author="Javier Quintana Pérez" w:date="2022-05-09T17:23:00Z">
                  <w:rPr>
                    <w:color w:val="000000"/>
                    <w:u w:val="single"/>
                  </w:rPr>
                </w:rPrChange>
              </w:rPr>
            </w:pPr>
          </w:p>
        </w:tc>
        <w:tc>
          <w:tcPr>
            <w:tcW w:w="807" w:type="pct"/>
            <w:vAlign w:val="center"/>
            <w:tcPrChange w:id="1563" w:author="Javier Quintana Pérez" w:date="2022-05-09T17:26: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564" w:author="Javier Quintana Pérez" w:date="2022-05-09T17:23:00Z">
                  <w:rPr>
                    <w:color w:val="000000"/>
                    <w:u w:val="single"/>
                  </w:rPr>
                </w:rPrChange>
              </w:rPr>
            </w:pPr>
          </w:p>
        </w:tc>
        <w:tc>
          <w:tcPr>
            <w:tcW w:w="807" w:type="pct"/>
            <w:vAlign w:val="center"/>
            <w:tcPrChange w:id="1565" w:author="Javier Quintana Pérez" w:date="2022-05-09T17:26: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566" w:author="Javier Quintana Pérez" w:date="2022-05-09T17:23:00Z">
                  <w:rPr>
                    <w:color w:val="000000"/>
                    <w:u w:val="single"/>
                  </w:rPr>
                </w:rPrChange>
              </w:rPr>
            </w:pPr>
          </w:p>
        </w:tc>
        <w:tc>
          <w:tcPr>
            <w:tcW w:w="807" w:type="pct"/>
            <w:vAlign w:val="center"/>
            <w:tcPrChange w:id="1567" w:author="Javier Quintana Pérez" w:date="2022-05-09T17:26: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568" w:author="Javier Quintana Pérez" w:date="2022-05-09T17:23:00Z">
                  <w:rPr>
                    <w:color w:val="000000"/>
                    <w:u w:val="single"/>
                  </w:rPr>
                </w:rPrChange>
              </w:rPr>
            </w:pPr>
          </w:p>
        </w:tc>
      </w:tr>
      <w:tr w:rsidR="00090B75" w:rsidRPr="00D15A7B" w:rsidTr="00D06C48">
        <w:trPr>
          <w:jc w:val="center"/>
          <w:trPrChange w:id="1569" w:author="Javier Quintana Pérez" w:date="2022-05-09T17:26:00Z">
            <w:trPr>
              <w:jc w:val="center"/>
            </w:trPr>
          </w:trPrChange>
        </w:trPr>
        <w:tc>
          <w:tcPr>
            <w:tcW w:w="806" w:type="pct"/>
            <w:vAlign w:val="center"/>
            <w:tcPrChange w:id="1570" w:author="Javier Quintana Pérez" w:date="2022-05-09T17:26:00Z">
              <w:tcPr>
                <w:tcW w:w="806" w:type="pct"/>
                <w:vAlign w:val="center"/>
              </w:tcPr>
            </w:tcPrChange>
          </w:tcPr>
          <w:p w:rsidR="00090B75" w:rsidRPr="00AA21D0" w:rsidRDefault="00090B75" w:rsidP="00090B75">
            <w:pPr>
              <w:jc w:val="center"/>
              <w:rPr>
                <w:rFonts w:ascii="Source Sans Pro" w:hAnsi="Source Sans Pro"/>
                <w:color w:val="000000"/>
                <w:sz w:val="21"/>
                <w:szCs w:val="21"/>
                <w:u w:val="single"/>
                <w:rPrChange w:id="1571" w:author="Javier Quintana Pérez" w:date="2022-05-09T17:23:00Z">
                  <w:rPr>
                    <w:color w:val="000000"/>
                    <w:u w:val="single"/>
                  </w:rPr>
                </w:rPrChange>
              </w:rPr>
            </w:pPr>
          </w:p>
        </w:tc>
        <w:tc>
          <w:tcPr>
            <w:tcW w:w="886" w:type="pct"/>
            <w:vAlign w:val="center"/>
            <w:tcPrChange w:id="1572" w:author="Javier Quintana Pérez" w:date="2022-05-09T17:26:00Z">
              <w:tcPr>
                <w:tcW w:w="886" w:type="pct"/>
                <w:vAlign w:val="center"/>
              </w:tcPr>
            </w:tcPrChange>
          </w:tcPr>
          <w:p w:rsidR="00090B75" w:rsidRPr="00AA21D0" w:rsidRDefault="00090B75" w:rsidP="00090B75">
            <w:pPr>
              <w:jc w:val="center"/>
              <w:rPr>
                <w:rFonts w:ascii="Source Sans Pro" w:hAnsi="Source Sans Pro"/>
                <w:color w:val="000000"/>
                <w:sz w:val="21"/>
                <w:szCs w:val="21"/>
                <w:u w:val="single"/>
                <w:rPrChange w:id="1573" w:author="Javier Quintana Pérez" w:date="2022-05-09T17:23:00Z">
                  <w:rPr>
                    <w:color w:val="000000"/>
                    <w:u w:val="single"/>
                  </w:rPr>
                </w:rPrChange>
              </w:rPr>
            </w:pPr>
          </w:p>
        </w:tc>
        <w:tc>
          <w:tcPr>
            <w:tcW w:w="886" w:type="pct"/>
            <w:vAlign w:val="center"/>
            <w:tcPrChange w:id="1574" w:author="Javier Quintana Pérez" w:date="2022-05-09T17:26:00Z">
              <w:tcPr>
                <w:tcW w:w="886" w:type="pct"/>
                <w:vAlign w:val="center"/>
              </w:tcPr>
            </w:tcPrChange>
          </w:tcPr>
          <w:p w:rsidR="00090B75" w:rsidRPr="00AA21D0" w:rsidRDefault="00090B75" w:rsidP="00090B75">
            <w:pPr>
              <w:jc w:val="center"/>
              <w:rPr>
                <w:rFonts w:ascii="Source Sans Pro" w:hAnsi="Source Sans Pro"/>
                <w:color w:val="000000"/>
                <w:sz w:val="21"/>
                <w:szCs w:val="21"/>
                <w:u w:val="single"/>
                <w:rPrChange w:id="1575" w:author="Javier Quintana Pérez" w:date="2022-05-09T17:23:00Z">
                  <w:rPr>
                    <w:color w:val="000000"/>
                    <w:u w:val="single"/>
                  </w:rPr>
                </w:rPrChange>
              </w:rPr>
            </w:pPr>
          </w:p>
        </w:tc>
        <w:tc>
          <w:tcPr>
            <w:tcW w:w="807" w:type="pct"/>
            <w:vAlign w:val="center"/>
            <w:tcPrChange w:id="1576" w:author="Javier Quintana Pérez" w:date="2022-05-09T17:26: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577" w:author="Javier Quintana Pérez" w:date="2022-05-09T17:23:00Z">
                  <w:rPr>
                    <w:color w:val="000000"/>
                    <w:u w:val="single"/>
                  </w:rPr>
                </w:rPrChange>
              </w:rPr>
            </w:pPr>
          </w:p>
        </w:tc>
        <w:tc>
          <w:tcPr>
            <w:tcW w:w="807" w:type="pct"/>
            <w:vAlign w:val="center"/>
            <w:tcPrChange w:id="1578" w:author="Javier Quintana Pérez" w:date="2022-05-09T17:26: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579" w:author="Javier Quintana Pérez" w:date="2022-05-09T17:23:00Z">
                  <w:rPr>
                    <w:color w:val="000000"/>
                    <w:u w:val="single"/>
                  </w:rPr>
                </w:rPrChange>
              </w:rPr>
            </w:pPr>
          </w:p>
        </w:tc>
        <w:tc>
          <w:tcPr>
            <w:tcW w:w="807" w:type="pct"/>
            <w:vAlign w:val="center"/>
            <w:tcPrChange w:id="1580" w:author="Javier Quintana Pérez" w:date="2022-05-09T17:26: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581" w:author="Javier Quintana Pérez" w:date="2022-05-09T17:23:00Z">
                  <w:rPr>
                    <w:color w:val="000000"/>
                    <w:u w:val="single"/>
                  </w:rPr>
                </w:rPrChange>
              </w:rPr>
            </w:pPr>
          </w:p>
        </w:tc>
      </w:tr>
      <w:tr w:rsidR="00090B75" w:rsidRPr="00D15A7B" w:rsidTr="00023A28">
        <w:trPr>
          <w:jc w:val="center"/>
          <w:trPrChange w:id="1582" w:author="Javier Quintana Pérez" w:date="2023-01-23T10:31:00Z">
            <w:trPr>
              <w:jc w:val="center"/>
            </w:trPr>
          </w:trPrChange>
        </w:trPr>
        <w:tc>
          <w:tcPr>
            <w:tcW w:w="806" w:type="pct"/>
            <w:tcBorders>
              <w:bottom w:val="single" w:sz="4" w:space="0" w:color="auto"/>
            </w:tcBorders>
            <w:vAlign w:val="center"/>
            <w:tcPrChange w:id="1583" w:author="Javier Quintana Pérez" w:date="2023-01-23T10:31:00Z">
              <w:tcPr>
                <w:tcW w:w="806" w:type="pct"/>
                <w:vAlign w:val="center"/>
              </w:tcPr>
            </w:tcPrChange>
          </w:tcPr>
          <w:p w:rsidR="00090B75" w:rsidRPr="00AA21D0" w:rsidRDefault="00090B75" w:rsidP="00090B75">
            <w:pPr>
              <w:jc w:val="center"/>
              <w:rPr>
                <w:rFonts w:ascii="Source Sans Pro" w:hAnsi="Source Sans Pro"/>
                <w:color w:val="000000"/>
                <w:sz w:val="21"/>
                <w:szCs w:val="21"/>
                <w:u w:val="single"/>
                <w:rPrChange w:id="1584" w:author="Javier Quintana Pérez" w:date="2022-05-09T17:23:00Z">
                  <w:rPr>
                    <w:color w:val="000000"/>
                    <w:u w:val="single"/>
                  </w:rPr>
                </w:rPrChange>
              </w:rPr>
            </w:pPr>
          </w:p>
        </w:tc>
        <w:tc>
          <w:tcPr>
            <w:tcW w:w="886" w:type="pct"/>
            <w:tcBorders>
              <w:bottom w:val="single" w:sz="4" w:space="0" w:color="auto"/>
            </w:tcBorders>
            <w:vAlign w:val="center"/>
            <w:tcPrChange w:id="1585" w:author="Javier Quintana Pérez" w:date="2023-01-23T10:31:00Z">
              <w:tcPr>
                <w:tcW w:w="886" w:type="pct"/>
                <w:vAlign w:val="center"/>
              </w:tcPr>
            </w:tcPrChange>
          </w:tcPr>
          <w:p w:rsidR="00090B75" w:rsidRPr="00AA21D0" w:rsidRDefault="00090B75" w:rsidP="00090B75">
            <w:pPr>
              <w:jc w:val="center"/>
              <w:rPr>
                <w:rFonts w:ascii="Source Sans Pro" w:hAnsi="Source Sans Pro"/>
                <w:color w:val="000000"/>
                <w:sz w:val="21"/>
                <w:szCs w:val="21"/>
                <w:u w:val="single"/>
                <w:rPrChange w:id="1586" w:author="Javier Quintana Pérez" w:date="2022-05-09T17:23:00Z">
                  <w:rPr>
                    <w:color w:val="000000"/>
                    <w:u w:val="single"/>
                  </w:rPr>
                </w:rPrChange>
              </w:rPr>
            </w:pPr>
          </w:p>
        </w:tc>
        <w:tc>
          <w:tcPr>
            <w:tcW w:w="886" w:type="pct"/>
            <w:tcBorders>
              <w:bottom w:val="single" w:sz="4" w:space="0" w:color="auto"/>
            </w:tcBorders>
            <w:vAlign w:val="center"/>
            <w:tcPrChange w:id="1587" w:author="Javier Quintana Pérez" w:date="2023-01-23T10:31:00Z">
              <w:tcPr>
                <w:tcW w:w="886" w:type="pct"/>
                <w:vAlign w:val="center"/>
              </w:tcPr>
            </w:tcPrChange>
          </w:tcPr>
          <w:p w:rsidR="00090B75" w:rsidRPr="00AA21D0" w:rsidRDefault="00090B75" w:rsidP="00090B75">
            <w:pPr>
              <w:jc w:val="center"/>
              <w:rPr>
                <w:rFonts w:ascii="Source Sans Pro" w:hAnsi="Source Sans Pro"/>
                <w:color w:val="000000"/>
                <w:sz w:val="21"/>
                <w:szCs w:val="21"/>
                <w:u w:val="single"/>
                <w:rPrChange w:id="1588" w:author="Javier Quintana Pérez" w:date="2022-05-09T17:23:00Z">
                  <w:rPr>
                    <w:color w:val="000000"/>
                    <w:u w:val="single"/>
                  </w:rPr>
                </w:rPrChange>
              </w:rPr>
            </w:pPr>
          </w:p>
        </w:tc>
        <w:tc>
          <w:tcPr>
            <w:tcW w:w="807" w:type="pct"/>
            <w:tcBorders>
              <w:bottom w:val="single" w:sz="4" w:space="0" w:color="auto"/>
            </w:tcBorders>
            <w:vAlign w:val="center"/>
            <w:tcPrChange w:id="1589" w:author="Javier Quintana Pérez" w:date="2023-01-23T10:31: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590" w:author="Javier Quintana Pérez" w:date="2022-05-09T17:23:00Z">
                  <w:rPr>
                    <w:color w:val="000000"/>
                    <w:u w:val="single"/>
                  </w:rPr>
                </w:rPrChange>
              </w:rPr>
            </w:pPr>
          </w:p>
        </w:tc>
        <w:tc>
          <w:tcPr>
            <w:tcW w:w="807" w:type="pct"/>
            <w:tcBorders>
              <w:bottom w:val="single" w:sz="4" w:space="0" w:color="auto"/>
            </w:tcBorders>
            <w:vAlign w:val="center"/>
            <w:tcPrChange w:id="1591" w:author="Javier Quintana Pérez" w:date="2023-01-23T10:31: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592" w:author="Javier Quintana Pérez" w:date="2022-05-09T17:23:00Z">
                  <w:rPr>
                    <w:color w:val="000000"/>
                    <w:u w:val="single"/>
                  </w:rPr>
                </w:rPrChange>
              </w:rPr>
            </w:pPr>
          </w:p>
        </w:tc>
        <w:tc>
          <w:tcPr>
            <w:tcW w:w="807" w:type="pct"/>
            <w:tcBorders>
              <w:bottom w:val="single" w:sz="4" w:space="0" w:color="auto"/>
            </w:tcBorders>
            <w:vAlign w:val="center"/>
            <w:tcPrChange w:id="1593" w:author="Javier Quintana Pérez" w:date="2023-01-23T10:31: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594" w:author="Javier Quintana Pérez" w:date="2022-05-09T17:23:00Z">
                  <w:rPr>
                    <w:color w:val="000000"/>
                    <w:u w:val="single"/>
                  </w:rPr>
                </w:rPrChange>
              </w:rPr>
            </w:pPr>
          </w:p>
        </w:tc>
      </w:tr>
      <w:tr w:rsidR="00090B75" w:rsidRPr="00D15A7B" w:rsidTr="00023A28">
        <w:trPr>
          <w:jc w:val="center"/>
          <w:trPrChange w:id="1595" w:author="Javier Quintana Pérez" w:date="2023-01-23T10:31:00Z">
            <w:trPr>
              <w:jc w:val="center"/>
            </w:trPr>
          </w:trPrChange>
        </w:trPr>
        <w:tc>
          <w:tcPr>
            <w:tcW w:w="806" w:type="pct"/>
            <w:tcBorders>
              <w:bottom w:val="single" w:sz="4" w:space="0" w:color="auto"/>
            </w:tcBorders>
            <w:vAlign w:val="center"/>
            <w:tcPrChange w:id="1596" w:author="Javier Quintana Pérez" w:date="2023-01-23T10:31:00Z">
              <w:tcPr>
                <w:tcW w:w="806" w:type="pct"/>
                <w:vAlign w:val="center"/>
              </w:tcPr>
            </w:tcPrChange>
          </w:tcPr>
          <w:p w:rsidR="00090B75" w:rsidRPr="00AA21D0" w:rsidRDefault="00090B75" w:rsidP="00090B75">
            <w:pPr>
              <w:jc w:val="center"/>
              <w:rPr>
                <w:rFonts w:ascii="Source Sans Pro" w:hAnsi="Source Sans Pro"/>
                <w:color w:val="000000"/>
                <w:sz w:val="21"/>
                <w:szCs w:val="21"/>
                <w:u w:val="single"/>
                <w:rPrChange w:id="1597" w:author="Javier Quintana Pérez" w:date="2022-05-09T17:23:00Z">
                  <w:rPr>
                    <w:color w:val="000000"/>
                    <w:u w:val="single"/>
                  </w:rPr>
                </w:rPrChange>
              </w:rPr>
            </w:pPr>
          </w:p>
        </w:tc>
        <w:tc>
          <w:tcPr>
            <w:tcW w:w="886" w:type="pct"/>
            <w:tcBorders>
              <w:bottom w:val="single" w:sz="4" w:space="0" w:color="auto"/>
            </w:tcBorders>
            <w:vAlign w:val="center"/>
            <w:tcPrChange w:id="1598" w:author="Javier Quintana Pérez" w:date="2023-01-23T10:31:00Z">
              <w:tcPr>
                <w:tcW w:w="886" w:type="pct"/>
                <w:vAlign w:val="center"/>
              </w:tcPr>
            </w:tcPrChange>
          </w:tcPr>
          <w:p w:rsidR="00090B75" w:rsidRPr="00AA21D0" w:rsidRDefault="00090B75" w:rsidP="00090B75">
            <w:pPr>
              <w:jc w:val="center"/>
              <w:rPr>
                <w:rFonts w:ascii="Source Sans Pro" w:hAnsi="Source Sans Pro"/>
                <w:color w:val="000000"/>
                <w:sz w:val="21"/>
                <w:szCs w:val="21"/>
                <w:u w:val="single"/>
                <w:rPrChange w:id="1599" w:author="Javier Quintana Pérez" w:date="2022-05-09T17:23:00Z">
                  <w:rPr>
                    <w:color w:val="000000"/>
                    <w:u w:val="single"/>
                  </w:rPr>
                </w:rPrChange>
              </w:rPr>
            </w:pPr>
          </w:p>
        </w:tc>
        <w:tc>
          <w:tcPr>
            <w:tcW w:w="886" w:type="pct"/>
            <w:tcBorders>
              <w:bottom w:val="single" w:sz="4" w:space="0" w:color="auto"/>
            </w:tcBorders>
            <w:vAlign w:val="center"/>
            <w:tcPrChange w:id="1600" w:author="Javier Quintana Pérez" w:date="2023-01-23T10:31:00Z">
              <w:tcPr>
                <w:tcW w:w="886" w:type="pct"/>
                <w:vAlign w:val="center"/>
              </w:tcPr>
            </w:tcPrChange>
          </w:tcPr>
          <w:p w:rsidR="00090B75" w:rsidRPr="00AA21D0" w:rsidRDefault="00090B75" w:rsidP="00090B75">
            <w:pPr>
              <w:jc w:val="center"/>
              <w:rPr>
                <w:rFonts w:ascii="Source Sans Pro" w:hAnsi="Source Sans Pro"/>
                <w:color w:val="000000"/>
                <w:sz w:val="21"/>
                <w:szCs w:val="21"/>
                <w:u w:val="single"/>
                <w:rPrChange w:id="1601" w:author="Javier Quintana Pérez" w:date="2022-05-09T17:23:00Z">
                  <w:rPr>
                    <w:color w:val="000000"/>
                    <w:u w:val="single"/>
                  </w:rPr>
                </w:rPrChange>
              </w:rPr>
            </w:pPr>
          </w:p>
        </w:tc>
        <w:tc>
          <w:tcPr>
            <w:tcW w:w="807" w:type="pct"/>
            <w:tcBorders>
              <w:bottom w:val="single" w:sz="4" w:space="0" w:color="auto"/>
            </w:tcBorders>
            <w:vAlign w:val="center"/>
            <w:tcPrChange w:id="1602" w:author="Javier Quintana Pérez" w:date="2023-01-23T10:31: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603" w:author="Javier Quintana Pérez" w:date="2022-05-09T17:23:00Z">
                  <w:rPr>
                    <w:color w:val="000000"/>
                    <w:u w:val="single"/>
                  </w:rPr>
                </w:rPrChange>
              </w:rPr>
            </w:pPr>
          </w:p>
        </w:tc>
        <w:tc>
          <w:tcPr>
            <w:tcW w:w="807" w:type="pct"/>
            <w:tcBorders>
              <w:bottom w:val="single" w:sz="4" w:space="0" w:color="auto"/>
            </w:tcBorders>
            <w:vAlign w:val="center"/>
            <w:tcPrChange w:id="1604" w:author="Javier Quintana Pérez" w:date="2023-01-23T10:31: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605" w:author="Javier Quintana Pérez" w:date="2022-05-09T17:23:00Z">
                  <w:rPr>
                    <w:color w:val="000000"/>
                    <w:u w:val="single"/>
                  </w:rPr>
                </w:rPrChange>
              </w:rPr>
            </w:pPr>
          </w:p>
        </w:tc>
        <w:tc>
          <w:tcPr>
            <w:tcW w:w="807" w:type="pct"/>
            <w:tcBorders>
              <w:bottom w:val="single" w:sz="4" w:space="0" w:color="auto"/>
            </w:tcBorders>
            <w:vAlign w:val="center"/>
            <w:tcPrChange w:id="1606" w:author="Javier Quintana Pérez" w:date="2023-01-23T10:31:00Z">
              <w:tcPr>
                <w:tcW w:w="807" w:type="pct"/>
                <w:vAlign w:val="center"/>
              </w:tcPr>
            </w:tcPrChange>
          </w:tcPr>
          <w:p w:rsidR="00090B75" w:rsidRPr="00AA21D0" w:rsidRDefault="00090B75" w:rsidP="00090B75">
            <w:pPr>
              <w:jc w:val="center"/>
              <w:rPr>
                <w:rFonts w:ascii="Source Sans Pro" w:hAnsi="Source Sans Pro"/>
                <w:color w:val="000000"/>
                <w:sz w:val="21"/>
                <w:szCs w:val="21"/>
                <w:u w:val="single"/>
                <w:rPrChange w:id="1607" w:author="Javier Quintana Pérez" w:date="2022-05-09T17:23:00Z">
                  <w:rPr>
                    <w:color w:val="000000"/>
                    <w:u w:val="single"/>
                  </w:rPr>
                </w:rPrChange>
              </w:rPr>
            </w:pPr>
          </w:p>
        </w:tc>
      </w:tr>
    </w:tbl>
    <w:p w:rsidR="003D1034" w:rsidRDefault="003D1034" w:rsidP="003D1034"/>
    <w:p w:rsidR="00A43825" w:rsidRDefault="00A43825" w:rsidP="00090B75">
      <w:pPr>
        <w:rPr>
          <w:u w:val="single"/>
        </w:rPr>
      </w:pPr>
    </w:p>
    <w:p w:rsidR="00090B75" w:rsidRPr="00AA21D0" w:rsidRDefault="00D919CB" w:rsidP="00090B75">
      <w:pPr>
        <w:rPr>
          <w:rFonts w:ascii="Source Sans Pro" w:hAnsi="Source Sans Pro"/>
          <w:sz w:val="21"/>
          <w:szCs w:val="21"/>
          <w:u w:val="single"/>
          <w:rPrChange w:id="1608" w:author="Javier Quintana Pérez" w:date="2022-05-09T17:24:00Z">
            <w:rPr>
              <w:u w:val="single"/>
            </w:rPr>
          </w:rPrChange>
        </w:rPr>
      </w:pPr>
      <w:r w:rsidRPr="00D919CB">
        <w:rPr>
          <w:rFonts w:ascii="Source Sans Pro" w:hAnsi="Source Sans Pro"/>
          <w:sz w:val="21"/>
          <w:szCs w:val="21"/>
          <w:u w:val="single"/>
          <w:rPrChange w:id="1609" w:author="Javier Quintana Pérez" w:date="2022-05-09T17:24:00Z">
            <w:rPr>
              <w:color w:val="0000FF"/>
              <w:u w:val="single"/>
            </w:rPr>
          </w:rPrChange>
        </w:rPr>
        <w:t>COMENTARIOS</w:t>
      </w:r>
    </w:p>
    <w:p w:rsidR="00090B75" w:rsidRDefault="00090B75" w:rsidP="00090B75">
      <w:pPr>
        <w:rPr>
          <w:color w:val="365F9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610" w:author="Javier Quintana Pérez" w:date="2022-05-09T17:26: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9299"/>
        <w:tblGridChange w:id="1611">
          <w:tblGrid>
            <w:gridCol w:w="9286"/>
          </w:tblGrid>
        </w:tblGridChange>
      </w:tblGrid>
      <w:tr w:rsidR="00090B75" w:rsidRPr="0071439B" w:rsidTr="00D06C48">
        <w:trPr>
          <w:jc w:val="center"/>
          <w:trPrChange w:id="1612" w:author="Javier Quintana Pérez" w:date="2022-05-09T17:26:00Z">
            <w:trPr>
              <w:jc w:val="center"/>
            </w:trPr>
          </w:trPrChange>
        </w:trPr>
        <w:tc>
          <w:tcPr>
            <w:tcW w:w="5000" w:type="pct"/>
            <w:shd w:val="clear" w:color="auto" w:fill="auto"/>
            <w:tcPrChange w:id="1613" w:author="Javier Quintana Pérez" w:date="2022-05-09T17:26:00Z">
              <w:tcPr>
                <w:tcW w:w="5000" w:type="pct"/>
                <w:shd w:val="clear" w:color="auto" w:fill="auto"/>
              </w:tcPr>
            </w:tcPrChange>
          </w:tcPr>
          <w:p w:rsidR="00090B75" w:rsidRPr="00D2692C" w:rsidRDefault="00090B75" w:rsidP="00090B75">
            <w:pPr>
              <w:rPr>
                <w:u w:val="single"/>
              </w:rPr>
            </w:pPr>
          </w:p>
          <w:p w:rsidR="00090B75" w:rsidRPr="00D2692C" w:rsidRDefault="00090B75" w:rsidP="00090B75">
            <w:pPr>
              <w:rPr>
                <w:u w:val="single"/>
              </w:rPr>
            </w:pPr>
          </w:p>
          <w:p w:rsidR="00090B75" w:rsidRPr="00D2692C" w:rsidRDefault="00090B75" w:rsidP="00090B75">
            <w:pPr>
              <w:rPr>
                <w:u w:val="single"/>
              </w:rPr>
            </w:pPr>
          </w:p>
          <w:p w:rsidR="00090B75" w:rsidRPr="0071439B" w:rsidRDefault="00090B75" w:rsidP="00090B75">
            <w:pPr>
              <w:rPr>
                <w:color w:val="365F91"/>
                <w:u w:val="single"/>
              </w:rPr>
            </w:pPr>
          </w:p>
        </w:tc>
      </w:tr>
    </w:tbl>
    <w:p w:rsidR="00090B75" w:rsidRDefault="00090B75" w:rsidP="00090B75">
      <w:r>
        <w:tab/>
      </w:r>
    </w:p>
    <w:p w:rsidR="00AA21D0" w:rsidRDefault="00AA21D0">
      <w:pPr>
        <w:tabs>
          <w:tab w:val="clear" w:pos="567"/>
        </w:tabs>
        <w:spacing w:line="240" w:lineRule="auto"/>
        <w:jc w:val="left"/>
        <w:rPr>
          <w:ins w:id="1614" w:author="Javier Quintana Pérez" w:date="2022-05-09T17:24:00Z"/>
        </w:rPr>
      </w:pPr>
      <w:ins w:id="1615" w:author="Javier Quintana Pérez" w:date="2022-05-09T17:24:00Z">
        <w:r>
          <w:br w:type="page"/>
        </w:r>
      </w:ins>
    </w:p>
    <w:p w:rsidR="00615248" w:rsidDel="00AA21D0" w:rsidRDefault="00615248" w:rsidP="00090B75">
      <w:pPr>
        <w:rPr>
          <w:del w:id="1616" w:author="Javier Quintana Pérez" w:date="2022-05-09T17:24:00Z"/>
        </w:rPr>
      </w:pPr>
    </w:p>
    <w:p w:rsidR="003D1034" w:rsidRDefault="003D1034" w:rsidP="003D1034"/>
    <w:p w:rsidR="00000000" w:rsidRDefault="00D919CB">
      <w:pPr>
        <w:pStyle w:val="Nivel2"/>
        <w:numPr>
          <w:ilvl w:val="0"/>
          <w:numId w:val="36"/>
        </w:numPr>
        <w:ind w:left="360"/>
        <w:rPr>
          <w:rFonts w:ascii="Source Sans Pro" w:hAnsi="Source Sans Pro"/>
          <w:sz w:val="26"/>
          <w:szCs w:val="26"/>
          <w:rPrChange w:id="1617" w:author="Javier Quintana Pérez" w:date="2022-05-09T17:24:00Z">
            <w:rPr/>
          </w:rPrChange>
        </w:rPr>
        <w:pPrChange w:id="1618" w:author="Javier Quintana Pérez" w:date="2022-07-20T16:11:00Z">
          <w:pPr>
            <w:pStyle w:val="Nivel1"/>
          </w:pPr>
        </w:pPrChange>
      </w:pPr>
      <w:bookmarkStart w:id="1619" w:name="_Toc519759194"/>
      <w:bookmarkStart w:id="1620" w:name="_Toc519759333"/>
      <w:bookmarkStart w:id="1621" w:name="_Toc519759364"/>
      <w:bookmarkStart w:id="1622" w:name="_Toc519767830"/>
      <w:bookmarkStart w:id="1623" w:name="_Toc519770307"/>
      <w:bookmarkStart w:id="1624" w:name="_Toc519770719"/>
      <w:bookmarkStart w:id="1625" w:name="_Toc519770740"/>
      <w:bookmarkStart w:id="1626" w:name="_Toc519771894"/>
      <w:bookmarkStart w:id="1627" w:name="_Toc520122123"/>
      <w:bookmarkStart w:id="1628" w:name="_Toc520134268"/>
      <w:bookmarkStart w:id="1629" w:name="_Toc520134585"/>
      <w:bookmarkStart w:id="1630" w:name="_Toc520135863"/>
      <w:bookmarkStart w:id="1631" w:name="_Toc520136285"/>
      <w:bookmarkStart w:id="1632" w:name="_Toc529041539"/>
      <w:bookmarkStart w:id="1633" w:name="_Toc529270457"/>
      <w:bookmarkStart w:id="1634" w:name="_Toc532372527"/>
      <w:bookmarkStart w:id="1635" w:name="_Toc532373485"/>
      <w:bookmarkStart w:id="1636" w:name="_Toc532373991"/>
      <w:bookmarkStart w:id="1637" w:name="_Toc122537327"/>
      <w:r w:rsidRPr="00D919CB">
        <w:rPr>
          <w:rFonts w:ascii="Source Sans Pro" w:hAnsi="Source Sans Pro"/>
          <w:sz w:val="26"/>
          <w:szCs w:val="26"/>
          <w:rPrChange w:id="1638" w:author="Javier Quintana Pérez" w:date="2022-05-09T17:24:00Z">
            <w:rPr>
              <w:color w:val="0000FF"/>
            </w:rPr>
          </w:rPrChange>
        </w:rPr>
        <w:t>INSTALACIONES DE HORMIGÓN (ANEJO 1)</w:t>
      </w:r>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rsidR="00090B75" w:rsidRDefault="00090B75" w:rsidP="003D1034"/>
    <w:p w:rsidR="00090B75" w:rsidRPr="00AA21D0" w:rsidRDefault="00D919CB" w:rsidP="00090B75">
      <w:pPr>
        <w:numPr>
          <w:ilvl w:val="0"/>
          <w:numId w:val="11"/>
        </w:numPr>
        <w:ind w:left="567" w:hanging="425"/>
        <w:rPr>
          <w:rFonts w:ascii="Source Sans Pro" w:hAnsi="Source Sans Pro"/>
          <w:b/>
          <w:sz w:val="21"/>
          <w:szCs w:val="21"/>
          <w:rPrChange w:id="1639" w:author="Javier Quintana Pérez" w:date="2022-05-09T17:24:00Z">
            <w:rPr>
              <w:b/>
            </w:rPr>
          </w:rPrChange>
        </w:rPr>
      </w:pPr>
      <w:bookmarkStart w:id="1640" w:name="_Toc519759195"/>
      <w:bookmarkStart w:id="1641" w:name="_Toc519759334"/>
      <w:r w:rsidRPr="00D919CB">
        <w:rPr>
          <w:rFonts w:ascii="Source Sans Pro" w:hAnsi="Source Sans Pro"/>
          <w:b/>
          <w:sz w:val="21"/>
          <w:szCs w:val="21"/>
          <w:rPrChange w:id="1642" w:author="Javier Quintana Pérez" w:date="2022-05-09T17:24:00Z">
            <w:rPr>
              <w:b/>
              <w:color w:val="0000FF"/>
              <w:u w:val="single"/>
            </w:rPr>
          </w:rPrChange>
        </w:rPr>
        <w:t>La inspección se realizará según modelo “INSPECCIÓN DE PLANTAS DE HORMIGÓN” de AOPJA, versión vigente, cuyo informe se adjuntará en el Anejo 1.</w:t>
      </w:r>
      <w:bookmarkEnd w:id="1640"/>
      <w:bookmarkEnd w:id="1641"/>
    </w:p>
    <w:p w:rsidR="00090B75" w:rsidRPr="00AA21D0" w:rsidRDefault="00090B75" w:rsidP="003D1034">
      <w:pPr>
        <w:rPr>
          <w:rFonts w:ascii="Source Sans Pro" w:hAnsi="Source Sans Pro"/>
          <w:sz w:val="21"/>
          <w:szCs w:val="21"/>
          <w:rPrChange w:id="1643" w:author="Javier Quintana Pérez" w:date="2022-05-09T17:24:00Z">
            <w:rPr/>
          </w:rPrChange>
        </w:rPr>
      </w:pPr>
    </w:p>
    <w:p w:rsidR="00090B75" w:rsidRPr="00AA21D0" w:rsidRDefault="00D919CB" w:rsidP="00090B75">
      <w:pPr>
        <w:rPr>
          <w:rFonts w:ascii="Source Sans Pro" w:hAnsi="Source Sans Pro"/>
          <w:sz w:val="21"/>
          <w:szCs w:val="21"/>
          <w:u w:val="single"/>
          <w:rPrChange w:id="1644" w:author="Javier Quintana Pérez" w:date="2022-05-09T17:24:00Z">
            <w:rPr>
              <w:u w:val="single"/>
            </w:rPr>
          </w:rPrChange>
        </w:rPr>
      </w:pPr>
      <w:r w:rsidRPr="00D919CB">
        <w:rPr>
          <w:rFonts w:ascii="Source Sans Pro" w:hAnsi="Source Sans Pro"/>
          <w:sz w:val="21"/>
          <w:szCs w:val="21"/>
          <w:u w:val="single"/>
          <w:rPrChange w:id="1645" w:author="Javier Quintana Pérez" w:date="2022-05-09T17:24:00Z">
            <w:rPr>
              <w:color w:val="0000FF"/>
              <w:u w:val="single"/>
            </w:rPr>
          </w:rPrChange>
        </w:rPr>
        <w:t>COMENTARIOS</w:t>
      </w:r>
    </w:p>
    <w:p w:rsidR="00090B75" w:rsidRDefault="00090B75" w:rsidP="00090B75">
      <w:pPr>
        <w:rPr>
          <w:color w:val="365F91"/>
          <w:u w:val="singl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646" w:author="Javier Quintana Pérez" w:date="2022-05-09T17:26: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9299"/>
        <w:tblGridChange w:id="1647">
          <w:tblGrid>
            <w:gridCol w:w="9286"/>
          </w:tblGrid>
        </w:tblGridChange>
      </w:tblGrid>
      <w:tr w:rsidR="00090B75" w:rsidRPr="0071439B" w:rsidTr="00B14A38">
        <w:trPr>
          <w:jc w:val="center"/>
          <w:trPrChange w:id="1648" w:author="Javier Quintana Pérez" w:date="2022-05-09T17:26:00Z">
            <w:trPr>
              <w:jc w:val="center"/>
            </w:trPr>
          </w:trPrChange>
        </w:trPr>
        <w:tc>
          <w:tcPr>
            <w:tcW w:w="5000" w:type="pct"/>
            <w:shd w:val="clear" w:color="auto" w:fill="auto"/>
            <w:tcPrChange w:id="1649" w:author="Javier Quintana Pérez" w:date="2022-05-09T17:26:00Z">
              <w:tcPr>
                <w:tcW w:w="5000" w:type="pct"/>
                <w:shd w:val="clear" w:color="auto" w:fill="auto"/>
              </w:tcPr>
            </w:tcPrChange>
          </w:tcPr>
          <w:p w:rsidR="00090B75" w:rsidRPr="00D2692C" w:rsidRDefault="00090B75" w:rsidP="00090B75">
            <w:pPr>
              <w:rPr>
                <w:u w:val="single"/>
              </w:rPr>
            </w:pPr>
          </w:p>
          <w:p w:rsidR="00090B75" w:rsidRPr="00D2692C" w:rsidRDefault="00090B75" w:rsidP="00090B75">
            <w:pPr>
              <w:rPr>
                <w:u w:val="single"/>
              </w:rPr>
            </w:pPr>
          </w:p>
          <w:p w:rsidR="00090B75" w:rsidRPr="00D2692C" w:rsidRDefault="00090B75" w:rsidP="00090B75">
            <w:pPr>
              <w:rPr>
                <w:u w:val="single"/>
              </w:rPr>
            </w:pPr>
          </w:p>
          <w:p w:rsidR="00090B75" w:rsidRPr="0071439B" w:rsidRDefault="00090B75" w:rsidP="00090B75">
            <w:pPr>
              <w:rPr>
                <w:color w:val="365F91"/>
                <w:u w:val="single"/>
              </w:rPr>
            </w:pPr>
          </w:p>
        </w:tc>
      </w:tr>
    </w:tbl>
    <w:p w:rsidR="00090B75" w:rsidRDefault="00090B75" w:rsidP="003D1034"/>
    <w:p w:rsidR="00AA21D0" w:rsidRDefault="00AA21D0">
      <w:pPr>
        <w:tabs>
          <w:tab w:val="clear" w:pos="567"/>
        </w:tabs>
        <w:spacing w:line="240" w:lineRule="auto"/>
        <w:jc w:val="left"/>
        <w:rPr>
          <w:ins w:id="1650" w:author="Javier Quintana Pérez" w:date="2022-05-09T17:24:00Z"/>
        </w:rPr>
      </w:pPr>
      <w:ins w:id="1651" w:author="Javier Quintana Pérez" w:date="2022-05-09T17:24:00Z">
        <w:r>
          <w:br w:type="page"/>
        </w:r>
      </w:ins>
    </w:p>
    <w:p w:rsidR="00000000" w:rsidRDefault="00C3369D">
      <w:pPr>
        <w:tabs>
          <w:tab w:val="left" w:pos="851"/>
        </w:tabs>
        <w:ind w:left="360" w:hanging="360"/>
        <w:rPr>
          <w:del w:id="1652" w:author="Javier Quintana Pérez" w:date="2022-05-09T17:24:00Z"/>
          <w:rFonts w:ascii="Source Sans Pro" w:hAnsi="Source Sans Pro"/>
          <w:sz w:val="26"/>
          <w:szCs w:val="26"/>
          <w:rPrChange w:id="1653" w:author="Javier Quintana Pérez" w:date="2022-07-20T16:11:00Z">
            <w:rPr>
              <w:del w:id="1654" w:author="Javier Quintana Pérez" w:date="2022-05-09T17:24:00Z"/>
            </w:rPr>
          </w:rPrChange>
        </w:rPr>
        <w:pPrChange w:id="1655" w:author="Javier Quintana Pérez" w:date="2022-07-20T16:11:00Z">
          <w:pPr/>
        </w:pPrChange>
      </w:pPr>
      <w:bookmarkStart w:id="1656" w:name="_Toc103186534"/>
      <w:bookmarkStart w:id="1657" w:name="_Toc109226241"/>
      <w:bookmarkStart w:id="1658" w:name="_Toc120636774"/>
      <w:bookmarkStart w:id="1659" w:name="_Toc120640322"/>
      <w:bookmarkStart w:id="1660" w:name="_Toc122537328"/>
      <w:bookmarkEnd w:id="1656"/>
      <w:bookmarkEnd w:id="1657"/>
      <w:bookmarkEnd w:id="1658"/>
      <w:bookmarkEnd w:id="1659"/>
      <w:bookmarkEnd w:id="1660"/>
    </w:p>
    <w:p w:rsidR="00000000" w:rsidRDefault="00C3369D">
      <w:pPr>
        <w:tabs>
          <w:tab w:val="left" w:pos="851"/>
        </w:tabs>
        <w:ind w:left="360" w:hanging="360"/>
        <w:rPr>
          <w:del w:id="1661" w:author="Javier Quintana Pérez" w:date="2022-05-09T17:24:00Z"/>
          <w:rFonts w:ascii="Source Sans Pro" w:hAnsi="Source Sans Pro"/>
          <w:sz w:val="26"/>
          <w:szCs w:val="26"/>
          <w:rPrChange w:id="1662" w:author="Javier Quintana Pérez" w:date="2022-07-20T16:11:00Z">
            <w:rPr>
              <w:del w:id="1663" w:author="Javier Quintana Pérez" w:date="2022-05-09T17:24:00Z"/>
            </w:rPr>
          </w:rPrChange>
        </w:rPr>
        <w:pPrChange w:id="1664" w:author="Javier Quintana Pérez" w:date="2022-07-20T16:11:00Z">
          <w:pPr/>
        </w:pPrChange>
      </w:pPr>
      <w:bookmarkStart w:id="1665" w:name="_Toc103186535"/>
      <w:bookmarkStart w:id="1666" w:name="_Toc109226242"/>
      <w:bookmarkStart w:id="1667" w:name="_Toc120636775"/>
      <w:bookmarkStart w:id="1668" w:name="_Toc120640323"/>
      <w:bookmarkStart w:id="1669" w:name="_Toc122537329"/>
      <w:bookmarkEnd w:id="1665"/>
      <w:bookmarkEnd w:id="1666"/>
      <w:bookmarkEnd w:id="1667"/>
      <w:bookmarkEnd w:id="1668"/>
      <w:bookmarkEnd w:id="1669"/>
    </w:p>
    <w:p w:rsidR="00000000" w:rsidRDefault="00D919CB">
      <w:pPr>
        <w:pStyle w:val="Nivel2"/>
        <w:numPr>
          <w:ilvl w:val="0"/>
          <w:numId w:val="36"/>
        </w:numPr>
        <w:ind w:left="360"/>
        <w:rPr>
          <w:rFonts w:ascii="Source Sans Pro" w:hAnsi="Source Sans Pro"/>
          <w:sz w:val="26"/>
          <w:szCs w:val="26"/>
          <w:rPrChange w:id="1670" w:author="Javier Quintana Pérez" w:date="2022-05-09T17:24:00Z">
            <w:rPr/>
          </w:rPrChange>
        </w:rPr>
        <w:pPrChange w:id="1671" w:author="Javier Quintana Pérez" w:date="2022-07-20T16:11:00Z">
          <w:pPr>
            <w:pStyle w:val="Nivel1"/>
          </w:pPr>
        </w:pPrChange>
      </w:pPr>
      <w:bookmarkStart w:id="1672" w:name="_Toc519759196"/>
      <w:bookmarkStart w:id="1673" w:name="_Toc519759335"/>
      <w:bookmarkStart w:id="1674" w:name="_Toc519759365"/>
      <w:bookmarkStart w:id="1675" w:name="_Toc519767831"/>
      <w:bookmarkStart w:id="1676" w:name="_Toc519770308"/>
      <w:bookmarkStart w:id="1677" w:name="_Toc519770720"/>
      <w:bookmarkStart w:id="1678" w:name="_Toc519770741"/>
      <w:bookmarkStart w:id="1679" w:name="_Toc519771895"/>
      <w:bookmarkStart w:id="1680" w:name="_Toc520122124"/>
      <w:bookmarkStart w:id="1681" w:name="_Toc520134269"/>
      <w:bookmarkStart w:id="1682" w:name="_Toc520134586"/>
      <w:bookmarkStart w:id="1683" w:name="_Toc520135864"/>
      <w:bookmarkStart w:id="1684" w:name="_Toc520136286"/>
      <w:bookmarkStart w:id="1685" w:name="_Toc529041540"/>
      <w:bookmarkStart w:id="1686" w:name="_Toc529270458"/>
      <w:bookmarkStart w:id="1687" w:name="_Toc532372528"/>
      <w:bookmarkStart w:id="1688" w:name="_Toc532373486"/>
      <w:bookmarkStart w:id="1689" w:name="_Toc532373992"/>
      <w:bookmarkStart w:id="1690" w:name="_Toc122537330"/>
      <w:r w:rsidRPr="00D919CB">
        <w:rPr>
          <w:rFonts w:ascii="Source Sans Pro" w:hAnsi="Source Sans Pro"/>
          <w:sz w:val="26"/>
          <w:szCs w:val="26"/>
          <w:rPrChange w:id="1691" w:author="Javier Quintana Pérez" w:date="2022-05-09T17:24:00Z">
            <w:rPr>
              <w:color w:val="0000FF"/>
            </w:rPr>
          </w:rPrChange>
        </w:rPr>
        <w:t>INSTALACIONES DE PROCESOS DE TESADO (ANEJO 2)</w:t>
      </w:r>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p>
    <w:p w:rsidR="00090B75" w:rsidRDefault="00090B75" w:rsidP="003D1034"/>
    <w:p w:rsidR="00090B75" w:rsidRPr="00AA21D0" w:rsidRDefault="00D919CB" w:rsidP="00090B75">
      <w:pPr>
        <w:numPr>
          <w:ilvl w:val="0"/>
          <w:numId w:val="11"/>
        </w:numPr>
        <w:ind w:left="567" w:hanging="425"/>
        <w:rPr>
          <w:rFonts w:ascii="Source Sans Pro" w:hAnsi="Source Sans Pro"/>
          <w:b/>
          <w:sz w:val="21"/>
          <w:szCs w:val="21"/>
          <w:rPrChange w:id="1692" w:author="Javier Quintana Pérez" w:date="2022-05-09T17:24:00Z">
            <w:rPr>
              <w:b/>
            </w:rPr>
          </w:rPrChange>
        </w:rPr>
      </w:pPr>
      <w:r w:rsidRPr="00D919CB">
        <w:rPr>
          <w:rFonts w:ascii="Source Sans Pro" w:hAnsi="Source Sans Pro"/>
          <w:b/>
          <w:sz w:val="21"/>
          <w:szCs w:val="21"/>
          <w:rPrChange w:id="1693" w:author="Javier Quintana Pérez" w:date="2022-05-09T17:24:00Z">
            <w:rPr>
              <w:b/>
              <w:color w:val="0000FF"/>
              <w:u w:val="single"/>
            </w:rPr>
          </w:rPrChange>
        </w:rPr>
        <w:t>La inspección se realizará según el modelo “INSPECCIÓN DE PROCESOS DE TESADO DE ESTRUCTURAS DE HORMIGÓN</w:t>
      </w:r>
      <w:ins w:id="1694" w:author="mjsierra" w:date="2023-02-02T10:34:00Z">
        <w:r w:rsidR="000B6BD1">
          <w:rPr>
            <w:rFonts w:ascii="Source Sans Pro" w:hAnsi="Source Sans Pro"/>
            <w:b/>
            <w:sz w:val="21"/>
            <w:szCs w:val="21"/>
          </w:rPr>
          <w:t>”</w:t>
        </w:r>
      </w:ins>
      <w:r w:rsidRPr="00D919CB">
        <w:rPr>
          <w:rFonts w:ascii="Source Sans Pro" w:hAnsi="Source Sans Pro"/>
          <w:b/>
          <w:sz w:val="21"/>
          <w:szCs w:val="21"/>
          <w:rPrChange w:id="1695" w:author="Javier Quintana Pérez" w:date="2022-05-09T17:24:00Z">
            <w:rPr>
              <w:b/>
              <w:color w:val="0000FF"/>
              <w:u w:val="single"/>
            </w:rPr>
          </w:rPrChange>
        </w:rPr>
        <w:t xml:space="preserve"> </w:t>
      </w:r>
      <w:del w:id="1696" w:author="mjsierra" w:date="2023-02-02T10:34:00Z">
        <w:r w:rsidRPr="00D919CB" w:rsidDel="000B6BD1">
          <w:rPr>
            <w:rFonts w:ascii="Source Sans Pro" w:hAnsi="Source Sans Pro"/>
            <w:b/>
            <w:sz w:val="21"/>
            <w:szCs w:val="21"/>
            <w:rPrChange w:id="1697" w:author="Javier Quintana Pérez" w:date="2022-05-09T17:24:00Z">
              <w:rPr>
                <w:b/>
                <w:color w:val="0000FF"/>
                <w:u w:val="single"/>
              </w:rPr>
            </w:rPrChange>
          </w:rPr>
          <w:delText>“</w:delText>
        </w:r>
      </w:del>
      <w:r w:rsidRPr="00D919CB">
        <w:rPr>
          <w:rFonts w:ascii="Source Sans Pro" w:hAnsi="Source Sans Pro"/>
          <w:b/>
          <w:sz w:val="21"/>
          <w:szCs w:val="21"/>
          <w:rPrChange w:id="1698" w:author="Javier Quintana Pérez" w:date="2022-05-09T17:24:00Z">
            <w:rPr>
              <w:b/>
              <w:color w:val="0000FF"/>
              <w:u w:val="single"/>
            </w:rPr>
          </w:rPrChange>
        </w:rPr>
        <w:t>de AOPJA, versión vigente, cuyo informe se adjuntará en el Anejo 2</w:t>
      </w:r>
    </w:p>
    <w:p w:rsidR="00090B75" w:rsidRDefault="00090B75" w:rsidP="00090B75"/>
    <w:p w:rsidR="00090B75" w:rsidRPr="000B6BD1" w:rsidRDefault="00D919CB" w:rsidP="00090B75">
      <w:pPr>
        <w:rPr>
          <w:rFonts w:ascii="Source Sans Pro" w:hAnsi="Source Sans Pro"/>
          <w:sz w:val="21"/>
          <w:szCs w:val="21"/>
          <w:u w:val="single"/>
          <w:rPrChange w:id="1699" w:author="mjsierra" w:date="2023-02-02T10:34:00Z">
            <w:rPr>
              <w:u w:val="single"/>
            </w:rPr>
          </w:rPrChange>
        </w:rPr>
      </w:pPr>
      <w:r w:rsidRPr="000B6BD1">
        <w:rPr>
          <w:rFonts w:ascii="Source Sans Pro" w:hAnsi="Source Sans Pro"/>
          <w:sz w:val="21"/>
          <w:szCs w:val="21"/>
          <w:u w:val="single"/>
          <w:rPrChange w:id="1700" w:author="mjsierra" w:date="2023-02-02T10:34:00Z">
            <w:rPr>
              <w:color w:val="0000FF"/>
              <w:u w:val="single"/>
            </w:rPr>
          </w:rPrChange>
        </w:rPr>
        <w:t>COMENTARIOS</w:t>
      </w:r>
    </w:p>
    <w:p w:rsidR="00090B75" w:rsidRPr="00B30671" w:rsidRDefault="00090B75" w:rsidP="00090B75">
      <w:pPr>
        <w:rPr>
          <w:color w:val="000000" w:themeColor="text1"/>
          <w:u w:val="single"/>
          <w:rPrChange w:id="1701" w:author="Javier Quintana Pérez" w:date="2022-11-29T18:42:00Z">
            <w:rPr>
              <w:color w:val="365F91"/>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B30671" w:rsidRPr="00B30671" w:rsidTr="00841B5A">
        <w:trPr>
          <w:jc w:val="center"/>
        </w:trPr>
        <w:tc>
          <w:tcPr>
            <w:tcW w:w="5000" w:type="pct"/>
            <w:shd w:val="clear" w:color="auto" w:fill="auto"/>
          </w:tcPr>
          <w:p w:rsidR="00090B75" w:rsidRPr="00B30671" w:rsidRDefault="00090B75" w:rsidP="00090B75">
            <w:pPr>
              <w:rPr>
                <w:color w:val="000000" w:themeColor="text1"/>
                <w:u w:val="single"/>
                <w:rPrChange w:id="1702" w:author="Javier Quintana Pérez" w:date="2022-11-29T18:42:00Z">
                  <w:rPr>
                    <w:color w:val="365F91"/>
                    <w:u w:val="single"/>
                  </w:rPr>
                </w:rPrChange>
              </w:rPr>
            </w:pPr>
          </w:p>
          <w:p w:rsidR="00090B75" w:rsidRPr="00B30671" w:rsidRDefault="00090B75" w:rsidP="00090B75">
            <w:pPr>
              <w:rPr>
                <w:color w:val="000000" w:themeColor="text1"/>
                <w:u w:val="single"/>
                <w:rPrChange w:id="1703" w:author="Javier Quintana Pérez" w:date="2022-11-29T18:42:00Z">
                  <w:rPr>
                    <w:color w:val="365F91"/>
                    <w:u w:val="single"/>
                  </w:rPr>
                </w:rPrChange>
              </w:rPr>
            </w:pPr>
          </w:p>
          <w:p w:rsidR="00090B75" w:rsidRPr="00B30671" w:rsidRDefault="00090B75" w:rsidP="00090B75">
            <w:pPr>
              <w:rPr>
                <w:color w:val="000000" w:themeColor="text1"/>
                <w:u w:val="single"/>
                <w:rPrChange w:id="1704" w:author="Javier Quintana Pérez" w:date="2022-11-29T18:42:00Z">
                  <w:rPr>
                    <w:color w:val="365F91"/>
                    <w:u w:val="single"/>
                  </w:rPr>
                </w:rPrChange>
              </w:rPr>
            </w:pPr>
          </w:p>
          <w:p w:rsidR="00585246" w:rsidRPr="00B30671" w:rsidRDefault="00585246" w:rsidP="00090B75">
            <w:pPr>
              <w:rPr>
                <w:color w:val="000000" w:themeColor="text1"/>
                <w:u w:val="single"/>
                <w:rPrChange w:id="1705" w:author="Javier Quintana Pérez" w:date="2022-11-29T18:42:00Z">
                  <w:rPr>
                    <w:color w:val="365F91"/>
                    <w:u w:val="single"/>
                  </w:rPr>
                </w:rPrChange>
              </w:rPr>
            </w:pPr>
          </w:p>
        </w:tc>
      </w:tr>
    </w:tbl>
    <w:p w:rsidR="00B14A38" w:rsidRDefault="00B14A38" w:rsidP="00090B75">
      <w:pPr>
        <w:rPr>
          <w:ins w:id="1706" w:author="Javier Quintana Pérez" w:date="2022-05-09T17:27:00Z"/>
        </w:rPr>
      </w:pPr>
    </w:p>
    <w:p w:rsidR="00B14A38" w:rsidRDefault="00B14A38">
      <w:pPr>
        <w:tabs>
          <w:tab w:val="clear" w:pos="567"/>
        </w:tabs>
        <w:spacing w:line="240" w:lineRule="auto"/>
        <w:jc w:val="left"/>
        <w:rPr>
          <w:ins w:id="1707" w:author="Javier Quintana Pérez" w:date="2022-05-09T17:27:00Z"/>
        </w:rPr>
      </w:pPr>
      <w:ins w:id="1708" w:author="Javier Quintana Pérez" w:date="2022-05-09T17:27:00Z">
        <w:r>
          <w:br w:type="page"/>
        </w:r>
      </w:ins>
    </w:p>
    <w:p w:rsidR="00000000" w:rsidRDefault="00C3369D">
      <w:pPr>
        <w:numPr>
          <w:ilvl w:val="0"/>
          <w:numId w:val="36"/>
        </w:numPr>
        <w:tabs>
          <w:tab w:val="left" w:pos="851"/>
        </w:tabs>
        <w:ind w:left="360"/>
        <w:rPr>
          <w:del w:id="1709" w:author="Javier Quintana Pérez" w:date="2022-05-09T17:27:00Z"/>
          <w:rFonts w:ascii="Source Sans Pro" w:hAnsi="Source Sans Pro"/>
          <w:sz w:val="26"/>
          <w:szCs w:val="26"/>
          <w:rPrChange w:id="1710" w:author="Javier Quintana Pérez" w:date="2022-07-20T16:09:00Z">
            <w:rPr>
              <w:del w:id="1711" w:author="Javier Quintana Pérez" w:date="2022-05-09T17:27:00Z"/>
            </w:rPr>
          </w:rPrChange>
        </w:rPr>
        <w:pPrChange w:id="1712" w:author="Javier Quintana Pérez" w:date="2022-07-20T16:11:00Z">
          <w:pPr/>
        </w:pPrChange>
      </w:pPr>
      <w:bookmarkStart w:id="1713" w:name="_Toc103186537"/>
      <w:bookmarkStart w:id="1714" w:name="_Toc109226244"/>
      <w:bookmarkStart w:id="1715" w:name="_Toc120636777"/>
      <w:bookmarkStart w:id="1716" w:name="_Toc120640325"/>
      <w:bookmarkStart w:id="1717" w:name="_Toc122537331"/>
      <w:bookmarkEnd w:id="1713"/>
      <w:bookmarkEnd w:id="1714"/>
      <w:bookmarkEnd w:id="1715"/>
      <w:bookmarkEnd w:id="1716"/>
      <w:bookmarkEnd w:id="1717"/>
    </w:p>
    <w:p w:rsidR="00000000" w:rsidRDefault="00C3369D">
      <w:pPr>
        <w:numPr>
          <w:ilvl w:val="0"/>
          <w:numId w:val="36"/>
        </w:numPr>
        <w:tabs>
          <w:tab w:val="left" w:pos="851"/>
        </w:tabs>
        <w:ind w:left="360"/>
        <w:rPr>
          <w:del w:id="1718" w:author="Javier Quintana Pérez" w:date="2022-05-09T17:27:00Z"/>
          <w:rFonts w:ascii="Source Sans Pro" w:hAnsi="Source Sans Pro"/>
          <w:sz w:val="26"/>
          <w:szCs w:val="26"/>
          <w:rPrChange w:id="1719" w:author="Javier Quintana Pérez" w:date="2022-07-20T16:09:00Z">
            <w:rPr>
              <w:del w:id="1720" w:author="Javier Quintana Pérez" w:date="2022-05-09T17:27:00Z"/>
            </w:rPr>
          </w:rPrChange>
        </w:rPr>
        <w:pPrChange w:id="1721" w:author="Javier Quintana Pérez" w:date="2022-07-20T16:11:00Z">
          <w:pPr/>
        </w:pPrChange>
      </w:pPr>
      <w:bookmarkStart w:id="1722" w:name="_Toc103186538"/>
      <w:bookmarkStart w:id="1723" w:name="_Toc109226245"/>
      <w:bookmarkStart w:id="1724" w:name="_Toc120636778"/>
      <w:bookmarkStart w:id="1725" w:name="_Toc120640326"/>
      <w:bookmarkStart w:id="1726" w:name="_Toc122537332"/>
      <w:bookmarkEnd w:id="1722"/>
      <w:bookmarkEnd w:id="1723"/>
      <w:bookmarkEnd w:id="1724"/>
      <w:bookmarkEnd w:id="1725"/>
      <w:bookmarkEnd w:id="1726"/>
    </w:p>
    <w:p w:rsidR="00000000" w:rsidRDefault="00D919CB">
      <w:pPr>
        <w:pStyle w:val="Nivel2"/>
        <w:numPr>
          <w:ilvl w:val="0"/>
          <w:numId w:val="36"/>
        </w:numPr>
        <w:ind w:left="360"/>
        <w:jc w:val="both"/>
        <w:rPr>
          <w:rFonts w:ascii="Source Sans Pro" w:hAnsi="Source Sans Pro"/>
          <w:sz w:val="26"/>
          <w:szCs w:val="26"/>
          <w:rPrChange w:id="1727" w:author="Javier Quintana Pérez" w:date="2022-05-09T17:27:00Z">
            <w:rPr/>
          </w:rPrChange>
        </w:rPr>
        <w:pPrChange w:id="1728" w:author="Javier Quintana Pérez" w:date="2022-07-20T16:11:00Z">
          <w:pPr>
            <w:pStyle w:val="Nivel1"/>
          </w:pPr>
        </w:pPrChange>
      </w:pPr>
      <w:bookmarkStart w:id="1729" w:name="_Toc519759336"/>
      <w:bookmarkStart w:id="1730" w:name="_Toc519759366"/>
      <w:bookmarkStart w:id="1731" w:name="_Toc519767832"/>
      <w:bookmarkStart w:id="1732" w:name="_Toc519770309"/>
      <w:bookmarkStart w:id="1733" w:name="_Toc519770721"/>
      <w:bookmarkStart w:id="1734" w:name="_Toc519770742"/>
      <w:bookmarkStart w:id="1735" w:name="_Toc519771896"/>
      <w:bookmarkStart w:id="1736" w:name="_Toc520122125"/>
      <w:bookmarkStart w:id="1737" w:name="_Toc520134270"/>
      <w:bookmarkStart w:id="1738" w:name="_Toc520134587"/>
      <w:bookmarkStart w:id="1739" w:name="_Toc520135865"/>
      <w:bookmarkStart w:id="1740" w:name="_Toc520136287"/>
      <w:bookmarkStart w:id="1741" w:name="_Toc529041541"/>
      <w:bookmarkStart w:id="1742" w:name="_Toc529270459"/>
      <w:bookmarkStart w:id="1743" w:name="_Toc532372529"/>
      <w:bookmarkStart w:id="1744" w:name="_Toc532373487"/>
      <w:bookmarkStart w:id="1745" w:name="_Toc532373993"/>
      <w:bookmarkStart w:id="1746" w:name="_Toc122537333"/>
      <w:r w:rsidRPr="00D919CB">
        <w:rPr>
          <w:rFonts w:ascii="Source Sans Pro" w:hAnsi="Source Sans Pro"/>
          <w:sz w:val="26"/>
          <w:szCs w:val="26"/>
          <w:rPrChange w:id="1747" w:author="Javier Quintana Pérez" w:date="2022-05-09T17:27:00Z">
            <w:rPr>
              <w:color w:val="0000FF"/>
            </w:rPr>
          </w:rPrChange>
        </w:rPr>
        <w:t xml:space="preserve">OTROS COMPONENTES DE LOS PRODUCTOS PREFABRICADOS NO INCLUIDOS EN LOS APARTADOS </w:t>
      </w:r>
      <w:del w:id="1748" w:author="mjsierra" w:date="2022-07-29T09:43:00Z">
        <w:r w:rsidRPr="00D919CB">
          <w:rPr>
            <w:rFonts w:ascii="Source Sans Pro" w:hAnsi="Source Sans Pro"/>
            <w:sz w:val="26"/>
            <w:szCs w:val="26"/>
            <w:highlight w:val="yellow"/>
            <w:rPrChange w:id="1749" w:author="mjsierra" w:date="2022-07-29T08:37:00Z">
              <w:rPr>
                <w:color w:val="0000FF"/>
              </w:rPr>
            </w:rPrChange>
          </w:rPr>
          <w:delText>2</w:delText>
        </w:r>
        <w:r w:rsidRPr="00D919CB">
          <w:rPr>
            <w:rFonts w:ascii="Source Sans Pro" w:hAnsi="Source Sans Pro"/>
            <w:sz w:val="26"/>
            <w:szCs w:val="26"/>
            <w:rPrChange w:id="1750" w:author="Javier Quintana Pérez" w:date="2022-05-09T17:27:00Z">
              <w:rPr>
                <w:color w:val="0000FF"/>
              </w:rPr>
            </w:rPrChange>
          </w:rPr>
          <w:delText xml:space="preserve"> </w:delText>
        </w:r>
      </w:del>
      <w:ins w:id="1751" w:author="mjsierra" w:date="2022-07-12T11:48:00Z">
        <w:r w:rsidRPr="00D919CB">
          <w:rPr>
            <w:rFonts w:ascii="Source Sans Pro" w:hAnsi="Source Sans Pro"/>
            <w:sz w:val="26"/>
            <w:szCs w:val="26"/>
            <w:rPrChange w:id="1752" w:author="Javier Quintana Pérez" w:date="2022-07-20T16:11:00Z">
              <w:rPr>
                <w:rFonts w:ascii="Source Sans Pro" w:hAnsi="Source Sans Pro"/>
                <w:color w:val="0000FF"/>
                <w:sz w:val="26"/>
                <w:szCs w:val="26"/>
              </w:rPr>
            </w:rPrChange>
          </w:rPr>
          <w:t xml:space="preserve">4 </w:t>
        </w:r>
      </w:ins>
      <w:r w:rsidRPr="00D919CB">
        <w:rPr>
          <w:rFonts w:ascii="Source Sans Pro" w:hAnsi="Source Sans Pro"/>
          <w:sz w:val="26"/>
          <w:szCs w:val="26"/>
          <w:rPrChange w:id="1753" w:author="Javier Quintana Pérez" w:date="2022-05-09T17:27:00Z">
            <w:rPr>
              <w:color w:val="0000FF"/>
            </w:rPr>
          </w:rPrChange>
        </w:rPr>
        <w:t xml:space="preserve">(HORMIGÓN) Y </w:t>
      </w:r>
      <w:del w:id="1754" w:author="mjsierra" w:date="2022-07-29T09:43:00Z">
        <w:r w:rsidRPr="00D919CB">
          <w:rPr>
            <w:rFonts w:ascii="Source Sans Pro" w:hAnsi="Source Sans Pro"/>
            <w:sz w:val="26"/>
            <w:szCs w:val="26"/>
            <w:highlight w:val="yellow"/>
            <w:rPrChange w:id="1755" w:author="mjsierra" w:date="2022-07-29T08:37:00Z">
              <w:rPr>
                <w:color w:val="0000FF"/>
              </w:rPr>
            </w:rPrChange>
          </w:rPr>
          <w:delText>3</w:delText>
        </w:r>
        <w:r w:rsidRPr="00D919CB">
          <w:rPr>
            <w:rFonts w:ascii="Source Sans Pro" w:hAnsi="Source Sans Pro"/>
            <w:sz w:val="26"/>
            <w:szCs w:val="26"/>
            <w:rPrChange w:id="1756" w:author="Javier Quintana Pérez" w:date="2022-05-09T17:27:00Z">
              <w:rPr>
                <w:color w:val="0000FF"/>
              </w:rPr>
            </w:rPrChange>
          </w:rPr>
          <w:delText xml:space="preserve"> </w:delText>
        </w:r>
      </w:del>
      <w:ins w:id="1757" w:author="mjsierra" w:date="2022-07-12T11:48:00Z">
        <w:r w:rsidRPr="00D919CB">
          <w:rPr>
            <w:rFonts w:ascii="Source Sans Pro" w:hAnsi="Source Sans Pro"/>
            <w:sz w:val="26"/>
            <w:szCs w:val="26"/>
            <w:rPrChange w:id="1758" w:author="Javier Quintana Pérez" w:date="2022-07-20T16:11:00Z">
              <w:rPr>
                <w:rFonts w:ascii="Source Sans Pro" w:hAnsi="Source Sans Pro"/>
                <w:color w:val="0000FF"/>
                <w:sz w:val="26"/>
                <w:szCs w:val="26"/>
              </w:rPr>
            </w:rPrChange>
          </w:rPr>
          <w:t xml:space="preserve">5 </w:t>
        </w:r>
      </w:ins>
      <w:r w:rsidRPr="00D919CB">
        <w:rPr>
          <w:rFonts w:ascii="Source Sans Pro" w:hAnsi="Source Sans Pro"/>
          <w:sz w:val="26"/>
          <w:szCs w:val="26"/>
          <w:rPrChange w:id="1759" w:author="Javier Quintana Pérez" w:date="2022-05-09T17:27:00Z">
            <w:rPr>
              <w:color w:val="0000FF"/>
            </w:rPr>
          </w:rPrChange>
        </w:rPr>
        <w:t>(PROCESOS DE TESADO)</w:t>
      </w:r>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p>
    <w:p w:rsidR="00090B75" w:rsidRDefault="00090B75" w:rsidP="00090B75">
      <w:pPr>
        <w:ind w:left="720"/>
      </w:pPr>
    </w:p>
    <w:p w:rsidR="00E90780" w:rsidRDefault="00E90780" w:rsidP="00090B75">
      <w:pPr>
        <w:ind w:left="720"/>
      </w:pPr>
    </w:p>
    <w:p w:rsidR="00000000" w:rsidRDefault="00D919CB">
      <w:pPr>
        <w:pStyle w:val="Nivel2"/>
        <w:ind w:left="792" w:hanging="432"/>
        <w:rPr>
          <w:rFonts w:ascii="Source Sans Pro" w:hAnsi="Source Sans Pro"/>
          <w:sz w:val="24"/>
          <w:szCs w:val="24"/>
          <w:rPrChange w:id="1760" w:author="Javier Quintana Pérez" w:date="2022-12-01T17:08:00Z">
            <w:rPr/>
          </w:rPrChange>
        </w:rPr>
        <w:pPrChange w:id="1761" w:author="Javier Quintana Pérez" w:date="2022-05-11T16:21:00Z">
          <w:pPr>
            <w:pStyle w:val="Nivel2"/>
          </w:pPr>
        </w:pPrChange>
      </w:pPr>
      <w:bookmarkStart w:id="1762" w:name="_Toc519759337"/>
      <w:bookmarkStart w:id="1763" w:name="_Toc519759367"/>
      <w:bookmarkStart w:id="1764" w:name="_Toc519767833"/>
      <w:bookmarkStart w:id="1765" w:name="_Toc519770310"/>
      <w:bookmarkStart w:id="1766" w:name="_Toc519770722"/>
      <w:bookmarkStart w:id="1767" w:name="_Toc519770743"/>
      <w:bookmarkStart w:id="1768" w:name="_Toc519771897"/>
      <w:bookmarkStart w:id="1769" w:name="_Toc520122126"/>
      <w:bookmarkStart w:id="1770" w:name="_Toc520134271"/>
      <w:bookmarkStart w:id="1771" w:name="_Toc520134588"/>
      <w:bookmarkStart w:id="1772" w:name="_Toc520135866"/>
      <w:bookmarkStart w:id="1773" w:name="_Toc520136288"/>
      <w:bookmarkStart w:id="1774" w:name="_Toc529041542"/>
      <w:bookmarkStart w:id="1775" w:name="_Toc529270460"/>
      <w:bookmarkStart w:id="1776" w:name="_Toc532372530"/>
      <w:bookmarkStart w:id="1777" w:name="_Toc532373488"/>
      <w:bookmarkStart w:id="1778" w:name="_Toc532373994"/>
      <w:bookmarkStart w:id="1779" w:name="_Toc122537334"/>
      <w:ins w:id="1780" w:author="Javier Quintana Pérez" w:date="2022-05-11T16:21:00Z">
        <w:r w:rsidRPr="00D919CB">
          <w:rPr>
            <w:rFonts w:ascii="Source Sans Pro" w:hAnsi="Source Sans Pro"/>
            <w:sz w:val="24"/>
            <w:szCs w:val="24"/>
            <w:rPrChange w:id="1781" w:author="Javier Quintana Pérez" w:date="2022-12-01T17:08:00Z">
              <w:rPr>
                <w:color w:val="0000FF"/>
                <w:u w:val="single"/>
              </w:rPr>
            </w:rPrChange>
          </w:rPr>
          <w:t>6.1</w:t>
        </w:r>
        <w:r w:rsidRPr="00D919CB">
          <w:rPr>
            <w:rFonts w:ascii="Source Sans Pro" w:hAnsi="Source Sans Pro"/>
            <w:sz w:val="24"/>
            <w:szCs w:val="24"/>
            <w:rPrChange w:id="1782" w:author="Javier Quintana Pérez" w:date="2022-12-01T17:08:00Z">
              <w:rPr>
                <w:color w:val="0000FF"/>
                <w:u w:val="single"/>
              </w:rPr>
            </w:rPrChange>
          </w:rPr>
          <w:tab/>
        </w:r>
      </w:ins>
      <w:r w:rsidRPr="00D919CB">
        <w:rPr>
          <w:rFonts w:ascii="Source Sans Pro" w:hAnsi="Source Sans Pro"/>
          <w:sz w:val="24"/>
          <w:szCs w:val="24"/>
          <w:rPrChange w:id="1783" w:author="Javier Quintana Pérez" w:date="2022-12-01T17:08:00Z">
            <w:rPr>
              <w:color w:val="0000FF"/>
              <w:u w:val="single"/>
            </w:rPr>
          </w:rPrChange>
        </w:rPr>
        <w:t>ELEMENTOS</w:t>
      </w:r>
      <w:ins w:id="1784" w:author="Javier Quintana Pérez" w:date="2022-05-09T17:29:00Z">
        <w:r w:rsidRPr="00D919CB">
          <w:rPr>
            <w:rFonts w:ascii="Source Sans Pro" w:hAnsi="Source Sans Pro"/>
            <w:sz w:val="24"/>
            <w:szCs w:val="24"/>
            <w:rPrChange w:id="1785" w:author="Javier Quintana Pérez" w:date="2022-12-01T17:08:00Z">
              <w:rPr>
                <w:color w:val="0000FF"/>
                <w:u w:val="single"/>
              </w:rPr>
            </w:rPrChange>
          </w:rPr>
          <w:t xml:space="preserve"> </w:t>
        </w:r>
        <w:del w:id="1786" w:author="mjsierra" w:date="2022-07-29T09:43:00Z">
          <w:r w:rsidRPr="00D919CB">
            <w:rPr>
              <w:rFonts w:ascii="Source Sans Pro" w:hAnsi="Source Sans Pro"/>
              <w:sz w:val="24"/>
              <w:szCs w:val="24"/>
              <w:highlight w:val="yellow"/>
              <w:rPrChange w:id="1787" w:author="Javier Quintana Pérez" w:date="2022-12-01T17:08:00Z">
                <w:rPr>
                  <w:color w:val="0000FF"/>
                  <w:u w:val="single"/>
                </w:rPr>
              </w:rPrChange>
            </w:rPr>
            <w:delText>MATERIALES</w:delText>
          </w:r>
        </w:del>
      </w:ins>
      <w:del w:id="1788" w:author="mjsierra" w:date="2022-07-29T09:43:00Z">
        <w:r w:rsidRPr="00D919CB">
          <w:rPr>
            <w:rFonts w:ascii="Source Sans Pro" w:hAnsi="Source Sans Pro"/>
            <w:sz w:val="24"/>
            <w:szCs w:val="24"/>
            <w:rPrChange w:id="1789" w:author="Javier Quintana Pérez" w:date="2022-12-01T17:08:00Z">
              <w:rPr>
                <w:color w:val="0000FF"/>
                <w:u w:val="single"/>
              </w:rPr>
            </w:rPrChange>
          </w:rPr>
          <w:delText xml:space="preserve"> </w:delText>
        </w:r>
      </w:del>
      <w:r w:rsidRPr="00D919CB">
        <w:rPr>
          <w:rFonts w:ascii="Source Sans Pro" w:hAnsi="Source Sans Pro"/>
          <w:sz w:val="24"/>
          <w:szCs w:val="24"/>
          <w:rPrChange w:id="1790" w:author="Javier Quintana Pérez" w:date="2022-12-01T17:08:00Z">
            <w:rPr>
              <w:color w:val="0000FF"/>
              <w:u w:val="single"/>
            </w:rPr>
          </w:rPrChange>
        </w:rPr>
        <w:t>METÁLICOS</w:t>
      </w:r>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p>
    <w:p w:rsidR="00090B75" w:rsidRDefault="00090B75" w:rsidP="003D103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Tr="00841B5A">
        <w:trPr>
          <w:jc w:val="center"/>
        </w:trPr>
        <w:tc>
          <w:tcPr>
            <w:tcW w:w="5000" w:type="pct"/>
          </w:tcPr>
          <w:p w:rsidR="00090B75" w:rsidRPr="007B345A" w:rsidRDefault="00D919CB">
            <w:pPr>
              <w:rPr>
                <w:rFonts w:ascii="Source Sans Pro" w:hAnsi="Source Sans Pro"/>
                <w:color w:val="000000"/>
                <w:sz w:val="16"/>
                <w:rPrChange w:id="1791" w:author="Javier Quintana Pérez" w:date="2022-05-09T17:30:00Z">
                  <w:rPr>
                    <w:color w:val="000000"/>
                    <w:sz w:val="16"/>
                  </w:rPr>
                </w:rPrChange>
              </w:rPr>
            </w:pPr>
            <w:r w:rsidRPr="00D919CB">
              <w:rPr>
                <w:rFonts w:ascii="Source Sans Pro" w:hAnsi="Source Sans Pro"/>
                <w:color w:val="000000"/>
                <w:sz w:val="16"/>
                <w:rPrChange w:id="1792" w:author="Javier Quintana Pérez" w:date="2022-05-09T17:30:00Z">
                  <w:rPr>
                    <w:color w:val="000000"/>
                    <w:sz w:val="16"/>
                    <w:u w:val="single"/>
                  </w:rPr>
                </w:rPrChange>
              </w:rPr>
              <w:t xml:space="preserve">Se incluye en este punto los </w:t>
            </w:r>
            <w:del w:id="1793" w:author="mjsierra" w:date="2022-07-29T09:44:00Z">
              <w:r w:rsidRPr="00D919CB">
                <w:rPr>
                  <w:rFonts w:ascii="Source Sans Pro" w:hAnsi="Source Sans Pro"/>
                  <w:color w:val="000000"/>
                  <w:sz w:val="16"/>
                  <w:rPrChange w:id="1794" w:author="Javier Quintana Pérez" w:date="2022-05-09T17:30:00Z">
                    <w:rPr>
                      <w:color w:val="000000"/>
                      <w:sz w:val="16"/>
                      <w:u w:val="single"/>
                    </w:rPr>
                  </w:rPrChange>
                </w:rPr>
                <w:delText xml:space="preserve">materiales </w:delText>
              </w:r>
            </w:del>
            <w:ins w:id="1795" w:author="mjsierra" w:date="2022-07-29T09:44:00Z">
              <w:r w:rsidR="00A01156">
                <w:rPr>
                  <w:rFonts w:ascii="Source Sans Pro" w:hAnsi="Source Sans Pro"/>
                  <w:color w:val="000000"/>
                  <w:sz w:val="16"/>
                </w:rPr>
                <w:t>elemento</w:t>
              </w:r>
              <w:r w:rsidRPr="00D919CB">
                <w:rPr>
                  <w:rFonts w:ascii="Source Sans Pro" w:hAnsi="Source Sans Pro"/>
                  <w:color w:val="000000"/>
                  <w:sz w:val="16"/>
                  <w:rPrChange w:id="1796" w:author="Javier Quintana Pérez" w:date="2022-05-09T17:30:00Z">
                    <w:rPr>
                      <w:color w:val="000000"/>
                      <w:sz w:val="16"/>
                      <w:u w:val="single"/>
                    </w:rPr>
                  </w:rPrChange>
                </w:rPr>
                <w:t xml:space="preserve">s </w:t>
              </w:r>
            </w:ins>
            <w:r w:rsidRPr="00D919CB">
              <w:rPr>
                <w:rFonts w:ascii="Source Sans Pro" w:hAnsi="Source Sans Pro"/>
                <w:color w:val="000000"/>
                <w:sz w:val="16"/>
                <w:rPrChange w:id="1797" w:author="Javier Quintana Pérez" w:date="2022-05-09T17:30:00Z">
                  <w:rPr>
                    <w:color w:val="000000"/>
                    <w:sz w:val="16"/>
                    <w:u w:val="single"/>
                  </w:rPr>
                </w:rPrChange>
              </w:rPr>
              <w:t xml:space="preserve">metálicos </w:t>
            </w:r>
            <w:ins w:id="1798" w:author="mjsierra" w:date="2022-07-29T09:44:00Z">
              <w:r w:rsidR="00A01156">
                <w:rPr>
                  <w:rFonts w:ascii="Source Sans Pro" w:hAnsi="Source Sans Pro"/>
                  <w:color w:val="000000"/>
                  <w:sz w:val="16"/>
                </w:rPr>
                <w:t xml:space="preserve">como son las </w:t>
              </w:r>
            </w:ins>
            <w:del w:id="1799" w:author="mjsierra" w:date="2022-07-29T09:44:00Z">
              <w:r w:rsidRPr="00D919CB">
                <w:rPr>
                  <w:rFonts w:ascii="Source Sans Pro" w:hAnsi="Source Sans Pro"/>
                  <w:color w:val="000000"/>
                  <w:sz w:val="16"/>
                  <w:rPrChange w:id="1800" w:author="Javier Quintana Pérez" w:date="2022-05-09T17:30:00Z">
                    <w:rPr>
                      <w:color w:val="000000"/>
                      <w:sz w:val="16"/>
                      <w:u w:val="single"/>
                    </w:rPr>
                  </w:rPrChange>
                </w:rPr>
                <w:delText>(</w:delText>
              </w:r>
            </w:del>
            <w:r w:rsidRPr="00D919CB">
              <w:rPr>
                <w:rFonts w:ascii="Source Sans Pro" w:hAnsi="Source Sans Pro"/>
                <w:color w:val="000000"/>
                <w:sz w:val="16"/>
                <w:rPrChange w:id="1801" w:author="Javier Quintana Pérez" w:date="2022-05-09T17:30:00Z">
                  <w:rPr>
                    <w:color w:val="000000"/>
                    <w:sz w:val="16"/>
                    <w:u w:val="single"/>
                  </w:rPr>
                </w:rPrChange>
              </w:rPr>
              <w:t>armaduras pasivas, chapas, pletinas, etc.</w:t>
            </w:r>
            <w:del w:id="1802" w:author="mjsierra" w:date="2022-07-29T09:44:00Z">
              <w:r w:rsidRPr="00D919CB">
                <w:rPr>
                  <w:rFonts w:ascii="Source Sans Pro" w:hAnsi="Source Sans Pro"/>
                  <w:color w:val="000000"/>
                  <w:sz w:val="16"/>
                  <w:rPrChange w:id="1803" w:author="Javier Quintana Pérez" w:date="2022-05-09T17:30:00Z">
                    <w:rPr>
                      <w:color w:val="000000"/>
                      <w:sz w:val="16"/>
                      <w:u w:val="single"/>
                    </w:rPr>
                  </w:rPrChange>
                </w:rPr>
                <w:delText>)</w:delText>
              </w:r>
            </w:del>
            <w:r w:rsidRPr="00D919CB">
              <w:rPr>
                <w:rFonts w:ascii="Source Sans Pro" w:hAnsi="Source Sans Pro"/>
                <w:color w:val="000000"/>
                <w:sz w:val="16"/>
                <w:rPrChange w:id="1804" w:author="Javier Quintana Pérez" w:date="2022-05-09T17:30:00Z">
                  <w:rPr>
                    <w:color w:val="000000"/>
                    <w:sz w:val="16"/>
                    <w:u w:val="single"/>
                  </w:rPr>
                </w:rPrChange>
              </w:rPr>
              <w:t xml:space="preserve"> utilizados en prefabricados sin procesos de tesado</w:t>
            </w:r>
          </w:p>
        </w:tc>
      </w:tr>
    </w:tbl>
    <w:p w:rsidR="00090B75" w:rsidRDefault="00090B75" w:rsidP="003D1034"/>
    <w:p w:rsidR="00A43825" w:rsidRDefault="00A43825" w:rsidP="003D1034"/>
    <w:p w:rsidR="00000000" w:rsidRDefault="00D919CB">
      <w:pPr>
        <w:pStyle w:val="Nivel3"/>
        <w:ind w:left="1224" w:hanging="504"/>
        <w:rPr>
          <w:rFonts w:ascii="Source Sans Pro" w:hAnsi="Source Sans Pro"/>
          <w:sz w:val="22"/>
          <w:szCs w:val="22"/>
          <w:rPrChange w:id="1805" w:author="Javier Quintana Pérez" w:date="2022-10-18T16:05:00Z">
            <w:rPr/>
          </w:rPrChange>
        </w:rPr>
        <w:pPrChange w:id="1806" w:author="Javier Quintana Pérez" w:date="2022-10-18T16:05:00Z">
          <w:pPr>
            <w:pStyle w:val="Nivel3"/>
          </w:pPr>
        </w:pPrChange>
      </w:pPr>
      <w:bookmarkStart w:id="1807" w:name="_Toc519759338"/>
      <w:bookmarkStart w:id="1808" w:name="_Toc519759368"/>
      <w:bookmarkStart w:id="1809" w:name="_Toc519767834"/>
      <w:bookmarkStart w:id="1810" w:name="_Toc519770311"/>
      <w:bookmarkStart w:id="1811" w:name="_Toc519770723"/>
      <w:bookmarkStart w:id="1812" w:name="_Toc519770744"/>
      <w:bookmarkStart w:id="1813" w:name="_Toc519771898"/>
      <w:bookmarkStart w:id="1814" w:name="_Toc520122127"/>
      <w:bookmarkStart w:id="1815" w:name="_Toc520134272"/>
      <w:bookmarkStart w:id="1816" w:name="_Toc520134589"/>
      <w:bookmarkStart w:id="1817" w:name="_Toc520135867"/>
      <w:bookmarkStart w:id="1818" w:name="_Toc520136289"/>
      <w:bookmarkStart w:id="1819" w:name="_Toc529041543"/>
      <w:bookmarkStart w:id="1820" w:name="_Toc529270461"/>
      <w:bookmarkStart w:id="1821" w:name="_Toc532372531"/>
      <w:bookmarkStart w:id="1822" w:name="_Toc532373489"/>
      <w:bookmarkStart w:id="1823" w:name="_Toc532373995"/>
      <w:bookmarkStart w:id="1824" w:name="_Toc122537335"/>
      <w:ins w:id="1825" w:author="Javier Quintana Pérez" w:date="2022-05-11T16:21:00Z">
        <w:r w:rsidRPr="00D919CB">
          <w:rPr>
            <w:rFonts w:ascii="Source Sans Pro" w:hAnsi="Source Sans Pro"/>
            <w:sz w:val="22"/>
            <w:szCs w:val="22"/>
            <w:rPrChange w:id="1826" w:author="Javier Quintana Pérez" w:date="2022-10-18T16:05:00Z">
              <w:rPr>
                <w:color w:val="0000FF"/>
                <w:u w:val="single"/>
              </w:rPr>
            </w:rPrChange>
          </w:rPr>
          <w:t xml:space="preserve">6.1.1 </w:t>
        </w:r>
      </w:ins>
      <w:ins w:id="1827" w:author="Javier Quintana Pérez" w:date="2022-05-11T16:22:00Z">
        <w:r w:rsidRPr="00D919CB">
          <w:rPr>
            <w:rFonts w:ascii="Source Sans Pro" w:hAnsi="Source Sans Pro"/>
            <w:sz w:val="22"/>
            <w:szCs w:val="22"/>
            <w:rPrChange w:id="1828" w:author="Javier Quintana Pérez" w:date="2022-10-18T16:05:00Z">
              <w:rPr>
                <w:color w:val="0000FF"/>
                <w:u w:val="single"/>
              </w:rPr>
            </w:rPrChange>
          </w:rPr>
          <w:tab/>
        </w:r>
      </w:ins>
      <w:r w:rsidRPr="00D919CB">
        <w:rPr>
          <w:rFonts w:ascii="Source Sans Pro" w:hAnsi="Source Sans Pro"/>
          <w:sz w:val="22"/>
          <w:szCs w:val="22"/>
          <w:rPrChange w:id="1829" w:author="Javier Quintana Pérez" w:date="2022-10-18T16:05:00Z">
            <w:rPr>
              <w:color w:val="0000FF"/>
              <w:u w:val="single"/>
            </w:rPr>
          </w:rPrChange>
        </w:rPr>
        <w:t>Armaduras pasivas</w:t>
      </w:r>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p>
    <w:p w:rsidR="00000000" w:rsidRDefault="00D919CB">
      <w:pPr>
        <w:pStyle w:val="Encabezado6"/>
        <w:ind w:firstLine="708"/>
        <w:rPr>
          <w:sz w:val="21"/>
          <w:szCs w:val="21"/>
          <w:rPrChange w:id="1830" w:author="Javier Quintana Pérez" w:date="2022-12-01T17:08:00Z">
            <w:rPr/>
          </w:rPrChange>
        </w:rPr>
        <w:pPrChange w:id="1831" w:author="Javier Quintana Pérez" w:date="2022-10-18T16:10:00Z">
          <w:pPr/>
        </w:pPrChange>
      </w:pPr>
      <w:ins w:id="1832" w:author="mjsierra" w:date="2022-07-29T09:52:00Z">
        <w:r w:rsidRPr="00D919CB">
          <w:rPr>
            <w:sz w:val="21"/>
            <w:szCs w:val="21"/>
            <w:lang w:bidi="ar-SA"/>
            <w:rPrChange w:id="1833" w:author="Javier Quintana Pérez" w:date="2022-12-01T17:08:00Z">
              <w:rPr>
                <w:b/>
                <w:color w:val="0000FF"/>
                <w:u w:val="single"/>
              </w:rPr>
            </w:rPrChange>
          </w:rPr>
          <w:t>6.1.1.1 Barras y alambres</w:t>
        </w:r>
      </w:ins>
    </w:p>
    <w:p w:rsidR="00090B75" w:rsidRPr="0096581D" w:rsidRDefault="00D919CB" w:rsidP="00315924">
      <w:pPr>
        <w:numPr>
          <w:ilvl w:val="0"/>
          <w:numId w:val="15"/>
        </w:numPr>
        <w:rPr>
          <w:rFonts w:ascii="Source Sans Pro" w:hAnsi="Source Sans Pro"/>
          <w:b/>
          <w:sz w:val="21"/>
          <w:szCs w:val="21"/>
          <w:rPrChange w:id="1834" w:author="Javier Quintana Pérez" w:date="2022-12-01T17:08:00Z">
            <w:rPr>
              <w:b/>
            </w:rPr>
          </w:rPrChange>
        </w:rPr>
      </w:pPr>
      <w:r w:rsidRPr="00D919CB">
        <w:rPr>
          <w:rFonts w:ascii="Source Sans Pro" w:hAnsi="Source Sans Pro"/>
          <w:b/>
          <w:sz w:val="21"/>
          <w:szCs w:val="21"/>
          <w:rPrChange w:id="1835" w:author="Javier Quintana Pérez" w:date="2022-12-01T17:08:00Z">
            <w:rPr>
              <w:b/>
              <w:color w:val="0000FF"/>
              <w:u w:val="single"/>
            </w:rPr>
          </w:rPrChange>
        </w:rPr>
        <w:t>Identificación</w:t>
      </w:r>
    </w:p>
    <w:p w:rsidR="00090B75" w:rsidRDefault="00090B75" w:rsidP="003D1034"/>
    <w:tbl>
      <w:tblPr>
        <w:tblW w:w="50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Change w:id="1836" w:author="Javier Quintana Pérez" w:date="2022-05-09T17:36:00Z">
          <w:tblPr>
            <w:tblW w:w="50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PrChange>
      </w:tblPr>
      <w:tblGrid>
        <w:gridCol w:w="9271"/>
        <w:tblGridChange w:id="1837">
          <w:tblGrid>
            <w:gridCol w:w="9271"/>
          </w:tblGrid>
        </w:tblGridChange>
      </w:tblGrid>
      <w:tr w:rsidR="00090B75" w:rsidRPr="003833B9" w:rsidTr="007D26A4">
        <w:trPr>
          <w:trHeight w:val="3183"/>
          <w:jc w:val="center"/>
          <w:trPrChange w:id="1838" w:author="Javier Quintana Pérez" w:date="2022-05-09T17:36:00Z">
            <w:trPr>
              <w:trHeight w:val="1981"/>
              <w:jc w:val="center"/>
            </w:trPr>
          </w:trPrChange>
        </w:trPr>
        <w:tc>
          <w:tcPr>
            <w:tcW w:w="5000" w:type="pct"/>
            <w:tcPrChange w:id="1839" w:author="Javier Quintana Pérez" w:date="2022-05-09T17:36:00Z">
              <w:tcPr>
                <w:tcW w:w="5000" w:type="pct"/>
              </w:tcPr>
            </w:tcPrChange>
          </w:tcPr>
          <w:p w:rsidR="00000000" w:rsidRDefault="00D919CB">
            <w:pPr>
              <w:spacing w:line="240" w:lineRule="auto"/>
              <w:rPr>
                <w:ins w:id="1840" w:author="Javier Quintana Pérez" w:date="2022-01-24T11:07:00Z"/>
                <w:del w:id="1841" w:author="mjsierra" w:date="2022-07-29T09:45:00Z"/>
                <w:rFonts w:ascii="Source Sans Pro" w:hAnsi="Source Sans Pro"/>
                <w:i/>
                <w:strike/>
                <w:sz w:val="16"/>
                <w:u w:val="single"/>
                <w:rPrChange w:id="1842" w:author="Javier Quintana Pérez" w:date="2022-05-09T17:32:00Z">
                  <w:rPr>
                    <w:ins w:id="1843" w:author="Javier Quintana Pérez" w:date="2022-01-24T11:07:00Z"/>
                    <w:del w:id="1844" w:author="mjsierra" w:date="2022-07-29T09:45:00Z"/>
                    <w:i/>
                    <w:sz w:val="16"/>
                    <w:u w:val="single"/>
                  </w:rPr>
                </w:rPrChange>
              </w:rPr>
              <w:pPrChange w:id="1845" w:author="Javier Quintana Pérez" w:date="2022-05-09T17:32:00Z">
                <w:pPr/>
              </w:pPrChange>
            </w:pPr>
            <w:del w:id="1846" w:author="mjsierra" w:date="2022-07-29T09:45:00Z">
              <w:r w:rsidRPr="00D919CB">
                <w:rPr>
                  <w:rFonts w:ascii="Source Sans Pro" w:hAnsi="Source Sans Pro"/>
                  <w:i/>
                  <w:strike/>
                  <w:sz w:val="16"/>
                  <w:u w:val="single"/>
                  <w:rPrChange w:id="1847" w:author="Javier Quintana Pérez" w:date="2022-05-09T17:32:00Z">
                    <w:rPr>
                      <w:i/>
                      <w:color w:val="0000FF"/>
                      <w:sz w:val="16"/>
                      <w:u w:val="single"/>
                    </w:rPr>
                  </w:rPrChange>
                </w:rPr>
                <w:delText>EHE-08 Art. 32 Aceros para armaduras pasivas</w:delText>
              </w:r>
            </w:del>
          </w:p>
          <w:p w:rsidR="00000000" w:rsidRDefault="00D919CB">
            <w:pPr>
              <w:spacing w:line="240" w:lineRule="auto"/>
              <w:rPr>
                <w:del w:id="1848" w:author="mjsierra" w:date="2022-07-29T09:47:00Z"/>
                <w:rFonts w:ascii="Source Sans Pro" w:hAnsi="Source Sans Pro"/>
                <w:b/>
                <w:bCs/>
                <w:i/>
                <w:sz w:val="16"/>
                <w:u w:val="single"/>
              </w:rPr>
              <w:pPrChange w:id="1849" w:author="Javier Quintana Pérez" w:date="2022-05-09T17:32:00Z">
                <w:pPr>
                  <w:tabs>
                    <w:tab w:val="clear" w:pos="567"/>
                  </w:tabs>
                  <w:autoSpaceDE w:val="0"/>
                  <w:autoSpaceDN w:val="0"/>
                  <w:adjustRightInd w:val="0"/>
                  <w:spacing w:line="240" w:lineRule="auto"/>
                  <w:jc w:val="left"/>
                </w:pPr>
              </w:pPrChange>
            </w:pPr>
            <w:ins w:id="1850" w:author="Javier Quintana Pérez" w:date="2022-01-24T11:07:00Z">
              <w:r w:rsidRPr="00D919CB">
                <w:rPr>
                  <w:rFonts w:ascii="Source Sans Pro" w:hAnsi="Source Sans Pro"/>
                  <w:b/>
                  <w:bCs/>
                  <w:i/>
                  <w:sz w:val="16"/>
                  <w:u w:val="single"/>
                  <w:rPrChange w:id="1851" w:author="Javier Quintana Pérez" w:date="2022-05-09T17:32:00Z">
                    <w:rPr>
                      <w:i/>
                      <w:color w:val="0000FF"/>
                      <w:sz w:val="16"/>
                      <w:u w:val="single"/>
                    </w:rPr>
                  </w:rPrChange>
                </w:rPr>
                <w:t>CodE Artículo 34 Aceros para armaduras pasivas</w:t>
              </w:r>
            </w:ins>
            <w:ins w:id="1852" w:author="mjsierra" w:date="2022-07-29T08:41:00Z">
              <w:r w:rsidR="00E7709D">
                <w:rPr>
                  <w:rFonts w:ascii="Source Sans Pro" w:hAnsi="Source Sans Pro"/>
                  <w:b/>
                  <w:bCs/>
                  <w:i/>
                  <w:sz w:val="16"/>
                  <w:u w:val="single"/>
                </w:rPr>
                <w:t xml:space="preserve"> </w:t>
              </w:r>
            </w:ins>
          </w:p>
          <w:p w:rsidR="00000000" w:rsidRDefault="00C3369D">
            <w:pPr>
              <w:spacing w:line="240" w:lineRule="auto"/>
              <w:rPr>
                <w:ins w:id="1853" w:author="mjsierra" w:date="2022-07-29T09:47:00Z"/>
                <w:rFonts w:ascii="Source Sans Pro" w:hAnsi="Source Sans Pro"/>
                <w:b/>
                <w:bCs/>
                <w:color w:val="000000" w:themeColor="text1"/>
                <w:sz w:val="16"/>
                <w:u w:val="single"/>
                <w:rPrChange w:id="1854" w:author="Javier Quintana Pérez" w:date="2022-11-29T18:40:00Z">
                  <w:rPr>
                    <w:ins w:id="1855" w:author="mjsierra" w:date="2022-07-29T09:47:00Z"/>
                    <w:i/>
                    <w:sz w:val="16"/>
                    <w:u w:val="single"/>
                  </w:rPr>
                </w:rPrChange>
              </w:rPr>
              <w:pPrChange w:id="1856" w:author="Javier Quintana Pérez" w:date="2022-05-09T17:32:00Z">
                <w:pPr/>
              </w:pPrChange>
            </w:pPr>
          </w:p>
          <w:p w:rsidR="00000000" w:rsidRDefault="00D919CB">
            <w:pPr>
              <w:spacing w:line="240" w:lineRule="auto"/>
              <w:rPr>
                <w:ins w:id="1857" w:author="Javier Quintana Pérez" w:date="2022-01-24T11:08:00Z"/>
                <w:del w:id="1858" w:author="mjsierra" w:date="2022-07-29T09:45:00Z"/>
                <w:rFonts w:ascii="Source Sans Pro" w:hAnsi="Source Sans Pro"/>
                <w:i/>
                <w:strike/>
                <w:color w:val="000000" w:themeColor="text1"/>
                <w:sz w:val="16"/>
                <w:u w:val="single"/>
                <w:rPrChange w:id="1859" w:author="Javier Quintana Pérez" w:date="2022-11-29T18:40:00Z">
                  <w:rPr>
                    <w:ins w:id="1860" w:author="Javier Quintana Pérez" w:date="2022-01-24T11:08:00Z"/>
                    <w:del w:id="1861" w:author="mjsierra" w:date="2022-07-29T09:45:00Z"/>
                    <w:i/>
                    <w:sz w:val="16"/>
                    <w:u w:val="single"/>
                  </w:rPr>
                </w:rPrChange>
              </w:rPr>
              <w:pPrChange w:id="1862" w:author="Javier Quintana Pérez" w:date="2022-05-09T17:32:00Z">
                <w:pPr/>
              </w:pPrChange>
            </w:pPr>
            <w:del w:id="1863" w:author="mjsierra" w:date="2022-07-29T09:45:00Z">
              <w:r w:rsidRPr="00D919CB">
                <w:rPr>
                  <w:rFonts w:ascii="Source Sans Pro" w:hAnsi="Source Sans Pro"/>
                  <w:i/>
                  <w:strike/>
                  <w:color w:val="000000" w:themeColor="text1"/>
                  <w:sz w:val="16"/>
                  <w:u w:val="single"/>
                  <w:rPrChange w:id="1864" w:author="Javier Quintana Pérez" w:date="2022-11-29T18:40:00Z">
                    <w:rPr>
                      <w:i/>
                      <w:color w:val="0000FF"/>
                      <w:sz w:val="16"/>
                      <w:u w:val="single"/>
                    </w:rPr>
                  </w:rPrChange>
                </w:rPr>
                <w:delText>32.1 GENERALIDADES:</w:delText>
              </w:r>
            </w:del>
          </w:p>
          <w:p w:rsidR="00000000" w:rsidRDefault="00D919CB">
            <w:pPr>
              <w:spacing w:line="240" w:lineRule="auto"/>
              <w:rPr>
                <w:del w:id="1865" w:author="mjsierra" w:date="2022-07-29T09:45:00Z"/>
                <w:rFonts w:ascii="Source Sans Pro" w:hAnsi="Source Sans Pro"/>
                <w:i/>
                <w:color w:val="000000" w:themeColor="text1"/>
                <w:sz w:val="16"/>
                <w:u w:val="single"/>
                <w:rPrChange w:id="1866" w:author="Javier Quintana Pérez" w:date="2022-11-29T18:40:00Z">
                  <w:rPr>
                    <w:del w:id="1867" w:author="mjsierra" w:date="2022-07-29T09:45:00Z"/>
                    <w:i/>
                    <w:sz w:val="16"/>
                    <w:u w:val="single"/>
                  </w:rPr>
                </w:rPrChange>
              </w:rPr>
              <w:pPrChange w:id="1868" w:author="Javier Quintana Pérez" w:date="2022-05-09T17:32:00Z">
                <w:pPr/>
              </w:pPrChange>
            </w:pPr>
            <w:ins w:id="1869" w:author="Javier Quintana Pérez" w:date="2022-01-24T11:08:00Z">
              <w:del w:id="1870" w:author="mjsierra" w:date="2022-07-29T09:45:00Z">
                <w:r w:rsidRPr="00D919CB">
                  <w:rPr>
                    <w:rFonts w:ascii="Source Sans Pro" w:hAnsi="Source Sans Pro"/>
                    <w:i/>
                    <w:color w:val="000000" w:themeColor="text1"/>
                    <w:sz w:val="16"/>
                    <w:u w:val="single"/>
                    <w:rPrChange w:id="1871" w:author="Javier Quintana Pérez" w:date="2022-11-29T18:40:00Z">
                      <w:rPr>
                        <w:i/>
                        <w:color w:val="0000FF"/>
                        <w:sz w:val="16"/>
                        <w:u w:val="single"/>
                      </w:rPr>
                    </w:rPrChange>
                  </w:rPr>
                  <w:delText>34.1 Generalidades</w:delText>
                </w:r>
              </w:del>
            </w:ins>
          </w:p>
          <w:p w:rsidR="00000000" w:rsidRDefault="00D919CB">
            <w:pPr>
              <w:spacing w:line="240" w:lineRule="auto"/>
              <w:rPr>
                <w:del w:id="1872" w:author="mjsierra" w:date="2022-07-29T09:45:00Z"/>
                <w:rFonts w:ascii="Source Sans Pro" w:hAnsi="Source Sans Pro"/>
                <w:i/>
                <w:strike/>
                <w:color w:val="000000" w:themeColor="text1"/>
                <w:sz w:val="16"/>
                <w:rPrChange w:id="1873" w:author="Javier Quintana Pérez" w:date="2022-11-29T18:40:00Z">
                  <w:rPr>
                    <w:del w:id="1874" w:author="mjsierra" w:date="2022-07-29T09:45:00Z"/>
                    <w:i/>
                    <w:sz w:val="16"/>
                  </w:rPr>
                </w:rPrChange>
              </w:rPr>
              <w:pPrChange w:id="1875" w:author="Javier Quintana Pérez" w:date="2022-05-09T17:32:00Z">
                <w:pPr/>
              </w:pPrChange>
            </w:pPr>
            <w:del w:id="1876" w:author="mjsierra" w:date="2022-07-29T09:45:00Z">
              <w:r w:rsidRPr="00D919CB">
                <w:rPr>
                  <w:rFonts w:ascii="Source Sans Pro" w:hAnsi="Source Sans Pro"/>
                  <w:i/>
                  <w:strike/>
                  <w:color w:val="000000" w:themeColor="text1"/>
                  <w:sz w:val="16"/>
                  <w:rPrChange w:id="1877" w:author="Javier Quintana Pérez" w:date="2022-11-29T18:40:00Z">
                    <w:rPr>
                      <w:i/>
                      <w:color w:val="0000FF"/>
                      <w:sz w:val="16"/>
                      <w:u w:val="single"/>
                    </w:rPr>
                  </w:rPrChange>
                </w:rPr>
                <w:delText>Los productos que pueden emplearse para la elaboración de armaduras pasivas pueden ser:</w:delText>
              </w:r>
            </w:del>
          </w:p>
          <w:p w:rsidR="00090B75" w:rsidRPr="00E8372F" w:rsidDel="00A01156" w:rsidRDefault="00D919CB">
            <w:pPr>
              <w:numPr>
                <w:ilvl w:val="0"/>
                <w:numId w:val="12"/>
              </w:numPr>
              <w:tabs>
                <w:tab w:val="clear" w:pos="567"/>
              </w:tabs>
              <w:spacing w:line="240" w:lineRule="auto"/>
              <w:jc w:val="left"/>
              <w:rPr>
                <w:del w:id="1878" w:author="mjsierra" w:date="2022-07-29T09:45:00Z"/>
                <w:rFonts w:ascii="Source Sans Pro" w:hAnsi="Source Sans Pro"/>
                <w:i/>
                <w:strike/>
                <w:color w:val="000000" w:themeColor="text1"/>
                <w:sz w:val="16"/>
                <w:rPrChange w:id="1879" w:author="Javier Quintana Pérez" w:date="2022-11-29T18:40:00Z">
                  <w:rPr>
                    <w:del w:id="1880" w:author="mjsierra" w:date="2022-07-29T09:45:00Z"/>
                    <w:i/>
                    <w:sz w:val="16"/>
                  </w:rPr>
                </w:rPrChange>
              </w:rPr>
            </w:pPr>
            <w:del w:id="1881" w:author="mjsierra" w:date="2022-07-29T09:45:00Z">
              <w:r w:rsidRPr="00D919CB">
                <w:rPr>
                  <w:rFonts w:ascii="Source Sans Pro" w:hAnsi="Source Sans Pro"/>
                  <w:i/>
                  <w:strike/>
                  <w:color w:val="000000" w:themeColor="text1"/>
                  <w:sz w:val="16"/>
                  <w:rPrChange w:id="1882" w:author="Javier Quintana Pérez" w:date="2022-11-29T18:40:00Z">
                    <w:rPr>
                      <w:i/>
                      <w:color w:val="0000FF"/>
                      <w:sz w:val="16"/>
                      <w:u w:val="single"/>
                    </w:rPr>
                  </w:rPrChange>
                </w:rPr>
                <w:delText>Barras rectas o rollos de acero corrugado soldable</w:delText>
              </w:r>
            </w:del>
          </w:p>
          <w:p w:rsidR="00090B75" w:rsidRPr="00E8372F" w:rsidDel="00A01156" w:rsidRDefault="00D919CB">
            <w:pPr>
              <w:numPr>
                <w:ilvl w:val="0"/>
                <w:numId w:val="12"/>
              </w:numPr>
              <w:tabs>
                <w:tab w:val="clear" w:pos="567"/>
              </w:tabs>
              <w:spacing w:line="240" w:lineRule="auto"/>
              <w:jc w:val="left"/>
              <w:rPr>
                <w:del w:id="1883" w:author="mjsierra" w:date="2022-07-29T09:45:00Z"/>
                <w:rFonts w:ascii="Source Sans Pro" w:hAnsi="Source Sans Pro"/>
                <w:i/>
                <w:strike/>
                <w:color w:val="000000" w:themeColor="text1"/>
                <w:sz w:val="16"/>
                <w:rPrChange w:id="1884" w:author="Javier Quintana Pérez" w:date="2022-11-29T18:40:00Z">
                  <w:rPr>
                    <w:del w:id="1885" w:author="mjsierra" w:date="2022-07-29T09:45:00Z"/>
                    <w:i/>
                    <w:sz w:val="16"/>
                  </w:rPr>
                </w:rPrChange>
              </w:rPr>
            </w:pPr>
            <w:del w:id="1886" w:author="mjsierra" w:date="2022-07-29T09:45:00Z">
              <w:r w:rsidRPr="00D919CB">
                <w:rPr>
                  <w:rFonts w:ascii="Source Sans Pro" w:hAnsi="Source Sans Pro"/>
                  <w:i/>
                  <w:strike/>
                  <w:color w:val="000000" w:themeColor="text1"/>
                  <w:sz w:val="16"/>
                  <w:rPrChange w:id="1887" w:author="Javier Quintana Pérez" w:date="2022-11-29T18:40:00Z">
                    <w:rPr>
                      <w:i/>
                      <w:color w:val="0000FF"/>
                      <w:sz w:val="16"/>
                      <w:u w:val="single"/>
                    </w:rPr>
                  </w:rPrChange>
                </w:rPr>
                <w:delText>Alambres de acero corrugado o grafilado soldable</w:delText>
              </w:r>
            </w:del>
          </w:p>
          <w:p w:rsidR="00090B75" w:rsidRPr="00E8372F" w:rsidDel="00A01156" w:rsidRDefault="00D919CB">
            <w:pPr>
              <w:numPr>
                <w:ilvl w:val="0"/>
                <w:numId w:val="12"/>
              </w:numPr>
              <w:tabs>
                <w:tab w:val="clear" w:pos="567"/>
              </w:tabs>
              <w:spacing w:line="240" w:lineRule="auto"/>
              <w:jc w:val="left"/>
              <w:rPr>
                <w:del w:id="1888" w:author="mjsierra" w:date="2022-07-29T09:45:00Z"/>
                <w:rFonts w:ascii="Source Sans Pro" w:hAnsi="Source Sans Pro"/>
                <w:i/>
                <w:strike/>
                <w:color w:val="000000" w:themeColor="text1"/>
                <w:sz w:val="16"/>
                <w:rPrChange w:id="1889" w:author="Javier Quintana Pérez" w:date="2022-11-29T18:40:00Z">
                  <w:rPr>
                    <w:del w:id="1890" w:author="mjsierra" w:date="2022-07-29T09:45:00Z"/>
                    <w:i/>
                    <w:sz w:val="16"/>
                  </w:rPr>
                </w:rPrChange>
              </w:rPr>
            </w:pPr>
            <w:del w:id="1891" w:author="mjsierra" w:date="2022-07-29T09:45:00Z">
              <w:r w:rsidRPr="00D919CB">
                <w:rPr>
                  <w:rFonts w:ascii="Source Sans Pro" w:hAnsi="Source Sans Pro"/>
                  <w:i/>
                  <w:strike/>
                  <w:color w:val="000000" w:themeColor="text1"/>
                  <w:sz w:val="16"/>
                  <w:rPrChange w:id="1892" w:author="Javier Quintana Pérez" w:date="2022-11-29T18:40:00Z">
                    <w:rPr>
                      <w:i/>
                      <w:color w:val="0000FF"/>
                      <w:sz w:val="16"/>
                      <w:u w:val="single"/>
                    </w:rPr>
                  </w:rPrChange>
                </w:rPr>
                <w:delText>Alambres lisos de acero soldable</w:delText>
              </w:r>
            </w:del>
          </w:p>
          <w:p w:rsidR="00000000" w:rsidRDefault="00D919CB">
            <w:pPr>
              <w:spacing w:line="240" w:lineRule="auto"/>
              <w:rPr>
                <w:del w:id="1893" w:author="mjsierra" w:date="2022-07-29T09:45:00Z"/>
                <w:rFonts w:ascii="Source Sans Pro" w:hAnsi="Source Sans Pro"/>
                <w:i/>
                <w:strike/>
                <w:color w:val="000000" w:themeColor="text1"/>
                <w:sz w:val="16"/>
                <w:rPrChange w:id="1894" w:author="Javier Quintana Pérez" w:date="2022-11-29T18:40:00Z">
                  <w:rPr>
                    <w:del w:id="1895" w:author="mjsierra" w:date="2022-07-29T09:45:00Z"/>
                    <w:i/>
                    <w:sz w:val="16"/>
                  </w:rPr>
                </w:rPrChange>
              </w:rPr>
              <w:pPrChange w:id="1896" w:author="Javier Quintana Pérez" w:date="2022-05-09T17:32:00Z">
                <w:pPr/>
              </w:pPrChange>
            </w:pPr>
            <w:del w:id="1897" w:author="mjsierra" w:date="2022-07-29T09:45:00Z">
              <w:r w:rsidRPr="00D919CB">
                <w:rPr>
                  <w:rFonts w:ascii="Source Sans Pro" w:hAnsi="Source Sans Pro"/>
                  <w:i/>
                  <w:strike/>
                  <w:color w:val="000000" w:themeColor="text1"/>
                  <w:sz w:val="16"/>
                  <w:rPrChange w:id="1898" w:author="Javier Quintana Pérez" w:date="2022-11-29T18:40:00Z">
                    <w:rPr>
                      <w:i/>
                      <w:color w:val="0000FF"/>
                      <w:sz w:val="16"/>
                      <w:u w:val="single"/>
                    </w:rPr>
                  </w:rPrChange>
                </w:rPr>
                <w:delText>Los alambres lisos solo pueden emplearse como elementos de conexión de armaduras básicas electrosoldadas en celosía.</w:delText>
              </w:r>
            </w:del>
          </w:p>
          <w:p w:rsidR="00000000" w:rsidRDefault="00D919CB">
            <w:pPr>
              <w:spacing w:line="240" w:lineRule="auto"/>
              <w:rPr>
                <w:ins w:id="1899" w:author="Javier Quintana Pérez" w:date="2022-01-24T11:08:00Z"/>
                <w:del w:id="1900" w:author="mjsierra" w:date="2022-07-29T09:45:00Z"/>
                <w:rFonts w:ascii="Source Sans Pro" w:hAnsi="Source Sans Pro"/>
                <w:i/>
                <w:strike/>
                <w:color w:val="000000" w:themeColor="text1"/>
                <w:sz w:val="16"/>
                <w:rPrChange w:id="1901" w:author="Javier Quintana Pérez" w:date="2022-11-29T18:40:00Z">
                  <w:rPr>
                    <w:ins w:id="1902" w:author="Javier Quintana Pérez" w:date="2022-01-24T11:08:00Z"/>
                    <w:del w:id="1903" w:author="mjsierra" w:date="2022-07-29T09:45:00Z"/>
                    <w:i/>
                    <w:sz w:val="16"/>
                  </w:rPr>
                </w:rPrChange>
              </w:rPr>
              <w:pPrChange w:id="1904" w:author="Javier Quintana Pérez" w:date="2022-05-09T17:32:00Z">
                <w:pPr/>
              </w:pPrChange>
            </w:pPr>
            <w:del w:id="1905" w:author="mjsierra" w:date="2022-07-29T09:45:00Z">
              <w:r w:rsidRPr="00D919CB">
                <w:rPr>
                  <w:rFonts w:ascii="Source Sans Pro" w:hAnsi="Source Sans Pro"/>
                  <w:i/>
                  <w:strike/>
                  <w:color w:val="000000" w:themeColor="text1"/>
                  <w:sz w:val="16"/>
                  <w:rPrChange w:id="1906" w:author="Javier Quintana Pérez" w:date="2022-11-29T18:40:00Z">
                    <w:rPr>
                      <w:i/>
                      <w:color w:val="0000FF"/>
                      <w:sz w:val="16"/>
                      <w:u w:val="single"/>
                    </w:rPr>
                  </w:rPrChange>
                </w:rPr>
                <w:delText>Los productos de acero para armaduras pasivas no presentarán defectos superficiales ni grietas</w:delText>
              </w:r>
            </w:del>
            <w:ins w:id="1907" w:author="Javier Quintana Pérez" w:date="2022-01-24T11:08:00Z">
              <w:del w:id="1908" w:author="mjsierra" w:date="2022-07-29T09:45:00Z">
                <w:r w:rsidRPr="00D919CB">
                  <w:rPr>
                    <w:rFonts w:ascii="Source Sans Pro" w:hAnsi="Source Sans Pro"/>
                    <w:i/>
                    <w:strike/>
                    <w:color w:val="000000" w:themeColor="text1"/>
                    <w:sz w:val="16"/>
                    <w:rPrChange w:id="1909" w:author="Javier Quintana Pérez" w:date="2022-11-29T18:40:00Z">
                      <w:rPr>
                        <w:i/>
                        <w:color w:val="0000FF"/>
                        <w:sz w:val="16"/>
                        <w:u w:val="single"/>
                      </w:rPr>
                    </w:rPrChange>
                  </w:rPr>
                  <w:delText>.</w:delText>
                </w:r>
              </w:del>
            </w:ins>
          </w:p>
          <w:p w:rsidR="00000000" w:rsidRDefault="00C3369D">
            <w:pPr>
              <w:spacing w:line="240" w:lineRule="auto"/>
              <w:rPr>
                <w:ins w:id="1910" w:author="Javier Quintana Pérez" w:date="2022-01-24T11:08:00Z"/>
                <w:del w:id="1911" w:author="mjsierra" w:date="2022-07-29T09:45:00Z"/>
                <w:rFonts w:ascii="Source Sans Pro" w:hAnsi="Source Sans Pro"/>
                <w:i/>
                <w:color w:val="000000" w:themeColor="text1"/>
                <w:sz w:val="16"/>
                <w:rPrChange w:id="1912" w:author="Javier Quintana Pérez" w:date="2022-11-29T18:40:00Z">
                  <w:rPr>
                    <w:ins w:id="1913" w:author="Javier Quintana Pérez" w:date="2022-01-24T11:08:00Z"/>
                    <w:del w:id="1914" w:author="mjsierra" w:date="2022-07-29T09:45:00Z"/>
                    <w:i/>
                    <w:sz w:val="16"/>
                  </w:rPr>
                </w:rPrChange>
              </w:rPr>
              <w:pPrChange w:id="1915" w:author="Javier Quintana Pérez" w:date="2022-05-09T17:32:00Z">
                <w:pPr/>
              </w:pPrChange>
            </w:pPr>
          </w:p>
          <w:p w:rsidR="00000000" w:rsidRDefault="00D919CB">
            <w:pPr>
              <w:spacing w:line="240" w:lineRule="auto"/>
              <w:rPr>
                <w:ins w:id="1916" w:author="Javier Quintana Pérez" w:date="2022-01-24T11:08:00Z"/>
                <w:rFonts w:ascii="Source Sans Pro" w:hAnsi="Source Sans Pro"/>
                <w:i/>
                <w:sz w:val="16"/>
                <w:rPrChange w:id="1917" w:author="Javier Quintana Pérez" w:date="2022-05-09T17:32:00Z">
                  <w:rPr>
                    <w:ins w:id="1918" w:author="Javier Quintana Pérez" w:date="2022-01-24T11:08:00Z"/>
                    <w:rFonts w:ascii="Roboto-Light" w:hAnsi="Roboto-Light" w:cs="Roboto-Light"/>
                    <w:color w:val="585757"/>
                  </w:rPr>
                </w:rPrChange>
              </w:rPr>
              <w:pPrChange w:id="1919" w:author="Javier Quintana Pérez" w:date="2022-05-09T17:32:00Z">
                <w:pPr>
                  <w:tabs>
                    <w:tab w:val="clear" w:pos="567"/>
                  </w:tabs>
                  <w:autoSpaceDE w:val="0"/>
                  <w:autoSpaceDN w:val="0"/>
                  <w:adjustRightInd w:val="0"/>
                  <w:spacing w:line="240" w:lineRule="auto"/>
                  <w:jc w:val="left"/>
                </w:pPr>
              </w:pPrChange>
            </w:pPr>
            <w:ins w:id="1920" w:author="Javier Quintana Pérez" w:date="2022-01-24T11:08:00Z">
              <w:r w:rsidRPr="00D919CB">
                <w:rPr>
                  <w:rFonts w:ascii="Source Sans Pro" w:hAnsi="Source Sans Pro"/>
                  <w:i/>
                  <w:color w:val="000000" w:themeColor="text1"/>
                  <w:sz w:val="16"/>
                  <w:rPrChange w:id="1921" w:author="Javier Quintana Pérez" w:date="2022-11-29T18:40:00Z">
                    <w:rPr>
                      <w:rFonts w:ascii="Roboto-Light" w:hAnsi="Roboto-Light" w:cs="Roboto-Light"/>
                      <w:color w:val="585757"/>
                      <w:u w:val="single"/>
                    </w:rPr>
                  </w:rPrChange>
                </w:rPr>
                <w:t>A los efectos de este Código, los productos de acero que</w:t>
              </w:r>
              <w:r w:rsidRPr="00D919CB">
                <w:rPr>
                  <w:rFonts w:ascii="Source Sans Pro" w:hAnsi="Source Sans Pro"/>
                  <w:i/>
                  <w:sz w:val="16"/>
                  <w:rPrChange w:id="1922" w:author="Javier Quintana Pérez" w:date="2022-05-09T17:32:00Z">
                    <w:rPr>
                      <w:rFonts w:ascii="Roboto-Light" w:hAnsi="Roboto-Light" w:cs="Roboto-Light"/>
                      <w:color w:val="585757"/>
                      <w:u w:val="single"/>
                    </w:rPr>
                  </w:rPrChange>
                </w:rPr>
                <w:t xml:space="preserve"> pueden emplearse para la elaboración de armaduras pasivas pueden ser:</w:t>
              </w:r>
            </w:ins>
          </w:p>
          <w:p w:rsidR="00000000" w:rsidRDefault="00D919CB">
            <w:pPr>
              <w:spacing w:line="240" w:lineRule="auto"/>
              <w:rPr>
                <w:ins w:id="1923" w:author="Javier Quintana Pérez" w:date="2022-01-24T11:08:00Z"/>
                <w:rFonts w:ascii="Source Sans Pro" w:hAnsi="Source Sans Pro"/>
                <w:i/>
                <w:sz w:val="16"/>
                <w:rPrChange w:id="1924" w:author="Javier Quintana Pérez" w:date="2022-05-09T17:32:00Z">
                  <w:rPr>
                    <w:ins w:id="1925" w:author="Javier Quintana Pérez" w:date="2022-01-24T11:08:00Z"/>
                    <w:rFonts w:ascii="Roboto-Light" w:hAnsi="Roboto-Light" w:cs="Roboto-Light"/>
                    <w:color w:val="585757"/>
                  </w:rPr>
                </w:rPrChange>
              </w:rPr>
              <w:pPrChange w:id="1926" w:author="Javier Quintana Pérez" w:date="2022-05-09T17:32:00Z">
                <w:pPr>
                  <w:tabs>
                    <w:tab w:val="clear" w:pos="567"/>
                  </w:tabs>
                  <w:autoSpaceDE w:val="0"/>
                  <w:autoSpaceDN w:val="0"/>
                  <w:adjustRightInd w:val="0"/>
                  <w:spacing w:line="240" w:lineRule="auto"/>
                  <w:jc w:val="left"/>
                </w:pPr>
              </w:pPrChange>
            </w:pPr>
            <w:ins w:id="1927" w:author="Javier Quintana Pérez" w:date="2022-01-24T11:08:00Z">
              <w:r w:rsidRPr="00D919CB">
                <w:rPr>
                  <w:rFonts w:ascii="Source Sans Pro" w:hAnsi="Source Sans Pro"/>
                  <w:i/>
                  <w:sz w:val="16"/>
                  <w:rPrChange w:id="1928" w:author="Javier Quintana Pérez" w:date="2022-05-09T17:32:00Z">
                    <w:rPr>
                      <w:rFonts w:ascii="Arial" w:hAnsi="Arial" w:cs="Arial"/>
                      <w:color w:val="585757"/>
                      <w:u w:val="single"/>
                    </w:rPr>
                  </w:rPrChange>
                </w:rPr>
                <w:t>− Barras rectas o rollos de acero corrugado o grafilado.</w:t>
              </w:r>
            </w:ins>
          </w:p>
          <w:p w:rsidR="00000000" w:rsidRDefault="00D919CB">
            <w:pPr>
              <w:spacing w:line="240" w:lineRule="auto"/>
              <w:rPr>
                <w:ins w:id="1929" w:author="Javier Quintana Pérez" w:date="2022-01-24T11:08:00Z"/>
                <w:rFonts w:ascii="Source Sans Pro" w:hAnsi="Source Sans Pro"/>
                <w:i/>
                <w:sz w:val="16"/>
                <w:rPrChange w:id="1930" w:author="Javier Quintana Pérez" w:date="2022-05-09T17:32:00Z">
                  <w:rPr>
                    <w:ins w:id="1931" w:author="Javier Quintana Pérez" w:date="2022-01-24T11:08:00Z"/>
                    <w:i/>
                    <w:sz w:val="16"/>
                  </w:rPr>
                </w:rPrChange>
              </w:rPr>
              <w:pPrChange w:id="1932" w:author="Javier Quintana Pérez" w:date="2022-05-09T17:32:00Z">
                <w:pPr/>
              </w:pPrChange>
            </w:pPr>
            <w:ins w:id="1933" w:author="Javier Quintana Pérez" w:date="2022-01-24T11:08:00Z">
              <w:r w:rsidRPr="00D919CB">
                <w:rPr>
                  <w:rFonts w:ascii="Source Sans Pro" w:hAnsi="Source Sans Pro"/>
                  <w:i/>
                  <w:sz w:val="16"/>
                  <w:rPrChange w:id="1934" w:author="Javier Quintana Pérez" w:date="2022-05-09T17:32:00Z">
                    <w:rPr>
                      <w:rFonts w:ascii="Arial" w:hAnsi="Arial" w:cs="Arial"/>
                      <w:color w:val="585757"/>
                      <w:u w:val="single"/>
                    </w:rPr>
                  </w:rPrChange>
                </w:rPr>
                <w:t>− Alambres de acero corrugado o grafilado.</w:t>
              </w:r>
            </w:ins>
          </w:p>
          <w:p w:rsidR="00266132" w:rsidRPr="008A4F87" w:rsidRDefault="00D919CB">
            <w:pPr>
              <w:tabs>
                <w:tab w:val="clear" w:pos="567"/>
              </w:tabs>
              <w:autoSpaceDE w:val="0"/>
              <w:autoSpaceDN w:val="0"/>
              <w:adjustRightInd w:val="0"/>
              <w:spacing w:line="240" w:lineRule="auto"/>
              <w:rPr>
                <w:ins w:id="1935" w:author="Javier Quintana Pérez" w:date="2022-01-24T11:09:00Z"/>
                <w:rFonts w:ascii="Source Sans Pro" w:hAnsi="Source Sans Pro"/>
                <w:i/>
                <w:sz w:val="16"/>
                <w:rPrChange w:id="1936" w:author="Javier Quintana Pérez" w:date="2022-05-09T17:32:00Z">
                  <w:rPr>
                    <w:ins w:id="1937" w:author="Javier Quintana Pérez" w:date="2022-01-24T11:09:00Z"/>
                    <w:i/>
                    <w:sz w:val="16"/>
                  </w:rPr>
                </w:rPrChange>
              </w:rPr>
            </w:pPr>
            <w:ins w:id="1938" w:author="Javier Quintana Pérez" w:date="2022-01-24T11:09:00Z">
              <w:r w:rsidRPr="00D919CB">
                <w:rPr>
                  <w:rFonts w:ascii="Source Sans Pro" w:hAnsi="Source Sans Pro"/>
                  <w:i/>
                  <w:sz w:val="16"/>
                  <w:rPrChange w:id="1939" w:author="Javier Quintana Pérez" w:date="2022-05-09T17:32:00Z">
                    <w:rPr>
                      <w:rFonts w:ascii="Roboto-Light" w:hAnsi="Roboto-Light" w:cs="Roboto-Light"/>
                      <w:color w:val="585757"/>
                      <w:u w:val="single"/>
                    </w:rPr>
                  </w:rPrChange>
                </w:rPr>
                <w:t>No se permite el empleo de alambres lisos para la elaboración de armaduras pasivas, excepto como elementos de conexión de armaduras básicas electrosoldadas en celosía.</w:t>
              </w:r>
            </w:ins>
          </w:p>
          <w:p w:rsidR="00000000" w:rsidRDefault="00D919CB">
            <w:pPr>
              <w:tabs>
                <w:tab w:val="clear" w:pos="567"/>
              </w:tabs>
              <w:autoSpaceDE w:val="0"/>
              <w:autoSpaceDN w:val="0"/>
              <w:adjustRightInd w:val="0"/>
              <w:spacing w:line="240" w:lineRule="auto"/>
              <w:rPr>
                <w:rFonts w:ascii="Source Sans Pro" w:hAnsi="Source Sans Pro"/>
                <w:i/>
                <w:sz w:val="16"/>
                <w:rPrChange w:id="1940" w:author="Javier Quintana Pérez" w:date="2022-05-09T17:32:00Z">
                  <w:rPr>
                    <w:i/>
                    <w:sz w:val="16"/>
                  </w:rPr>
                </w:rPrChange>
              </w:rPr>
              <w:pPrChange w:id="1941" w:author="Javier Quintana Pérez" w:date="2022-05-09T17:32:00Z">
                <w:pPr/>
              </w:pPrChange>
            </w:pPr>
            <w:ins w:id="1942" w:author="Javier Quintana Pérez" w:date="2022-01-24T11:09:00Z">
              <w:r w:rsidRPr="00D919CB">
                <w:rPr>
                  <w:rFonts w:ascii="Source Sans Pro" w:hAnsi="Source Sans Pro"/>
                  <w:i/>
                  <w:sz w:val="16"/>
                  <w:rPrChange w:id="1943" w:author="Javier Quintana Pérez" w:date="2022-05-09T17:32:00Z">
                    <w:rPr>
                      <w:rFonts w:ascii="Roboto-Light" w:hAnsi="Roboto-Light" w:cs="Roboto-Light"/>
                      <w:color w:val="585757"/>
                      <w:u w:val="single"/>
                    </w:rPr>
                  </w:rPrChange>
                </w:rPr>
                <w:t>Los productos de acero para armaduras pasivas no presentarán defectos superficiales ni grietas.</w:t>
              </w:r>
            </w:ins>
          </w:p>
          <w:p w:rsidR="00000000" w:rsidRDefault="00D919CB">
            <w:pPr>
              <w:spacing w:line="240" w:lineRule="auto"/>
              <w:rPr>
                <w:del w:id="1944" w:author="mjsierra" w:date="2022-07-29T09:46:00Z"/>
                <w:rFonts w:ascii="Source Sans Pro" w:hAnsi="Source Sans Pro"/>
                <w:b/>
                <w:bCs/>
                <w:i/>
                <w:sz w:val="16"/>
                <w:u w:val="single"/>
                <w:rPrChange w:id="1945" w:author="Javier Quintana Pérez" w:date="2022-11-13T19:38:00Z">
                  <w:rPr>
                    <w:del w:id="1946" w:author="mjsierra" w:date="2022-07-29T09:46:00Z"/>
                    <w:i/>
                    <w:sz w:val="16"/>
                  </w:rPr>
                </w:rPrChange>
              </w:rPr>
              <w:pPrChange w:id="1947" w:author="Javier Quintana Pérez" w:date="2022-05-09T17:32:00Z">
                <w:pPr/>
              </w:pPrChange>
            </w:pPr>
            <w:ins w:id="1948" w:author="Javier Quintana Pérez" w:date="2022-11-13T19:37:00Z">
              <w:r w:rsidRPr="00D919CB">
                <w:rPr>
                  <w:rFonts w:ascii="Source Sans Pro" w:hAnsi="Source Sans Pro"/>
                  <w:b/>
                  <w:bCs/>
                  <w:i/>
                  <w:sz w:val="16"/>
                  <w:u w:val="single"/>
                  <w:rPrChange w:id="1949" w:author="Javier Quintana Pérez" w:date="2022-11-13T19:38:00Z">
                    <w:rPr>
                      <w:rFonts w:ascii="Source Sans Pro" w:hAnsi="Source Sans Pro"/>
                      <w:i/>
                      <w:color w:val="0000FF"/>
                      <w:sz w:val="16"/>
                      <w:u w:val="single"/>
                    </w:rPr>
                  </w:rPrChange>
                </w:rPr>
                <w:t xml:space="preserve">CodE </w:t>
              </w:r>
            </w:ins>
          </w:p>
          <w:p w:rsidR="00000000" w:rsidRDefault="00D919CB">
            <w:pPr>
              <w:spacing w:line="240" w:lineRule="auto"/>
              <w:rPr>
                <w:ins w:id="1950" w:author="Javier Quintana Pérez" w:date="2022-01-24T11:10:00Z"/>
                <w:del w:id="1951" w:author="mjsierra" w:date="2022-07-29T09:45:00Z"/>
                <w:rFonts w:ascii="Source Sans Pro" w:hAnsi="Source Sans Pro"/>
                <w:b/>
                <w:bCs/>
                <w:i/>
                <w:sz w:val="16"/>
                <w:u w:val="single"/>
                <w:rPrChange w:id="1952" w:author="Javier Quintana Pérez" w:date="2022-11-13T19:38:00Z">
                  <w:rPr>
                    <w:ins w:id="1953" w:author="Javier Quintana Pérez" w:date="2022-01-24T11:10:00Z"/>
                    <w:del w:id="1954" w:author="mjsierra" w:date="2022-07-29T09:45:00Z"/>
                    <w:i/>
                    <w:sz w:val="16"/>
                    <w:u w:val="single"/>
                  </w:rPr>
                </w:rPrChange>
              </w:rPr>
              <w:pPrChange w:id="1955" w:author="Javier Quintana Pérez" w:date="2022-05-09T17:32:00Z">
                <w:pPr/>
              </w:pPrChange>
            </w:pPr>
            <w:del w:id="1956" w:author="mjsierra" w:date="2022-07-29T09:45:00Z">
              <w:r w:rsidRPr="00D919CB">
                <w:rPr>
                  <w:rFonts w:ascii="Source Sans Pro" w:hAnsi="Source Sans Pro"/>
                  <w:b/>
                  <w:bCs/>
                  <w:i/>
                  <w:sz w:val="16"/>
                  <w:u w:val="single"/>
                  <w:rPrChange w:id="1957" w:author="Javier Quintana Pérez" w:date="2022-11-13T19:38:00Z">
                    <w:rPr>
                      <w:i/>
                      <w:color w:val="0000FF"/>
                      <w:sz w:val="16"/>
                      <w:u w:val="single"/>
                    </w:rPr>
                  </w:rPrChange>
                </w:rPr>
                <w:delText>32.2 BARRAS Y ROLLOS DE ACERO CORRUGADO SOLDABLE</w:delText>
              </w:r>
            </w:del>
          </w:p>
          <w:p w:rsidR="00000000" w:rsidRDefault="00D919CB">
            <w:pPr>
              <w:spacing w:line="240" w:lineRule="auto"/>
              <w:rPr>
                <w:rFonts w:ascii="Source Sans Pro" w:hAnsi="Source Sans Pro"/>
                <w:b/>
                <w:bCs/>
                <w:i/>
                <w:sz w:val="16"/>
                <w:u w:val="single"/>
                <w:rPrChange w:id="1958" w:author="Javier Quintana Pérez" w:date="2022-05-09T17:32:00Z">
                  <w:rPr>
                    <w:i/>
                    <w:sz w:val="16"/>
                    <w:u w:val="single"/>
                  </w:rPr>
                </w:rPrChange>
              </w:rPr>
              <w:pPrChange w:id="1959" w:author="Javier Quintana Pérez" w:date="2022-05-09T17:32:00Z">
                <w:pPr/>
              </w:pPrChange>
            </w:pPr>
            <w:ins w:id="1960" w:author="Javier Quintana Pérez" w:date="2022-01-24T11:10:00Z">
              <w:r w:rsidRPr="00D919CB">
                <w:rPr>
                  <w:rFonts w:ascii="Source Sans Pro" w:hAnsi="Source Sans Pro"/>
                  <w:b/>
                  <w:bCs/>
                  <w:i/>
                  <w:sz w:val="16"/>
                  <w:u w:val="single"/>
                  <w:rPrChange w:id="1961" w:author="Javier Quintana Pérez" w:date="2022-05-09T17:32:00Z">
                    <w:rPr>
                      <w:rFonts w:ascii="Roboto-MediumItalic" w:eastAsia="Roboto-MediumItalic" w:hAnsi="Times New Roman" w:cs="Roboto-MediumItalic"/>
                      <w:i/>
                      <w:iCs/>
                      <w:color w:val="006581"/>
                      <w:sz w:val="24"/>
                      <w:szCs w:val="24"/>
                      <w:u w:val="single"/>
                    </w:rPr>
                  </w:rPrChange>
                </w:rPr>
                <w:t>34.2 Barras y rollos de acero soldable</w:t>
              </w:r>
            </w:ins>
          </w:p>
          <w:p w:rsidR="00000000" w:rsidRDefault="00D919CB">
            <w:pPr>
              <w:spacing w:line="240" w:lineRule="auto"/>
              <w:rPr>
                <w:del w:id="1962" w:author="mjsierra" w:date="2022-07-29T09:47:00Z"/>
                <w:rFonts w:ascii="Source Sans Pro" w:hAnsi="Source Sans Pro"/>
                <w:i/>
                <w:strike/>
                <w:sz w:val="16"/>
                <w:rPrChange w:id="1963" w:author="Javier Quintana Pérez" w:date="2022-05-09T17:32:00Z">
                  <w:rPr>
                    <w:del w:id="1964" w:author="mjsierra" w:date="2022-07-29T09:47:00Z"/>
                    <w:i/>
                    <w:sz w:val="16"/>
                  </w:rPr>
                </w:rPrChange>
              </w:rPr>
              <w:pPrChange w:id="1965" w:author="Javier Quintana Pérez" w:date="2022-05-09T17:32:00Z">
                <w:pPr/>
              </w:pPrChange>
            </w:pPr>
            <w:del w:id="1966" w:author="mjsierra" w:date="2022-07-29T09:47:00Z">
              <w:r w:rsidRPr="00D919CB">
                <w:rPr>
                  <w:rFonts w:ascii="Source Sans Pro" w:hAnsi="Source Sans Pro"/>
                  <w:i/>
                  <w:strike/>
                  <w:sz w:val="16"/>
                  <w:rPrChange w:id="1967" w:author="Javier Quintana Pérez" w:date="2022-05-09T17:32:00Z">
                    <w:rPr>
                      <w:i/>
                      <w:color w:val="0000FF"/>
                      <w:sz w:val="16"/>
                      <w:u w:val="single"/>
                    </w:rPr>
                  </w:rPrChange>
                </w:rPr>
                <w:delText>A los efectos de esta Instrucción sólo podrán emplearse barras o rollos de acero corrugado soldable que sean conformes con UNE-EN 10080.</w:delText>
              </w:r>
            </w:del>
          </w:p>
          <w:p w:rsidR="00090B75" w:rsidRPr="008A4F87" w:rsidDel="0020703F" w:rsidRDefault="00D919CB">
            <w:pPr>
              <w:tabs>
                <w:tab w:val="clear" w:pos="567"/>
              </w:tabs>
              <w:autoSpaceDE w:val="0"/>
              <w:autoSpaceDN w:val="0"/>
              <w:adjustRightInd w:val="0"/>
              <w:spacing w:line="240" w:lineRule="auto"/>
              <w:jc w:val="left"/>
              <w:rPr>
                <w:ins w:id="1968" w:author="Javier Quintana Pérez" w:date="2022-01-24T11:11:00Z"/>
                <w:del w:id="1969" w:author="mjsierra" w:date="2022-07-12T11:45:00Z"/>
                <w:rFonts w:ascii="Source Sans Pro" w:hAnsi="Source Sans Pro"/>
                <w:i/>
                <w:sz w:val="16"/>
                <w:rPrChange w:id="1970" w:author="Javier Quintana Pérez" w:date="2022-05-09T17:32:00Z">
                  <w:rPr>
                    <w:ins w:id="1971" w:author="Javier Quintana Pérez" w:date="2022-01-24T11:11:00Z"/>
                    <w:del w:id="1972" w:author="mjsierra" w:date="2022-07-12T11:45:00Z"/>
                    <w:i/>
                    <w:sz w:val="16"/>
                  </w:rPr>
                </w:rPrChange>
              </w:rPr>
            </w:pPr>
            <w:ins w:id="1973" w:author="Javier Quintana Pérez" w:date="2022-01-24T11:11:00Z">
              <w:r w:rsidRPr="00D919CB">
                <w:rPr>
                  <w:rFonts w:ascii="Source Sans Pro" w:hAnsi="Source Sans Pro"/>
                  <w:i/>
                  <w:sz w:val="16"/>
                  <w:rPrChange w:id="1974" w:author="Javier Quintana Pérez" w:date="2022-05-09T17:32:00Z">
                    <w:rPr>
                      <w:rFonts w:ascii="Roboto-Light" w:hAnsi="Roboto-Light" w:cs="Roboto-Light"/>
                      <w:color w:val="585757"/>
                      <w:u w:val="single"/>
                    </w:rPr>
                  </w:rPrChange>
                </w:rPr>
                <w:t>Sólo podrán emplearse barras o rollos de acero soldable que sean conformes con UNE-EN 10080.</w:t>
              </w:r>
            </w:ins>
          </w:p>
          <w:p w:rsidR="00000000" w:rsidRDefault="00C3369D">
            <w:pPr>
              <w:tabs>
                <w:tab w:val="clear" w:pos="567"/>
              </w:tabs>
              <w:autoSpaceDE w:val="0"/>
              <w:autoSpaceDN w:val="0"/>
              <w:adjustRightInd w:val="0"/>
              <w:spacing w:line="240" w:lineRule="auto"/>
              <w:jc w:val="left"/>
              <w:rPr>
                <w:rFonts w:ascii="Source Sans Pro" w:hAnsi="Source Sans Pro"/>
                <w:i/>
                <w:sz w:val="16"/>
                <w:rPrChange w:id="1975" w:author="Javier Quintana Pérez" w:date="2022-05-09T17:32:00Z">
                  <w:rPr>
                    <w:i/>
                    <w:sz w:val="16"/>
                  </w:rPr>
                </w:rPrChange>
              </w:rPr>
              <w:pPrChange w:id="1976" w:author="Javier Quintana Pérez" w:date="2022-05-09T17:32:00Z">
                <w:pPr/>
              </w:pPrChange>
            </w:pPr>
          </w:p>
          <w:p w:rsidR="00000000" w:rsidRDefault="00D919CB">
            <w:pPr>
              <w:spacing w:line="240" w:lineRule="auto"/>
              <w:rPr>
                <w:rFonts w:ascii="Source Sans Pro" w:hAnsi="Source Sans Pro"/>
                <w:i/>
                <w:sz w:val="16"/>
                <w:rPrChange w:id="1977" w:author="Javier Quintana Pérez" w:date="2022-05-09T17:32:00Z">
                  <w:rPr>
                    <w:i/>
                    <w:sz w:val="16"/>
                  </w:rPr>
                </w:rPrChange>
              </w:rPr>
              <w:pPrChange w:id="1978" w:author="Javier Quintana Pérez" w:date="2022-05-09T17:32:00Z">
                <w:pPr/>
              </w:pPrChange>
            </w:pPr>
            <w:r w:rsidRPr="00D919CB">
              <w:rPr>
                <w:rFonts w:ascii="Source Sans Pro" w:hAnsi="Source Sans Pro"/>
                <w:i/>
                <w:sz w:val="16"/>
                <w:rPrChange w:id="1979" w:author="Javier Quintana Pérez" w:date="2022-05-09T17:32:00Z">
                  <w:rPr>
                    <w:i/>
                    <w:color w:val="0000FF"/>
                    <w:sz w:val="16"/>
                    <w:u w:val="single"/>
                  </w:rPr>
                </w:rPrChange>
              </w:rPr>
              <w:t>Los posibles diámetros nominales de las barras corrugadas será los definidos en la serie siguiente, de acuerdo con la tabla 6 de la UNE EN 10080:</w:t>
            </w:r>
          </w:p>
          <w:p w:rsidR="00000000" w:rsidRDefault="00D919CB">
            <w:pPr>
              <w:spacing w:line="240" w:lineRule="auto"/>
              <w:rPr>
                <w:ins w:id="1980" w:author="Javier Quintana Pérez" w:date="2022-01-24T11:14:00Z"/>
                <w:del w:id="1981" w:author="mjsierra" w:date="2022-07-12T11:45:00Z"/>
                <w:rFonts w:ascii="Source Sans Pro" w:hAnsi="Source Sans Pro"/>
                <w:i/>
                <w:sz w:val="16"/>
                <w:rPrChange w:id="1982" w:author="Javier Quintana Pérez" w:date="2022-05-09T17:32:00Z">
                  <w:rPr>
                    <w:ins w:id="1983" w:author="Javier Quintana Pérez" w:date="2022-01-24T11:14:00Z"/>
                    <w:del w:id="1984" w:author="mjsierra" w:date="2022-07-12T11:45:00Z"/>
                    <w:i/>
                    <w:sz w:val="16"/>
                  </w:rPr>
                </w:rPrChange>
              </w:rPr>
              <w:pPrChange w:id="1985" w:author="Javier Quintana Pérez" w:date="2022-05-09T17:32:00Z">
                <w:pPr/>
              </w:pPrChange>
            </w:pPr>
            <w:r w:rsidRPr="00D919CB">
              <w:rPr>
                <w:rFonts w:ascii="Source Sans Pro" w:hAnsi="Source Sans Pro"/>
                <w:i/>
                <w:sz w:val="16"/>
                <w:rPrChange w:id="1986" w:author="Javier Quintana Pérez" w:date="2022-05-09T17:32:00Z">
                  <w:rPr>
                    <w:i/>
                    <w:color w:val="0000FF"/>
                    <w:sz w:val="16"/>
                    <w:u w:val="single"/>
                  </w:rPr>
                </w:rPrChange>
              </w:rPr>
              <w:t xml:space="preserve"> 6-8-10-12-14-16-20-25-32 y 40 mm</w:t>
            </w:r>
            <w:ins w:id="1987" w:author="Javier Quintana Pérez" w:date="2022-01-24T11:15:00Z">
              <w:r w:rsidRPr="00D919CB">
                <w:rPr>
                  <w:rFonts w:ascii="Source Sans Pro" w:hAnsi="Source Sans Pro"/>
                  <w:i/>
                  <w:sz w:val="16"/>
                  <w:rPrChange w:id="1988" w:author="Javier Quintana Pérez" w:date="2022-05-09T17:32:00Z">
                    <w:rPr>
                      <w:i/>
                      <w:color w:val="0000FF"/>
                      <w:sz w:val="16"/>
                      <w:u w:val="single"/>
                    </w:rPr>
                  </w:rPrChange>
                </w:rPr>
                <w:t>.</w:t>
              </w:r>
            </w:ins>
          </w:p>
          <w:p w:rsidR="00000000" w:rsidRDefault="00C3369D">
            <w:pPr>
              <w:spacing w:line="240" w:lineRule="auto"/>
              <w:rPr>
                <w:rFonts w:ascii="Source Sans Pro" w:hAnsi="Source Sans Pro"/>
                <w:i/>
                <w:sz w:val="16"/>
                <w:rPrChange w:id="1989" w:author="Javier Quintana Pérez" w:date="2022-05-09T17:32:00Z">
                  <w:rPr>
                    <w:i/>
                    <w:sz w:val="16"/>
                  </w:rPr>
                </w:rPrChange>
              </w:rPr>
              <w:pPrChange w:id="1990" w:author="Javier Quintana Pérez" w:date="2022-05-09T17:32:00Z">
                <w:pPr/>
              </w:pPrChange>
            </w:pPr>
          </w:p>
          <w:p w:rsidR="00000000" w:rsidRDefault="00685A64">
            <w:pPr>
              <w:tabs>
                <w:tab w:val="clear" w:pos="567"/>
              </w:tabs>
              <w:autoSpaceDE w:val="0"/>
              <w:autoSpaceDN w:val="0"/>
              <w:adjustRightInd w:val="0"/>
              <w:spacing w:line="240" w:lineRule="auto"/>
              <w:rPr>
                <w:ins w:id="1991" w:author="Javier Quintana Pérez" w:date="2022-01-24T11:12:00Z"/>
                <w:rFonts w:ascii="Source Sans Pro" w:hAnsi="Source Sans Pro"/>
                <w:b/>
                <w:i/>
                <w:sz w:val="16"/>
                <w:u w:val="single"/>
                <w:rPrChange w:id="1992" w:author="mjsierra" w:date="2022-07-29T09:46:00Z">
                  <w:rPr>
                    <w:ins w:id="1993" w:author="Javier Quintana Pérez" w:date="2022-01-24T11:12:00Z"/>
                    <w:i/>
                    <w:sz w:val="16"/>
                    <w:u w:val="single"/>
                  </w:rPr>
                </w:rPrChange>
              </w:rPr>
              <w:pPrChange w:id="1994" w:author="Javier Quintana Pérez" w:date="2022-05-09T17:32:00Z">
                <w:pPr/>
              </w:pPrChange>
            </w:pPr>
            <w:ins w:id="1995" w:author="Javier Quintana Pérez" w:date="2022-11-13T19:37:00Z">
              <w:r>
                <w:rPr>
                  <w:rFonts w:ascii="Source Sans Pro" w:hAnsi="Source Sans Pro"/>
                  <w:b/>
                  <w:i/>
                  <w:sz w:val="16"/>
                  <w:u w:val="single"/>
                </w:rPr>
                <w:t xml:space="preserve">CodE </w:t>
              </w:r>
            </w:ins>
            <w:ins w:id="1996" w:author="Javier Quintana Pérez" w:date="2022-01-24T11:12:00Z">
              <w:r w:rsidR="00D919CB" w:rsidRPr="00D919CB">
                <w:rPr>
                  <w:rFonts w:ascii="Source Sans Pro" w:hAnsi="Source Sans Pro"/>
                  <w:b/>
                  <w:i/>
                  <w:sz w:val="16"/>
                  <w:u w:val="single"/>
                  <w:rPrChange w:id="1997" w:author="mjsierra" w:date="2022-07-29T09:46:00Z">
                    <w:rPr>
                      <w:rFonts w:ascii="Roboto-MediumItalic" w:eastAsia="Roboto-MediumItalic" w:hAnsi="Times New Roman" w:cs="Roboto-MediumItalic"/>
                      <w:i/>
                      <w:iCs/>
                      <w:color w:val="006581"/>
                      <w:sz w:val="24"/>
                      <w:szCs w:val="24"/>
                      <w:u w:val="single"/>
                    </w:rPr>
                  </w:rPrChange>
                </w:rPr>
                <w:t>34.3 Alambres de acero soldable</w:t>
              </w:r>
            </w:ins>
          </w:p>
          <w:p w:rsidR="00000000" w:rsidRDefault="00D919CB">
            <w:pPr>
              <w:tabs>
                <w:tab w:val="clear" w:pos="567"/>
              </w:tabs>
              <w:autoSpaceDE w:val="0"/>
              <w:autoSpaceDN w:val="0"/>
              <w:adjustRightInd w:val="0"/>
              <w:spacing w:line="240" w:lineRule="auto"/>
              <w:rPr>
                <w:ins w:id="1998" w:author="Javier Quintana Pérez" w:date="2022-01-24T11:12:00Z"/>
                <w:rFonts w:ascii="Source Sans Pro" w:hAnsi="Source Sans Pro"/>
                <w:i/>
                <w:sz w:val="16"/>
                <w:rPrChange w:id="1999" w:author="Javier Quintana Pérez" w:date="2022-05-09T17:32:00Z">
                  <w:rPr>
                    <w:ins w:id="2000" w:author="Javier Quintana Pérez" w:date="2022-01-24T11:12:00Z"/>
                    <w:i/>
                    <w:sz w:val="16"/>
                    <w:u w:val="single"/>
                  </w:rPr>
                </w:rPrChange>
              </w:rPr>
              <w:pPrChange w:id="2001" w:author="Javier Quintana Pérez" w:date="2022-05-09T17:32:00Z">
                <w:pPr/>
              </w:pPrChange>
            </w:pPr>
            <w:ins w:id="2002" w:author="Javier Quintana Pérez" w:date="2022-01-24T11:13:00Z">
              <w:r w:rsidRPr="00D919CB">
                <w:rPr>
                  <w:rFonts w:ascii="Source Sans Pro" w:hAnsi="Source Sans Pro"/>
                  <w:i/>
                  <w:sz w:val="16"/>
                  <w:rPrChange w:id="2003" w:author="Javier Quintana Pérez" w:date="2022-05-09T17:32:00Z">
                    <w:rPr>
                      <w:rFonts w:ascii="Roboto-Light" w:hAnsi="Roboto-Light" w:cs="Roboto-Light"/>
                      <w:color w:val="585757"/>
                      <w:u w:val="single"/>
                    </w:rPr>
                  </w:rPrChange>
                </w:rPr>
                <w:t>Se entiende por alambres corrugados o grafilados de acero aquéllos que cumplen los requisitos establecidos para la fabricación de mallas electrosoldadas o armaduras básicas electrosoldadas en celosía, de acuerdo con lo establecido en UNE-EN 10080. Se entiende por alambres lisos aquéllos que cumplen los requisitos establecidos para la fabricación de elementos de conexión en armaduras básicas electrosoldadas en celosía, de acuerdo con lo establecido en UNE-EN 10080.</w:t>
              </w:r>
            </w:ins>
          </w:p>
          <w:p w:rsidR="005A433A" w:rsidRPr="008A4F87" w:rsidRDefault="00D919CB">
            <w:pPr>
              <w:tabs>
                <w:tab w:val="clear" w:pos="567"/>
              </w:tabs>
              <w:autoSpaceDE w:val="0"/>
              <w:autoSpaceDN w:val="0"/>
              <w:adjustRightInd w:val="0"/>
              <w:spacing w:line="240" w:lineRule="auto"/>
              <w:jc w:val="left"/>
              <w:rPr>
                <w:ins w:id="2004" w:author="Javier Quintana Pérez" w:date="2022-01-24T11:13:00Z"/>
                <w:rFonts w:ascii="Source Sans Pro" w:hAnsi="Source Sans Pro"/>
                <w:i/>
                <w:sz w:val="16"/>
                <w:rPrChange w:id="2005" w:author="Javier Quintana Pérez" w:date="2022-05-09T17:32:00Z">
                  <w:rPr>
                    <w:ins w:id="2006" w:author="Javier Quintana Pérez" w:date="2022-01-24T11:13:00Z"/>
                    <w:rFonts w:ascii="Roboto-Light" w:hAnsi="Roboto-Light" w:cs="Roboto-Light"/>
                    <w:color w:val="585757"/>
                  </w:rPr>
                </w:rPrChange>
              </w:rPr>
            </w:pPr>
            <w:ins w:id="2007" w:author="Javier Quintana Pérez" w:date="2022-01-24T11:13:00Z">
              <w:r w:rsidRPr="00D919CB">
                <w:rPr>
                  <w:rFonts w:ascii="Source Sans Pro" w:hAnsi="Source Sans Pro"/>
                  <w:i/>
                  <w:sz w:val="16"/>
                  <w:rPrChange w:id="2008" w:author="Javier Quintana Pérez" w:date="2022-05-09T17:32:00Z">
                    <w:rPr>
                      <w:rFonts w:ascii="Roboto-Light" w:hAnsi="Roboto-Light" w:cs="Roboto-Light"/>
                      <w:color w:val="585757"/>
                      <w:u w:val="single"/>
                    </w:rPr>
                  </w:rPrChange>
                </w:rPr>
                <w:t>Los diámetros nominales de los alambres serán los definidos en la tabla 6 de la norma UNE-EN 10080 y, por lo tanto, se ajustarán a la serie siguiente:</w:t>
              </w:r>
            </w:ins>
          </w:p>
          <w:p w:rsidR="00000000" w:rsidRDefault="00D919CB">
            <w:pPr>
              <w:spacing w:line="240" w:lineRule="auto"/>
              <w:rPr>
                <w:ins w:id="2009" w:author="Javier Quintana Pérez" w:date="2022-01-24T11:12:00Z"/>
                <w:del w:id="2010" w:author="mjsierra" w:date="2022-07-12T11:45:00Z"/>
                <w:rFonts w:ascii="Source Sans Pro" w:hAnsi="Source Sans Pro"/>
                <w:i/>
                <w:sz w:val="16"/>
                <w:rPrChange w:id="2011" w:author="Javier Quintana Pérez" w:date="2022-05-09T17:32:00Z">
                  <w:rPr>
                    <w:ins w:id="2012" w:author="Javier Quintana Pérez" w:date="2022-01-24T11:12:00Z"/>
                    <w:del w:id="2013" w:author="mjsierra" w:date="2022-07-12T11:45:00Z"/>
                    <w:i/>
                    <w:sz w:val="16"/>
                    <w:u w:val="single"/>
                  </w:rPr>
                </w:rPrChange>
              </w:rPr>
              <w:pPrChange w:id="2014" w:author="Javier Quintana Pérez" w:date="2022-05-09T17:32:00Z">
                <w:pPr/>
              </w:pPrChange>
            </w:pPr>
            <w:ins w:id="2015" w:author="Javier Quintana Pérez" w:date="2022-01-24T11:13:00Z">
              <w:r w:rsidRPr="00D919CB">
                <w:rPr>
                  <w:rFonts w:ascii="Source Sans Pro" w:hAnsi="Source Sans Pro"/>
                  <w:i/>
                  <w:sz w:val="16"/>
                  <w:rPrChange w:id="2016" w:author="Javier Quintana Pérez" w:date="2022-05-09T17:32:00Z">
                    <w:rPr>
                      <w:rFonts w:ascii="Roboto-Light" w:hAnsi="Roboto-Light" w:cs="Roboto-Light"/>
                      <w:color w:val="585757"/>
                      <w:u w:val="single"/>
                    </w:rPr>
                  </w:rPrChange>
                </w:rPr>
                <w:t>4 – 4,5 – 5 - 5,5 – 6 – 6,5 – 7 – 7,5 – 8 – 8,5 – 9 – 9,5 – 10 – 11 – 12 – 14 y 16 mm.</w:t>
              </w:r>
            </w:ins>
          </w:p>
          <w:p w:rsidR="00000000" w:rsidRDefault="00C3369D">
            <w:pPr>
              <w:spacing w:line="240" w:lineRule="auto"/>
              <w:rPr>
                <w:ins w:id="2017" w:author="Javier Quintana Pérez" w:date="2022-01-24T11:14:00Z"/>
                <w:rFonts w:ascii="Source Sans Pro" w:hAnsi="Source Sans Pro"/>
                <w:i/>
                <w:sz w:val="16"/>
                <w:u w:val="single"/>
                <w:rPrChange w:id="2018" w:author="Javier Quintana Pérez" w:date="2022-05-09T17:32:00Z">
                  <w:rPr>
                    <w:ins w:id="2019" w:author="Javier Quintana Pérez" w:date="2022-01-24T11:14:00Z"/>
                    <w:i/>
                    <w:sz w:val="16"/>
                    <w:u w:val="single"/>
                  </w:rPr>
                </w:rPrChange>
              </w:rPr>
              <w:pPrChange w:id="2020" w:author="Javier Quintana Pérez" w:date="2022-05-09T17:32:00Z">
                <w:pPr/>
              </w:pPrChange>
            </w:pPr>
          </w:p>
          <w:p w:rsidR="00000000" w:rsidRDefault="00685A64">
            <w:pPr>
              <w:spacing w:line="240" w:lineRule="auto"/>
              <w:rPr>
                <w:ins w:id="2021" w:author="Javier Quintana Pérez" w:date="2022-01-24T11:12:00Z"/>
                <w:rFonts w:ascii="Source Sans Pro" w:hAnsi="Source Sans Pro"/>
                <w:b/>
                <w:i/>
                <w:sz w:val="16"/>
                <w:u w:val="single"/>
                <w:rPrChange w:id="2022" w:author="mjsierra" w:date="2022-07-29T09:46:00Z">
                  <w:rPr>
                    <w:ins w:id="2023" w:author="Javier Quintana Pérez" w:date="2022-01-24T11:12:00Z"/>
                    <w:i/>
                    <w:sz w:val="16"/>
                    <w:u w:val="single"/>
                  </w:rPr>
                </w:rPrChange>
              </w:rPr>
              <w:pPrChange w:id="2024" w:author="Javier Quintana Pérez" w:date="2022-05-09T17:32:00Z">
                <w:pPr/>
              </w:pPrChange>
            </w:pPr>
            <w:ins w:id="2025" w:author="Javier Quintana Pérez" w:date="2022-11-13T19:38:00Z">
              <w:r>
                <w:rPr>
                  <w:rFonts w:ascii="Source Sans Pro" w:hAnsi="Source Sans Pro"/>
                  <w:b/>
                  <w:i/>
                  <w:sz w:val="16"/>
                  <w:u w:val="single"/>
                </w:rPr>
                <w:t xml:space="preserve">CodE </w:t>
              </w:r>
            </w:ins>
            <w:ins w:id="2026" w:author="Javier Quintana Pérez" w:date="2022-01-24T11:14:00Z">
              <w:r w:rsidR="00D919CB" w:rsidRPr="00D919CB">
                <w:rPr>
                  <w:rFonts w:ascii="Source Sans Pro" w:hAnsi="Source Sans Pro"/>
                  <w:b/>
                  <w:i/>
                  <w:sz w:val="16"/>
                  <w:u w:val="single"/>
                  <w:rPrChange w:id="2027" w:author="mjsierra" w:date="2022-07-29T09:46:00Z">
                    <w:rPr>
                      <w:rFonts w:ascii="Roboto-MediumItalic" w:eastAsia="Roboto-MediumItalic" w:hAnsi="Times New Roman" w:cs="Roboto-MediumItalic"/>
                      <w:i/>
                      <w:iCs/>
                      <w:color w:val="006581"/>
                      <w:sz w:val="24"/>
                      <w:szCs w:val="24"/>
                      <w:u w:val="single"/>
                    </w:rPr>
                  </w:rPrChange>
                </w:rPr>
                <w:t>34.4 Barras, rollos y alambres de acero soldable inoxidable</w:t>
              </w:r>
            </w:ins>
          </w:p>
          <w:p w:rsidR="00000000" w:rsidRDefault="00D919CB">
            <w:pPr>
              <w:tabs>
                <w:tab w:val="clear" w:pos="567"/>
              </w:tabs>
              <w:autoSpaceDE w:val="0"/>
              <w:autoSpaceDN w:val="0"/>
              <w:adjustRightInd w:val="0"/>
              <w:spacing w:line="240" w:lineRule="auto"/>
              <w:rPr>
                <w:ins w:id="2028" w:author="Javier Quintana Pérez" w:date="2022-01-24T11:14:00Z"/>
                <w:del w:id="2029" w:author="mjsierra" w:date="2022-07-29T09:46:00Z"/>
                <w:rFonts w:ascii="Source Sans Pro" w:hAnsi="Source Sans Pro"/>
                <w:i/>
                <w:sz w:val="16"/>
                <w:u w:val="single"/>
                <w:rPrChange w:id="2030" w:author="Javier Quintana Pérez" w:date="2022-05-09T17:32:00Z">
                  <w:rPr>
                    <w:ins w:id="2031" w:author="Javier Quintana Pérez" w:date="2022-01-24T11:14:00Z"/>
                    <w:del w:id="2032" w:author="mjsierra" w:date="2022-07-29T09:46:00Z"/>
                    <w:i/>
                    <w:sz w:val="16"/>
                    <w:u w:val="single"/>
                  </w:rPr>
                </w:rPrChange>
              </w:rPr>
              <w:pPrChange w:id="2033" w:author="Javier Quintana Pérez" w:date="2022-05-09T17:32:00Z">
                <w:pPr/>
              </w:pPrChange>
            </w:pPr>
            <w:ins w:id="2034" w:author="Javier Quintana Pérez" w:date="2022-01-24T11:16:00Z">
              <w:r w:rsidRPr="00D919CB">
                <w:rPr>
                  <w:rFonts w:ascii="Source Sans Pro" w:hAnsi="Source Sans Pro"/>
                  <w:i/>
                  <w:sz w:val="16"/>
                  <w:rPrChange w:id="2035" w:author="Javier Quintana Pérez" w:date="2022-05-09T17:32:00Z">
                    <w:rPr>
                      <w:rFonts w:ascii="Roboto-Light" w:hAnsi="Roboto-Light" w:cs="Roboto-Light"/>
                      <w:color w:val="585757"/>
                      <w:u w:val="single"/>
                    </w:rPr>
                  </w:rPrChange>
                </w:rPr>
                <w:t>Este Código contempla la utilización de aceros soldables inoxidables como medida especial de durabilidad, en forma de barras, rollos y alambres, todos ellos corrugados o grafilados. Los tipos de acero contemplados son los ferríticos, austeníticos y austenoferríticos indicados en la tabla 34.4, y su composición química deberá cumplir los límites establecidos en dicha tabla.</w:t>
              </w:r>
            </w:ins>
          </w:p>
          <w:p w:rsidR="00000000" w:rsidRDefault="00C3369D">
            <w:pPr>
              <w:tabs>
                <w:tab w:val="clear" w:pos="567"/>
              </w:tabs>
              <w:autoSpaceDE w:val="0"/>
              <w:autoSpaceDN w:val="0"/>
              <w:adjustRightInd w:val="0"/>
              <w:spacing w:line="240" w:lineRule="auto"/>
              <w:rPr>
                <w:rFonts w:ascii="Source Sans Pro" w:hAnsi="Source Sans Pro"/>
                <w:i/>
                <w:sz w:val="16"/>
                <w:u w:val="single"/>
                <w:rPrChange w:id="2036" w:author="Javier Quintana Pérez" w:date="2022-05-09T17:32:00Z">
                  <w:rPr>
                    <w:i/>
                    <w:sz w:val="16"/>
                    <w:u w:val="single"/>
                  </w:rPr>
                </w:rPrChange>
              </w:rPr>
              <w:pPrChange w:id="2037" w:author="mjsierra" w:date="2022-07-29T09:46:00Z">
                <w:pPr/>
              </w:pPrChange>
            </w:pPr>
          </w:p>
          <w:p w:rsidR="00000000" w:rsidRDefault="00D919CB">
            <w:pPr>
              <w:spacing w:line="240" w:lineRule="auto"/>
              <w:rPr>
                <w:ins w:id="2038" w:author="Javier Quintana Pérez" w:date="2022-01-24T11:17:00Z"/>
                <w:del w:id="2039" w:author="mjsierra" w:date="2022-07-29T09:46:00Z"/>
                <w:rFonts w:ascii="Source Sans Pro" w:hAnsi="Source Sans Pro"/>
                <w:i/>
                <w:strike/>
                <w:sz w:val="16"/>
                <w:u w:val="single"/>
                <w:rPrChange w:id="2040" w:author="Javier Quintana Pérez" w:date="2022-05-09T17:32:00Z">
                  <w:rPr>
                    <w:ins w:id="2041" w:author="Javier Quintana Pérez" w:date="2022-01-24T11:17:00Z"/>
                    <w:del w:id="2042" w:author="mjsierra" w:date="2022-07-29T09:46:00Z"/>
                    <w:i/>
                    <w:sz w:val="16"/>
                    <w:u w:val="single"/>
                  </w:rPr>
                </w:rPrChange>
              </w:rPr>
              <w:pPrChange w:id="2043" w:author="Javier Quintana Pérez" w:date="2022-05-09T17:32:00Z">
                <w:pPr/>
              </w:pPrChange>
            </w:pPr>
            <w:del w:id="2044" w:author="mjsierra" w:date="2022-07-29T09:46:00Z">
              <w:r w:rsidRPr="00D919CB">
                <w:rPr>
                  <w:rFonts w:ascii="Source Sans Pro" w:hAnsi="Source Sans Pro"/>
                  <w:i/>
                  <w:strike/>
                  <w:sz w:val="16"/>
                  <w:u w:val="single"/>
                  <w:rPrChange w:id="2045" w:author="Javier Quintana Pérez" w:date="2022-05-09T17:32:00Z">
                    <w:rPr>
                      <w:i/>
                      <w:color w:val="0000FF"/>
                      <w:sz w:val="16"/>
                      <w:u w:val="single"/>
                    </w:rPr>
                  </w:rPrChange>
                </w:rPr>
                <w:delText>EHE-08 Art. 33 Armaduras pasivas</w:delText>
              </w:r>
            </w:del>
          </w:p>
          <w:p w:rsidR="00000000" w:rsidRDefault="00D919CB">
            <w:pPr>
              <w:spacing w:line="240" w:lineRule="auto"/>
              <w:rPr>
                <w:rFonts w:ascii="Source Sans Pro" w:hAnsi="Source Sans Pro"/>
                <w:b/>
                <w:bCs/>
                <w:i/>
                <w:sz w:val="16"/>
                <w:u w:val="single"/>
                <w:rPrChange w:id="2046" w:author="Javier Quintana Pérez" w:date="2022-05-09T17:32:00Z">
                  <w:rPr>
                    <w:i/>
                    <w:sz w:val="16"/>
                    <w:u w:val="single"/>
                  </w:rPr>
                </w:rPrChange>
              </w:rPr>
              <w:pPrChange w:id="2047" w:author="Javier Quintana Pérez" w:date="2022-05-09T17:32:00Z">
                <w:pPr/>
              </w:pPrChange>
            </w:pPr>
            <w:ins w:id="2048" w:author="Javier Quintana Pérez" w:date="2022-01-24T11:17:00Z">
              <w:r w:rsidRPr="00D919CB">
                <w:rPr>
                  <w:rFonts w:ascii="Source Sans Pro" w:hAnsi="Source Sans Pro"/>
                  <w:b/>
                  <w:bCs/>
                  <w:i/>
                  <w:sz w:val="16"/>
                  <w:u w:val="single"/>
                  <w:rPrChange w:id="2049" w:author="Javier Quintana Pérez" w:date="2022-05-09T17:32:00Z">
                    <w:rPr>
                      <w:i/>
                      <w:color w:val="0000FF"/>
                      <w:sz w:val="16"/>
                      <w:u w:val="single"/>
                    </w:rPr>
                  </w:rPrChange>
                </w:rPr>
                <w:t>CodE Artículo 35 Armaduras pasivas</w:t>
              </w:r>
            </w:ins>
          </w:p>
          <w:p w:rsidR="00000000" w:rsidRDefault="00D919CB">
            <w:pPr>
              <w:spacing w:line="240" w:lineRule="auto"/>
              <w:rPr>
                <w:rFonts w:ascii="Source Sans Pro" w:hAnsi="Source Sans Pro"/>
                <w:i/>
                <w:sz w:val="16"/>
                <w:rPrChange w:id="2050" w:author="Javier Quintana Pérez" w:date="2022-05-09T17:32:00Z">
                  <w:rPr>
                    <w:i/>
                    <w:sz w:val="16"/>
                  </w:rPr>
                </w:rPrChange>
              </w:rPr>
              <w:pPrChange w:id="2051" w:author="Javier Quintana Pérez" w:date="2022-05-09T17:32:00Z">
                <w:pPr/>
              </w:pPrChange>
            </w:pPr>
            <w:r w:rsidRPr="00D919CB">
              <w:rPr>
                <w:rFonts w:ascii="Source Sans Pro" w:hAnsi="Source Sans Pro"/>
                <w:i/>
                <w:sz w:val="16"/>
                <w:rPrChange w:id="2052" w:author="Javier Quintana Pérez" w:date="2022-05-09T17:32:00Z">
                  <w:rPr>
                    <w:i/>
                    <w:color w:val="0000FF"/>
                    <w:sz w:val="16"/>
                    <w:u w:val="single"/>
                  </w:rPr>
                </w:rPrChange>
              </w:rPr>
              <w:t>Se entiende por armadura pasiva el resultado de montar, en el correspondiente molde o encofrado, el conjunto de armaduras normalizadas, armaduras elaboradas o ferrallas armadas que, convenientemente solapadas y con los recubrimientos adecuados, tienen una función estructural</w:t>
            </w:r>
          </w:p>
          <w:p w:rsidR="00000000" w:rsidRDefault="00D919CB">
            <w:pPr>
              <w:spacing w:line="240" w:lineRule="auto"/>
              <w:rPr>
                <w:rFonts w:ascii="Source Sans Pro" w:hAnsi="Source Sans Pro"/>
                <w:i/>
                <w:sz w:val="16"/>
                <w:rPrChange w:id="2053" w:author="Javier Quintana Pérez" w:date="2022-05-09T17:32:00Z">
                  <w:rPr>
                    <w:i/>
                    <w:sz w:val="16"/>
                  </w:rPr>
                </w:rPrChange>
              </w:rPr>
              <w:pPrChange w:id="2054" w:author="Javier Quintana Pérez" w:date="2022-05-09T17:32:00Z">
                <w:pPr/>
              </w:pPrChange>
            </w:pPr>
            <w:r w:rsidRPr="00D919CB">
              <w:rPr>
                <w:rFonts w:ascii="Source Sans Pro" w:hAnsi="Source Sans Pro"/>
                <w:i/>
                <w:sz w:val="16"/>
                <w:rPrChange w:id="2055" w:author="Javier Quintana Pérez" w:date="2022-05-09T17:32:00Z">
                  <w:rPr>
                    <w:i/>
                    <w:color w:val="0000FF"/>
                    <w:sz w:val="16"/>
                    <w:u w:val="single"/>
                  </w:rPr>
                </w:rPrChange>
              </w:rPr>
              <w:t>Las características mecánicas, químicas y de adherencia de las armaduras pasivas serán las de las armaduras normalizadas o, en su caso, las de la ferralla armada que las componen.</w:t>
            </w:r>
          </w:p>
          <w:p w:rsidR="00000000" w:rsidRDefault="00D919CB">
            <w:pPr>
              <w:spacing w:line="240" w:lineRule="auto"/>
              <w:rPr>
                <w:rFonts w:ascii="Source Sans Pro" w:hAnsi="Source Sans Pro"/>
                <w:i/>
                <w:sz w:val="16"/>
                <w:rPrChange w:id="2056" w:author="Javier Quintana Pérez" w:date="2022-05-09T17:32:00Z">
                  <w:rPr>
                    <w:i/>
                    <w:sz w:val="16"/>
                  </w:rPr>
                </w:rPrChange>
              </w:rPr>
              <w:pPrChange w:id="2057" w:author="Javier Quintana Pérez" w:date="2022-05-09T17:32:00Z">
                <w:pPr/>
              </w:pPrChange>
            </w:pPr>
            <w:r w:rsidRPr="00D919CB">
              <w:rPr>
                <w:rFonts w:ascii="Source Sans Pro" w:hAnsi="Source Sans Pro"/>
                <w:i/>
                <w:sz w:val="16"/>
                <w:rPrChange w:id="2058" w:author="Javier Quintana Pérez" w:date="2022-05-09T17:32:00Z">
                  <w:rPr>
                    <w:i/>
                    <w:color w:val="0000FF"/>
                    <w:sz w:val="16"/>
                    <w:u w:val="single"/>
                  </w:rPr>
                </w:rPrChange>
              </w:rPr>
              <w:t>Los diámetros nominales y geometrías de las armaduras serán las definidas en el correspondiente proyecto.</w:t>
            </w:r>
          </w:p>
          <w:p w:rsidR="00000000" w:rsidRDefault="00D919CB">
            <w:pPr>
              <w:spacing w:line="240" w:lineRule="auto"/>
              <w:rPr>
                <w:ins w:id="2059" w:author="Javier Quintana Pérez" w:date="2022-01-24T11:18:00Z"/>
                <w:del w:id="2060" w:author="mjsierra" w:date="2022-07-29T09:46:00Z"/>
                <w:rFonts w:ascii="Source Sans Pro" w:hAnsi="Source Sans Pro"/>
                <w:i/>
                <w:strike/>
                <w:sz w:val="16"/>
                <w:rPrChange w:id="2061" w:author="Javier Quintana Pérez" w:date="2022-05-09T17:32:00Z">
                  <w:rPr>
                    <w:ins w:id="2062" w:author="Javier Quintana Pérez" w:date="2022-01-24T11:18:00Z"/>
                    <w:del w:id="2063" w:author="mjsierra" w:date="2022-07-29T09:46:00Z"/>
                    <w:i/>
                    <w:strike/>
                    <w:sz w:val="16"/>
                  </w:rPr>
                </w:rPrChange>
              </w:rPr>
              <w:pPrChange w:id="2064" w:author="Javier Quintana Pérez" w:date="2022-05-09T17:32:00Z">
                <w:pPr/>
              </w:pPrChange>
            </w:pPr>
            <w:del w:id="2065" w:author="mjsierra" w:date="2022-07-29T09:46:00Z">
              <w:r w:rsidRPr="00D919CB">
                <w:rPr>
                  <w:rFonts w:ascii="Source Sans Pro" w:hAnsi="Source Sans Pro"/>
                  <w:i/>
                  <w:strike/>
                  <w:sz w:val="16"/>
                  <w:rPrChange w:id="2066" w:author="Javier Quintana Pérez" w:date="2022-05-09T17:32:00Z">
                    <w:rPr>
                      <w:i/>
                      <w:color w:val="0000FF"/>
                      <w:sz w:val="16"/>
                      <w:u w:val="single"/>
                    </w:rPr>
                  </w:rPrChange>
                </w:rPr>
                <w:delText>A los efectos de esta Instrucción se definen los tipos de armaduras de acuerdo con las especificaciones incluidas en la tabla 33 (Artículo 33 EHE-08):</w:delText>
              </w:r>
            </w:del>
          </w:p>
          <w:p w:rsidR="00000000" w:rsidRDefault="00D919CB">
            <w:pPr>
              <w:tabs>
                <w:tab w:val="clear" w:pos="567"/>
              </w:tabs>
              <w:autoSpaceDE w:val="0"/>
              <w:autoSpaceDN w:val="0"/>
              <w:adjustRightInd w:val="0"/>
              <w:spacing w:line="240" w:lineRule="auto"/>
              <w:jc w:val="left"/>
              <w:rPr>
                <w:rFonts w:ascii="Source Sans Pro" w:hAnsi="Source Sans Pro"/>
                <w:i/>
                <w:sz w:val="16"/>
                <w:rPrChange w:id="2067" w:author="Javier Quintana Pérez" w:date="2022-05-09T17:32:00Z">
                  <w:rPr>
                    <w:i/>
                    <w:sz w:val="16"/>
                  </w:rPr>
                </w:rPrChange>
              </w:rPr>
              <w:pPrChange w:id="2068" w:author="Javier Quintana Pérez" w:date="2022-05-09T17:32:00Z">
                <w:pPr/>
              </w:pPrChange>
            </w:pPr>
            <w:ins w:id="2069" w:author="Javier Quintana Pérez" w:date="2022-01-24T11:18:00Z">
              <w:r w:rsidRPr="00D919CB">
                <w:rPr>
                  <w:rFonts w:ascii="Source Sans Pro" w:hAnsi="Source Sans Pro"/>
                  <w:i/>
                  <w:sz w:val="16"/>
                  <w:rPrChange w:id="2070" w:author="Javier Quintana Pérez" w:date="2022-05-09T17:32:00Z">
                    <w:rPr>
                      <w:rFonts w:ascii="Roboto-Light" w:hAnsi="Roboto-Light" w:cs="Roboto-Light"/>
                      <w:color w:val="585757"/>
                      <w:u w:val="single"/>
                    </w:rPr>
                  </w:rPrChange>
                </w:rPr>
                <w:t>A los efectos de este Código, se definen los tipos de armaduras de acuerdo con las especificaciones incluidas en la tabla 35.1.</w:t>
              </w:r>
            </w:ins>
            <w:ins w:id="2071" w:author="Javier Quintana Pérez" w:date="2022-01-24T11:20:00Z">
              <w:r w:rsidRPr="00D919CB">
                <w:rPr>
                  <w:rFonts w:ascii="Source Sans Pro" w:hAnsi="Source Sans Pro"/>
                  <w:i/>
                  <w:sz w:val="16"/>
                  <w:rPrChange w:id="2072" w:author="Javier Quintana Pérez" w:date="2022-05-09T17:32:00Z">
                    <w:rPr>
                      <w:i/>
                      <w:color w:val="0000FF"/>
                      <w:sz w:val="16"/>
                      <w:u w:val="single"/>
                    </w:rPr>
                  </w:rPrChange>
                </w:rPr>
                <w:t>:</w:t>
              </w:r>
            </w:ins>
          </w:p>
          <w:p w:rsidR="00000000" w:rsidRDefault="00D919CB">
            <w:pPr>
              <w:spacing w:line="240" w:lineRule="auto"/>
              <w:rPr>
                <w:rFonts w:ascii="Source Sans Pro" w:hAnsi="Source Sans Pro"/>
                <w:i/>
                <w:sz w:val="16"/>
                <w:rPrChange w:id="2073" w:author="Javier Quintana Pérez" w:date="2022-05-09T17:32:00Z">
                  <w:rPr>
                    <w:i/>
                    <w:sz w:val="16"/>
                  </w:rPr>
                </w:rPrChange>
              </w:rPr>
              <w:pPrChange w:id="2074" w:author="Javier Quintana Pérez" w:date="2022-05-09T17:32:00Z">
                <w:pPr/>
              </w:pPrChange>
            </w:pPr>
            <w:r w:rsidRPr="00D919CB">
              <w:rPr>
                <w:rFonts w:ascii="Source Sans Pro" w:hAnsi="Source Sans Pro"/>
                <w:i/>
                <w:sz w:val="16"/>
                <w:rPrChange w:id="2075" w:author="Javier Quintana Pérez" w:date="2022-05-09T17:32:00Z">
                  <w:rPr>
                    <w:i/>
                    <w:color w:val="0000FF"/>
                    <w:sz w:val="16"/>
                    <w:u w:val="single"/>
                  </w:rPr>
                </w:rPrChange>
              </w:rPr>
              <w:t>Armadura con acero de baja ductilidad</w:t>
            </w:r>
          </w:p>
          <w:p w:rsidR="00000000" w:rsidRDefault="00D919CB">
            <w:pPr>
              <w:spacing w:line="240" w:lineRule="auto"/>
              <w:rPr>
                <w:rFonts w:ascii="Source Sans Pro" w:hAnsi="Source Sans Pro"/>
                <w:i/>
                <w:sz w:val="16"/>
                <w:rPrChange w:id="2076" w:author="Javier Quintana Pérez" w:date="2022-05-09T17:32:00Z">
                  <w:rPr>
                    <w:i/>
                    <w:sz w:val="16"/>
                  </w:rPr>
                </w:rPrChange>
              </w:rPr>
              <w:pPrChange w:id="2077" w:author="Javier Quintana Pérez" w:date="2022-05-09T17:32:00Z">
                <w:pPr/>
              </w:pPrChange>
            </w:pPr>
            <w:r w:rsidRPr="00D919CB">
              <w:rPr>
                <w:rFonts w:ascii="Source Sans Pro" w:hAnsi="Source Sans Pro"/>
                <w:i/>
                <w:sz w:val="16"/>
                <w:rPrChange w:id="2078" w:author="Javier Quintana Pérez" w:date="2022-05-09T17:32:00Z">
                  <w:rPr>
                    <w:i/>
                    <w:color w:val="0000FF"/>
                    <w:sz w:val="16"/>
                    <w:u w:val="single"/>
                  </w:rPr>
                </w:rPrChange>
              </w:rPr>
              <w:t>Armadura con acero soldable de ductilidad normal</w:t>
            </w:r>
          </w:p>
          <w:p w:rsidR="00000000" w:rsidRDefault="00D919CB">
            <w:pPr>
              <w:spacing w:line="240" w:lineRule="auto"/>
              <w:rPr>
                <w:i/>
                <w:sz w:val="16"/>
              </w:rPr>
              <w:pPrChange w:id="2079" w:author="Javier Quintana Pérez" w:date="2022-05-09T17:32:00Z">
                <w:pPr/>
              </w:pPrChange>
            </w:pPr>
            <w:r w:rsidRPr="00D919CB">
              <w:rPr>
                <w:rFonts w:ascii="Source Sans Pro" w:hAnsi="Source Sans Pro"/>
                <w:i/>
                <w:sz w:val="16"/>
                <w:rPrChange w:id="2080" w:author="Javier Quintana Pérez" w:date="2022-05-09T17:32:00Z">
                  <w:rPr>
                    <w:i/>
                    <w:color w:val="0000FF"/>
                    <w:sz w:val="16"/>
                    <w:u w:val="single"/>
                  </w:rPr>
                </w:rPrChange>
              </w:rPr>
              <w:t>Armadura con acero soldable y características especiales de ductilidad</w:t>
            </w:r>
          </w:p>
        </w:tc>
      </w:tr>
    </w:tbl>
    <w:p w:rsidR="00090B75" w:rsidRDefault="00090B75" w:rsidP="003D1034"/>
    <w:p w:rsidR="00E90780" w:rsidRDefault="00E90780" w:rsidP="003D1034"/>
    <w:p w:rsidR="00090B75" w:rsidRPr="0096581D" w:rsidRDefault="00D919CB" w:rsidP="00090B75">
      <w:pPr>
        <w:numPr>
          <w:ilvl w:val="0"/>
          <w:numId w:val="11"/>
        </w:numPr>
        <w:ind w:left="567" w:hanging="425"/>
        <w:rPr>
          <w:rFonts w:ascii="Source Sans Pro" w:hAnsi="Source Sans Pro"/>
          <w:sz w:val="21"/>
          <w:szCs w:val="21"/>
          <w:rPrChange w:id="2081" w:author="Javier Quintana Pérez" w:date="2022-12-01T17:08:00Z">
            <w:rPr/>
          </w:rPrChange>
        </w:rPr>
      </w:pPr>
      <w:r w:rsidRPr="00D919CB">
        <w:rPr>
          <w:rFonts w:ascii="Source Sans Pro" w:hAnsi="Source Sans Pro"/>
          <w:sz w:val="21"/>
          <w:szCs w:val="21"/>
          <w:rPrChange w:id="2082" w:author="Javier Quintana Pérez" w:date="2022-12-01T17:08:00Z">
            <w:rPr>
              <w:color w:val="0000FF"/>
              <w:u w:val="single"/>
            </w:rPr>
          </w:rPrChange>
        </w:rPr>
        <w:t>¿Qué armaduras se utilizan en la fabricación de los elementos prefabricados para la obra?</w:t>
      </w:r>
    </w:p>
    <w:p w:rsidR="00090B75" w:rsidRPr="00090B75" w:rsidRDefault="00090B75" w:rsidP="00090B75">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Tr="00841B5A">
        <w:trPr>
          <w:jc w:val="center"/>
        </w:trPr>
        <w:tc>
          <w:tcPr>
            <w:tcW w:w="5000" w:type="pct"/>
          </w:tcPr>
          <w:p w:rsidR="00090B75" w:rsidRPr="00D41C9D" w:rsidRDefault="00D919CB" w:rsidP="00090B75">
            <w:pPr>
              <w:rPr>
                <w:rFonts w:ascii="Source Sans Pro" w:hAnsi="Source Sans Pro"/>
                <w:color w:val="000000"/>
                <w:sz w:val="16"/>
                <w:rPrChange w:id="2083" w:author="Javier Quintana Pérez" w:date="2022-05-09T17:36:00Z">
                  <w:rPr>
                    <w:color w:val="000000"/>
                    <w:sz w:val="16"/>
                  </w:rPr>
                </w:rPrChange>
              </w:rPr>
            </w:pPr>
            <w:r w:rsidRPr="00D919CB">
              <w:rPr>
                <w:rFonts w:ascii="Source Sans Pro" w:hAnsi="Source Sans Pro"/>
                <w:color w:val="000000"/>
                <w:sz w:val="16"/>
                <w:rPrChange w:id="2084" w:author="Javier Quintana Pérez" w:date="2022-05-09T17:36:00Z">
                  <w:rPr>
                    <w:color w:val="000000"/>
                    <w:sz w:val="16"/>
                    <w:u w:val="single"/>
                  </w:rPr>
                </w:rPrChange>
              </w:rPr>
              <w:t>Indicar los diámetros nominales, tipo de acero y marca del fabricante</w:t>
            </w:r>
          </w:p>
        </w:tc>
      </w:tr>
    </w:tbl>
    <w:p w:rsidR="00090B75" w:rsidRDefault="00090B75" w:rsidP="003D1034"/>
    <w:p w:rsidR="00090B75" w:rsidRDefault="00090B75" w:rsidP="00090B75">
      <w:pPr>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1"/>
        <w:gridCol w:w="2321"/>
        <w:gridCol w:w="2322"/>
        <w:gridCol w:w="2322"/>
      </w:tblGrid>
      <w:tr w:rsidR="00090B75" w:rsidRPr="008D0010" w:rsidTr="00841B5A">
        <w:trPr>
          <w:trHeight w:val="570"/>
          <w:jc w:val="center"/>
        </w:trPr>
        <w:tc>
          <w:tcPr>
            <w:tcW w:w="1250" w:type="pct"/>
            <w:shd w:val="clear" w:color="auto" w:fill="auto"/>
          </w:tcPr>
          <w:p w:rsidR="00090B75" w:rsidRPr="0096581D" w:rsidRDefault="00D919CB" w:rsidP="00090B75">
            <w:pPr>
              <w:jc w:val="center"/>
              <w:rPr>
                <w:rFonts w:ascii="Source Sans Pro" w:hAnsi="Source Sans Pro"/>
                <w:color w:val="000000"/>
                <w:sz w:val="21"/>
                <w:szCs w:val="21"/>
                <w:rPrChange w:id="2085" w:author="Javier Quintana Pérez" w:date="2022-12-01T17:08:00Z">
                  <w:rPr>
                    <w:color w:val="000000"/>
                  </w:rPr>
                </w:rPrChange>
              </w:rPr>
            </w:pPr>
            <w:r w:rsidRPr="00D919CB">
              <w:rPr>
                <w:rFonts w:ascii="Source Sans Pro" w:hAnsi="Source Sans Pro"/>
                <w:color w:val="000000"/>
                <w:sz w:val="21"/>
                <w:szCs w:val="21"/>
                <w:rPrChange w:id="2086" w:author="Javier Quintana Pérez" w:date="2022-12-01T17:08:00Z">
                  <w:rPr>
                    <w:color w:val="000000"/>
                    <w:u w:val="single"/>
                  </w:rPr>
                </w:rPrChange>
              </w:rPr>
              <w:t xml:space="preserve">TIPO DE </w:t>
            </w:r>
          </w:p>
          <w:p w:rsidR="00090B75" w:rsidRPr="0096581D" w:rsidRDefault="00D919CB" w:rsidP="00090B75">
            <w:pPr>
              <w:jc w:val="center"/>
              <w:rPr>
                <w:rFonts w:ascii="Source Sans Pro" w:hAnsi="Source Sans Pro"/>
                <w:color w:val="000000"/>
                <w:sz w:val="21"/>
                <w:szCs w:val="21"/>
                <w:rPrChange w:id="2087" w:author="Javier Quintana Pérez" w:date="2022-12-01T17:08:00Z">
                  <w:rPr>
                    <w:color w:val="000000"/>
                  </w:rPr>
                </w:rPrChange>
              </w:rPr>
            </w:pPr>
            <w:r w:rsidRPr="00D919CB">
              <w:rPr>
                <w:rFonts w:ascii="Source Sans Pro" w:hAnsi="Source Sans Pro"/>
                <w:color w:val="000000"/>
                <w:sz w:val="21"/>
                <w:szCs w:val="21"/>
                <w:rPrChange w:id="2088" w:author="Javier Quintana Pérez" w:date="2022-12-01T17:08:00Z">
                  <w:rPr>
                    <w:color w:val="000000"/>
                    <w:u w:val="single"/>
                  </w:rPr>
                </w:rPrChange>
              </w:rPr>
              <w:t>ARMADURA (*)</w:t>
            </w:r>
          </w:p>
        </w:tc>
        <w:tc>
          <w:tcPr>
            <w:tcW w:w="1250" w:type="pct"/>
            <w:shd w:val="clear" w:color="auto" w:fill="auto"/>
          </w:tcPr>
          <w:p w:rsidR="00090B75" w:rsidRPr="0096581D" w:rsidRDefault="00D919CB" w:rsidP="00090B75">
            <w:pPr>
              <w:jc w:val="center"/>
              <w:rPr>
                <w:rFonts w:ascii="Source Sans Pro" w:hAnsi="Source Sans Pro"/>
                <w:color w:val="000000"/>
                <w:sz w:val="21"/>
                <w:szCs w:val="21"/>
                <w:rPrChange w:id="2089" w:author="Javier Quintana Pérez" w:date="2022-12-01T17:08:00Z">
                  <w:rPr>
                    <w:color w:val="000000"/>
                  </w:rPr>
                </w:rPrChange>
              </w:rPr>
            </w:pPr>
            <w:r w:rsidRPr="00D919CB">
              <w:rPr>
                <w:rFonts w:ascii="Source Sans Pro" w:hAnsi="Source Sans Pro"/>
                <w:color w:val="000000"/>
                <w:sz w:val="21"/>
                <w:szCs w:val="21"/>
                <w:rPrChange w:id="2090" w:author="Javier Quintana Pérez" w:date="2022-12-01T17:08:00Z">
                  <w:rPr>
                    <w:color w:val="000000"/>
                    <w:u w:val="single"/>
                  </w:rPr>
                </w:rPrChange>
              </w:rPr>
              <w:t>DIÁMETROS NOMINALES (mm)</w:t>
            </w:r>
          </w:p>
        </w:tc>
        <w:tc>
          <w:tcPr>
            <w:tcW w:w="1250" w:type="pct"/>
            <w:shd w:val="clear" w:color="auto" w:fill="auto"/>
          </w:tcPr>
          <w:p w:rsidR="00090B75" w:rsidRPr="0096581D" w:rsidRDefault="00D919CB" w:rsidP="00090B75">
            <w:pPr>
              <w:jc w:val="center"/>
              <w:rPr>
                <w:rFonts w:ascii="Source Sans Pro" w:hAnsi="Source Sans Pro"/>
                <w:color w:val="000000"/>
                <w:sz w:val="21"/>
                <w:szCs w:val="21"/>
                <w:rPrChange w:id="2091" w:author="Javier Quintana Pérez" w:date="2022-12-01T17:08:00Z">
                  <w:rPr>
                    <w:color w:val="000000"/>
                  </w:rPr>
                </w:rPrChange>
              </w:rPr>
            </w:pPr>
            <w:r w:rsidRPr="00D919CB">
              <w:rPr>
                <w:rFonts w:ascii="Source Sans Pro" w:hAnsi="Source Sans Pro"/>
                <w:color w:val="000000"/>
                <w:sz w:val="21"/>
                <w:szCs w:val="21"/>
                <w:rPrChange w:id="2092" w:author="Javier Quintana Pérez" w:date="2022-12-01T17:08:00Z">
                  <w:rPr>
                    <w:color w:val="000000"/>
                    <w:u w:val="single"/>
                  </w:rPr>
                </w:rPrChange>
              </w:rPr>
              <w:t>TIPO DE ACERO</w:t>
            </w:r>
          </w:p>
        </w:tc>
        <w:tc>
          <w:tcPr>
            <w:tcW w:w="1250" w:type="pct"/>
            <w:shd w:val="clear" w:color="auto" w:fill="auto"/>
          </w:tcPr>
          <w:p w:rsidR="00090B75" w:rsidRPr="0096581D" w:rsidRDefault="00D919CB" w:rsidP="00090B75">
            <w:pPr>
              <w:jc w:val="center"/>
              <w:rPr>
                <w:rFonts w:ascii="Source Sans Pro" w:hAnsi="Source Sans Pro"/>
                <w:color w:val="000000"/>
                <w:sz w:val="21"/>
                <w:szCs w:val="21"/>
                <w:rPrChange w:id="2093" w:author="Javier Quintana Pérez" w:date="2022-12-01T17:08:00Z">
                  <w:rPr>
                    <w:color w:val="000000"/>
                  </w:rPr>
                </w:rPrChange>
              </w:rPr>
            </w:pPr>
            <w:r w:rsidRPr="00D919CB">
              <w:rPr>
                <w:rFonts w:ascii="Source Sans Pro" w:hAnsi="Source Sans Pro"/>
                <w:color w:val="000000"/>
                <w:sz w:val="21"/>
                <w:szCs w:val="21"/>
                <w:rPrChange w:id="2094" w:author="Javier Quintana Pérez" w:date="2022-12-01T17:08:00Z">
                  <w:rPr>
                    <w:color w:val="000000"/>
                    <w:u w:val="single"/>
                  </w:rPr>
                </w:rPrChange>
              </w:rPr>
              <w:t>FABRICANTE</w:t>
            </w:r>
          </w:p>
        </w:tc>
      </w:tr>
      <w:tr w:rsidR="00090B75" w:rsidRPr="008D0010" w:rsidTr="00841B5A">
        <w:trPr>
          <w:trHeight w:val="1167"/>
          <w:jc w:val="center"/>
        </w:trPr>
        <w:tc>
          <w:tcPr>
            <w:tcW w:w="1250" w:type="pct"/>
            <w:shd w:val="clear" w:color="auto" w:fill="auto"/>
          </w:tcPr>
          <w:p w:rsidR="00090B75" w:rsidRPr="0096581D" w:rsidRDefault="00090B75" w:rsidP="00090B75">
            <w:pPr>
              <w:rPr>
                <w:rFonts w:ascii="Source Sans Pro" w:hAnsi="Source Sans Pro"/>
                <w:color w:val="000000"/>
                <w:sz w:val="21"/>
                <w:szCs w:val="21"/>
                <w:rPrChange w:id="2095" w:author="Javier Quintana Pérez" w:date="2022-12-01T17:08:00Z">
                  <w:rPr>
                    <w:color w:val="000000"/>
                  </w:rPr>
                </w:rPrChange>
              </w:rPr>
            </w:pPr>
          </w:p>
        </w:tc>
        <w:tc>
          <w:tcPr>
            <w:tcW w:w="1250" w:type="pct"/>
            <w:shd w:val="clear" w:color="auto" w:fill="auto"/>
          </w:tcPr>
          <w:p w:rsidR="00090B75" w:rsidRPr="0096581D" w:rsidRDefault="00090B75" w:rsidP="00090B75">
            <w:pPr>
              <w:rPr>
                <w:rFonts w:ascii="Source Sans Pro" w:hAnsi="Source Sans Pro"/>
                <w:color w:val="000000"/>
                <w:sz w:val="21"/>
                <w:szCs w:val="21"/>
                <w:rPrChange w:id="2096" w:author="Javier Quintana Pérez" w:date="2022-12-01T17:08:00Z">
                  <w:rPr>
                    <w:color w:val="000000"/>
                  </w:rPr>
                </w:rPrChange>
              </w:rPr>
            </w:pPr>
          </w:p>
        </w:tc>
        <w:tc>
          <w:tcPr>
            <w:tcW w:w="1250" w:type="pct"/>
            <w:shd w:val="clear" w:color="auto" w:fill="auto"/>
          </w:tcPr>
          <w:p w:rsidR="00090B75" w:rsidRPr="0096581D" w:rsidRDefault="00090B75" w:rsidP="00090B75">
            <w:pPr>
              <w:rPr>
                <w:rFonts w:ascii="Source Sans Pro" w:hAnsi="Source Sans Pro"/>
                <w:color w:val="000000"/>
                <w:sz w:val="21"/>
                <w:szCs w:val="21"/>
                <w:rPrChange w:id="2097" w:author="Javier Quintana Pérez" w:date="2022-12-01T17:08:00Z">
                  <w:rPr>
                    <w:color w:val="000000"/>
                  </w:rPr>
                </w:rPrChange>
              </w:rPr>
            </w:pPr>
          </w:p>
        </w:tc>
        <w:tc>
          <w:tcPr>
            <w:tcW w:w="1250" w:type="pct"/>
            <w:shd w:val="clear" w:color="auto" w:fill="auto"/>
          </w:tcPr>
          <w:p w:rsidR="00090B75" w:rsidRPr="0096581D" w:rsidRDefault="00090B75" w:rsidP="00090B75">
            <w:pPr>
              <w:rPr>
                <w:rFonts w:ascii="Source Sans Pro" w:hAnsi="Source Sans Pro"/>
                <w:color w:val="000000"/>
                <w:sz w:val="21"/>
                <w:szCs w:val="21"/>
                <w:rPrChange w:id="2098" w:author="Javier Quintana Pérez" w:date="2022-12-01T17:08:00Z">
                  <w:rPr>
                    <w:color w:val="000000"/>
                  </w:rPr>
                </w:rPrChange>
              </w:rPr>
            </w:pPr>
          </w:p>
        </w:tc>
      </w:tr>
    </w:tbl>
    <w:p w:rsidR="00090B75" w:rsidRPr="00D41C9D" w:rsidRDefault="00D919CB" w:rsidP="00090B75">
      <w:pPr>
        <w:rPr>
          <w:rFonts w:ascii="Source Sans Pro" w:hAnsi="Source Sans Pro"/>
          <w:sz w:val="16"/>
          <w:rPrChange w:id="2099" w:author="Javier Quintana Pérez" w:date="2022-05-09T17:36:00Z">
            <w:rPr>
              <w:sz w:val="16"/>
            </w:rPr>
          </w:rPrChange>
        </w:rPr>
      </w:pPr>
      <w:r w:rsidRPr="00D919CB">
        <w:rPr>
          <w:rFonts w:ascii="Source Sans Pro" w:hAnsi="Source Sans Pro"/>
          <w:sz w:val="16"/>
          <w:rPrChange w:id="2100" w:author="Javier Quintana Pérez" w:date="2022-05-09T17:36:00Z">
            <w:rPr>
              <w:color w:val="0000FF"/>
              <w:sz w:val="16"/>
              <w:u w:val="single"/>
            </w:rPr>
          </w:rPrChange>
        </w:rPr>
        <w:t>(*) Armaduras normalizas, armaduras elaboradas o ferrallas armadas</w:t>
      </w:r>
    </w:p>
    <w:p w:rsidR="00090B75" w:rsidRDefault="00090B75" w:rsidP="003D1034"/>
    <w:p w:rsidR="00A43825" w:rsidRDefault="00A43825" w:rsidP="003D1034"/>
    <w:p w:rsidR="00090B75" w:rsidRPr="0096581D" w:rsidRDefault="00D919CB" w:rsidP="00315924">
      <w:pPr>
        <w:numPr>
          <w:ilvl w:val="0"/>
          <w:numId w:val="15"/>
        </w:numPr>
        <w:rPr>
          <w:rFonts w:ascii="Source Sans Pro" w:hAnsi="Source Sans Pro"/>
          <w:b/>
          <w:sz w:val="21"/>
          <w:szCs w:val="21"/>
          <w:rPrChange w:id="2101" w:author="Javier Quintana Pérez" w:date="2022-12-01T17:08:00Z">
            <w:rPr>
              <w:b/>
            </w:rPr>
          </w:rPrChange>
        </w:rPr>
      </w:pPr>
      <w:r w:rsidRPr="00D919CB">
        <w:rPr>
          <w:rFonts w:ascii="Source Sans Pro" w:hAnsi="Source Sans Pro"/>
          <w:b/>
          <w:sz w:val="21"/>
          <w:szCs w:val="21"/>
          <w:rPrChange w:id="2102" w:author="Javier Quintana Pérez" w:date="2022-12-01T17:08:00Z">
            <w:rPr>
              <w:b/>
              <w:color w:val="0000FF"/>
              <w:u w:val="single"/>
            </w:rPr>
          </w:rPrChange>
        </w:rPr>
        <w:t>Suministro</w:t>
      </w:r>
    </w:p>
    <w:p w:rsidR="00090B75" w:rsidRPr="00D41C9D" w:rsidRDefault="00090B75" w:rsidP="00090B75">
      <w:pPr>
        <w:rPr>
          <w:rFonts w:ascii="Source Sans Pro" w:hAnsi="Source Sans Pro"/>
          <w:sz w:val="16"/>
          <w:rPrChange w:id="2103" w:author="Javier Quintana Pérez" w:date="2022-05-09T17:36:00Z">
            <w:rPr>
              <w:sz w:val="16"/>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2104" w:author="Javier Quintana Pérez" w:date="2022-01-24T11:24: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5"/>
        <w:gridCol w:w="1371"/>
        <w:gridCol w:w="1250"/>
        <w:tblGridChange w:id="2105">
          <w:tblGrid>
            <w:gridCol w:w="6665"/>
            <w:gridCol w:w="1371"/>
            <w:gridCol w:w="1250"/>
          </w:tblGrid>
        </w:tblGridChange>
      </w:tblGrid>
      <w:tr w:rsidR="00090B75" w:rsidRPr="00D41C9D" w:rsidTr="00400292">
        <w:trPr>
          <w:tblHeader/>
          <w:jc w:val="center"/>
          <w:trPrChange w:id="2106" w:author="Javier Quintana Pérez" w:date="2022-01-24T11:24:00Z">
            <w:trPr>
              <w:jc w:val="center"/>
            </w:trPr>
          </w:trPrChange>
        </w:trPr>
        <w:tc>
          <w:tcPr>
            <w:tcW w:w="3589" w:type="pct"/>
            <w:tcBorders>
              <w:top w:val="nil"/>
              <w:left w:val="nil"/>
            </w:tcBorders>
            <w:shd w:val="clear" w:color="auto" w:fill="auto"/>
            <w:tcPrChange w:id="2107" w:author="Javier Quintana Pérez" w:date="2022-01-24T11:24:00Z">
              <w:tcPr>
                <w:tcW w:w="3589" w:type="pct"/>
                <w:shd w:val="clear" w:color="auto" w:fill="auto"/>
              </w:tcPr>
            </w:tcPrChange>
          </w:tcPr>
          <w:p w:rsidR="00090B75" w:rsidRPr="00D41C9D" w:rsidRDefault="00090B75" w:rsidP="00090B75">
            <w:pPr>
              <w:rPr>
                <w:rFonts w:ascii="Source Sans Pro" w:hAnsi="Source Sans Pro"/>
                <w:rPrChange w:id="2108" w:author="Javier Quintana Pérez" w:date="2022-05-09T17:36:00Z">
                  <w:rPr/>
                </w:rPrChange>
              </w:rPr>
            </w:pPr>
          </w:p>
        </w:tc>
        <w:tc>
          <w:tcPr>
            <w:tcW w:w="738" w:type="pct"/>
            <w:shd w:val="clear" w:color="auto" w:fill="auto"/>
            <w:tcPrChange w:id="2109" w:author="Javier Quintana Pérez" w:date="2022-01-24T11:24:00Z">
              <w:tcPr>
                <w:tcW w:w="738" w:type="pct"/>
                <w:shd w:val="clear" w:color="auto" w:fill="auto"/>
              </w:tcPr>
            </w:tcPrChange>
          </w:tcPr>
          <w:p w:rsidR="00090B75" w:rsidRPr="00D41C9D" w:rsidRDefault="00D919CB" w:rsidP="00090B75">
            <w:pPr>
              <w:jc w:val="center"/>
              <w:rPr>
                <w:rFonts w:ascii="Source Sans Pro" w:hAnsi="Source Sans Pro"/>
                <w:rPrChange w:id="2110" w:author="Javier Quintana Pérez" w:date="2022-05-09T17:36:00Z">
                  <w:rPr/>
                </w:rPrChange>
              </w:rPr>
            </w:pPr>
            <w:r w:rsidRPr="00D919CB">
              <w:rPr>
                <w:rFonts w:ascii="Source Sans Pro" w:hAnsi="Source Sans Pro"/>
                <w:rPrChange w:id="2111" w:author="Javier Quintana Pérez" w:date="2022-05-09T17:36:00Z">
                  <w:rPr>
                    <w:color w:val="0000FF"/>
                    <w:u w:val="single"/>
                  </w:rPr>
                </w:rPrChange>
              </w:rPr>
              <w:t>SI</w:t>
            </w:r>
          </w:p>
        </w:tc>
        <w:tc>
          <w:tcPr>
            <w:tcW w:w="673" w:type="pct"/>
            <w:shd w:val="clear" w:color="auto" w:fill="auto"/>
            <w:tcPrChange w:id="2112" w:author="Javier Quintana Pérez" w:date="2022-01-24T11:24:00Z">
              <w:tcPr>
                <w:tcW w:w="673" w:type="pct"/>
                <w:shd w:val="clear" w:color="auto" w:fill="auto"/>
              </w:tcPr>
            </w:tcPrChange>
          </w:tcPr>
          <w:p w:rsidR="00090B75" w:rsidRPr="00D41C9D" w:rsidRDefault="00D919CB" w:rsidP="00090B75">
            <w:pPr>
              <w:jc w:val="center"/>
              <w:rPr>
                <w:rFonts w:ascii="Source Sans Pro" w:hAnsi="Source Sans Pro"/>
                <w:rPrChange w:id="2113" w:author="Javier Quintana Pérez" w:date="2022-05-09T17:36:00Z">
                  <w:rPr/>
                </w:rPrChange>
              </w:rPr>
            </w:pPr>
            <w:r w:rsidRPr="00D919CB">
              <w:rPr>
                <w:rFonts w:ascii="Source Sans Pro" w:hAnsi="Source Sans Pro"/>
                <w:rPrChange w:id="2114" w:author="Javier Quintana Pérez" w:date="2022-05-09T17:36:00Z">
                  <w:rPr>
                    <w:color w:val="0000FF"/>
                    <w:u w:val="single"/>
                  </w:rPr>
                </w:rPrChange>
              </w:rPr>
              <w:t>NO</w:t>
            </w:r>
          </w:p>
        </w:tc>
      </w:tr>
      <w:tr w:rsidR="00090B75" w:rsidRPr="00D41C9D" w:rsidTr="00EC5E64">
        <w:trPr>
          <w:jc w:val="center"/>
          <w:trPrChange w:id="2115" w:author="Javier Quintana Pérez" w:date="2022-05-11T15:58:00Z">
            <w:trPr>
              <w:jc w:val="center"/>
            </w:trPr>
          </w:trPrChange>
        </w:trPr>
        <w:tc>
          <w:tcPr>
            <w:tcW w:w="3589" w:type="pct"/>
            <w:tcBorders>
              <w:bottom w:val="single" w:sz="4" w:space="0" w:color="auto"/>
            </w:tcBorders>
            <w:shd w:val="clear" w:color="auto" w:fill="auto"/>
            <w:tcPrChange w:id="2116" w:author="Javier Quintana Pérez" w:date="2022-05-11T15:58:00Z">
              <w:tcPr>
                <w:tcW w:w="3589" w:type="pct"/>
                <w:shd w:val="clear" w:color="auto" w:fill="auto"/>
              </w:tcPr>
            </w:tcPrChange>
          </w:tcPr>
          <w:p w:rsidR="00090B75" w:rsidRPr="0096581D" w:rsidDel="00AD3895" w:rsidRDefault="00D919CB">
            <w:pPr>
              <w:tabs>
                <w:tab w:val="clear" w:pos="567"/>
              </w:tabs>
              <w:spacing w:line="240" w:lineRule="auto"/>
              <w:jc w:val="left"/>
              <w:rPr>
                <w:ins w:id="2117" w:author="Javier Quintana Pérez" w:date="2022-01-24T11:24:00Z"/>
                <w:del w:id="2118" w:author="mjsierra" w:date="2022-07-29T09:47:00Z"/>
                <w:rFonts w:ascii="Source Sans Pro" w:hAnsi="Source Sans Pro"/>
                <w:strike/>
                <w:sz w:val="21"/>
                <w:szCs w:val="21"/>
                <w:rPrChange w:id="2119" w:author="Javier Quintana Pérez" w:date="2022-12-01T17:08:00Z">
                  <w:rPr>
                    <w:ins w:id="2120" w:author="Javier Quintana Pérez" w:date="2022-01-24T11:24:00Z"/>
                    <w:del w:id="2121" w:author="mjsierra" w:date="2022-07-29T09:47:00Z"/>
                  </w:rPr>
                </w:rPrChange>
              </w:rPr>
            </w:pPr>
            <w:del w:id="2122" w:author="mjsierra" w:date="2022-07-29T09:47:00Z">
              <w:r w:rsidRPr="00D919CB">
                <w:rPr>
                  <w:rFonts w:ascii="Source Sans Pro" w:hAnsi="Source Sans Pro"/>
                  <w:strike/>
                  <w:sz w:val="21"/>
                  <w:szCs w:val="21"/>
                  <w:rPrChange w:id="2123" w:author="Javier Quintana Pérez" w:date="2022-12-01T17:08:00Z">
                    <w:rPr>
                      <w:color w:val="0000FF"/>
                      <w:u w:val="single"/>
                    </w:rPr>
                  </w:rPrChange>
                </w:rPr>
                <w:delText>¿Las armaduras pasivas son suministradas según especifica el Anejo 21 de la EHE-08?</w:delText>
              </w:r>
            </w:del>
          </w:p>
          <w:p w:rsidR="00400292" w:rsidRPr="0096581D" w:rsidRDefault="00D919CB">
            <w:pPr>
              <w:tabs>
                <w:tab w:val="clear" w:pos="567"/>
              </w:tabs>
              <w:spacing w:line="240" w:lineRule="auto"/>
              <w:jc w:val="left"/>
              <w:rPr>
                <w:rFonts w:ascii="Source Sans Pro" w:hAnsi="Source Sans Pro"/>
                <w:sz w:val="21"/>
                <w:szCs w:val="21"/>
                <w:rPrChange w:id="2124" w:author="Javier Quintana Pérez" w:date="2022-12-01T17:08:00Z">
                  <w:rPr/>
                </w:rPrChange>
              </w:rPr>
            </w:pPr>
            <w:ins w:id="2125" w:author="Javier Quintana Pérez" w:date="2022-01-24T11:24:00Z">
              <w:r w:rsidRPr="00D919CB">
                <w:rPr>
                  <w:rFonts w:ascii="Source Sans Pro" w:hAnsi="Source Sans Pro"/>
                  <w:sz w:val="21"/>
                  <w:szCs w:val="21"/>
                  <w:rPrChange w:id="2126" w:author="Javier Quintana Pérez" w:date="2022-12-01T17:08:00Z">
                    <w:rPr>
                      <w:color w:val="0000FF"/>
                      <w:u w:val="single"/>
                    </w:rPr>
                  </w:rPrChange>
                </w:rPr>
                <w:t>¿Las armaduras pasivas son suministradas según especifica el Anejo</w:t>
              </w:r>
            </w:ins>
            <w:ins w:id="2127" w:author="Javier Quintana Pérez" w:date="2022-01-24T11:25:00Z">
              <w:r w:rsidRPr="00D919CB">
                <w:rPr>
                  <w:rFonts w:ascii="Source Sans Pro" w:hAnsi="Source Sans Pro"/>
                  <w:sz w:val="21"/>
                  <w:szCs w:val="21"/>
                  <w:rPrChange w:id="2128" w:author="Javier Quintana Pérez" w:date="2022-12-01T17:08:00Z">
                    <w:rPr>
                      <w:color w:val="0000FF"/>
                      <w:u w:val="single"/>
                    </w:rPr>
                  </w:rPrChange>
                </w:rPr>
                <w:t xml:space="preserve"> 4 del CodE?</w:t>
              </w:r>
            </w:ins>
          </w:p>
        </w:tc>
        <w:tc>
          <w:tcPr>
            <w:tcW w:w="738" w:type="pct"/>
            <w:shd w:val="clear" w:color="auto" w:fill="auto"/>
            <w:tcPrChange w:id="2129" w:author="Javier Quintana Pérez" w:date="2022-05-11T15:58:00Z">
              <w:tcPr>
                <w:tcW w:w="738" w:type="pct"/>
                <w:shd w:val="clear" w:color="auto" w:fill="auto"/>
              </w:tcPr>
            </w:tcPrChange>
          </w:tcPr>
          <w:p w:rsidR="00090B75" w:rsidRPr="00D41C9D" w:rsidRDefault="00090B75" w:rsidP="00090B75">
            <w:pPr>
              <w:jc w:val="center"/>
              <w:rPr>
                <w:rFonts w:ascii="Source Sans Pro" w:hAnsi="Source Sans Pro"/>
                <w:rPrChange w:id="2130" w:author="Javier Quintana Pérez" w:date="2022-05-09T17:36:00Z">
                  <w:rPr/>
                </w:rPrChange>
              </w:rPr>
            </w:pPr>
          </w:p>
        </w:tc>
        <w:tc>
          <w:tcPr>
            <w:tcW w:w="673" w:type="pct"/>
            <w:shd w:val="clear" w:color="auto" w:fill="auto"/>
            <w:tcPrChange w:id="2131" w:author="Javier Quintana Pérez" w:date="2022-05-11T15:58:00Z">
              <w:tcPr>
                <w:tcW w:w="673" w:type="pct"/>
                <w:shd w:val="clear" w:color="auto" w:fill="auto"/>
              </w:tcPr>
            </w:tcPrChange>
          </w:tcPr>
          <w:p w:rsidR="00090B75" w:rsidRPr="00D41C9D" w:rsidRDefault="00090B75" w:rsidP="00090B75">
            <w:pPr>
              <w:jc w:val="center"/>
              <w:rPr>
                <w:rFonts w:ascii="Source Sans Pro" w:hAnsi="Source Sans Pro"/>
                <w:rPrChange w:id="2132" w:author="Javier Quintana Pérez" w:date="2022-05-09T17:36:00Z">
                  <w:rPr/>
                </w:rPrChange>
              </w:rPr>
            </w:pPr>
          </w:p>
        </w:tc>
      </w:tr>
      <w:tr w:rsidR="00090B75" w:rsidRPr="00D41C9D" w:rsidTr="00EC5E64">
        <w:trPr>
          <w:jc w:val="center"/>
          <w:trPrChange w:id="2133" w:author="Javier Quintana Pérez" w:date="2022-05-11T15:58:00Z">
            <w:trPr>
              <w:jc w:val="center"/>
            </w:trPr>
          </w:trPrChange>
        </w:trPr>
        <w:tc>
          <w:tcPr>
            <w:tcW w:w="3589" w:type="pct"/>
            <w:tcBorders>
              <w:bottom w:val="single" w:sz="4" w:space="0" w:color="auto"/>
            </w:tcBorders>
            <w:shd w:val="clear" w:color="auto" w:fill="auto"/>
            <w:tcPrChange w:id="2134" w:author="Javier Quintana Pérez" w:date="2022-05-11T15:58:00Z">
              <w:tcPr>
                <w:tcW w:w="3589" w:type="pct"/>
                <w:shd w:val="clear" w:color="auto" w:fill="auto"/>
              </w:tcPr>
            </w:tcPrChange>
          </w:tcPr>
          <w:p w:rsidR="00090B75" w:rsidRPr="0096581D" w:rsidDel="00AD3895" w:rsidRDefault="00D919CB" w:rsidP="001C21B3">
            <w:pPr>
              <w:tabs>
                <w:tab w:val="clear" w:pos="567"/>
              </w:tabs>
              <w:spacing w:line="240" w:lineRule="auto"/>
              <w:jc w:val="left"/>
              <w:rPr>
                <w:ins w:id="2135" w:author="Javier Quintana Pérez" w:date="2022-01-24T11:29:00Z"/>
                <w:del w:id="2136" w:author="mjsierra" w:date="2022-07-29T09:48:00Z"/>
                <w:rFonts w:ascii="Source Sans Pro" w:hAnsi="Source Sans Pro"/>
                <w:strike/>
                <w:color w:val="000000" w:themeColor="text1"/>
                <w:sz w:val="21"/>
                <w:szCs w:val="21"/>
                <w:rPrChange w:id="2137" w:author="Javier Quintana Pérez" w:date="2022-12-01T17:08:00Z">
                  <w:rPr>
                    <w:ins w:id="2138" w:author="Javier Quintana Pérez" w:date="2022-01-24T11:29:00Z"/>
                    <w:del w:id="2139" w:author="mjsierra" w:date="2022-07-29T09:48:00Z"/>
                  </w:rPr>
                </w:rPrChange>
              </w:rPr>
            </w:pPr>
            <w:del w:id="2140" w:author="mjsierra" w:date="2022-07-29T09:48:00Z">
              <w:r w:rsidRPr="00D919CB">
                <w:rPr>
                  <w:rFonts w:ascii="Source Sans Pro" w:hAnsi="Source Sans Pro"/>
                  <w:strike/>
                  <w:color w:val="000000" w:themeColor="text1"/>
                  <w:sz w:val="21"/>
                  <w:szCs w:val="21"/>
                  <w:rPrChange w:id="2141" w:author="Javier Quintana Pérez" w:date="2022-12-01T17:08:00Z">
                    <w:rPr>
                      <w:color w:val="0000FF"/>
                      <w:u w:val="single"/>
                    </w:rPr>
                  </w:rPrChange>
                </w:rPr>
                <w:delText>¿Se dispone del certificado de ensayo que garantice el cumplimiento de todas las especificaciones referidas en el Artículo 32 de la Instrucción EHE-08?</w:delText>
              </w:r>
            </w:del>
          </w:p>
          <w:p w:rsidR="00D20BB4" w:rsidRPr="0096581D" w:rsidDel="00AD3895" w:rsidRDefault="00D919CB" w:rsidP="001C21B3">
            <w:pPr>
              <w:tabs>
                <w:tab w:val="clear" w:pos="567"/>
              </w:tabs>
              <w:spacing w:line="240" w:lineRule="auto"/>
              <w:jc w:val="left"/>
              <w:rPr>
                <w:ins w:id="2142" w:author="Javier Quintana Pérez" w:date="2022-01-24T11:33:00Z"/>
                <w:del w:id="2143" w:author="mjsierra" w:date="2022-07-29T09:48:00Z"/>
                <w:rFonts w:ascii="Source Sans Pro" w:hAnsi="Source Sans Pro"/>
                <w:color w:val="000000" w:themeColor="text1"/>
                <w:sz w:val="21"/>
                <w:szCs w:val="21"/>
                <w:rPrChange w:id="2144" w:author="Javier Quintana Pérez" w:date="2022-12-01T17:08:00Z">
                  <w:rPr>
                    <w:ins w:id="2145" w:author="Javier Quintana Pérez" w:date="2022-01-24T11:33:00Z"/>
                    <w:del w:id="2146" w:author="mjsierra" w:date="2022-07-29T09:48:00Z"/>
                  </w:rPr>
                </w:rPrChange>
              </w:rPr>
            </w:pPr>
            <w:ins w:id="2147" w:author="Javier Quintana Pérez" w:date="2022-01-24T11:29:00Z">
              <w:del w:id="2148" w:author="mjsierra" w:date="2022-07-29T09:48:00Z">
                <w:r w:rsidRPr="00D919CB">
                  <w:rPr>
                    <w:rFonts w:ascii="Source Sans Pro" w:hAnsi="Source Sans Pro"/>
                    <w:color w:val="000000" w:themeColor="text1"/>
                    <w:sz w:val="21"/>
                    <w:szCs w:val="21"/>
                    <w:rPrChange w:id="2149" w:author="Javier Quintana Pérez" w:date="2022-12-01T17:08:00Z">
                      <w:rPr>
                        <w:color w:val="0000FF"/>
                        <w:u w:val="single"/>
                      </w:rPr>
                    </w:rPrChange>
                  </w:rPr>
                  <w:delText>¿</w:delText>
                </w:r>
              </w:del>
            </w:ins>
            <w:ins w:id="2150" w:author="Javier Quintana Pérez" w:date="2022-01-24T11:32:00Z">
              <w:del w:id="2151" w:author="mjsierra" w:date="2022-07-29T09:48:00Z">
                <w:r w:rsidRPr="00D919CB">
                  <w:rPr>
                    <w:rFonts w:ascii="Source Sans Pro" w:hAnsi="Source Sans Pro"/>
                    <w:color w:val="000000" w:themeColor="text1"/>
                    <w:sz w:val="21"/>
                    <w:szCs w:val="21"/>
                    <w:rPrChange w:id="2152" w:author="Javier Quintana Pérez" w:date="2022-12-01T17:08:00Z">
                      <w:rPr>
                        <w:color w:val="0000FF"/>
                        <w:u w:val="single"/>
                      </w:rPr>
                    </w:rPrChange>
                  </w:rPr>
                  <w:delText>Dispone de marca</w:delText>
                </w:r>
              </w:del>
            </w:ins>
            <w:ins w:id="2153" w:author="Javier Quintana Pérez" w:date="2022-01-24T11:33:00Z">
              <w:del w:id="2154" w:author="mjsierra" w:date="2022-07-29T09:48:00Z">
                <w:r w:rsidRPr="00D919CB">
                  <w:rPr>
                    <w:rFonts w:ascii="Source Sans Pro" w:hAnsi="Source Sans Pro"/>
                    <w:color w:val="000000" w:themeColor="text1"/>
                    <w:sz w:val="21"/>
                    <w:szCs w:val="21"/>
                    <w:rPrChange w:id="2155" w:author="Javier Quintana Pérez" w:date="2022-12-01T17:08:00Z">
                      <w:rPr>
                        <w:color w:val="0000FF"/>
                        <w:u w:val="single"/>
                      </w:rPr>
                    </w:rPrChange>
                  </w:rPr>
                  <w:delText>do CE?</w:delText>
                </w:r>
              </w:del>
            </w:ins>
          </w:p>
          <w:p w:rsidR="00D20BB4" w:rsidRPr="0096581D" w:rsidRDefault="00D919CB">
            <w:pPr>
              <w:tabs>
                <w:tab w:val="clear" w:pos="567"/>
              </w:tabs>
              <w:spacing w:line="240" w:lineRule="auto"/>
              <w:jc w:val="left"/>
              <w:rPr>
                <w:rFonts w:ascii="Source Sans Pro" w:hAnsi="Source Sans Pro"/>
                <w:color w:val="000000" w:themeColor="text1"/>
                <w:sz w:val="21"/>
                <w:szCs w:val="21"/>
                <w:rPrChange w:id="2156" w:author="Javier Quintana Pérez" w:date="2022-12-01T17:08:00Z">
                  <w:rPr/>
                </w:rPrChange>
              </w:rPr>
            </w:pPr>
            <w:ins w:id="2157" w:author="Javier Quintana Pérez" w:date="2022-01-24T11:35:00Z">
              <w:r w:rsidRPr="00D919CB">
                <w:rPr>
                  <w:rFonts w:ascii="Source Sans Pro" w:hAnsi="Source Sans Pro"/>
                  <w:color w:val="000000" w:themeColor="text1"/>
                  <w:sz w:val="21"/>
                  <w:szCs w:val="21"/>
                  <w:rPrChange w:id="2158" w:author="Javier Quintana Pérez" w:date="2022-12-01T17:08:00Z">
                    <w:rPr>
                      <w:color w:val="0000FF"/>
                      <w:u w:val="single"/>
                    </w:rPr>
                  </w:rPrChange>
                </w:rPr>
                <w:t>¿Dispone de un distintivo de calidad oficialmente reconocido?</w:t>
              </w:r>
            </w:ins>
          </w:p>
        </w:tc>
        <w:tc>
          <w:tcPr>
            <w:tcW w:w="738" w:type="pct"/>
            <w:shd w:val="clear" w:color="auto" w:fill="auto"/>
            <w:tcPrChange w:id="2159" w:author="Javier Quintana Pérez" w:date="2022-05-11T15:58:00Z">
              <w:tcPr>
                <w:tcW w:w="738" w:type="pct"/>
                <w:shd w:val="clear" w:color="auto" w:fill="auto"/>
              </w:tcPr>
            </w:tcPrChange>
          </w:tcPr>
          <w:p w:rsidR="00090B75" w:rsidRPr="00D41C9D" w:rsidRDefault="00090B75" w:rsidP="00090B75">
            <w:pPr>
              <w:jc w:val="center"/>
              <w:rPr>
                <w:rFonts w:ascii="Source Sans Pro" w:hAnsi="Source Sans Pro"/>
                <w:rPrChange w:id="2160" w:author="Javier Quintana Pérez" w:date="2022-05-09T17:36:00Z">
                  <w:rPr/>
                </w:rPrChange>
              </w:rPr>
            </w:pPr>
          </w:p>
        </w:tc>
        <w:tc>
          <w:tcPr>
            <w:tcW w:w="673" w:type="pct"/>
            <w:shd w:val="clear" w:color="auto" w:fill="auto"/>
            <w:tcPrChange w:id="2161" w:author="Javier Quintana Pérez" w:date="2022-05-11T15:58:00Z">
              <w:tcPr>
                <w:tcW w:w="673" w:type="pct"/>
                <w:shd w:val="clear" w:color="auto" w:fill="auto"/>
              </w:tcPr>
            </w:tcPrChange>
          </w:tcPr>
          <w:p w:rsidR="00090B75" w:rsidRPr="00D41C9D" w:rsidRDefault="00090B75" w:rsidP="00090B75">
            <w:pPr>
              <w:jc w:val="center"/>
              <w:rPr>
                <w:rFonts w:ascii="Source Sans Pro" w:hAnsi="Source Sans Pro"/>
                <w:rPrChange w:id="2162" w:author="Javier Quintana Pérez" w:date="2022-05-09T17:36:00Z">
                  <w:rPr/>
                </w:rPrChange>
              </w:rPr>
            </w:pPr>
          </w:p>
        </w:tc>
      </w:tr>
      <w:tr w:rsidR="00CB4E06" w:rsidRPr="00D41C9D" w:rsidDel="00AD3895" w:rsidTr="00EC5E64">
        <w:trPr>
          <w:jc w:val="center"/>
          <w:ins w:id="2163" w:author="Javier Quintana Pérez" w:date="2022-01-24T12:09:00Z"/>
          <w:del w:id="2164" w:author="mjsierra" w:date="2022-07-29T09:48:00Z"/>
          <w:trPrChange w:id="2165" w:author="Javier Quintana Pérez" w:date="2022-05-11T15:58:00Z">
            <w:trPr>
              <w:jc w:val="center"/>
            </w:trPr>
          </w:trPrChange>
        </w:trPr>
        <w:tc>
          <w:tcPr>
            <w:tcW w:w="3589" w:type="pct"/>
            <w:tcBorders>
              <w:top w:val="single" w:sz="4" w:space="0" w:color="auto"/>
              <w:bottom w:val="single" w:sz="4" w:space="0" w:color="auto"/>
            </w:tcBorders>
            <w:shd w:val="clear" w:color="auto" w:fill="auto"/>
            <w:tcPrChange w:id="2166" w:author="Javier Quintana Pérez" w:date="2022-05-11T15:58:00Z">
              <w:tcPr>
                <w:tcW w:w="3589" w:type="pct"/>
                <w:tcBorders>
                  <w:bottom w:val="nil"/>
                </w:tcBorders>
                <w:shd w:val="clear" w:color="auto" w:fill="auto"/>
              </w:tcPr>
            </w:tcPrChange>
          </w:tcPr>
          <w:p w:rsidR="00CB4E06" w:rsidRPr="0096581D" w:rsidDel="00AD3895" w:rsidRDefault="00D919CB" w:rsidP="001C21B3">
            <w:pPr>
              <w:tabs>
                <w:tab w:val="clear" w:pos="567"/>
              </w:tabs>
              <w:spacing w:line="240" w:lineRule="auto"/>
              <w:jc w:val="left"/>
              <w:rPr>
                <w:ins w:id="2167" w:author="Javier Quintana Pérez" w:date="2022-01-24T12:09:00Z"/>
                <w:del w:id="2168" w:author="mjsierra" w:date="2022-07-29T09:48:00Z"/>
                <w:rFonts w:ascii="Source Sans Pro" w:hAnsi="Source Sans Pro"/>
                <w:strike/>
                <w:color w:val="FF0000"/>
                <w:sz w:val="21"/>
                <w:szCs w:val="21"/>
                <w:rPrChange w:id="2169" w:author="Javier Quintana Pérez" w:date="2022-12-01T17:08:00Z">
                  <w:rPr>
                    <w:ins w:id="2170" w:author="Javier Quintana Pérez" w:date="2022-01-24T12:09:00Z"/>
                    <w:del w:id="2171" w:author="mjsierra" w:date="2022-07-29T09:48:00Z"/>
                  </w:rPr>
                </w:rPrChange>
              </w:rPr>
            </w:pPr>
            <w:ins w:id="2172" w:author="Javier Quintana Pérez" w:date="2022-01-24T12:09:00Z">
              <w:del w:id="2173" w:author="mjsierra" w:date="2022-07-29T09:48:00Z">
                <w:r w:rsidRPr="00D919CB">
                  <w:rPr>
                    <w:rFonts w:ascii="Source Sans Pro" w:hAnsi="Source Sans Pro"/>
                    <w:strike/>
                    <w:color w:val="FF0000"/>
                    <w:sz w:val="21"/>
                    <w:szCs w:val="21"/>
                    <w:rPrChange w:id="2174" w:author="Javier Quintana Pérez" w:date="2022-12-01T17:08:00Z">
                      <w:rPr>
                        <w:color w:val="0000FF"/>
                        <w:u w:val="single"/>
                      </w:rPr>
                    </w:rPrChange>
                  </w:rPr>
                  <w:delText>En caso afirmativo, será suficiente con la presentación de la documentación del distintivo de calidad establecida en el apartado 1.2 del Anejo 4.</w:delText>
                </w:r>
              </w:del>
            </w:ins>
          </w:p>
        </w:tc>
        <w:tc>
          <w:tcPr>
            <w:tcW w:w="738" w:type="pct"/>
            <w:shd w:val="clear" w:color="auto" w:fill="auto"/>
            <w:tcPrChange w:id="2175" w:author="Javier Quintana Pérez" w:date="2022-05-11T15:58:00Z">
              <w:tcPr>
                <w:tcW w:w="738" w:type="pct"/>
                <w:shd w:val="clear" w:color="auto" w:fill="auto"/>
              </w:tcPr>
            </w:tcPrChange>
          </w:tcPr>
          <w:p w:rsidR="00CB4E06" w:rsidRPr="00D41C9D" w:rsidDel="00AD3895" w:rsidRDefault="00CB4E06" w:rsidP="00090B75">
            <w:pPr>
              <w:jc w:val="center"/>
              <w:rPr>
                <w:ins w:id="2176" w:author="Javier Quintana Pérez" w:date="2022-01-24T12:09:00Z"/>
                <w:del w:id="2177" w:author="mjsierra" w:date="2022-07-29T09:48:00Z"/>
                <w:rFonts w:ascii="Source Sans Pro" w:hAnsi="Source Sans Pro"/>
                <w:rPrChange w:id="2178" w:author="Javier Quintana Pérez" w:date="2022-05-09T17:36:00Z">
                  <w:rPr>
                    <w:ins w:id="2179" w:author="Javier Quintana Pérez" w:date="2022-01-24T12:09:00Z"/>
                    <w:del w:id="2180" w:author="mjsierra" w:date="2022-07-29T09:48:00Z"/>
                  </w:rPr>
                </w:rPrChange>
              </w:rPr>
            </w:pPr>
          </w:p>
        </w:tc>
        <w:tc>
          <w:tcPr>
            <w:tcW w:w="673" w:type="pct"/>
            <w:shd w:val="clear" w:color="auto" w:fill="auto"/>
            <w:tcPrChange w:id="2181" w:author="Javier Quintana Pérez" w:date="2022-05-11T15:58:00Z">
              <w:tcPr>
                <w:tcW w:w="673" w:type="pct"/>
                <w:shd w:val="clear" w:color="auto" w:fill="auto"/>
              </w:tcPr>
            </w:tcPrChange>
          </w:tcPr>
          <w:p w:rsidR="00CB4E06" w:rsidRPr="00D41C9D" w:rsidDel="00AD3895" w:rsidRDefault="00CB4E06" w:rsidP="00090B75">
            <w:pPr>
              <w:jc w:val="center"/>
              <w:rPr>
                <w:ins w:id="2182" w:author="Javier Quintana Pérez" w:date="2022-01-24T12:09:00Z"/>
                <w:del w:id="2183" w:author="mjsierra" w:date="2022-07-29T09:48:00Z"/>
                <w:rFonts w:ascii="Source Sans Pro" w:hAnsi="Source Sans Pro"/>
                <w:rPrChange w:id="2184" w:author="Javier Quintana Pérez" w:date="2022-05-09T17:36:00Z">
                  <w:rPr>
                    <w:ins w:id="2185" w:author="Javier Quintana Pérez" w:date="2022-01-24T12:09:00Z"/>
                    <w:del w:id="2186" w:author="mjsierra" w:date="2022-07-29T09:48:00Z"/>
                  </w:rPr>
                </w:rPrChange>
              </w:rPr>
            </w:pPr>
          </w:p>
        </w:tc>
      </w:tr>
      <w:tr w:rsidR="00D20BB4" w:rsidRPr="00D41C9D" w:rsidDel="00AD3895" w:rsidTr="00EC5E64">
        <w:trPr>
          <w:jc w:val="center"/>
          <w:ins w:id="2187" w:author="Javier Quintana Pérez" w:date="2022-01-24T11:37:00Z"/>
          <w:del w:id="2188" w:author="mjsierra" w:date="2022-07-29T09:48:00Z"/>
          <w:trPrChange w:id="2189" w:author="Javier Quintana Pérez" w:date="2022-05-11T15:58:00Z">
            <w:trPr>
              <w:jc w:val="center"/>
            </w:trPr>
          </w:trPrChange>
        </w:trPr>
        <w:tc>
          <w:tcPr>
            <w:tcW w:w="3589" w:type="pct"/>
            <w:tcBorders>
              <w:top w:val="single" w:sz="4" w:space="0" w:color="auto"/>
              <w:bottom w:val="single" w:sz="4" w:space="0" w:color="auto"/>
            </w:tcBorders>
            <w:shd w:val="clear" w:color="auto" w:fill="auto"/>
            <w:tcPrChange w:id="2190" w:author="Javier Quintana Pérez" w:date="2022-05-11T15:58:00Z">
              <w:tcPr>
                <w:tcW w:w="3589" w:type="pct"/>
                <w:shd w:val="clear" w:color="auto" w:fill="auto"/>
              </w:tcPr>
            </w:tcPrChange>
          </w:tcPr>
          <w:p w:rsidR="00D20BB4" w:rsidRPr="0096581D" w:rsidDel="00AD3895" w:rsidRDefault="00D919CB" w:rsidP="001C21B3">
            <w:pPr>
              <w:tabs>
                <w:tab w:val="clear" w:pos="567"/>
              </w:tabs>
              <w:spacing w:line="240" w:lineRule="auto"/>
              <w:jc w:val="left"/>
              <w:rPr>
                <w:ins w:id="2191" w:author="Javier Quintana Pérez" w:date="2022-01-24T11:37:00Z"/>
                <w:del w:id="2192" w:author="mjsierra" w:date="2022-07-29T09:48:00Z"/>
                <w:rFonts w:ascii="Source Sans Pro" w:hAnsi="Source Sans Pro"/>
                <w:strike/>
                <w:color w:val="FF0000"/>
                <w:sz w:val="21"/>
                <w:szCs w:val="21"/>
                <w:rPrChange w:id="2193" w:author="Javier Quintana Pérez" w:date="2022-12-01T17:08:00Z">
                  <w:rPr>
                    <w:ins w:id="2194" w:author="Javier Quintana Pérez" w:date="2022-01-24T11:37:00Z"/>
                    <w:del w:id="2195" w:author="mjsierra" w:date="2022-07-29T09:48:00Z"/>
                  </w:rPr>
                </w:rPrChange>
              </w:rPr>
            </w:pPr>
            <w:ins w:id="2196" w:author="Javier Quintana Pérez" w:date="2022-01-24T11:37:00Z">
              <w:del w:id="2197" w:author="mjsierra" w:date="2022-07-29T09:48:00Z">
                <w:r w:rsidRPr="00D919CB">
                  <w:rPr>
                    <w:rFonts w:ascii="Source Sans Pro" w:hAnsi="Source Sans Pro"/>
                    <w:strike/>
                    <w:color w:val="FF0000"/>
                    <w:sz w:val="21"/>
                    <w:szCs w:val="21"/>
                    <w:rPrChange w:id="2198" w:author="Javier Quintana Pérez" w:date="2022-12-01T17:08:00Z">
                      <w:rPr>
                        <w:color w:val="0000FF"/>
                        <w:u w:val="single"/>
                      </w:rPr>
                    </w:rPrChange>
                  </w:rPr>
                  <w:delText xml:space="preserve">En caso negativo (y </w:delText>
                </w:r>
              </w:del>
            </w:ins>
            <w:ins w:id="2199" w:author="Javier Quintana Pérez" w:date="2022-01-24T11:45:00Z">
              <w:del w:id="2200" w:author="mjsierra" w:date="2022-07-29T09:48:00Z">
                <w:r w:rsidRPr="00D919CB">
                  <w:rPr>
                    <w:rFonts w:ascii="Source Sans Pro" w:hAnsi="Source Sans Pro"/>
                    <w:strike/>
                    <w:color w:val="FF0000"/>
                    <w:sz w:val="21"/>
                    <w:szCs w:val="21"/>
                    <w:rPrChange w:id="2201" w:author="Javier Quintana Pérez" w:date="2022-12-01T17:08:00Z">
                      <w:rPr>
                        <w:color w:val="0000FF"/>
                        <w:u w:val="single"/>
                      </w:rPr>
                    </w:rPrChange>
                  </w:rPr>
                  <w:delText xml:space="preserve">mientras </w:delText>
                </w:r>
              </w:del>
            </w:ins>
            <w:ins w:id="2202" w:author="Javier Quintana Pérez" w:date="2022-01-24T11:37:00Z">
              <w:del w:id="2203" w:author="mjsierra" w:date="2022-07-29T09:48:00Z">
                <w:r w:rsidRPr="00D919CB">
                  <w:rPr>
                    <w:rFonts w:ascii="Source Sans Pro" w:hAnsi="Source Sans Pro"/>
                    <w:strike/>
                    <w:color w:val="FF0000"/>
                    <w:sz w:val="21"/>
                    <w:szCs w:val="21"/>
                    <w:rPrChange w:id="2204" w:author="Javier Quintana Pérez" w:date="2022-12-01T17:08:00Z">
                      <w:rPr>
                        <w:color w:val="0000FF"/>
                        <w:u w:val="single"/>
                      </w:rPr>
                    </w:rPrChange>
                  </w:rPr>
                  <w:delText>el marcado CE no esté vigente)</w:delText>
                </w:r>
              </w:del>
            </w:ins>
            <w:ins w:id="2205" w:author="Javier Quintana Pérez" w:date="2022-01-24T11:38:00Z">
              <w:del w:id="2206" w:author="mjsierra" w:date="2022-07-29T09:48:00Z">
                <w:r w:rsidRPr="00D919CB">
                  <w:rPr>
                    <w:rFonts w:ascii="Source Sans Pro" w:hAnsi="Source Sans Pro"/>
                    <w:strike/>
                    <w:color w:val="FF0000"/>
                    <w:sz w:val="21"/>
                    <w:szCs w:val="21"/>
                    <w:rPrChange w:id="2207" w:author="Javier Quintana Pérez" w:date="2022-12-01T17:08:00Z">
                      <w:rPr>
                        <w:color w:val="0000FF"/>
                        <w:u w:val="single"/>
                      </w:rPr>
                    </w:rPrChange>
                  </w:rPr>
                  <w:delText xml:space="preserve">, </w:delText>
                </w:r>
              </w:del>
            </w:ins>
            <w:ins w:id="2208" w:author="Javier Quintana Pérez" w:date="2022-01-24T11:41:00Z">
              <w:del w:id="2209" w:author="mjsierra" w:date="2022-07-29T09:48:00Z">
                <w:r w:rsidRPr="00D919CB">
                  <w:rPr>
                    <w:rFonts w:ascii="Source Sans Pro" w:hAnsi="Source Sans Pro"/>
                    <w:strike/>
                    <w:color w:val="FF0000"/>
                    <w:sz w:val="21"/>
                    <w:szCs w:val="21"/>
                    <w:rPrChange w:id="2210" w:author="Javier Quintana Pérez" w:date="2022-12-01T17:08:00Z">
                      <w:rPr>
                        <w:color w:val="0000FF"/>
                        <w:u w:val="single"/>
                      </w:rPr>
                    </w:rPrChange>
                  </w:rPr>
                  <w:delText>se entregará la siguiente documentación según apartado 1.1.7 del Anejo 4 del CodE</w:delText>
                </w:r>
              </w:del>
            </w:ins>
            <w:ins w:id="2211" w:author="Javier Quintana Pérez" w:date="2022-01-24T11:42:00Z">
              <w:del w:id="2212" w:author="mjsierra" w:date="2022-07-29T09:48:00Z">
                <w:r w:rsidRPr="00D919CB">
                  <w:rPr>
                    <w:rFonts w:ascii="Source Sans Pro" w:hAnsi="Source Sans Pro"/>
                    <w:strike/>
                    <w:color w:val="FF0000"/>
                    <w:sz w:val="21"/>
                    <w:szCs w:val="21"/>
                    <w:rPrChange w:id="2213" w:author="Javier Quintana Pérez" w:date="2022-12-01T17:08:00Z">
                      <w:rPr>
                        <w:color w:val="0000FF"/>
                        <w:u w:val="single"/>
                      </w:rPr>
                    </w:rPrChange>
                  </w:rPr>
                  <w:delText>:</w:delText>
                </w:r>
              </w:del>
            </w:ins>
          </w:p>
        </w:tc>
        <w:tc>
          <w:tcPr>
            <w:tcW w:w="738" w:type="pct"/>
            <w:shd w:val="clear" w:color="auto" w:fill="auto"/>
            <w:tcPrChange w:id="2214" w:author="Javier Quintana Pérez" w:date="2022-05-11T15:58:00Z">
              <w:tcPr>
                <w:tcW w:w="738" w:type="pct"/>
                <w:shd w:val="clear" w:color="auto" w:fill="auto"/>
              </w:tcPr>
            </w:tcPrChange>
          </w:tcPr>
          <w:p w:rsidR="00D20BB4" w:rsidRPr="00D41C9D" w:rsidDel="00AD3895" w:rsidRDefault="00D20BB4" w:rsidP="00090B75">
            <w:pPr>
              <w:jc w:val="center"/>
              <w:rPr>
                <w:ins w:id="2215" w:author="Javier Quintana Pérez" w:date="2022-01-24T11:37:00Z"/>
                <w:del w:id="2216" w:author="mjsierra" w:date="2022-07-29T09:48:00Z"/>
                <w:rFonts w:ascii="Source Sans Pro" w:hAnsi="Source Sans Pro"/>
                <w:rPrChange w:id="2217" w:author="Javier Quintana Pérez" w:date="2022-05-09T17:36:00Z">
                  <w:rPr>
                    <w:ins w:id="2218" w:author="Javier Quintana Pérez" w:date="2022-01-24T11:37:00Z"/>
                    <w:del w:id="2219" w:author="mjsierra" w:date="2022-07-29T09:48:00Z"/>
                  </w:rPr>
                </w:rPrChange>
              </w:rPr>
            </w:pPr>
          </w:p>
        </w:tc>
        <w:tc>
          <w:tcPr>
            <w:tcW w:w="673" w:type="pct"/>
            <w:shd w:val="clear" w:color="auto" w:fill="auto"/>
            <w:tcPrChange w:id="2220" w:author="Javier Quintana Pérez" w:date="2022-05-11T15:58:00Z">
              <w:tcPr>
                <w:tcW w:w="673" w:type="pct"/>
                <w:shd w:val="clear" w:color="auto" w:fill="auto"/>
              </w:tcPr>
            </w:tcPrChange>
          </w:tcPr>
          <w:p w:rsidR="00D20BB4" w:rsidRPr="00D41C9D" w:rsidDel="00AD3895" w:rsidRDefault="00D20BB4" w:rsidP="00090B75">
            <w:pPr>
              <w:jc w:val="center"/>
              <w:rPr>
                <w:ins w:id="2221" w:author="Javier Quintana Pérez" w:date="2022-01-24T11:37:00Z"/>
                <w:del w:id="2222" w:author="mjsierra" w:date="2022-07-29T09:48:00Z"/>
                <w:rFonts w:ascii="Source Sans Pro" w:hAnsi="Source Sans Pro"/>
                <w:rPrChange w:id="2223" w:author="Javier Quintana Pérez" w:date="2022-05-09T17:36:00Z">
                  <w:rPr>
                    <w:ins w:id="2224" w:author="Javier Quintana Pérez" w:date="2022-01-24T11:37:00Z"/>
                    <w:del w:id="2225" w:author="mjsierra" w:date="2022-07-29T09:48:00Z"/>
                  </w:rPr>
                </w:rPrChange>
              </w:rPr>
            </w:pPr>
          </w:p>
        </w:tc>
      </w:tr>
      <w:tr w:rsidR="00D20BB4" w:rsidRPr="00D41C9D" w:rsidDel="00AD3895" w:rsidTr="00EC5E64">
        <w:trPr>
          <w:jc w:val="center"/>
          <w:ins w:id="2226" w:author="Javier Quintana Pérez" w:date="2022-01-24T11:37:00Z"/>
          <w:del w:id="2227" w:author="mjsierra" w:date="2022-07-29T09:48:00Z"/>
          <w:trPrChange w:id="2228" w:author="Javier Quintana Pérez" w:date="2022-05-11T15:58:00Z">
            <w:trPr>
              <w:jc w:val="center"/>
            </w:trPr>
          </w:trPrChange>
        </w:trPr>
        <w:tc>
          <w:tcPr>
            <w:tcW w:w="3589" w:type="pct"/>
            <w:tcBorders>
              <w:top w:val="single" w:sz="4" w:space="0" w:color="auto"/>
              <w:bottom w:val="single" w:sz="4" w:space="0" w:color="auto"/>
            </w:tcBorders>
            <w:shd w:val="clear" w:color="auto" w:fill="auto"/>
            <w:tcPrChange w:id="2229" w:author="Javier Quintana Pérez" w:date="2022-05-11T15:58:00Z">
              <w:tcPr>
                <w:tcW w:w="3589" w:type="pct"/>
                <w:shd w:val="clear" w:color="auto" w:fill="auto"/>
              </w:tcPr>
            </w:tcPrChange>
          </w:tcPr>
          <w:p w:rsidR="00000000" w:rsidRDefault="00D919CB">
            <w:pPr>
              <w:pStyle w:val="Prrafodelista"/>
              <w:numPr>
                <w:ilvl w:val="0"/>
                <w:numId w:val="12"/>
              </w:numPr>
              <w:autoSpaceDE w:val="0"/>
              <w:autoSpaceDN w:val="0"/>
              <w:adjustRightInd w:val="0"/>
              <w:rPr>
                <w:ins w:id="2230" w:author="Javier Quintana Pérez" w:date="2022-01-24T11:37:00Z"/>
                <w:del w:id="2231" w:author="mjsierra" w:date="2022-07-29T09:48:00Z"/>
                <w:rFonts w:ascii="Source Sans Pro" w:hAnsi="Source Sans Pro"/>
                <w:strike/>
                <w:sz w:val="21"/>
                <w:szCs w:val="21"/>
                <w:rPrChange w:id="2232" w:author="Javier Quintana Pérez" w:date="2022-12-01T17:08:00Z">
                  <w:rPr>
                    <w:ins w:id="2233" w:author="Javier Quintana Pérez" w:date="2022-01-24T11:37:00Z"/>
                    <w:del w:id="2234" w:author="mjsierra" w:date="2022-07-29T09:48:00Z"/>
                  </w:rPr>
                </w:rPrChange>
              </w:rPr>
              <w:pPrChange w:id="2235" w:author="Javier Quintana Pérez" w:date="2022-01-24T11:42:00Z">
                <w:pPr>
                  <w:tabs>
                    <w:tab w:val="clear" w:pos="567"/>
                  </w:tabs>
                  <w:spacing w:line="240" w:lineRule="auto"/>
                  <w:jc w:val="left"/>
                </w:pPr>
              </w:pPrChange>
            </w:pPr>
            <w:ins w:id="2236" w:author="Javier Quintana Pérez" w:date="2022-01-24T11:41:00Z">
              <w:del w:id="2237" w:author="mjsierra" w:date="2022-07-29T09:48:00Z">
                <w:r w:rsidRPr="00D919CB">
                  <w:rPr>
                    <w:rFonts w:ascii="Source Sans Pro" w:hAnsi="Source Sans Pro"/>
                    <w:strike/>
                    <w:sz w:val="21"/>
                    <w:szCs w:val="21"/>
                    <w:rPrChange w:id="2238" w:author="Javier Quintana Pérez" w:date="2022-12-01T17:08:00Z">
                      <w:rPr>
                        <w:color w:val="0000FF"/>
                        <w:u w:val="single"/>
                      </w:rPr>
                    </w:rPrChange>
                  </w:rPr>
                  <w:delText>¿Consta de declaración firmada por persona física con poder de representación suficiente en la que se garantice el cumplimiento de todas las especificaciones referidas en el Artículo 34 de este Código, en la que constará la identificación del laboratorio que ha efectuado los ensayos que justifican el cumplimiento de las especificaciones y las fechas de emisión de los informes o actas de ensayo?</w:delText>
                </w:r>
              </w:del>
            </w:ins>
          </w:p>
        </w:tc>
        <w:tc>
          <w:tcPr>
            <w:tcW w:w="738" w:type="pct"/>
            <w:shd w:val="clear" w:color="auto" w:fill="auto"/>
            <w:tcPrChange w:id="2239" w:author="Javier Quintana Pérez" w:date="2022-05-11T15:58:00Z">
              <w:tcPr>
                <w:tcW w:w="738" w:type="pct"/>
                <w:shd w:val="clear" w:color="auto" w:fill="auto"/>
              </w:tcPr>
            </w:tcPrChange>
          </w:tcPr>
          <w:p w:rsidR="00D20BB4" w:rsidRPr="00D41C9D" w:rsidDel="00AD3895" w:rsidRDefault="00D20BB4" w:rsidP="00090B75">
            <w:pPr>
              <w:jc w:val="center"/>
              <w:rPr>
                <w:ins w:id="2240" w:author="Javier Quintana Pérez" w:date="2022-01-24T11:37:00Z"/>
                <w:del w:id="2241" w:author="mjsierra" w:date="2022-07-29T09:48:00Z"/>
                <w:rFonts w:ascii="Source Sans Pro" w:hAnsi="Source Sans Pro"/>
                <w:rPrChange w:id="2242" w:author="Javier Quintana Pérez" w:date="2022-05-09T17:36:00Z">
                  <w:rPr>
                    <w:ins w:id="2243" w:author="Javier Quintana Pérez" w:date="2022-01-24T11:37:00Z"/>
                    <w:del w:id="2244" w:author="mjsierra" w:date="2022-07-29T09:48:00Z"/>
                  </w:rPr>
                </w:rPrChange>
              </w:rPr>
            </w:pPr>
          </w:p>
        </w:tc>
        <w:tc>
          <w:tcPr>
            <w:tcW w:w="673" w:type="pct"/>
            <w:shd w:val="clear" w:color="auto" w:fill="auto"/>
            <w:tcPrChange w:id="2245" w:author="Javier Quintana Pérez" w:date="2022-05-11T15:58:00Z">
              <w:tcPr>
                <w:tcW w:w="673" w:type="pct"/>
                <w:shd w:val="clear" w:color="auto" w:fill="auto"/>
              </w:tcPr>
            </w:tcPrChange>
          </w:tcPr>
          <w:p w:rsidR="00D20BB4" w:rsidRPr="00D41C9D" w:rsidDel="00AD3895" w:rsidRDefault="00D20BB4" w:rsidP="00090B75">
            <w:pPr>
              <w:jc w:val="center"/>
              <w:rPr>
                <w:ins w:id="2246" w:author="Javier Quintana Pérez" w:date="2022-01-24T11:37:00Z"/>
                <w:del w:id="2247" w:author="mjsierra" w:date="2022-07-29T09:48:00Z"/>
                <w:rFonts w:ascii="Source Sans Pro" w:hAnsi="Source Sans Pro"/>
                <w:rPrChange w:id="2248" w:author="Javier Quintana Pérez" w:date="2022-05-09T17:36:00Z">
                  <w:rPr>
                    <w:ins w:id="2249" w:author="Javier Quintana Pérez" w:date="2022-01-24T11:37:00Z"/>
                    <w:del w:id="2250" w:author="mjsierra" w:date="2022-07-29T09:48:00Z"/>
                  </w:rPr>
                </w:rPrChange>
              </w:rPr>
            </w:pPr>
          </w:p>
        </w:tc>
      </w:tr>
      <w:tr w:rsidR="00D20BB4" w:rsidRPr="00D41C9D" w:rsidDel="00AD3895" w:rsidTr="00EC5E64">
        <w:trPr>
          <w:jc w:val="center"/>
          <w:ins w:id="2251" w:author="Javier Quintana Pérez" w:date="2022-01-24T11:38:00Z"/>
          <w:del w:id="2252" w:author="mjsierra" w:date="2022-07-29T09:48:00Z"/>
          <w:trPrChange w:id="2253" w:author="Javier Quintana Pérez" w:date="2022-05-11T15:58:00Z">
            <w:trPr>
              <w:jc w:val="center"/>
            </w:trPr>
          </w:trPrChange>
        </w:trPr>
        <w:tc>
          <w:tcPr>
            <w:tcW w:w="3589" w:type="pct"/>
            <w:tcBorders>
              <w:top w:val="single" w:sz="4" w:space="0" w:color="auto"/>
              <w:bottom w:val="single" w:sz="4" w:space="0" w:color="auto"/>
            </w:tcBorders>
            <w:shd w:val="clear" w:color="auto" w:fill="auto"/>
            <w:tcPrChange w:id="2254" w:author="Javier Quintana Pérez" w:date="2022-05-11T15:58:00Z">
              <w:tcPr>
                <w:tcW w:w="3589" w:type="pct"/>
                <w:shd w:val="clear" w:color="auto" w:fill="auto"/>
              </w:tcPr>
            </w:tcPrChange>
          </w:tcPr>
          <w:p w:rsidR="00000000" w:rsidRDefault="00D919CB">
            <w:pPr>
              <w:pStyle w:val="Prrafodelista"/>
              <w:numPr>
                <w:ilvl w:val="0"/>
                <w:numId w:val="12"/>
              </w:numPr>
              <w:autoSpaceDE w:val="0"/>
              <w:autoSpaceDN w:val="0"/>
              <w:adjustRightInd w:val="0"/>
              <w:rPr>
                <w:ins w:id="2255" w:author="Javier Quintana Pérez" w:date="2022-01-24T11:38:00Z"/>
                <w:del w:id="2256" w:author="mjsierra" w:date="2022-07-29T09:48:00Z"/>
                <w:rFonts w:ascii="Source Sans Pro" w:hAnsi="Source Sans Pro"/>
                <w:strike/>
                <w:sz w:val="21"/>
                <w:szCs w:val="21"/>
                <w:rPrChange w:id="2257" w:author="Javier Quintana Pérez" w:date="2022-12-01T17:08:00Z">
                  <w:rPr>
                    <w:ins w:id="2258" w:author="Javier Quintana Pérez" w:date="2022-01-24T11:38:00Z"/>
                    <w:del w:id="2259" w:author="mjsierra" w:date="2022-07-29T09:48:00Z"/>
                  </w:rPr>
                </w:rPrChange>
              </w:rPr>
              <w:pPrChange w:id="2260" w:author="Javier Quintana Pérez" w:date="2022-01-24T11:42:00Z">
                <w:pPr>
                  <w:tabs>
                    <w:tab w:val="clear" w:pos="567"/>
                  </w:tabs>
                  <w:spacing w:line="240" w:lineRule="auto"/>
                  <w:jc w:val="left"/>
                </w:pPr>
              </w:pPrChange>
            </w:pPr>
            <w:ins w:id="2261" w:author="Javier Quintana Pérez" w:date="2022-01-24T11:42:00Z">
              <w:del w:id="2262" w:author="mjsierra" w:date="2022-07-29T09:48:00Z">
                <w:r w:rsidRPr="00D919CB">
                  <w:rPr>
                    <w:rFonts w:ascii="Source Sans Pro" w:hAnsi="Source Sans Pro"/>
                    <w:strike/>
                    <w:sz w:val="21"/>
                    <w:szCs w:val="21"/>
                    <w:rPrChange w:id="2263" w:author="Javier Quintana Pérez" w:date="2022-12-01T17:08:00Z">
                      <w:rPr>
                        <w:color w:val="0000FF"/>
                        <w:u w:val="single"/>
                      </w:rPr>
                    </w:rPrChange>
                  </w:rPr>
                  <w:delText xml:space="preserve">¿Consta de </w:delText>
                </w:r>
              </w:del>
            </w:ins>
            <w:ins w:id="2264" w:author="Javier Quintana Pérez" w:date="2022-01-24T11:43:00Z">
              <w:del w:id="2265" w:author="mjsierra" w:date="2022-07-29T09:48:00Z">
                <w:r w:rsidRPr="00D919CB">
                  <w:rPr>
                    <w:rFonts w:ascii="Source Sans Pro" w:hAnsi="Source Sans Pro"/>
                    <w:strike/>
                    <w:sz w:val="21"/>
                    <w:szCs w:val="21"/>
                    <w:rPrChange w:id="2266" w:author="Javier Quintana Pérez" w:date="2022-12-01T17:08:00Z">
                      <w:rPr>
                        <w:color w:val="0000FF"/>
                        <w:u w:val="single"/>
                      </w:rPr>
                    </w:rPrChange>
                  </w:rPr>
                  <w:delText>i</w:delText>
                </w:r>
              </w:del>
            </w:ins>
            <w:ins w:id="2267" w:author="Javier Quintana Pérez" w:date="2022-01-24T11:42:00Z">
              <w:del w:id="2268" w:author="mjsierra" w:date="2022-07-29T09:48:00Z">
                <w:r w:rsidRPr="00D919CB">
                  <w:rPr>
                    <w:rFonts w:ascii="Source Sans Pro" w:hAnsi="Source Sans Pro"/>
                    <w:strike/>
                    <w:sz w:val="21"/>
                    <w:szCs w:val="21"/>
                    <w:rPrChange w:id="2269" w:author="Javier Quintana Pérez" w:date="2022-12-01T17:08:00Z">
                      <w:rPr>
                        <w:rFonts w:ascii="Roboto-Light" w:hAnsi="Roboto-Light" w:cs="Roboto-Light"/>
                        <w:color w:val="585757"/>
                        <w:u w:val="single"/>
                      </w:rPr>
                    </w:rPrChange>
                  </w:rPr>
                  <w:delText>nforme o acta de ensayo, emitido por un laboratorio que incluya los resultados de todas las características referidas en el Artículo 34 del CodE</w:delText>
                </w:r>
              </w:del>
            </w:ins>
            <w:ins w:id="2270" w:author="Javier Quintana Pérez" w:date="2022-01-24T11:43:00Z">
              <w:del w:id="2271" w:author="mjsierra" w:date="2022-07-29T09:48:00Z">
                <w:r w:rsidRPr="00D919CB">
                  <w:rPr>
                    <w:rFonts w:ascii="Source Sans Pro" w:hAnsi="Source Sans Pro"/>
                    <w:strike/>
                    <w:sz w:val="21"/>
                    <w:szCs w:val="21"/>
                    <w:rPrChange w:id="2272" w:author="Javier Quintana Pérez" w:date="2022-12-01T17:08:00Z">
                      <w:rPr>
                        <w:color w:val="0000FF"/>
                        <w:u w:val="single"/>
                      </w:rPr>
                    </w:rPrChange>
                  </w:rPr>
                  <w:delText>?</w:delText>
                </w:r>
              </w:del>
            </w:ins>
          </w:p>
        </w:tc>
        <w:tc>
          <w:tcPr>
            <w:tcW w:w="738" w:type="pct"/>
            <w:shd w:val="clear" w:color="auto" w:fill="auto"/>
            <w:tcPrChange w:id="2273" w:author="Javier Quintana Pérez" w:date="2022-05-11T15:58:00Z">
              <w:tcPr>
                <w:tcW w:w="738" w:type="pct"/>
                <w:shd w:val="clear" w:color="auto" w:fill="auto"/>
              </w:tcPr>
            </w:tcPrChange>
          </w:tcPr>
          <w:p w:rsidR="00D20BB4" w:rsidRPr="00D41C9D" w:rsidDel="00AD3895" w:rsidRDefault="00D20BB4" w:rsidP="00090B75">
            <w:pPr>
              <w:jc w:val="center"/>
              <w:rPr>
                <w:ins w:id="2274" w:author="Javier Quintana Pérez" w:date="2022-01-24T11:38:00Z"/>
                <w:del w:id="2275" w:author="mjsierra" w:date="2022-07-29T09:48:00Z"/>
                <w:rFonts w:ascii="Source Sans Pro" w:hAnsi="Source Sans Pro"/>
                <w:rPrChange w:id="2276" w:author="Javier Quintana Pérez" w:date="2022-05-09T17:36:00Z">
                  <w:rPr>
                    <w:ins w:id="2277" w:author="Javier Quintana Pérez" w:date="2022-01-24T11:38:00Z"/>
                    <w:del w:id="2278" w:author="mjsierra" w:date="2022-07-29T09:48:00Z"/>
                  </w:rPr>
                </w:rPrChange>
              </w:rPr>
            </w:pPr>
          </w:p>
        </w:tc>
        <w:tc>
          <w:tcPr>
            <w:tcW w:w="673" w:type="pct"/>
            <w:shd w:val="clear" w:color="auto" w:fill="auto"/>
            <w:tcPrChange w:id="2279" w:author="Javier Quintana Pérez" w:date="2022-05-11T15:58:00Z">
              <w:tcPr>
                <w:tcW w:w="673" w:type="pct"/>
                <w:shd w:val="clear" w:color="auto" w:fill="auto"/>
              </w:tcPr>
            </w:tcPrChange>
          </w:tcPr>
          <w:p w:rsidR="00D20BB4" w:rsidRPr="00D41C9D" w:rsidDel="00AD3895" w:rsidRDefault="00D20BB4" w:rsidP="00090B75">
            <w:pPr>
              <w:jc w:val="center"/>
              <w:rPr>
                <w:ins w:id="2280" w:author="Javier Quintana Pérez" w:date="2022-01-24T11:38:00Z"/>
                <w:del w:id="2281" w:author="mjsierra" w:date="2022-07-29T09:48:00Z"/>
                <w:rFonts w:ascii="Source Sans Pro" w:hAnsi="Source Sans Pro"/>
                <w:rPrChange w:id="2282" w:author="Javier Quintana Pérez" w:date="2022-05-09T17:36:00Z">
                  <w:rPr>
                    <w:ins w:id="2283" w:author="Javier Quintana Pérez" w:date="2022-01-24T11:38:00Z"/>
                    <w:del w:id="2284" w:author="mjsierra" w:date="2022-07-29T09:48:00Z"/>
                  </w:rPr>
                </w:rPrChange>
              </w:rPr>
            </w:pPr>
          </w:p>
        </w:tc>
      </w:tr>
      <w:tr w:rsidR="00D20BB4" w:rsidRPr="00D41C9D" w:rsidDel="00AD3895" w:rsidTr="00EC5E64">
        <w:trPr>
          <w:jc w:val="center"/>
          <w:ins w:id="2285" w:author="Javier Quintana Pérez" w:date="2022-01-24T11:38:00Z"/>
          <w:del w:id="2286" w:author="mjsierra" w:date="2022-07-29T09:48:00Z"/>
          <w:trPrChange w:id="2287" w:author="Javier Quintana Pérez" w:date="2022-05-11T15:58:00Z">
            <w:trPr>
              <w:jc w:val="center"/>
            </w:trPr>
          </w:trPrChange>
        </w:trPr>
        <w:tc>
          <w:tcPr>
            <w:tcW w:w="3589" w:type="pct"/>
            <w:tcBorders>
              <w:top w:val="single" w:sz="4" w:space="0" w:color="auto"/>
            </w:tcBorders>
            <w:shd w:val="clear" w:color="auto" w:fill="auto"/>
            <w:tcPrChange w:id="2288" w:author="Javier Quintana Pérez" w:date="2022-05-11T15:58:00Z">
              <w:tcPr>
                <w:tcW w:w="3589" w:type="pct"/>
                <w:shd w:val="clear" w:color="auto" w:fill="auto"/>
              </w:tcPr>
            </w:tcPrChange>
          </w:tcPr>
          <w:p w:rsidR="00000000" w:rsidRDefault="00D919CB">
            <w:pPr>
              <w:pStyle w:val="Prrafodelista"/>
              <w:numPr>
                <w:ilvl w:val="0"/>
                <w:numId w:val="12"/>
              </w:numPr>
              <w:autoSpaceDE w:val="0"/>
              <w:autoSpaceDN w:val="0"/>
              <w:adjustRightInd w:val="0"/>
              <w:rPr>
                <w:ins w:id="2289" w:author="Javier Quintana Pérez" w:date="2022-01-24T11:38:00Z"/>
                <w:del w:id="2290" w:author="mjsierra" w:date="2022-07-29T09:48:00Z"/>
                <w:rFonts w:ascii="Source Sans Pro" w:hAnsi="Source Sans Pro"/>
                <w:strike/>
                <w:sz w:val="21"/>
                <w:szCs w:val="21"/>
                <w:rPrChange w:id="2291" w:author="Javier Quintana Pérez" w:date="2022-12-01T17:08:00Z">
                  <w:rPr>
                    <w:ins w:id="2292" w:author="Javier Quintana Pérez" w:date="2022-01-24T11:38:00Z"/>
                    <w:del w:id="2293" w:author="mjsierra" w:date="2022-07-29T09:48:00Z"/>
                  </w:rPr>
                </w:rPrChange>
              </w:rPr>
              <w:pPrChange w:id="2294" w:author="Javier Quintana Pérez" w:date="2022-01-24T11:43:00Z">
                <w:pPr>
                  <w:tabs>
                    <w:tab w:val="clear" w:pos="567"/>
                  </w:tabs>
                  <w:spacing w:line="240" w:lineRule="auto"/>
                  <w:jc w:val="left"/>
                </w:pPr>
              </w:pPrChange>
            </w:pPr>
            <w:ins w:id="2295" w:author="Javier Quintana Pérez" w:date="2022-01-24T11:44:00Z">
              <w:del w:id="2296" w:author="mjsierra" w:date="2022-07-29T09:48:00Z">
                <w:r w:rsidRPr="00D919CB">
                  <w:rPr>
                    <w:rFonts w:ascii="Source Sans Pro" w:hAnsi="Source Sans Pro"/>
                    <w:strike/>
                    <w:sz w:val="21"/>
                    <w:szCs w:val="21"/>
                    <w:rPrChange w:id="2297" w:author="Javier Quintana Pérez" w:date="2022-12-01T17:08:00Z">
                      <w:rPr>
                        <w:color w:val="0000FF"/>
                        <w:u w:val="single"/>
                      </w:rPr>
                    </w:rPrChange>
                  </w:rPr>
                  <w:delText>¿Consta de declaración del laboratorio de cumplir los requisitos contemplados en el apartado 17.2.2.</w:delText>
                </w:r>
              </w:del>
            </w:ins>
            <w:ins w:id="2298" w:author="Javier Quintana Pérez" w:date="2022-01-24T11:43:00Z">
              <w:del w:id="2299" w:author="mjsierra" w:date="2022-07-29T09:48:00Z">
                <w:r w:rsidRPr="00D919CB">
                  <w:rPr>
                    <w:rFonts w:ascii="Source Sans Pro" w:hAnsi="Source Sans Pro"/>
                    <w:strike/>
                    <w:sz w:val="21"/>
                    <w:szCs w:val="21"/>
                    <w:rPrChange w:id="2300" w:author="Javier Quintana Pérez" w:date="2022-12-01T17:08:00Z">
                      <w:rPr>
                        <w:rFonts w:ascii="Roboto-Light" w:hAnsi="Roboto-Light" w:cs="Roboto-Light"/>
                        <w:color w:val="585757"/>
                        <w:u w:val="single"/>
                      </w:rPr>
                    </w:rPrChange>
                  </w:rPr>
                  <w:delText>1 del CodE?</w:delText>
                </w:r>
              </w:del>
            </w:ins>
          </w:p>
        </w:tc>
        <w:tc>
          <w:tcPr>
            <w:tcW w:w="738" w:type="pct"/>
            <w:shd w:val="clear" w:color="auto" w:fill="auto"/>
            <w:tcPrChange w:id="2301" w:author="Javier Quintana Pérez" w:date="2022-05-11T15:58:00Z">
              <w:tcPr>
                <w:tcW w:w="738" w:type="pct"/>
                <w:shd w:val="clear" w:color="auto" w:fill="auto"/>
              </w:tcPr>
            </w:tcPrChange>
          </w:tcPr>
          <w:p w:rsidR="00D20BB4" w:rsidRPr="00D41C9D" w:rsidDel="00AD3895" w:rsidRDefault="00D20BB4" w:rsidP="00090B75">
            <w:pPr>
              <w:jc w:val="center"/>
              <w:rPr>
                <w:ins w:id="2302" w:author="Javier Quintana Pérez" w:date="2022-01-24T11:38:00Z"/>
                <w:del w:id="2303" w:author="mjsierra" w:date="2022-07-29T09:48:00Z"/>
                <w:rFonts w:ascii="Source Sans Pro" w:hAnsi="Source Sans Pro"/>
                <w:rPrChange w:id="2304" w:author="Javier Quintana Pérez" w:date="2022-05-09T17:36:00Z">
                  <w:rPr>
                    <w:ins w:id="2305" w:author="Javier Quintana Pérez" w:date="2022-01-24T11:38:00Z"/>
                    <w:del w:id="2306" w:author="mjsierra" w:date="2022-07-29T09:48:00Z"/>
                  </w:rPr>
                </w:rPrChange>
              </w:rPr>
            </w:pPr>
          </w:p>
        </w:tc>
        <w:tc>
          <w:tcPr>
            <w:tcW w:w="673" w:type="pct"/>
            <w:shd w:val="clear" w:color="auto" w:fill="auto"/>
            <w:tcPrChange w:id="2307" w:author="Javier Quintana Pérez" w:date="2022-05-11T15:58:00Z">
              <w:tcPr>
                <w:tcW w:w="673" w:type="pct"/>
                <w:shd w:val="clear" w:color="auto" w:fill="auto"/>
              </w:tcPr>
            </w:tcPrChange>
          </w:tcPr>
          <w:p w:rsidR="00D20BB4" w:rsidRPr="00D41C9D" w:rsidDel="00AD3895" w:rsidRDefault="00D20BB4" w:rsidP="00090B75">
            <w:pPr>
              <w:jc w:val="center"/>
              <w:rPr>
                <w:ins w:id="2308" w:author="Javier Quintana Pérez" w:date="2022-01-24T11:38:00Z"/>
                <w:del w:id="2309" w:author="mjsierra" w:date="2022-07-29T09:48:00Z"/>
                <w:rFonts w:ascii="Source Sans Pro" w:hAnsi="Source Sans Pro"/>
                <w:rPrChange w:id="2310" w:author="Javier Quintana Pérez" w:date="2022-05-09T17:36:00Z">
                  <w:rPr>
                    <w:ins w:id="2311" w:author="Javier Quintana Pérez" w:date="2022-01-24T11:38:00Z"/>
                    <w:del w:id="2312" w:author="mjsierra" w:date="2022-07-29T09:48:00Z"/>
                  </w:rPr>
                </w:rPrChange>
              </w:rPr>
            </w:pPr>
          </w:p>
        </w:tc>
      </w:tr>
      <w:tr w:rsidR="00D20BB4" w:rsidRPr="00D41C9D" w:rsidDel="00AD3895" w:rsidTr="002F4DD4">
        <w:trPr>
          <w:jc w:val="center"/>
          <w:ins w:id="2313" w:author="Javier Quintana Pérez" w:date="2022-01-24T11:37:00Z"/>
          <w:del w:id="2314" w:author="mjsierra" w:date="2022-07-29T09:48:00Z"/>
        </w:trPr>
        <w:tc>
          <w:tcPr>
            <w:tcW w:w="3589" w:type="pct"/>
            <w:shd w:val="clear" w:color="auto" w:fill="auto"/>
          </w:tcPr>
          <w:p w:rsidR="00D20BB4" w:rsidRPr="0096581D" w:rsidDel="00AD3895" w:rsidRDefault="00D20BB4" w:rsidP="001C21B3">
            <w:pPr>
              <w:tabs>
                <w:tab w:val="clear" w:pos="567"/>
              </w:tabs>
              <w:spacing w:line="240" w:lineRule="auto"/>
              <w:jc w:val="left"/>
              <w:rPr>
                <w:ins w:id="2315" w:author="Javier Quintana Pérez" w:date="2022-01-24T11:37:00Z"/>
                <w:del w:id="2316" w:author="mjsierra" w:date="2022-07-29T09:48:00Z"/>
                <w:rFonts w:ascii="Source Sans Pro" w:hAnsi="Source Sans Pro"/>
                <w:sz w:val="21"/>
                <w:szCs w:val="21"/>
                <w:rPrChange w:id="2317" w:author="Javier Quintana Pérez" w:date="2022-12-01T17:08:00Z">
                  <w:rPr>
                    <w:ins w:id="2318" w:author="Javier Quintana Pérez" w:date="2022-01-24T11:37:00Z"/>
                    <w:del w:id="2319" w:author="mjsierra" w:date="2022-07-29T09:48:00Z"/>
                  </w:rPr>
                </w:rPrChange>
              </w:rPr>
            </w:pPr>
          </w:p>
        </w:tc>
        <w:tc>
          <w:tcPr>
            <w:tcW w:w="738" w:type="pct"/>
            <w:shd w:val="clear" w:color="auto" w:fill="auto"/>
          </w:tcPr>
          <w:p w:rsidR="00D20BB4" w:rsidRPr="00D41C9D" w:rsidDel="00AD3895" w:rsidRDefault="00D20BB4" w:rsidP="00090B75">
            <w:pPr>
              <w:jc w:val="center"/>
              <w:rPr>
                <w:ins w:id="2320" w:author="Javier Quintana Pérez" w:date="2022-01-24T11:37:00Z"/>
                <w:del w:id="2321" w:author="mjsierra" w:date="2022-07-29T09:48:00Z"/>
                <w:rFonts w:ascii="Source Sans Pro" w:hAnsi="Source Sans Pro"/>
                <w:rPrChange w:id="2322" w:author="Javier Quintana Pérez" w:date="2022-05-09T17:36:00Z">
                  <w:rPr>
                    <w:ins w:id="2323" w:author="Javier Quintana Pérez" w:date="2022-01-24T11:37:00Z"/>
                    <w:del w:id="2324" w:author="mjsierra" w:date="2022-07-29T09:48:00Z"/>
                  </w:rPr>
                </w:rPrChange>
              </w:rPr>
            </w:pPr>
          </w:p>
        </w:tc>
        <w:tc>
          <w:tcPr>
            <w:tcW w:w="673" w:type="pct"/>
            <w:shd w:val="clear" w:color="auto" w:fill="auto"/>
          </w:tcPr>
          <w:p w:rsidR="00D20BB4" w:rsidRPr="00D41C9D" w:rsidDel="00AD3895" w:rsidRDefault="00D20BB4" w:rsidP="00090B75">
            <w:pPr>
              <w:jc w:val="center"/>
              <w:rPr>
                <w:ins w:id="2325" w:author="Javier Quintana Pérez" w:date="2022-01-24T11:37:00Z"/>
                <w:del w:id="2326" w:author="mjsierra" w:date="2022-07-29T09:48:00Z"/>
                <w:rFonts w:ascii="Source Sans Pro" w:hAnsi="Source Sans Pro"/>
                <w:rPrChange w:id="2327" w:author="Javier Quintana Pérez" w:date="2022-05-09T17:36:00Z">
                  <w:rPr>
                    <w:ins w:id="2328" w:author="Javier Quintana Pérez" w:date="2022-01-24T11:37:00Z"/>
                    <w:del w:id="2329" w:author="mjsierra" w:date="2022-07-29T09:48:00Z"/>
                  </w:rPr>
                </w:rPrChange>
              </w:rPr>
            </w:pPr>
          </w:p>
        </w:tc>
      </w:tr>
      <w:tr w:rsidR="00090B75" w:rsidRPr="00D41C9D" w:rsidDel="00AD3895" w:rsidTr="002F4DD4">
        <w:trPr>
          <w:jc w:val="center"/>
          <w:del w:id="2330" w:author="mjsierra" w:date="2022-07-29T09:49:00Z"/>
        </w:trPr>
        <w:tc>
          <w:tcPr>
            <w:tcW w:w="3589" w:type="pct"/>
            <w:shd w:val="clear" w:color="auto" w:fill="auto"/>
          </w:tcPr>
          <w:p w:rsidR="00090B75" w:rsidRPr="0096581D" w:rsidDel="00AD3895" w:rsidRDefault="00D919CB" w:rsidP="001C21B3">
            <w:pPr>
              <w:tabs>
                <w:tab w:val="clear" w:pos="567"/>
              </w:tabs>
              <w:spacing w:line="240" w:lineRule="auto"/>
              <w:jc w:val="left"/>
              <w:rPr>
                <w:del w:id="2331" w:author="mjsierra" w:date="2022-07-29T09:49:00Z"/>
                <w:rFonts w:ascii="Source Sans Pro" w:hAnsi="Source Sans Pro"/>
                <w:strike/>
                <w:sz w:val="21"/>
                <w:szCs w:val="21"/>
                <w:rPrChange w:id="2332" w:author="Javier Quintana Pérez" w:date="2022-12-01T17:08:00Z">
                  <w:rPr>
                    <w:del w:id="2333" w:author="mjsierra" w:date="2022-07-29T09:49:00Z"/>
                  </w:rPr>
                </w:rPrChange>
              </w:rPr>
            </w:pPr>
            <w:del w:id="2334" w:author="mjsierra" w:date="2022-07-29T09:49:00Z">
              <w:r w:rsidRPr="00D919CB">
                <w:rPr>
                  <w:rFonts w:ascii="Source Sans Pro" w:hAnsi="Source Sans Pro"/>
                  <w:strike/>
                  <w:sz w:val="21"/>
                  <w:szCs w:val="21"/>
                  <w:rPrChange w:id="2335" w:author="Javier Quintana Pérez" w:date="2022-12-01T17:08:00Z">
                    <w:rPr>
                      <w:color w:val="0000FF"/>
                      <w:u w:val="single"/>
                    </w:rPr>
                  </w:rPrChange>
                </w:rPr>
                <w:delText>¿Consta en la documentación el nombre del laboratorio que realiza los ensayos?</w:delText>
              </w:r>
            </w:del>
          </w:p>
        </w:tc>
        <w:tc>
          <w:tcPr>
            <w:tcW w:w="738" w:type="pct"/>
            <w:shd w:val="clear" w:color="auto" w:fill="auto"/>
          </w:tcPr>
          <w:p w:rsidR="00090B75" w:rsidRPr="00D41C9D" w:rsidDel="00AD3895" w:rsidRDefault="00090B75" w:rsidP="00090B75">
            <w:pPr>
              <w:jc w:val="center"/>
              <w:rPr>
                <w:del w:id="2336" w:author="mjsierra" w:date="2022-07-29T09:49:00Z"/>
                <w:rFonts w:ascii="Source Sans Pro" w:hAnsi="Source Sans Pro"/>
                <w:rPrChange w:id="2337" w:author="Javier Quintana Pérez" w:date="2022-05-09T17:36:00Z">
                  <w:rPr>
                    <w:del w:id="2338" w:author="mjsierra" w:date="2022-07-29T09:49:00Z"/>
                  </w:rPr>
                </w:rPrChange>
              </w:rPr>
            </w:pPr>
          </w:p>
        </w:tc>
        <w:tc>
          <w:tcPr>
            <w:tcW w:w="673" w:type="pct"/>
            <w:shd w:val="clear" w:color="auto" w:fill="auto"/>
          </w:tcPr>
          <w:p w:rsidR="00090B75" w:rsidRPr="00D41C9D" w:rsidDel="00AD3895" w:rsidRDefault="00090B75" w:rsidP="00090B75">
            <w:pPr>
              <w:jc w:val="center"/>
              <w:rPr>
                <w:del w:id="2339" w:author="mjsierra" w:date="2022-07-29T09:49:00Z"/>
                <w:rFonts w:ascii="Source Sans Pro" w:hAnsi="Source Sans Pro"/>
                <w:rPrChange w:id="2340" w:author="Javier Quintana Pérez" w:date="2022-05-09T17:36:00Z">
                  <w:rPr>
                    <w:del w:id="2341" w:author="mjsierra" w:date="2022-07-29T09:49:00Z"/>
                  </w:rPr>
                </w:rPrChange>
              </w:rPr>
            </w:pPr>
          </w:p>
        </w:tc>
      </w:tr>
      <w:tr w:rsidR="00090B75" w:rsidRPr="00D41C9D" w:rsidDel="00AD3895" w:rsidTr="002F4DD4">
        <w:trPr>
          <w:jc w:val="center"/>
          <w:del w:id="2342" w:author="mjsierra" w:date="2022-07-29T09:49:00Z"/>
        </w:trPr>
        <w:tc>
          <w:tcPr>
            <w:tcW w:w="3589" w:type="pct"/>
            <w:shd w:val="clear" w:color="auto" w:fill="auto"/>
          </w:tcPr>
          <w:p w:rsidR="00000000" w:rsidRDefault="00D919CB">
            <w:pPr>
              <w:tabs>
                <w:tab w:val="clear" w:pos="567"/>
              </w:tabs>
              <w:spacing w:line="240" w:lineRule="auto"/>
              <w:rPr>
                <w:del w:id="2343" w:author="mjsierra" w:date="2022-07-29T09:49:00Z"/>
                <w:rFonts w:ascii="Source Sans Pro" w:hAnsi="Source Sans Pro"/>
                <w:strike/>
                <w:sz w:val="21"/>
                <w:szCs w:val="21"/>
                <w:rPrChange w:id="2344" w:author="Javier Quintana Pérez" w:date="2022-12-01T17:08:00Z">
                  <w:rPr>
                    <w:del w:id="2345" w:author="mjsierra" w:date="2022-07-29T09:49:00Z"/>
                  </w:rPr>
                </w:rPrChange>
              </w:rPr>
              <w:pPrChange w:id="2346" w:author="Javier Quintana Pérez" w:date="2022-05-09T10:51:00Z">
                <w:pPr>
                  <w:tabs>
                    <w:tab w:val="clear" w:pos="567"/>
                  </w:tabs>
                  <w:spacing w:line="240" w:lineRule="auto"/>
                  <w:jc w:val="left"/>
                </w:pPr>
              </w:pPrChange>
            </w:pPr>
            <w:del w:id="2347" w:author="mjsierra" w:date="2022-07-29T09:49:00Z">
              <w:r w:rsidRPr="00D919CB">
                <w:rPr>
                  <w:rFonts w:ascii="Source Sans Pro" w:hAnsi="Source Sans Pro"/>
                  <w:strike/>
                  <w:sz w:val="21"/>
                  <w:szCs w:val="21"/>
                  <w:rPrChange w:id="2348" w:author="Javier Quintana Pérez" w:date="2022-12-01T17:08:00Z">
                    <w:rPr>
                      <w:color w:val="0000FF"/>
                      <w:u w:val="single"/>
                    </w:rPr>
                  </w:rPrChange>
                </w:rPr>
                <w:delText>¿Está éste acreditado conforme a la norma UNE-EN ISO/IEC 17025 para los ensayos referidos?</w:delText>
              </w:r>
            </w:del>
          </w:p>
        </w:tc>
        <w:tc>
          <w:tcPr>
            <w:tcW w:w="738" w:type="pct"/>
            <w:shd w:val="clear" w:color="auto" w:fill="auto"/>
          </w:tcPr>
          <w:p w:rsidR="00090B75" w:rsidRPr="00D41C9D" w:rsidDel="00AD3895" w:rsidRDefault="00090B75" w:rsidP="00090B75">
            <w:pPr>
              <w:jc w:val="center"/>
              <w:rPr>
                <w:del w:id="2349" w:author="mjsierra" w:date="2022-07-29T09:49:00Z"/>
                <w:rFonts w:ascii="Source Sans Pro" w:hAnsi="Source Sans Pro"/>
                <w:rPrChange w:id="2350" w:author="Javier Quintana Pérez" w:date="2022-05-09T17:36:00Z">
                  <w:rPr>
                    <w:del w:id="2351" w:author="mjsierra" w:date="2022-07-29T09:49:00Z"/>
                  </w:rPr>
                </w:rPrChange>
              </w:rPr>
            </w:pPr>
          </w:p>
        </w:tc>
        <w:tc>
          <w:tcPr>
            <w:tcW w:w="673" w:type="pct"/>
            <w:shd w:val="clear" w:color="auto" w:fill="auto"/>
          </w:tcPr>
          <w:p w:rsidR="00090B75" w:rsidRPr="00D41C9D" w:rsidDel="00AD3895" w:rsidRDefault="00090B75" w:rsidP="00090B75">
            <w:pPr>
              <w:jc w:val="center"/>
              <w:rPr>
                <w:del w:id="2352" w:author="mjsierra" w:date="2022-07-29T09:49:00Z"/>
                <w:rFonts w:ascii="Source Sans Pro" w:hAnsi="Source Sans Pro"/>
                <w:rPrChange w:id="2353" w:author="Javier Quintana Pérez" w:date="2022-05-09T17:36:00Z">
                  <w:rPr>
                    <w:del w:id="2354" w:author="mjsierra" w:date="2022-07-29T09:49:00Z"/>
                  </w:rPr>
                </w:rPrChange>
              </w:rPr>
            </w:pPr>
          </w:p>
        </w:tc>
      </w:tr>
      <w:tr w:rsidR="00090B75" w:rsidRPr="00D41C9D" w:rsidTr="002F4DD4">
        <w:trPr>
          <w:jc w:val="center"/>
        </w:trPr>
        <w:tc>
          <w:tcPr>
            <w:tcW w:w="3589" w:type="pct"/>
            <w:shd w:val="clear" w:color="auto" w:fill="auto"/>
          </w:tcPr>
          <w:p w:rsidR="00090B75" w:rsidRPr="0096581D" w:rsidDel="00AD3895" w:rsidRDefault="00D919CB" w:rsidP="001C21B3">
            <w:pPr>
              <w:tabs>
                <w:tab w:val="clear" w:pos="567"/>
              </w:tabs>
              <w:spacing w:line="240" w:lineRule="auto"/>
              <w:jc w:val="left"/>
              <w:rPr>
                <w:ins w:id="2355" w:author="Javier Quintana Pérez" w:date="2022-01-24T11:45:00Z"/>
                <w:del w:id="2356" w:author="mjsierra" w:date="2022-07-29T09:49:00Z"/>
                <w:rFonts w:ascii="Source Sans Pro" w:hAnsi="Source Sans Pro"/>
                <w:strike/>
                <w:sz w:val="21"/>
                <w:szCs w:val="21"/>
                <w:rPrChange w:id="2357" w:author="Javier Quintana Pérez" w:date="2022-12-01T17:08:00Z">
                  <w:rPr>
                    <w:ins w:id="2358" w:author="Javier Quintana Pérez" w:date="2022-01-24T11:45:00Z"/>
                    <w:del w:id="2359" w:author="mjsierra" w:date="2022-07-29T09:49:00Z"/>
                    <w:strike/>
                  </w:rPr>
                </w:rPrChange>
              </w:rPr>
            </w:pPr>
            <w:del w:id="2360" w:author="mjsierra" w:date="2022-07-29T09:49:00Z">
              <w:r w:rsidRPr="00D919CB">
                <w:rPr>
                  <w:rFonts w:ascii="Source Sans Pro" w:hAnsi="Source Sans Pro"/>
                  <w:strike/>
                  <w:sz w:val="21"/>
                  <w:szCs w:val="21"/>
                  <w:rPrChange w:id="2361" w:author="Javier Quintana Pérez" w:date="2022-12-01T17:08:00Z">
                    <w:rPr>
                      <w:color w:val="0000FF"/>
                      <w:u w:val="single"/>
                    </w:rPr>
                  </w:rPrChange>
                </w:rPr>
                <w:delText>Para los aceros soldables de especial ductilidad, ¿se dispone de los certificados de fatiga y de deformación alternativa?</w:delText>
              </w:r>
            </w:del>
          </w:p>
          <w:p w:rsidR="00000000" w:rsidRDefault="00D919CB">
            <w:pPr>
              <w:tabs>
                <w:tab w:val="clear" w:pos="567"/>
              </w:tabs>
              <w:spacing w:line="240" w:lineRule="auto"/>
              <w:rPr>
                <w:rFonts w:ascii="Source Sans Pro" w:hAnsi="Source Sans Pro"/>
                <w:sz w:val="21"/>
                <w:szCs w:val="21"/>
                <w:rPrChange w:id="2362" w:author="Javier Quintana Pérez" w:date="2022-12-01T17:08:00Z">
                  <w:rPr/>
                </w:rPrChange>
              </w:rPr>
              <w:pPrChange w:id="2363" w:author="Javier Quintana Pérez" w:date="2022-05-09T10:51:00Z">
                <w:pPr>
                  <w:tabs>
                    <w:tab w:val="clear" w:pos="567"/>
                  </w:tabs>
                  <w:spacing w:line="240" w:lineRule="auto"/>
                  <w:jc w:val="left"/>
                </w:pPr>
              </w:pPrChange>
            </w:pPr>
            <w:ins w:id="2364" w:author="Javier Quintana Pérez" w:date="2022-01-24T11:46:00Z">
              <w:r w:rsidRPr="00D919CB">
                <w:rPr>
                  <w:rFonts w:ascii="Source Sans Pro" w:hAnsi="Source Sans Pro"/>
                  <w:sz w:val="21"/>
                  <w:szCs w:val="21"/>
                  <w:rPrChange w:id="2365" w:author="Javier Quintana Pérez" w:date="2022-12-01T17:08:00Z">
                    <w:rPr>
                      <w:color w:val="0000FF"/>
                      <w:u w:val="single"/>
                    </w:rPr>
                  </w:rPrChange>
                </w:rPr>
                <w:t>Para los acero</w:t>
              </w:r>
            </w:ins>
            <w:ins w:id="2366" w:author="Javier Quintana Pérez" w:date="2022-01-24T11:47:00Z">
              <w:r w:rsidRPr="00D919CB">
                <w:rPr>
                  <w:rFonts w:ascii="Source Sans Pro" w:hAnsi="Source Sans Pro"/>
                  <w:sz w:val="21"/>
                  <w:szCs w:val="21"/>
                  <w:rPrChange w:id="2367" w:author="Javier Quintana Pérez" w:date="2022-12-01T17:08:00Z">
                    <w:rPr>
                      <w:color w:val="0000FF"/>
                      <w:u w:val="single"/>
                    </w:rPr>
                  </w:rPrChange>
                </w:rPr>
                <w:t>s soldables de especial ductilidad, ¿se dispones de los informes o actas de los ensayos de fatiga y de carga cíclica?</w:t>
              </w:r>
            </w:ins>
          </w:p>
        </w:tc>
        <w:tc>
          <w:tcPr>
            <w:tcW w:w="738" w:type="pct"/>
            <w:shd w:val="clear" w:color="auto" w:fill="auto"/>
          </w:tcPr>
          <w:p w:rsidR="00090B75" w:rsidRPr="00D41C9D" w:rsidRDefault="00090B75" w:rsidP="00090B75">
            <w:pPr>
              <w:jc w:val="center"/>
              <w:rPr>
                <w:rFonts w:ascii="Source Sans Pro" w:hAnsi="Source Sans Pro"/>
                <w:rPrChange w:id="2368" w:author="Javier Quintana Pérez" w:date="2022-05-09T17:36:00Z">
                  <w:rPr/>
                </w:rPrChange>
              </w:rPr>
            </w:pPr>
          </w:p>
        </w:tc>
        <w:tc>
          <w:tcPr>
            <w:tcW w:w="673" w:type="pct"/>
            <w:shd w:val="clear" w:color="auto" w:fill="auto"/>
          </w:tcPr>
          <w:p w:rsidR="00090B75" w:rsidRPr="00D41C9D" w:rsidRDefault="00090B75" w:rsidP="00090B75">
            <w:pPr>
              <w:jc w:val="center"/>
              <w:rPr>
                <w:rFonts w:ascii="Source Sans Pro" w:hAnsi="Source Sans Pro"/>
                <w:rPrChange w:id="2369" w:author="Javier Quintana Pérez" w:date="2022-05-09T17:36:00Z">
                  <w:rPr/>
                </w:rPrChange>
              </w:rPr>
            </w:pPr>
          </w:p>
        </w:tc>
      </w:tr>
      <w:tr w:rsidR="00090B75" w:rsidRPr="00D41C9D" w:rsidTr="002F4DD4">
        <w:trPr>
          <w:jc w:val="center"/>
        </w:trPr>
        <w:tc>
          <w:tcPr>
            <w:tcW w:w="3589" w:type="pct"/>
            <w:shd w:val="clear" w:color="auto" w:fill="auto"/>
          </w:tcPr>
          <w:p w:rsidR="00090B75" w:rsidRPr="0096581D" w:rsidDel="00AD3895" w:rsidRDefault="00D919CB" w:rsidP="001C21B3">
            <w:pPr>
              <w:tabs>
                <w:tab w:val="clear" w:pos="567"/>
              </w:tabs>
              <w:spacing w:line="240" w:lineRule="auto"/>
              <w:jc w:val="left"/>
              <w:rPr>
                <w:ins w:id="2370" w:author="Javier Quintana Pérez" w:date="2022-01-24T11:48:00Z"/>
                <w:del w:id="2371" w:author="mjsierra" w:date="2022-07-29T09:49:00Z"/>
                <w:rFonts w:ascii="Source Sans Pro" w:hAnsi="Source Sans Pro"/>
                <w:sz w:val="21"/>
                <w:szCs w:val="21"/>
                <w:rPrChange w:id="2372" w:author="Javier Quintana Pérez" w:date="2022-12-01T17:08:00Z">
                  <w:rPr>
                    <w:ins w:id="2373" w:author="Javier Quintana Pérez" w:date="2022-01-24T11:48:00Z"/>
                    <w:del w:id="2374" w:author="mjsierra" w:date="2022-07-29T09:49:00Z"/>
                  </w:rPr>
                </w:rPrChange>
              </w:rPr>
            </w:pPr>
            <w:del w:id="2375" w:author="mjsierra" w:date="2022-07-29T09:49:00Z">
              <w:r w:rsidRPr="00D919CB">
                <w:rPr>
                  <w:rFonts w:ascii="Source Sans Pro" w:hAnsi="Source Sans Pro"/>
                  <w:strike/>
                  <w:sz w:val="21"/>
                  <w:szCs w:val="21"/>
                  <w:rPrChange w:id="2376" w:author="Javier Quintana Pérez" w:date="2022-12-01T17:08:00Z">
                    <w:rPr>
                      <w:color w:val="0000FF"/>
                      <w:u w:val="single"/>
                    </w:rPr>
                  </w:rPrChange>
                </w:rPr>
                <w:delText>En caso de que el fabricante garantice las características de adherencia mediante el ensayo de la viga contemplado en el apartado 33.2 de la Instrucción EHE-08, ¿se dispone del certificado de homologación de adherencia?</w:delText>
              </w:r>
            </w:del>
          </w:p>
          <w:p w:rsidR="00000000" w:rsidRDefault="00D919CB">
            <w:pPr>
              <w:tabs>
                <w:tab w:val="clear" w:pos="567"/>
              </w:tabs>
              <w:autoSpaceDE w:val="0"/>
              <w:autoSpaceDN w:val="0"/>
              <w:adjustRightInd w:val="0"/>
              <w:spacing w:line="240" w:lineRule="auto"/>
              <w:rPr>
                <w:rFonts w:ascii="Source Sans Pro" w:hAnsi="Source Sans Pro"/>
                <w:sz w:val="21"/>
                <w:szCs w:val="21"/>
                <w:rPrChange w:id="2377" w:author="Javier Quintana Pérez" w:date="2022-12-01T17:08:00Z">
                  <w:rPr/>
                </w:rPrChange>
              </w:rPr>
              <w:pPrChange w:id="2378" w:author="Javier Quintana Pérez" w:date="2022-05-09T10:51:00Z">
                <w:pPr>
                  <w:tabs>
                    <w:tab w:val="clear" w:pos="567"/>
                  </w:tabs>
                  <w:spacing w:line="240" w:lineRule="auto"/>
                  <w:jc w:val="left"/>
                </w:pPr>
              </w:pPrChange>
            </w:pPr>
            <w:ins w:id="2379" w:author="Javier Quintana Pérez" w:date="2022-01-24T11:48:00Z">
              <w:r w:rsidRPr="00D919CB">
                <w:rPr>
                  <w:rFonts w:ascii="Source Sans Pro" w:hAnsi="Source Sans Pro"/>
                  <w:sz w:val="21"/>
                  <w:szCs w:val="21"/>
                  <w:rPrChange w:id="2380" w:author="Javier Quintana Pérez" w:date="2022-12-01T17:08:00Z">
                    <w:rPr>
                      <w:rFonts w:ascii="Roboto-Light" w:hAnsi="Roboto-Light" w:cs="Roboto-Light"/>
                      <w:color w:val="585757"/>
                      <w:u w:val="single"/>
                    </w:rPr>
                  </w:rPrChange>
                </w:rPr>
                <w:t>Cuando el fabricante garantice las características de adherencia mediante el ensayo de la viga contemplado en el apartado 34.2 del C</w:t>
              </w:r>
            </w:ins>
            <w:ins w:id="2381" w:author="Javier Quintana Pérez" w:date="2022-01-24T11:49:00Z">
              <w:r w:rsidRPr="00D919CB">
                <w:rPr>
                  <w:rFonts w:ascii="Source Sans Pro" w:hAnsi="Source Sans Pro"/>
                  <w:sz w:val="21"/>
                  <w:szCs w:val="21"/>
                  <w:rPrChange w:id="2382" w:author="Javier Quintana Pérez" w:date="2022-12-01T17:08:00Z">
                    <w:rPr>
                      <w:color w:val="0000FF"/>
                      <w:u w:val="single"/>
                    </w:rPr>
                  </w:rPrChange>
                </w:rPr>
                <w:t>odE, ¿presenta un certificado de homologación de adherencia, con una antigüedad inferior a 36 meses desde la fecha de fabricación del ac</w:t>
              </w:r>
            </w:ins>
            <w:ins w:id="2383" w:author="Javier Quintana Pérez" w:date="2022-01-24T11:50:00Z">
              <w:r w:rsidRPr="00D919CB">
                <w:rPr>
                  <w:rFonts w:ascii="Source Sans Pro" w:hAnsi="Source Sans Pro"/>
                  <w:sz w:val="21"/>
                  <w:szCs w:val="21"/>
                  <w:rPrChange w:id="2384" w:author="Javier Quintana Pérez" w:date="2022-12-01T17:08:00Z">
                    <w:rPr>
                      <w:color w:val="0000FF"/>
                      <w:u w:val="single"/>
                    </w:rPr>
                  </w:rPrChange>
                </w:rPr>
                <w:t>ero?</w:t>
              </w:r>
            </w:ins>
          </w:p>
        </w:tc>
        <w:tc>
          <w:tcPr>
            <w:tcW w:w="738" w:type="pct"/>
            <w:shd w:val="clear" w:color="auto" w:fill="auto"/>
          </w:tcPr>
          <w:p w:rsidR="00090B75" w:rsidRPr="00D41C9D" w:rsidRDefault="00090B75" w:rsidP="00090B75">
            <w:pPr>
              <w:jc w:val="center"/>
              <w:rPr>
                <w:rFonts w:ascii="Source Sans Pro" w:hAnsi="Source Sans Pro"/>
                <w:rPrChange w:id="2385" w:author="Javier Quintana Pérez" w:date="2022-05-09T17:36:00Z">
                  <w:rPr/>
                </w:rPrChange>
              </w:rPr>
            </w:pPr>
          </w:p>
        </w:tc>
        <w:tc>
          <w:tcPr>
            <w:tcW w:w="673" w:type="pct"/>
            <w:shd w:val="clear" w:color="auto" w:fill="auto"/>
          </w:tcPr>
          <w:p w:rsidR="00090B75" w:rsidRPr="00D41C9D" w:rsidRDefault="00090B75" w:rsidP="00090B75">
            <w:pPr>
              <w:jc w:val="center"/>
              <w:rPr>
                <w:rFonts w:ascii="Source Sans Pro" w:hAnsi="Source Sans Pro"/>
                <w:rPrChange w:id="2386" w:author="Javier Quintana Pérez" w:date="2022-05-09T17:36:00Z">
                  <w:rPr/>
                </w:rPrChange>
              </w:rPr>
            </w:pPr>
          </w:p>
        </w:tc>
      </w:tr>
      <w:tr w:rsidR="00C6599A" w:rsidRPr="00D41C9D" w:rsidTr="002F4DD4">
        <w:trPr>
          <w:jc w:val="center"/>
          <w:ins w:id="2387" w:author="mjsierra" w:date="2022-07-12T11:55:00Z"/>
        </w:trPr>
        <w:tc>
          <w:tcPr>
            <w:tcW w:w="3589" w:type="pct"/>
            <w:shd w:val="clear" w:color="auto" w:fill="auto"/>
          </w:tcPr>
          <w:p w:rsidR="00C6599A" w:rsidRPr="0096581D" w:rsidRDefault="00D919CB">
            <w:pPr>
              <w:tabs>
                <w:tab w:val="clear" w:pos="567"/>
              </w:tabs>
              <w:spacing w:line="240" w:lineRule="auto"/>
              <w:jc w:val="left"/>
              <w:rPr>
                <w:ins w:id="2388" w:author="mjsierra" w:date="2022-07-12T11:55:00Z"/>
                <w:rFonts w:ascii="Source Sans Pro" w:hAnsi="Source Sans Pro"/>
                <w:sz w:val="21"/>
                <w:szCs w:val="21"/>
                <w:rPrChange w:id="2389" w:author="Javier Quintana Pérez" w:date="2022-12-01T17:08:00Z">
                  <w:rPr>
                    <w:ins w:id="2390" w:author="mjsierra" w:date="2022-07-12T11:55:00Z"/>
                    <w:rFonts w:ascii="Source Sans Pro" w:hAnsi="Source Sans Pro"/>
                    <w:strike/>
                  </w:rPr>
                </w:rPrChange>
              </w:rPr>
            </w:pPr>
            <w:ins w:id="2391" w:author="mjsierra" w:date="2022-07-12T11:55:00Z">
              <w:r w:rsidRPr="00D919CB">
                <w:rPr>
                  <w:rFonts w:ascii="Source Sans Pro" w:hAnsi="Source Sans Pro"/>
                  <w:sz w:val="21"/>
                  <w:szCs w:val="21"/>
                  <w:rPrChange w:id="2392" w:author="Javier Quintana Pérez" w:date="2022-12-01T17:08:00Z">
                    <w:rPr>
                      <w:rFonts w:ascii="Source Sans Pro" w:hAnsi="Source Sans Pro"/>
                      <w:strike/>
                      <w:color w:val="0000FF"/>
                      <w:u w:val="single"/>
                    </w:rPr>
                  </w:rPrChange>
                </w:rPr>
                <w:t>En el caso de comprobarse la adherencia mediante la geometr</w:t>
              </w:r>
            </w:ins>
            <w:ins w:id="2393" w:author="mjsierra" w:date="2022-07-12T11:56:00Z">
              <w:r w:rsidRPr="00D919CB">
                <w:rPr>
                  <w:rFonts w:ascii="Source Sans Pro" w:hAnsi="Source Sans Pro"/>
                  <w:sz w:val="21"/>
                  <w:szCs w:val="21"/>
                  <w:rPrChange w:id="2394" w:author="Javier Quintana Pérez" w:date="2022-12-01T17:08:00Z">
                    <w:rPr>
                      <w:rFonts w:ascii="Source Sans Pro" w:hAnsi="Source Sans Pro"/>
                      <w:color w:val="0000FF"/>
                      <w:u w:val="single"/>
                    </w:rPr>
                  </w:rPrChange>
                </w:rPr>
                <w:t>ía de corrugas o grafilas, el área proyectada de las corrugas (f</w:t>
              </w:r>
              <w:r w:rsidRPr="00D919CB">
                <w:rPr>
                  <w:rFonts w:ascii="Source Sans Pro" w:hAnsi="Source Sans Pro"/>
                  <w:sz w:val="21"/>
                  <w:szCs w:val="21"/>
                  <w:vertAlign w:val="subscript"/>
                  <w:rPrChange w:id="2395" w:author="Javier Quintana Pérez" w:date="2022-12-01T17:08:00Z">
                    <w:rPr>
                      <w:rFonts w:ascii="Source Sans Pro" w:hAnsi="Source Sans Pro"/>
                      <w:color w:val="0000FF"/>
                      <w:u w:val="single"/>
                      <w:vertAlign w:val="subscript"/>
                    </w:rPr>
                  </w:rPrChange>
                </w:rPr>
                <w:t>R</w:t>
              </w:r>
              <w:r w:rsidRPr="00D919CB">
                <w:rPr>
                  <w:rFonts w:ascii="Source Sans Pro" w:hAnsi="Source Sans Pro"/>
                  <w:sz w:val="21"/>
                  <w:szCs w:val="21"/>
                  <w:rPrChange w:id="2396" w:author="Javier Quintana Pérez" w:date="2022-12-01T17:08:00Z">
                    <w:rPr>
                      <w:rFonts w:ascii="Source Sans Pro" w:hAnsi="Source Sans Pro"/>
                      <w:color w:val="0000FF"/>
                      <w:u w:val="single"/>
                    </w:rPr>
                  </w:rPrChange>
                </w:rPr>
                <w:t>) o, en su caso, de las grafilas</w:t>
              </w:r>
            </w:ins>
            <w:ins w:id="2397" w:author="mjsierra" w:date="2022-07-12T11:57:00Z">
              <w:r w:rsidRPr="00D919CB">
                <w:rPr>
                  <w:rFonts w:ascii="Source Sans Pro" w:hAnsi="Source Sans Pro"/>
                  <w:sz w:val="21"/>
                  <w:szCs w:val="21"/>
                  <w:rPrChange w:id="2398" w:author="Javier Quintana Pérez" w:date="2022-12-01T17:08:00Z">
                    <w:rPr>
                      <w:rFonts w:ascii="Source Sans Pro" w:hAnsi="Source Sans Pro"/>
                      <w:color w:val="0000FF"/>
                      <w:u w:val="single"/>
                    </w:rPr>
                  </w:rPrChange>
                </w:rPr>
                <w:t xml:space="preserve"> (f</w:t>
              </w:r>
              <w:r w:rsidRPr="00D919CB">
                <w:rPr>
                  <w:rFonts w:ascii="Source Sans Pro" w:hAnsi="Source Sans Pro"/>
                  <w:sz w:val="21"/>
                  <w:szCs w:val="21"/>
                  <w:vertAlign w:val="subscript"/>
                  <w:rPrChange w:id="2399" w:author="Javier Quintana Pérez" w:date="2022-12-01T17:08:00Z">
                    <w:rPr>
                      <w:rFonts w:ascii="Source Sans Pro" w:hAnsi="Source Sans Pro"/>
                      <w:color w:val="0000FF"/>
                      <w:u w:val="single"/>
                      <w:vertAlign w:val="subscript"/>
                    </w:rPr>
                  </w:rPrChange>
                </w:rPr>
                <w:t>p</w:t>
              </w:r>
              <w:r w:rsidRPr="00D919CB">
                <w:rPr>
                  <w:rFonts w:ascii="Source Sans Pro" w:hAnsi="Source Sans Pro"/>
                  <w:sz w:val="21"/>
                  <w:szCs w:val="21"/>
                  <w:rPrChange w:id="2400" w:author="Javier Quintana Pérez" w:date="2022-12-01T17:08:00Z">
                    <w:rPr>
                      <w:rFonts w:ascii="Source Sans Pro" w:hAnsi="Source Sans Pro"/>
                      <w:color w:val="0000FF"/>
                      <w:u w:val="single"/>
                    </w:rPr>
                  </w:rPrChange>
                </w:rPr>
                <w:t>) determinada según UNE-EN ISO 15630-1 deberá cumplir las condiciones de la tabla 34.2.f</w:t>
              </w:r>
            </w:ins>
          </w:p>
        </w:tc>
        <w:tc>
          <w:tcPr>
            <w:tcW w:w="738" w:type="pct"/>
            <w:shd w:val="clear" w:color="auto" w:fill="auto"/>
          </w:tcPr>
          <w:p w:rsidR="00C6599A" w:rsidRPr="00D41C9D" w:rsidRDefault="00C6599A" w:rsidP="00090B75">
            <w:pPr>
              <w:jc w:val="center"/>
              <w:rPr>
                <w:ins w:id="2401" w:author="mjsierra" w:date="2022-07-12T11:55:00Z"/>
                <w:rFonts w:ascii="Source Sans Pro" w:hAnsi="Source Sans Pro"/>
              </w:rPr>
            </w:pPr>
          </w:p>
        </w:tc>
        <w:tc>
          <w:tcPr>
            <w:tcW w:w="673" w:type="pct"/>
            <w:shd w:val="clear" w:color="auto" w:fill="auto"/>
          </w:tcPr>
          <w:p w:rsidR="00C6599A" w:rsidRPr="00D41C9D" w:rsidRDefault="00C6599A" w:rsidP="00090B75">
            <w:pPr>
              <w:jc w:val="center"/>
              <w:rPr>
                <w:ins w:id="2402" w:author="mjsierra" w:date="2022-07-12T11:55:00Z"/>
                <w:rFonts w:ascii="Source Sans Pro" w:hAnsi="Source Sans Pro"/>
              </w:rPr>
            </w:pPr>
          </w:p>
        </w:tc>
      </w:tr>
    </w:tbl>
    <w:p w:rsidR="0063197B" w:rsidRDefault="00D919CB" w:rsidP="00090B75">
      <w:pPr>
        <w:pStyle w:val="Textoindependiente"/>
        <w:rPr>
          <w:ins w:id="2403" w:author="Javier Quintana Pérez" w:date="2022-10-18T17:27:00Z"/>
          <w:rFonts w:ascii="Source Sans Pro" w:hAnsi="Source Sans Pro"/>
          <w:i w:val="0"/>
          <w:color w:val="000000"/>
          <w:sz w:val="20"/>
        </w:rPr>
      </w:pPr>
      <w:del w:id="2404" w:author="Javier Quintana Pérez" w:date="2022-01-24T11:50:00Z">
        <w:r w:rsidRPr="00D919CB">
          <w:rPr>
            <w:rFonts w:ascii="Source Sans Pro" w:hAnsi="Source Sans Pro"/>
            <w:i w:val="0"/>
            <w:color w:val="000000"/>
            <w:sz w:val="20"/>
            <w:rPrChange w:id="2405" w:author="Javier Quintana Pérez" w:date="2022-05-09T17:36:00Z">
              <w:rPr>
                <w:rFonts w:ascii="NewsGotT" w:hAnsi="NewsGotT"/>
                <w:i w:val="0"/>
                <w:color w:val="000000"/>
                <w:sz w:val="20"/>
                <w:u w:val="single"/>
              </w:rPr>
            </w:rPrChange>
          </w:rPr>
          <w:tab/>
        </w:r>
        <w:r w:rsidRPr="00D919CB">
          <w:rPr>
            <w:rFonts w:ascii="Source Sans Pro" w:hAnsi="Source Sans Pro"/>
            <w:i w:val="0"/>
            <w:color w:val="000000"/>
            <w:sz w:val="20"/>
            <w:rPrChange w:id="2406" w:author="Javier Quintana Pérez" w:date="2022-05-09T17:36:00Z">
              <w:rPr>
                <w:rFonts w:ascii="NewsGotT" w:hAnsi="NewsGotT"/>
                <w:i w:val="0"/>
                <w:color w:val="000000"/>
                <w:sz w:val="20"/>
                <w:u w:val="single"/>
              </w:rPr>
            </w:rPrChange>
          </w:rPr>
          <w:tab/>
        </w:r>
      </w:del>
      <w:r w:rsidRPr="00D919CB">
        <w:rPr>
          <w:rFonts w:ascii="Source Sans Pro" w:hAnsi="Source Sans Pro"/>
          <w:i w:val="0"/>
          <w:color w:val="000000"/>
          <w:sz w:val="20"/>
          <w:rPrChange w:id="2407" w:author="Javier Quintana Pérez" w:date="2022-05-09T17:36:00Z">
            <w:rPr>
              <w:rFonts w:ascii="NewsGotT" w:hAnsi="NewsGotT"/>
              <w:i w:val="0"/>
              <w:color w:val="000000"/>
              <w:sz w:val="20"/>
              <w:u w:val="single"/>
            </w:rPr>
          </w:rPrChange>
        </w:rPr>
        <w:tab/>
      </w:r>
      <w:r w:rsidRPr="00D919CB">
        <w:rPr>
          <w:rFonts w:ascii="Source Sans Pro" w:hAnsi="Source Sans Pro"/>
          <w:i w:val="0"/>
          <w:color w:val="000000"/>
          <w:sz w:val="20"/>
          <w:rPrChange w:id="2408" w:author="Javier Quintana Pérez" w:date="2022-05-09T17:36:00Z">
            <w:rPr>
              <w:rFonts w:ascii="NewsGotT" w:hAnsi="NewsGotT"/>
              <w:i w:val="0"/>
              <w:color w:val="000000"/>
              <w:sz w:val="20"/>
              <w:u w:val="single"/>
            </w:rPr>
          </w:rPrChange>
        </w:rPr>
        <w:tab/>
      </w:r>
    </w:p>
    <w:p w:rsidR="0063197B" w:rsidRDefault="0063197B">
      <w:pPr>
        <w:tabs>
          <w:tab w:val="clear" w:pos="567"/>
        </w:tabs>
        <w:spacing w:line="240" w:lineRule="auto"/>
        <w:jc w:val="left"/>
        <w:rPr>
          <w:ins w:id="2409" w:author="Javier Quintana Pérez" w:date="2022-10-18T17:27:00Z"/>
          <w:rFonts w:ascii="Source Sans Pro" w:hAnsi="Source Sans Pro"/>
          <w:color w:val="000000"/>
        </w:rPr>
      </w:pPr>
      <w:ins w:id="2410" w:author="Javier Quintana Pérez" w:date="2022-10-18T17:27:00Z">
        <w:r>
          <w:rPr>
            <w:rFonts w:ascii="Source Sans Pro" w:hAnsi="Source Sans Pro"/>
            <w:i/>
            <w:color w:val="000000"/>
          </w:rPr>
          <w:br w:type="page"/>
        </w:r>
      </w:ins>
    </w:p>
    <w:p w:rsidR="00615248" w:rsidRPr="00D41C9D" w:rsidRDefault="00D919CB" w:rsidP="00090B75">
      <w:pPr>
        <w:pStyle w:val="Textoindependiente"/>
        <w:rPr>
          <w:rFonts w:ascii="Source Sans Pro" w:hAnsi="Source Sans Pro"/>
          <w:i w:val="0"/>
          <w:color w:val="000000"/>
          <w:sz w:val="20"/>
          <w:rPrChange w:id="2411" w:author="Javier Quintana Pérez" w:date="2022-05-09T17:36:00Z">
            <w:rPr>
              <w:rFonts w:ascii="NewsGotT" w:hAnsi="NewsGotT"/>
              <w:i w:val="0"/>
              <w:color w:val="000000"/>
              <w:sz w:val="20"/>
            </w:rPr>
          </w:rPrChange>
        </w:rPr>
      </w:pPr>
      <w:del w:id="2412" w:author="Javier Quintana Pérez" w:date="2022-10-18T17:27:00Z">
        <w:r w:rsidRPr="00D919CB">
          <w:rPr>
            <w:rFonts w:ascii="Source Sans Pro" w:hAnsi="Source Sans Pro"/>
            <w:i w:val="0"/>
            <w:color w:val="000000"/>
            <w:sz w:val="20"/>
            <w:rPrChange w:id="2413" w:author="Javier Quintana Pérez" w:date="2022-05-09T17:36:00Z">
              <w:rPr>
                <w:rFonts w:ascii="NewsGotT" w:hAnsi="NewsGotT"/>
                <w:i w:val="0"/>
                <w:color w:val="000000"/>
                <w:sz w:val="20"/>
                <w:u w:val="single"/>
              </w:rPr>
            </w:rPrChange>
          </w:rPr>
          <w:tab/>
        </w:r>
      </w:del>
    </w:p>
    <w:p w:rsidR="00000000" w:rsidRDefault="00D919CB">
      <w:pPr>
        <w:pStyle w:val="Encabezado6"/>
        <w:ind w:firstLine="708"/>
        <w:rPr>
          <w:ins w:id="2414" w:author="mjsierra" w:date="2022-07-29T09:54:00Z"/>
          <w:sz w:val="21"/>
          <w:szCs w:val="21"/>
          <w:rPrChange w:id="2415" w:author="Javier Quintana Pérez" w:date="2022-12-01T17:09:00Z">
            <w:rPr>
              <w:ins w:id="2416" w:author="mjsierra" w:date="2022-07-29T09:54:00Z"/>
              <w:color w:val="0000FF"/>
            </w:rPr>
          </w:rPrChange>
        </w:rPr>
        <w:pPrChange w:id="2417" w:author="Javier Quintana Pérez" w:date="2022-10-18T16:18:00Z">
          <w:pPr/>
        </w:pPrChange>
      </w:pPr>
      <w:ins w:id="2418" w:author="mjsierra" w:date="2022-07-29T09:54:00Z">
        <w:r w:rsidRPr="00D919CB">
          <w:rPr>
            <w:sz w:val="21"/>
            <w:szCs w:val="21"/>
            <w:lang w:bidi="ar-SA"/>
            <w:rPrChange w:id="2419" w:author="Javier Quintana Pérez" w:date="2022-12-01T17:09:00Z">
              <w:rPr>
                <w:b/>
                <w:color w:val="0000FF"/>
                <w:u w:val="single"/>
              </w:rPr>
            </w:rPrChange>
          </w:rPr>
          <w:t xml:space="preserve">6.1.1.2 Mallas </w:t>
        </w:r>
        <w:r w:rsidRPr="00D919CB">
          <w:rPr>
            <w:color w:val="000000" w:themeColor="text1"/>
            <w:sz w:val="21"/>
            <w:szCs w:val="21"/>
            <w:lang w:bidi="ar-SA"/>
            <w:rPrChange w:id="2420" w:author="Javier Quintana Pérez" w:date="2022-12-01T17:09:00Z">
              <w:rPr>
                <w:b/>
                <w:color w:val="0000FF"/>
                <w:u w:val="single"/>
              </w:rPr>
            </w:rPrChange>
          </w:rPr>
          <w:t>electrosoldadas</w:t>
        </w:r>
      </w:ins>
      <w:ins w:id="2421" w:author="Javier Quintana Pérez" w:date="2022-11-13T19:41:00Z">
        <w:r w:rsidRPr="00D919CB">
          <w:rPr>
            <w:color w:val="000000" w:themeColor="text1"/>
            <w:sz w:val="21"/>
            <w:szCs w:val="21"/>
            <w:lang w:bidi="ar-SA"/>
            <w:rPrChange w:id="2422" w:author="Javier Quintana Pérez" w:date="2022-12-01T17:09:00Z">
              <w:rPr>
                <w:b/>
                <w:color w:val="0000FF"/>
                <w:u w:val="single"/>
              </w:rPr>
            </w:rPrChange>
          </w:rPr>
          <w:t xml:space="preserve"> y armaduras básicas electrosoldadas en celosía</w:t>
        </w:r>
      </w:ins>
    </w:p>
    <w:tbl>
      <w:tblPr>
        <w:tblStyle w:val="Tablaconcuadrcula"/>
        <w:tblW w:w="0" w:type="auto"/>
        <w:tblLook w:val="04A0"/>
      </w:tblPr>
      <w:tblGrid>
        <w:gridCol w:w="9286"/>
      </w:tblGrid>
      <w:tr w:rsidR="00B30671" w:rsidRPr="00B30671" w:rsidTr="0063197B">
        <w:trPr>
          <w:ins w:id="2423" w:author="Javier Quintana Pérez" w:date="2022-10-18T17:27:00Z"/>
        </w:trPr>
        <w:tc>
          <w:tcPr>
            <w:tcW w:w="9210" w:type="dxa"/>
          </w:tcPr>
          <w:p w:rsidR="00701D69" w:rsidRPr="00B30671" w:rsidRDefault="00D919CB" w:rsidP="0063197B">
            <w:pPr>
              <w:spacing w:line="240" w:lineRule="auto"/>
              <w:rPr>
                <w:ins w:id="2424" w:author="Javier Quintana Pérez" w:date="2022-10-18T17:33:00Z"/>
                <w:rFonts w:ascii="Source Sans Pro" w:hAnsi="Source Sans Pro"/>
                <w:b/>
                <w:bCs/>
                <w:i/>
                <w:color w:val="000000" w:themeColor="text1"/>
                <w:sz w:val="16"/>
                <w:u w:val="single"/>
                <w:rPrChange w:id="2425" w:author="Javier Quintana Pérez" w:date="2022-11-29T18:43:00Z">
                  <w:rPr>
                    <w:ins w:id="2426" w:author="Javier Quintana Pérez" w:date="2022-10-18T17:33:00Z"/>
                    <w:rFonts w:ascii="Source Sans Pro" w:hAnsi="Source Sans Pro"/>
                    <w:b/>
                    <w:bCs/>
                    <w:i/>
                    <w:sz w:val="16"/>
                    <w:u w:val="single"/>
                  </w:rPr>
                </w:rPrChange>
              </w:rPr>
            </w:pPr>
            <w:ins w:id="2427" w:author="Javier Quintana Pérez" w:date="2022-10-18T17:33:00Z">
              <w:r w:rsidRPr="00D919CB">
                <w:rPr>
                  <w:rFonts w:ascii="Source Sans Pro" w:hAnsi="Source Sans Pro"/>
                  <w:b/>
                  <w:bCs/>
                  <w:i/>
                  <w:color w:val="000000" w:themeColor="text1"/>
                  <w:sz w:val="16"/>
                  <w:u w:val="single"/>
                  <w:rPrChange w:id="2428" w:author="Javier Quintana Pérez" w:date="2022-11-29T18:43:00Z">
                    <w:rPr>
                      <w:rFonts w:ascii="Source Sans Pro" w:hAnsi="Source Sans Pro"/>
                      <w:b/>
                      <w:bCs/>
                      <w:i/>
                      <w:color w:val="0000FF"/>
                      <w:sz w:val="16"/>
                      <w:u w:val="single"/>
                    </w:rPr>
                  </w:rPrChange>
                </w:rPr>
                <w:t xml:space="preserve">CodE Artículo 35 Armaduras </w:t>
              </w:r>
            </w:ins>
            <w:ins w:id="2429" w:author="Javier Quintana Pérez" w:date="2022-10-18T17:34:00Z">
              <w:r w:rsidRPr="00D919CB">
                <w:rPr>
                  <w:rFonts w:ascii="Source Sans Pro" w:hAnsi="Source Sans Pro"/>
                  <w:b/>
                  <w:bCs/>
                  <w:i/>
                  <w:color w:val="000000" w:themeColor="text1"/>
                  <w:sz w:val="16"/>
                  <w:u w:val="single"/>
                  <w:rPrChange w:id="2430" w:author="Javier Quintana Pérez" w:date="2022-11-29T18:43:00Z">
                    <w:rPr>
                      <w:rFonts w:ascii="Source Sans Pro" w:hAnsi="Source Sans Pro"/>
                      <w:b/>
                      <w:bCs/>
                      <w:i/>
                      <w:color w:val="0000FF"/>
                      <w:sz w:val="16"/>
                      <w:u w:val="single"/>
                    </w:rPr>
                  </w:rPrChange>
                </w:rPr>
                <w:t>p</w:t>
              </w:r>
            </w:ins>
            <w:ins w:id="2431" w:author="Javier Quintana Pérez" w:date="2022-10-18T17:33:00Z">
              <w:r w:rsidRPr="00D919CB">
                <w:rPr>
                  <w:rFonts w:ascii="Source Sans Pro" w:hAnsi="Source Sans Pro"/>
                  <w:b/>
                  <w:bCs/>
                  <w:i/>
                  <w:color w:val="000000" w:themeColor="text1"/>
                  <w:sz w:val="16"/>
                  <w:u w:val="single"/>
                  <w:rPrChange w:id="2432" w:author="Javier Quintana Pérez" w:date="2022-11-29T18:43:00Z">
                    <w:rPr>
                      <w:rFonts w:ascii="Source Sans Pro" w:hAnsi="Source Sans Pro"/>
                      <w:b/>
                      <w:bCs/>
                      <w:i/>
                      <w:color w:val="0000FF"/>
                      <w:sz w:val="16"/>
                      <w:u w:val="single"/>
                    </w:rPr>
                  </w:rPrChange>
                </w:rPr>
                <w:t>asivas</w:t>
              </w:r>
            </w:ins>
          </w:p>
          <w:p w:rsidR="00701D69" w:rsidRPr="00B30671" w:rsidRDefault="00D919CB" w:rsidP="0063197B">
            <w:pPr>
              <w:spacing w:line="240" w:lineRule="auto"/>
              <w:rPr>
                <w:ins w:id="2433" w:author="Javier Quintana Pérez" w:date="2022-10-18T17:33:00Z"/>
                <w:rFonts w:ascii="Source Sans Pro" w:hAnsi="Source Sans Pro"/>
                <w:b/>
                <w:bCs/>
                <w:i/>
                <w:color w:val="000000" w:themeColor="text1"/>
                <w:sz w:val="16"/>
                <w:u w:val="single"/>
                <w:rPrChange w:id="2434" w:author="Javier Quintana Pérez" w:date="2022-11-29T18:43:00Z">
                  <w:rPr>
                    <w:ins w:id="2435" w:author="Javier Quintana Pérez" w:date="2022-10-18T17:33:00Z"/>
                    <w:rFonts w:ascii="Source Sans Pro" w:hAnsi="Source Sans Pro"/>
                    <w:b/>
                    <w:bCs/>
                    <w:i/>
                    <w:sz w:val="16"/>
                    <w:u w:val="single"/>
                  </w:rPr>
                </w:rPrChange>
              </w:rPr>
            </w:pPr>
            <w:ins w:id="2436" w:author="Javier Quintana Pérez" w:date="2022-10-18T17:34:00Z">
              <w:r w:rsidRPr="00D919CB">
                <w:rPr>
                  <w:rFonts w:ascii="Source Sans Pro" w:hAnsi="Source Sans Pro"/>
                  <w:b/>
                  <w:bCs/>
                  <w:i/>
                  <w:color w:val="000000" w:themeColor="text1"/>
                  <w:sz w:val="16"/>
                  <w:u w:val="single"/>
                  <w:rPrChange w:id="2437" w:author="Javier Quintana Pérez" w:date="2022-11-29T18:43:00Z">
                    <w:rPr>
                      <w:rFonts w:ascii="Source Sans Pro" w:hAnsi="Source Sans Pro"/>
                      <w:b/>
                      <w:bCs/>
                      <w:i/>
                      <w:color w:val="0000FF"/>
                      <w:sz w:val="16"/>
                      <w:u w:val="single"/>
                    </w:rPr>
                  </w:rPrChange>
                </w:rPr>
                <w:t>CodE 35.1 Generalidades</w:t>
              </w:r>
            </w:ins>
          </w:p>
          <w:p w:rsidR="00000000" w:rsidRDefault="00D919CB">
            <w:pPr>
              <w:tabs>
                <w:tab w:val="clear" w:pos="567"/>
              </w:tabs>
              <w:autoSpaceDE w:val="0"/>
              <w:autoSpaceDN w:val="0"/>
              <w:adjustRightInd w:val="0"/>
              <w:spacing w:line="240" w:lineRule="auto"/>
              <w:rPr>
                <w:ins w:id="2438" w:author="Javier Quintana Pérez" w:date="2022-10-18T17:34:00Z"/>
                <w:rFonts w:ascii="Source Sans Pro" w:hAnsi="Source Sans Pro"/>
                <w:i/>
                <w:color w:val="000000" w:themeColor="text1"/>
                <w:sz w:val="16"/>
                <w:rPrChange w:id="2439" w:author="Javier Quintana Pérez" w:date="2022-11-29T18:43:00Z">
                  <w:rPr>
                    <w:ins w:id="2440" w:author="Javier Quintana Pérez" w:date="2022-10-18T17:34:00Z"/>
                    <w:rFonts w:ascii="Roboto-Light" w:hAnsi="Roboto-Light" w:cs="Roboto-Light"/>
                    <w:color w:val="585757"/>
                  </w:rPr>
                </w:rPrChange>
              </w:rPr>
              <w:pPrChange w:id="2441" w:author="Javier Quintana Pérez" w:date="2022-12-16T09:49:00Z">
                <w:pPr>
                  <w:tabs>
                    <w:tab w:val="clear" w:pos="567"/>
                  </w:tabs>
                  <w:autoSpaceDE w:val="0"/>
                  <w:autoSpaceDN w:val="0"/>
                  <w:adjustRightInd w:val="0"/>
                  <w:spacing w:line="240" w:lineRule="auto"/>
                  <w:jc w:val="left"/>
                </w:pPr>
              </w:pPrChange>
            </w:pPr>
            <w:ins w:id="2442" w:author="Javier Quintana Pérez" w:date="2022-10-18T17:34:00Z">
              <w:r w:rsidRPr="00D919CB">
                <w:rPr>
                  <w:rFonts w:ascii="Source Sans Pro" w:hAnsi="Source Sans Pro"/>
                  <w:i/>
                  <w:color w:val="000000" w:themeColor="text1"/>
                  <w:sz w:val="16"/>
                  <w:rPrChange w:id="2443" w:author="Javier Quintana Pérez" w:date="2022-11-29T18:43:00Z">
                    <w:rPr>
                      <w:rFonts w:ascii="Roboto-Light" w:hAnsi="Roboto-Light" w:cs="Roboto-Light"/>
                      <w:color w:val="585757"/>
                      <w:u w:val="single"/>
                    </w:rPr>
                  </w:rPrChange>
                </w:rPr>
                <w:t>Se entiende por armadura pasiva el resultado de montar, en el correspondiente molde o encofrado, el conjunto de armaduras normalizadas, ferrallas elaboradas o ferrallas armadas que, convenientemente solapadas y con los recubrimientos adecuados, tienen una función estructural. Las características mecánicas, químicas y de adherencia de las armaduras pasivas serán las de</w:t>
              </w:r>
            </w:ins>
          </w:p>
          <w:p w:rsidR="00000000" w:rsidRDefault="00D919CB">
            <w:pPr>
              <w:tabs>
                <w:tab w:val="clear" w:pos="567"/>
              </w:tabs>
              <w:autoSpaceDE w:val="0"/>
              <w:autoSpaceDN w:val="0"/>
              <w:adjustRightInd w:val="0"/>
              <w:spacing w:line="240" w:lineRule="auto"/>
              <w:rPr>
                <w:ins w:id="2444" w:author="Javier Quintana Pérez" w:date="2022-10-18T17:34:00Z"/>
                <w:rFonts w:ascii="Source Sans Pro" w:hAnsi="Source Sans Pro"/>
                <w:i/>
                <w:color w:val="000000" w:themeColor="text1"/>
                <w:sz w:val="16"/>
                <w:rPrChange w:id="2445" w:author="Javier Quintana Pérez" w:date="2022-11-29T18:43:00Z">
                  <w:rPr>
                    <w:ins w:id="2446" w:author="Javier Quintana Pérez" w:date="2022-10-18T17:34:00Z"/>
                    <w:rFonts w:ascii="Source Sans Pro" w:hAnsi="Source Sans Pro"/>
                    <w:b/>
                    <w:bCs/>
                    <w:i/>
                    <w:sz w:val="16"/>
                    <w:u w:val="single"/>
                  </w:rPr>
                </w:rPrChange>
              </w:rPr>
              <w:pPrChange w:id="2447" w:author="Javier Quintana Pérez" w:date="2022-12-16T09:49:00Z">
                <w:pPr>
                  <w:spacing w:line="240" w:lineRule="auto"/>
                </w:pPr>
              </w:pPrChange>
            </w:pPr>
            <w:ins w:id="2448" w:author="Javier Quintana Pérez" w:date="2022-10-18T17:34:00Z">
              <w:r w:rsidRPr="00D919CB">
                <w:rPr>
                  <w:rFonts w:ascii="Source Sans Pro" w:hAnsi="Source Sans Pro"/>
                  <w:i/>
                  <w:color w:val="000000" w:themeColor="text1"/>
                  <w:sz w:val="16"/>
                  <w:rPrChange w:id="2449" w:author="Javier Quintana Pérez" w:date="2022-11-29T18:43:00Z">
                    <w:rPr>
                      <w:rFonts w:ascii="Roboto-Light" w:hAnsi="Roboto-Light" w:cs="Roboto-Light"/>
                      <w:color w:val="585757"/>
                      <w:u w:val="single"/>
                    </w:rPr>
                  </w:rPrChange>
                </w:rPr>
                <w:t>las armaduras normalizadas o, en su caso, las de la ferralla armada que las componen. Los diámetros nominales y geometrías de las armaduras serán las definidas en el correspondiente proyecto. A los efectos de este Código, se definen los tipos de armaduras de acuerdo con las especificaciones incluidas en la tabla 35.1.</w:t>
              </w:r>
            </w:ins>
          </w:p>
          <w:p w:rsidR="00701D69" w:rsidRPr="00B30671" w:rsidRDefault="00C3369D" w:rsidP="0063197B">
            <w:pPr>
              <w:spacing w:line="240" w:lineRule="auto"/>
              <w:rPr>
                <w:ins w:id="2450" w:author="Javier Quintana Pérez" w:date="2022-10-18T17:34:00Z"/>
                <w:rFonts w:ascii="Source Sans Pro" w:hAnsi="Source Sans Pro"/>
                <w:b/>
                <w:bCs/>
                <w:i/>
                <w:color w:val="000000" w:themeColor="text1"/>
                <w:sz w:val="16"/>
                <w:u w:val="single"/>
                <w:rPrChange w:id="2451" w:author="Javier Quintana Pérez" w:date="2022-11-29T18:43:00Z">
                  <w:rPr>
                    <w:ins w:id="2452" w:author="Javier Quintana Pérez" w:date="2022-10-18T17:34:00Z"/>
                    <w:rFonts w:ascii="Source Sans Pro" w:hAnsi="Source Sans Pro"/>
                    <w:b/>
                    <w:bCs/>
                    <w:i/>
                    <w:sz w:val="16"/>
                    <w:u w:val="single"/>
                  </w:rPr>
                </w:rPrChange>
              </w:rPr>
            </w:pPr>
            <w:ins w:id="2453" w:author="Javier Quintana Pérez" w:date="2022-10-18T17:35:00Z">
              <w:r>
                <w:rPr>
                  <w:rFonts w:ascii="Source Sans Pro" w:hAnsi="Source Sans Pro"/>
                  <w:b/>
                  <w:bCs/>
                  <w:i/>
                  <w:noProof/>
                  <w:color w:val="000000" w:themeColor="text1"/>
                  <w:sz w:val="16"/>
                  <w:u w:val="single"/>
                  <w:rPrChange w:id="2454">
                    <w:rPr>
                      <w:rFonts w:ascii="Source Sans Pro" w:hAnsi="Source Sans Pro"/>
                      <w:b/>
                      <w:bCs/>
                      <w:i/>
                      <w:noProof/>
                      <w:color w:val="0000FF"/>
                      <w:sz w:val="16"/>
                      <w:u w:val="single"/>
                    </w:rPr>
                  </w:rPrChange>
                </w:rPr>
                <w:drawing>
                  <wp:inline distT="0" distB="0" distL="0" distR="0">
                    <wp:extent cx="5759450" cy="4151630"/>
                    <wp:effectExtent l="0" t="0" r="0"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5759450" cy="4151630"/>
                            </a:xfrm>
                            <a:prstGeom prst="rect">
                              <a:avLst/>
                            </a:prstGeom>
                          </pic:spPr>
                        </pic:pic>
                      </a:graphicData>
                    </a:graphic>
                  </wp:inline>
                </w:drawing>
              </w:r>
            </w:ins>
          </w:p>
          <w:p w:rsidR="00701D69" w:rsidRPr="00B30671" w:rsidRDefault="00701D69" w:rsidP="0063197B">
            <w:pPr>
              <w:spacing w:line="240" w:lineRule="auto"/>
              <w:rPr>
                <w:ins w:id="2455" w:author="Javier Quintana Pérez" w:date="2022-10-18T17:35:00Z"/>
                <w:rFonts w:ascii="Source Sans Pro" w:hAnsi="Source Sans Pro"/>
                <w:b/>
                <w:bCs/>
                <w:i/>
                <w:color w:val="000000" w:themeColor="text1"/>
                <w:sz w:val="16"/>
                <w:u w:val="single"/>
                <w:rPrChange w:id="2456" w:author="Javier Quintana Pérez" w:date="2022-11-29T18:43:00Z">
                  <w:rPr>
                    <w:ins w:id="2457" w:author="Javier Quintana Pérez" w:date="2022-10-18T17:35:00Z"/>
                    <w:rFonts w:ascii="Source Sans Pro" w:hAnsi="Source Sans Pro"/>
                    <w:b/>
                    <w:bCs/>
                    <w:i/>
                    <w:sz w:val="16"/>
                    <w:u w:val="single"/>
                  </w:rPr>
                </w:rPrChange>
              </w:rPr>
            </w:pPr>
          </w:p>
          <w:p w:rsidR="00000000" w:rsidRDefault="00D919CB">
            <w:pPr>
              <w:tabs>
                <w:tab w:val="clear" w:pos="567"/>
              </w:tabs>
              <w:autoSpaceDE w:val="0"/>
              <w:autoSpaceDN w:val="0"/>
              <w:adjustRightInd w:val="0"/>
              <w:spacing w:line="240" w:lineRule="auto"/>
              <w:rPr>
                <w:ins w:id="2458" w:author="Javier Quintana Pérez" w:date="2022-10-18T17:33:00Z"/>
                <w:rFonts w:ascii="Source Sans Pro" w:hAnsi="Source Sans Pro"/>
                <w:b/>
                <w:bCs/>
                <w:i/>
                <w:color w:val="000000" w:themeColor="text1"/>
                <w:sz w:val="16"/>
                <w:u w:val="single"/>
                <w:rPrChange w:id="2459" w:author="Javier Quintana Pérez" w:date="2022-11-29T18:43:00Z">
                  <w:rPr>
                    <w:ins w:id="2460" w:author="Javier Quintana Pérez" w:date="2022-10-18T17:33:00Z"/>
                    <w:rFonts w:ascii="Source Sans Pro" w:hAnsi="Source Sans Pro"/>
                    <w:b/>
                    <w:bCs/>
                    <w:i/>
                    <w:sz w:val="16"/>
                    <w:u w:val="single"/>
                  </w:rPr>
                </w:rPrChange>
              </w:rPr>
              <w:pPrChange w:id="2461" w:author="Javier Quintana Pérez" w:date="2022-12-16T09:48:00Z">
                <w:pPr>
                  <w:spacing w:line="240" w:lineRule="auto"/>
                </w:pPr>
              </w:pPrChange>
            </w:pPr>
            <w:ins w:id="2462" w:author="Javier Quintana Pérez" w:date="2022-10-18T17:35:00Z">
              <w:r w:rsidRPr="00D919CB">
                <w:rPr>
                  <w:rFonts w:ascii="Source Sans Pro" w:hAnsi="Source Sans Pro"/>
                  <w:i/>
                  <w:color w:val="000000" w:themeColor="text1"/>
                  <w:sz w:val="16"/>
                  <w:rPrChange w:id="2463" w:author="Javier Quintana Pérez" w:date="2022-11-29T18:43:00Z">
                    <w:rPr>
                      <w:rFonts w:ascii="Roboto-Light" w:hAnsi="Roboto-Light" w:cs="Roboto-Light"/>
                      <w:color w:val="585757"/>
                      <w:u w:val="single"/>
                    </w:rPr>
                  </w:rPrChange>
                </w:rPr>
                <w:t>En el caso de estructuras sometidas a acciones sísmicas, de acuerdo con lo establecido en la reglamentación sismorresistente en vigor, se deberán emplear armaduras pasivas fabricadas a partir de acero corrugado soldable con características especiales de ductilidad (SD), según UNE 36065 y UNE 36060.</w:t>
              </w:r>
            </w:ins>
          </w:p>
          <w:p w:rsidR="0063197B" w:rsidRPr="00B30671" w:rsidRDefault="00D919CB" w:rsidP="0063197B">
            <w:pPr>
              <w:spacing w:line="240" w:lineRule="auto"/>
              <w:rPr>
                <w:ins w:id="2464" w:author="Javier Quintana Pérez" w:date="2022-10-18T17:28:00Z"/>
                <w:rFonts w:ascii="Source Sans Pro" w:hAnsi="Source Sans Pro"/>
                <w:b/>
                <w:bCs/>
                <w:color w:val="000000" w:themeColor="text1"/>
                <w:sz w:val="16"/>
                <w:u w:val="single"/>
                <w:rPrChange w:id="2465" w:author="Javier Quintana Pérez" w:date="2022-11-29T18:43:00Z">
                  <w:rPr>
                    <w:ins w:id="2466" w:author="Javier Quintana Pérez" w:date="2022-10-18T17:28:00Z"/>
                    <w:rFonts w:ascii="Source Sans Pro" w:hAnsi="Source Sans Pro"/>
                    <w:b/>
                    <w:bCs/>
                    <w:color w:val="FF0000"/>
                    <w:sz w:val="16"/>
                    <w:u w:val="single"/>
                  </w:rPr>
                </w:rPrChange>
              </w:rPr>
            </w:pPr>
            <w:ins w:id="2467" w:author="Javier Quintana Pérez" w:date="2022-10-18T17:28:00Z">
              <w:r w:rsidRPr="00D919CB">
                <w:rPr>
                  <w:rFonts w:ascii="Source Sans Pro" w:hAnsi="Source Sans Pro"/>
                  <w:b/>
                  <w:bCs/>
                  <w:i/>
                  <w:color w:val="000000" w:themeColor="text1"/>
                  <w:sz w:val="16"/>
                  <w:u w:val="single"/>
                  <w:rPrChange w:id="2468" w:author="Javier Quintana Pérez" w:date="2022-11-29T18:43:00Z">
                    <w:rPr>
                      <w:rFonts w:ascii="Source Sans Pro" w:hAnsi="Source Sans Pro"/>
                      <w:b/>
                      <w:bCs/>
                      <w:i/>
                      <w:color w:val="0000FF"/>
                      <w:sz w:val="16"/>
                      <w:u w:val="single"/>
                    </w:rPr>
                  </w:rPrChange>
                </w:rPr>
                <w:t>CodE 35</w:t>
              </w:r>
            </w:ins>
            <w:ins w:id="2469" w:author="Javier Quintana Pérez" w:date="2022-10-18T17:29:00Z">
              <w:r w:rsidRPr="00D919CB">
                <w:rPr>
                  <w:rFonts w:ascii="Source Sans Pro" w:hAnsi="Source Sans Pro"/>
                  <w:b/>
                  <w:bCs/>
                  <w:i/>
                  <w:color w:val="000000" w:themeColor="text1"/>
                  <w:sz w:val="16"/>
                  <w:u w:val="single"/>
                  <w:rPrChange w:id="2470" w:author="Javier Quintana Pérez" w:date="2022-11-29T18:43:00Z">
                    <w:rPr>
                      <w:rFonts w:ascii="Source Sans Pro" w:hAnsi="Source Sans Pro"/>
                      <w:b/>
                      <w:bCs/>
                      <w:i/>
                      <w:color w:val="0000FF"/>
                      <w:sz w:val="16"/>
                      <w:u w:val="single"/>
                    </w:rPr>
                  </w:rPrChange>
                </w:rPr>
                <w:t xml:space="preserve">.2 </w:t>
              </w:r>
            </w:ins>
            <w:ins w:id="2471" w:author="Javier Quintana Pérez" w:date="2022-10-18T17:28:00Z">
              <w:r w:rsidRPr="00D919CB">
                <w:rPr>
                  <w:rFonts w:ascii="Source Sans Pro" w:hAnsi="Source Sans Pro"/>
                  <w:b/>
                  <w:bCs/>
                  <w:i/>
                  <w:color w:val="000000" w:themeColor="text1"/>
                  <w:sz w:val="16"/>
                  <w:u w:val="single"/>
                  <w:rPrChange w:id="2472" w:author="Javier Quintana Pérez" w:date="2022-11-29T18:43:00Z">
                    <w:rPr>
                      <w:rFonts w:ascii="Source Sans Pro" w:hAnsi="Source Sans Pro"/>
                      <w:b/>
                      <w:bCs/>
                      <w:i/>
                      <w:color w:val="0000FF"/>
                      <w:sz w:val="16"/>
                      <w:u w:val="single"/>
                    </w:rPr>
                  </w:rPrChange>
                </w:rPr>
                <w:t xml:space="preserve"> Armaduras normalizadas </w:t>
              </w:r>
            </w:ins>
          </w:p>
          <w:p w:rsidR="00000000" w:rsidRDefault="00D919CB">
            <w:pPr>
              <w:spacing w:line="240" w:lineRule="auto"/>
              <w:jc w:val="left"/>
              <w:rPr>
                <w:ins w:id="2473" w:author="Javier Quintana Pérez" w:date="2022-10-18T17:29:00Z"/>
                <w:rFonts w:ascii="Source Sans Pro" w:hAnsi="Source Sans Pro"/>
                <w:i/>
                <w:color w:val="000000" w:themeColor="text1"/>
                <w:sz w:val="16"/>
                <w:rPrChange w:id="2474" w:author="Javier Quintana Pérez" w:date="2022-11-29T18:43:00Z">
                  <w:rPr>
                    <w:ins w:id="2475" w:author="Javier Quintana Pérez" w:date="2022-10-18T17:29:00Z"/>
                    <w:rFonts w:ascii="Source Sans Pro" w:hAnsi="Source Sans Pro"/>
                    <w:i/>
                    <w:sz w:val="16"/>
                  </w:rPr>
                </w:rPrChange>
              </w:rPr>
              <w:pPrChange w:id="2476" w:author="Javier Quintana Pérez" w:date="2022-12-16T09:48:00Z">
                <w:pPr>
                  <w:spacing w:line="240" w:lineRule="auto"/>
                </w:pPr>
              </w:pPrChange>
            </w:pPr>
            <w:ins w:id="2477" w:author="Javier Quintana Pérez" w:date="2022-10-18T17:29:00Z">
              <w:r w:rsidRPr="00D919CB">
                <w:rPr>
                  <w:rFonts w:ascii="Source Sans Pro" w:hAnsi="Source Sans Pro"/>
                  <w:i/>
                  <w:color w:val="000000" w:themeColor="text1"/>
                  <w:sz w:val="16"/>
                  <w:rPrChange w:id="2478" w:author="Javier Quintana Pérez" w:date="2022-11-29T18:43:00Z">
                    <w:rPr>
                      <w:rFonts w:ascii="Roboto-Light" w:hAnsi="Roboto-Light" w:cs="Roboto-Light"/>
                      <w:color w:val="585757"/>
                      <w:u w:val="single"/>
                    </w:rPr>
                  </w:rPrChange>
                </w:rPr>
                <w:t>Se entiende por armaduras normalizadas las mallas electrosoldadas o las armaduras básicas electrosoldadas en celosía, conformes con la norma UNE-EN 10080 y que cumplen las especificaciones de los apartados 35.2.1 y 35.2.2, respectivamente.</w:t>
              </w:r>
            </w:ins>
          </w:p>
          <w:p w:rsidR="00000000" w:rsidRDefault="00D919CB">
            <w:pPr>
              <w:spacing w:line="240" w:lineRule="auto"/>
              <w:rPr>
                <w:ins w:id="2479" w:author="Javier Quintana Pérez" w:date="2022-10-18T17:28:00Z"/>
                <w:rFonts w:ascii="Source Sans Pro" w:hAnsi="Source Sans Pro"/>
                <w:b/>
                <w:bCs/>
                <w:i/>
                <w:color w:val="000000" w:themeColor="text1"/>
                <w:sz w:val="16"/>
                <w:u w:val="single"/>
                <w:rPrChange w:id="2480" w:author="Javier Quintana Pérez" w:date="2022-11-29T18:43:00Z">
                  <w:rPr>
                    <w:ins w:id="2481" w:author="Javier Quintana Pérez" w:date="2022-10-18T17:28:00Z"/>
                    <w:rFonts w:ascii="Source Sans Pro" w:hAnsi="Source Sans Pro"/>
                    <w:i w:val="0"/>
                    <w:color w:val="0000FF"/>
                    <w:sz w:val="20"/>
                  </w:rPr>
                </w:rPrChange>
              </w:rPr>
              <w:pPrChange w:id="2482" w:author="Javier Quintana Pérez" w:date="2022-10-18T17:29:00Z">
                <w:pPr>
                  <w:pStyle w:val="Textoindependiente"/>
                </w:pPr>
              </w:pPrChange>
            </w:pPr>
            <w:ins w:id="2483" w:author="Javier Quintana Pérez" w:date="2022-10-18T17:29:00Z">
              <w:r w:rsidRPr="00D919CB">
                <w:rPr>
                  <w:rFonts w:ascii="Source Sans Pro" w:hAnsi="Source Sans Pro"/>
                  <w:b/>
                  <w:bCs/>
                  <w:i/>
                  <w:color w:val="000000" w:themeColor="text1"/>
                  <w:sz w:val="16"/>
                  <w:u w:val="single"/>
                  <w:rPrChange w:id="2484" w:author="Javier Quintana Pérez" w:date="2022-11-29T18:43:00Z">
                    <w:rPr>
                      <w:rFonts w:ascii="Source Sans Pro" w:hAnsi="Source Sans Pro"/>
                      <w:color w:val="0000FF"/>
                      <w:u w:val="single"/>
                    </w:rPr>
                  </w:rPrChange>
                </w:rPr>
                <w:t>CodE</w:t>
              </w:r>
            </w:ins>
            <w:ins w:id="2485" w:author="Javier Quintana Pérez" w:date="2022-10-18T17:34:00Z">
              <w:r w:rsidRPr="00D919CB">
                <w:rPr>
                  <w:rFonts w:ascii="Source Sans Pro" w:hAnsi="Source Sans Pro"/>
                  <w:b/>
                  <w:bCs/>
                  <w:i/>
                  <w:color w:val="000000" w:themeColor="text1"/>
                  <w:sz w:val="16"/>
                  <w:u w:val="single"/>
                  <w:rPrChange w:id="2486" w:author="Javier Quintana Pérez" w:date="2022-11-29T18:43:00Z">
                    <w:rPr>
                      <w:rFonts w:ascii="Source Sans Pro" w:hAnsi="Source Sans Pro"/>
                      <w:b/>
                      <w:bCs/>
                      <w:i w:val="0"/>
                      <w:color w:val="0000FF"/>
                      <w:u w:val="single"/>
                    </w:rPr>
                  </w:rPrChange>
                </w:rPr>
                <w:t xml:space="preserve"> 35</w:t>
              </w:r>
            </w:ins>
            <w:ins w:id="2487" w:author="Javier Quintana Pérez" w:date="2022-10-18T17:29:00Z">
              <w:r w:rsidRPr="00D919CB">
                <w:rPr>
                  <w:rFonts w:ascii="Source Sans Pro" w:hAnsi="Source Sans Pro"/>
                  <w:b/>
                  <w:bCs/>
                  <w:i/>
                  <w:color w:val="000000" w:themeColor="text1"/>
                  <w:sz w:val="16"/>
                  <w:u w:val="single"/>
                  <w:rPrChange w:id="2488" w:author="Javier Quintana Pérez" w:date="2022-11-29T18:43:00Z">
                    <w:rPr>
                      <w:rFonts w:ascii="Source Sans Pro" w:hAnsi="Source Sans Pro"/>
                      <w:color w:val="0000FF"/>
                      <w:u w:val="single"/>
                    </w:rPr>
                  </w:rPrChange>
                </w:rPr>
                <w:t>.2.1 Mallas ele</w:t>
              </w:r>
            </w:ins>
            <w:ins w:id="2489" w:author="Javier Quintana Pérez" w:date="2022-10-18T17:30:00Z">
              <w:r w:rsidRPr="00D919CB">
                <w:rPr>
                  <w:rFonts w:ascii="Source Sans Pro" w:hAnsi="Source Sans Pro"/>
                  <w:b/>
                  <w:bCs/>
                  <w:i/>
                  <w:color w:val="000000" w:themeColor="text1"/>
                  <w:sz w:val="16"/>
                  <w:u w:val="single"/>
                  <w:rPrChange w:id="2490" w:author="Javier Quintana Pérez" w:date="2022-11-29T18:43:00Z">
                    <w:rPr>
                      <w:rFonts w:ascii="Source Sans Pro" w:hAnsi="Source Sans Pro"/>
                      <w:color w:val="0000FF"/>
                      <w:u w:val="single"/>
                    </w:rPr>
                  </w:rPrChange>
                </w:rPr>
                <w:t>ctrosoldas</w:t>
              </w:r>
            </w:ins>
          </w:p>
          <w:p w:rsidR="00000000" w:rsidRDefault="00D919CB">
            <w:pPr>
              <w:spacing w:line="240" w:lineRule="auto"/>
              <w:rPr>
                <w:ins w:id="2491" w:author="Javier Quintana Pérez" w:date="2022-10-18T17:28:00Z"/>
                <w:rFonts w:ascii="Source Sans Pro" w:hAnsi="Source Sans Pro"/>
                <w:i/>
                <w:color w:val="000000" w:themeColor="text1"/>
                <w:sz w:val="16"/>
                <w:rPrChange w:id="2492" w:author="Javier Quintana Pérez" w:date="2022-11-29T18:43:00Z">
                  <w:rPr>
                    <w:ins w:id="2493" w:author="Javier Quintana Pérez" w:date="2022-10-18T17:28:00Z"/>
                    <w:rFonts w:ascii="Source Sans Pro" w:hAnsi="Source Sans Pro"/>
                    <w:i w:val="0"/>
                    <w:color w:val="0000FF"/>
                    <w:sz w:val="20"/>
                  </w:rPr>
                </w:rPrChange>
              </w:rPr>
              <w:pPrChange w:id="2494" w:author="Javier Quintana Pérez" w:date="2022-10-18T17:31:00Z">
                <w:pPr>
                  <w:pStyle w:val="Textoindependiente"/>
                </w:pPr>
              </w:pPrChange>
            </w:pPr>
            <w:ins w:id="2495" w:author="Javier Quintana Pérez" w:date="2022-10-18T17:31:00Z">
              <w:r w:rsidRPr="00D919CB">
                <w:rPr>
                  <w:rFonts w:ascii="Source Sans Pro" w:hAnsi="Source Sans Pro"/>
                  <w:i/>
                  <w:color w:val="000000" w:themeColor="text1"/>
                  <w:sz w:val="16"/>
                  <w:rPrChange w:id="2496" w:author="Javier Quintana Pérez" w:date="2022-11-29T18:43:00Z">
                    <w:rPr>
                      <w:rFonts w:ascii="Roboto-Light" w:hAnsi="Roboto-Light" w:cs="Roboto-Light"/>
                      <w:i w:val="0"/>
                      <w:color w:val="585757"/>
                      <w:u w:val="single"/>
                    </w:rPr>
                  </w:rPrChange>
                </w:rPr>
                <w:t>A los efectos de este Código, se definen los tipos de mallas electrosoldadas incluidos en la tabla 35.2.1.a, en función del acero con el que están fabricadas.</w:t>
              </w:r>
            </w:ins>
          </w:p>
          <w:p w:rsidR="00000000" w:rsidRDefault="00C3369D">
            <w:pPr>
              <w:pStyle w:val="Textoindependiente"/>
              <w:jc w:val="center"/>
              <w:rPr>
                <w:ins w:id="2497" w:author="Javier Quintana Pérez" w:date="2022-11-07T15:26:00Z"/>
                <w:rFonts w:ascii="Source Sans Pro" w:hAnsi="Source Sans Pro"/>
                <w:i w:val="0"/>
                <w:color w:val="000000" w:themeColor="text1"/>
                <w:sz w:val="20"/>
                <w:rPrChange w:id="2498" w:author="Javier Quintana Pérez" w:date="2022-11-29T18:43:00Z">
                  <w:rPr>
                    <w:ins w:id="2499" w:author="Javier Quintana Pérez" w:date="2022-11-07T15:26:00Z"/>
                    <w:rFonts w:ascii="Source Sans Pro" w:hAnsi="Source Sans Pro"/>
                    <w:i w:val="0"/>
                    <w:color w:val="0000FF"/>
                    <w:sz w:val="20"/>
                  </w:rPr>
                </w:rPrChange>
              </w:rPr>
              <w:pPrChange w:id="2500" w:author="Javier Quintana Pérez" w:date="2022-11-13T19:43:00Z">
                <w:pPr>
                  <w:pStyle w:val="Textoindependiente"/>
                </w:pPr>
              </w:pPrChange>
            </w:pPr>
            <w:ins w:id="2501" w:author="Javier Quintana Pérez" w:date="2022-10-18T17:31:00Z">
              <w:r>
                <w:rPr>
                  <w:rFonts w:ascii="Source Sans Pro" w:hAnsi="Source Sans Pro"/>
                  <w:i w:val="0"/>
                  <w:noProof/>
                  <w:color w:val="000000" w:themeColor="text1"/>
                  <w:sz w:val="20"/>
                  <w:rPrChange w:id="2502">
                    <w:rPr>
                      <w:rFonts w:ascii="Source Sans Pro" w:hAnsi="Source Sans Pro"/>
                      <w:i w:val="0"/>
                      <w:noProof/>
                      <w:color w:val="0000FF"/>
                      <w:sz w:val="20"/>
                      <w:u w:val="single"/>
                    </w:rPr>
                  </w:rPrChange>
                </w:rPr>
                <w:drawing>
                  <wp:inline distT="0" distB="0" distL="0" distR="0">
                    <wp:extent cx="5145206" cy="108998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155684" cy="1092205"/>
                            </a:xfrm>
                            <a:prstGeom prst="rect">
                              <a:avLst/>
                            </a:prstGeom>
                          </pic:spPr>
                        </pic:pic>
                      </a:graphicData>
                    </a:graphic>
                  </wp:inline>
                </w:drawing>
              </w:r>
            </w:ins>
          </w:p>
          <w:p w:rsidR="00685A64" w:rsidRPr="00B30671" w:rsidRDefault="00D919CB" w:rsidP="00685A64">
            <w:pPr>
              <w:spacing w:line="240" w:lineRule="auto"/>
              <w:rPr>
                <w:ins w:id="2503" w:author="Javier Quintana Pérez" w:date="2022-11-13T19:43:00Z"/>
                <w:rFonts w:ascii="Source Sans Pro" w:hAnsi="Source Sans Pro"/>
                <w:b/>
                <w:bCs/>
                <w:i/>
                <w:color w:val="000000" w:themeColor="text1"/>
                <w:sz w:val="16"/>
                <w:u w:val="single"/>
                <w:rPrChange w:id="2504" w:author="Javier Quintana Pérez" w:date="2022-11-29T18:43:00Z">
                  <w:rPr>
                    <w:ins w:id="2505" w:author="Javier Quintana Pérez" w:date="2022-11-13T19:43:00Z"/>
                    <w:rFonts w:ascii="Source Sans Pro" w:hAnsi="Source Sans Pro"/>
                    <w:b/>
                    <w:bCs/>
                    <w:i/>
                    <w:color w:val="FF0000"/>
                    <w:sz w:val="16"/>
                    <w:u w:val="single"/>
                  </w:rPr>
                </w:rPrChange>
              </w:rPr>
            </w:pPr>
            <w:ins w:id="2506" w:author="Javier Quintana Pérez" w:date="2022-11-13T19:43:00Z">
              <w:r w:rsidRPr="00D919CB">
                <w:rPr>
                  <w:rFonts w:ascii="Source Sans Pro" w:hAnsi="Source Sans Pro"/>
                  <w:b/>
                  <w:bCs/>
                  <w:i/>
                  <w:color w:val="000000" w:themeColor="text1"/>
                  <w:sz w:val="16"/>
                  <w:u w:val="single"/>
                  <w:rPrChange w:id="2507" w:author="Javier Quintana Pérez" w:date="2022-11-29T18:43:00Z">
                    <w:rPr>
                      <w:rFonts w:ascii="Source Sans Pro" w:hAnsi="Source Sans Pro"/>
                      <w:b/>
                      <w:bCs/>
                      <w:i/>
                      <w:color w:val="FF0000"/>
                      <w:sz w:val="16"/>
                      <w:u w:val="single"/>
                    </w:rPr>
                  </w:rPrChange>
                </w:rPr>
                <w:t>CodE 35.2.2  Armaduras básicas electrosoldadas en celosía</w:t>
              </w:r>
            </w:ins>
          </w:p>
          <w:p w:rsidR="00685A64" w:rsidRPr="00B30671" w:rsidRDefault="00D919CB" w:rsidP="00685A64">
            <w:pPr>
              <w:tabs>
                <w:tab w:val="clear" w:pos="567"/>
              </w:tabs>
              <w:autoSpaceDE w:val="0"/>
              <w:autoSpaceDN w:val="0"/>
              <w:adjustRightInd w:val="0"/>
              <w:spacing w:line="240" w:lineRule="auto"/>
              <w:rPr>
                <w:ins w:id="2508" w:author="Javier Quintana Pérez" w:date="2022-11-13T19:43:00Z"/>
                <w:rFonts w:ascii="Source Sans Pro" w:hAnsi="Source Sans Pro"/>
                <w:i/>
                <w:color w:val="000000" w:themeColor="text1"/>
                <w:sz w:val="16"/>
                <w:rPrChange w:id="2509" w:author="Javier Quintana Pérez" w:date="2022-11-29T18:43:00Z">
                  <w:rPr>
                    <w:ins w:id="2510" w:author="Javier Quintana Pérez" w:date="2022-11-13T19:43:00Z"/>
                    <w:rFonts w:ascii="Source Sans Pro" w:hAnsi="Source Sans Pro"/>
                    <w:i/>
                    <w:color w:val="FF0000"/>
                    <w:sz w:val="16"/>
                  </w:rPr>
                </w:rPrChange>
              </w:rPr>
            </w:pPr>
            <w:ins w:id="2511" w:author="Javier Quintana Pérez" w:date="2022-11-13T19:43:00Z">
              <w:r w:rsidRPr="00D919CB">
                <w:rPr>
                  <w:rFonts w:ascii="Source Sans Pro" w:hAnsi="Source Sans Pro"/>
                  <w:i/>
                  <w:color w:val="000000" w:themeColor="text1"/>
                  <w:sz w:val="16"/>
                  <w:rPrChange w:id="2512" w:author="Javier Quintana Pérez" w:date="2022-11-29T18:43:00Z">
                    <w:rPr>
                      <w:rFonts w:ascii="Source Sans Pro" w:hAnsi="Source Sans Pro"/>
                      <w:i/>
                      <w:color w:val="FF0000"/>
                      <w:sz w:val="16"/>
                      <w:u w:val="single"/>
                    </w:rPr>
                  </w:rPrChange>
                </w:rPr>
                <w:t xml:space="preserve">A los efectos de este Código, se definen los tipos de armaduras básicas electrosoldadas en celosía incluidas en la tabla 35.2.2 </w:t>
              </w:r>
            </w:ins>
          </w:p>
          <w:p w:rsidR="00685A64" w:rsidRPr="00B30671" w:rsidRDefault="00685A64">
            <w:pPr>
              <w:spacing w:line="240" w:lineRule="auto"/>
              <w:rPr>
                <w:ins w:id="2513" w:author="Javier Quintana Pérez" w:date="2022-11-13T19:43:00Z"/>
                <w:rFonts w:ascii="Source Sans Pro" w:hAnsi="Source Sans Pro"/>
                <w:b/>
                <w:bCs/>
                <w:i/>
                <w:color w:val="000000" w:themeColor="text1"/>
                <w:sz w:val="16"/>
                <w:u w:val="single"/>
                <w:rPrChange w:id="2514" w:author="Javier Quintana Pérez" w:date="2022-11-29T18:43:00Z">
                  <w:rPr>
                    <w:ins w:id="2515" w:author="Javier Quintana Pérez" w:date="2022-11-13T19:43:00Z"/>
                    <w:rFonts w:ascii="Source Sans Pro" w:hAnsi="Source Sans Pro"/>
                    <w:b/>
                    <w:bCs/>
                    <w:i/>
                    <w:sz w:val="16"/>
                    <w:u w:val="single"/>
                  </w:rPr>
                </w:rPrChange>
              </w:rPr>
            </w:pPr>
          </w:p>
          <w:p w:rsidR="00000000" w:rsidRDefault="00C3369D">
            <w:pPr>
              <w:spacing w:line="240" w:lineRule="auto"/>
              <w:jc w:val="center"/>
              <w:rPr>
                <w:ins w:id="2516" w:author="Javier Quintana Pérez" w:date="2022-11-13T19:43:00Z"/>
                <w:rFonts w:ascii="Source Sans Pro" w:hAnsi="Source Sans Pro"/>
                <w:b/>
                <w:bCs/>
                <w:i/>
                <w:color w:val="000000" w:themeColor="text1"/>
                <w:sz w:val="16"/>
                <w:u w:val="single"/>
                <w:rPrChange w:id="2517" w:author="Javier Quintana Pérez" w:date="2022-11-29T18:43:00Z">
                  <w:rPr>
                    <w:ins w:id="2518" w:author="Javier Quintana Pérez" w:date="2022-11-13T19:43:00Z"/>
                    <w:rFonts w:ascii="Source Sans Pro" w:hAnsi="Source Sans Pro"/>
                    <w:b/>
                    <w:bCs/>
                    <w:i/>
                    <w:sz w:val="16"/>
                    <w:u w:val="single"/>
                  </w:rPr>
                </w:rPrChange>
              </w:rPr>
              <w:pPrChange w:id="2519" w:author="Javier Quintana Pérez" w:date="2022-11-13T19:43:00Z">
                <w:pPr>
                  <w:spacing w:line="240" w:lineRule="auto"/>
                </w:pPr>
              </w:pPrChange>
            </w:pPr>
            <w:ins w:id="2520" w:author="Javier Quintana Pérez" w:date="2022-11-13T19:43:00Z">
              <w:r>
                <w:rPr>
                  <w:rFonts w:ascii="Source Sans Pro" w:hAnsi="Source Sans Pro"/>
                  <w:i/>
                  <w:noProof/>
                  <w:color w:val="000000" w:themeColor="text1"/>
                  <w:rPrChange w:id="2521">
                    <w:rPr>
                      <w:rFonts w:ascii="Source Sans Pro" w:hAnsi="Source Sans Pro"/>
                      <w:i/>
                      <w:noProof/>
                      <w:color w:val="0000FF"/>
                      <w:u w:val="single"/>
                    </w:rPr>
                  </w:rPrChange>
                </w:rPr>
                <w:drawing>
                  <wp:inline distT="0" distB="0" distL="0" distR="0">
                    <wp:extent cx="5391302" cy="111450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5410672" cy="1118509"/>
                            </a:xfrm>
                            <a:prstGeom prst="rect">
                              <a:avLst/>
                            </a:prstGeom>
                          </pic:spPr>
                        </pic:pic>
                      </a:graphicData>
                    </a:graphic>
                  </wp:inline>
                </w:drawing>
              </w:r>
            </w:ins>
          </w:p>
          <w:p w:rsidR="00685A64" w:rsidRPr="00B30671" w:rsidRDefault="00685A64">
            <w:pPr>
              <w:spacing w:line="240" w:lineRule="auto"/>
              <w:rPr>
                <w:ins w:id="2522" w:author="Javier Quintana Pérez" w:date="2022-11-13T19:43:00Z"/>
                <w:rFonts w:ascii="Source Sans Pro" w:hAnsi="Source Sans Pro"/>
                <w:b/>
                <w:bCs/>
                <w:i/>
                <w:color w:val="000000" w:themeColor="text1"/>
                <w:sz w:val="16"/>
                <w:u w:val="single"/>
                <w:rPrChange w:id="2523" w:author="Javier Quintana Pérez" w:date="2022-11-29T18:43:00Z">
                  <w:rPr>
                    <w:ins w:id="2524" w:author="Javier Quintana Pérez" w:date="2022-11-13T19:43:00Z"/>
                    <w:rFonts w:ascii="Source Sans Pro" w:hAnsi="Source Sans Pro"/>
                    <w:b/>
                    <w:bCs/>
                    <w:i/>
                    <w:sz w:val="16"/>
                    <w:u w:val="single"/>
                  </w:rPr>
                </w:rPrChange>
              </w:rPr>
            </w:pPr>
          </w:p>
          <w:p w:rsidR="00000000" w:rsidRDefault="00D919CB">
            <w:pPr>
              <w:spacing w:line="240" w:lineRule="auto"/>
              <w:rPr>
                <w:ins w:id="2525" w:author="Javier Quintana Pérez" w:date="2022-11-07T15:26:00Z"/>
                <w:rFonts w:ascii="Source Sans Pro" w:hAnsi="Source Sans Pro"/>
                <w:b/>
                <w:bCs/>
                <w:i/>
                <w:color w:val="000000" w:themeColor="text1"/>
                <w:sz w:val="16"/>
                <w:u w:val="single"/>
                <w:rPrChange w:id="2526" w:author="Javier Quintana Pérez" w:date="2022-11-29T18:43:00Z">
                  <w:rPr>
                    <w:ins w:id="2527" w:author="Javier Quintana Pérez" w:date="2022-11-07T15:26:00Z"/>
                    <w:rFonts w:ascii="Source Sans Pro" w:hAnsi="Source Sans Pro"/>
                    <w:i w:val="0"/>
                    <w:color w:val="0000FF"/>
                    <w:sz w:val="20"/>
                  </w:rPr>
                </w:rPrChange>
              </w:rPr>
              <w:pPrChange w:id="2528" w:author="Javier Quintana Pérez" w:date="2022-11-07T16:06:00Z">
                <w:pPr>
                  <w:pStyle w:val="Textoindependiente"/>
                </w:pPr>
              </w:pPrChange>
            </w:pPr>
            <w:ins w:id="2529" w:author="Javier Quintana Pérez" w:date="2022-11-07T15:26:00Z">
              <w:r w:rsidRPr="00D919CB">
                <w:rPr>
                  <w:rFonts w:ascii="Source Sans Pro" w:hAnsi="Source Sans Pro"/>
                  <w:b/>
                  <w:bCs/>
                  <w:i/>
                  <w:color w:val="000000" w:themeColor="text1"/>
                  <w:sz w:val="16"/>
                  <w:u w:val="single"/>
                  <w:rPrChange w:id="2530" w:author="Javier Quintana Pérez" w:date="2022-11-29T18:43:00Z">
                    <w:rPr>
                      <w:rFonts w:ascii="Source Sans Pro" w:hAnsi="Source Sans Pro"/>
                      <w:i w:val="0"/>
                      <w:color w:val="0000FF"/>
                      <w:u w:val="single"/>
                    </w:rPr>
                  </w:rPrChange>
                </w:rPr>
                <w:t>CodE Artículo 49 Procesos de</w:t>
              </w:r>
            </w:ins>
            <w:ins w:id="2531" w:author="Javier Quintana Pérez" w:date="2022-11-07T15:28:00Z">
              <w:r w:rsidRPr="00D919CB">
                <w:rPr>
                  <w:rFonts w:ascii="Source Sans Pro" w:hAnsi="Source Sans Pro"/>
                  <w:b/>
                  <w:bCs/>
                  <w:i/>
                  <w:color w:val="000000" w:themeColor="text1"/>
                  <w:sz w:val="16"/>
                  <w:u w:val="single"/>
                  <w:rPrChange w:id="2532" w:author="Javier Quintana Pérez" w:date="2022-11-29T18:43:00Z">
                    <w:rPr>
                      <w:rFonts w:ascii="Source Sans Pro" w:hAnsi="Source Sans Pro"/>
                      <w:i w:val="0"/>
                      <w:color w:val="0000FF"/>
                      <w:u w:val="single"/>
                    </w:rPr>
                  </w:rPrChange>
                </w:rPr>
                <w:t xml:space="preserve"> </w:t>
              </w:r>
            </w:ins>
            <w:ins w:id="2533" w:author="Javier Quintana Pérez" w:date="2022-11-07T15:26:00Z">
              <w:r w:rsidRPr="00D919CB">
                <w:rPr>
                  <w:rFonts w:ascii="Source Sans Pro" w:hAnsi="Source Sans Pro"/>
                  <w:b/>
                  <w:bCs/>
                  <w:i/>
                  <w:color w:val="000000" w:themeColor="text1"/>
                  <w:sz w:val="16"/>
                  <w:u w:val="single"/>
                  <w:rPrChange w:id="2534" w:author="Javier Quintana Pérez" w:date="2022-11-29T18:43:00Z">
                    <w:rPr>
                      <w:rFonts w:ascii="Source Sans Pro" w:hAnsi="Source Sans Pro"/>
                      <w:i w:val="0"/>
                      <w:color w:val="0000FF"/>
                      <w:u w:val="single"/>
                    </w:rPr>
                  </w:rPrChange>
                </w:rPr>
                <w:t>elaboración</w:t>
              </w:r>
            </w:ins>
            <w:ins w:id="2535" w:author="Javier Quintana Pérez" w:date="2022-11-07T15:28:00Z">
              <w:r w:rsidRPr="00D919CB">
                <w:rPr>
                  <w:rFonts w:ascii="Source Sans Pro" w:hAnsi="Source Sans Pro"/>
                  <w:b/>
                  <w:bCs/>
                  <w:i/>
                  <w:color w:val="000000" w:themeColor="text1"/>
                  <w:sz w:val="16"/>
                  <w:u w:val="single"/>
                  <w:rPrChange w:id="2536" w:author="Javier Quintana Pérez" w:date="2022-11-29T18:43:00Z">
                    <w:rPr>
                      <w:rFonts w:ascii="Source Sans Pro" w:hAnsi="Source Sans Pro"/>
                      <w:i w:val="0"/>
                      <w:color w:val="0000FF"/>
                      <w:u w:val="single"/>
                    </w:rPr>
                  </w:rPrChange>
                </w:rPr>
                <w:t>, armado y montaje de las armaduras pasivas</w:t>
              </w:r>
            </w:ins>
          </w:p>
          <w:p w:rsidR="00000000" w:rsidRDefault="00D919CB">
            <w:pPr>
              <w:spacing w:line="240" w:lineRule="auto"/>
              <w:rPr>
                <w:ins w:id="2537" w:author="Javier Quintana Pérez" w:date="2022-11-07T15:28:00Z"/>
                <w:rFonts w:ascii="Source Sans Pro" w:hAnsi="Source Sans Pro"/>
                <w:b/>
                <w:bCs/>
                <w:i/>
                <w:color w:val="000000" w:themeColor="text1"/>
                <w:sz w:val="16"/>
                <w:u w:val="single"/>
                <w:rPrChange w:id="2538" w:author="Javier Quintana Pérez" w:date="2022-11-29T18:43:00Z">
                  <w:rPr>
                    <w:ins w:id="2539" w:author="Javier Quintana Pérez" w:date="2022-11-07T15:28:00Z"/>
                    <w:rFonts w:ascii="Source Sans Pro" w:hAnsi="Source Sans Pro"/>
                    <w:i w:val="0"/>
                    <w:color w:val="0000FF"/>
                    <w:sz w:val="20"/>
                  </w:rPr>
                </w:rPrChange>
              </w:rPr>
              <w:pPrChange w:id="2540" w:author="Javier Quintana Pérez" w:date="2022-11-07T16:06:00Z">
                <w:pPr>
                  <w:pStyle w:val="Textoindependiente"/>
                </w:pPr>
              </w:pPrChange>
            </w:pPr>
            <w:ins w:id="2541" w:author="Javier Quintana Pérez" w:date="2022-11-07T15:28:00Z">
              <w:r w:rsidRPr="00D919CB">
                <w:rPr>
                  <w:rFonts w:ascii="Source Sans Pro" w:hAnsi="Source Sans Pro"/>
                  <w:b/>
                  <w:bCs/>
                  <w:i/>
                  <w:color w:val="000000" w:themeColor="text1"/>
                  <w:sz w:val="16"/>
                  <w:u w:val="single"/>
                  <w:rPrChange w:id="2542" w:author="Javier Quintana Pérez" w:date="2022-11-29T18:43:00Z">
                    <w:rPr>
                      <w:rFonts w:ascii="Source Sans Pro" w:hAnsi="Source Sans Pro"/>
                      <w:i w:val="0"/>
                      <w:color w:val="0000FF"/>
                      <w:u w:val="single"/>
                    </w:rPr>
                  </w:rPrChange>
                </w:rPr>
                <w:t>CodE 49.1.2 Suministro de las mallas electrosoldadas y armaduras básicas electrosoldadas</w:t>
              </w:r>
            </w:ins>
            <w:ins w:id="2543" w:author="Javier Quintana Pérez" w:date="2022-11-07T15:29:00Z">
              <w:r w:rsidRPr="00D919CB">
                <w:rPr>
                  <w:rFonts w:ascii="Source Sans Pro" w:hAnsi="Source Sans Pro"/>
                  <w:b/>
                  <w:bCs/>
                  <w:i/>
                  <w:color w:val="000000" w:themeColor="text1"/>
                  <w:sz w:val="16"/>
                  <w:u w:val="single"/>
                  <w:rPrChange w:id="2544" w:author="Javier Quintana Pérez" w:date="2022-11-29T18:43:00Z">
                    <w:rPr>
                      <w:rFonts w:ascii="Source Sans Pro" w:hAnsi="Source Sans Pro"/>
                      <w:i w:val="0"/>
                      <w:iCs/>
                      <w:color w:val="0000FF"/>
                      <w:u w:val="single"/>
                    </w:rPr>
                  </w:rPrChange>
                </w:rPr>
                <w:t xml:space="preserve"> </w:t>
              </w:r>
            </w:ins>
            <w:ins w:id="2545" w:author="Javier Quintana Pérez" w:date="2022-11-07T15:28:00Z">
              <w:r w:rsidRPr="00D919CB">
                <w:rPr>
                  <w:rFonts w:ascii="Source Sans Pro" w:hAnsi="Source Sans Pro"/>
                  <w:b/>
                  <w:bCs/>
                  <w:i/>
                  <w:color w:val="000000" w:themeColor="text1"/>
                  <w:sz w:val="16"/>
                  <w:u w:val="single"/>
                  <w:rPrChange w:id="2546" w:author="Javier Quintana Pérez" w:date="2022-11-29T18:43:00Z">
                    <w:rPr>
                      <w:rFonts w:ascii="Roboto-LightItalic" w:hAnsi="Roboto-LightItalic" w:cs="Roboto-LightItalic"/>
                      <w:i w:val="0"/>
                      <w:iCs/>
                      <w:color w:val="006581"/>
                      <w:u w:val="single"/>
                    </w:rPr>
                  </w:rPrChange>
                </w:rPr>
                <w:t>en celosía</w:t>
              </w:r>
            </w:ins>
          </w:p>
          <w:p w:rsidR="00000000" w:rsidRDefault="00D919CB">
            <w:pPr>
              <w:tabs>
                <w:tab w:val="clear" w:pos="567"/>
              </w:tabs>
              <w:autoSpaceDE w:val="0"/>
              <w:autoSpaceDN w:val="0"/>
              <w:adjustRightInd w:val="0"/>
              <w:spacing w:line="240" w:lineRule="auto"/>
              <w:rPr>
                <w:ins w:id="2547" w:author="Javier Quintana Pérez" w:date="2022-11-07T15:36:00Z"/>
                <w:rFonts w:ascii="Source Sans Pro" w:hAnsi="Source Sans Pro"/>
                <w:i/>
                <w:color w:val="000000" w:themeColor="text1"/>
                <w:sz w:val="16"/>
                <w:rPrChange w:id="2548" w:author="Javier Quintana Pérez" w:date="2022-11-29T18:43:00Z">
                  <w:rPr>
                    <w:ins w:id="2549" w:author="Javier Quintana Pérez" w:date="2022-11-07T15:36:00Z"/>
                    <w:rFonts w:ascii="Source Sans Pro" w:hAnsi="Source Sans Pro"/>
                    <w:i/>
                    <w:color w:val="FF0000"/>
                    <w:sz w:val="16"/>
                  </w:rPr>
                </w:rPrChange>
              </w:rPr>
              <w:pPrChange w:id="2550" w:author="Javier Quintana Pérez" w:date="2022-11-07T16:06:00Z">
                <w:pPr>
                  <w:tabs>
                    <w:tab w:val="clear" w:pos="567"/>
                  </w:tabs>
                  <w:autoSpaceDE w:val="0"/>
                  <w:autoSpaceDN w:val="0"/>
                  <w:adjustRightInd w:val="0"/>
                  <w:spacing w:line="240" w:lineRule="auto"/>
                  <w:jc w:val="left"/>
                </w:pPr>
              </w:pPrChange>
            </w:pPr>
            <w:ins w:id="2551" w:author="Javier Quintana Pérez" w:date="2022-11-07T15:29:00Z">
              <w:r w:rsidRPr="00D919CB">
                <w:rPr>
                  <w:rFonts w:ascii="Source Sans Pro" w:hAnsi="Source Sans Pro"/>
                  <w:i/>
                  <w:color w:val="000000" w:themeColor="text1"/>
                  <w:sz w:val="16"/>
                  <w:rPrChange w:id="2552" w:author="Javier Quintana Pérez" w:date="2022-11-29T18:43:00Z">
                    <w:rPr>
                      <w:rFonts w:ascii="Roboto-Light" w:hAnsi="Roboto-Light" w:cs="Roboto-Light"/>
                      <w:color w:val="585757"/>
                      <w:u w:val="single"/>
                    </w:rPr>
                  </w:rPrChange>
                </w:rPr>
                <w:t>Cada paquete de mallas electrosoldadas o armaduras básicas electrosoldadas en celosía debe llegar al punto de suministro (obra, taller de ferralla o almacén) con una hoja de suministro que incorpore, al menos, la información a la que se refiere el Anejo 4.</w:t>
              </w:r>
            </w:ins>
          </w:p>
          <w:p w:rsidR="00000000" w:rsidRDefault="00D919CB">
            <w:pPr>
              <w:pStyle w:val="Textoindependiente"/>
              <w:rPr>
                <w:ins w:id="2553" w:author="Javier Quintana Pérez" w:date="2022-11-07T15:36:00Z"/>
                <w:rFonts w:ascii="Source Sans Pro" w:hAnsi="Source Sans Pro"/>
                <w:b/>
                <w:bCs/>
                <w:i w:val="0"/>
                <w:color w:val="000000" w:themeColor="text1"/>
                <w:u w:val="single"/>
                <w:rPrChange w:id="2554" w:author="Javier Quintana Pérez" w:date="2022-11-29T18:43:00Z">
                  <w:rPr>
                    <w:ins w:id="2555" w:author="Javier Quintana Pérez" w:date="2022-11-07T15:36:00Z"/>
                    <w:rFonts w:ascii="Source Sans Pro" w:hAnsi="Source Sans Pro"/>
                    <w:i/>
                    <w:color w:val="FF0000"/>
                    <w:sz w:val="16"/>
                  </w:rPr>
                </w:rPrChange>
              </w:rPr>
              <w:pPrChange w:id="2556" w:author="Javier Quintana Pérez" w:date="2022-11-07T16:06:00Z">
                <w:pPr>
                  <w:tabs>
                    <w:tab w:val="clear" w:pos="567"/>
                  </w:tabs>
                  <w:autoSpaceDE w:val="0"/>
                  <w:autoSpaceDN w:val="0"/>
                  <w:adjustRightInd w:val="0"/>
                  <w:spacing w:line="240" w:lineRule="auto"/>
                  <w:jc w:val="left"/>
                </w:pPr>
              </w:pPrChange>
            </w:pPr>
            <w:ins w:id="2557" w:author="Javier Quintana Pérez" w:date="2022-11-07T15:40:00Z">
              <w:r w:rsidRPr="00D919CB">
                <w:rPr>
                  <w:rFonts w:ascii="Source Sans Pro" w:hAnsi="Source Sans Pro"/>
                  <w:b/>
                  <w:bCs/>
                  <w:color w:val="000000" w:themeColor="text1"/>
                  <w:u w:val="single"/>
                  <w:rPrChange w:id="2558" w:author="Javier Quintana Pérez" w:date="2022-11-29T18:43:00Z">
                    <w:rPr>
                      <w:rFonts w:ascii="Source Sans Pro" w:hAnsi="Source Sans Pro"/>
                      <w:i/>
                      <w:color w:val="FF0000"/>
                      <w:u w:val="single"/>
                    </w:rPr>
                  </w:rPrChange>
                </w:rPr>
                <w:t>CodE</w:t>
              </w:r>
            </w:ins>
            <w:ins w:id="2559" w:author="Javier Quintana Pérez" w:date="2022-11-07T15:56:00Z">
              <w:r w:rsidRPr="00D919CB">
                <w:rPr>
                  <w:rFonts w:ascii="Source Sans Pro" w:hAnsi="Source Sans Pro"/>
                  <w:b/>
                  <w:bCs/>
                  <w:color w:val="000000" w:themeColor="text1"/>
                  <w:u w:val="single"/>
                  <w:rPrChange w:id="2560" w:author="Javier Quintana Pérez" w:date="2022-11-29T18:43:00Z">
                    <w:rPr>
                      <w:rFonts w:ascii="Source Sans Pro" w:hAnsi="Source Sans Pro"/>
                      <w:i/>
                      <w:color w:val="FF0000"/>
                      <w:u w:val="single"/>
                    </w:rPr>
                  </w:rPrChange>
                </w:rPr>
                <w:t xml:space="preserve"> Anejo 4. 1 Documentación previa al suministro</w:t>
              </w:r>
            </w:ins>
          </w:p>
          <w:p w:rsidR="00000000" w:rsidRDefault="00D919CB">
            <w:pPr>
              <w:tabs>
                <w:tab w:val="clear" w:pos="567"/>
              </w:tabs>
              <w:autoSpaceDE w:val="0"/>
              <w:autoSpaceDN w:val="0"/>
              <w:adjustRightInd w:val="0"/>
              <w:spacing w:line="240" w:lineRule="auto"/>
              <w:rPr>
                <w:ins w:id="2561" w:author="Javier Quintana Pérez" w:date="2022-11-07T15:36:00Z"/>
                <w:rFonts w:ascii="Source Sans Pro" w:hAnsi="Source Sans Pro"/>
                <w:i/>
                <w:color w:val="000000" w:themeColor="text1"/>
                <w:sz w:val="16"/>
                <w:rPrChange w:id="2562" w:author="Javier Quintana Pérez" w:date="2022-11-29T18:43:00Z">
                  <w:rPr>
                    <w:ins w:id="2563" w:author="Javier Quintana Pérez" w:date="2022-11-07T15:36:00Z"/>
                    <w:rFonts w:ascii="Source Sans Pro" w:hAnsi="Source Sans Pro"/>
                    <w:i/>
                    <w:color w:val="FF0000"/>
                    <w:sz w:val="16"/>
                  </w:rPr>
                </w:rPrChange>
              </w:rPr>
              <w:pPrChange w:id="2564" w:author="Javier Quintana Pérez" w:date="2022-11-07T16:06:00Z">
                <w:pPr>
                  <w:tabs>
                    <w:tab w:val="clear" w:pos="567"/>
                  </w:tabs>
                  <w:autoSpaceDE w:val="0"/>
                  <w:autoSpaceDN w:val="0"/>
                  <w:adjustRightInd w:val="0"/>
                  <w:spacing w:line="240" w:lineRule="auto"/>
                  <w:jc w:val="left"/>
                </w:pPr>
              </w:pPrChange>
            </w:pPr>
            <w:ins w:id="2565" w:author="Javier Quintana Pérez" w:date="2022-11-07T15:59:00Z">
              <w:r w:rsidRPr="00D919CB">
                <w:rPr>
                  <w:rFonts w:ascii="Source Sans Pro" w:hAnsi="Source Sans Pro"/>
                  <w:i/>
                  <w:color w:val="000000" w:themeColor="text1"/>
                  <w:sz w:val="16"/>
                  <w:rPrChange w:id="2566" w:author="Javier Quintana Pérez" w:date="2022-11-29T18:43:00Z">
                    <w:rPr>
                      <w:rFonts w:ascii="Roboto-Light" w:hAnsi="Roboto-Light" w:cs="Roboto-Light"/>
                      <w:color w:val="585757"/>
                      <w:u w:val="single"/>
                    </w:rPr>
                  </w:rPrChange>
                </w:rPr>
                <w:t>El suministrador deberá entregar la documentación relevante contemplada en los Capítulos 13y 23 del Código Estructural y que se detalla a continuación.</w:t>
              </w:r>
            </w:ins>
          </w:p>
          <w:p w:rsidR="00000000" w:rsidRDefault="00D919CB">
            <w:pPr>
              <w:pStyle w:val="Textoindependiente"/>
              <w:rPr>
                <w:ins w:id="2567" w:author="Javier Quintana Pérez" w:date="2022-11-07T16:00:00Z"/>
                <w:rFonts w:ascii="Source Sans Pro" w:hAnsi="Source Sans Pro"/>
                <w:b/>
                <w:bCs/>
                <w:i w:val="0"/>
                <w:color w:val="000000" w:themeColor="text1"/>
                <w:u w:val="single"/>
                <w:rPrChange w:id="2568" w:author="Javier Quintana Pérez" w:date="2022-11-29T18:43:00Z">
                  <w:rPr>
                    <w:ins w:id="2569" w:author="Javier Quintana Pérez" w:date="2022-11-07T16:00:00Z"/>
                    <w:rFonts w:ascii="Source Sans Pro" w:hAnsi="Source Sans Pro"/>
                    <w:i/>
                    <w:color w:val="FF0000"/>
                    <w:sz w:val="16"/>
                  </w:rPr>
                </w:rPrChange>
              </w:rPr>
              <w:pPrChange w:id="2570" w:author="Javier Quintana Pérez" w:date="2022-11-07T16:06:00Z">
                <w:pPr>
                  <w:tabs>
                    <w:tab w:val="clear" w:pos="567"/>
                  </w:tabs>
                  <w:autoSpaceDE w:val="0"/>
                  <w:autoSpaceDN w:val="0"/>
                  <w:adjustRightInd w:val="0"/>
                  <w:spacing w:line="240" w:lineRule="auto"/>
                  <w:jc w:val="left"/>
                </w:pPr>
              </w:pPrChange>
            </w:pPr>
            <w:ins w:id="2571" w:author="Javier Quintana Pérez" w:date="2022-11-07T16:00:00Z">
              <w:r w:rsidRPr="00D919CB">
                <w:rPr>
                  <w:rFonts w:ascii="Source Sans Pro" w:hAnsi="Source Sans Pro"/>
                  <w:b/>
                  <w:bCs/>
                  <w:color w:val="000000" w:themeColor="text1"/>
                  <w:u w:val="single"/>
                  <w:rPrChange w:id="2572" w:author="Javier Quintana Pérez" w:date="2022-11-29T18:43:00Z">
                    <w:rPr>
                      <w:rFonts w:ascii="Source Sans Pro" w:hAnsi="Source Sans Pro"/>
                      <w:i/>
                      <w:color w:val="FF0000"/>
                      <w:u w:val="single"/>
                    </w:rPr>
                  </w:rPrChange>
                </w:rPr>
                <w:t>CodE Anejo 4. 1.1.7 Acero para armaduras pasivas</w:t>
              </w:r>
            </w:ins>
          </w:p>
          <w:p w:rsidR="00000000" w:rsidRDefault="00D919CB">
            <w:pPr>
              <w:tabs>
                <w:tab w:val="clear" w:pos="567"/>
              </w:tabs>
              <w:autoSpaceDE w:val="0"/>
              <w:autoSpaceDN w:val="0"/>
              <w:adjustRightInd w:val="0"/>
              <w:spacing w:line="240" w:lineRule="auto"/>
              <w:rPr>
                <w:ins w:id="2573" w:author="Javier Quintana Pérez" w:date="2022-11-07T16:01:00Z"/>
                <w:rFonts w:ascii="Source Sans Pro" w:hAnsi="Source Sans Pro"/>
                <w:i/>
                <w:color w:val="000000" w:themeColor="text1"/>
                <w:sz w:val="16"/>
                <w:rPrChange w:id="2574" w:author="Javier Quintana Pérez" w:date="2022-11-29T18:43:00Z">
                  <w:rPr>
                    <w:ins w:id="2575" w:author="Javier Quintana Pérez" w:date="2022-11-07T16:01:00Z"/>
                    <w:rFonts w:ascii="Roboto-Light" w:hAnsi="Roboto-Light" w:cs="Roboto-Light"/>
                    <w:color w:val="585757"/>
                  </w:rPr>
                </w:rPrChange>
              </w:rPr>
              <w:pPrChange w:id="2576" w:author="Javier Quintana Pérez" w:date="2022-11-07T16:06:00Z">
                <w:pPr>
                  <w:tabs>
                    <w:tab w:val="clear" w:pos="567"/>
                  </w:tabs>
                  <w:autoSpaceDE w:val="0"/>
                  <w:autoSpaceDN w:val="0"/>
                  <w:adjustRightInd w:val="0"/>
                  <w:spacing w:line="240" w:lineRule="auto"/>
                  <w:jc w:val="left"/>
                </w:pPr>
              </w:pPrChange>
            </w:pPr>
            <w:ins w:id="2577" w:author="Javier Quintana Pérez" w:date="2022-11-07T16:01:00Z">
              <w:r w:rsidRPr="00D919CB">
                <w:rPr>
                  <w:rFonts w:ascii="Source Sans Pro" w:hAnsi="Source Sans Pro"/>
                  <w:i/>
                  <w:color w:val="000000" w:themeColor="text1"/>
                  <w:sz w:val="16"/>
                  <w:rPrChange w:id="2578" w:author="Javier Quintana Pérez" w:date="2022-11-29T18:43:00Z">
                    <w:rPr>
                      <w:rFonts w:ascii="Roboto-Light" w:hAnsi="Roboto-Light" w:cs="Roboto-Light"/>
                      <w:color w:val="585757"/>
                      <w:u w:val="single"/>
                    </w:rPr>
                  </w:rPrChange>
                </w:rPr>
                <w:t>En caso de que los productos de acero para hormigón dispongan de un distintivo de</w:t>
              </w:r>
            </w:ins>
            <w:ins w:id="2579" w:author="Javier Quintana Pérez" w:date="2022-11-07T16:02:00Z">
              <w:r w:rsidRPr="00D919CB">
                <w:rPr>
                  <w:rFonts w:ascii="Source Sans Pro" w:hAnsi="Source Sans Pro"/>
                  <w:i/>
                  <w:color w:val="000000" w:themeColor="text1"/>
                  <w:sz w:val="16"/>
                  <w:rPrChange w:id="2580" w:author="Javier Quintana Pérez" w:date="2022-11-29T18:43:00Z">
                    <w:rPr>
                      <w:rFonts w:ascii="Source Sans Pro" w:hAnsi="Source Sans Pro"/>
                      <w:i/>
                      <w:color w:val="FF0000"/>
                      <w:sz w:val="16"/>
                      <w:u w:val="single"/>
                    </w:rPr>
                  </w:rPrChange>
                </w:rPr>
                <w:t xml:space="preserve"> </w:t>
              </w:r>
            </w:ins>
            <w:ins w:id="2581" w:author="Javier Quintana Pérez" w:date="2022-11-07T16:01:00Z">
              <w:r w:rsidRPr="00D919CB">
                <w:rPr>
                  <w:rFonts w:ascii="Source Sans Pro" w:hAnsi="Source Sans Pro"/>
                  <w:i/>
                  <w:color w:val="000000" w:themeColor="text1"/>
                  <w:sz w:val="16"/>
                  <w:rPrChange w:id="2582" w:author="Javier Quintana Pérez" w:date="2022-11-29T18:43:00Z">
                    <w:rPr>
                      <w:rFonts w:ascii="Roboto-Light" w:hAnsi="Roboto-Light" w:cs="Roboto-Light"/>
                      <w:color w:val="585757"/>
                      <w:u w:val="single"/>
                    </w:rPr>
                  </w:rPrChange>
                </w:rPr>
                <w:t>calidad oficialmente reconocido será suficiente con la presentación de la documentación</w:t>
              </w:r>
            </w:ins>
            <w:ins w:id="2583" w:author="Javier Quintana Pérez" w:date="2022-11-07T16:02:00Z">
              <w:r w:rsidRPr="00D919CB">
                <w:rPr>
                  <w:rFonts w:ascii="Source Sans Pro" w:hAnsi="Source Sans Pro"/>
                  <w:i/>
                  <w:color w:val="000000" w:themeColor="text1"/>
                  <w:sz w:val="16"/>
                  <w:rPrChange w:id="2584" w:author="Javier Quintana Pérez" w:date="2022-11-29T18:43:00Z">
                    <w:rPr>
                      <w:rFonts w:ascii="Source Sans Pro" w:hAnsi="Source Sans Pro"/>
                      <w:i/>
                      <w:color w:val="FF0000"/>
                      <w:sz w:val="16"/>
                      <w:u w:val="single"/>
                    </w:rPr>
                  </w:rPrChange>
                </w:rPr>
                <w:t xml:space="preserve"> </w:t>
              </w:r>
            </w:ins>
            <w:ins w:id="2585" w:author="Javier Quintana Pérez" w:date="2022-11-07T16:01:00Z">
              <w:r w:rsidRPr="00D919CB">
                <w:rPr>
                  <w:rFonts w:ascii="Source Sans Pro" w:hAnsi="Source Sans Pro"/>
                  <w:i/>
                  <w:color w:val="000000" w:themeColor="text1"/>
                  <w:sz w:val="16"/>
                  <w:rPrChange w:id="2586" w:author="Javier Quintana Pérez" w:date="2022-11-29T18:43:00Z">
                    <w:rPr>
                      <w:rFonts w:ascii="Roboto-Light" w:hAnsi="Roboto-Light" w:cs="Roboto-Light"/>
                      <w:color w:val="585757"/>
                      <w:u w:val="single"/>
                    </w:rPr>
                  </w:rPrChange>
                </w:rPr>
                <w:t>del distintivo de calidad establecida en el apartado 1.2 de este anejo.</w:t>
              </w:r>
            </w:ins>
            <w:ins w:id="2587" w:author="Javier Quintana Pérez" w:date="2022-11-07T16:02:00Z">
              <w:r w:rsidRPr="00D919CB">
                <w:rPr>
                  <w:rFonts w:ascii="Source Sans Pro" w:hAnsi="Source Sans Pro"/>
                  <w:i/>
                  <w:color w:val="000000" w:themeColor="text1"/>
                  <w:sz w:val="16"/>
                  <w:rPrChange w:id="2588" w:author="Javier Quintana Pérez" w:date="2022-11-29T18:43:00Z">
                    <w:rPr>
                      <w:rFonts w:ascii="Source Sans Pro" w:hAnsi="Source Sans Pro"/>
                      <w:i/>
                      <w:color w:val="FF0000"/>
                      <w:sz w:val="16"/>
                      <w:u w:val="single"/>
                    </w:rPr>
                  </w:rPrChange>
                </w:rPr>
                <w:t xml:space="preserve"> </w:t>
              </w:r>
            </w:ins>
            <w:ins w:id="2589" w:author="Javier Quintana Pérez" w:date="2022-11-07T16:01:00Z">
              <w:r w:rsidRPr="00D919CB">
                <w:rPr>
                  <w:rFonts w:ascii="Source Sans Pro" w:hAnsi="Source Sans Pro"/>
                  <w:i/>
                  <w:color w:val="000000" w:themeColor="text1"/>
                  <w:sz w:val="16"/>
                  <w:rPrChange w:id="2590" w:author="Javier Quintana Pérez" w:date="2022-11-29T18:43:00Z">
                    <w:rPr>
                      <w:rFonts w:ascii="Roboto-Light" w:hAnsi="Roboto-Light" w:cs="Roboto-Light"/>
                      <w:color w:val="585757"/>
                      <w:u w:val="single"/>
                    </w:rPr>
                  </w:rPrChange>
                </w:rPr>
                <w:t>Mientras no esté vigente el marcado CE y si no dispusiera de distintivo de calidad oficialmente</w:t>
              </w:r>
            </w:ins>
            <w:ins w:id="2591" w:author="Javier Quintana Pérez" w:date="2022-11-07T16:02:00Z">
              <w:r w:rsidRPr="00D919CB">
                <w:rPr>
                  <w:rFonts w:ascii="Source Sans Pro" w:hAnsi="Source Sans Pro"/>
                  <w:i/>
                  <w:color w:val="000000" w:themeColor="text1"/>
                  <w:sz w:val="16"/>
                  <w:rPrChange w:id="2592" w:author="Javier Quintana Pérez" w:date="2022-11-29T18:43:00Z">
                    <w:rPr>
                      <w:rFonts w:ascii="Source Sans Pro" w:hAnsi="Source Sans Pro"/>
                      <w:i/>
                      <w:color w:val="FF0000"/>
                      <w:sz w:val="16"/>
                      <w:u w:val="single"/>
                    </w:rPr>
                  </w:rPrChange>
                </w:rPr>
                <w:t xml:space="preserve"> </w:t>
              </w:r>
            </w:ins>
            <w:ins w:id="2593" w:author="Javier Quintana Pérez" w:date="2022-11-07T16:01:00Z">
              <w:r w:rsidRPr="00D919CB">
                <w:rPr>
                  <w:rFonts w:ascii="Source Sans Pro" w:hAnsi="Source Sans Pro"/>
                  <w:i/>
                  <w:color w:val="000000" w:themeColor="text1"/>
                  <w:sz w:val="16"/>
                  <w:rPrChange w:id="2594" w:author="Javier Quintana Pérez" w:date="2022-11-29T18:43:00Z">
                    <w:rPr>
                      <w:rFonts w:ascii="Roboto-Light" w:hAnsi="Roboto-Light" w:cs="Roboto-Light"/>
                      <w:color w:val="585757"/>
                      <w:u w:val="single"/>
                    </w:rPr>
                  </w:rPrChange>
                </w:rPr>
                <w:t>reconocido, se entregará la siguiente documentación:</w:t>
              </w:r>
            </w:ins>
          </w:p>
          <w:p w:rsidR="00000000" w:rsidRDefault="00D919CB">
            <w:pPr>
              <w:tabs>
                <w:tab w:val="clear" w:pos="567"/>
              </w:tabs>
              <w:autoSpaceDE w:val="0"/>
              <w:autoSpaceDN w:val="0"/>
              <w:adjustRightInd w:val="0"/>
              <w:spacing w:line="240" w:lineRule="auto"/>
              <w:rPr>
                <w:ins w:id="2595" w:author="Javier Quintana Pérez" w:date="2022-11-07T16:01:00Z"/>
                <w:rFonts w:ascii="Source Sans Pro" w:hAnsi="Source Sans Pro"/>
                <w:i/>
                <w:color w:val="000000" w:themeColor="text1"/>
                <w:sz w:val="16"/>
                <w:rPrChange w:id="2596" w:author="Javier Quintana Pérez" w:date="2022-11-29T18:43:00Z">
                  <w:rPr>
                    <w:ins w:id="2597" w:author="Javier Quintana Pérez" w:date="2022-11-07T16:01:00Z"/>
                    <w:rFonts w:ascii="Roboto-Light" w:hAnsi="Roboto-Light" w:cs="Roboto-Light"/>
                    <w:color w:val="585757"/>
                  </w:rPr>
                </w:rPrChange>
              </w:rPr>
              <w:pPrChange w:id="2598" w:author="Javier Quintana Pérez" w:date="2022-11-07T16:06:00Z">
                <w:pPr>
                  <w:tabs>
                    <w:tab w:val="clear" w:pos="567"/>
                  </w:tabs>
                  <w:autoSpaceDE w:val="0"/>
                  <w:autoSpaceDN w:val="0"/>
                  <w:adjustRightInd w:val="0"/>
                  <w:spacing w:line="240" w:lineRule="auto"/>
                  <w:jc w:val="left"/>
                </w:pPr>
              </w:pPrChange>
            </w:pPr>
            <w:ins w:id="2599" w:author="Javier Quintana Pérez" w:date="2022-11-07T16:01:00Z">
              <w:r w:rsidRPr="00D919CB">
                <w:rPr>
                  <w:rFonts w:ascii="Source Sans Pro" w:hAnsi="Source Sans Pro"/>
                  <w:i/>
                  <w:color w:val="000000" w:themeColor="text1"/>
                  <w:sz w:val="16"/>
                  <w:rPrChange w:id="2600" w:author="Javier Quintana Pérez" w:date="2022-11-29T18:43:00Z">
                    <w:rPr>
                      <w:rFonts w:ascii="Raleway-Regular" w:hAnsi="Raleway-Regular" w:cs="Raleway-Regular"/>
                      <w:color w:val="585757"/>
                      <w:u w:val="single"/>
                    </w:rPr>
                  </w:rPrChange>
                </w:rPr>
                <w:t>− Declaración firmada por persona física con poder de representación suficiente en</w:t>
              </w:r>
            </w:ins>
            <w:ins w:id="2601" w:author="Javier Quintana Pérez" w:date="2022-11-07T16:02:00Z">
              <w:r w:rsidRPr="00D919CB">
                <w:rPr>
                  <w:rFonts w:ascii="Source Sans Pro" w:hAnsi="Source Sans Pro"/>
                  <w:i/>
                  <w:color w:val="000000" w:themeColor="text1"/>
                  <w:sz w:val="16"/>
                  <w:rPrChange w:id="2602" w:author="Javier Quintana Pérez" w:date="2022-11-29T18:43:00Z">
                    <w:rPr>
                      <w:rFonts w:ascii="Source Sans Pro" w:hAnsi="Source Sans Pro"/>
                      <w:i/>
                      <w:color w:val="FF0000"/>
                      <w:sz w:val="16"/>
                      <w:u w:val="single"/>
                    </w:rPr>
                  </w:rPrChange>
                </w:rPr>
                <w:t xml:space="preserve"> </w:t>
              </w:r>
            </w:ins>
            <w:ins w:id="2603" w:author="Javier Quintana Pérez" w:date="2022-11-07T16:01:00Z">
              <w:r w:rsidRPr="00D919CB">
                <w:rPr>
                  <w:rFonts w:ascii="Source Sans Pro" w:hAnsi="Source Sans Pro"/>
                  <w:i/>
                  <w:color w:val="000000" w:themeColor="text1"/>
                  <w:sz w:val="16"/>
                  <w:rPrChange w:id="2604" w:author="Javier Quintana Pérez" w:date="2022-11-29T18:43:00Z">
                    <w:rPr>
                      <w:rFonts w:ascii="Roboto-Light" w:hAnsi="Roboto-Light" w:cs="Roboto-Light"/>
                      <w:color w:val="585757"/>
                      <w:u w:val="single"/>
                    </w:rPr>
                  </w:rPrChange>
                </w:rPr>
                <w:t>la que se garantice el cumplimiento de todas las especificaciones referidas en el</w:t>
              </w:r>
            </w:ins>
            <w:ins w:id="2605" w:author="Javier Quintana Pérez" w:date="2022-11-07T16:02:00Z">
              <w:r w:rsidRPr="00D919CB">
                <w:rPr>
                  <w:rFonts w:ascii="Source Sans Pro" w:hAnsi="Source Sans Pro"/>
                  <w:i/>
                  <w:color w:val="000000" w:themeColor="text1"/>
                  <w:sz w:val="16"/>
                  <w:rPrChange w:id="2606" w:author="Javier Quintana Pérez" w:date="2022-11-29T18:43:00Z">
                    <w:rPr>
                      <w:rFonts w:ascii="Source Sans Pro" w:hAnsi="Source Sans Pro"/>
                      <w:i/>
                      <w:color w:val="FF0000"/>
                      <w:sz w:val="16"/>
                      <w:u w:val="single"/>
                    </w:rPr>
                  </w:rPrChange>
                </w:rPr>
                <w:t xml:space="preserve"> </w:t>
              </w:r>
            </w:ins>
            <w:ins w:id="2607" w:author="Javier Quintana Pérez" w:date="2022-11-07T16:01:00Z">
              <w:r w:rsidRPr="00D919CB">
                <w:rPr>
                  <w:rFonts w:ascii="Source Sans Pro" w:hAnsi="Source Sans Pro"/>
                  <w:i/>
                  <w:color w:val="000000" w:themeColor="text1"/>
                  <w:sz w:val="16"/>
                  <w:rPrChange w:id="2608" w:author="Javier Quintana Pérez" w:date="2022-11-29T18:43:00Z">
                    <w:rPr>
                      <w:rFonts w:ascii="Roboto-Light" w:hAnsi="Roboto-Light" w:cs="Roboto-Light"/>
                      <w:color w:val="585757"/>
                      <w:u w:val="single"/>
                    </w:rPr>
                  </w:rPrChange>
                </w:rPr>
                <w:t>Artículo 34 de este Código, en la que constará la identificación del laboratorio que</w:t>
              </w:r>
            </w:ins>
            <w:ins w:id="2609" w:author="Javier Quintana Pérez" w:date="2022-11-07T16:02:00Z">
              <w:r w:rsidRPr="00D919CB">
                <w:rPr>
                  <w:rFonts w:ascii="Source Sans Pro" w:hAnsi="Source Sans Pro"/>
                  <w:i/>
                  <w:color w:val="000000" w:themeColor="text1"/>
                  <w:sz w:val="16"/>
                  <w:rPrChange w:id="2610" w:author="Javier Quintana Pérez" w:date="2022-11-29T18:43:00Z">
                    <w:rPr>
                      <w:rFonts w:ascii="Source Sans Pro" w:hAnsi="Source Sans Pro"/>
                      <w:i/>
                      <w:color w:val="FF0000"/>
                      <w:sz w:val="16"/>
                      <w:u w:val="single"/>
                    </w:rPr>
                  </w:rPrChange>
                </w:rPr>
                <w:t xml:space="preserve"> </w:t>
              </w:r>
            </w:ins>
            <w:ins w:id="2611" w:author="Javier Quintana Pérez" w:date="2022-11-07T16:01:00Z">
              <w:r w:rsidRPr="00D919CB">
                <w:rPr>
                  <w:rFonts w:ascii="Source Sans Pro" w:hAnsi="Source Sans Pro"/>
                  <w:i/>
                  <w:color w:val="000000" w:themeColor="text1"/>
                  <w:sz w:val="16"/>
                  <w:rPrChange w:id="2612" w:author="Javier Quintana Pérez" w:date="2022-11-29T18:43:00Z">
                    <w:rPr>
                      <w:rFonts w:ascii="Roboto-Light" w:hAnsi="Roboto-Light" w:cs="Roboto-Light"/>
                      <w:color w:val="585757"/>
                      <w:u w:val="single"/>
                    </w:rPr>
                  </w:rPrChange>
                </w:rPr>
                <w:t>ha efectuado los ensayos que justifican el cumplimiento de las especificaciones y</w:t>
              </w:r>
            </w:ins>
            <w:ins w:id="2613" w:author="Javier Quintana Pérez" w:date="2022-11-07T16:02:00Z">
              <w:r w:rsidRPr="00D919CB">
                <w:rPr>
                  <w:rFonts w:ascii="Source Sans Pro" w:hAnsi="Source Sans Pro"/>
                  <w:i/>
                  <w:color w:val="000000" w:themeColor="text1"/>
                  <w:sz w:val="16"/>
                  <w:rPrChange w:id="2614" w:author="Javier Quintana Pérez" w:date="2022-11-29T18:43:00Z">
                    <w:rPr>
                      <w:rFonts w:ascii="Source Sans Pro" w:hAnsi="Source Sans Pro"/>
                      <w:i/>
                      <w:color w:val="FF0000"/>
                      <w:sz w:val="16"/>
                      <w:u w:val="single"/>
                    </w:rPr>
                  </w:rPrChange>
                </w:rPr>
                <w:t xml:space="preserve"> </w:t>
              </w:r>
            </w:ins>
            <w:ins w:id="2615" w:author="Javier Quintana Pérez" w:date="2022-11-07T16:01:00Z">
              <w:r w:rsidRPr="00D919CB">
                <w:rPr>
                  <w:rFonts w:ascii="Source Sans Pro" w:hAnsi="Source Sans Pro"/>
                  <w:i/>
                  <w:color w:val="000000" w:themeColor="text1"/>
                  <w:sz w:val="16"/>
                  <w:rPrChange w:id="2616" w:author="Javier Quintana Pérez" w:date="2022-11-29T18:43:00Z">
                    <w:rPr>
                      <w:rFonts w:ascii="Roboto-Light" w:hAnsi="Roboto-Light" w:cs="Roboto-Light"/>
                      <w:color w:val="585757"/>
                      <w:u w:val="single"/>
                    </w:rPr>
                  </w:rPrChange>
                </w:rPr>
                <w:t>las fechas de emisión de los informes o actas de ensayo.</w:t>
              </w:r>
            </w:ins>
          </w:p>
          <w:p w:rsidR="00000000" w:rsidRDefault="00D919CB">
            <w:pPr>
              <w:tabs>
                <w:tab w:val="clear" w:pos="567"/>
              </w:tabs>
              <w:autoSpaceDE w:val="0"/>
              <w:autoSpaceDN w:val="0"/>
              <w:adjustRightInd w:val="0"/>
              <w:spacing w:line="240" w:lineRule="auto"/>
              <w:rPr>
                <w:ins w:id="2617" w:author="Javier Quintana Pérez" w:date="2022-11-07T16:01:00Z"/>
                <w:rFonts w:ascii="Source Sans Pro" w:hAnsi="Source Sans Pro"/>
                <w:i/>
                <w:color w:val="000000" w:themeColor="text1"/>
                <w:sz w:val="16"/>
                <w:rPrChange w:id="2618" w:author="Javier Quintana Pérez" w:date="2022-11-29T18:43:00Z">
                  <w:rPr>
                    <w:ins w:id="2619" w:author="Javier Quintana Pérez" w:date="2022-11-07T16:01:00Z"/>
                    <w:rFonts w:ascii="Roboto-Light" w:hAnsi="Roboto-Light" w:cs="Roboto-Light"/>
                    <w:color w:val="585757"/>
                  </w:rPr>
                </w:rPrChange>
              </w:rPr>
              <w:pPrChange w:id="2620" w:author="Javier Quintana Pérez" w:date="2022-11-07T16:06:00Z">
                <w:pPr>
                  <w:tabs>
                    <w:tab w:val="clear" w:pos="567"/>
                  </w:tabs>
                  <w:autoSpaceDE w:val="0"/>
                  <w:autoSpaceDN w:val="0"/>
                  <w:adjustRightInd w:val="0"/>
                  <w:spacing w:line="240" w:lineRule="auto"/>
                  <w:jc w:val="left"/>
                </w:pPr>
              </w:pPrChange>
            </w:pPr>
            <w:ins w:id="2621" w:author="Javier Quintana Pérez" w:date="2022-11-07T16:01:00Z">
              <w:r w:rsidRPr="00D919CB">
                <w:rPr>
                  <w:rFonts w:ascii="Source Sans Pro" w:hAnsi="Source Sans Pro"/>
                  <w:i/>
                  <w:color w:val="000000" w:themeColor="text1"/>
                  <w:sz w:val="16"/>
                  <w:rPrChange w:id="2622" w:author="Javier Quintana Pérez" w:date="2022-11-29T18:43:00Z">
                    <w:rPr>
                      <w:rFonts w:ascii="Raleway-Regular" w:hAnsi="Raleway-Regular" w:cs="Raleway-Regular"/>
                      <w:color w:val="585757"/>
                      <w:u w:val="single"/>
                    </w:rPr>
                  </w:rPrChange>
                </w:rPr>
                <w:t>− Informe o acta de ensayo, emitido por un laboratorio que incluya los resultados de</w:t>
              </w:r>
            </w:ins>
            <w:ins w:id="2623" w:author="Javier Quintana Pérez" w:date="2022-11-07T16:02:00Z">
              <w:r w:rsidRPr="00D919CB">
                <w:rPr>
                  <w:rFonts w:ascii="Source Sans Pro" w:hAnsi="Source Sans Pro"/>
                  <w:i/>
                  <w:color w:val="000000" w:themeColor="text1"/>
                  <w:sz w:val="16"/>
                  <w:rPrChange w:id="2624" w:author="Javier Quintana Pérez" w:date="2022-11-29T18:43:00Z">
                    <w:rPr>
                      <w:rFonts w:ascii="Source Sans Pro" w:hAnsi="Source Sans Pro"/>
                      <w:i/>
                      <w:color w:val="FF0000"/>
                      <w:sz w:val="16"/>
                      <w:u w:val="single"/>
                    </w:rPr>
                  </w:rPrChange>
                </w:rPr>
                <w:t xml:space="preserve"> </w:t>
              </w:r>
            </w:ins>
            <w:ins w:id="2625" w:author="Javier Quintana Pérez" w:date="2022-11-07T16:01:00Z">
              <w:r w:rsidRPr="00D919CB">
                <w:rPr>
                  <w:rFonts w:ascii="Source Sans Pro" w:hAnsi="Source Sans Pro"/>
                  <w:i/>
                  <w:color w:val="000000" w:themeColor="text1"/>
                  <w:sz w:val="16"/>
                  <w:rPrChange w:id="2626" w:author="Javier Quintana Pérez" w:date="2022-11-29T18:43:00Z">
                    <w:rPr>
                      <w:rFonts w:ascii="Roboto-Light" w:hAnsi="Roboto-Light" w:cs="Roboto-Light"/>
                      <w:color w:val="585757"/>
                      <w:u w:val="single"/>
                    </w:rPr>
                  </w:rPrChange>
                </w:rPr>
                <w:t>todas las características referidas en el Artículo 34 de este Código.</w:t>
              </w:r>
            </w:ins>
          </w:p>
          <w:p w:rsidR="00000000" w:rsidRDefault="00D919CB">
            <w:pPr>
              <w:tabs>
                <w:tab w:val="clear" w:pos="567"/>
              </w:tabs>
              <w:autoSpaceDE w:val="0"/>
              <w:autoSpaceDN w:val="0"/>
              <w:adjustRightInd w:val="0"/>
              <w:spacing w:line="240" w:lineRule="auto"/>
              <w:rPr>
                <w:ins w:id="2627" w:author="Javier Quintana Pérez" w:date="2022-11-07T16:01:00Z"/>
                <w:rFonts w:ascii="Source Sans Pro" w:hAnsi="Source Sans Pro"/>
                <w:i/>
                <w:color w:val="000000" w:themeColor="text1"/>
                <w:sz w:val="16"/>
                <w:rPrChange w:id="2628" w:author="Javier Quintana Pérez" w:date="2022-11-29T18:43:00Z">
                  <w:rPr>
                    <w:ins w:id="2629" w:author="Javier Quintana Pérez" w:date="2022-11-07T16:01:00Z"/>
                    <w:rFonts w:ascii="Roboto-Light" w:hAnsi="Roboto-Light" w:cs="Roboto-Light"/>
                    <w:color w:val="585757"/>
                  </w:rPr>
                </w:rPrChange>
              </w:rPr>
              <w:pPrChange w:id="2630" w:author="Javier Quintana Pérez" w:date="2022-11-07T16:06:00Z">
                <w:pPr>
                  <w:tabs>
                    <w:tab w:val="clear" w:pos="567"/>
                  </w:tabs>
                  <w:autoSpaceDE w:val="0"/>
                  <w:autoSpaceDN w:val="0"/>
                  <w:adjustRightInd w:val="0"/>
                  <w:spacing w:line="240" w:lineRule="auto"/>
                  <w:jc w:val="left"/>
                </w:pPr>
              </w:pPrChange>
            </w:pPr>
            <w:ins w:id="2631" w:author="Javier Quintana Pérez" w:date="2022-11-07T16:01:00Z">
              <w:r w:rsidRPr="00D919CB">
                <w:rPr>
                  <w:rFonts w:ascii="Source Sans Pro" w:hAnsi="Source Sans Pro"/>
                  <w:i/>
                  <w:color w:val="000000" w:themeColor="text1"/>
                  <w:sz w:val="16"/>
                  <w:rPrChange w:id="2632" w:author="Javier Quintana Pérez" w:date="2022-11-29T18:43:00Z">
                    <w:rPr>
                      <w:rFonts w:ascii="Raleway-Regular" w:hAnsi="Raleway-Regular" w:cs="Raleway-Regular"/>
                      <w:color w:val="585757"/>
                      <w:u w:val="single"/>
                    </w:rPr>
                  </w:rPrChange>
                </w:rPr>
                <w:t>− Declaración del laboratorio de cumplir los requisitos contemplados en el apartado</w:t>
              </w:r>
            </w:ins>
            <w:ins w:id="2633" w:author="Javier Quintana Pérez" w:date="2022-11-07T16:02:00Z">
              <w:r w:rsidRPr="00D919CB">
                <w:rPr>
                  <w:rFonts w:ascii="Source Sans Pro" w:hAnsi="Source Sans Pro"/>
                  <w:i/>
                  <w:color w:val="000000" w:themeColor="text1"/>
                  <w:sz w:val="16"/>
                  <w:rPrChange w:id="2634" w:author="Javier Quintana Pérez" w:date="2022-11-29T18:43:00Z">
                    <w:rPr>
                      <w:rFonts w:ascii="Source Sans Pro" w:hAnsi="Source Sans Pro"/>
                      <w:i/>
                      <w:color w:val="FF0000"/>
                      <w:sz w:val="16"/>
                      <w:u w:val="single"/>
                    </w:rPr>
                  </w:rPrChange>
                </w:rPr>
                <w:t xml:space="preserve"> </w:t>
              </w:r>
            </w:ins>
            <w:ins w:id="2635" w:author="Javier Quintana Pérez" w:date="2022-11-07T16:01:00Z">
              <w:r w:rsidRPr="00D919CB">
                <w:rPr>
                  <w:rFonts w:ascii="Source Sans Pro" w:hAnsi="Source Sans Pro"/>
                  <w:i/>
                  <w:color w:val="000000" w:themeColor="text1"/>
                  <w:sz w:val="16"/>
                  <w:rPrChange w:id="2636" w:author="Javier Quintana Pérez" w:date="2022-11-29T18:43:00Z">
                    <w:rPr>
                      <w:rFonts w:ascii="Roboto-Light" w:hAnsi="Roboto-Light" w:cs="Roboto-Light"/>
                      <w:color w:val="585757"/>
                      <w:u w:val="single"/>
                    </w:rPr>
                  </w:rPrChange>
                </w:rPr>
                <w:t>17.2.2.1 de este Código.</w:t>
              </w:r>
            </w:ins>
          </w:p>
          <w:p w:rsidR="00000000" w:rsidRDefault="00D919CB">
            <w:pPr>
              <w:tabs>
                <w:tab w:val="clear" w:pos="567"/>
              </w:tabs>
              <w:autoSpaceDE w:val="0"/>
              <w:autoSpaceDN w:val="0"/>
              <w:adjustRightInd w:val="0"/>
              <w:spacing w:line="240" w:lineRule="auto"/>
              <w:rPr>
                <w:ins w:id="2637" w:author="Javier Quintana Pérez" w:date="2022-11-07T16:01:00Z"/>
                <w:rFonts w:ascii="Source Sans Pro" w:hAnsi="Source Sans Pro"/>
                <w:i/>
                <w:color w:val="000000" w:themeColor="text1"/>
                <w:sz w:val="16"/>
                <w:rPrChange w:id="2638" w:author="Javier Quintana Pérez" w:date="2022-11-29T18:43:00Z">
                  <w:rPr>
                    <w:ins w:id="2639" w:author="Javier Quintana Pérez" w:date="2022-11-07T16:01:00Z"/>
                    <w:rFonts w:ascii="Roboto-Light" w:hAnsi="Roboto-Light" w:cs="Roboto-Light"/>
                    <w:color w:val="585757"/>
                  </w:rPr>
                </w:rPrChange>
              </w:rPr>
              <w:pPrChange w:id="2640" w:author="Javier Quintana Pérez" w:date="2022-11-07T16:06:00Z">
                <w:pPr>
                  <w:tabs>
                    <w:tab w:val="clear" w:pos="567"/>
                  </w:tabs>
                  <w:autoSpaceDE w:val="0"/>
                  <w:autoSpaceDN w:val="0"/>
                  <w:adjustRightInd w:val="0"/>
                  <w:spacing w:line="240" w:lineRule="auto"/>
                  <w:jc w:val="left"/>
                </w:pPr>
              </w:pPrChange>
            </w:pPr>
            <w:ins w:id="2641" w:author="Javier Quintana Pérez" w:date="2022-11-07T16:01:00Z">
              <w:r w:rsidRPr="00D919CB">
                <w:rPr>
                  <w:rFonts w:ascii="Source Sans Pro" w:hAnsi="Source Sans Pro"/>
                  <w:i/>
                  <w:color w:val="000000" w:themeColor="text1"/>
                  <w:sz w:val="16"/>
                  <w:rPrChange w:id="2642" w:author="Javier Quintana Pérez" w:date="2022-11-29T18:43:00Z">
                    <w:rPr>
                      <w:rFonts w:ascii="Roboto-Light" w:hAnsi="Roboto-Light" w:cs="Roboto-Light"/>
                      <w:color w:val="585757"/>
                      <w:u w:val="single"/>
                    </w:rPr>
                  </w:rPrChange>
                </w:rPr>
                <w:t>Para los aceros soldables de especial ductilidad, además se entregarán los informes o</w:t>
              </w:r>
            </w:ins>
            <w:ins w:id="2643" w:author="Javier Quintana Pérez" w:date="2022-11-07T16:03:00Z">
              <w:r w:rsidRPr="00D919CB">
                <w:rPr>
                  <w:rFonts w:ascii="Source Sans Pro" w:hAnsi="Source Sans Pro"/>
                  <w:i/>
                  <w:color w:val="000000" w:themeColor="text1"/>
                  <w:sz w:val="16"/>
                  <w:rPrChange w:id="2644" w:author="Javier Quintana Pérez" w:date="2022-11-29T18:43:00Z">
                    <w:rPr>
                      <w:rFonts w:ascii="Source Sans Pro" w:hAnsi="Source Sans Pro"/>
                      <w:i/>
                      <w:color w:val="FF0000"/>
                      <w:sz w:val="16"/>
                      <w:u w:val="single"/>
                    </w:rPr>
                  </w:rPrChange>
                </w:rPr>
                <w:t xml:space="preserve"> </w:t>
              </w:r>
            </w:ins>
            <w:ins w:id="2645" w:author="Javier Quintana Pérez" w:date="2022-11-07T16:01:00Z">
              <w:r w:rsidRPr="00D919CB">
                <w:rPr>
                  <w:rFonts w:ascii="Source Sans Pro" w:hAnsi="Source Sans Pro"/>
                  <w:i/>
                  <w:color w:val="000000" w:themeColor="text1"/>
                  <w:sz w:val="16"/>
                  <w:rPrChange w:id="2646" w:author="Javier Quintana Pérez" w:date="2022-11-29T18:43:00Z">
                    <w:rPr>
                      <w:rFonts w:ascii="Roboto-Light" w:hAnsi="Roboto-Light" w:cs="Roboto-Light"/>
                      <w:color w:val="585757"/>
                      <w:u w:val="single"/>
                    </w:rPr>
                  </w:rPrChange>
                </w:rPr>
                <w:t>actas de los ensayos de fatiga y de carga cíclica.</w:t>
              </w:r>
            </w:ins>
          </w:p>
          <w:p w:rsidR="00000000" w:rsidRDefault="00D919CB">
            <w:pPr>
              <w:tabs>
                <w:tab w:val="clear" w:pos="567"/>
              </w:tabs>
              <w:autoSpaceDE w:val="0"/>
              <w:autoSpaceDN w:val="0"/>
              <w:adjustRightInd w:val="0"/>
              <w:spacing w:line="240" w:lineRule="auto"/>
              <w:rPr>
                <w:ins w:id="2647" w:author="Javier Quintana Pérez" w:date="2022-11-07T16:00:00Z"/>
                <w:rFonts w:ascii="Source Sans Pro" w:hAnsi="Source Sans Pro"/>
                <w:i/>
                <w:color w:val="000000" w:themeColor="text1"/>
                <w:sz w:val="16"/>
                <w:rPrChange w:id="2648" w:author="Javier Quintana Pérez" w:date="2022-11-29T18:43:00Z">
                  <w:rPr>
                    <w:ins w:id="2649" w:author="Javier Quintana Pérez" w:date="2022-11-07T16:00:00Z"/>
                    <w:rFonts w:ascii="Source Sans Pro" w:hAnsi="Source Sans Pro"/>
                    <w:i/>
                    <w:color w:val="FF0000"/>
                    <w:sz w:val="16"/>
                  </w:rPr>
                </w:rPrChange>
              </w:rPr>
              <w:pPrChange w:id="2650" w:author="Javier Quintana Pérez" w:date="2022-11-07T16:06:00Z">
                <w:pPr>
                  <w:tabs>
                    <w:tab w:val="clear" w:pos="567"/>
                  </w:tabs>
                  <w:autoSpaceDE w:val="0"/>
                  <w:autoSpaceDN w:val="0"/>
                  <w:adjustRightInd w:val="0"/>
                  <w:spacing w:line="240" w:lineRule="auto"/>
                  <w:jc w:val="left"/>
                </w:pPr>
              </w:pPrChange>
            </w:pPr>
            <w:ins w:id="2651" w:author="Javier Quintana Pérez" w:date="2022-11-07T16:01:00Z">
              <w:r w:rsidRPr="00D919CB">
                <w:rPr>
                  <w:rFonts w:ascii="Source Sans Pro" w:hAnsi="Source Sans Pro"/>
                  <w:i/>
                  <w:color w:val="000000" w:themeColor="text1"/>
                  <w:sz w:val="16"/>
                  <w:rPrChange w:id="2652" w:author="Javier Quintana Pérez" w:date="2022-11-29T18:43:00Z">
                    <w:rPr>
                      <w:rFonts w:ascii="Roboto-Light" w:hAnsi="Roboto-Light" w:cs="Roboto-Light"/>
                      <w:color w:val="585757"/>
                      <w:u w:val="single"/>
                    </w:rPr>
                  </w:rPrChange>
                </w:rPr>
                <w:t>Cuando el fabricante garantice las características de adherencia mediante el ensayo</w:t>
              </w:r>
            </w:ins>
            <w:ins w:id="2653" w:author="Javier Quintana Pérez" w:date="2022-11-07T16:03:00Z">
              <w:r w:rsidRPr="00D919CB">
                <w:rPr>
                  <w:rFonts w:ascii="Source Sans Pro" w:hAnsi="Source Sans Pro"/>
                  <w:i/>
                  <w:color w:val="000000" w:themeColor="text1"/>
                  <w:sz w:val="16"/>
                  <w:rPrChange w:id="2654" w:author="Javier Quintana Pérez" w:date="2022-11-29T18:43:00Z">
                    <w:rPr>
                      <w:rFonts w:ascii="Source Sans Pro" w:hAnsi="Source Sans Pro"/>
                      <w:i/>
                      <w:color w:val="FF0000"/>
                      <w:sz w:val="16"/>
                      <w:u w:val="single"/>
                    </w:rPr>
                  </w:rPrChange>
                </w:rPr>
                <w:t xml:space="preserve"> </w:t>
              </w:r>
            </w:ins>
            <w:ins w:id="2655" w:author="Javier Quintana Pérez" w:date="2022-11-07T16:01:00Z">
              <w:r w:rsidRPr="00D919CB">
                <w:rPr>
                  <w:rFonts w:ascii="Source Sans Pro" w:hAnsi="Source Sans Pro"/>
                  <w:i/>
                  <w:color w:val="000000" w:themeColor="text1"/>
                  <w:sz w:val="16"/>
                  <w:rPrChange w:id="2656" w:author="Javier Quintana Pérez" w:date="2022-11-29T18:43:00Z">
                    <w:rPr>
                      <w:rFonts w:ascii="Roboto-Light" w:hAnsi="Roboto-Light" w:cs="Roboto-Light"/>
                      <w:color w:val="585757"/>
                      <w:u w:val="single"/>
                    </w:rPr>
                  </w:rPrChange>
                </w:rPr>
                <w:t>de la viga contemplado en el apartado 34.2 de este Código, presentará un certificado de</w:t>
              </w:r>
            </w:ins>
            <w:ins w:id="2657" w:author="Javier Quintana Pérez" w:date="2022-11-07T16:03:00Z">
              <w:r w:rsidRPr="00D919CB">
                <w:rPr>
                  <w:rFonts w:ascii="Source Sans Pro" w:hAnsi="Source Sans Pro"/>
                  <w:i/>
                  <w:color w:val="000000" w:themeColor="text1"/>
                  <w:sz w:val="16"/>
                  <w:rPrChange w:id="2658" w:author="Javier Quintana Pérez" w:date="2022-11-29T18:43:00Z">
                    <w:rPr>
                      <w:rFonts w:ascii="Source Sans Pro" w:hAnsi="Source Sans Pro"/>
                      <w:i/>
                      <w:color w:val="FF0000"/>
                      <w:sz w:val="16"/>
                      <w:u w:val="single"/>
                    </w:rPr>
                  </w:rPrChange>
                </w:rPr>
                <w:t xml:space="preserve"> </w:t>
              </w:r>
            </w:ins>
            <w:ins w:id="2659" w:author="Javier Quintana Pérez" w:date="2022-11-07T16:01:00Z">
              <w:r w:rsidRPr="00D919CB">
                <w:rPr>
                  <w:rFonts w:ascii="Source Sans Pro" w:hAnsi="Source Sans Pro"/>
                  <w:i/>
                  <w:color w:val="000000" w:themeColor="text1"/>
                  <w:sz w:val="16"/>
                  <w:rPrChange w:id="2660" w:author="Javier Quintana Pérez" w:date="2022-11-29T18:43:00Z">
                    <w:rPr>
                      <w:rFonts w:ascii="Roboto-Light" w:hAnsi="Roboto-Light" w:cs="Roboto-Light"/>
                      <w:color w:val="585757"/>
                      <w:u w:val="single"/>
                    </w:rPr>
                  </w:rPrChange>
                </w:rPr>
                <w:t>homologación de adherencia, con una antigüedad inferior a 36 meses desde la fecha de</w:t>
              </w:r>
            </w:ins>
            <w:ins w:id="2661" w:author="Javier Quintana Pérez" w:date="2022-11-07T16:03:00Z">
              <w:r w:rsidRPr="00D919CB">
                <w:rPr>
                  <w:rFonts w:ascii="Source Sans Pro" w:hAnsi="Source Sans Pro"/>
                  <w:i/>
                  <w:color w:val="000000" w:themeColor="text1"/>
                  <w:sz w:val="16"/>
                  <w:rPrChange w:id="2662" w:author="Javier Quintana Pérez" w:date="2022-11-29T18:43:00Z">
                    <w:rPr>
                      <w:rFonts w:ascii="Source Sans Pro" w:hAnsi="Source Sans Pro"/>
                      <w:i/>
                      <w:color w:val="FF0000"/>
                      <w:sz w:val="16"/>
                      <w:u w:val="single"/>
                    </w:rPr>
                  </w:rPrChange>
                </w:rPr>
                <w:t xml:space="preserve"> </w:t>
              </w:r>
            </w:ins>
            <w:ins w:id="2663" w:author="Javier Quintana Pérez" w:date="2022-11-07T16:01:00Z">
              <w:r w:rsidRPr="00D919CB">
                <w:rPr>
                  <w:rFonts w:ascii="Source Sans Pro" w:hAnsi="Source Sans Pro"/>
                  <w:i/>
                  <w:color w:val="000000" w:themeColor="text1"/>
                  <w:sz w:val="16"/>
                  <w:rPrChange w:id="2664" w:author="Javier Quintana Pérez" w:date="2022-11-29T18:43:00Z">
                    <w:rPr>
                      <w:rFonts w:ascii="Roboto-Light" w:hAnsi="Roboto-Light" w:cs="Roboto-Light"/>
                      <w:color w:val="585757"/>
                      <w:u w:val="single"/>
                    </w:rPr>
                  </w:rPrChange>
                </w:rPr>
                <w:t>fabricación del acero en el que constará, al menos:</w:t>
              </w:r>
            </w:ins>
          </w:p>
          <w:p w:rsidR="00000000" w:rsidRDefault="00D919CB">
            <w:pPr>
              <w:tabs>
                <w:tab w:val="clear" w:pos="567"/>
              </w:tabs>
              <w:autoSpaceDE w:val="0"/>
              <w:autoSpaceDN w:val="0"/>
              <w:adjustRightInd w:val="0"/>
              <w:spacing w:line="240" w:lineRule="auto"/>
              <w:rPr>
                <w:ins w:id="2665" w:author="Javier Quintana Pérez" w:date="2022-11-07T16:03:00Z"/>
                <w:rFonts w:ascii="Source Sans Pro" w:hAnsi="Source Sans Pro"/>
                <w:i/>
                <w:color w:val="000000" w:themeColor="text1"/>
                <w:sz w:val="16"/>
                <w:rPrChange w:id="2666" w:author="Javier Quintana Pérez" w:date="2022-11-29T18:43:00Z">
                  <w:rPr>
                    <w:ins w:id="2667" w:author="Javier Quintana Pérez" w:date="2022-11-07T16:03:00Z"/>
                    <w:rFonts w:ascii="Roboto-Light" w:hAnsi="Roboto-Light" w:cs="Roboto-Light"/>
                    <w:color w:val="585757"/>
                  </w:rPr>
                </w:rPrChange>
              </w:rPr>
              <w:pPrChange w:id="2668" w:author="Javier Quintana Pérez" w:date="2022-11-07T16:06:00Z">
                <w:pPr>
                  <w:tabs>
                    <w:tab w:val="clear" w:pos="567"/>
                  </w:tabs>
                  <w:autoSpaceDE w:val="0"/>
                  <w:autoSpaceDN w:val="0"/>
                  <w:adjustRightInd w:val="0"/>
                  <w:spacing w:line="240" w:lineRule="auto"/>
                  <w:jc w:val="left"/>
                </w:pPr>
              </w:pPrChange>
            </w:pPr>
            <w:ins w:id="2669" w:author="Javier Quintana Pérez" w:date="2022-11-07T16:03:00Z">
              <w:r w:rsidRPr="00D919CB">
                <w:rPr>
                  <w:rFonts w:ascii="Source Sans Pro" w:hAnsi="Source Sans Pro"/>
                  <w:i/>
                  <w:color w:val="000000" w:themeColor="text1"/>
                  <w:sz w:val="16"/>
                  <w:rPrChange w:id="2670" w:author="Javier Quintana Pérez" w:date="2022-11-29T18:43:00Z">
                    <w:rPr>
                      <w:rFonts w:ascii="Raleway-Regular" w:hAnsi="Raleway-Regular" w:cs="Raleway-Regular"/>
                      <w:color w:val="585757"/>
                      <w:u w:val="single"/>
                    </w:rPr>
                  </w:rPrChange>
                </w:rPr>
                <w:t>− Identificación del laboratorio que ha realizado los ensayos de la viga.</w:t>
              </w:r>
            </w:ins>
          </w:p>
          <w:p w:rsidR="00000000" w:rsidRDefault="00D919CB">
            <w:pPr>
              <w:tabs>
                <w:tab w:val="clear" w:pos="567"/>
              </w:tabs>
              <w:autoSpaceDE w:val="0"/>
              <w:autoSpaceDN w:val="0"/>
              <w:adjustRightInd w:val="0"/>
              <w:spacing w:line="240" w:lineRule="auto"/>
              <w:rPr>
                <w:ins w:id="2671" w:author="Javier Quintana Pérez" w:date="2022-11-07T16:03:00Z"/>
                <w:rFonts w:ascii="Source Sans Pro" w:hAnsi="Source Sans Pro"/>
                <w:i/>
                <w:color w:val="000000" w:themeColor="text1"/>
                <w:sz w:val="16"/>
                <w:rPrChange w:id="2672" w:author="Javier Quintana Pérez" w:date="2022-11-29T18:43:00Z">
                  <w:rPr>
                    <w:ins w:id="2673" w:author="Javier Quintana Pérez" w:date="2022-11-07T16:03:00Z"/>
                    <w:rFonts w:ascii="Roboto-Light" w:hAnsi="Roboto-Light" w:cs="Roboto-Light"/>
                    <w:color w:val="585757"/>
                  </w:rPr>
                </w:rPrChange>
              </w:rPr>
              <w:pPrChange w:id="2674" w:author="Javier Quintana Pérez" w:date="2022-11-07T16:06:00Z">
                <w:pPr>
                  <w:tabs>
                    <w:tab w:val="clear" w:pos="567"/>
                  </w:tabs>
                  <w:autoSpaceDE w:val="0"/>
                  <w:autoSpaceDN w:val="0"/>
                  <w:adjustRightInd w:val="0"/>
                  <w:spacing w:line="240" w:lineRule="auto"/>
                  <w:jc w:val="left"/>
                </w:pPr>
              </w:pPrChange>
            </w:pPr>
            <w:ins w:id="2675" w:author="Javier Quintana Pérez" w:date="2022-11-07T16:03:00Z">
              <w:r w:rsidRPr="00D919CB">
                <w:rPr>
                  <w:rFonts w:ascii="Source Sans Pro" w:hAnsi="Source Sans Pro"/>
                  <w:i/>
                  <w:color w:val="000000" w:themeColor="text1"/>
                  <w:sz w:val="16"/>
                  <w:rPrChange w:id="2676" w:author="Javier Quintana Pérez" w:date="2022-11-29T18:43:00Z">
                    <w:rPr>
                      <w:rFonts w:ascii="Raleway-Regular" w:hAnsi="Raleway-Regular" w:cs="Raleway-Regular"/>
                      <w:color w:val="585757"/>
                      <w:u w:val="single"/>
                    </w:rPr>
                  </w:rPrChange>
                </w:rPr>
                <w:t>− Identificación del fabricante.</w:t>
              </w:r>
            </w:ins>
          </w:p>
          <w:p w:rsidR="00000000" w:rsidRDefault="00D919CB">
            <w:pPr>
              <w:tabs>
                <w:tab w:val="clear" w:pos="567"/>
              </w:tabs>
              <w:autoSpaceDE w:val="0"/>
              <w:autoSpaceDN w:val="0"/>
              <w:adjustRightInd w:val="0"/>
              <w:spacing w:line="240" w:lineRule="auto"/>
              <w:rPr>
                <w:ins w:id="2677" w:author="Javier Quintana Pérez" w:date="2022-11-07T16:03:00Z"/>
                <w:rFonts w:ascii="Source Sans Pro" w:hAnsi="Source Sans Pro"/>
                <w:i/>
                <w:color w:val="000000" w:themeColor="text1"/>
                <w:sz w:val="16"/>
                <w:rPrChange w:id="2678" w:author="Javier Quintana Pérez" w:date="2022-11-29T18:43:00Z">
                  <w:rPr>
                    <w:ins w:id="2679" w:author="Javier Quintana Pérez" w:date="2022-11-07T16:03:00Z"/>
                    <w:rFonts w:ascii="Roboto-Light" w:hAnsi="Roboto-Light" w:cs="Roboto-Light"/>
                    <w:color w:val="585757"/>
                  </w:rPr>
                </w:rPrChange>
              </w:rPr>
              <w:pPrChange w:id="2680" w:author="Javier Quintana Pérez" w:date="2022-11-07T16:06:00Z">
                <w:pPr>
                  <w:tabs>
                    <w:tab w:val="clear" w:pos="567"/>
                  </w:tabs>
                  <w:autoSpaceDE w:val="0"/>
                  <w:autoSpaceDN w:val="0"/>
                  <w:adjustRightInd w:val="0"/>
                  <w:spacing w:line="240" w:lineRule="auto"/>
                  <w:jc w:val="left"/>
                </w:pPr>
              </w:pPrChange>
            </w:pPr>
            <w:ins w:id="2681" w:author="Javier Quintana Pérez" w:date="2022-11-07T16:03:00Z">
              <w:r w:rsidRPr="00D919CB">
                <w:rPr>
                  <w:rFonts w:ascii="Source Sans Pro" w:hAnsi="Source Sans Pro"/>
                  <w:i/>
                  <w:color w:val="000000" w:themeColor="text1"/>
                  <w:sz w:val="16"/>
                  <w:rPrChange w:id="2682" w:author="Javier Quintana Pérez" w:date="2022-11-29T18:43:00Z">
                    <w:rPr>
                      <w:rFonts w:ascii="Raleway-Regular" w:hAnsi="Raleway-Regular" w:cs="Raleway-Regular"/>
                      <w:color w:val="585757"/>
                      <w:u w:val="single"/>
                    </w:rPr>
                  </w:rPrChange>
                </w:rPr>
                <w:t>− Dirección de la fábrica.</w:t>
              </w:r>
            </w:ins>
          </w:p>
          <w:p w:rsidR="00000000" w:rsidRDefault="00D919CB">
            <w:pPr>
              <w:tabs>
                <w:tab w:val="clear" w:pos="567"/>
              </w:tabs>
              <w:autoSpaceDE w:val="0"/>
              <w:autoSpaceDN w:val="0"/>
              <w:adjustRightInd w:val="0"/>
              <w:spacing w:line="240" w:lineRule="auto"/>
              <w:rPr>
                <w:ins w:id="2683" w:author="Javier Quintana Pérez" w:date="2022-11-07T16:03:00Z"/>
                <w:rFonts w:ascii="Source Sans Pro" w:hAnsi="Source Sans Pro"/>
                <w:i/>
                <w:color w:val="000000" w:themeColor="text1"/>
                <w:sz w:val="16"/>
                <w:rPrChange w:id="2684" w:author="Javier Quintana Pérez" w:date="2022-11-29T18:43:00Z">
                  <w:rPr>
                    <w:ins w:id="2685" w:author="Javier Quintana Pérez" w:date="2022-11-07T16:03:00Z"/>
                    <w:rFonts w:ascii="Roboto-Light" w:hAnsi="Roboto-Light" w:cs="Roboto-Light"/>
                    <w:color w:val="585757"/>
                  </w:rPr>
                </w:rPrChange>
              </w:rPr>
              <w:pPrChange w:id="2686" w:author="Javier Quintana Pérez" w:date="2022-11-07T16:06:00Z">
                <w:pPr>
                  <w:tabs>
                    <w:tab w:val="clear" w:pos="567"/>
                  </w:tabs>
                  <w:autoSpaceDE w:val="0"/>
                  <w:autoSpaceDN w:val="0"/>
                  <w:adjustRightInd w:val="0"/>
                  <w:spacing w:line="240" w:lineRule="auto"/>
                  <w:jc w:val="left"/>
                </w:pPr>
              </w:pPrChange>
            </w:pPr>
            <w:ins w:id="2687" w:author="Javier Quintana Pérez" w:date="2022-11-07T16:03:00Z">
              <w:r w:rsidRPr="00D919CB">
                <w:rPr>
                  <w:rFonts w:ascii="Source Sans Pro" w:hAnsi="Source Sans Pro"/>
                  <w:i/>
                  <w:color w:val="000000" w:themeColor="text1"/>
                  <w:sz w:val="16"/>
                  <w:rPrChange w:id="2688" w:author="Javier Quintana Pérez" w:date="2022-11-29T18:43:00Z">
                    <w:rPr>
                      <w:rFonts w:ascii="Raleway-Regular" w:hAnsi="Raleway-Regular" w:cs="Raleway-Regular"/>
                      <w:color w:val="585757"/>
                      <w:u w:val="single"/>
                    </w:rPr>
                  </w:rPrChange>
                </w:rPr>
                <w:t>− Marca comercial.</w:t>
              </w:r>
            </w:ins>
          </w:p>
          <w:p w:rsidR="00000000" w:rsidRDefault="00D919CB">
            <w:pPr>
              <w:tabs>
                <w:tab w:val="clear" w:pos="567"/>
              </w:tabs>
              <w:autoSpaceDE w:val="0"/>
              <w:autoSpaceDN w:val="0"/>
              <w:adjustRightInd w:val="0"/>
              <w:spacing w:line="240" w:lineRule="auto"/>
              <w:rPr>
                <w:ins w:id="2689" w:author="Javier Quintana Pérez" w:date="2022-11-07T16:03:00Z"/>
                <w:rFonts w:ascii="Source Sans Pro" w:hAnsi="Source Sans Pro"/>
                <w:i/>
                <w:color w:val="000000" w:themeColor="text1"/>
                <w:sz w:val="16"/>
                <w:rPrChange w:id="2690" w:author="Javier Quintana Pérez" w:date="2022-11-29T18:43:00Z">
                  <w:rPr>
                    <w:ins w:id="2691" w:author="Javier Quintana Pérez" w:date="2022-11-07T16:03:00Z"/>
                    <w:rFonts w:ascii="Roboto-Light" w:hAnsi="Roboto-Light" w:cs="Roboto-Light"/>
                    <w:color w:val="585757"/>
                  </w:rPr>
                </w:rPrChange>
              </w:rPr>
              <w:pPrChange w:id="2692" w:author="Javier Quintana Pérez" w:date="2022-11-07T16:06:00Z">
                <w:pPr>
                  <w:tabs>
                    <w:tab w:val="clear" w:pos="567"/>
                  </w:tabs>
                  <w:autoSpaceDE w:val="0"/>
                  <w:autoSpaceDN w:val="0"/>
                  <w:adjustRightInd w:val="0"/>
                  <w:spacing w:line="240" w:lineRule="auto"/>
                  <w:jc w:val="left"/>
                </w:pPr>
              </w:pPrChange>
            </w:pPr>
            <w:ins w:id="2693" w:author="Javier Quintana Pérez" w:date="2022-11-07T16:03:00Z">
              <w:r w:rsidRPr="00D919CB">
                <w:rPr>
                  <w:rFonts w:ascii="Source Sans Pro" w:hAnsi="Source Sans Pro"/>
                  <w:i/>
                  <w:color w:val="000000" w:themeColor="text1"/>
                  <w:sz w:val="16"/>
                  <w:rPrChange w:id="2694" w:author="Javier Quintana Pérez" w:date="2022-11-29T18:43:00Z">
                    <w:rPr>
                      <w:rFonts w:ascii="Raleway-Regular" w:hAnsi="Raleway-Regular" w:cs="Raleway-Regular"/>
                      <w:color w:val="585757"/>
                      <w:u w:val="single"/>
                    </w:rPr>
                  </w:rPrChange>
                </w:rPr>
                <w:t>− Tipo de acero.</w:t>
              </w:r>
            </w:ins>
          </w:p>
          <w:p w:rsidR="00000000" w:rsidRDefault="00D919CB">
            <w:pPr>
              <w:tabs>
                <w:tab w:val="clear" w:pos="567"/>
              </w:tabs>
              <w:autoSpaceDE w:val="0"/>
              <w:autoSpaceDN w:val="0"/>
              <w:adjustRightInd w:val="0"/>
              <w:spacing w:line="240" w:lineRule="auto"/>
              <w:rPr>
                <w:ins w:id="2695" w:author="Javier Quintana Pérez" w:date="2022-11-07T16:03:00Z"/>
                <w:rFonts w:ascii="Source Sans Pro" w:hAnsi="Source Sans Pro"/>
                <w:i/>
                <w:color w:val="000000" w:themeColor="text1"/>
                <w:sz w:val="16"/>
                <w:rPrChange w:id="2696" w:author="Javier Quintana Pérez" w:date="2022-11-29T18:43:00Z">
                  <w:rPr>
                    <w:ins w:id="2697" w:author="Javier Quintana Pérez" w:date="2022-11-07T16:03:00Z"/>
                    <w:rFonts w:ascii="Roboto-Light" w:hAnsi="Roboto-Light" w:cs="Roboto-Light"/>
                    <w:color w:val="585757"/>
                  </w:rPr>
                </w:rPrChange>
              </w:rPr>
              <w:pPrChange w:id="2698" w:author="Javier Quintana Pérez" w:date="2022-11-07T16:06:00Z">
                <w:pPr>
                  <w:tabs>
                    <w:tab w:val="clear" w:pos="567"/>
                  </w:tabs>
                  <w:autoSpaceDE w:val="0"/>
                  <w:autoSpaceDN w:val="0"/>
                  <w:adjustRightInd w:val="0"/>
                  <w:spacing w:line="240" w:lineRule="auto"/>
                  <w:jc w:val="left"/>
                </w:pPr>
              </w:pPrChange>
            </w:pPr>
            <w:ins w:id="2699" w:author="Javier Quintana Pérez" w:date="2022-11-07T16:03:00Z">
              <w:r w:rsidRPr="00D919CB">
                <w:rPr>
                  <w:rFonts w:ascii="Source Sans Pro" w:hAnsi="Source Sans Pro"/>
                  <w:i/>
                  <w:color w:val="000000" w:themeColor="text1"/>
                  <w:sz w:val="16"/>
                  <w:rPrChange w:id="2700" w:author="Javier Quintana Pérez" w:date="2022-11-29T18:43:00Z">
                    <w:rPr>
                      <w:rFonts w:ascii="Raleway-Regular" w:hAnsi="Raleway-Regular" w:cs="Raleway-Regular"/>
                      <w:color w:val="585757"/>
                      <w:u w:val="single"/>
                    </w:rPr>
                  </w:rPrChange>
                </w:rPr>
                <w:t>− Croquis con la identificación del fabricante en las barras.</w:t>
              </w:r>
            </w:ins>
          </w:p>
          <w:p w:rsidR="00000000" w:rsidRDefault="00D919CB">
            <w:pPr>
              <w:tabs>
                <w:tab w:val="clear" w:pos="567"/>
              </w:tabs>
              <w:autoSpaceDE w:val="0"/>
              <w:autoSpaceDN w:val="0"/>
              <w:adjustRightInd w:val="0"/>
              <w:spacing w:line="240" w:lineRule="auto"/>
              <w:rPr>
                <w:ins w:id="2701" w:author="Javier Quintana Pérez" w:date="2022-11-07T16:03:00Z"/>
                <w:rFonts w:ascii="Source Sans Pro" w:hAnsi="Source Sans Pro"/>
                <w:i/>
                <w:color w:val="000000" w:themeColor="text1"/>
                <w:sz w:val="16"/>
                <w:rPrChange w:id="2702" w:author="Javier Quintana Pérez" w:date="2022-11-29T18:43:00Z">
                  <w:rPr>
                    <w:ins w:id="2703" w:author="Javier Quintana Pérez" w:date="2022-11-07T16:03:00Z"/>
                    <w:rFonts w:ascii="Roboto-Light" w:hAnsi="Roboto-Light" w:cs="Roboto-Light"/>
                    <w:color w:val="585757"/>
                  </w:rPr>
                </w:rPrChange>
              </w:rPr>
              <w:pPrChange w:id="2704" w:author="Javier Quintana Pérez" w:date="2022-11-07T16:06:00Z">
                <w:pPr>
                  <w:tabs>
                    <w:tab w:val="clear" w:pos="567"/>
                  </w:tabs>
                  <w:autoSpaceDE w:val="0"/>
                  <w:autoSpaceDN w:val="0"/>
                  <w:adjustRightInd w:val="0"/>
                  <w:spacing w:line="240" w:lineRule="auto"/>
                  <w:jc w:val="left"/>
                </w:pPr>
              </w:pPrChange>
            </w:pPr>
            <w:ins w:id="2705" w:author="Javier Quintana Pérez" w:date="2022-11-07T16:03:00Z">
              <w:r w:rsidRPr="00D919CB">
                <w:rPr>
                  <w:rFonts w:ascii="Source Sans Pro" w:hAnsi="Source Sans Pro"/>
                  <w:i/>
                  <w:color w:val="000000" w:themeColor="text1"/>
                  <w:sz w:val="16"/>
                  <w:rPrChange w:id="2706" w:author="Javier Quintana Pérez" w:date="2022-11-29T18:43:00Z">
                    <w:rPr>
                      <w:rFonts w:ascii="Raleway-Regular" w:hAnsi="Raleway-Regular" w:cs="Raleway-Regular"/>
                      <w:color w:val="585757"/>
                      <w:u w:val="single"/>
                    </w:rPr>
                  </w:rPrChange>
                </w:rPr>
                <w:t>− Diámetros de las barras.</w:t>
              </w:r>
            </w:ins>
          </w:p>
          <w:p w:rsidR="00000000" w:rsidRDefault="00D919CB">
            <w:pPr>
              <w:tabs>
                <w:tab w:val="clear" w:pos="567"/>
              </w:tabs>
              <w:autoSpaceDE w:val="0"/>
              <w:autoSpaceDN w:val="0"/>
              <w:adjustRightInd w:val="0"/>
              <w:spacing w:line="240" w:lineRule="auto"/>
              <w:rPr>
                <w:ins w:id="2707" w:author="Javier Quintana Pérez" w:date="2022-11-07T16:03:00Z"/>
                <w:rFonts w:ascii="Source Sans Pro" w:hAnsi="Source Sans Pro"/>
                <w:i/>
                <w:color w:val="000000" w:themeColor="text1"/>
                <w:sz w:val="16"/>
                <w:rPrChange w:id="2708" w:author="Javier Quintana Pérez" w:date="2022-11-29T18:43:00Z">
                  <w:rPr>
                    <w:ins w:id="2709" w:author="Javier Quintana Pérez" w:date="2022-11-07T16:03:00Z"/>
                    <w:rFonts w:ascii="Roboto-Light" w:hAnsi="Roboto-Light" w:cs="Roboto-Light"/>
                    <w:color w:val="585757"/>
                  </w:rPr>
                </w:rPrChange>
              </w:rPr>
              <w:pPrChange w:id="2710" w:author="Javier Quintana Pérez" w:date="2022-11-07T16:06:00Z">
                <w:pPr>
                  <w:tabs>
                    <w:tab w:val="clear" w:pos="567"/>
                  </w:tabs>
                  <w:autoSpaceDE w:val="0"/>
                  <w:autoSpaceDN w:val="0"/>
                  <w:adjustRightInd w:val="0"/>
                  <w:spacing w:line="240" w:lineRule="auto"/>
                  <w:jc w:val="left"/>
                </w:pPr>
              </w:pPrChange>
            </w:pPr>
            <w:ins w:id="2711" w:author="Javier Quintana Pérez" w:date="2022-11-07T16:03:00Z">
              <w:r w:rsidRPr="00D919CB">
                <w:rPr>
                  <w:rFonts w:ascii="Source Sans Pro" w:hAnsi="Source Sans Pro"/>
                  <w:i/>
                  <w:color w:val="000000" w:themeColor="text1"/>
                  <w:sz w:val="16"/>
                  <w:rPrChange w:id="2712" w:author="Javier Quintana Pérez" w:date="2022-11-29T18:43:00Z">
                    <w:rPr>
                      <w:rFonts w:ascii="Raleway-Regular" w:hAnsi="Raleway-Regular" w:cs="Raleway-Regular"/>
                      <w:color w:val="585757"/>
                      <w:u w:val="single"/>
                    </w:rPr>
                  </w:rPrChange>
                </w:rPr>
                <w:t>− Geometría superficial de las barras, incluyendo diámetro, altura mínima de corruga/grafila, separación de corrugas/grafilas y su tolerancia, perímetro sin corrugas/ grafilas y su tolerancia, intervalo de inclinación de corrugas/grafilas, para las que se certifica el cumplimiento de las tensiones de adherencia.</w:t>
              </w:r>
            </w:ins>
          </w:p>
          <w:p w:rsidR="00000000" w:rsidRDefault="00D919CB">
            <w:pPr>
              <w:tabs>
                <w:tab w:val="clear" w:pos="567"/>
              </w:tabs>
              <w:autoSpaceDE w:val="0"/>
              <w:autoSpaceDN w:val="0"/>
              <w:adjustRightInd w:val="0"/>
              <w:spacing w:line="240" w:lineRule="auto"/>
              <w:rPr>
                <w:ins w:id="2713" w:author="Javier Quintana Pérez" w:date="2022-11-07T16:03:00Z"/>
                <w:rFonts w:ascii="Source Sans Pro" w:hAnsi="Source Sans Pro"/>
                <w:i/>
                <w:color w:val="000000" w:themeColor="text1"/>
                <w:sz w:val="16"/>
                <w:rPrChange w:id="2714" w:author="Javier Quintana Pérez" w:date="2022-11-29T18:43:00Z">
                  <w:rPr>
                    <w:ins w:id="2715" w:author="Javier Quintana Pérez" w:date="2022-11-07T16:03:00Z"/>
                    <w:rFonts w:ascii="Roboto-Light" w:hAnsi="Roboto-Light" w:cs="Roboto-Light"/>
                    <w:color w:val="585757"/>
                  </w:rPr>
                </w:rPrChange>
              </w:rPr>
              <w:pPrChange w:id="2716" w:author="Javier Quintana Pérez" w:date="2022-11-07T16:06:00Z">
                <w:pPr>
                  <w:tabs>
                    <w:tab w:val="clear" w:pos="567"/>
                  </w:tabs>
                  <w:autoSpaceDE w:val="0"/>
                  <w:autoSpaceDN w:val="0"/>
                  <w:adjustRightInd w:val="0"/>
                  <w:spacing w:line="240" w:lineRule="auto"/>
                  <w:jc w:val="left"/>
                </w:pPr>
              </w:pPrChange>
            </w:pPr>
            <w:ins w:id="2717" w:author="Javier Quintana Pérez" w:date="2022-11-07T16:03:00Z">
              <w:r w:rsidRPr="00D919CB">
                <w:rPr>
                  <w:rFonts w:ascii="Source Sans Pro" w:hAnsi="Source Sans Pro"/>
                  <w:i/>
                  <w:color w:val="000000" w:themeColor="text1"/>
                  <w:sz w:val="16"/>
                  <w:rPrChange w:id="2718" w:author="Javier Quintana Pérez" w:date="2022-11-29T18:43:00Z">
                    <w:rPr>
                      <w:rFonts w:ascii="Raleway-Regular" w:hAnsi="Raleway-Regular" w:cs="Raleway-Regular"/>
                      <w:color w:val="585757"/>
                      <w:u w:val="single"/>
                    </w:rPr>
                  </w:rPrChange>
                </w:rPr>
                <w:t>− Los límites admisibles de variación de las características geométricas de los resaltos para el caso de suministro en forma de barra recta, con indicación expresa de que en el caso de suministros en rollo la altura de corruga deberá ser superior a la indicada en el certificado más 0,1 mm en el caso de diámetros superiores a 20 mm o más 0,05 mm en el resto de los casos.</w:t>
              </w:r>
            </w:ins>
          </w:p>
          <w:p w:rsidR="00000000" w:rsidRDefault="00D919CB">
            <w:pPr>
              <w:tabs>
                <w:tab w:val="clear" w:pos="567"/>
              </w:tabs>
              <w:autoSpaceDE w:val="0"/>
              <w:autoSpaceDN w:val="0"/>
              <w:adjustRightInd w:val="0"/>
              <w:spacing w:line="240" w:lineRule="auto"/>
              <w:rPr>
                <w:ins w:id="2719" w:author="Javier Quintana Pérez" w:date="2022-11-07T16:03:00Z"/>
                <w:rFonts w:ascii="Source Sans Pro" w:hAnsi="Source Sans Pro"/>
                <w:i/>
                <w:color w:val="000000" w:themeColor="text1"/>
                <w:sz w:val="16"/>
                <w:rPrChange w:id="2720" w:author="Javier Quintana Pérez" w:date="2022-11-29T18:43:00Z">
                  <w:rPr>
                    <w:ins w:id="2721" w:author="Javier Quintana Pérez" w:date="2022-11-07T16:03:00Z"/>
                    <w:rFonts w:ascii="Roboto-Light" w:hAnsi="Roboto-Light" w:cs="Roboto-Light"/>
                    <w:color w:val="585757"/>
                  </w:rPr>
                </w:rPrChange>
              </w:rPr>
              <w:pPrChange w:id="2722" w:author="Javier Quintana Pérez" w:date="2022-11-07T16:06:00Z">
                <w:pPr>
                  <w:tabs>
                    <w:tab w:val="clear" w:pos="567"/>
                  </w:tabs>
                  <w:autoSpaceDE w:val="0"/>
                  <w:autoSpaceDN w:val="0"/>
                  <w:adjustRightInd w:val="0"/>
                  <w:spacing w:line="240" w:lineRule="auto"/>
                  <w:jc w:val="left"/>
                </w:pPr>
              </w:pPrChange>
            </w:pPr>
            <w:ins w:id="2723" w:author="Javier Quintana Pérez" w:date="2022-11-07T16:03:00Z">
              <w:r w:rsidRPr="00D919CB">
                <w:rPr>
                  <w:rFonts w:ascii="Source Sans Pro" w:hAnsi="Source Sans Pro"/>
                  <w:i/>
                  <w:color w:val="000000" w:themeColor="text1"/>
                  <w:sz w:val="16"/>
                  <w:rPrChange w:id="2724" w:author="Javier Quintana Pérez" w:date="2022-11-29T18:43:00Z">
                    <w:rPr>
                      <w:rFonts w:ascii="Raleway-Regular" w:hAnsi="Raleway-Regular" w:cs="Raleway-Regular"/>
                      <w:color w:val="585757"/>
                      <w:u w:val="single"/>
                    </w:rPr>
                  </w:rPrChange>
                </w:rPr>
                <w:t>− Número del informe de ensayo de la viga.</w:t>
              </w:r>
            </w:ins>
          </w:p>
          <w:p w:rsidR="00000000" w:rsidRDefault="00D919CB">
            <w:pPr>
              <w:tabs>
                <w:tab w:val="clear" w:pos="567"/>
              </w:tabs>
              <w:autoSpaceDE w:val="0"/>
              <w:autoSpaceDN w:val="0"/>
              <w:adjustRightInd w:val="0"/>
              <w:spacing w:line="240" w:lineRule="auto"/>
              <w:rPr>
                <w:ins w:id="2725" w:author="Javier Quintana Pérez" w:date="2022-11-07T16:03:00Z"/>
                <w:rFonts w:ascii="Source Sans Pro" w:hAnsi="Source Sans Pro"/>
                <w:i/>
                <w:color w:val="000000" w:themeColor="text1"/>
                <w:sz w:val="16"/>
                <w:rPrChange w:id="2726" w:author="Javier Quintana Pérez" w:date="2022-11-29T18:43:00Z">
                  <w:rPr>
                    <w:ins w:id="2727" w:author="Javier Quintana Pérez" w:date="2022-11-07T16:03:00Z"/>
                    <w:rFonts w:ascii="Roboto-Light" w:hAnsi="Roboto-Light" w:cs="Roboto-Light"/>
                    <w:color w:val="585757"/>
                  </w:rPr>
                </w:rPrChange>
              </w:rPr>
              <w:pPrChange w:id="2728" w:author="Javier Quintana Pérez" w:date="2022-11-07T16:06:00Z">
                <w:pPr>
                  <w:tabs>
                    <w:tab w:val="clear" w:pos="567"/>
                  </w:tabs>
                  <w:autoSpaceDE w:val="0"/>
                  <w:autoSpaceDN w:val="0"/>
                  <w:adjustRightInd w:val="0"/>
                  <w:spacing w:line="240" w:lineRule="auto"/>
                  <w:jc w:val="left"/>
                </w:pPr>
              </w:pPrChange>
            </w:pPr>
            <w:ins w:id="2729" w:author="Javier Quintana Pérez" w:date="2022-11-07T16:03:00Z">
              <w:r w:rsidRPr="00D919CB">
                <w:rPr>
                  <w:rFonts w:ascii="Source Sans Pro" w:hAnsi="Source Sans Pro"/>
                  <w:i/>
                  <w:color w:val="000000" w:themeColor="text1"/>
                  <w:sz w:val="16"/>
                  <w:rPrChange w:id="2730" w:author="Javier Quintana Pérez" w:date="2022-11-29T18:43:00Z">
                    <w:rPr>
                      <w:rFonts w:ascii="Raleway-Regular" w:hAnsi="Raleway-Regular" w:cs="Raleway-Regular"/>
                      <w:color w:val="585757"/>
                      <w:u w:val="single"/>
                    </w:rPr>
                  </w:rPrChange>
                </w:rPr>
                <w:t>− Diámetros nominales ensayados y serie a la que representan.</w:t>
              </w:r>
            </w:ins>
          </w:p>
          <w:p w:rsidR="00000000" w:rsidRDefault="00D919CB">
            <w:pPr>
              <w:tabs>
                <w:tab w:val="clear" w:pos="567"/>
              </w:tabs>
              <w:autoSpaceDE w:val="0"/>
              <w:autoSpaceDN w:val="0"/>
              <w:adjustRightInd w:val="0"/>
              <w:spacing w:line="240" w:lineRule="auto"/>
              <w:rPr>
                <w:ins w:id="2731" w:author="Javier Quintana Pérez" w:date="2022-11-07T16:03:00Z"/>
                <w:rFonts w:ascii="Source Sans Pro" w:hAnsi="Source Sans Pro"/>
                <w:i/>
                <w:color w:val="000000" w:themeColor="text1"/>
                <w:sz w:val="16"/>
                <w:rPrChange w:id="2732" w:author="Javier Quintana Pérez" w:date="2022-11-29T18:43:00Z">
                  <w:rPr>
                    <w:ins w:id="2733" w:author="Javier Quintana Pérez" w:date="2022-11-07T16:03:00Z"/>
                    <w:rFonts w:ascii="Roboto-Light" w:hAnsi="Roboto-Light" w:cs="Roboto-Light"/>
                    <w:color w:val="585757"/>
                  </w:rPr>
                </w:rPrChange>
              </w:rPr>
              <w:pPrChange w:id="2734" w:author="Javier Quintana Pérez" w:date="2022-11-07T16:06:00Z">
                <w:pPr>
                  <w:tabs>
                    <w:tab w:val="clear" w:pos="567"/>
                  </w:tabs>
                  <w:autoSpaceDE w:val="0"/>
                  <w:autoSpaceDN w:val="0"/>
                  <w:adjustRightInd w:val="0"/>
                  <w:spacing w:line="240" w:lineRule="auto"/>
                  <w:jc w:val="left"/>
                </w:pPr>
              </w:pPrChange>
            </w:pPr>
            <w:ins w:id="2735" w:author="Javier Quintana Pérez" w:date="2022-11-07T16:03:00Z">
              <w:r w:rsidRPr="00D919CB">
                <w:rPr>
                  <w:rFonts w:ascii="Source Sans Pro" w:hAnsi="Source Sans Pro"/>
                  <w:i/>
                  <w:color w:val="000000" w:themeColor="text1"/>
                  <w:sz w:val="16"/>
                  <w:rPrChange w:id="2736" w:author="Javier Quintana Pérez" w:date="2022-11-29T18:43:00Z">
                    <w:rPr>
                      <w:rFonts w:ascii="Raleway-Regular" w:hAnsi="Raleway-Regular" w:cs="Raleway-Regular"/>
                      <w:color w:val="585757"/>
                      <w:u w:val="single"/>
                    </w:rPr>
                  </w:rPrChange>
                </w:rPr>
                <w:t>− Croquis con la geometría superficial de las barras.</w:t>
              </w:r>
            </w:ins>
          </w:p>
          <w:p w:rsidR="00000000" w:rsidRDefault="00D919CB">
            <w:pPr>
              <w:tabs>
                <w:tab w:val="clear" w:pos="567"/>
              </w:tabs>
              <w:autoSpaceDE w:val="0"/>
              <w:autoSpaceDN w:val="0"/>
              <w:adjustRightInd w:val="0"/>
              <w:spacing w:line="240" w:lineRule="auto"/>
              <w:rPr>
                <w:ins w:id="2737" w:author="Javier Quintana Pérez" w:date="2022-11-07T16:03:00Z"/>
                <w:rFonts w:ascii="Source Sans Pro" w:hAnsi="Source Sans Pro"/>
                <w:i/>
                <w:color w:val="000000" w:themeColor="text1"/>
                <w:sz w:val="16"/>
                <w:rPrChange w:id="2738" w:author="Javier Quintana Pérez" w:date="2022-11-29T18:43:00Z">
                  <w:rPr>
                    <w:ins w:id="2739" w:author="Javier Quintana Pérez" w:date="2022-11-07T16:03:00Z"/>
                    <w:rFonts w:ascii="Source Sans Pro" w:hAnsi="Source Sans Pro"/>
                    <w:i/>
                    <w:color w:val="FF0000"/>
                    <w:sz w:val="16"/>
                  </w:rPr>
                </w:rPrChange>
              </w:rPr>
              <w:pPrChange w:id="2740" w:author="Javier Quintana Pérez" w:date="2022-11-07T16:06:00Z">
                <w:pPr>
                  <w:tabs>
                    <w:tab w:val="clear" w:pos="567"/>
                  </w:tabs>
                  <w:autoSpaceDE w:val="0"/>
                  <w:autoSpaceDN w:val="0"/>
                  <w:adjustRightInd w:val="0"/>
                  <w:spacing w:line="240" w:lineRule="auto"/>
                  <w:jc w:val="left"/>
                </w:pPr>
              </w:pPrChange>
            </w:pPr>
            <w:ins w:id="2741" w:author="Javier Quintana Pérez" w:date="2022-11-07T16:03:00Z">
              <w:r w:rsidRPr="00D919CB">
                <w:rPr>
                  <w:rFonts w:ascii="Source Sans Pro" w:hAnsi="Source Sans Pro"/>
                  <w:i/>
                  <w:color w:val="000000" w:themeColor="text1"/>
                  <w:sz w:val="16"/>
                  <w:rPrChange w:id="2742" w:author="Javier Quintana Pérez" w:date="2022-11-29T18:43:00Z">
                    <w:rPr>
                      <w:rFonts w:ascii="Raleway-Regular" w:hAnsi="Raleway-Regular" w:cs="Raleway-Regular"/>
                      <w:color w:val="585757"/>
                      <w:u w:val="single"/>
                    </w:rPr>
                  </w:rPrChange>
                </w:rPr>
                <w:t>− Fecha de firma del certificado y número de referencia del mismo.</w:t>
              </w:r>
            </w:ins>
          </w:p>
          <w:p w:rsidR="00EE7C7D" w:rsidRPr="00B30671" w:rsidRDefault="00D919CB">
            <w:pPr>
              <w:pStyle w:val="Textoindependiente"/>
              <w:rPr>
                <w:ins w:id="2743" w:author="Javier Quintana Pérez" w:date="2022-11-07T15:38:00Z"/>
                <w:rFonts w:ascii="Source Sans Pro" w:hAnsi="Source Sans Pro"/>
                <w:b/>
                <w:bCs/>
                <w:color w:val="000000" w:themeColor="text1"/>
                <w:u w:val="single"/>
                <w:rPrChange w:id="2744" w:author="Javier Quintana Pérez" w:date="2022-11-29T18:43:00Z">
                  <w:rPr>
                    <w:ins w:id="2745" w:author="Javier Quintana Pérez" w:date="2022-11-07T15:38:00Z"/>
                    <w:rFonts w:ascii="Source Sans Pro" w:hAnsi="Source Sans Pro"/>
                  </w:rPr>
                </w:rPrChange>
              </w:rPr>
            </w:pPr>
            <w:ins w:id="2746" w:author="Javier Quintana Pérez" w:date="2022-11-07T15:37:00Z">
              <w:r w:rsidRPr="00D919CB">
                <w:rPr>
                  <w:rFonts w:ascii="Source Sans Pro" w:hAnsi="Source Sans Pro"/>
                  <w:b/>
                  <w:bCs/>
                  <w:color w:val="000000" w:themeColor="text1"/>
                  <w:u w:val="single"/>
                  <w:rPrChange w:id="2747" w:author="Javier Quintana Pérez" w:date="2022-11-29T18:43:00Z">
                    <w:rPr>
                      <w:rFonts w:ascii="Source Sans Pro" w:hAnsi="Source Sans Pro"/>
                      <w:color w:val="0000FF"/>
                      <w:u w:val="single"/>
                    </w:rPr>
                  </w:rPrChange>
                </w:rPr>
                <w:t xml:space="preserve">CodE </w:t>
              </w:r>
            </w:ins>
            <w:ins w:id="2748" w:author="Javier Quintana Pérez" w:date="2022-11-07T15:36:00Z">
              <w:r w:rsidRPr="00D919CB">
                <w:rPr>
                  <w:rFonts w:ascii="Source Sans Pro" w:hAnsi="Source Sans Pro"/>
                  <w:b/>
                  <w:bCs/>
                  <w:color w:val="000000" w:themeColor="text1"/>
                  <w:u w:val="single"/>
                  <w:rPrChange w:id="2749" w:author="Javier Quintana Pérez" w:date="2022-11-29T18:43:00Z">
                    <w:rPr>
                      <w:rFonts w:ascii="Source Sans Pro" w:hAnsi="Source Sans Pro"/>
                      <w:color w:val="0000FF"/>
                      <w:u w:val="single"/>
                    </w:rPr>
                  </w:rPrChange>
                </w:rPr>
                <w:t>Anejo 4</w:t>
              </w:r>
            </w:ins>
            <w:ins w:id="2750" w:author="Javier Quintana Pérez" w:date="2022-11-07T15:37:00Z">
              <w:r w:rsidRPr="00D919CB">
                <w:rPr>
                  <w:rFonts w:ascii="Source Sans Pro" w:hAnsi="Source Sans Pro"/>
                  <w:b/>
                  <w:bCs/>
                  <w:color w:val="000000" w:themeColor="text1"/>
                  <w:u w:val="single"/>
                  <w:rPrChange w:id="2751" w:author="Javier Quintana Pérez" w:date="2022-11-29T18:43:00Z">
                    <w:rPr>
                      <w:rFonts w:ascii="Source Sans Pro" w:hAnsi="Source Sans Pro"/>
                      <w:color w:val="0000FF"/>
                      <w:u w:val="single"/>
                    </w:rPr>
                  </w:rPrChange>
                </w:rPr>
                <w:t>. 2 Documentación durante el suministro</w:t>
              </w:r>
            </w:ins>
            <w:ins w:id="2752" w:author="Javier Quintana Pérez" w:date="2022-11-07T15:36:00Z">
              <w:r w:rsidRPr="00D919CB">
                <w:rPr>
                  <w:rFonts w:ascii="Source Sans Pro" w:hAnsi="Source Sans Pro"/>
                  <w:b/>
                  <w:bCs/>
                  <w:color w:val="000000" w:themeColor="text1"/>
                  <w:u w:val="single"/>
                  <w:rPrChange w:id="2753" w:author="Javier Quintana Pérez" w:date="2022-11-29T18:43:00Z">
                    <w:rPr>
                      <w:rFonts w:ascii="Source Sans Pro" w:hAnsi="Source Sans Pro"/>
                      <w:color w:val="0000FF"/>
                      <w:u w:val="single"/>
                    </w:rPr>
                  </w:rPrChange>
                </w:rPr>
                <w:t xml:space="preserve"> </w:t>
              </w:r>
            </w:ins>
          </w:p>
          <w:p w:rsidR="00000000" w:rsidRDefault="00D919CB">
            <w:pPr>
              <w:tabs>
                <w:tab w:val="clear" w:pos="567"/>
              </w:tabs>
              <w:autoSpaceDE w:val="0"/>
              <w:autoSpaceDN w:val="0"/>
              <w:adjustRightInd w:val="0"/>
              <w:spacing w:line="240" w:lineRule="auto"/>
              <w:rPr>
                <w:ins w:id="2754" w:author="Javier Quintana Pérez" w:date="2022-11-07T15:37:00Z"/>
                <w:rFonts w:ascii="Source Sans Pro" w:hAnsi="Source Sans Pro"/>
                <w:i/>
                <w:color w:val="000000" w:themeColor="text1"/>
                <w:rPrChange w:id="2755" w:author="Javier Quintana Pérez" w:date="2022-11-29T18:43:00Z">
                  <w:rPr>
                    <w:ins w:id="2756" w:author="Javier Quintana Pérez" w:date="2022-11-07T15:37:00Z"/>
                    <w:rFonts w:ascii="Source Sans Pro" w:hAnsi="Source Sans Pro"/>
                    <w:i w:val="0"/>
                    <w:sz w:val="20"/>
                  </w:rPr>
                </w:rPrChange>
              </w:rPr>
              <w:pPrChange w:id="2757" w:author="Javier Quintana Pérez" w:date="2022-11-07T16:06:00Z">
                <w:pPr>
                  <w:pStyle w:val="Textoindependiente"/>
                </w:pPr>
              </w:pPrChange>
            </w:pPr>
            <w:ins w:id="2758" w:author="Javier Quintana Pérez" w:date="2022-11-07T15:38:00Z">
              <w:r w:rsidRPr="00D919CB">
                <w:rPr>
                  <w:rFonts w:ascii="Source Sans Pro" w:hAnsi="Source Sans Pro"/>
                  <w:i/>
                  <w:color w:val="000000" w:themeColor="text1"/>
                  <w:sz w:val="16"/>
                  <w:rPrChange w:id="2759" w:author="Javier Quintana Pérez" w:date="2022-11-29T18:43:00Z">
                    <w:rPr>
                      <w:rFonts w:ascii="Roboto-Light" w:hAnsi="Roboto-Light" w:cs="Roboto-Light"/>
                      <w:color w:val="585757"/>
                      <w:u w:val="single"/>
                    </w:rPr>
                  </w:rPrChange>
                </w:rPr>
                <w:t>Con la entrega de cualquier material o producto, el suministrador proporcionará una hoja de suministro en la que se recogerá, como mínimo, la información que a continuación se detalla de forma específica para cada uno de ellos.</w:t>
              </w:r>
            </w:ins>
          </w:p>
          <w:p w:rsidR="0062695C" w:rsidRPr="00B30671" w:rsidRDefault="00D919CB">
            <w:pPr>
              <w:pStyle w:val="Textoindependiente"/>
              <w:rPr>
                <w:ins w:id="2760" w:author="Javier Quintana Pérez" w:date="2022-11-07T15:36:00Z"/>
                <w:rFonts w:ascii="Source Sans Pro" w:hAnsi="Source Sans Pro"/>
                <w:b/>
                <w:bCs/>
                <w:color w:val="000000" w:themeColor="text1"/>
                <w:u w:val="single"/>
                <w:rPrChange w:id="2761" w:author="Javier Quintana Pérez" w:date="2022-11-29T18:43:00Z">
                  <w:rPr>
                    <w:ins w:id="2762" w:author="Javier Quintana Pérez" w:date="2022-11-07T15:36:00Z"/>
                    <w:rFonts w:ascii="Source Sans Pro" w:hAnsi="Source Sans Pro"/>
                  </w:rPr>
                </w:rPrChange>
              </w:rPr>
            </w:pPr>
            <w:ins w:id="2763" w:author="Javier Quintana Pérez" w:date="2022-11-07T15:38:00Z">
              <w:r w:rsidRPr="00D919CB">
                <w:rPr>
                  <w:rFonts w:ascii="Source Sans Pro" w:hAnsi="Source Sans Pro"/>
                  <w:b/>
                  <w:bCs/>
                  <w:color w:val="000000" w:themeColor="text1"/>
                  <w:u w:val="single"/>
                  <w:rPrChange w:id="2764" w:author="Javier Quintana Pérez" w:date="2022-11-29T18:43:00Z">
                    <w:rPr>
                      <w:rFonts w:ascii="Source Sans Pro" w:hAnsi="Source Sans Pro"/>
                      <w:color w:val="0000FF"/>
                      <w:u w:val="single"/>
                    </w:rPr>
                  </w:rPrChange>
                </w:rPr>
                <w:t xml:space="preserve">CodE Anejo 4 </w:t>
              </w:r>
            </w:ins>
            <w:ins w:id="2765" w:author="Javier Quintana Pérez" w:date="2022-11-07T15:36:00Z">
              <w:r w:rsidRPr="00D919CB">
                <w:rPr>
                  <w:rFonts w:ascii="Source Sans Pro" w:hAnsi="Source Sans Pro"/>
                  <w:b/>
                  <w:bCs/>
                  <w:color w:val="000000" w:themeColor="text1"/>
                  <w:u w:val="single"/>
                  <w:rPrChange w:id="2766" w:author="Javier Quintana Pérez" w:date="2022-11-29T18:43:00Z">
                    <w:rPr>
                      <w:rFonts w:ascii="Source Sans Pro" w:hAnsi="Source Sans Pro"/>
                      <w:color w:val="0000FF"/>
                      <w:u w:val="single"/>
                    </w:rPr>
                  </w:rPrChange>
                </w:rPr>
                <w:t>2.6 Acero para armaduras pasivas</w:t>
              </w:r>
            </w:ins>
          </w:p>
          <w:p w:rsidR="00000000" w:rsidRDefault="00D919CB">
            <w:pPr>
              <w:tabs>
                <w:tab w:val="clear" w:pos="567"/>
              </w:tabs>
              <w:autoSpaceDE w:val="0"/>
              <w:autoSpaceDN w:val="0"/>
              <w:adjustRightInd w:val="0"/>
              <w:spacing w:line="240" w:lineRule="auto"/>
              <w:rPr>
                <w:ins w:id="2767" w:author="Javier Quintana Pérez" w:date="2022-11-07T15:36:00Z"/>
                <w:rFonts w:ascii="Source Sans Pro" w:hAnsi="Source Sans Pro"/>
                <w:i/>
                <w:color w:val="000000" w:themeColor="text1"/>
                <w:sz w:val="16"/>
                <w:rPrChange w:id="2768" w:author="Javier Quintana Pérez" w:date="2022-11-29T18:43:00Z">
                  <w:rPr>
                    <w:ins w:id="2769" w:author="Javier Quintana Pérez" w:date="2022-11-07T15:36:00Z"/>
                    <w:rFonts w:ascii="Roboto-Light" w:hAnsi="Roboto-Light" w:cs="Roboto-Light"/>
                    <w:color w:val="585757"/>
                  </w:rPr>
                </w:rPrChange>
              </w:rPr>
              <w:pPrChange w:id="2770" w:author="Javier Quintana Pérez" w:date="2022-11-07T16:06:00Z">
                <w:pPr>
                  <w:tabs>
                    <w:tab w:val="clear" w:pos="567"/>
                  </w:tabs>
                  <w:autoSpaceDE w:val="0"/>
                  <w:autoSpaceDN w:val="0"/>
                  <w:adjustRightInd w:val="0"/>
                  <w:spacing w:line="240" w:lineRule="auto"/>
                  <w:jc w:val="left"/>
                </w:pPr>
              </w:pPrChange>
            </w:pPr>
            <w:ins w:id="2771" w:author="Javier Quintana Pérez" w:date="2022-11-07T15:36:00Z">
              <w:r w:rsidRPr="00D919CB">
                <w:rPr>
                  <w:rFonts w:ascii="Source Sans Pro" w:hAnsi="Source Sans Pro"/>
                  <w:i/>
                  <w:color w:val="000000" w:themeColor="text1"/>
                  <w:sz w:val="16"/>
                  <w:rPrChange w:id="2772" w:author="Javier Quintana Pérez" w:date="2022-11-29T18:43:00Z">
                    <w:rPr>
                      <w:rFonts w:ascii="Raleway-Regular" w:hAnsi="Raleway-Regular" w:cs="Raleway-Regular"/>
                      <w:color w:val="585757"/>
                      <w:u w:val="single"/>
                    </w:rPr>
                  </w:rPrChange>
                </w:rPr>
                <w:t>− Identificación del suministrador.</w:t>
              </w:r>
            </w:ins>
          </w:p>
          <w:p w:rsidR="00000000" w:rsidRDefault="00D919CB">
            <w:pPr>
              <w:tabs>
                <w:tab w:val="clear" w:pos="567"/>
              </w:tabs>
              <w:autoSpaceDE w:val="0"/>
              <w:autoSpaceDN w:val="0"/>
              <w:adjustRightInd w:val="0"/>
              <w:spacing w:line="240" w:lineRule="auto"/>
              <w:rPr>
                <w:ins w:id="2773" w:author="Javier Quintana Pérez" w:date="2022-11-07T15:36:00Z"/>
                <w:rFonts w:ascii="Source Sans Pro" w:hAnsi="Source Sans Pro"/>
                <w:i/>
                <w:color w:val="000000" w:themeColor="text1"/>
                <w:sz w:val="16"/>
                <w:rPrChange w:id="2774" w:author="Javier Quintana Pérez" w:date="2022-11-29T18:43:00Z">
                  <w:rPr>
                    <w:ins w:id="2775" w:author="Javier Quintana Pérez" w:date="2022-11-07T15:36:00Z"/>
                    <w:rFonts w:ascii="Roboto-Light" w:hAnsi="Roboto-Light" w:cs="Roboto-Light"/>
                    <w:color w:val="585757"/>
                  </w:rPr>
                </w:rPrChange>
              </w:rPr>
              <w:pPrChange w:id="2776" w:author="Javier Quintana Pérez" w:date="2022-11-07T16:06:00Z">
                <w:pPr>
                  <w:tabs>
                    <w:tab w:val="clear" w:pos="567"/>
                  </w:tabs>
                  <w:autoSpaceDE w:val="0"/>
                  <w:autoSpaceDN w:val="0"/>
                  <w:adjustRightInd w:val="0"/>
                  <w:spacing w:line="240" w:lineRule="auto"/>
                  <w:jc w:val="left"/>
                </w:pPr>
              </w:pPrChange>
            </w:pPr>
            <w:ins w:id="2777" w:author="Javier Quintana Pérez" w:date="2022-11-07T15:36:00Z">
              <w:r w:rsidRPr="00D919CB">
                <w:rPr>
                  <w:rFonts w:ascii="Source Sans Pro" w:hAnsi="Source Sans Pro"/>
                  <w:i/>
                  <w:color w:val="000000" w:themeColor="text1"/>
                  <w:sz w:val="16"/>
                  <w:rPrChange w:id="2778" w:author="Javier Quintana Pérez" w:date="2022-11-29T18:43:00Z">
                    <w:rPr>
                      <w:rFonts w:ascii="Raleway-Regular" w:hAnsi="Raleway-Regular" w:cs="Raleway-Regular"/>
                      <w:color w:val="585757"/>
                      <w:u w:val="single"/>
                    </w:rPr>
                  </w:rPrChange>
                </w:rPr>
                <w:t>− Cuando esté vigente el marcado CE, número de la declaración de prestaciones (a partir</w:t>
              </w:r>
            </w:ins>
            <w:ins w:id="2779" w:author="Javier Quintana Pérez" w:date="2022-11-07T16:05:00Z">
              <w:r w:rsidRPr="00D919CB">
                <w:rPr>
                  <w:rFonts w:ascii="Source Sans Pro" w:hAnsi="Source Sans Pro"/>
                  <w:i/>
                  <w:color w:val="000000" w:themeColor="text1"/>
                  <w:sz w:val="16"/>
                  <w:rPrChange w:id="2780" w:author="Javier Quintana Pérez" w:date="2022-11-29T18:43:00Z">
                    <w:rPr>
                      <w:rFonts w:ascii="Source Sans Pro" w:hAnsi="Source Sans Pro"/>
                      <w:i/>
                      <w:color w:val="FF0000"/>
                      <w:sz w:val="16"/>
                      <w:u w:val="single"/>
                    </w:rPr>
                  </w:rPrChange>
                </w:rPr>
                <w:t xml:space="preserve"> </w:t>
              </w:r>
            </w:ins>
            <w:ins w:id="2781" w:author="Javier Quintana Pérez" w:date="2022-11-07T15:36:00Z">
              <w:r w:rsidRPr="00D919CB">
                <w:rPr>
                  <w:rFonts w:ascii="Source Sans Pro" w:hAnsi="Source Sans Pro"/>
                  <w:i/>
                  <w:color w:val="000000" w:themeColor="text1"/>
                  <w:sz w:val="16"/>
                  <w:rPrChange w:id="2782" w:author="Javier Quintana Pérez" w:date="2022-11-29T18:43:00Z">
                    <w:rPr>
                      <w:rFonts w:ascii="Roboto-Light" w:hAnsi="Roboto-Light" w:cs="Roboto-Light"/>
                      <w:color w:val="585757"/>
                      <w:u w:val="single"/>
                    </w:rPr>
                  </w:rPrChange>
                </w:rPr>
                <w:t>de la fecha de entrada en vigor), o en su caso, indicación de autoconsumo.</w:t>
              </w:r>
            </w:ins>
          </w:p>
          <w:p w:rsidR="00000000" w:rsidRDefault="00D919CB">
            <w:pPr>
              <w:tabs>
                <w:tab w:val="clear" w:pos="567"/>
              </w:tabs>
              <w:autoSpaceDE w:val="0"/>
              <w:autoSpaceDN w:val="0"/>
              <w:adjustRightInd w:val="0"/>
              <w:spacing w:line="240" w:lineRule="auto"/>
              <w:rPr>
                <w:ins w:id="2783" w:author="Javier Quintana Pérez" w:date="2022-11-07T15:36:00Z"/>
                <w:rFonts w:ascii="Source Sans Pro" w:hAnsi="Source Sans Pro"/>
                <w:i/>
                <w:color w:val="000000" w:themeColor="text1"/>
                <w:sz w:val="16"/>
                <w:rPrChange w:id="2784" w:author="Javier Quintana Pérez" w:date="2022-11-29T18:43:00Z">
                  <w:rPr>
                    <w:ins w:id="2785" w:author="Javier Quintana Pérez" w:date="2022-11-07T15:36:00Z"/>
                    <w:rFonts w:ascii="Roboto-Light" w:hAnsi="Roboto-Light" w:cs="Roboto-Light"/>
                    <w:color w:val="585757"/>
                  </w:rPr>
                </w:rPrChange>
              </w:rPr>
              <w:pPrChange w:id="2786" w:author="Javier Quintana Pérez" w:date="2022-11-07T16:06:00Z">
                <w:pPr>
                  <w:tabs>
                    <w:tab w:val="clear" w:pos="567"/>
                  </w:tabs>
                  <w:autoSpaceDE w:val="0"/>
                  <w:autoSpaceDN w:val="0"/>
                  <w:adjustRightInd w:val="0"/>
                  <w:spacing w:line="240" w:lineRule="auto"/>
                  <w:jc w:val="left"/>
                </w:pPr>
              </w:pPrChange>
            </w:pPr>
            <w:ins w:id="2787" w:author="Javier Quintana Pérez" w:date="2022-11-07T15:36:00Z">
              <w:r w:rsidRPr="00D919CB">
                <w:rPr>
                  <w:rFonts w:ascii="Source Sans Pro" w:hAnsi="Source Sans Pro"/>
                  <w:i/>
                  <w:color w:val="000000" w:themeColor="text1"/>
                  <w:sz w:val="16"/>
                  <w:rPrChange w:id="2788" w:author="Javier Quintana Pérez" w:date="2022-11-29T18:43:00Z">
                    <w:rPr>
                      <w:rFonts w:ascii="Raleway-Regular" w:hAnsi="Raleway-Regular" w:cs="Raleway-Regular"/>
                      <w:color w:val="585757"/>
                      <w:u w:val="single"/>
                    </w:rPr>
                  </w:rPrChange>
                </w:rPr>
                <w:t>− Número de identificación de la certificación de homologación de adherencia, en su</w:t>
              </w:r>
            </w:ins>
            <w:ins w:id="2789" w:author="Javier Quintana Pérez" w:date="2022-11-07T16:05:00Z">
              <w:r w:rsidRPr="00D919CB">
                <w:rPr>
                  <w:rFonts w:ascii="Source Sans Pro" w:hAnsi="Source Sans Pro"/>
                  <w:i/>
                  <w:color w:val="000000" w:themeColor="text1"/>
                  <w:sz w:val="16"/>
                  <w:rPrChange w:id="2790" w:author="Javier Quintana Pérez" w:date="2022-11-29T18:43:00Z">
                    <w:rPr>
                      <w:rFonts w:ascii="Source Sans Pro" w:hAnsi="Source Sans Pro"/>
                      <w:i/>
                      <w:color w:val="FF0000"/>
                      <w:sz w:val="16"/>
                      <w:u w:val="single"/>
                    </w:rPr>
                  </w:rPrChange>
                </w:rPr>
                <w:t xml:space="preserve"> </w:t>
              </w:r>
            </w:ins>
            <w:ins w:id="2791" w:author="Javier Quintana Pérez" w:date="2022-11-07T15:36:00Z">
              <w:r w:rsidRPr="00D919CB">
                <w:rPr>
                  <w:rFonts w:ascii="Source Sans Pro" w:hAnsi="Source Sans Pro"/>
                  <w:i/>
                  <w:color w:val="000000" w:themeColor="text1"/>
                  <w:sz w:val="16"/>
                  <w:rPrChange w:id="2792" w:author="Javier Quintana Pérez" w:date="2022-11-29T18:43:00Z">
                    <w:rPr>
                      <w:rFonts w:ascii="Roboto-Light" w:hAnsi="Roboto-Light" w:cs="Roboto-Light"/>
                      <w:color w:val="585757"/>
                      <w:u w:val="single"/>
                    </w:rPr>
                  </w:rPrChange>
                </w:rPr>
                <w:t>caso, contemplado en el apartado 34.2 de este Código.</w:t>
              </w:r>
            </w:ins>
          </w:p>
          <w:p w:rsidR="00000000" w:rsidRDefault="00D919CB">
            <w:pPr>
              <w:tabs>
                <w:tab w:val="clear" w:pos="567"/>
              </w:tabs>
              <w:autoSpaceDE w:val="0"/>
              <w:autoSpaceDN w:val="0"/>
              <w:adjustRightInd w:val="0"/>
              <w:spacing w:line="240" w:lineRule="auto"/>
              <w:rPr>
                <w:ins w:id="2793" w:author="Javier Quintana Pérez" w:date="2022-11-07T15:36:00Z"/>
                <w:rFonts w:ascii="Source Sans Pro" w:hAnsi="Source Sans Pro"/>
                <w:i/>
                <w:color w:val="000000" w:themeColor="text1"/>
                <w:sz w:val="16"/>
                <w:rPrChange w:id="2794" w:author="Javier Quintana Pérez" w:date="2022-11-29T18:43:00Z">
                  <w:rPr>
                    <w:ins w:id="2795" w:author="Javier Quintana Pérez" w:date="2022-11-07T15:36:00Z"/>
                    <w:rFonts w:ascii="Roboto-Light" w:hAnsi="Roboto-Light" w:cs="Roboto-Light"/>
                    <w:color w:val="585757"/>
                  </w:rPr>
                </w:rPrChange>
              </w:rPr>
              <w:pPrChange w:id="2796" w:author="Javier Quintana Pérez" w:date="2022-11-07T16:06:00Z">
                <w:pPr>
                  <w:tabs>
                    <w:tab w:val="clear" w:pos="567"/>
                  </w:tabs>
                  <w:autoSpaceDE w:val="0"/>
                  <w:autoSpaceDN w:val="0"/>
                  <w:adjustRightInd w:val="0"/>
                  <w:spacing w:line="240" w:lineRule="auto"/>
                  <w:jc w:val="left"/>
                </w:pPr>
              </w:pPrChange>
            </w:pPr>
            <w:ins w:id="2797" w:author="Javier Quintana Pérez" w:date="2022-11-07T15:36:00Z">
              <w:r w:rsidRPr="00D919CB">
                <w:rPr>
                  <w:rFonts w:ascii="Source Sans Pro" w:hAnsi="Source Sans Pro"/>
                  <w:i/>
                  <w:color w:val="000000" w:themeColor="text1"/>
                  <w:sz w:val="16"/>
                  <w:rPrChange w:id="2798" w:author="Javier Quintana Pérez" w:date="2022-11-29T18:43:00Z">
                    <w:rPr>
                      <w:rFonts w:ascii="Raleway-Regular" w:hAnsi="Raleway-Regular" w:cs="Raleway-Regular"/>
                      <w:color w:val="585757"/>
                      <w:u w:val="single"/>
                    </w:rPr>
                  </w:rPrChange>
                </w:rPr>
                <w:t>− Número de serie de la hoja de suministro.</w:t>
              </w:r>
            </w:ins>
          </w:p>
          <w:p w:rsidR="00000000" w:rsidRDefault="00D919CB">
            <w:pPr>
              <w:tabs>
                <w:tab w:val="clear" w:pos="567"/>
              </w:tabs>
              <w:autoSpaceDE w:val="0"/>
              <w:autoSpaceDN w:val="0"/>
              <w:adjustRightInd w:val="0"/>
              <w:spacing w:line="240" w:lineRule="auto"/>
              <w:rPr>
                <w:ins w:id="2799" w:author="Javier Quintana Pérez" w:date="2022-11-07T15:36:00Z"/>
                <w:rFonts w:ascii="Source Sans Pro" w:hAnsi="Source Sans Pro"/>
                <w:i/>
                <w:color w:val="000000" w:themeColor="text1"/>
                <w:sz w:val="16"/>
                <w:rPrChange w:id="2800" w:author="Javier Quintana Pérez" w:date="2022-11-29T18:43:00Z">
                  <w:rPr>
                    <w:ins w:id="2801" w:author="Javier Quintana Pérez" w:date="2022-11-07T15:36:00Z"/>
                    <w:rFonts w:ascii="Roboto-Light" w:hAnsi="Roboto-Light" w:cs="Roboto-Light"/>
                    <w:color w:val="585757"/>
                  </w:rPr>
                </w:rPrChange>
              </w:rPr>
              <w:pPrChange w:id="2802" w:author="Javier Quintana Pérez" w:date="2022-11-07T16:06:00Z">
                <w:pPr>
                  <w:tabs>
                    <w:tab w:val="clear" w:pos="567"/>
                  </w:tabs>
                  <w:autoSpaceDE w:val="0"/>
                  <w:autoSpaceDN w:val="0"/>
                  <w:adjustRightInd w:val="0"/>
                  <w:spacing w:line="240" w:lineRule="auto"/>
                  <w:jc w:val="left"/>
                </w:pPr>
              </w:pPrChange>
            </w:pPr>
            <w:ins w:id="2803" w:author="Javier Quintana Pérez" w:date="2022-11-07T15:36:00Z">
              <w:r w:rsidRPr="00D919CB">
                <w:rPr>
                  <w:rFonts w:ascii="Source Sans Pro" w:hAnsi="Source Sans Pro"/>
                  <w:i/>
                  <w:color w:val="000000" w:themeColor="text1"/>
                  <w:sz w:val="16"/>
                  <w:rPrChange w:id="2804" w:author="Javier Quintana Pérez" w:date="2022-11-29T18:43:00Z">
                    <w:rPr>
                      <w:rFonts w:ascii="Raleway-Regular" w:hAnsi="Raleway-Regular" w:cs="Raleway-Regular"/>
                      <w:color w:val="585757"/>
                      <w:u w:val="single"/>
                    </w:rPr>
                  </w:rPrChange>
                </w:rPr>
                <w:t>− Nombre de la fábrica.</w:t>
              </w:r>
            </w:ins>
          </w:p>
          <w:p w:rsidR="00000000" w:rsidRDefault="00D919CB">
            <w:pPr>
              <w:tabs>
                <w:tab w:val="clear" w:pos="567"/>
              </w:tabs>
              <w:autoSpaceDE w:val="0"/>
              <w:autoSpaceDN w:val="0"/>
              <w:adjustRightInd w:val="0"/>
              <w:spacing w:line="240" w:lineRule="auto"/>
              <w:rPr>
                <w:ins w:id="2805" w:author="Javier Quintana Pérez" w:date="2022-11-07T15:36:00Z"/>
                <w:rFonts w:ascii="Source Sans Pro" w:hAnsi="Source Sans Pro"/>
                <w:i/>
                <w:color w:val="000000" w:themeColor="text1"/>
                <w:sz w:val="16"/>
                <w:rPrChange w:id="2806" w:author="Javier Quintana Pérez" w:date="2022-11-29T18:43:00Z">
                  <w:rPr>
                    <w:ins w:id="2807" w:author="Javier Quintana Pérez" w:date="2022-11-07T15:36:00Z"/>
                    <w:rFonts w:ascii="Roboto-Light" w:hAnsi="Roboto-Light" w:cs="Roboto-Light"/>
                    <w:color w:val="585757"/>
                  </w:rPr>
                </w:rPrChange>
              </w:rPr>
              <w:pPrChange w:id="2808" w:author="Javier Quintana Pérez" w:date="2022-11-07T16:06:00Z">
                <w:pPr>
                  <w:tabs>
                    <w:tab w:val="clear" w:pos="567"/>
                  </w:tabs>
                  <w:autoSpaceDE w:val="0"/>
                  <w:autoSpaceDN w:val="0"/>
                  <w:adjustRightInd w:val="0"/>
                  <w:spacing w:line="240" w:lineRule="auto"/>
                  <w:jc w:val="left"/>
                </w:pPr>
              </w:pPrChange>
            </w:pPr>
            <w:ins w:id="2809" w:author="Javier Quintana Pérez" w:date="2022-11-07T15:36:00Z">
              <w:r w:rsidRPr="00D919CB">
                <w:rPr>
                  <w:rFonts w:ascii="Source Sans Pro" w:hAnsi="Source Sans Pro"/>
                  <w:i/>
                  <w:color w:val="000000" w:themeColor="text1"/>
                  <w:sz w:val="16"/>
                  <w:rPrChange w:id="2810" w:author="Javier Quintana Pérez" w:date="2022-11-29T18:43:00Z">
                    <w:rPr>
                      <w:rFonts w:ascii="Raleway-Regular" w:hAnsi="Raleway-Regular" w:cs="Raleway-Regular"/>
                      <w:color w:val="585757"/>
                      <w:u w:val="single"/>
                    </w:rPr>
                  </w:rPrChange>
                </w:rPr>
                <w:t>− Identificación del peticionario.</w:t>
              </w:r>
            </w:ins>
          </w:p>
          <w:p w:rsidR="00000000" w:rsidRDefault="00D919CB">
            <w:pPr>
              <w:tabs>
                <w:tab w:val="clear" w:pos="567"/>
              </w:tabs>
              <w:autoSpaceDE w:val="0"/>
              <w:autoSpaceDN w:val="0"/>
              <w:adjustRightInd w:val="0"/>
              <w:spacing w:line="240" w:lineRule="auto"/>
              <w:rPr>
                <w:ins w:id="2811" w:author="Javier Quintana Pérez" w:date="2022-11-07T15:36:00Z"/>
                <w:rFonts w:ascii="Source Sans Pro" w:hAnsi="Source Sans Pro"/>
                <w:i/>
                <w:color w:val="000000" w:themeColor="text1"/>
                <w:sz w:val="16"/>
                <w:rPrChange w:id="2812" w:author="Javier Quintana Pérez" w:date="2022-11-29T18:43:00Z">
                  <w:rPr>
                    <w:ins w:id="2813" w:author="Javier Quintana Pérez" w:date="2022-11-07T15:36:00Z"/>
                    <w:rFonts w:ascii="Roboto-Light" w:hAnsi="Roboto-Light" w:cs="Roboto-Light"/>
                    <w:color w:val="585757"/>
                  </w:rPr>
                </w:rPrChange>
              </w:rPr>
              <w:pPrChange w:id="2814" w:author="Javier Quintana Pérez" w:date="2022-11-07T16:06:00Z">
                <w:pPr>
                  <w:tabs>
                    <w:tab w:val="clear" w:pos="567"/>
                  </w:tabs>
                  <w:autoSpaceDE w:val="0"/>
                  <w:autoSpaceDN w:val="0"/>
                  <w:adjustRightInd w:val="0"/>
                  <w:spacing w:line="240" w:lineRule="auto"/>
                  <w:jc w:val="left"/>
                </w:pPr>
              </w:pPrChange>
            </w:pPr>
            <w:ins w:id="2815" w:author="Javier Quintana Pérez" w:date="2022-11-07T15:36:00Z">
              <w:r w:rsidRPr="00D919CB">
                <w:rPr>
                  <w:rFonts w:ascii="Source Sans Pro" w:hAnsi="Source Sans Pro"/>
                  <w:i/>
                  <w:color w:val="000000" w:themeColor="text1"/>
                  <w:sz w:val="16"/>
                  <w:rPrChange w:id="2816" w:author="Javier Quintana Pérez" w:date="2022-11-29T18:43:00Z">
                    <w:rPr>
                      <w:rFonts w:ascii="Raleway-Regular" w:hAnsi="Raleway-Regular" w:cs="Raleway-Regular"/>
                      <w:color w:val="585757"/>
                      <w:u w:val="single"/>
                    </w:rPr>
                  </w:rPrChange>
                </w:rPr>
                <w:t>− Fecha de entrega.</w:t>
              </w:r>
            </w:ins>
          </w:p>
          <w:p w:rsidR="00000000" w:rsidRDefault="00D919CB">
            <w:pPr>
              <w:tabs>
                <w:tab w:val="clear" w:pos="567"/>
              </w:tabs>
              <w:autoSpaceDE w:val="0"/>
              <w:autoSpaceDN w:val="0"/>
              <w:adjustRightInd w:val="0"/>
              <w:spacing w:line="240" w:lineRule="auto"/>
              <w:rPr>
                <w:ins w:id="2817" w:author="Javier Quintana Pérez" w:date="2022-11-07T15:36:00Z"/>
                <w:rFonts w:ascii="Source Sans Pro" w:hAnsi="Source Sans Pro"/>
                <w:i/>
                <w:color w:val="000000" w:themeColor="text1"/>
                <w:sz w:val="16"/>
                <w:rPrChange w:id="2818" w:author="Javier Quintana Pérez" w:date="2022-11-29T18:43:00Z">
                  <w:rPr>
                    <w:ins w:id="2819" w:author="Javier Quintana Pérez" w:date="2022-11-07T15:36:00Z"/>
                    <w:rFonts w:ascii="Roboto-Light" w:hAnsi="Roboto-Light" w:cs="Roboto-Light"/>
                    <w:color w:val="585757"/>
                  </w:rPr>
                </w:rPrChange>
              </w:rPr>
              <w:pPrChange w:id="2820" w:author="Javier Quintana Pérez" w:date="2022-11-07T16:06:00Z">
                <w:pPr>
                  <w:tabs>
                    <w:tab w:val="clear" w:pos="567"/>
                  </w:tabs>
                  <w:autoSpaceDE w:val="0"/>
                  <w:autoSpaceDN w:val="0"/>
                  <w:adjustRightInd w:val="0"/>
                  <w:spacing w:line="240" w:lineRule="auto"/>
                  <w:jc w:val="left"/>
                </w:pPr>
              </w:pPrChange>
            </w:pPr>
            <w:ins w:id="2821" w:author="Javier Quintana Pérez" w:date="2022-11-07T15:36:00Z">
              <w:r w:rsidRPr="00D919CB">
                <w:rPr>
                  <w:rFonts w:ascii="Source Sans Pro" w:hAnsi="Source Sans Pro"/>
                  <w:i/>
                  <w:color w:val="000000" w:themeColor="text1"/>
                  <w:sz w:val="16"/>
                  <w:rPrChange w:id="2822" w:author="Javier Quintana Pérez" w:date="2022-11-29T18:43:00Z">
                    <w:rPr>
                      <w:rFonts w:ascii="Raleway-Regular" w:hAnsi="Raleway-Regular" w:cs="Raleway-Regular"/>
                      <w:color w:val="585757"/>
                      <w:u w:val="single"/>
                    </w:rPr>
                  </w:rPrChange>
                </w:rPr>
                <w:t>− Cantidad de acero suministrado clasificado por diámetros y tipos de acero.</w:t>
              </w:r>
            </w:ins>
          </w:p>
          <w:p w:rsidR="00000000" w:rsidRDefault="00D919CB">
            <w:pPr>
              <w:tabs>
                <w:tab w:val="clear" w:pos="567"/>
              </w:tabs>
              <w:autoSpaceDE w:val="0"/>
              <w:autoSpaceDN w:val="0"/>
              <w:adjustRightInd w:val="0"/>
              <w:spacing w:line="240" w:lineRule="auto"/>
              <w:rPr>
                <w:ins w:id="2823" w:author="Javier Quintana Pérez" w:date="2022-11-07T15:36:00Z"/>
                <w:rFonts w:ascii="Source Sans Pro" w:hAnsi="Source Sans Pro"/>
                <w:i/>
                <w:color w:val="000000" w:themeColor="text1"/>
                <w:sz w:val="16"/>
                <w:rPrChange w:id="2824" w:author="Javier Quintana Pérez" w:date="2022-11-29T18:43:00Z">
                  <w:rPr>
                    <w:ins w:id="2825" w:author="Javier Quintana Pérez" w:date="2022-11-07T15:36:00Z"/>
                    <w:rFonts w:ascii="Roboto-Light" w:hAnsi="Roboto-Light" w:cs="Roboto-Light"/>
                    <w:color w:val="585757"/>
                  </w:rPr>
                </w:rPrChange>
              </w:rPr>
              <w:pPrChange w:id="2826" w:author="Javier Quintana Pérez" w:date="2022-11-07T16:06:00Z">
                <w:pPr>
                  <w:tabs>
                    <w:tab w:val="clear" w:pos="567"/>
                  </w:tabs>
                  <w:autoSpaceDE w:val="0"/>
                  <w:autoSpaceDN w:val="0"/>
                  <w:adjustRightInd w:val="0"/>
                  <w:spacing w:line="240" w:lineRule="auto"/>
                  <w:jc w:val="left"/>
                </w:pPr>
              </w:pPrChange>
            </w:pPr>
            <w:ins w:id="2827" w:author="Javier Quintana Pérez" w:date="2022-11-07T15:36:00Z">
              <w:r w:rsidRPr="00D919CB">
                <w:rPr>
                  <w:rFonts w:ascii="Source Sans Pro" w:hAnsi="Source Sans Pro"/>
                  <w:i/>
                  <w:color w:val="000000" w:themeColor="text1"/>
                  <w:sz w:val="16"/>
                  <w:rPrChange w:id="2828" w:author="Javier Quintana Pérez" w:date="2022-11-29T18:43:00Z">
                    <w:rPr>
                      <w:rFonts w:ascii="Raleway-Regular" w:hAnsi="Raleway-Regular" w:cs="Raleway-Regular"/>
                      <w:color w:val="585757"/>
                      <w:u w:val="single"/>
                    </w:rPr>
                  </w:rPrChange>
                </w:rPr>
                <w:t>− Diámetros suministrados.</w:t>
              </w:r>
            </w:ins>
          </w:p>
          <w:p w:rsidR="00000000" w:rsidRDefault="00D919CB">
            <w:pPr>
              <w:tabs>
                <w:tab w:val="clear" w:pos="567"/>
              </w:tabs>
              <w:autoSpaceDE w:val="0"/>
              <w:autoSpaceDN w:val="0"/>
              <w:adjustRightInd w:val="0"/>
              <w:spacing w:line="240" w:lineRule="auto"/>
              <w:rPr>
                <w:ins w:id="2829" w:author="Javier Quintana Pérez" w:date="2022-11-07T15:36:00Z"/>
                <w:rFonts w:ascii="Source Sans Pro" w:hAnsi="Source Sans Pro"/>
                <w:i/>
                <w:color w:val="000000" w:themeColor="text1"/>
                <w:sz w:val="16"/>
                <w:rPrChange w:id="2830" w:author="Javier Quintana Pérez" w:date="2022-11-29T18:43:00Z">
                  <w:rPr>
                    <w:ins w:id="2831" w:author="Javier Quintana Pérez" w:date="2022-11-07T15:36:00Z"/>
                    <w:rFonts w:ascii="Roboto-Light" w:hAnsi="Roboto-Light" w:cs="Roboto-Light"/>
                    <w:color w:val="585757"/>
                  </w:rPr>
                </w:rPrChange>
              </w:rPr>
              <w:pPrChange w:id="2832" w:author="Javier Quintana Pérez" w:date="2022-11-07T16:06:00Z">
                <w:pPr>
                  <w:tabs>
                    <w:tab w:val="clear" w:pos="567"/>
                  </w:tabs>
                  <w:autoSpaceDE w:val="0"/>
                  <w:autoSpaceDN w:val="0"/>
                  <w:adjustRightInd w:val="0"/>
                  <w:spacing w:line="240" w:lineRule="auto"/>
                  <w:jc w:val="left"/>
                </w:pPr>
              </w:pPrChange>
            </w:pPr>
            <w:ins w:id="2833" w:author="Javier Quintana Pérez" w:date="2022-11-07T15:36:00Z">
              <w:r w:rsidRPr="00D919CB">
                <w:rPr>
                  <w:rFonts w:ascii="Source Sans Pro" w:hAnsi="Source Sans Pro"/>
                  <w:i/>
                  <w:color w:val="000000" w:themeColor="text1"/>
                  <w:sz w:val="16"/>
                  <w:rPrChange w:id="2834" w:author="Javier Quintana Pérez" w:date="2022-11-29T18:43:00Z">
                    <w:rPr>
                      <w:rFonts w:ascii="Raleway-Regular" w:hAnsi="Raleway-Regular" w:cs="Raleway-Regular"/>
                      <w:color w:val="585757"/>
                      <w:u w:val="single"/>
                    </w:rPr>
                  </w:rPrChange>
                </w:rPr>
                <w:t>− Designación de los tipos de aceros suministrados.</w:t>
              </w:r>
            </w:ins>
          </w:p>
          <w:p w:rsidR="00000000" w:rsidRDefault="00D919CB">
            <w:pPr>
              <w:tabs>
                <w:tab w:val="clear" w:pos="567"/>
              </w:tabs>
              <w:autoSpaceDE w:val="0"/>
              <w:autoSpaceDN w:val="0"/>
              <w:adjustRightInd w:val="0"/>
              <w:spacing w:line="240" w:lineRule="auto"/>
              <w:rPr>
                <w:ins w:id="2835" w:author="Javier Quintana Pérez" w:date="2022-11-07T15:36:00Z"/>
                <w:rFonts w:ascii="Source Sans Pro" w:hAnsi="Source Sans Pro"/>
                <w:i/>
                <w:color w:val="000000" w:themeColor="text1"/>
                <w:sz w:val="16"/>
                <w:rPrChange w:id="2836" w:author="Javier Quintana Pérez" w:date="2022-11-29T18:43:00Z">
                  <w:rPr>
                    <w:ins w:id="2837" w:author="Javier Quintana Pérez" w:date="2022-11-07T15:36:00Z"/>
                    <w:rFonts w:ascii="Roboto-Light" w:hAnsi="Roboto-Light" w:cs="Roboto-Light"/>
                    <w:color w:val="585757"/>
                  </w:rPr>
                </w:rPrChange>
              </w:rPr>
              <w:pPrChange w:id="2838" w:author="Javier Quintana Pérez" w:date="2022-11-07T16:06:00Z">
                <w:pPr>
                  <w:tabs>
                    <w:tab w:val="clear" w:pos="567"/>
                  </w:tabs>
                  <w:autoSpaceDE w:val="0"/>
                  <w:autoSpaceDN w:val="0"/>
                  <w:adjustRightInd w:val="0"/>
                  <w:spacing w:line="240" w:lineRule="auto"/>
                  <w:jc w:val="left"/>
                </w:pPr>
              </w:pPrChange>
            </w:pPr>
            <w:ins w:id="2839" w:author="Javier Quintana Pérez" w:date="2022-11-07T15:36:00Z">
              <w:r w:rsidRPr="00D919CB">
                <w:rPr>
                  <w:rFonts w:ascii="Source Sans Pro" w:hAnsi="Source Sans Pro"/>
                  <w:i/>
                  <w:color w:val="000000" w:themeColor="text1"/>
                  <w:sz w:val="16"/>
                  <w:rPrChange w:id="2840" w:author="Javier Quintana Pérez" w:date="2022-11-29T18:43:00Z">
                    <w:rPr>
                      <w:rFonts w:ascii="Raleway-Regular" w:hAnsi="Raleway-Regular" w:cs="Raleway-Regular"/>
                      <w:color w:val="585757"/>
                      <w:u w:val="single"/>
                    </w:rPr>
                  </w:rPrChange>
                </w:rPr>
                <w:t>− Forma de suministro (barra o rollo).</w:t>
              </w:r>
            </w:ins>
          </w:p>
          <w:p w:rsidR="00000000" w:rsidRDefault="00D919CB">
            <w:pPr>
              <w:tabs>
                <w:tab w:val="clear" w:pos="567"/>
              </w:tabs>
              <w:autoSpaceDE w:val="0"/>
              <w:autoSpaceDN w:val="0"/>
              <w:adjustRightInd w:val="0"/>
              <w:spacing w:line="240" w:lineRule="auto"/>
              <w:rPr>
                <w:ins w:id="2841" w:author="Javier Quintana Pérez" w:date="2022-11-07T15:36:00Z"/>
                <w:rFonts w:ascii="Source Sans Pro" w:hAnsi="Source Sans Pro"/>
                <w:i/>
                <w:color w:val="000000" w:themeColor="text1"/>
                <w:sz w:val="16"/>
                <w:rPrChange w:id="2842" w:author="Javier Quintana Pérez" w:date="2022-11-29T18:43:00Z">
                  <w:rPr>
                    <w:ins w:id="2843" w:author="Javier Quintana Pérez" w:date="2022-11-07T15:36:00Z"/>
                    <w:rFonts w:ascii="Roboto-Light" w:hAnsi="Roboto-Light" w:cs="Roboto-Light"/>
                    <w:color w:val="585757"/>
                  </w:rPr>
                </w:rPrChange>
              </w:rPr>
              <w:pPrChange w:id="2844" w:author="Javier Quintana Pérez" w:date="2022-11-07T16:06:00Z">
                <w:pPr>
                  <w:tabs>
                    <w:tab w:val="clear" w:pos="567"/>
                  </w:tabs>
                  <w:autoSpaceDE w:val="0"/>
                  <w:autoSpaceDN w:val="0"/>
                  <w:adjustRightInd w:val="0"/>
                  <w:spacing w:line="240" w:lineRule="auto"/>
                  <w:jc w:val="left"/>
                </w:pPr>
              </w:pPrChange>
            </w:pPr>
            <w:ins w:id="2845" w:author="Javier Quintana Pérez" w:date="2022-11-07T15:36:00Z">
              <w:r w:rsidRPr="00D919CB">
                <w:rPr>
                  <w:rFonts w:ascii="Source Sans Pro" w:hAnsi="Source Sans Pro"/>
                  <w:i/>
                  <w:color w:val="000000" w:themeColor="text1"/>
                  <w:sz w:val="16"/>
                  <w:rPrChange w:id="2846" w:author="Javier Quintana Pérez" w:date="2022-11-29T18:43:00Z">
                    <w:rPr>
                      <w:rFonts w:ascii="Raleway-Regular" w:hAnsi="Raleway-Regular" w:cs="Raleway-Regular"/>
                      <w:color w:val="585757"/>
                      <w:u w:val="single"/>
                    </w:rPr>
                  </w:rPrChange>
                </w:rPr>
                <w:t>− En su caso, estar en posesión de un distintivo de calidad oficialmente reconocido.</w:t>
              </w:r>
            </w:ins>
          </w:p>
          <w:p w:rsidR="0062695C" w:rsidRPr="00B30671" w:rsidRDefault="00D919CB">
            <w:pPr>
              <w:pStyle w:val="Textoindependiente"/>
              <w:rPr>
                <w:ins w:id="2847" w:author="Javier Quintana Pérez" w:date="2022-11-08T10:17:00Z"/>
                <w:rFonts w:ascii="Source Sans Pro" w:hAnsi="Source Sans Pro"/>
                <w:color w:val="000000" w:themeColor="text1"/>
                <w:rPrChange w:id="2848" w:author="Javier Quintana Pérez" w:date="2022-11-29T18:43:00Z">
                  <w:rPr>
                    <w:ins w:id="2849" w:author="Javier Quintana Pérez" w:date="2022-11-08T10:17:00Z"/>
                    <w:rFonts w:ascii="Source Sans Pro" w:hAnsi="Source Sans Pro"/>
                    <w:color w:val="FF0000"/>
                  </w:rPr>
                </w:rPrChange>
              </w:rPr>
            </w:pPr>
            <w:ins w:id="2850" w:author="Javier Quintana Pérez" w:date="2022-11-07T15:36:00Z">
              <w:r w:rsidRPr="00D919CB">
                <w:rPr>
                  <w:rFonts w:ascii="Source Sans Pro" w:hAnsi="Source Sans Pro"/>
                  <w:color w:val="000000" w:themeColor="text1"/>
                  <w:rPrChange w:id="2851" w:author="Javier Quintana Pérez" w:date="2022-11-29T18:43:00Z">
                    <w:rPr>
                      <w:rFonts w:ascii="Raleway-Regular" w:hAnsi="Raleway-Regular" w:cs="Raleway-Regular"/>
                      <w:color w:val="585757"/>
                      <w:u w:val="single"/>
                    </w:rPr>
                  </w:rPrChange>
                </w:rPr>
                <w:t>− Identificación del lugar de suministro.</w:t>
              </w:r>
            </w:ins>
          </w:p>
          <w:p w:rsidR="003F0F02" w:rsidRPr="00B30671" w:rsidRDefault="00D919CB" w:rsidP="003F0F02">
            <w:pPr>
              <w:tabs>
                <w:tab w:val="clear" w:pos="567"/>
              </w:tabs>
              <w:autoSpaceDE w:val="0"/>
              <w:autoSpaceDN w:val="0"/>
              <w:adjustRightInd w:val="0"/>
              <w:spacing w:line="240" w:lineRule="auto"/>
              <w:jc w:val="left"/>
              <w:rPr>
                <w:ins w:id="2852" w:author="Javier Quintana Pérez" w:date="2022-11-13T19:53:00Z"/>
                <w:rFonts w:ascii="Source Sans Pro" w:hAnsi="Source Sans Pro"/>
                <w:b/>
                <w:bCs/>
                <w:i/>
                <w:color w:val="000000" w:themeColor="text1"/>
                <w:sz w:val="16"/>
                <w:u w:val="single"/>
                <w:rPrChange w:id="2853" w:author="Javier Quintana Pérez" w:date="2022-11-29T18:43:00Z">
                  <w:rPr>
                    <w:ins w:id="2854" w:author="Javier Quintana Pérez" w:date="2022-11-13T19:53:00Z"/>
                    <w:rFonts w:ascii="Roboto-Medium" w:hAnsi="Roboto-Medium" w:cs="Roboto-Medium"/>
                    <w:color w:val="86364E"/>
                    <w:sz w:val="32"/>
                    <w:szCs w:val="32"/>
                  </w:rPr>
                </w:rPrChange>
              </w:rPr>
            </w:pPr>
            <w:ins w:id="2855" w:author="Javier Quintana Pérez" w:date="2022-11-13T19:52:00Z">
              <w:r w:rsidRPr="00D919CB">
                <w:rPr>
                  <w:rFonts w:ascii="Source Sans Pro" w:hAnsi="Source Sans Pro"/>
                  <w:b/>
                  <w:bCs/>
                  <w:i/>
                  <w:color w:val="000000" w:themeColor="text1"/>
                  <w:sz w:val="16"/>
                  <w:u w:val="single"/>
                  <w:rPrChange w:id="2856" w:author="Javier Quintana Pérez" w:date="2022-11-29T18:43:00Z">
                    <w:rPr>
                      <w:rFonts w:ascii="Source Sans Pro" w:hAnsi="Source Sans Pro"/>
                      <w:b/>
                      <w:bCs/>
                      <w:i/>
                      <w:color w:val="0000FF"/>
                      <w:sz w:val="16"/>
                      <w:u w:val="single"/>
                    </w:rPr>
                  </w:rPrChange>
                </w:rPr>
                <w:t xml:space="preserve">CodE Anejo 4. 3 </w:t>
              </w:r>
            </w:ins>
            <w:ins w:id="2857" w:author="Javier Quintana Pérez" w:date="2022-11-13T19:53:00Z">
              <w:r w:rsidRPr="00D919CB">
                <w:rPr>
                  <w:rFonts w:ascii="Source Sans Pro" w:hAnsi="Source Sans Pro"/>
                  <w:b/>
                  <w:bCs/>
                  <w:i/>
                  <w:color w:val="000000" w:themeColor="text1"/>
                  <w:sz w:val="16"/>
                  <w:u w:val="single"/>
                  <w:rPrChange w:id="2858" w:author="Javier Quintana Pérez" w:date="2022-11-29T18:43:00Z">
                    <w:rPr>
                      <w:rFonts w:ascii="Roboto-Medium" w:hAnsi="Roboto-Medium" w:cs="Roboto-Medium"/>
                      <w:color w:val="86364E"/>
                      <w:sz w:val="32"/>
                      <w:szCs w:val="32"/>
                      <w:u w:val="single"/>
                    </w:rPr>
                  </w:rPrChange>
                </w:rPr>
                <w:t>Documentación tras el suministro. Certificado final del suministro</w:t>
              </w:r>
            </w:ins>
          </w:p>
          <w:p w:rsidR="00000000" w:rsidRDefault="00D919CB">
            <w:pPr>
              <w:tabs>
                <w:tab w:val="clear" w:pos="567"/>
              </w:tabs>
              <w:autoSpaceDE w:val="0"/>
              <w:autoSpaceDN w:val="0"/>
              <w:adjustRightInd w:val="0"/>
              <w:spacing w:line="240" w:lineRule="auto"/>
              <w:rPr>
                <w:ins w:id="2859" w:author="Javier Quintana Pérez" w:date="2022-11-13T19:53:00Z"/>
                <w:rFonts w:ascii="Source Sans Pro" w:hAnsi="Source Sans Pro"/>
                <w:i/>
                <w:color w:val="000000" w:themeColor="text1"/>
                <w:sz w:val="16"/>
                <w:rPrChange w:id="2860" w:author="Javier Quintana Pérez" w:date="2022-11-29T18:43:00Z">
                  <w:rPr>
                    <w:ins w:id="2861" w:author="Javier Quintana Pérez" w:date="2022-11-13T19:53:00Z"/>
                    <w:rFonts w:ascii="Roboto-Light" w:hAnsi="Roboto-Light" w:cs="Roboto-Light"/>
                    <w:color w:val="585757"/>
                  </w:rPr>
                </w:rPrChange>
              </w:rPr>
              <w:pPrChange w:id="2862" w:author="Javier Quintana Pérez" w:date="2022-11-13T19:58:00Z">
                <w:pPr>
                  <w:tabs>
                    <w:tab w:val="clear" w:pos="567"/>
                  </w:tabs>
                  <w:autoSpaceDE w:val="0"/>
                  <w:autoSpaceDN w:val="0"/>
                  <w:adjustRightInd w:val="0"/>
                  <w:spacing w:line="240" w:lineRule="auto"/>
                  <w:jc w:val="left"/>
                </w:pPr>
              </w:pPrChange>
            </w:pPr>
            <w:ins w:id="2863" w:author="Javier Quintana Pérez" w:date="2022-11-13T19:53:00Z">
              <w:r w:rsidRPr="00D919CB">
                <w:rPr>
                  <w:rFonts w:ascii="Source Sans Pro" w:hAnsi="Source Sans Pro"/>
                  <w:i/>
                  <w:color w:val="000000" w:themeColor="text1"/>
                  <w:sz w:val="16"/>
                  <w:rPrChange w:id="2864" w:author="Javier Quintana Pérez" w:date="2022-11-29T18:43:00Z">
                    <w:rPr>
                      <w:rFonts w:ascii="Roboto-Light" w:hAnsi="Roboto-Light" w:cs="Roboto-Light"/>
                      <w:color w:val="585757"/>
                      <w:u w:val="single"/>
                    </w:rPr>
                  </w:rPrChange>
                </w:rPr>
                <w:t>Los suministradores de materiales o productos incluidos en el ámbito de este Código proporcionarán</w:t>
              </w:r>
            </w:ins>
            <w:ins w:id="2865" w:author="Javier Quintana Pérez" w:date="2022-11-13T19:54:00Z">
              <w:r w:rsidRPr="00D919CB">
                <w:rPr>
                  <w:rFonts w:ascii="Source Sans Pro" w:hAnsi="Source Sans Pro"/>
                  <w:i/>
                  <w:color w:val="000000" w:themeColor="text1"/>
                  <w:sz w:val="16"/>
                  <w:rPrChange w:id="2866" w:author="Javier Quintana Pérez" w:date="2022-11-29T18:43:00Z">
                    <w:rPr>
                      <w:rFonts w:ascii="Source Sans Pro" w:hAnsi="Source Sans Pro"/>
                      <w:i/>
                      <w:color w:val="0000FF"/>
                      <w:sz w:val="16"/>
                      <w:u w:val="single"/>
                    </w:rPr>
                  </w:rPrChange>
                </w:rPr>
                <w:t xml:space="preserve"> </w:t>
              </w:r>
            </w:ins>
            <w:ins w:id="2867" w:author="Javier Quintana Pérez" w:date="2022-11-13T19:53:00Z">
              <w:r w:rsidRPr="00D919CB">
                <w:rPr>
                  <w:rFonts w:ascii="Source Sans Pro" w:hAnsi="Source Sans Pro"/>
                  <w:i/>
                  <w:color w:val="000000" w:themeColor="text1"/>
                  <w:sz w:val="16"/>
                  <w:rPrChange w:id="2868" w:author="Javier Quintana Pérez" w:date="2022-11-29T18:43:00Z">
                    <w:rPr>
                      <w:rFonts w:ascii="Roboto-Light" w:hAnsi="Roboto-Light" w:cs="Roboto-Light"/>
                      <w:color w:val="585757"/>
                      <w:u w:val="single"/>
                    </w:rPr>
                  </w:rPrChange>
                </w:rPr>
                <w:t>un certificado final de suministro, en el que se recogerán la totalidad de los materiales o</w:t>
              </w:r>
            </w:ins>
            <w:ins w:id="2869" w:author="Javier Quintana Pérez" w:date="2022-11-13T19:54:00Z">
              <w:r w:rsidRPr="00D919CB">
                <w:rPr>
                  <w:rFonts w:ascii="Source Sans Pro" w:hAnsi="Source Sans Pro"/>
                  <w:i/>
                  <w:color w:val="000000" w:themeColor="text1"/>
                  <w:sz w:val="16"/>
                  <w:rPrChange w:id="2870" w:author="Javier Quintana Pérez" w:date="2022-11-29T18:43:00Z">
                    <w:rPr>
                      <w:rFonts w:ascii="Source Sans Pro" w:hAnsi="Source Sans Pro"/>
                      <w:i/>
                      <w:color w:val="0000FF"/>
                      <w:sz w:val="16"/>
                      <w:u w:val="single"/>
                    </w:rPr>
                  </w:rPrChange>
                </w:rPr>
                <w:t xml:space="preserve"> </w:t>
              </w:r>
            </w:ins>
            <w:ins w:id="2871" w:author="Javier Quintana Pérez" w:date="2022-11-13T19:53:00Z">
              <w:r w:rsidRPr="00D919CB">
                <w:rPr>
                  <w:rFonts w:ascii="Source Sans Pro" w:hAnsi="Source Sans Pro"/>
                  <w:i/>
                  <w:color w:val="000000" w:themeColor="text1"/>
                  <w:sz w:val="16"/>
                  <w:rPrChange w:id="2872" w:author="Javier Quintana Pérez" w:date="2022-11-29T18:43:00Z">
                    <w:rPr>
                      <w:rFonts w:ascii="Roboto-Light" w:hAnsi="Roboto-Light" w:cs="Roboto-Light"/>
                      <w:color w:val="585757"/>
                      <w:u w:val="single"/>
                    </w:rPr>
                  </w:rPrChange>
                </w:rPr>
                <w:t>productos suministrados.</w:t>
              </w:r>
            </w:ins>
          </w:p>
          <w:p w:rsidR="00000000" w:rsidRDefault="00D919CB">
            <w:pPr>
              <w:tabs>
                <w:tab w:val="clear" w:pos="567"/>
              </w:tabs>
              <w:autoSpaceDE w:val="0"/>
              <w:autoSpaceDN w:val="0"/>
              <w:adjustRightInd w:val="0"/>
              <w:spacing w:line="240" w:lineRule="auto"/>
              <w:rPr>
                <w:ins w:id="2873" w:author="Javier Quintana Pérez" w:date="2022-11-13T19:53:00Z"/>
                <w:rFonts w:ascii="Source Sans Pro" w:hAnsi="Source Sans Pro"/>
                <w:i/>
                <w:color w:val="000000" w:themeColor="text1"/>
                <w:sz w:val="16"/>
                <w:rPrChange w:id="2874" w:author="Javier Quintana Pérez" w:date="2022-11-29T18:43:00Z">
                  <w:rPr>
                    <w:ins w:id="2875" w:author="Javier Quintana Pérez" w:date="2022-11-13T19:53:00Z"/>
                    <w:rFonts w:ascii="Roboto-Light" w:hAnsi="Roboto-Light" w:cs="Roboto-Light"/>
                    <w:color w:val="585757"/>
                  </w:rPr>
                </w:rPrChange>
              </w:rPr>
              <w:pPrChange w:id="2876" w:author="Javier Quintana Pérez" w:date="2022-11-13T19:58:00Z">
                <w:pPr>
                  <w:tabs>
                    <w:tab w:val="clear" w:pos="567"/>
                  </w:tabs>
                  <w:autoSpaceDE w:val="0"/>
                  <w:autoSpaceDN w:val="0"/>
                  <w:adjustRightInd w:val="0"/>
                  <w:spacing w:line="240" w:lineRule="auto"/>
                  <w:jc w:val="left"/>
                </w:pPr>
              </w:pPrChange>
            </w:pPr>
            <w:ins w:id="2877" w:author="Javier Quintana Pérez" w:date="2022-11-13T19:53:00Z">
              <w:r w:rsidRPr="00D919CB">
                <w:rPr>
                  <w:rFonts w:ascii="Source Sans Pro" w:hAnsi="Source Sans Pro"/>
                  <w:i/>
                  <w:color w:val="000000" w:themeColor="text1"/>
                  <w:sz w:val="16"/>
                  <w:rPrChange w:id="2878" w:author="Javier Quintana Pérez" w:date="2022-11-29T18:43:00Z">
                    <w:rPr>
                      <w:rFonts w:ascii="Roboto-Light" w:hAnsi="Roboto-Light" w:cs="Roboto-Light"/>
                      <w:color w:val="585757"/>
                      <w:u w:val="single"/>
                    </w:rPr>
                  </w:rPrChange>
                </w:rPr>
                <w:t>El certificado de suministro deberá mantener la necesaria trazabilidad de los materiales o productos</w:t>
              </w:r>
            </w:ins>
            <w:ins w:id="2879" w:author="Javier Quintana Pérez" w:date="2022-11-13T19:54:00Z">
              <w:r w:rsidRPr="00D919CB">
                <w:rPr>
                  <w:rFonts w:ascii="Source Sans Pro" w:hAnsi="Source Sans Pro"/>
                  <w:i/>
                  <w:color w:val="000000" w:themeColor="text1"/>
                  <w:sz w:val="16"/>
                  <w:rPrChange w:id="2880" w:author="Javier Quintana Pérez" w:date="2022-11-29T18:43:00Z">
                    <w:rPr>
                      <w:rFonts w:ascii="Source Sans Pro" w:hAnsi="Source Sans Pro"/>
                      <w:i/>
                      <w:color w:val="0000FF"/>
                      <w:sz w:val="16"/>
                      <w:u w:val="single"/>
                    </w:rPr>
                  </w:rPrChange>
                </w:rPr>
                <w:t xml:space="preserve"> </w:t>
              </w:r>
            </w:ins>
            <w:ins w:id="2881" w:author="Javier Quintana Pérez" w:date="2022-11-13T19:53:00Z">
              <w:r w:rsidRPr="00D919CB">
                <w:rPr>
                  <w:rFonts w:ascii="Source Sans Pro" w:hAnsi="Source Sans Pro"/>
                  <w:i/>
                  <w:color w:val="000000" w:themeColor="text1"/>
                  <w:sz w:val="16"/>
                  <w:rPrChange w:id="2882" w:author="Javier Quintana Pérez" w:date="2022-11-29T18:43:00Z">
                    <w:rPr>
                      <w:rFonts w:ascii="Roboto-Light" w:hAnsi="Roboto-Light" w:cs="Roboto-Light"/>
                      <w:color w:val="585757"/>
                      <w:u w:val="single"/>
                    </w:rPr>
                  </w:rPrChange>
                </w:rPr>
                <w:t>certificados.</w:t>
              </w:r>
            </w:ins>
          </w:p>
          <w:p w:rsidR="00000000" w:rsidRDefault="00D919CB">
            <w:pPr>
              <w:tabs>
                <w:tab w:val="clear" w:pos="567"/>
              </w:tabs>
              <w:autoSpaceDE w:val="0"/>
              <w:autoSpaceDN w:val="0"/>
              <w:adjustRightInd w:val="0"/>
              <w:spacing w:line="240" w:lineRule="auto"/>
              <w:rPr>
                <w:ins w:id="2883" w:author="Javier Quintana Pérez" w:date="2022-11-13T19:58:00Z"/>
                <w:rFonts w:ascii="Source Sans Pro" w:hAnsi="Source Sans Pro"/>
                <w:i/>
                <w:color w:val="000000" w:themeColor="text1"/>
                <w:sz w:val="16"/>
                <w:rPrChange w:id="2884" w:author="Javier Quintana Pérez" w:date="2022-11-29T18:43:00Z">
                  <w:rPr>
                    <w:ins w:id="2885" w:author="Javier Quintana Pérez" w:date="2022-11-13T19:58:00Z"/>
                    <w:rFonts w:ascii="Source Sans Pro" w:hAnsi="Source Sans Pro"/>
                    <w:i/>
                    <w:sz w:val="16"/>
                  </w:rPr>
                </w:rPrChange>
              </w:rPr>
              <w:pPrChange w:id="2886" w:author="Javier Quintana Pérez" w:date="2022-11-13T19:58:00Z">
                <w:pPr>
                  <w:tabs>
                    <w:tab w:val="clear" w:pos="567"/>
                  </w:tabs>
                  <w:autoSpaceDE w:val="0"/>
                  <w:autoSpaceDN w:val="0"/>
                  <w:adjustRightInd w:val="0"/>
                  <w:spacing w:line="240" w:lineRule="auto"/>
                  <w:jc w:val="left"/>
                </w:pPr>
              </w:pPrChange>
            </w:pPr>
            <w:ins w:id="2887" w:author="Javier Quintana Pérez" w:date="2022-11-13T19:53:00Z">
              <w:r w:rsidRPr="00D919CB">
                <w:rPr>
                  <w:rFonts w:ascii="Source Sans Pro" w:hAnsi="Source Sans Pro"/>
                  <w:i/>
                  <w:color w:val="000000" w:themeColor="text1"/>
                  <w:sz w:val="16"/>
                  <w:rPrChange w:id="2888" w:author="Javier Quintana Pérez" w:date="2022-11-29T18:43:00Z">
                    <w:rPr>
                      <w:rFonts w:ascii="Roboto-Light" w:hAnsi="Roboto-Light" w:cs="Roboto-Light"/>
                      <w:color w:val="585757"/>
                      <w:u w:val="single"/>
                    </w:rPr>
                  </w:rPrChange>
                </w:rPr>
                <w:t>En el recuadro se adjunta un modelo con la información mínima que deberá contener el certificado</w:t>
              </w:r>
            </w:ins>
            <w:ins w:id="2889" w:author="Javier Quintana Pérez" w:date="2022-11-13T19:54:00Z">
              <w:r w:rsidRPr="00D919CB">
                <w:rPr>
                  <w:rFonts w:ascii="Source Sans Pro" w:hAnsi="Source Sans Pro"/>
                  <w:i/>
                  <w:color w:val="000000" w:themeColor="text1"/>
                  <w:sz w:val="16"/>
                  <w:rPrChange w:id="2890" w:author="Javier Quintana Pérez" w:date="2022-11-29T18:43:00Z">
                    <w:rPr>
                      <w:rFonts w:ascii="Source Sans Pro" w:hAnsi="Source Sans Pro"/>
                      <w:i/>
                      <w:color w:val="0000FF"/>
                      <w:sz w:val="16"/>
                      <w:u w:val="single"/>
                    </w:rPr>
                  </w:rPrChange>
                </w:rPr>
                <w:t xml:space="preserve"> </w:t>
              </w:r>
            </w:ins>
            <w:ins w:id="2891" w:author="Javier Quintana Pérez" w:date="2022-11-13T19:53:00Z">
              <w:r w:rsidRPr="00D919CB">
                <w:rPr>
                  <w:rFonts w:ascii="Source Sans Pro" w:hAnsi="Source Sans Pro"/>
                  <w:i/>
                  <w:color w:val="000000" w:themeColor="text1"/>
                  <w:sz w:val="16"/>
                  <w:rPrChange w:id="2892" w:author="Javier Quintana Pérez" w:date="2022-11-29T18:43:00Z">
                    <w:rPr>
                      <w:rFonts w:ascii="Roboto-Light" w:hAnsi="Roboto-Light" w:cs="Roboto-Light"/>
                      <w:color w:val="585757"/>
                      <w:u w:val="single"/>
                    </w:rPr>
                  </w:rPrChange>
                </w:rPr>
                <w:t>de suministro.</w:t>
              </w:r>
            </w:ins>
          </w:p>
          <w:p w:rsidR="00000000" w:rsidRDefault="00C3369D">
            <w:pPr>
              <w:tabs>
                <w:tab w:val="clear" w:pos="567"/>
              </w:tabs>
              <w:autoSpaceDE w:val="0"/>
              <w:autoSpaceDN w:val="0"/>
              <w:adjustRightInd w:val="0"/>
              <w:spacing w:line="240" w:lineRule="auto"/>
              <w:jc w:val="left"/>
              <w:rPr>
                <w:ins w:id="2893" w:author="Javier Quintana Pérez" w:date="2022-11-08T10:17:00Z"/>
                <w:rFonts w:ascii="Source Sans Pro" w:hAnsi="Source Sans Pro"/>
                <w:color w:val="000000" w:themeColor="text1"/>
                <w:rPrChange w:id="2894" w:author="Javier Quintana Pérez" w:date="2022-11-29T18:43:00Z">
                  <w:rPr>
                    <w:ins w:id="2895" w:author="Javier Quintana Pérez" w:date="2022-11-08T10:17:00Z"/>
                    <w:rFonts w:ascii="Source Sans Pro" w:hAnsi="Source Sans Pro"/>
                    <w:color w:val="FF0000"/>
                  </w:rPr>
                </w:rPrChange>
              </w:rPr>
              <w:pPrChange w:id="2896" w:author="Javier Quintana Pérez" w:date="2022-11-13T19:54:00Z">
                <w:pPr>
                  <w:pStyle w:val="Textoindependiente"/>
                </w:pPr>
              </w:pPrChange>
            </w:pPr>
          </w:p>
          <w:p w:rsidR="00FB5B4B" w:rsidRPr="00B30671" w:rsidRDefault="00FB5B4B" w:rsidP="00FB5B4B">
            <w:pPr>
              <w:tabs>
                <w:tab w:val="clear" w:pos="567"/>
              </w:tabs>
              <w:autoSpaceDE w:val="0"/>
              <w:autoSpaceDN w:val="0"/>
              <w:adjustRightInd w:val="0"/>
              <w:spacing w:line="240" w:lineRule="auto"/>
              <w:jc w:val="left"/>
              <w:rPr>
                <w:ins w:id="2897" w:author="Javier Quintana Pérez" w:date="2022-11-13T19:58:00Z"/>
                <w:rFonts w:ascii="Source Sans Pro" w:hAnsi="Source Sans Pro"/>
                <w:i/>
                <w:color w:val="000000" w:themeColor="text1"/>
                <w:sz w:val="16"/>
                <w:szCs w:val="16"/>
              </w:rPr>
            </w:pPr>
            <w:ins w:id="2898" w:author="Javier Quintana Pérez" w:date="2022-11-13T19:58:00Z">
              <w:r w:rsidRPr="00B30671">
                <w:rPr>
                  <w:rFonts w:ascii="Source Sans Pro" w:hAnsi="Source Sans Pro"/>
                  <w:b/>
                  <w:bCs/>
                  <w:iCs/>
                  <w:color w:val="000000" w:themeColor="text1"/>
                  <w:sz w:val="16"/>
                  <w:szCs w:val="16"/>
                </w:rPr>
                <w:t>Este certificado de suministro es documentación obligada del control de calidad de la obra</w:t>
              </w:r>
              <w:r w:rsidRPr="00B30671">
                <w:rPr>
                  <w:rFonts w:ascii="Source Sans Pro" w:hAnsi="Source Sans Pro"/>
                  <w:iCs/>
                  <w:color w:val="000000" w:themeColor="text1"/>
                  <w:sz w:val="16"/>
                  <w:szCs w:val="16"/>
                </w:rPr>
                <w:t>.</w:t>
              </w:r>
            </w:ins>
          </w:p>
          <w:p w:rsidR="00FB5B4B" w:rsidRPr="00B30671" w:rsidRDefault="00FB5B4B" w:rsidP="00FB5B4B">
            <w:pPr>
              <w:tabs>
                <w:tab w:val="clear" w:pos="567"/>
              </w:tabs>
              <w:autoSpaceDE w:val="0"/>
              <w:autoSpaceDN w:val="0"/>
              <w:adjustRightInd w:val="0"/>
              <w:spacing w:line="240" w:lineRule="auto"/>
              <w:jc w:val="left"/>
              <w:rPr>
                <w:ins w:id="2899" w:author="Javier Quintana Pérez" w:date="2022-11-13T19:58:00Z"/>
                <w:rFonts w:ascii="Source Sans Pro" w:hAnsi="Source Sans Pro"/>
                <w:iCs/>
                <w:color w:val="000000" w:themeColor="text1"/>
                <w:sz w:val="16"/>
                <w:szCs w:val="16"/>
              </w:rPr>
            </w:pPr>
            <w:ins w:id="2900" w:author="Javier Quintana Pérez" w:date="2022-11-13T19:58:00Z">
              <w:r w:rsidRPr="00B30671">
                <w:rPr>
                  <w:rFonts w:ascii="Source Sans Pro" w:hAnsi="Source Sans Pro"/>
                  <w:iCs/>
                  <w:color w:val="000000" w:themeColor="text1"/>
                  <w:sz w:val="16"/>
                  <w:szCs w:val="16"/>
                </w:rPr>
                <w:t>La informaci</w:t>
              </w:r>
              <w:r w:rsidRPr="00B30671">
                <w:rPr>
                  <w:rFonts w:ascii="Source Sans Pro" w:hAnsi="Source Sans Pro" w:hint="eastAsia"/>
                  <w:iCs/>
                  <w:color w:val="000000" w:themeColor="text1"/>
                  <w:sz w:val="16"/>
                  <w:szCs w:val="16"/>
                </w:rPr>
                <w:t>ó</w:t>
              </w:r>
              <w:r w:rsidRPr="00B30671">
                <w:rPr>
                  <w:rFonts w:ascii="Source Sans Pro" w:hAnsi="Source Sans Pro"/>
                  <w:iCs/>
                  <w:color w:val="000000" w:themeColor="text1"/>
                  <w:sz w:val="16"/>
                  <w:szCs w:val="16"/>
                </w:rPr>
                <w:t>n m</w:t>
              </w:r>
              <w:r w:rsidRPr="00B30671">
                <w:rPr>
                  <w:rFonts w:ascii="Source Sans Pro" w:hAnsi="Source Sans Pro" w:hint="eastAsia"/>
                  <w:iCs/>
                  <w:color w:val="000000" w:themeColor="text1"/>
                  <w:sz w:val="16"/>
                  <w:szCs w:val="16"/>
                </w:rPr>
                <w:t>í</w:t>
              </w:r>
              <w:r w:rsidRPr="00B30671">
                <w:rPr>
                  <w:rFonts w:ascii="Source Sans Pro" w:hAnsi="Source Sans Pro"/>
                  <w:iCs/>
                  <w:color w:val="000000" w:themeColor="text1"/>
                  <w:sz w:val="16"/>
                  <w:szCs w:val="16"/>
                </w:rPr>
                <w:t>nima que deber</w:t>
              </w:r>
              <w:r w:rsidRPr="00B30671">
                <w:rPr>
                  <w:rFonts w:ascii="Source Sans Pro" w:hAnsi="Source Sans Pro" w:hint="eastAsia"/>
                  <w:iCs/>
                  <w:color w:val="000000" w:themeColor="text1"/>
                  <w:sz w:val="16"/>
                  <w:szCs w:val="16"/>
                </w:rPr>
                <w:t>á</w:t>
              </w:r>
              <w:r w:rsidRPr="00B30671">
                <w:rPr>
                  <w:rFonts w:ascii="Source Sans Pro" w:hAnsi="Source Sans Pro"/>
                  <w:iCs/>
                  <w:color w:val="000000" w:themeColor="text1"/>
                  <w:sz w:val="16"/>
                  <w:szCs w:val="16"/>
                </w:rPr>
                <w:t xml:space="preserve"> contener el certificado de suministro es la siguiente según el anejo 4:</w:t>
              </w:r>
            </w:ins>
          </w:p>
          <w:p w:rsidR="00FB5B4B" w:rsidRPr="00B30671" w:rsidRDefault="00FB5B4B" w:rsidP="00FB5B4B">
            <w:pPr>
              <w:pStyle w:val="Prrafodelista"/>
              <w:numPr>
                <w:ilvl w:val="0"/>
                <w:numId w:val="51"/>
              </w:numPr>
              <w:autoSpaceDE w:val="0"/>
              <w:autoSpaceDN w:val="0"/>
              <w:adjustRightInd w:val="0"/>
              <w:contextualSpacing/>
              <w:rPr>
                <w:ins w:id="2901" w:author="Javier Quintana Pérez" w:date="2022-11-13T19:58:00Z"/>
                <w:rFonts w:ascii="Source Sans Pro" w:hAnsi="Source Sans Pro"/>
                <w:iCs/>
                <w:color w:val="000000" w:themeColor="text1"/>
                <w:sz w:val="16"/>
                <w:szCs w:val="16"/>
              </w:rPr>
            </w:pPr>
            <w:ins w:id="2902" w:author="Javier Quintana Pérez" w:date="2022-11-13T19:58:00Z">
              <w:r w:rsidRPr="00B30671">
                <w:rPr>
                  <w:rFonts w:ascii="Source Sans Pro" w:hAnsi="Source Sans Pro"/>
                  <w:iCs/>
                  <w:color w:val="000000" w:themeColor="text1"/>
                  <w:sz w:val="16"/>
                  <w:szCs w:val="16"/>
                </w:rPr>
                <w:t>Nombre de la empresa suministradora</w:t>
              </w:r>
            </w:ins>
          </w:p>
          <w:p w:rsidR="00FB5B4B" w:rsidRPr="00B30671" w:rsidRDefault="00FB5B4B" w:rsidP="00FB5B4B">
            <w:pPr>
              <w:pStyle w:val="Prrafodelista"/>
              <w:numPr>
                <w:ilvl w:val="0"/>
                <w:numId w:val="51"/>
              </w:numPr>
              <w:autoSpaceDE w:val="0"/>
              <w:autoSpaceDN w:val="0"/>
              <w:adjustRightInd w:val="0"/>
              <w:contextualSpacing/>
              <w:rPr>
                <w:ins w:id="2903" w:author="Javier Quintana Pérez" w:date="2022-11-13T19:58:00Z"/>
                <w:rFonts w:ascii="Source Sans Pro" w:hAnsi="Source Sans Pro"/>
                <w:iCs/>
                <w:color w:val="000000" w:themeColor="text1"/>
                <w:sz w:val="16"/>
                <w:szCs w:val="16"/>
              </w:rPr>
            </w:pPr>
            <w:ins w:id="2904" w:author="Javier Quintana Pérez" w:date="2022-11-13T19:58:00Z">
              <w:r w:rsidRPr="00B30671">
                <w:rPr>
                  <w:rFonts w:ascii="Source Sans Pro" w:hAnsi="Source Sans Pro"/>
                  <w:iCs/>
                  <w:color w:val="000000" w:themeColor="text1"/>
                  <w:sz w:val="16"/>
                  <w:szCs w:val="16"/>
                </w:rPr>
                <w:t>Nombre y cargo del responsable del suministro</w:t>
              </w:r>
            </w:ins>
          </w:p>
          <w:p w:rsidR="00FB5B4B" w:rsidRPr="00B30671" w:rsidRDefault="00FB5B4B" w:rsidP="00FB5B4B">
            <w:pPr>
              <w:pStyle w:val="Prrafodelista"/>
              <w:numPr>
                <w:ilvl w:val="0"/>
                <w:numId w:val="51"/>
              </w:numPr>
              <w:autoSpaceDE w:val="0"/>
              <w:autoSpaceDN w:val="0"/>
              <w:adjustRightInd w:val="0"/>
              <w:contextualSpacing/>
              <w:rPr>
                <w:ins w:id="2905" w:author="Javier Quintana Pérez" w:date="2022-11-13T19:58:00Z"/>
                <w:rFonts w:ascii="Source Sans Pro" w:hAnsi="Source Sans Pro"/>
                <w:iCs/>
                <w:color w:val="000000" w:themeColor="text1"/>
                <w:sz w:val="16"/>
                <w:szCs w:val="16"/>
              </w:rPr>
            </w:pPr>
            <w:ins w:id="2906" w:author="Javier Quintana Pérez" w:date="2022-11-13T19:58:00Z">
              <w:r w:rsidRPr="00B30671">
                <w:rPr>
                  <w:rFonts w:ascii="Source Sans Pro" w:hAnsi="Source Sans Pro"/>
                  <w:iCs/>
                  <w:color w:val="000000" w:themeColor="text1"/>
                  <w:sz w:val="16"/>
                  <w:szCs w:val="16"/>
                </w:rPr>
                <w:t>Dirección (identificación del declarante: nombre, domicilio, teléfono/fax, documento de identificación (CIF/NIF/Pasaporte))</w:t>
              </w:r>
            </w:ins>
          </w:p>
          <w:p w:rsidR="00FB5B4B" w:rsidRPr="00B30671" w:rsidRDefault="00FB5B4B" w:rsidP="00FB5B4B">
            <w:pPr>
              <w:pStyle w:val="Prrafodelista"/>
              <w:numPr>
                <w:ilvl w:val="0"/>
                <w:numId w:val="51"/>
              </w:numPr>
              <w:autoSpaceDE w:val="0"/>
              <w:autoSpaceDN w:val="0"/>
              <w:adjustRightInd w:val="0"/>
              <w:contextualSpacing/>
              <w:rPr>
                <w:ins w:id="2907" w:author="Javier Quintana Pérez" w:date="2022-11-13T19:58:00Z"/>
                <w:rFonts w:ascii="Source Sans Pro" w:hAnsi="Source Sans Pro"/>
                <w:iCs/>
                <w:color w:val="000000" w:themeColor="text1"/>
                <w:sz w:val="16"/>
                <w:szCs w:val="16"/>
              </w:rPr>
            </w:pPr>
            <w:ins w:id="2908" w:author="Javier Quintana Pérez" w:date="2022-11-13T19:58:00Z">
              <w:r w:rsidRPr="00B30671">
                <w:rPr>
                  <w:rFonts w:ascii="Source Sans Pro" w:hAnsi="Source Sans Pro"/>
                  <w:iCs/>
                  <w:color w:val="000000" w:themeColor="text1"/>
                  <w:sz w:val="16"/>
                  <w:szCs w:val="16"/>
                </w:rPr>
                <w:t>Lugar de entrega (lugar de recepción del material o producto)</w:t>
              </w:r>
            </w:ins>
          </w:p>
          <w:p w:rsidR="00FB5B4B" w:rsidRPr="00B30671" w:rsidRDefault="00FB5B4B" w:rsidP="00FB5B4B">
            <w:pPr>
              <w:pStyle w:val="Prrafodelista"/>
              <w:numPr>
                <w:ilvl w:val="0"/>
                <w:numId w:val="51"/>
              </w:numPr>
              <w:autoSpaceDE w:val="0"/>
              <w:autoSpaceDN w:val="0"/>
              <w:adjustRightInd w:val="0"/>
              <w:contextualSpacing/>
              <w:rPr>
                <w:ins w:id="2909" w:author="Javier Quintana Pérez" w:date="2022-11-13T19:58:00Z"/>
                <w:rFonts w:ascii="Source Sans Pro" w:hAnsi="Source Sans Pro"/>
                <w:color w:val="000000" w:themeColor="text1"/>
                <w:sz w:val="16"/>
                <w:szCs w:val="16"/>
              </w:rPr>
            </w:pPr>
            <w:ins w:id="2910" w:author="Javier Quintana Pérez" w:date="2022-11-13T19:58:00Z">
              <w:r w:rsidRPr="00B30671">
                <w:rPr>
                  <w:rFonts w:ascii="Source Sans Pro" w:hAnsi="Source Sans Pro"/>
                  <w:iCs/>
                  <w:color w:val="000000" w:themeColor="text1"/>
                  <w:sz w:val="16"/>
                  <w:szCs w:val="16"/>
                </w:rPr>
                <w:t>Suministros realizados (con la siguiente información: fecha, nº albarán, identificación del producto o material, cantidad y si tiene DCOR)</w:t>
              </w:r>
            </w:ins>
          </w:p>
          <w:p w:rsidR="00000000" w:rsidRDefault="00D919CB">
            <w:pPr>
              <w:tabs>
                <w:tab w:val="clear" w:pos="567"/>
              </w:tabs>
              <w:autoSpaceDE w:val="0"/>
              <w:autoSpaceDN w:val="0"/>
              <w:adjustRightInd w:val="0"/>
              <w:spacing w:line="240" w:lineRule="auto"/>
              <w:rPr>
                <w:ins w:id="2911" w:author="Javier Quintana Pérez" w:date="2022-10-18T17:27:00Z"/>
                <w:rFonts w:ascii="Source Sans Pro" w:hAnsi="Source Sans Pro"/>
                <w:color w:val="000000" w:themeColor="text1"/>
                <w:rPrChange w:id="2912" w:author="Javier Quintana Pérez" w:date="2022-11-29T18:43:00Z">
                  <w:rPr>
                    <w:ins w:id="2913" w:author="Javier Quintana Pérez" w:date="2022-10-18T17:27:00Z"/>
                    <w:rFonts w:ascii="Source Sans Pro" w:hAnsi="Source Sans Pro"/>
                    <w:color w:val="0000FF"/>
                  </w:rPr>
                </w:rPrChange>
              </w:rPr>
              <w:pPrChange w:id="2914" w:author="Javier Quintana Pérez" w:date="2022-11-13T19:59:00Z">
                <w:pPr>
                  <w:pStyle w:val="Textoindependiente"/>
                </w:pPr>
              </w:pPrChange>
            </w:pPr>
            <w:ins w:id="2915" w:author="Javier Quintana Pérez" w:date="2022-11-13T19:58:00Z">
              <w:r w:rsidRPr="00D919CB">
                <w:rPr>
                  <w:rFonts w:ascii="Source Sans Pro" w:hAnsi="Source Sans Pro"/>
                  <w:i/>
                  <w:color w:val="000000" w:themeColor="text1"/>
                  <w:sz w:val="16"/>
                  <w:rPrChange w:id="2916" w:author="Javier Quintana Pérez" w:date="2022-11-29T18:43:00Z">
                    <w:rPr>
                      <w:rFonts w:ascii="Source Sans Pro" w:hAnsi="Source Sans Pro"/>
                      <w:color w:val="000000" w:themeColor="text1"/>
                      <w:szCs w:val="16"/>
                      <w:u w:val="single"/>
                    </w:rPr>
                  </w:rPrChange>
                </w:rPr>
                <w:t>Declaración que durante el periodo transcurrido</w:t>
              </w:r>
            </w:ins>
            <w:ins w:id="2917" w:author="Javier Quintana Pérez" w:date="2022-12-16T09:50:00Z">
              <w:r w:rsidR="000068D6">
                <w:rPr>
                  <w:rFonts w:ascii="Source Sans Pro" w:hAnsi="Source Sans Pro"/>
                  <w:i/>
                  <w:color w:val="000000" w:themeColor="text1"/>
                  <w:sz w:val="16"/>
                </w:rPr>
                <w:t xml:space="preserve"> entre la decla</w:t>
              </w:r>
            </w:ins>
            <w:ins w:id="2918" w:author="Javier Quintana Pérez" w:date="2022-12-16T09:51:00Z">
              <w:r w:rsidR="000068D6">
                <w:rPr>
                  <w:rFonts w:ascii="Source Sans Pro" w:hAnsi="Source Sans Pro"/>
                  <w:i/>
                  <w:color w:val="000000" w:themeColor="text1"/>
                  <w:sz w:val="16"/>
                </w:rPr>
                <w:t xml:space="preserve">ración de estar en </w:t>
              </w:r>
            </w:ins>
            <w:ins w:id="2919" w:author="Javier Quintana Pérez" w:date="2022-11-13T19:58:00Z">
              <w:r w:rsidRPr="00D919CB">
                <w:rPr>
                  <w:rFonts w:ascii="Source Sans Pro" w:hAnsi="Source Sans Pro"/>
                  <w:i/>
                  <w:color w:val="000000" w:themeColor="text1"/>
                  <w:sz w:val="16"/>
                  <w:rPrChange w:id="2920" w:author="Javier Quintana Pérez" w:date="2022-11-29T18:43:00Z">
                    <w:rPr>
                      <w:rFonts w:ascii="Source Sans Pro" w:hAnsi="Source Sans Pro"/>
                      <w:color w:val="000000" w:themeColor="text1"/>
                      <w:szCs w:val="16"/>
                      <w:u w:val="single"/>
                    </w:rPr>
                  </w:rPrChange>
                </w:rPr>
                <w:t>posesión de un distintivo de calidad reconocido oficialmente (DCOR) y el último suministro, no se ha producido ni suspensión, ni retirada del citado distintivo (en caso de que fuese aplicable).</w:t>
              </w:r>
            </w:ins>
          </w:p>
        </w:tc>
      </w:tr>
    </w:tbl>
    <w:p w:rsidR="0063197B" w:rsidRPr="00B30671" w:rsidRDefault="0063197B" w:rsidP="00090B75">
      <w:pPr>
        <w:pStyle w:val="Textoindependiente"/>
        <w:rPr>
          <w:ins w:id="2921" w:author="Javier Quintana Pérez" w:date="2022-11-13T19:45:00Z"/>
          <w:rFonts w:ascii="Source Sans Pro" w:hAnsi="Source Sans Pro"/>
          <w:i w:val="0"/>
          <w:color w:val="000000" w:themeColor="text1"/>
          <w:sz w:val="20"/>
          <w:rPrChange w:id="2922" w:author="Javier Quintana Pérez" w:date="2022-11-29T18:43:00Z">
            <w:rPr>
              <w:ins w:id="2923" w:author="Javier Quintana Pérez" w:date="2022-11-13T19:45:00Z"/>
              <w:rFonts w:ascii="Source Sans Pro" w:hAnsi="Source Sans Pro"/>
              <w:i w:val="0"/>
              <w:color w:val="0000FF"/>
              <w:sz w:val="20"/>
            </w:rPr>
          </w:rPrChange>
        </w:rPr>
      </w:pPr>
    </w:p>
    <w:p w:rsidR="004A467A" w:rsidRPr="00B30671" w:rsidRDefault="004A467A" w:rsidP="00090B75">
      <w:pPr>
        <w:pStyle w:val="Textoindependiente"/>
        <w:rPr>
          <w:ins w:id="2924" w:author="Javier Quintana Pérez" w:date="2022-11-13T19:44:00Z"/>
          <w:rFonts w:ascii="Source Sans Pro" w:hAnsi="Source Sans Pro"/>
          <w:i w:val="0"/>
          <w:color w:val="000000" w:themeColor="text1"/>
          <w:sz w:val="20"/>
          <w:rPrChange w:id="2925" w:author="Javier Quintana Pérez" w:date="2022-11-29T18:43:00Z">
            <w:rPr>
              <w:ins w:id="2926" w:author="Javier Quintana Pérez" w:date="2022-11-13T19:44:00Z"/>
              <w:rFonts w:ascii="Source Sans Pro" w:hAnsi="Source Sans Pro"/>
              <w:i w:val="0"/>
              <w:color w:val="0000FF"/>
              <w:sz w:val="20"/>
            </w:rPr>
          </w:rPrChange>
        </w:rPr>
      </w:pPr>
    </w:p>
    <w:p w:rsidR="009F3A5C" w:rsidRPr="0096581D" w:rsidRDefault="00D919CB" w:rsidP="009F3A5C">
      <w:pPr>
        <w:pStyle w:val="Encabezado6"/>
        <w:ind w:firstLine="708"/>
        <w:rPr>
          <w:ins w:id="2927" w:author="Javier Quintana Pérez" w:date="2022-11-13T19:44:00Z"/>
          <w:sz w:val="21"/>
          <w:szCs w:val="21"/>
          <w:rPrChange w:id="2928" w:author="Javier Quintana Pérez" w:date="2022-12-01T17:09:00Z">
            <w:rPr>
              <w:ins w:id="2929" w:author="Javier Quintana Pérez" w:date="2022-11-13T19:44:00Z"/>
            </w:rPr>
          </w:rPrChange>
        </w:rPr>
      </w:pPr>
      <w:ins w:id="2930" w:author="Javier Quintana Pérez" w:date="2022-11-13T19:44:00Z">
        <w:r w:rsidRPr="00D919CB">
          <w:rPr>
            <w:sz w:val="21"/>
            <w:szCs w:val="21"/>
            <w:lang w:bidi="ar-SA"/>
            <w:rPrChange w:id="2931" w:author="Javier Quintana Pérez" w:date="2022-12-01T17:09:00Z">
              <w:rPr>
                <w:color w:val="0000FF"/>
                <w:sz w:val="20"/>
                <w:szCs w:val="20"/>
                <w:u w:val="single"/>
                <w:lang w:bidi="ar-SA"/>
              </w:rPr>
            </w:rPrChange>
          </w:rPr>
          <w:t>6.1.1.</w:t>
        </w:r>
      </w:ins>
      <w:ins w:id="2932" w:author="Javier Quintana Pérez" w:date="2022-11-13T19:46:00Z">
        <w:r w:rsidRPr="00D919CB">
          <w:rPr>
            <w:sz w:val="21"/>
            <w:szCs w:val="21"/>
            <w:lang w:bidi="ar-SA"/>
            <w:rPrChange w:id="2933" w:author="Javier Quintana Pérez" w:date="2022-12-01T17:09:00Z">
              <w:rPr>
                <w:color w:val="0000FF"/>
                <w:sz w:val="20"/>
                <w:szCs w:val="20"/>
                <w:u w:val="single"/>
                <w:lang w:bidi="ar-SA"/>
              </w:rPr>
            </w:rPrChange>
          </w:rPr>
          <w:t>2.1</w:t>
        </w:r>
      </w:ins>
      <w:ins w:id="2934" w:author="Javier Quintana Pérez" w:date="2022-11-13T19:44:00Z">
        <w:r w:rsidRPr="00D919CB">
          <w:rPr>
            <w:sz w:val="21"/>
            <w:szCs w:val="21"/>
            <w:lang w:bidi="ar-SA"/>
            <w:rPrChange w:id="2935" w:author="Javier Quintana Pérez" w:date="2022-12-01T17:09:00Z">
              <w:rPr>
                <w:color w:val="0000FF"/>
                <w:sz w:val="20"/>
                <w:szCs w:val="20"/>
                <w:u w:val="single"/>
                <w:lang w:bidi="ar-SA"/>
              </w:rPr>
            </w:rPrChange>
          </w:rPr>
          <w:t xml:space="preserve"> </w:t>
        </w:r>
      </w:ins>
      <w:ins w:id="2936" w:author="Javier Quintana Pérez" w:date="2022-11-13T19:45:00Z">
        <w:r w:rsidRPr="00D919CB">
          <w:rPr>
            <w:sz w:val="21"/>
            <w:szCs w:val="21"/>
            <w:lang w:bidi="ar-SA"/>
            <w:rPrChange w:id="2937" w:author="Javier Quintana Pérez" w:date="2022-12-01T17:09:00Z">
              <w:rPr>
                <w:color w:val="0000FF"/>
                <w:sz w:val="20"/>
                <w:szCs w:val="20"/>
                <w:u w:val="single"/>
                <w:lang w:bidi="ar-SA"/>
              </w:rPr>
            </w:rPrChange>
          </w:rPr>
          <w:t>Mallas electrosoldadas</w:t>
        </w:r>
      </w:ins>
    </w:p>
    <w:p w:rsidR="00155046" w:rsidRPr="006032AB" w:rsidRDefault="00D919CB" w:rsidP="00090B75">
      <w:pPr>
        <w:pStyle w:val="Textoindependiente"/>
        <w:rPr>
          <w:ins w:id="2938" w:author="mjsierra" w:date="2022-07-29T09:55:00Z"/>
          <w:rFonts w:ascii="Source Sans Pro" w:hAnsi="Source Sans Pro"/>
          <w:i w:val="0"/>
          <w:sz w:val="20"/>
        </w:rPr>
      </w:pPr>
      <w:ins w:id="2939" w:author="mjsierra" w:date="2022-07-29T09:54:00Z">
        <w:del w:id="2940" w:author="Javier Quintana Pérez" w:date="2022-10-18T17:36:00Z">
          <w:r w:rsidRPr="00D919CB">
            <w:rPr>
              <w:rFonts w:ascii="Source Sans Pro" w:hAnsi="Source Sans Pro"/>
              <w:i w:val="0"/>
              <w:color w:val="0000FF"/>
              <w:sz w:val="20"/>
              <w:rPrChange w:id="2941" w:author="Javier Quintana Pérez" w:date="2022-09-30T10:06:00Z">
                <w:rPr>
                  <w:rFonts w:ascii="Source Sans Pro" w:hAnsi="Source Sans Pro"/>
                  <w:i w:val="0"/>
                  <w:color w:val="000000"/>
                  <w:sz w:val="20"/>
                  <w:u w:val="single"/>
                </w:rPr>
              </w:rPrChange>
            </w:rPr>
            <w:delText>Meter recuadro C</w:delText>
          </w:r>
        </w:del>
        <w:del w:id="2942" w:author="Javier Quintana Pérez" w:date="2022-09-30T10:05:00Z">
          <w:r w:rsidRPr="00D919CB">
            <w:rPr>
              <w:rFonts w:ascii="Source Sans Pro" w:hAnsi="Source Sans Pro"/>
              <w:i w:val="0"/>
              <w:color w:val="0000FF"/>
              <w:sz w:val="20"/>
              <w:rPrChange w:id="2943" w:author="Javier Quintana Pérez" w:date="2022-09-30T10:06:00Z">
                <w:rPr>
                  <w:rFonts w:ascii="Source Sans Pro" w:hAnsi="Source Sans Pro"/>
                  <w:i w:val="0"/>
                  <w:color w:val="000000"/>
                  <w:sz w:val="20"/>
                  <w:u w:val="single"/>
                </w:rPr>
              </w:rPrChange>
            </w:rPr>
            <w:delText>E</w:delText>
          </w:r>
        </w:del>
      </w:ins>
    </w:p>
    <w:p w:rsidR="00000000" w:rsidRDefault="00D919CB">
      <w:pPr>
        <w:pStyle w:val="Prrafodelista"/>
        <w:numPr>
          <w:ilvl w:val="0"/>
          <w:numId w:val="45"/>
        </w:numPr>
        <w:ind w:left="1134" w:hanging="425"/>
        <w:rPr>
          <w:rFonts w:ascii="Source Sans Pro" w:hAnsi="Source Sans Pro"/>
          <w:b/>
          <w:i/>
          <w:sz w:val="21"/>
          <w:szCs w:val="21"/>
          <w:rPrChange w:id="2944" w:author="Javier Quintana Pérez" w:date="2022-12-01T17:09:00Z">
            <w:rPr>
              <w:rFonts w:ascii="NewsGotT" w:hAnsi="NewsGotT"/>
              <w:i w:val="0"/>
              <w:color w:val="000000"/>
              <w:sz w:val="20"/>
            </w:rPr>
          </w:rPrChange>
        </w:rPr>
        <w:pPrChange w:id="2945" w:author="Javier Quintana Pérez" w:date="2022-10-18T16:13:00Z">
          <w:pPr>
            <w:pStyle w:val="Textoindependiente"/>
          </w:pPr>
        </w:pPrChange>
      </w:pPr>
      <w:ins w:id="2946" w:author="mjsierra" w:date="2022-07-29T09:55:00Z">
        <w:r w:rsidRPr="00D919CB">
          <w:rPr>
            <w:rFonts w:ascii="Source Sans Pro" w:hAnsi="Source Sans Pro"/>
            <w:b/>
            <w:sz w:val="21"/>
            <w:szCs w:val="21"/>
            <w:rPrChange w:id="2947" w:author="Javier Quintana Pérez" w:date="2022-12-01T17:09:00Z">
              <w:rPr>
                <w:rFonts w:ascii="Source Sans Pro" w:hAnsi="Source Sans Pro"/>
                <w:color w:val="0000FF"/>
                <w:u w:val="single"/>
              </w:rPr>
            </w:rPrChange>
          </w:rPr>
          <w:t>Identificación</w:t>
        </w:r>
      </w:ins>
      <w:del w:id="2948" w:author="Javier Quintana Pérez" w:date="2022-01-24T11:50:00Z">
        <w:r w:rsidRPr="00D919CB">
          <w:rPr>
            <w:rFonts w:ascii="Source Sans Pro" w:hAnsi="Source Sans Pro"/>
            <w:b/>
            <w:sz w:val="21"/>
            <w:szCs w:val="21"/>
            <w:rPrChange w:id="2949" w:author="Javier Quintana Pérez" w:date="2022-12-01T17:09:00Z">
              <w:rPr>
                <w:rFonts w:ascii="NewsGotT" w:hAnsi="NewsGotT"/>
                <w:color w:val="000000"/>
                <w:u w:val="single"/>
              </w:rPr>
            </w:rPrChange>
          </w:rPr>
          <w:tab/>
        </w:r>
      </w:del>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2950" w:author="Javier Quintana Pérez" w:date="2022-11-13T19:45: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5"/>
        <w:gridCol w:w="1371"/>
        <w:gridCol w:w="1250"/>
        <w:tblGridChange w:id="2951">
          <w:tblGrid>
            <w:gridCol w:w="6665"/>
            <w:gridCol w:w="1371"/>
            <w:gridCol w:w="1250"/>
          </w:tblGrid>
        </w:tblGridChange>
      </w:tblGrid>
      <w:tr w:rsidR="00090B75" w:rsidRPr="00133828" w:rsidTr="009F3A5C">
        <w:trPr>
          <w:jc w:val="center"/>
          <w:trPrChange w:id="2952" w:author="Javier Quintana Pérez" w:date="2022-11-13T19:45:00Z">
            <w:trPr>
              <w:jc w:val="center"/>
            </w:trPr>
          </w:trPrChange>
        </w:trPr>
        <w:tc>
          <w:tcPr>
            <w:tcW w:w="3589" w:type="pct"/>
            <w:tcBorders>
              <w:top w:val="nil"/>
              <w:left w:val="nil"/>
              <w:bottom w:val="single" w:sz="4" w:space="0" w:color="auto"/>
            </w:tcBorders>
            <w:shd w:val="clear" w:color="auto" w:fill="auto"/>
            <w:tcPrChange w:id="2953" w:author="Javier Quintana Pérez" w:date="2022-11-13T19:45:00Z">
              <w:tcPr>
                <w:tcW w:w="3589" w:type="pct"/>
                <w:shd w:val="clear" w:color="auto" w:fill="auto"/>
              </w:tcPr>
            </w:tcPrChange>
          </w:tcPr>
          <w:p w:rsidR="00090B75" w:rsidRPr="00133828" w:rsidRDefault="00090B75" w:rsidP="00090B75">
            <w:pPr>
              <w:ind w:left="708"/>
              <w:rPr>
                <w:rFonts w:ascii="Source Sans Pro" w:hAnsi="Source Sans Pro"/>
                <w:sz w:val="21"/>
                <w:szCs w:val="21"/>
                <w:rPrChange w:id="2954" w:author="Javier Quintana Pérez" w:date="2022-12-01T17:11:00Z">
                  <w:rPr>
                    <w:i/>
                    <w:sz w:val="16"/>
                  </w:rPr>
                </w:rPrChange>
              </w:rPr>
            </w:pPr>
          </w:p>
        </w:tc>
        <w:tc>
          <w:tcPr>
            <w:tcW w:w="738" w:type="pct"/>
            <w:tcBorders>
              <w:bottom w:val="single" w:sz="4" w:space="0" w:color="auto"/>
            </w:tcBorders>
            <w:shd w:val="clear" w:color="auto" w:fill="auto"/>
            <w:tcPrChange w:id="2955" w:author="Javier Quintana Pérez" w:date="2022-11-13T19:45:00Z">
              <w:tcPr>
                <w:tcW w:w="738" w:type="pct"/>
                <w:shd w:val="clear" w:color="auto" w:fill="auto"/>
              </w:tcPr>
            </w:tcPrChange>
          </w:tcPr>
          <w:p w:rsidR="00090B75" w:rsidRPr="00133828" w:rsidRDefault="00D919CB" w:rsidP="00090B75">
            <w:pPr>
              <w:jc w:val="center"/>
              <w:rPr>
                <w:rFonts w:ascii="Source Sans Pro" w:hAnsi="Source Sans Pro"/>
                <w:sz w:val="21"/>
                <w:szCs w:val="21"/>
                <w:rPrChange w:id="2956" w:author="Javier Quintana Pérez" w:date="2022-12-01T17:11:00Z">
                  <w:rPr/>
                </w:rPrChange>
              </w:rPr>
            </w:pPr>
            <w:r w:rsidRPr="00D919CB">
              <w:rPr>
                <w:rFonts w:ascii="Source Sans Pro" w:hAnsi="Source Sans Pro"/>
                <w:sz w:val="21"/>
                <w:szCs w:val="21"/>
                <w:rPrChange w:id="2957" w:author="Javier Quintana Pérez" w:date="2022-12-01T17:11:00Z">
                  <w:rPr>
                    <w:color w:val="0000FF"/>
                    <w:u w:val="single"/>
                  </w:rPr>
                </w:rPrChange>
              </w:rPr>
              <w:t>SI</w:t>
            </w:r>
          </w:p>
        </w:tc>
        <w:tc>
          <w:tcPr>
            <w:tcW w:w="674" w:type="pct"/>
            <w:tcBorders>
              <w:bottom w:val="single" w:sz="4" w:space="0" w:color="auto"/>
            </w:tcBorders>
            <w:shd w:val="clear" w:color="auto" w:fill="auto"/>
            <w:tcPrChange w:id="2958" w:author="Javier Quintana Pérez" w:date="2022-11-13T19:45:00Z">
              <w:tcPr>
                <w:tcW w:w="674" w:type="pct"/>
                <w:shd w:val="clear" w:color="auto" w:fill="auto"/>
              </w:tcPr>
            </w:tcPrChange>
          </w:tcPr>
          <w:p w:rsidR="00090B75" w:rsidRPr="00133828" w:rsidRDefault="00D919CB" w:rsidP="00090B75">
            <w:pPr>
              <w:jc w:val="center"/>
              <w:rPr>
                <w:rFonts w:ascii="Source Sans Pro" w:hAnsi="Source Sans Pro"/>
                <w:sz w:val="21"/>
                <w:szCs w:val="21"/>
                <w:rPrChange w:id="2959" w:author="Javier Quintana Pérez" w:date="2022-12-01T17:11:00Z">
                  <w:rPr/>
                </w:rPrChange>
              </w:rPr>
            </w:pPr>
            <w:r w:rsidRPr="00D919CB">
              <w:rPr>
                <w:rFonts w:ascii="Source Sans Pro" w:hAnsi="Source Sans Pro"/>
                <w:sz w:val="21"/>
                <w:szCs w:val="21"/>
                <w:rPrChange w:id="2960" w:author="Javier Quintana Pérez" w:date="2022-12-01T17:11:00Z">
                  <w:rPr>
                    <w:color w:val="0000FF"/>
                    <w:u w:val="single"/>
                  </w:rPr>
                </w:rPrChange>
              </w:rPr>
              <w:t>NO</w:t>
            </w:r>
          </w:p>
        </w:tc>
      </w:tr>
      <w:tr w:rsidR="00090B75" w:rsidRPr="00133828" w:rsidTr="009F3A5C">
        <w:trPr>
          <w:jc w:val="center"/>
          <w:trPrChange w:id="2961" w:author="Javier Quintana Pérez" w:date="2022-11-13T19:45:00Z">
            <w:trPr>
              <w:jc w:val="center"/>
            </w:trPr>
          </w:trPrChange>
        </w:trPr>
        <w:tc>
          <w:tcPr>
            <w:tcW w:w="3589" w:type="pct"/>
            <w:tcBorders>
              <w:top w:val="single" w:sz="4" w:space="0" w:color="auto"/>
              <w:bottom w:val="single" w:sz="4" w:space="0" w:color="auto"/>
            </w:tcBorders>
            <w:shd w:val="clear" w:color="auto" w:fill="auto"/>
            <w:tcPrChange w:id="2962" w:author="Javier Quintana Pérez" w:date="2022-11-13T19:45:00Z">
              <w:tcPr>
                <w:tcW w:w="3589" w:type="pct"/>
                <w:shd w:val="clear" w:color="auto" w:fill="auto"/>
              </w:tcPr>
            </w:tcPrChange>
          </w:tcPr>
          <w:p w:rsidR="00090B75" w:rsidRPr="00133828" w:rsidRDefault="00D919CB" w:rsidP="001C21B3">
            <w:pPr>
              <w:tabs>
                <w:tab w:val="clear" w:pos="567"/>
              </w:tabs>
              <w:spacing w:line="240" w:lineRule="auto"/>
              <w:jc w:val="left"/>
              <w:rPr>
                <w:rFonts w:ascii="Source Sans Pro" w:hAnsi="Source Sans Pro"/>
                <w:sz w:val="21"/>
                <w:szCs w:val="21"/>
                <w:rPrChange w:id="2963" w:author="Javier Quintana Pérez" w:date="2022-12-01T17:11:00Z">
                  <w:rPr/>
                </w:rPrChange>
              </w:rPr>
            </w:pPr>
            <w:r w:rsidRPr="00D919CB">
              <w:rPr>
                <w:rFonts w:ascii="Source Sans Pro" w:hAnsi="Source Sans Pro"/>
                <w:sz w:val="21"/>
                <w:szCs w:val="21"/>
                <w:rPrChange w:id="2964" w:author="Javier Quintana Pérez" w:date="2022-12-01T17:11:00Z">
                  <w:rPr>
                    <w:color w:val="0000FF"/>
                    <w:u w:val="single"/>
                  </w:rPr>
                </w:rPrChange>
              </w:rPr>
              <w:t>¿Se emplearán en las piezas prefabricadas para la obra mallas electrosoldadas?</w:t>
            </w:r>
          </w:p>
        </w:tc>
        <w:tc>
          <w:tcPr>
            <w:tcW w:w="738" w:type="pct"/>
            <w:tcBorders>
              <w:bottom w:val="single" w:sz="4" w:space="0" w:color="auto"/>
            </w:tcBorders>
            <w:shd w:val="clear" w:color="auto" w:fill="auto"/>
            <w:tcPrChange w:id="2965" w:author="Javier Quintana Pérez" w:date="2022-11-13T19:45:00Z">
              <w:tcPr>
                <w:tcW w:w="738" w:type="pct"/>
                <w:shd w:val="clear" w:color="auto" w:fill="auto"/>
              </w:tcPr>
            </w:tcPrChange>
          </w:tcPr>
          <w:p w:rsidR="00090B75" w:rsidRPr="00133828" w:rsidRDefault="00090B75" w:rsidP="00090B75">
            <w:pPr>
              <w:jc w:val="center"/>
              <w:rPr>
                <w:rFonts w:ascii="Source Sans Pro" w:hAnsi="Source Sans Pro"/>
                <w:sz w:val="21"/>
                <w:szCs w:val="21"/>
                <w:rPrChange w:id="2966" w:author="Javier Quintana Pérez" w:date="2022-12-01T17:11:00Z">
                  <w:rPr/>
                </w:rPrChange>
              </w:rPr>
            </w:pPr>
          </w:p>
        </w:tc>
        <w:tc>
          <w:tcPr>
            <w:tcW w:w="674" w:type="pct"/>
            <w:tcBorders>
              <w:bottom w:val="single" w:sz="4" w:space="0" w:color="auto"/>
            </w:tcBorders>
            <w:shd w:val="clear" w:color="auto" w:fill="auto"/>
            <w:tcPrChange w:id="2967" w:author="Javier Quintana Pérez" w:date="2022-11-13T19:45:00Z">
              <w:tcPr>
                <w:tcW w:w="674" w:type="pct"/>
                <w:shd w:val="clear" w:color="auto" w:fill="auto"/>
              </w:tcPr>
            </w:tcPrChange>
          </w:tcPr>
          <w:p w:rsidR="00090B75" w:rsidRPr="00133828" w:rsidRDefault="00090B75" w:rsidP="00090B75">
            <w:pPr>
              <w:jc w:val="center"/>
              <w:rPr>
                <w:rFonts w:ascii="Source Sans Pro" w:hAnsi="Source Sans Pro"/>
                <w:sz w:val="21"/>
                <w:szCs w:val="21"/>
                <w:rPrChange w:id="2968" w:author="Javier Quintana Pérez" w:date="2022-12-01T17:11:00Z">
                  <w:rPr/>
                </w:rPrChange>
              </w:rPr>
            </w:pPr>
          </w:p>
        </w:tc>
      </w:tr>
    </w:tbl>
    <w:p w:rsidR="00E90780" w:rsidDel="00916707" w:rsidRDefault="00E90780" w:rsidP="00701D69">
      <w:pPr>
        <w:tabs>
          <w:tab w:val="clear" w:pos="567"/>
        </w:tabs>
        <w:spacing w:line="240" w:lineRule="auto"/>
        <w:jc w:val="left"/>
        <w:rPr>
          <w:del w:id="2969" w:author="Javier Quintana Pérez" w:date="2022-10-18T17:36:00Z"/>
          <w:rFonts w:ascii="Source Sans Pro" w:hAnsi="Source Sans Pro"/>
          <w:i/>
          <w:color w:val="000000"/>
        </w:rPr>
      </w:pPr>
    </w:p>
    <w:p w:rsidR="00916707" w:rsidRPr="00D41C9D" w:rsidRDefault="00916707" w:rsidP="00090B75">
      <w:pPr>
        <w:pStyle w:val="Textoindependiente"/>
        <w:rPr>
          <w:ins w:id="2970" w:author="Javier Quintana Pérez" w:date="2022-10-18T17:36:00Z"/>
          <w:rFonts w:ascii="Source Sans Pro" w:hAnsi="Source Sans Pro"/>
          <w:i w:val="0"/>
          <w:color w:val="000000"/>
          <w:sz w:val="20"/>
          <w:rPrChange w:id="2971" w:author="Javier Quintana Pérez" w:date="2022-05-09T17:36:00Z">
            <w:rPr>
              <w:ins w:id="2972" w:author="Javier Quintana Pérez" w:date="2022-10-18T17:36:00Z"/>
              <w:rFonts w:ascii="NewsGotT" w:hAnsi="NewsGotT"/>
              <w:i w:val="0"/>
              <w:color w:val="000000"/>
              <w:sz w:val="20"/>
            </w:rPr>
          </w:rPrChange>
        </w:rPr>
      </w:pPr>
    </w:p>
    <w:p w:rsidR="00000000" w:rsidRDefault="00C3369D">
      <w:pPr>
        <w:tabs>
          <w:tab w:val="clear" w:pos="567"/>
        </w:tabs>
        <w:spacing w:line="240" w:lineRule="auto"/>
        <w:jc w:val="left"/>
        <w:rPr>
          <w:del w:id="2973" w:author="Javier Quintana Pérez" w:date="2022-10-18T17:36:00Z"/>
          <w:rFonts w:ascii="Source Sans Pro" w:hAnsi="Source Sans Pro"/>
          <w:i/>
          <w:sz w:val="21"/>
          <w:szCs w:val="21"/>
          <w:rPrChange w:id="2974" w:author="Javier Quintana Pérez" w:date="2022-12-01T17:11:00Z">
            <w:rPr>
              <w:del w:id="2975" w:author="Javier Quintana Pérez" w:date="2022-10-18T17:36:00Z"/>
              <w:rFonts w:ascii="NewsGotT" w:hAnsi="NewsGotT"/>
              <w:i w:val="0"/>
              <w:sz w:val="20"/>
            </w:rPr>
          </w:rPrChange>
        </w:rPr>
        <w:pPrChange w:id="2976" w:author="Javier Quintana Pérez" w:date="2022-10-18T17:36:00Z">
          <w:pPr>
            <w:pStyle w:val="Textoindependiente"/>
          </w:pPr>
        </w:pPrChange>
      </w:pPr>
    </w:p>
    <w:p w:rsidR="00000000" w:rsidRDefault="00D919CB">
      <w:pPr>
        <w:tabs>
          <w:tab w:val="clear" w:pos="567"/>
        </w:tabs>
        <w:spacing w:line="240" w:lineRule="auto"/>
        <w:jc w:val="left"/>
        <w:rPr>
          <w:rFonts w:ascii="Source Sans Pro" w:hAnsi="Source Sans Pro"/>
          <w:sz w:val="21"/>
          <w:szCs w:val="21"/>
          <w:rPrChange w:id="2977" w:author="Javier Quintana Pérez" w:date="2022-12-01T17:11:00Z">
            <w:rPr/>
          </w:rPrChange>
        </w:rPr>
        <w:pPrChange w:id="2978" w:author="Javier Quintana Pérez" w:date="2022-10-18T17:36:00Z">
          <w:pPr>
            <w:numPr>
              <w:numId w:val="11"/>
            </w:numPr>
            <w:ind w:left="567" w:hanging="425"/>
          </w:pPr>
        </w:pPrChange>
      </w:pPr>
      <w:r w:rsidRPr="00D919CB">
        <w:rPr>
          <w:rFonts w:ascii="Source Sans Pro" w:hAnsi="Source Sans Pro"/>
          <w:sz w:val="21"/>
          <w:szCs w:val="21"/>
          <w:rPrChange w:id="2979" w:author="Javier Quintana Pérez" w:date="2022-12-01T17:11:00Z">
            <w:rPr>
              <w:color w:val="0000FF"/>
              <w:u w:val="single"/>
            </w:rPr>
          </w:rPrChange>
        </w:rPr>
        <w:t>En caso afirmativo, indicar la identificación de dichas mallas</w:t>
      </w:r>
    </w:p>
    <w:p w:rsidR="00841B5A" w:rsidRPr="00D41C9D" w:rsidRDefault="00841B5A" w:rsidP="00841B5A">
      <w:pPr>
        <w:ind w:left="567"/>
        <w:rPr>
          <w:rFonts w:ascii="Source Sans Pro" w:hAnsi="Source Sans Pro"/>
          <w:rPrChange w:id="2980" w:author="Javier Quintana Pérez" w:date="2022-05-09T17:36: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B30671" w:rsidRPr="00B30671" w:rsidTr="00841B5A">
        <w:trPr>
          <w:jc w:val="center"/>
        </w:trPr>
        <w:tc>
          <w:tcPr>
            <w:tcW w:w="5000" w:type="pct"/>
            <w:shd w:val="clear" w:color="auto" w:fill="auto"/>
          </w:tcPr>
          <w:p w:rsidR="00090B75" w:rsidRPr="00B30671" w:rsidRDefault="00090B75" w:rsidP="00090B75">
            <w:pPr>
              <w:pStyle w:val="Textoindependiente"/>
              <w:rPr>
                <w:rFonts w:ascii="Source Sans Pro" w:hAnsi="Source Sans Pro"/>
                <w:i w:val="0"/>
                <w:color w:val="000000" w:themeColor="text1"/>
                <w:sz w:val="20"/>
                <w:rPrChange w:id="2981" w:author="Javier Quintana Pérez" w:date="2022-11-29T18:44:00Z">
                  <w:rPr>
                    <w:rFonts w:ascii="NewsGotT" w:hAnsi="NewsGotT"/>
                    <w:i w:val="0"/>
                    <w:sz w:val="20"/>
                  </w:rPr>
                </w:rPrChange>
              </w:rPr>
            </w:pPr>
          </w:p>
          <w:p w:rsidR="00090B75" w:rsidRPr="00B30671" w:rsidDel="00E355D9" w:rsidRDefault="00090B75" w:rsidP="00090B75">
            <w:pPr>
              <w:pStyle w:val="Textoindependiente"/>
              <w:rPr>
                <w:del w:id="2982" w:author="Javier Quintana Pérez" w:date="2023-01-23T10:32:00Z"/>
                <w:rFonts w:ascii="Source Sans Pro" w:hAnsi="Source Sans Pro"/>
                <w:i w:val="0"/>
                <w:color w:val="000000" w:themeColor="text1"/>
                <w:sz w:val="20"/>
                <w:rPrChange w:id="2983" w:author="Javier Quintana Pérez" w:date="2022-11-29T18:44:00Z">
                  <w:rPr>
                    <w:del w:id="2984" w:author="Javier Quintana Pérez" w:date="2023-01-23T10:32:00Z"/>
                    <w:rFonts w:ascii="NewsGotT" w:hAnsi="NewsGotT"/>
                    <w:i w:val="0"/>
                    <w:sz w:val="20"/>
                  </w:rPr>
                </w:rPrChange>
              </w:rPr>
            </w:pPr>
          </w:p>
          <w:p w:rsidR="00090B75" w:rsidRPr="00B30671" w:rsidRDefault="00090B75" w:rsidP="00090B75">
            <w:pPr>
              <w:pStyle w:val="Textoindependiente"/>
              <w:rPr>
                <w:rFonts w:ascii="Source Sans Pro" w:hAnsi="Source Sans Pro"/>
                <w:i w:val="0"/>
                <w:color w:val="000000" w:themeColor="text1"/>
                <w:sz w:val="20"/>
                <w:rPrChange w:id="2985" w:author="Javier Quintana Pérez" w:date="2022-11-29T18:44:00Z">
                  <w:rPr>
                    <w:rFonts w:ascii="NewsGotT" w:hAnsi="NewsGotT"/>
                    <w:i w:val="0"/>
                    <w:color w:val="0000FF"/>
                    <w:sz w:val="20"/>
                  </w:rPr>
                </w:rPrChange>
              </w:rPr>
            </w:pPr>
          </w:p>
        </w:tc>
      </w:tr>
    </w:tbl>
    <w:p w:rsidR="00000000" w:rsidRDefault="00C3369D">
      <w:pPr>
        <w:pStyle w:val="Prrafodelista"/>
        <w:ind w:left="1134"/>
        <w:rPr>
          <w:ins w:id="2986" w:author="Javier Quintana Pérez" w:date="2022-10-18T16:13:00Z"/>
          <w:rFonts w:ascii="Source Sans Pro" w:hAnsi="Source Sans Pro"/>
          <w:b/>
          <w:sz w:val="18"/>
          <w:szCs w:val="18"/>
        </w:rPr>
        <w:pPrChange w:id="2987" w:author="Javier Quintana Pérez" w:date="2022-10-18T16:13:00Z">
          <w:pPr>
            <w:pStyle w:val="Prrafodelista"/>
            <w:numPr>
              <w:numId w:val="45"/>
            </w:numPr>
            <w:ind w:left="1134" w:hanging="425"/>
          </w:pPr>
        </w:pPrChange>
      </w:pPr>
    </w:p>
    <w:p w:rsidR="00921B82" w:rsidRPr="0096581D" w:rsidRDefault="00D919CB">
      <w:pPr>
        <w:pStyle w:val="Prrafodelista"/>
        <w:numPr>
          <w:ilvl w:val="0"/>
          <w:numId w:val="45"/>
        </w:numPr>
        <w:ind w:left="1134" w:hanging="425"/>
        <w:rPr>
          <w:ins w:id="2988" w:author="Javier Quintana Pérez" w:date="2022-11-07T15:17:00Z"/>
          <w:rFonts w:ascii="Source Sans Pro" w:hAnsi="Source Sans Pro"/>
          <w:b/>
          <w:i/>
          <w:sz w:val="21"/>
          <w:szCs w:val="21"/>
          <w:rPrChange w:id="2989" w:author="Javier Quintana Pérez" w:date="2022-12-01T17:09:00Z">
            <w:rPr>
              <w:ins w:id="2990" w:author="Javier Quintana Pérez" w:date="2022-11-07T15:17:00Z"/>
              <w:rFonts w:ascii="Source Sans Pro" w:hAnsi="Source Sans Pro"/>
              <w:b/>
              <w:sz w:val="18"/>
              <w:szCs w:val="18"/>
            </w:rPr>
          </w:rPrChange>
        </w:rPr>
      </w:pPr>
      <w:del w:id="2991" w:author="mjsierra" w:date="2022-07-29T09:55:00Z">
        <w:r w:rsidRPr="00D919CB">
          <w:rPr>
            <w:rFonts w:ascii="Source Sans Pro" w:hAnsi="Source Sans Pro"/>
            <w:b/>
            <w:sz w:val="21"/>
            <w:szCs w:val="21"/>
            <w:rPrChange w:id="2992" w:author="Javier Quintana Pérez" w:date="2022-12-01T17:09:00Z">
              <w:rPr>
                <w:rFonts w:ascii="NewsGotT" w:hAnsi="NewsGotT"/>
                <w:color w:val="000000"/>
                <w:u w:val="single"/>
              </w:rPr>
            </w:rPrChange>
          </w:rPr>
          <w:delText xml:space="preserve">        </w:delText>
        </w:r>
      </w:del>
      <w:ins w:id="2993" w:author="mjsierra" w:date="2022-07-29T09:55:00Z">
        <w:r w:rsidRPr="00D919CB">
          <w:rPr>
            <w:rFonts w:ascii="Source Sans Pro" w:hAnsi="Source Sans Pro"/>
            <w:b/>
            <w:sz w:val="21"/>
            <w:szCs w:val="21"/>
            <w:rPrChange w:id="2994" w:author="Javier Quintana Pérez" w:date="2022-12-01T17:09:00Z">
              <w:rPr>
                <w:rFonts w:ascii="Source Sans Pro" w:hAnsi="Source Sans Pro"/>
                <w:color w:val="000000"/>
                <w:u w:val="single"/>
              </w:rPr>
            </w:rPrChange>
          </w:rPr>
          <w:t>Suministro</w:t>
        </w:r>
      </w:ins>
    </w:p>
    <w:p w:rsidR="00000000" w:rsidRDefault="00C3369D">
      <w:pPr>
        <w:pStyle w:val="Prrafodelista"/>
        <w:ind w:left="1134"/>
        <w:rPr>
          <w:ins w:id="2995" w:author="mjsierra" w:date="2022-07-29T09:59:00Z"/>
          <w:rFonts w:ascii="Source Sans Pro" w:hAnsi="Source Sans Pro"/>
          <w:b/>
          <w:i/>
          <w:sz w:val="18"/>
          <w:szCs w:val="18"/>
          <w:rPrChange w:id="2996" w:author="Javier Quintana Pérez" w:date="2022-10-18T16:13:00Z">
            <w:rPr>
              <w:ins w:id="2997" w:author="mjsierra" w:date="2022-07-29T09:59:00Z"/>
              <w:rFonts w:ascii="Source Sans Pro" w:hAnsi="Source Sans Pro"/>
              <w:i w:val="0"/>
              <w:color w:val="0000FF"/>
              <w:sz w:val="20"/>
            </w:rPr>
          </w:rPrChange>
        </w:rPr>
        <w:pPrChange w:id="2998" w:author="Javier Quintana Pérez" w:date="2022-11-07T15:17:00Z">
          <w:pPr>
            <w:pStyle w:val="Textoindependiente"/>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Change w:id="2999">
          <w:tblGrid>
            <w:gridCol w:w="6665"/>
            <w:gridCol w:w="1371"/>
            <w:gridCol w:w="1250"/>
          </w:tblGrid>
        </w:tblGridChange>
      </w:tblGrid>
      <w:tr w:rsidR="00226750" w:rsidRPr="0096581D" w:rsidTr="00537BBF">
        <w:trPr>
          <w:tblHeader/>
          <w:jc w:val="center"/>
          <w:ins w:id="3000" w:author="Javier Quintana Pérez" w:date="2022-11-07T15:16:00Z"/>
        </w:trPr>
        <w:tc>
          <w:tcPr>
            <w:tcW w:w="3589" w:type="pct"/>
            <w:tcBorders>
              <w:top w:val="nil"/>
              <w:left w:val="nil"/>
            </w:tcBorders>
            <w:shd w:val="clear" w:color="auto" w:fill="auto"/>
          </w:tcPr>
          <w:p w:rsidR="008944D0" w:rsidRPr="0096581D" w:rsidRDefault="008944D0" w:rsidP="00537BBF">
            <w:pPr>
              <w:rPr>
                <w:ins w:id="3001" w:author="Javier Quintana Pérez" w:date="2022-11-07T15:16:00Z"/>
                <w:rFonts w:ascii="Source Sans Pro" w:hAnsi="Source Sans Pro"/>
                <w:sz w:val="21"/>
                <w:szCs w:val="21"/>
                <w:rPrChange w:id="3002" w:author="Javier Quintana Pérez" w:date="2022-12-01T17:09:00Z">
                  <w:rPr>
                    <w:ins w:id="3003" w:author="Javier Quintana Pérez" w:date="2022-11-07T15:16:00Z"/>
                    <w:rFonts w:ascii="Source Sans Pro" w:hAnsi="Source Sans Pro"/>
                  </w:rPr>
                </w:rPrChange>
              </w:rPr>
            </w:pPr>
          </w:p>
        </w:tc>
        <w:tc>
          <w:tcPr>
            <w:tcW w:w="738" w:type="pct"/>
            <w:shd w:val="clear" w:color="auto" w:fill="auto"/>
          </w:tcPr>
          <w:p w:rsidR="008944D0" w:rsidRPr="0096581D" w:rsidRDefault="00D919CB" w:rsidP="00537BBF">
            <w:pPr>
              <w:jc w:val="center"/>
              <w:rPr>
                <w:ins w:id="3004" w:author="Javier Quintana Pérez" w:date="2022-11-07T15:16:00Z"/>
                <w:rFonts w:ascii="Source Sans Pro" w:hAnsi="Source Sans Pro"/>
                <w:sz w:val="21"/>
                <w:szCs w:val="21"/>
                <w:rPrChange w:id="3005" w:author="Javier Quintana Pérez" w:date="2022-12-01T17:09:00Z">
                  <w:rPr>
                    <w:ins w:id="3006" w:author="Javier Quintana Pérez" w:date="2022-11-07T15:16:00Z"/>
                    <w:rFonts w:ascii="Source Sans Pro" w:hAnsi="Source Sans Pro"/>
                  </w:rPr>
                </w:rPrChange>
              </w:rPr>
            </w:pPr>
            <w:ins w:id="3007" w:author="Javier Quintana Pérez" w:date="2022-11-07T15:16:00Z">
              <w:r w:rsidRPr="00D919CB">
                <w:rPr>
                  <w:rFonts w:ascii="Source Sans Pro" w:hAnsi="Source Sans Pro"/>
                  <w:sz w:val="21"/>
                  <w:szCs w:val="21"/>
                  <w:rPrChange w:id="3008" w:author="Javier Quintana Pérez" w:date="2022-12-01T17:09:00Z">
                    <w:rPr>
                      <w:rFonts w:ascii="Source Sans Pro" w:hAnsi="Source Sans Pro"/>
                      <w:color w:val="0000FF"/>
                      <w:u w:val="single"/>
                    </w:rPr>
                  </w:rPrChange>
                </w:rPr>
                <w:t>SI</w:t>
              </w:r>
            </w:ins>
          </w:p>
        </w:tc>
        <w:tc>
          <w:tcPr>
            <w:tcW w:w="673" w:type="pct"/>
            <w:shd w:val="clear" w:color="auto" w:fill="auto"/>
          </w:tcPr>
          <w:p w:rsidR="008944D0" w:rsidRPr="0096581D" w:rsidRDefault="00D919CB" w:rsidP="00537BBF">
            <w:pPr>
              <w:jc w:val="center"/>
              <w:rPr>
                <w:ins w:id="3009" w:author="Javier Quintana Pérez" w:date="2022-11-07T15:16:00Z"/>
                <w:rFonts w:ascii="Source Sans Pro" w:hAnsi="Source Sans Pro"/>
                <w:sz w:val="21"/>
                <w:szCs w:val="21"/>
                <w:rPrChange w:id="3010" w:author="Javier Quintana Pérez" w:date="2022-12-01T17:09:00Z">
                  <w:rPr>
                    <w:ins w:id="3011" w:author="Javier Quintana Pérez" w:date="2022-11-07T15:16:00Z"/>
                    <w:rFonts w:ascii="Source Sans Pro" w:hAnsi="Source Sans Pro"/>
                  </w:rPr>
                </w:rPrChange>
              </w:rPr>
            </w:pPr>
            <w:ins w:id="3012" w:author="Javier Quintana Pérez" w:date="2022-11-07T15:16:00Z">
              <w:r w:rsidRPr="00D919CB">
                <w:rPr>
                  <w:rFonts w:ascii="Source Sans Pro" w:hAnsi="Source Sans Pro"/>
                  <w:sz w:val="21"/>
                  <w:szCs w:val="21"/>
                  <w:rPrChange w:id="3013" w:author="Javier Quintana Pérez" w:date="2022-12-01T17:09:00Z">
                    <w:rPr>
                      <w:rFonts w:ascii="Source Sans Pro" w:hAnsi="Source Sans Pro"/>
                      <w:color w:val="0000FF"/>
                      <w:u w:val="single"/>
                    </w:rPr>
                  </w:rPrChange>
                </w:rPr>
                <w:t>NO</w:t>
              </w:r>
            </w:ins>
          </w:p>
        </w:tc>
      </w:tr>
      <w:tr w:rsidR="00226750" w:rsidRPr="0096581D" w:rsidTr="00537BBF">
        <w:trPr>
          <w:jc w:val="center"/>
          <w:ins w:id="3014" w:author="Javier Quintana Pérez" w:date="2022-11-07T15:16:00Z"/>
        </w:trPr>
        <w:tc>
          <w:tcPr>
            <w:tcW w:w="3589" w:type="pct"/>
            <w:tcBorders>
              <w:bottom w:val="single" w:sz="4" w:space="0" w:color="auto"/>
            </w:tcBorders>
            <w:shd w:val="clear" w:color="auto" w:fill="auto"/>
          </w:tcPr>
          <w:p w:rsidR="008944D0" w:rsidRPr="0096581D" w:rsidRDefault="00D919CB" w:rsidP="00537BBF">
            <w:pPr>
              <w:tabs>
                <w:tab w:val="clear" w:pos="567"/>
              </w:tabs>
              <w:spacing w:line="240" w:lineRule="auto"/>
              <w:jc w:val="left"/>
              <w:rPr>
                <w:ins w:id="3015" w:author="Javier Quintana Pérez" w:date="2022-11-07T15:16:00Z"/>
                <w:rFonts w:ascii="Source Sans Pro" w:hAnsi="Source Sans Pro"/>
                <w:sz w:val="21"/>
                <w:szCs w:val="21"/>
                <w:rPrChange w:id="3016" w:author="Javier Quintana Pérez" w:date="2022-12-01T17:09:00Z">
                  <w:rPr>
                    <w:ins w:id="3017" w:author="Javier Quintana Pérez" w:date="2022-11-07T15:16:00Z"/>
                    <w:rFonts w:ascii="Source Sans Pro" w:hAnsi="Source Sans Pro"/>
                  </w:rPr>
                </w:rPrChange>
              </w:rPr>
            </w:pPr>
            <w:ins w:id="3018" w:author="Javier Quintana Pérez" w:date="2022-11-07T15:16:00Z">
              <w:r w:rsidRPr="00D919CB">
                <w:rPr>
                  <w:rFonts w:ascii="Source Sans Pro" w:hAnsi="Source Sans Pro"/>
                  <w:sz w:val="21"/>
                  <w:szCs w:val="21"/>
                  <w:rPrChange w:id="3019" w:author="Javier Quintana Pérez" w:date="2022-12-01T17:09:00Z">
                    <w:rPr>
                      <w:rFonts w:ascii="Source Sans Pro" w:hAnsi="Source Sans Pro"/>
                      <w:color w:val="0000FF"/>
                      <w:u w:val="single"/>
                    </w:rPr>
                  </w:rPrChange>
                </w:rPr>
                <w:t>¿Las armaduras pasivas son suministradas según especifica el Anejo 4 del CodE?</w:t>
              </w:r>
            </w:ins>
          </w:p>
        </w:tc>
        <w:tc>
          <w:tcPr>
            <w:tcW w:w="738" w:type="pct"/>
            <w:shd w:val="clear" w:color="auto" w:fill="auto"/>
          </w:tcPr>
          <w:p w:rsidR="008944D0" w:rsidRPr="0096581D" w:rsidRDefault="008944D0" w:rsidP="00537BBF">
            <w:pPr>
              <w:jc w:val="center"/>
              <w:rPr>
                <w:ins w:id="3020" w:author="Javier Quintana Pérez" w:date="2022-11-07T15:16:00Z"/>
                <w:rFonts w:ascii="Source Sans Pro" w:hAnsi="Source Sans Pro"/>
                <w:sz w:val="21"/>
                <w:szCs w:val="21"/>
                <w:rPrChange w:id="3021" w:author="Javier Quintana Pérez" w:date="2022-12-01T17:09:00Z">
                  <w:rPr>
                    <w:ins w:id="3022" w:author="Javier Quintana Pérez" w:date="2022-11-07T15:16:00Z"/>
                    <w:rFonts w:ascii="Source Sans Pro" w:hAnsi="Source Sans Pro"/>
                  </w:rPr>
                </w:rPrChange>
              </w:rPr>
            </w:pPr>
          </w:p>
        </w:tc>
        <w:tc>
          <w:tcPr>
            <w:tcW w:w="673" w:type="pct"/>
            <w:shd w:val="clear" w:color="auto" w:fill="auto"/>
          </w:tcPr>
          <w:p w:rsidR="008944D0" w:rsidRPr="0096581D" w:rsidRDefault="008944D0" w:rsidP="00537BBF">
            <w:pPr>
              <w:jc w:val="center"/>
              <w:rPr>
                <w:ins w:id="3023" w:author="Javier Quintana Pérez" w:date="2022-11-07T15:16:00Z"/>
                <w:rFonts w:ascii="Source Sans Pro" w:hAnsi="Source Sans Pro"/>
                <w:sz w:val="21"/>
                <w:szCs w:val="21"/>
                <w:rPrChange w:id="3024" w:author="Javier Quintana Pérez" w:date="2022-12-01T17:09:00Z">
                  <w:rPr>
                    <w:ins w:id="3025" w:author="Javier Quintana Pérez" w:date="2022-11-07T15:16:00Z"/>
                    <w:rFonts w:ascii="Source Sans Pro" w:hAnsi="Source Sans Pro"/>
                  </w:rPr>
                </w:rPrChange>
              </w:rPr>
            </w:pPr>
          </w:p>
        </w:tc>
      </w:tr>
      <w:tr w:rsidR="00226750" w:rsidRPr="0096581D" w:rsidTr="00537BBF">
        <w:trPr>
          <w:jc w:val="center"/>
          <w:ins w:id="3026" w:author="Javier Quintana Pérez" w:date="2022-11-07T15:16:00Z"/>
        </w:trPr>
        <w:tc>
          <w:tcPr>
            <w:tcW w:w="3589" w:type="pct"/>
            <w:tcBorders>
              <w:bottom w:val="single" w:sz="4" w:space="0" w:color="auto"/>
            </w:tcBorders>
            <w:shd w:val="clear" w:color="auto" w:fill="auto"/>
          </w:tcPr>
          <w:p w:rsidR="008944D0" w:rsidRPr="0096581D" w:rsidRDefault="00D919CB" w:rsidP="00537BBF">
            <w:pPr>
              <w:tabs>
                <w:tab w:val="clear" w:pos="567"/>
              </w:tabs>
              <w:spacing w:line="240" w:lineRule="auto"/>
              <w:jc w:val="left"/>
              <w:rPr>
                <w:ins w:id="3027" w:author="Javier Quintana Pérez" w:date="2022-11-07T15:16:00Z"/>
                <w:rFonts w:ascii="Source Sans Pro" w:hAnsi="Source Sans Pro"/>
                <w:sz w:val="21"/>
                <w:szCs w:val="21"/>
                <w:rPrChange w:id="3028" w:author="Javier Quintana Pérez" w:date="2022-12-01T17:09:00Z">
                  <w:rPr>
                    <w:ins w:id="3029" w:author="Javier Quintana Pérez" w:date="2022-11-07T15:16:00Z"/>
                    <w:rFonts w:ascii="Source Sans Pro" w:hAnsi="Source Sans Pro"/>
                    <w:color w:val="FF0000"/>
                  </w:rPr>
                </w:rPrChange>
              </w:rPr>
            </w:pPr>
            <w:ins w:id="3030" w:author="Javier Quintana Pérez" w:date="2022-11-07T15:16:00Z">
              <w:r w:rsidRPr="00D919CB">
                <w:rPr>
                  <w:rFonts w:ascii="Source Sans Pro" w:hAnsi="Source Sans Pro"/>
                  <w:sz w:val="21"/>
                  <w:szCs w:val="21"/>
                  <w:rPrChange w:id="3031" w:author="Javier Quintana Pérez" w:date="2022-12-01T17:09:00Z">
                    <w:rPr>
                      <w:rFonts w:ascii="Source Sans Pro" w:hAnsi="Source Sans Pro"/>
                      <w:color w:val="0000FF"/>
                      <w:u w:val="single"/>
                    </w:rPr>
                  </w:rPrChange>
                </w:rPr>
                <w:t>¿Dispone de un distintivo de calidad oficialmente reconocido?</w:t>
              </w:r>
            </w:ins>
          </w:p>
        </w:tc>
        <w:tc>
          <w:tcPr>
            <w:tcW w:w="738" w:type="pct"/>
            <w:shd w:val="clear" w:color="auto" w:fill="auto"/>
          </w:tcPr>
          <w:p w:rsidR="008944D0" w:rsidRPr="0096581D" w:rsidRDefault="008944D0" w:rsidP="00537BBF">
            <w:pPr>
              <w:jc w:val="center"/>
              <w:rPr>
                <w:ins w:id="3032" w:author="Javier Quintana Pérez" w:date="2022-11-07T15:16:00Z"/>
                <w:rFonts w:ascii="Source Sans Pro" w:hAnsi="Source Sans Pro"/>
                <w:sz w:val="21"/>
                <w:szCs w:val="21"/>
                <w:rPrChange w:id="3033" w:author="Javier Quintana Pérez" w:date="2022-12-01T17:09:00Z">
                  <w:rPr>
                    <w:ins w:id="3034" w:author="Javier Quintana Pérez" w:date="2022-11-07T15:16:00Z"/>
                    <w:rFonts w:ascii="Source Sans Pro" w:hAnsi="Source Sans Pro"/>
                  </w:rPr>
                </w:rPrChange>
              </w:rPr>
            </w:pPr>
          </w:p>
        </w:tc>
        <w:tc>
          <w:tcPr>
            <w:tcW w:w="673" w:type="pct"/>
            <w:shd w:val="clear" w:color="auto" w:fill="auto"/>
          </w:tcPr>
          <w:p w:rsidR="008944D0" w:rsidRPr="0096581D" w:rsidRDefault="008944D0" w:rsidP="00537BBF">
            <w:pPr>
              <w:jc w:val="center"/>
              <w:rPr>
                <w:ins w:id="3035" w:author="Javier Quintana Pérez" w:date="2022-11-07T15:16:00Z"/>
                <w:rFonts w:ascii="Source Sans Pro" w:hAnsi="Source Sans Pro"/>
                <w:sz w:val="21"/>
                <w:szCs w:val="21"/>
                <w:rPrChange w:id="3036" w:author="Javier Quintana Pérez" w:date="2022-12-01T17:09:00Z">
                  <w:rPr>
                    <w:ins w:id="3037" w:author="Javier Quintana Pérez" w:date="2022-11-07T15:16:00Z"/>
                    <w:rFonts w:ascii="Source Sans Pro" w:hAnsi="Source Sans Pro"/>
                  </w:rPr>
                </w:rPrChange>
              </w:rPr>
            </w:pPr>
          </w:p>
        </w:tc>
      </w:tr>
      <w:tr w:rsidR="00226750" w:rsidRPr="0096581D" w:rsidTr="00537BBF">
        <w:trPr>
          <w:jc w:val="center"/>
          <w:ins w:id="3038" w:author="Javier Quintana Pérez" w:date="2022-11-07T15:16:00Z"/>
        </w:trPr>
        <w:tc>
          <w:tcPr>
            <w:tcW w:w="3589" w:type="pct"/>
            <w:shd w:val="clear" w:color="auto" w:fill="auto"/>
          </w:tcPr>
          <w:p w:rsidR="008944D0" w:rsidRPr="0096581D" w:rsidRDefault="00D919CB" w:rsidP="00537BBF">
            <w:pPr>
              <w:tabs>
                <w:tab w:val="clear" w:pos="567"/>
              </w:tabs>
              <w:spacing w:line="240" w:lineRule="auto"/>
              <w:rPr>
                <w:ins w:id="3039" w:author="Javier Quintana Pérez" w:date="2022-11-07T15:16:00Z"/>
                <w:rFonts w:ascii="Source Sans Pro" w:hAnsi="Source Sans Pro"/>
                <w:sz w:val="21"/>
                <w:szCs w:val="21"/>
                <w:rPrChange w:id="3040" w:author="Javier Quintana Pérez" w:date="2022-12-01T17:09:00Z">
                  <w:rPr>
                    <w:ins w:id="3041" w:author="Javier Quintana Pérez" w:date="2022-11-07T15:16:00Z"/>
                    <w:rFonts w:ascii="Source Sans Pro" w:hAnsi="Source Sans Pro"/>
                  </w:rPr>
                </w:rPrChange>
              </w:rPr>
            </w:pPr>
            <w:ins w:id="3042" w:author="Javier Quintana Pérez" w:date="2022-11-07T15:16:00Z">
              <w:r w:rsidRPr="00D919CB">
                <w:rPr>
                  <w:rFonts w:ascii="Source Sans Pro" w:hAnsi="Source Sans Pro"/>
                  <w:sz w:val="21"/>
                  <w:szCs w:val="21"/>
                  <w:rPrChange w:id="3043" w:author="Javier Quintana Pérez" w:date="2022-12-01T17:09:00Z">
                    <w:rPr>
                      <w:rFonts w:ascii="Source Sans Pro" w:hAnsi="Source Sans Pro"/>
                      <w:color w:val="0000FF"/>
                      <w:u w:val="single"/>
                    </w:rPr>
                  </w:rPrChange>
                </w:rPr>
                <w:t>Para los aceros soldables de especial ductilidad, ¿se dispones de los informes o actas de los ensayos de fatiga y de carga cíclica?</w:t>
              </w:r>
            </w:ins>
          </w:p>
        </w:tc>
        <w:tc>
          <w:tcPr>
            <w:tcW w:w="738" w:type="pct"/>
            <w:shd w:val="clear" w:color="auto" w:fill="auto"/>
          </w:tcPr>
          <w:p w:rsidR="008944D0" w:rsidRPr="0096581D" w:rsidRDefault="008944D0" w:rsidP="00537BBF">
            <w:pPr>
              <w:jc w:val="center"/>
              <w:rPr>
                <w:ins w:id="3044" w:author="Javier Quintana Pérez" w:date="2022-11-07T15:16:00Z"/>
                <w:rFonts w:ascii="Source Sans Pro" w:hAnsi="Source Sans Pro"/>
                <w:sz w:val="21"/>
                <w:szCs w:val="21"/>
                <w:rPrChange w:id="3045" w:author="Javier Quintana Pérez" w:date="2022-12-01T17:09:00Z">
                  <w:rPr>
                    <w:ins w:id="3046" w:author="Javier Quintana Pérez" w:date="2022-11-07T15:16:00Z"/>
                    <w:rFonts w:ascii="Source Sans Pro" w:hAnsi="Source Sans Pro"/>
                  </w:rPr>
                </w:rPrChange>
              </w:rPr>
            </w:pPr>
          </w:p>
        </w:tc>
        <w:tc>
          <w:tcPr>
            <w:tcW w:w="673" w:type="pct"/>
            <w:shd w:val="clear" w:color="auto" w:fill="auto"/>
          </w:tcPr>
          <w:p w:rsidR="008944D0" w:rsidRPr="0096581D" w:rsidRDefault="008944D0" w:rsidP="00537BBF">
            <w:pPr>
              <w:jc w:val="center"/>
              <w:rPr>
                <w:ins w:id="3047" w:author="Javier Quintana Pérez" w:date="2022-11-07T15:16:00Z"/>
                <w:rFonts w:ascii="Source Sans Pro" w:hAnsi="Source Sans Pro"/>
                <w:sz w:val="21"/>
                <w:szCs w:val="21"/>
                <w:rPrChange w:id="3048" w:author="Javier Quintana Pérez" w:date="2022-12-01T17:09:00Z">
                  <w:rPr>
                    <w:ins w:id="3049" w:author="Javier Quintana Pérez" w:date="2022-11-07T15:16:00Z"/>
                    <w:rFonts w:ascii="Source Sans Pro" w:hAnsi="Source Sans Pro"/>
                  </w:rPr>
                </w:rPrChange>
              </w:rPr>
            </w:pPr>
          </w:p>
        </w:tc>
      </w:tr>
      <w:tr w:rsidR="00226750" w:rsidRPr="0096581D" w:rsidTr="00537BBF">
        <w:trPr>
          <w:jc w:val="center"/>
          <w:ins w:id="3050" w:author="Javier Quintana Pérez" w:date="2022-11-07T15:16:00Z"/>
        </w:trPr>
        <w:tc>
          <w:tcPr>
            <w:tcW w:w="3589" w:type="pct"/>
            <w:shd w:val="clear" w:color="auto" w:fill="auto"/>
          </w:tcPr>
          <w:p w:rsidR="008944D0" w:rsidRPr="0096581D" w:rsidRDefault="00D919CB" w:rsidP="00537BBF">
            <w:pPr>
              <w:tabs>
                <w:tab w:val="clear" w:pos="567"/>
              </w:tabs>
              <w:autoSpaceDE w:val="0"/>
              <w:autoSpaceDN w:val="0"/>
              <w:adjustRightInd w:val="0"/>
              <w:spacing w:line="240" w:lineRule="auto"/>
              <w:rPr>
                <w:ins w:id="3051" w:author="Javier Quintana Pérez" w:date="2022-11-07T15:16:00Z"/>
                <w:rFonts w:ascii="Source Sans Pro" w:hAnsi="Source Sans Pro"/>
                <w:sz w:val="21"/>
                <w:szCs w:val="21"/>
                <w:rPrChange w:id="3052" w:author="Javier Quintana Pérez" w:date="2022-12-01T17:09:00Z">
                  <w:rPr>
                    <w:ins w:id="3053" w:author="Javier Quintana Pérez" w:date="2022-11-07T15:16:00Z"/>
                    <w:rFonts w:ascii="Source Sans Pro" w:hAnsi="Source Sans Pro"/>
                  </w:rPr>
                </w:rPrChange>
              </w:rPr>
            </w:pPr>
            <w:ins w:id="3054" w:author="Javier Quintana Pérez" w:date="2022-11-07T15:16:00Z">
              <w:r w:rsidRPr="00D919CB">
                <w:rPr>
                  <w:rFonts w:ascii="Source Sans Pro" w:hAnsi="Source Sans Pro"/>
                  <w:sz w:val="21"/>
                  <w:szCs w:val="21"/>
                  <w:rPrChange w:id="3055" w:author="Javier Quintana Pérez" w:date="2022-12-01T17:09:00Z">
                    <w:rPr>
                      <w:rFonts w:ascii="Source Sans Pro" w:hAnsi="Source Sans Pro"/>
                      <w:color w:val="0000FF"/>
                      <w:u w:val="single"/>
                    </w:rPr>
                  </w:rPrChange>
                </w:rPr>
                <w:t>Cuando el fabricante garantice las características de adherencia mediante el ensayo de la viga contemplado en el apartado 34.2 del CodE, ¿presenta un certificado de homologación de adherencia, con una antigüedad inferior a 36 meses desde la fecha de fabricación del acero?</w:t>
              </w:r>
            </w:ins>
          </w:p>
        </w:tc>
        <w:tc>
          <w:tcPr>
            <w:tcW w:w="738" w:type="pct"/>
            <w:shd w:val="clear" w:color="auto" w:fill="auto"/>
          </w:tcPr>
          <w:p w:rsidR="008944D0" w:rsidRPr="0096581D" w:rsidRDefault="008944D0" w:rsidP="00537BBF">
            <w:pPr>
              <w:jc w:val="center"/>
              <w:rPr>
                <w:ins w:id="3056" w:author="Javier Quintana Pérez" w:date="2022-11-07T15:16:00Z"/>
                <w:rFonts w:ascii="Source Sans Pro" w:hAnsi="Source Sans Pro"/>
                <w:sz w:val="21"/>
                <w:szCs w:val="21"/>
                <w:rPrChange w:id="3057" w:author="Javier Quintana Pérez" w:date="2022-12-01T17:09:00Z">
                  <w:rPr>
                    <w:ins w:id="3058" w:author="Javier Quintana Pérez" w:date="2022-11-07T15:16:00Z"/>
                    <w:rFonts w:ascii="Source Sans Pro" w:hAnsi="Source Sans Pro"/>
                  </w:rPr>
                </w:rPrChange>
              </w:rPr>
            </w:pPr>
          </w:p>
        </w:tc>
        <w:tc>
          <w:tcPr>
            <w:tcW w:w="673" w:type="pct"/>
            <w:shd w:val="clear" w:color="auto" w:fill="auto"/>
          </w:tcPr>
          <w:p w:rsidR="008944D0" w:rsidRPr="0096581D" w:rsidRDefault="008944D0" w:rsidP="00537BBF">
            <w:pPr>
              <w:jc w:val="center"/>
              <w:rPr>
                <w:ins w:id="3059" w:author="Javier Quintana Pérez" w:date="2022-11-07T15:16:00Z"/>
                <w:rFonts w:ascii="Source Sans Pro" w:hAnsi="Source Sans Pro"/>
                <w:sz w:val="21"/>
                <w:szCs w:val="21"/>
                <w:rPrChange w:id="3060" w:author="Javier Quintana Pérez" w:date="2022-12-01T17:09:00Z">
                  <w:rPr>
                    <w:ins w:id="3061" w:author="Javier Quintana Pérez" w:date="2022-11-07T15:16:00Z"/>
                    <w:rFonts w:ascii="Source Sans Pro" w:hAnsi="Source Sans Pro"/>
                  </w:rPr>
                </w:rPrChange>
              </w:rPr>
            </w:pPr>
          </w:p>
        </w:tc>
      </w:tr>
      <w:tr w:rsidR="00226750" w:rsidRPr="0096581D" w:rsidTr="00537BBF">
        <w:trPr>
          <w:jc w:val="center"/>
          <w:ins w:id="3062" w:author="Javier Quintana Pérez" w:date="2022-11-07T15:16:00Z"/>
        </w:trPr>
        <w:tc>
          <w:tcPr>
            <w:tcW w:w="3589" w:type="pct"/>
            <w:shd w:val="clear" w:color="auto" w:fill="auto"/>
          </w:tcPr>
          <w:p w:rsidR="008944D0" w:rsidRPr="0096581D" w:rsidRDefault="00D919CB" w:rsidP="00537BBF">
            <w:pPr>
              <w:tabs>
                <w:tab w:val="clear" w:pos="567"/>
              </w:tabs>
              <w:spacing w:line="240" w:lineRule="auto"/>
              <w:jc w:val="left"/>
              <w:rPr>
                <w:ins w:id="3063" w:author="Javier Quintana Pérez" w:date="2022-11-07T15:16:00Z"/>
                <w:rFonts w:ascii="Source Sans Pro" w:hAnsi="Source Sans Pro"/>
                <w:sz w:val="21"/>
                <w:szCs w:val="21"/>
                <w:rPrChange w:id="3064" w:author="Javier Quintana Pérez" w:date="2022-12-01T17:09:00Z">
                  <w:rPr>
                    <w:ins w:id="3065" w:author="Javier Quintana Pérez" w:date="2022-11-07T15:16:00Z"/>
                    <w:rFonts w:ascii="Source Sans Pro" w:hAnsi="Source Sans Pro"/>
                  </w:rPr>
                </w:rPrChange>
              </w:rPr>
            </w:pPr>
            <w:ins w:id="3066" w:author="Javier Quintana Pérez" w:date="2022-11-07T15:16:00Z">
              <w:r w:rsidRPr="00D919CB">
                <w:rPr>
                  <w:rFonts w:ascii="Source Sans Pro" w:hAnsi="Source Sans Pro"/>
                  <w:sz w:val="21"/>
                  <w:szCs w:val="21"/>
                  <w:rPrChange w:id="3067" w:author="Javier Quintana Pérez" w:date="2022-12-01T17:09:00Z">
                    <w:rPr>
                      <w:rFonts w:ascii="Source Sans Pro" w:hAnsi="Source Sans Pro"/>
                      <w:color w:val="0000FF"/>
                      <w:u w:val="single"/>
                    </w:rPr>
                  </w:rPrChange>
                </w:rPr>
                <w:t>En el caso de comprobarse la adherencia mediante la geometría de corrugas o grafilas, el área proyectada de las corrugas (f</w:t>
              </w:r>
              <w:r w:rsidRPr="00D919CB">
                <w:rPr>
                  <w:rFonts w:ascii="Source Sans Pro" w:hAnsi="Source Sans Pro"/>
                  <w:sz w:val="21"/>
                  <w:szCs w:val="21"/>
                  <w:vertAlign w:val="subscript"/>
                  <w:rPrChange w:id="3068" w:author="Javier Quintana Pérez" w:date="2022-12-01T17:09:00Z">
                    <w:rPr>
                      <w:rFonts w:ascii="Source Sans Pro" w:hAnsi="Source Sans Pro"/>
                      <w:color w:val="0000FF"/>
                      <w:u w:val="single"/>
                      <w:vertAlign w:val="subscript"/>
                    </w:rPr>
                  </w:rPrChange>
                </w:rPr>
                <w:t>R</w:t>
              </w:r>
              <w:r w:rsidRPr="00D919CB">
                <w:rPr>
                  <w:rFonts w:ascii="Source Sans Pro" w:hAnsi="Source Sans Pro"/>
                  <w:sz w:val="21"/>
                  <w:szCs w:val="21"/>
                  <w:rPrChange w:id="3069" w:author="Javier Quintana Pérez" w:date="2022-12-01T17:09:00Z">
                    <w:rPr>
                      <w:rFonts w:ascii="Source Sans Pro" w:hAnsi="Source Sans Pro"/>
                      <w:color w:val="0000FF"/>
                      <w:u w:val="single"/>
                    </w:rPr>
                  </w:rPrChange>
                </w:rPr>
                <w:t>) o, en su caso, de las grafilas (f</w:t>
              </w:r>
              <w:r w:rsidRPr="00D919CB">
                <w:rPr>
                  <w:rFonts w:ascii="Source Sans Pro" w:hAnsi="Source Sans Pro"/>
                  <w:sz w:val="21"/>
                  <w:szCs w:val="21"/>
                  <w:vertAlign w:val="subscript"/>
                  <w:rPrChange w:id="3070" w:author="Javier Quintana Pérez" w:date="2022-12-01T17:09:00Z">
                    <w:rPr>
                      <w:rFonts w:ascii="Source Sans Pro" w:hAnsi="Source Sans Pro"/>
                      <w:color w:val="0000FF"/>
                      <w:u w:val="single"/>
                      <w:vertAlign w:val="subscript"/>
                    </w:rPr>
                  </w:rPrChange>
                </w:rPr>
                <w:t>p</w:t>
              </w:r>
              <w:r w:rsidRPr="00D919CB">
                <w:rPr>
                  <w:rFonts w:ascii="Source Sans Pro" w:hAnsi="Source Sans Pro"/>
                  <w:sz w:val="21"/>
                  <w:szCs w:val="21"/>
                  <w:rPrChange w:id="3071" w:author="Javier Quintana Pérez" w:date="2022-12-01T17:09:00Z">
                    <w:rPr>
                      <w:rFonts w:ascii="Source Sans Pro" w:hAnsi="Source Sans Pro"/>
                      <w:color w:val="0000FF"/>
                      <w:u w:val="single"/>
                    </w:rPr>
                  </w:rPrChange>
                </w:rPr>
                <w:t>) determinada según UNE-EN ISO 15630-1 deberá cumplir las condiciones de la tabla 34.2.f</w:t>
              </w:r>
            </w:ins>
          </w:p>
        </w:tc>
        <w:tc>
          <w:tcPr>
            <w:tcW w:w="738" w:type="pct"/>
            <w:shd w:val="clear" w:color="auto" w:fill="auto"/>
          </w:tcPr>
          <w:p w:rsidR="008944D0" w:rsidRPr="0096581D" w:rsidRDefault="008944D0" w:rsidP="00537BBF">
            <w:pPr>
              <w:jc w:val="center"/>
              <w:rPr>
                <w:ins w:id="3072" w:author="Javier Quintana Pérez" w:date="2022-11-07T15:16:00Z"/>
                <w:rFonts w:ascii="Source Sans Pro" w:hAnsi="Source Sans Pro"/>
                <w:sz w:val="21"/>
                <w:szCs w:val="21"/>
                <w:rPrChange w:id="3073" w:author="Javier Quintana Pérez" w:date="2022-12-01T17:09:00Z">
                  <w:rPr>
                    <w:ins w:id="3074" w:author="Javier Quintana Pérez" w:date="2022-11-07T15:16:00Z"/>
                    <w:rFonts w:ascii="Source Sans Pro" w:hAnsi="Source Sans Pro"/>
                  </w:rPr>
                </w:rPrChange>
              </w:rPr>
            </w:pPr>
          </w:p>
        </w:tc>
        <w:tc>
          <w:tcPr>
            <w:tcW w:w="673" w:type="pct"/>
            <w:shd w:val="clear" w:color="auto" w:fill="auto"/>
          </w:tcPr>
          <w:p w:rsidR="008944D0" w:rsidRPr="0096581D" w:rsidRDefault="008944D0" w:rsidP="00537BBF">
            <w:pPr>
              <w:jc w:val="center"/>
              <w:rPr>
                <w:ins w:id="3075" w:author="Javier Quintana Pérez" w:date="2022-11-07T15:16:00Z"/>
                <w:rFonts w:ascii="Source Sans Pro" w:hAnsi="Source Sans Pro"/>
                <w:sz w:val="21"/>
                <w:szCs w:val="21"/>
                <w:rPrChange w:id="3076" w:author="Javier Quintana Pérez" w:date="2022-12-01T17:09:00Z">
                  <w:rPr>
                    <w:ins w:id="3077" w:author="Javier Quintana Pérez" w:date="2022-11-07T15:16:00Z"/>
                    <w:rFonts w:ascii="Source Sans Pro" w:hAnsi="Source Sans Pro"/>
                  </w:rPr>
                </w:rPrChange>
              </w:rPr>
            </w:pPr>
          </w:p>
        </w:tc>
      </w:tr>
      <w:tr w:rsidR="00B30671" w:rsidRPr="0096581D" w:rsidTr="0096581D">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078" w:author="Javier Quintana Pérez" w:date="2022-12-01T17:09: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3079" w:author="Javier Quintana Pérez" w:date="2022-11-08T10:21:00Z"/>
          <w:trPrChange w:id="3080" w:author="Javier Quintana Pérez" w:date="2022-12-01T17:09:00Z">
            <w:trPr>
              <w:jc w:val="center"/>
            </w:trPr>
          </w:trPrChange>
        </w:trPr>
        <w:tc>
          <w:tcPr>
            <w:tcW w:w="3589" w:type="pct"/>
            <w:tcBorders>
              <w:bottom w:val="single" w:sz="4" w:space="0" w:color="auto"/>
            </w:tcBorders>
            <w:shd w:val="clear" w:color="auto" w:fill="auto"/>
            <w:tcPrChange w:id="3081" w:author="Javier Quintana Pérez" w:date="2022-12-01T17:09:00Z">
              <w:tcPr>
                <w:tcW w:w="3589" w:type="pct"/>
                <w:shd w:val="clear" w:color="auto" w:fill="auto"/>
              </w:tcPr>
            </w:tcPrChange>
          </w:tcPr>
          <w:p w:rsidR="00CE528E" w:rsidRPr="0096581D" w:rsidRDefault="00D919CB" w:rsidP="00537BBF">
            <w:pPr>
              <w:tabs>
                <w:tab w:val="clear" w:pos="567"/>
              </w:tabs>
              <w:spacing w:line="240" w:lineRule="auto"/>
              <w:jc w:val="left"/>
              <w:rPr>
                <w:ins w:id="3082" w:author="Javier Quintana Pérez" w:date="2022-11-08T10:21:00Z"/>
                <w:rFonts w:ascii="Source Sans Pro" w:hAnsi="Source Sans Pro"/>
                <w:color w:val="000000" w:themeColor="text1"/>
                <w:sz w:val="21"/>
                <w:szCs w:val="21"/>
                <w:rPrChange w:id="3083" w:author="Javier Quintana Pérez" w:date="2022-12-01T17:09:00Z">
                  <w:rPr>
                    <w:ins w:id="3084" w:author="Javier Quintana Pérez" w:date="2022-11-08T10:21:00Z"/>
                    <w:rFonts w:ascii="Source Sans Pro" w:hAnsi="Source Sans Pro"/>
                    <w:color w:val="FF0000"/>
                  </w:rPr>
                </w:rPrChange>
              </w:rPr>
            </w:pPr>
            <w:ins w:id="3085" w:author="Javier Quintana Pérez" w:date="2022-11-13T20:00:00Z">
              <w:r w:rsidRPr="00D919CB">
                <w:rPr>
                  <w:rFonts w:ascii="Source Sans Pro" w:hAnsi="Source Sans Pro"/>
                  <w:color w:val="000000" w:themeColor="text1"/>
                  <w:sz w:val="21"/>
                  <w:szCs w:val="21"/>
                  <w:rPrChange w:id="3086" w:author="Javier Quintana Pérez" w:date="2022-12-01T17:09:00Z">
                    <w:rPr>
                      <w:rFonts w:ascii="Source Sans Pro" w:hAnsi="Source Sans Pro"/>
                      <w:color w:val="0000FF"/>
                      <w:u w:val="single"/>
                    </w:rPr>
                  </w:rPrChange>
                </w:rPr>
                <w:t>¿Presentan certificado</w:t>
              </w:r>
            </w:ins>
            <w:ins w:id="3087" w:author="Javier Quintana Pérez" w:date="2022-11-13T20:03:00Z">
              <w:r w:rsidRPr="00D919CB">
                <w:rPr>
                  <w:rFonts w:ascii="Source Sans Pro" w:hAnsi="Source Sans Pro"/>
                  <w:color w:val="000000" w:themeColor="text1"/>
                  <w:sz w:val="21"/>
                  <w:szCs w:val="21"/>
                  <w:rPrChange w:id="3088" w:author="Javier Quintana Pérez" w:date="2022-12-01T17:09:00Z">
                    <w:rPr>
                      <w:rFonts w:ascii="Source Sans Pro" w:hAnsi="Source Sans Pro"/>
                      <w:color w:val="FF0000"/>
                      <w:u w:val="single"/>
                    </w:rPr>
                  </w:rPrChange>
                </w:rPr>
                <w:t xml:space="preserve"> durante el </w:t>
              </w:r>
            </w:ins>
            <w:ins w:id="3089" w:author="Javier Quintana Pérez" w:date="2022-11-13T20:00:00Z">
              <w:r w:rsidRPr="00D919CB">
                <w:rPr>
                  <w:rFonts w:ascii="Source Sans Pro" w:hAnsi="Source Sans Pro"/>
                  <w:color w:val="000000" w:themeColor="text1"/>
                  <w:sz w:val="21"/>
                  <w:szCs w:val="21"/>
                  <w:rPrChange w:id="3090" w:author="Javier Quintana Pérez" w:date="2022-12-01T17:09:00Z">
                    <w:rPr>
                      <w:rFonts w:ascii="Source Sans Pro" w:hAnsi="Source Sans Pro"/>
                      <w:color w:val="0000FF"/>
                      <w:u w:val="single"/>
                    </w:rPr>
                  </w:rPrChange>
                </w:rPr>
                <w:t>suministro según el Ane</w:t>
              </w:r>
            </w:ins>
            <w:ins w:id="3091" w:author="Javier Quintana Pérez" w:date="2022-11-13T20:02:00Z">
              <w:r w:rsidRPr="00D919CB">
                <w:rPr>
                  <w:rFonts w:ascii="Source Sans Pro" w:hAnsi="Source Sans Pro"/>
                  <w:color w:val="000000" w:themeColor="text1"/>
                  <w:sz w:val="21"/>
                  <w:szCs w:val="21"/>
                  <w:rPrChange w:id="3092" w:author="Javier Quintana Pérez" w:date="2022-12-01T17:09:00Z">
                    <w:rPr>
                      <w:rFonts w:ascii="Source Sans Pro" w:hAnsi="Source Sans Pro"/>
                      <w:color w:val="FF0000"/>
                      <w:u w:val="single"/>
                    </w:rPr>
                  </w:rPrChange>
                </w:rPr>
                <w:t>j</w:t>
              </w:r>
            </w:ins>
            <w:ins w:id="3093" w:author="Javier Quintana Pérez" w:date="2022-11-13T20:00:00Z">
              <w:r w:rsidRPr="00D919CB">
                <w:rPr>
                  <w:rFonts w:ascii="Source Sans Pro" w:hAnsi="Source Sans Pro"/>
                  <w:color w:val="000000" w:themeColor="text1"/>
                  <w:sz w:val="21"/>
                  <w:szCs w:val="21"/>
                  <w:rPrChange w:id="3094" w:author="Javier Quintana Pérez" w:date="2022-12-01T17:09:00Z">
                    <w:rPr>
                      <w:rFonts w:ascii="Source Sans Pro" w:hAnsi="Source Sans Pro"/>
                      <w:color w:val="0000FF"/>
                      <w:u w:val="single"/>
                    </w:rPr>
                  </w:rPrChange>
                </w:rPr>
                <w:t>o 4</w:t>
              </w:r>
            </w:ins>
            <w:ins w:id="3095" w:author="Javier Quintana Pérez" w:date="2022-11-13T20:03:00Z">
              <w:r w:rsidRPr="00D919CB">
                <w:rPr>
                  <w:rFonts w:ascii="Source Sans Pro" w:hAnsi="Source Sans Pro"/>
                  <w:color w:val="000000" w:themeColor="text1"/>
                  <w:sz w:val="21"/>
                  <w:szCs w:val="21"/>
                  <w:rPrChange w:id="3096" w:author="Javier Quintana Pérez" w:date="2022-12-01T17:09:00Z">
                    <w:rPr>
                      <w:rFonts w:ascii="Source Sans Pro" w:hAnsi="Source Sans Pro"/>
                      <w:color w:val="FF0000"/>
                      <w:u w:val="single"/>
                    </w:rPr>
                  </w:rPrChange>
                </w:rPr>
                <w:t>.2</w:t>
              </w:r>
            </w:ins>
            <w:ins w:id="3097" w:author="Javier Quintana Pérez" w:date="2022-11-13T20:00:00Z">
              <w:r w:rsidRPr="00D919CB">
                <w:rPr>
                  <w:rFonts w:ascii="Source Sans Pro" w:hAnsi="Source Sans Pro"/>
                  <w:color w:val="000000" w:themeColor="text1"/>
                  <w:sz w:val="21"/>
                  <w:szCs w:val="21"/>
                  <w:rPrChange w:id="3098" w:author="Javier Quintana Pérez" w:date="2022-12-01T17:09:00Z">
                    <w:rPr>
                      <w:rFonts w:ascii="Source Sans Pro" w:hAnsi="Source Sans Pro"/>
                      <w:color w:val="0000FF"/>
                      <w:u w:val="single"/>
                    </w:rPr>
                  </w:rPrChange>
                </w:rPr>
                <w:t xml:space="preserve"> del CodE?</w:t>
              </w:r>
            </w:ins>
          </w:p>
        </w:tc>
        <w:tc>
          <w:tcPr>
            <w:tcW w:w="738" w:type="pct"/>
            <w:shd w:val="clear" w:color="auto" w:fill="auto"/>
            <w:tcPrChange w:id="3099" w:author="Javier Quintana Pérez" w:date="2022-12-01T17:09:00Z">
              <w:tcPr>
                <w:tcW w:w="738" w:type="pct"/>
                <w:shd w:val="clear" w:color="auto" w:fill="auto"/>
              </w:tcPr>
            </w:tcPrChange>
          </w:tcPr>
          <w:p w:rsidR="00CE528E" w:rsidRPr="0096581D" w:rsidRDefault="00CE528E" w:rsidP="00537BBF">
            <w:pPr>
              <w:jc w:val="center"/>
              <w:rPr>
                <w:ins w:id="3100" w:author="Javier Quintana Pérez" w:date="2022-11-08T10:21:00Z"/>
                <w:rFonts w:ascii="Source Sans Pro" w:hAnsi="Source Sans Pro"/>
                <w:color w:val="000000" w:themeColor="text1"/>
                <w:sz w:val="21"/>
                <w:szCs w:val="21"/>
                <w:rPrChange w:id="3101" w:author="Javier Quintana Pérez" w:date="2022-12-01T17:09:00Z">
                  <w:rPr>
                    <w:ins w:id="3102" w:author="Javier Quintana Pérez" w:date="2022-11-08T10:21:00Z"/>
                    <w:rFonts w:ascii="Source Sans Pro" w:hAnsi="Source Sans Pro"/>
                    <w:color w:val="FF0000"/>
                  </w:rPr>
                </w:rPrChange>
              </w:rPr>
            </w:pPr>
          </w:p>
        </w:tc>
        <w:tc>
          <w:tcPr>
            <w:tcW w:w="673" w:type="pct"/>
            <w:shd w:val="clear" w:color="auto" w:fill="auto"/>
            <w:tcPrChange w:id="3103" w:author="Javier Quintana Pérez" w:date="2022-12-01T17:09:00Z">
              <w:tcPr>
                <w:tcW w:w="673" w:type="pct"/>
                <w:shd w:val="clear" w:color="auto" w:fill="auto"/>
              </w:tcPr>
            </w:tcPrChange>
          </w:tcPr>
          <w:p w:rsidR="00CE528E" w:rsidRPr="0096581D" w:rsidRDefault="00CE528E" w:rsidP="00537BBF">
            <w:pPr>
              <w:jc w:val="center"/>
              <w:rPr>
                <w:ins w:id="3104" w:author="Javier Quintana Pérez" w:date="2022-11-08T10:21:00Z"/>
                <w:rFonts w:ascii="Source Sans Pro" w:hAnsi="Source Sans Pro"/>
                <w:color w:val="000000" w:themeColor="text1"/>
                <w:sz w:val="21"/>
                <w:szCs w:val="21"/>
                <w:rPrChange w:id="3105" w:author="Javier Quintana Pérez" w:date="2022-12-01T17:09:00Z">
                  <w:rPr>
                    <w:ins w:id="3106" w:author="Javier Quintana Pérez" w:date="2022-11-08T10:21:00Z"/>
                    <w:rFonts w:ascii="Source Sans Pro" w:hAnsi="Source Sans Pro"/>
                    <w:color w:val="FF0000"/>
                  </w:rPr>
                </w:rPrChange>
              </w:rPr>
            </w:pPr>
          </w:p>
        </w:tc>
      </w:tr>
      <w:tr w:rsidR="00B30671" w:rsidRPr="0096581D" w:rsidTr="0096581D">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107" w:author="Javier Quintana Pérez" w:date="2022-12-01T17:09: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3108" w:author="Javier Quintana Pérez" w:date="2022-11-13T20:02:00Z"/>
          <w:trPrChange w:id="3109" w:author="Javier Quintana Pérez" w:date="2022-12-01T17:09:00Z">
            <w:trPr>
              <w:jc w:val="center"/>
            </w:trPr>
          </w:trPrChange>
        </w:trPr>
        <w:tc>
          <w:tcPr>
            <w:tcW w:w="3589" w:type="pct"/>
            <w:tcBorders>
              <w:bottom w:val="single" w:sz="4" w:space="0" w:color="auto"/>
            </w:tcBorders>
            <w:shd w:val="clear" w:color="auto" w:fill="auto"/>
            <w:tcPrChange w:id="3110" w:author="Javier Quintana Pérez" w:date="2022-12-01T17:09:00Z">
              <w:tcPr>
                <w:tcW w:w="3589" w:type="pct"/>
                <w:shd w:val="clear" w:color="auto" w:fill="auto"/>
              </w:tcPr>
            </w:tcPrChange>
          </w:tcPr>
          <w:p w:rsidR="0029470F" w:rsidRPr="0096581D" w:rsidRDefault="00D919CB" w:rsidP="0029470F">
            <w:pPr>
              <w:tabs>
                <w:tab w:val="clear" w:pos="567"/>
              </w:tabs>
              <w:spacing w:line="240" w:lineRule="auto"/>
              <w:jc w:val="left"/>
              <w:rPr>
                <w:ins w:id="3111" w:author="Javier Quintana Pérez" w:date="2022-11-13T20:02:00Z"/>
                <w:rFonts w:ascii="Source Sans Pro" w:hAnsi="Source Sans Pro"/>
                <w:color w:val="000000" w:themeColor="text1"/>
                <w:sz w:val="21"/>
                <w:szCs w:val="21"/>
                <w:rPrChange w:id="3112" w:author="Javier Quintana Pérez" w:date="2022-12-01T17:09:00Z">
                  <w:rPr>
                    <w:ins w:id="3113" w:author="Javier Quintana Pérez" w:date="2022-11-13T20:02:00Z"/>
                    <w:rFonts w:ascii="Source Sans Pro" w:hAnsi="Source Sans Pro"/>
                    <w:color w:val="FF0000"/>
                  </w:rPr>
                </w:rPrChange>
              </w:rPr>
            </w:pPr>
            <w:ins w:id="3114" w:author="Javier Quintana Pérez" w:date="2022-11-13T20:02:00Z">
              <w:r w:rsidRPr="00D919CB">
                <w:rPr>
                  <w:rFonts w:ascii="Source Sans Pro" w:hAnsi="Source Sans Pro"/>
                  <w:color w:val="000000" w:themeColor="text1"/>
                  <w:sz w:val="21"/>
                  <w:szCs w:val="21"/>
                  <w:rPrChange w:id="3115" w:author="Javier Quintana Pérez" w:date="2022-12-01T17:09:00Z">
                    <w:rPr>
                      <w:rFonts w:ascii="Source Sans Pro" w:hAnsi="Source Sans Pro"/>
                      <w:color w:val="FF0000"/>
                      <w:u w:val="single"/>
                    </w:rPr>
                  </w:rPrChange>
                </w:rPr>
                <w:t xml:space="preserve">¿Presentan certificado </w:t>
              </w:r>
            </w:ins>
            <w:ins w:id="3116" w:author="Javier Quintana Pérez" w:date="2022-11-13T20:03:00Z">
              <w:r w:rsidRPr="00D919CB">
                <w:rPr>
                  <w:rFonts w:ascii="Source Sans Pro" w:hAnsi="Source Sans Pro"/>
                  <w:color w:val="000000" w:themeColor="text1"/>
                  <w:sz w:val="21"/>
                  <w:szCs w:val="21"/>
                  <w:rPrChange w:id="3117" w:author="Javier Quintana Pérez" w:date="2022-12-01T17:09:00Z">
                    <w:rPr>
                      <w:rFonts w:ascii="Source Sans Pro" w:hAnsi="Source Sans Pro"/>
                      <w:color w:val="FF0000"/>
                      <w:u w:val="single"/>
                    </w:rPr>
                  </w:rPrChange>
                </w:rPr>
                <w:t xml:space="preserve">final </w:t>
              </w:r>
            </w:ins>
            <w:ins w:id="3118" w:author="Javier Quintana Pérez" w:date="2022-11-13T20:02:00Z">
              <w:r w:rsidRPr="00D919CB">
                <w:rPr>
                  <w:rFonts w:ascii="Source Sans Pro" w:hAnsi="Source Sans Pro"/>
                  <w:color w:val="000000" w:themeColor="text1"/>
                  <w:sz w:val="21"/>
                  <w:szCs w:val="21"/>
                  <w:rPrChange w:id="3119" w:author="Javier Quintana Pérez" w:date="2022-12-01T17:09:00Z">
                    <w:rPr>
                      <w:rFonts w:ascii="Source Sans Pro" w:hAnsi="Source Sans Pro"/>
                      <w:color w:val="FF0000"/>
                      <w:u w:val="single"/>
                    </w:rPr>
                  </w:rPrChange>
                </w:rPr>
                <w:t>de suministro según el Ane</w:t>
              </w:r>
            </w:ins>
            <w:ins w:id="3120" w:author="Javier Quintana Pérez" w:date="2022-11-13T20:03:00Z">
              <w:r w:rsidRPr="00D919CB">
                <w:rPr>
                  <w:rFonts w:ascii="Source Sans Pro" w:hAnsi="Source Sans Pro"/>
                  <w:color w:val="000000" w:themeColor="text1"/>
                  <w:sz w:val="21"/>
                  <w:szCs w:val="21"/>
                  <w:rPrChange w:id="3121" w:author="Javier Quintana Pérez" w:date="2022-12-01T17:09:00Z">
                    <w:rPr>
                      <w:rFonts w:ascii="Source Sans Pro" w:hAnsi="Source Sans Pro"/>
                      <w:color w:val="FF0000"/>
                      <w:u w:val="single"/>
                    </w:rPr>
                  </w:rPrChange>
                </w:rPr>
                <w:t>j</w:t>
              </w:r>
            </w:ins>
            <w:ins w:id="3122" w:author="Javier Quintana Pérez" w:date="2022-11-13T20:02:00Z">
              <w:r w:rsidRPr="00D919CB">
                <w:rPr>
                  <w:rFonts w:ascii="Source Sans Pro" w:hAnsi="Source Sans Pro"/>
                  <w:color w:val="000000" w:themeColor="text1"/>
                  <w:sz w:val="21"/>
                  <w:szCs w:val="21"/>
                  <w:rPrChange w:id="3123" w:author="Javier Quintana Pérez" w:date="2022-12-01T17:09:00Z">
                    <w:rPr>
                      <w:rFonts w:ascii="Source Sans Pro" w:hAnsi="Source Sans Pro"/>
                      <w:color w:val="FF0000"/>
                      <w:u w:val="single"/>
                    </w:rPr>
                  </w:rPrChange>
                </w:rPr>
                <w:t>o 4</w:t>
              </w:r>
            </w:ins>
            <w:ins w:id="3124" w:author="Javier Quintana Pérez" w:date="2022-11-13T20:03:00Z">
              <w:r w:rsidRPr="00D919CB">
                <w:rPr>
                  <w:rFonts w:ascii="Source Sans Pro" w:hAnsi="Source Sans Pro"/>
                  <w:color w:val="000000" w:themeColor="text1"/>
                  <w:sz w:val="21"/>
                  <w:szCs w:val="21"/>
                  <w:rPrChange w:id="3125" w:author="Javier Quintana Pérez" w:date="2022-12-01T17:09:00Z">
                    <w:rPr>
                      <w:rFonts w:ascii="Source Sans Pro" w:hAnsi="Source Sans Pro"/>
                      <w:color w:val="FF0000"/>
                      <w:u w:val="single"/>
                    </w:rPr>
                  </w:rPrChange>
                </w:rPr>
                <w:t>.3</w:t>
              </w:r>
            </w:ins>
            <w:ins w:id="3126" w:author="Javier Quintana Pérez" w:date="2022-11-13T20:02:00Z">
              <w:r w:rsidRPr="00D919CB">
                <w:rPr>
                  <w:rFonts w:ascii="Source Sans Pro" w:hAnsi="Source Sans Pro"/>
                  <w:color w:val="000000" w:themeColor="text1"/>
                  <w:sz w:val="21"/>
                  <w:szCs w:val="21"/>
                  <w:rPrChange w:id="3127" w:author="Javier Quintana Pérez" w:date="2022-12-01T17:09:00Z">
                    <w:rPr>
                      <w:rFonts w:ascii="Source Sans Pro" w:hAnsi="Source Sans Pro"/>
                      <w:color w:val="FF0000"/>
                      <w:u w:val="single"/>
                    </w:rPr>
                  </w:rPrChange>
                </w:rPr>
                <w:t xml:space="preserve"> del CodE?</w:t>
              </w:r>
            </w:ins>
          </w:p>
        </w:tc>
        <w:tc>
          <w:tcPr>
            <w:tcW w:w="738" w:type="pct"/>
            <w:shd w:val="clear" w:color="auto" w:fill="auto"/>
            <w:tcPrChange w:id="3128" w:author="Javier Quintana Pérez" w:date="2022-12-01T17:09:00Z">
              <w:tcPr>
                <w:tcW w:w="738" w:type="pct"/>
                <w:shd w:val="clear" w:color="auto" w:fill="auto"/>
              </w:tcPr>
            </w:tcPrChange>
          </w:tcPr>
          <w:p w:rsidR="0029470F" w:rsidRPr="0096581D" w:rsidRDefault="0029470F" w:rsidP="0029470F">
            <w:pPr>
              <w:jc w:val="center"/>
              <w:rPr>
                <w:ins w:id="3129" w:author="Javier Quintana Pérez" w:date="2022-11-13T20:02:00Z"/>
                <w:rFonts w:ascii="Source Sans Pro" w:hAnsi="Source Sans Pro"/>
                <w:color w:val="000000" w:themeColor="text1"/>
                <w:sz w:val="21"/>
                <w:szCs w:val="21"/>
                <w:rPrChange w:id="3130" w:author="Javier Quintana Pérez" w:date="2022-12-01T17:09:00Z">
                  <w:rPr>
                    <w:ins w:id="3131" w:author="Javier Quintana Pérez" w:date="2022-11-13T20:02:00Z"/>
                    <w:rFonts w:ascii="Source Sans Pro" w:hAnsi="Source Sans Pro"/>
                    <w:color w:val="FF0000"/>
                  </w:rPr>
                </w:rPrChange>
              </w:rPr>
            </w:pPr>
          </w:p>
        </w:tc>
        <w:tc>
          <w:tcPr>
            <w:tcW w:w="673" w:type="pct"/>
            <w:shd w:val="clear" w:color="auto" w:fill="auto"/>
            <w:tcPrChange w:id="3132" w:author="Javier Quintana Pérez" w:date="2022-12-01T17:09:00Z">
              <w:tcPr>
                <w:tcW w:w="673" w:type="pct"/>
                <w:shd w:val="clear" w:color="auto" w:fill="auto"/>
              </w:tcPr>
            </w:tcPrChange>
          </w:tcPr>
          <w:p w:rsidR="0029470F" w:rsidRPr="0096581D" w:rsidRDefault="0029470F" w:rsidP="0029470F">
            <w:pPr>
              <w:jc w:val="center"/>
              <w:rPr>
                <w:ins w:id="3133" w:author="Javier Quintana Pérez" w:date="2022-11-13T20:02:00Z"/>
                <w:rFonts w:ascii="Source Sans Pro" w:hAnsi="Source Sans Pro"/>
                <w:color w:val="000000" w:themeColor="text1"/>
                <w:sz w:val="21"/>
                <w:szCs w:val="21"/>
                <w:rPrChange w:id="3134" w:author="Javier Quintana Pérez" w:date="2022-12-01T17:09:00Z">
                  <w:rPr>
                    <w:ins w:id="3135" w:author="Javier Quintana Pérez" w:date="2022-11-13T20:02:00Z"/>
                    <w:rFonts w:ascii="Source Sans Pro" w:hAnsi="Source Sans Pro"/>
                    <w:color w:val="FF0000"/>
                  </w:rPr>
                </w:rPrChange>
              </w:rPr>
            </w:pPr>
          </w:p>
        </w:tc>
      </w:tr>
    </w:tbl>
    <w:p w:rsidR="00000000" w:rsidRDefault="00D919CB">
      <w:pPr>
        <w:pStyle w:val="Prrafodelista"/>
        <w:ind w:left="720"/>
        <w:rPr>
          <w:ins w:id="3136" w:author="mjsierra" w:date="2022-07-29T09:59:00Z"/>
          <w:rFonts w:ascii="Source Sans Pro" w:hAnsi="Source Sans Pro"/>
          <w:color w:val="000000" w:themeColor="text1"/>
          <w:rPrChange w:id="3137" w:author="Javier Quintana Pérez" w:date="2022-11-29T18:44:00Z">
            <w:rPr>
              <w:ins w:id="3138" w:author="mjsierra" w:date="2022-07-29T09:59:00Z"/>
              <w:rFonts w:ascii="Source Sans Pro" w:hAnsi="Source Sans Pro"/>
              <w:color w:val="0000FF"/>
            </w:rPr>
          </w:rPrChange>
        </w:rPr>
        <w:pPrChange w:id="3139" w:author="mjsierra" w:date="2022-07-29T09:59:00Z">
          <w:pPr>
            <w:pStyle w:val="Prrafodelista"/>
            <w:numPr>
              <w:numId w:val="42"/>
            </w:numPr>
            <w:ind w:left="720" w:hanging="360"/>
          </w:pPr>
        </w:pPrChange>
      </w:pPr>
      <w:ins w:id="3140" w:author="mjsierra" w:date="2022-07-29T09:59:00Z">
        <w:del w:id="3141" w:author="Javier Quintana Pérez" w:date="2022-11-07T15:16:00Z">
          <w:r w:rsidRPr="00D919CB">
            <w:rPr>
              <w:rFonts w:ascii="Source Sans Pro" w:hAnsi="Source Sans Pro"/>
              <w:color w:val="000000" w:themeColor="text1"/>
              <w:rPrChange w:id="3142" w:author="Javier Quintana Pérez" w:date="2022-11-29T18:44:00Z">
                <w:rPr>
                  <w:rFonts w:ascii="Source Sans Pro" w:hAnsi="Source Sans Pro"/>
                  <w:color w:val="0000FF"/>
                  <w:u w:val="single"/>
                </w:rPr>
              </w:rPrChange>
            </w:rPr>
            <w:delText>Preguntar suministro</w:delText>
          </w:r>
        </w:del>
      </w:ins>
    </w:p>
    <w:p w:rsidR="00000000" w:rsidRDefault="00D919CB">
      <w:pPr>
        <w:pStyle w:val="Textoindependiente"/>
        <w:ind w:left="720"/>
        <w:rPr>
          <w:rFonts w:ascii="Source Sans Pro" w:hAnsi="Source Sans Pro"/>
          <w:i w:val="0"/>
          <w:color w:val="000000" w:themeColor="text1"/>
          <w:sz w:val="20"/>
          <w:rPrChange w:id="3143" w:author="Javier Quintana Pérez" w:date="2022-11-29T18:44:00Z">
            <w:rPr>
              <w:rFonts w:ascii="NewsGotT" w:hAnsi="NewsGotT"/>
              <w:i w:val="0"/>
              <w:color w:val="000000"/>
              <w:sz w:val="20"/>
            </w:rPr>
          </w:rPrChange>
        </w:rPr>
        <w:pPrChange w:id="3144" w:author="mjsierra" w:date="2022-07-29T09:59:00Z">
          <w:pPr>
            <w:pStyle w:val="Textoindependiente"/>
          </w:pPr>
        </w:pPrChange>
      </w:pPr>
      <w:r w:rsidRPr="00D919CB">
        <w:rPr>
          <w:rFonts w:ascii="Source Sans Pro" w:hAnsi="Source Sans Pro"/>
          <w:i w:val="0"/>
          <w:color w:val="000000" w:themeColor="text1"/>
          <w:sz w:val="20"/>
          <w:rPrChange w:id="3145" w:author="Javier Quintana Pérez" w:date="2022-11-29T18:44:00Z">
            <w:rPr>
              <w:rFonts w:ascii="NewsGotT" w:hAnsi="NewsGotT"/>
              <w:i w:val="0"/>
              <w:color w:val="000000"/>
              <w:sz w:val="20"/>
              <w:u w:val="single"/>
            </w:rPr>
          </w:rPrChange>
        </w:rPr>
        <w:tab/>
      </w:r>
      <w:r w:rsidRPr="00D919CB">
        <w:rPr>
          <w:rFonts w:ascii="Source Sans Pro" w:hAnsi="Source Sans Pro"/>
          <w:i w:val="0"/>
          <w:color w:val="000000" w:themeColor="text1"/>
          <w:sz w:val="20"/>
          <w:rPrChange w:id="3146" w:author="Javier Quintana Pérez" w:date="2022-11-29T18:44:00Z">
            <w:rPr>
              <w:rFonts w:ascii="NewsGotT" w:hAnsi="NewsGotT"/>
              <w:i w:val="0"/>
              <w:color w:val="000000"/>
              <w:sz w:val="20"/>
              <w:u w:val="single"/>
            </w:rPr>
          </w:rPrChange>
        </w:rPr>
        <w:tab/>
      </w:r>
      <w:r w:rsidRPr="00D919CB">
        <w:rPr>
          <w:rFonts w:ascii="Source Sans Pro" w:hAnsi="Source Sans Pro"/>
          <w:i w:val="0"/>
          <w:color w:val="000000" w:themeColor="text1"/>
          <w:sz w:val="20"/>
          <w:rPrChange w:id="3147" w:author="Javier Quintana Pérez" w:date="2022-11-29T18:44:00Z">
            <w:rPr>
              <w:rFonts w:ascii="NewsGotT" w:hAnsi="NewsGotT"/>
              <w:i w:val="0"/>
              <w:color w:val="000000"/>
              <w:sz w:val="20"/>
              <w:u w:val="single"/>
            </w:rPr>
          </w:rPrChange>
        </w:rPr>
        <w:tab/>
      </w:r>
      <w:r w:rsidRPr="00D919CB">
        <w:rPr>
          <w:rFonts w:ascii="Source Sans Pro" w:hAnsi="Source Sans Pro"/>
          <w:i w:val="0"/>
          <w:color w:val="000000" w:themeColor="text1"/>
          <w:sz w:val="20"/>
          <w:rPrChange w:id="3148" w:author="Javier Quintana Pérez" w:date="2022-11-29T18:44:00Z">
            <w:rPr>
              <w:rFonts w:ascii="NewsGotT" w:hAnsi="NewsGotT"/>
              <w:i w:val="0"/>
              <w:color w:val="000000"/>
              <w:sz w:val="20"/>
              <w:u w:val="single"/>
            </w:rPr>
          </w:rPrChange>
        </w:rPr>
        <w:tab/>
      </w:r>
      <w:r w:rsidRPr="00D919CB">
        <w:rPr>
          <w:rFonts w:ascii="Source Sans Pro" w:hAnsi="Source Sans Pro"/>
          <w:i w:val="0"/>
          <w:color w:val="000000" w:themeColor="text1"/>
          <w:sz w:val="20"/>
          <w:rPrChange w:id="3149" w:author="Javier Quintana Pérez" w:date="2022-11-29T18:44:00Z">
            <w:rPr>
              <w:rFonts w:ascii="NewsGotT" w:hAnsi="NewsGotT"/>
              <w:i w:val="0"/>
              <w:color w:val="000000"/>
              <w:sz w:val="20"/>
              <w:u w:val="single"/>
            </w:rPr>
          </w:rPrChange>
        </w:rPr>
        <w:tab/>
      </w:r>
      <w:r w:rsidRPr="00D919CB">
        <w:rPr>
          <w:rFonts w:ascii="Source Sans Pro" w:hAnsi="Source Sans Pro"/>
          <w:i w:val="0"/>
          <w:color w:val="000000" w:themeColor="text1"/>
          <w:sz w:val="20"/>
          <w:rPrChange w:id="3150" w:author="Javier Quintana Pérez" w:date="2022-11-29T18:44:00Z">
            <w:rPr>
              <w:rFonts w:ascii="NewsGotT" w:hAnsi="NewsGotT"/>
              <w:i w:val="0"/>
              <w:color w:val="000000"/>
              <w:sz w:val="20"/>
              <w:u w:val="single"/>
            </w:rPr>
          </w:rPrChange>
        </w:rPr>
        <w:tab/>
      </w:r>
      <w:r w:rsidRPr="00D919CB">
        <w:rPr>
          <w:rFonts w:ascii="Source Sans Pro" w:hAnsi="Source Sans Pro"/>
          <w:i w:val="0"/>
          <w:color w:val="000000" w:themeColor="text1"/>
          <w:sz w:val="20"/>
          <w:rPrChange w:id="3151" w:author="Javier Quintana Pérez" w:date="2022-11-29T18:44:00Z">
            <w:rPr>
              <w:rFonts w:ascii="NewsGotT" w:hAnsi="NewsGotT"/>
              <w:i w:val="0"/>
              <w:color w:val="000000"/>
              <w:sz w:val="20"/>
              <w:u w:val="single"/>
            </w:rPr>
          </w:rPrChange>
        </w:rPr>
        <w:tab/>
      </w:r>
      <w:r w:rsidRPr="00D919CB">
        <w:rPr>
          <w:rFonts w:ascii="Source Sans Pro" w:hAnsi="Source Sans Pro"/>
          <w:i w:val="0"/>
          <w:color w:val="000000" w:themeColor="text1"/>
          <w:sz w:val="20"/>
          <w:rPrChange w:id="3152" w:author="Javier Quintana Pérez" w:date="2022-11-29T18:44:00Z">
            <w:rPr>
              <w:rFonts w:ascii="NewsGotT" w:hAnsi="NewsGotT"/>
              <w:i w:val="0"/>
              <w:color w:val="000000"/>
              <w:sz w:val="20"/>
              <w:u w:val="single"/>
            </w:rPr>
          </w:rPrChange>
        </w:rPr>
        <w:tab/>
      </w:r>
      <w:r w:rsidRPr="00D919CB">
        <w:rPr>
          <w:rFonts w:ascii="Source Sans Pro" w:hAnsi="Source Sans Pro"/>
          <w:i w:val="0"/>
          <w:color w:val="000000" w:themeColor="text1"/>
          <w:sz w:val="20"/>
          <w:rPrChange w:id="3153" w:author="Javier Quintana Pérez" w:date="2022-11-29T18:44:00Z">
            <w:rPr>
              <w:rFonts w:ascii="NewsGotT" w:hAnsi="NewsGotT"/>
              <w:i w:val="0"/>
              <w:color w:val="000000"/>
              <w:sz w:val="20"/>
              <w:u w:val="single"/>
            </w:rPr>
          </w:rPrChange>
        </w:rPr>
        <w:tab/>
      </w:r>
    </w:p>
    <w:p w:rsidR="00000000" w:rsidRDefault="00D919CB">
      <w:pPr>
        <w:pStyle w:val="Encabezado6"/>
        <w:ind w:firstLine="708"/>
        <w:rPr>
          <w:ins w:id="3154" w:author="mjsierra" w:date="2022-07-29T09:56:00Z"/>
          <w:sz w:val="21"/>
          <w:szCs w:val="21"/>
          <w:rPrChange w:id="3155" w:author="Javier Quintana Pérez" w:date="2022-12-01T17:11:00Z">
            <w:rPr>
              <w:ins w:id="3156" w:author="mjsierra" w:date="2022-07-29T09:56:00Z"/>
              <w:color w:val="0000FF"/>
            </w:rPr>
          </w:rPrChange>
        </w:rPr>
        <w:pPrChange w:id="3157" w:author="Javier Quintana Pérez" w:date="2022-10-18T16:18:00Z">
          <w:pPr/>
        </w:pPrChange>
      </w:pPr>
      <w:ins w:id="3158" w:author="mjsierra" w:date="2022-07-29T09:56:00Z">
        <w:r w:rsidRPr="00D919CB">
          <w:rPr>
            <w:sz w:val="21"/>
            <w:szCs w:val="21"/>
            <w:lang w:bidi="ar-SA"/>
            <w:rPrChange w:id="3159" w:author="Javier Quintana Pérez" w:date="2022-12-01T17:11:00Z">
              <w:rPr>
                <w:b/>
                <w:color w:val="0000FF"/>
                <w:u w:val="single"/>
              </w:rPr>
            </w:rPrChange>
          </w:rPr>
          <w:t>6.1.1.</w:t>
        </w:r>
      </w:ins>
      <w:ins w:id="3160" w:author="Javier Quintana Pérez" w:date="2022-11-13T19:46:00Z">
        <w:r w:rsidRPr="00D919CB">
          <w:rPr>
            <w:sz w:val="21"/>
            <w:szCs w:val="21"/>
            <w:lang w:bidi="ar-SA"/>
            <w:rPrChange w:id="3161" w:author="Javier Quintana Pérez" w:date="2022-12-01T17:11:00Z">
              <w:rPr>
                <w:b/>
                <w:color w:val="0000FF"/>
                <w:u w:val="single"/>
              </w:rPr>
            </w:rPrChange>
          </w:rPr>
          <w:t>2.2</w:t>
        </w:r>
      </w:ins>
      <w:ins w:id="3162" w:author="mjsierra" w:date="2022-07-29T09:56:00Z">
        <w:del w:id="3163" w:author="Javier Quintana Pérez" w:date="2022-11-13T19:46:00Z">
          <w:r w:rsidRPr="00D919CB">
            <w:rPr>
              <w:sz w:val="21"/>
              <w:szCs w:val="21"/>
              <w:lang w:bidi="ar-SA"/>
              <w:rPrChange w:id="3164" w:author="Javier Quintana Pérez" w:date="2022-12-01T17:11:00Z">
                <w:rPr>
                  <w:b/>
                  <w:color w:val="0000FF"/>
                  <w:u w:val="single"/>
                </w:rPr>
              </w:rPrChange>
            </w:rPr>
            <w:delText>3</w:delText>
          </w:r>
        </w:del>
        <w:r w:rsidRPr="00D919CB">
          <w:rPr>
            <w:sz w:val="21"/>
            <w:szCs w:val="21"/>
            <w:lang w:bidi="ar-SA"/>
            <w:rPrChange w:id="3165" w:author="Javier Quintana Pérez" w:date="2022-12-01T17:11:00Z">
              <w:rPr>
                <w:b/>
                <w:color w:val="0000FF"/>
                <w:u w:val="single"/>
              </w:rPr>
            </w:rPrChange>
          </w:rPr>
          <w:t xml:space="preserve"> Armaduras básicas electrosoldadas en celosía</w:t>
        </w:r>
      </w:ins>
    </w:p>
    <w:p w:rsidR="00155046" w:rsidRPr="003F3E1A" w:rsidRDefault="00155046" w:rsidP="00155046">
      <w:pPr>
        <w:pStyle w:val="Textoindependiente"/>
        <w:rPr>
          <w:ins w:id="3166" w:author="mjsierra" w:date="2022-07-29T09:56:00Z"/>
          <w:rFonts w:ascii="Source Sans Pro" w:hAnsi="Source Sans Pro"/>
          <w:i w:val="0"/>
          <w:sz w:val="20"/>
        </w:rPr>
      </w:pPr>
      <w:ins w:id="3167" w:author="mjsierra" w:date="2022-07-29T09:56:00Z">
        <w:del w:id="3168" w:author="Javier Quintana Pérez" w:date="2022-11-07T15:15:00Z">
          <w:r w:rsidRPr="003F3E1A" w:rsidDel="008944D0">
            <w:rPr>
              <w:rFonts w:ascii="Source Sans Pro" w:hAnsi="Source Sans Pro"/>
              <w:i w:val="0"/>
              <w:color w:val="0000FF"/>
              <w:sz w:val="20"/>
            </w:rPr>
            <w:delText>Meter recuadro CE</w:delText>
          </w:r>
        </w:del>
      </w:ins>
    </w:p>
    <w:p w:rsidR="00000000" w:rsidRDefault="00D919CB">
      <w:pPr>
        <w:pStyle w:val="Prrafodelista"/>
        <w:numPr>
          <w:ilvl w:val="0"/>
          <w:numId w:val="46"/>
        </w:numPr>
        <w:ind w:left="1134" w:hanging="425"/>
        <w:rPr>
          <w:ins w:id="3169" w:author="mjsierra" w:date="2022-07-29T09:56:00Z"/>
          <w:rFonts w:ascii="Source Sans Pro" w:hAnsi="Source Sans Pro"/>
          <w:b/>
          <w:i/>
          <w:sz w:val="21"/>
          <w:szCs w:val="21"/>
          <w:rPrChange w:id="3170" w:author="Javier Quintana Pérez" w:date="2022-12-01T17:11:00Z">
            <w:rPr>
              <w:ins w:id="3171" w:author="mjsierra" w:date="2022-07-29T09:56:00Z"/>
              <w:rFonts w:ascii="Source Sans Pro" w:hAnsi="Source Sans Pro"/>
              <w:i w:val="0"/>
              <w:color w:val="0000FF"/>
              <w:sz w:val="20"/>
            </w:rPr>
          </w:rPrChange>
        </w:rPr>
        <w:pPrChange w:id="3172" w:author="Javier Quintana Pérez" w:date="2022-10-18T16:18:00Z">
          <w:pPr>
            <w:pStyle w:val="Textoindependiente"/>
            <w:numPr>
              <w:numId w:val="43"/>
            </w:numPr>
            <w:ind w:left="720" w:hanging="360"/>
          </w:pPr>
        </w:pPrChange>
      </w:pPr>
      <w:ins w:id="3173" w:author="mjsierra" w:date="2022-07-29T09:56:00Z">
        <w:r w:rsidRPr="00D919CB">
          <w:rPr>
            <w:rFonts w:ascii="Source Sans Pro" w:hAnsi="Source Sans Pro"/>
            <w:b/>
            <w:sz w:val="21"/>
            <w:szCs w:val="21"/>
            <w:rPrChange w:id="3174" w:author="Javier Quintana Pérez" w:date="2022-12-01T17:11:00Z">
              <w:rPr>
                <w:rFonts w:ascii="Source Sans Pro" w:hAnsi="Source Sans Pro"/>
                <w:color w:val="0000FF"/>
                <w:u w:val="single"/>
              </w:rPr>
            </w:rPrChange>
          </w:rPr>
          <w:t>Identificación</w:t>
        </w:r>
      </w:ins>
    </w:p>
    <w:p w:rsidR="00615248" w:rsidRPr="00D41C9D" w:rsidRDefault="00615248" w:rsidP="00090B75">
      <w:pPr>
        <w:pStyle w:val="Textoindependiente"/>
        <w:rPr>
          <w:rFonts w:ascii="Source Sans Pro" w:hAnsi="Source Sans Pro"/>
          <w:i w:val="0"/>
          <w:color w:val="000000"/>
          <w:sz w:val="20"/>
          <w:rPrChange w:id="3175" w:author="Javier Quintana Pérez" w:date="2022-05-09T17:36:00Z">
            <w:rPr>
              <w:rFonts w:ascii="NewsGotT" w:hAnsi="NewsGotT"/>
              <w:i w:val="0"/>
              <w:color w:val="000000"/>
              <w:sz w:val="2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3176" w:author="Javier Quintana Pérez" w:date="2022-01-24T11:51: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5"/>
        <w:gridCol w:w="1371"/>
        <w:gridCol w:w="1250"/>
        <w:tblGridChange w:id="3177">
          <w:tblGrid>
            <w:gridCol w:w="6665"/>
            <w:gridCol w:w="1371"/>
            <w:gridCol w:w="1250"/>
          </w:tblGrid>
        </w:tblGridChange>
      </w:tblGrid>
      <w:tr w:rsidR="00090B75" w:rsidRPr="00133828" w:rsidTr="005E46D6">
        <w:trPr>
          <w:jc w:val="center"/>
          <w:trPrChange w:id="3178" w:author="Javier Quintana Pérez" w:date="2022-01-24T11:51:00Z">
            <w:trPr>
              <w:jc w:val="center"/>
            </w:trPr>
          </w:trPrChange>
        </w:trPr>
        <w:tc>
          <w:tcPr>
            <w:tcW w:w="3589" w:type="pct"/>
            <w:tcBorders>
              <w:top w:val="nil"/>
              <w:left w:val="nil"/>
            </w:tcBorders>
            <w:shd w:val="clear" w:color="auto" w:fill="auto"/>
            <w:tcPrChange w:id="3179" w:author="Javier Quintana Pérez" w:date="2022-01-24T11:51:00Z">
              <w:tcPr>
                <w:tcW w:w="3589" w:type="pct"/>
                <w:shd w:val="clear" w:color="auto" w:fill="auto"/>
              </w:tcPr>
            </w:tcPrChange>
          </w:tcPr>
          <w:p w:rsidR="00090B75" w:rsidRPr="00133828" w:rsidRDefault="00090B75" w:rsidP="00090B75">
            <w:pPr>
              <w:rPr>
                <w:rFonts w:ascii="Source Sans Pro" w:hAnsi="Source Sans Pro"/>
                <w:sz w:val="21"/>
                <w:szCs w:val="21"/>
                <w:rPrChange w:id="3180" w:author="Javier Quintana Pérez" w:date="2022-12-01T17:11:00Z">
                  <w:rPr/>
                </w:rPrChange>
              </w:rPr>
            </w:pPr>
          </w:p>
        </w:tc>
        <w:tc>
          <w:tcPr>
            <w:tcW w:w="738" w:type="pct"/>
            <w:shd w:val="clear" w:color="auto" w:fill="auto"/>
            <w:tcPrChange w:id="3181" w:author="Javier Quintana Pérez" w:date="2022-01-24T11:51:00Z">
              <w:tcPr>
                <w:tcW w:w="738" w:type="pct"/>
                <w:shd w:val="clear" w:color="auto" w:fill="auto"/>
              </w:tcPr>
            </w:tcPrChange>
          </w:tcPr>
          <w:p w:rsidR="00090B75" w:rsidRPr="00133828" w:rsidRDefault="00D919CB" w:rsidP="00090B75">
            <w:pPr>
              <w:jc w:val="center"/>
              <w:rPr>
                <w:rFonts w:ascii="Source Sans Pro" w:hAnsi="Source Sans Pro"/>
                <w:sz w:val="21"/>
                <w:szCs w:val="21"/>
                <w:rPrChange w:id="3182" w:author="Javier Quintana Pérez" w:date="2022-12-01T17:11:00Z">
                  <w:rPr/>
                </w:rPrChange>
              </w:rPr>
            </w:pPr>
            <w:r w:rsidRPr="00D919CB">
              <w:rPr>
                <w:rFonts w:ascii="Source Sans Pro" w:hAnsi="Source Sans Pro"/>
                <w:sz w:val="21"/>
                <w:szCs w:val="21"/>
                <w:rPrChange w:id="3183" w:author="Javier Quintana Pérez" w:date="2022-12-01T17:11:00Z">
                  <w:rPr>
                    <w:color w:val="0000FF"/>
                    <w:u w:val="single"/>
                  </w:rPr>
                </w:rPrChange>
              </w:rPr>
              <w:t>SI</w:t>
            </w:r>
          </w:p>
        </w:tc>
        <w:tc>
          <w:tcPr>
            <w:tcW w:w="674" w:type="pct"/>
            <w:shd w:val="clear" w:color="auto" w:fill="auto"/>
            <w:tcPrChange w:id="3184" w:author="Javier Quintana Pérez" w:date="2022-01-24T11:51:00Z">
              <w:tcPr>
                <w:tcW w:w="674" w:type="pct"/>
                <w:shd w:val="clear" w:color="auto" w:fill="auto"/>
              </w:tcPr>
            </w:tcPrChange>
          </w:tcPr>
          <w:p w:rsidR="00090B75" w:rsidRPr="00133828" w:rsidRDefault="00D919CB" w:rsidP="00090B75">
            <w:pPr>
              <w:jc w:val="center"/>
              <w:rPr>
                <w:rFonts w:ascii="Source Sans Pro" w:hAnsi="Source Sans Pro"/>
                <w:sz w:val="21"/>
                <w:szCs w:val="21"/>
                <w:rPrChange w:id="3185" w:author="Javier Quintana Pérez" w:date="2022-12-01T17:11:00Z">
                  <w:rPr/>
                </w:rPrChange>
              </w:rPr>
            </w:pPr>
            <w:r w:rsidRPr="00D919CB">
              <w:rPr>
                <w:rFonts w:ascii="Source Sans Pro" w:hAnsi="Source Sans Pro"/>
                <w:sz w:val="21"/>
                <w:szCs w:val="21"/>
                <w:rPrChange w:id="3186" w:author="Javier Quintana Pérez" w:date="2022-12-01T17:11:00Z">
                  <w:rPr>
                    <w:color w:val="0000FF"/>
                    <w:u w:val="single"/>
                  </w:rPr>
                </w:rPrChange>
              </w:rPr>
              <w:t>NO</w:t>
            </w:r>
          </w:p>
        </w:tc>
      </w:tr>
      <w:tr w:rsidR="00090B75" w:rsidRPr="00133828" w:rsidTr="00841B5A">
        <w:trPr>
          <w:jc w:val="center"/>
        </w:trPr>
        <w:tc>
          <w:tcPr>
            <w:tcW w:w="3589" w:type="pct"/>
            <w:shd w:val="clear" w:color="auto" w:fill="auto"/>
          </w:tcPr>
          <w:p w:rsidR="00000000" w:rsidRDefault="00D919CB">
            <w:pPr>
              <w:tabs>
                <w:tab w:val="clear" w:pos="567"/>
              </w:tabs>
              <w:spacing w:line="240" w:lineRule="auto"/>
              <w:rPr>
                <w:rFonts w:ascii="Source Sans Pro" w:hAnsi="Source Sans Pro"/>
                <w:sz w:val="21"/>
                <w:szCs w:val="21"/>
                <w:rPrChange w:id="3187" w:author="Javier Quintana Pérez" w:date="2022-12-01T17:11:00Z">
                  <w:rPr/>
                </w:rPrChange>
              </w:rPr>
              <w:pPrChange w:id="3188" w:author="Javier Quintana Pérez" w:date="2022-05-09T10:52:00Z">
                <w:pPr>
                  <w:tabs>
                    <w:tab w:val="clear" w:pos="567"/>
                  </w:tabs>
                  <w:spacing w:line="240" w:lineRule="auto"/>
                  <w:jc w:val="left"/>
                </w:pPr>
              </w:pPrChange>
            </w:pPr>
            <w:r w:rsidRPr="00D919CB">
              <w:rPr>
                <w:rFonts w:ascii="Source Sans Pro" w:hAnsi="Source Sans Pro"/>
                <w:sz w:val="21"/>
                <w:szCs w:val="21"/>
                <w:rPrChange w:id="3189" w:author="Javier Quintana Pérez" w:date="2022-12-01T17:11:00Z">
                  <w:rPr>
                    <w:color w:val="0000FF"/>
                    <w:u w:val="single"/>
                  </w:rPr>
                </w:rPrChange>
              </w:rPr>
              <w:t>¿Se emplearán en las piezas prefabricadas para la obra armaduras básicas electrosoldadas en celosía?</w:t>
            </w:r>
          </w:p>
        </w:tc>
        <w:tc>
          <w:tcPr>
            <w:tcW w:w="738" w:type="pct"/>
            <w:shd w:val="clear" w:color="auto" w:fill="auto"/>
          </w:tcPr>
          <w:p w:rsidR="00090B75" w:rsidRPr="00133828" w:rsidRDefault="00090B75" w:rsidP="00090B75">
            <w:pPr>
              <w:jc w:val="center"/>
              <w:rPr>
                <w:rFonts w:ascii="Source Sans Pro" w:hAnsi="Source Sans Pro"/>
                <w:sz w:val="21"/>
                <w:szCs w:val="21"/>
                <w:rPrChange w:id="3190" w:author="Javier Quintana Pérez" w:date="2022-12-01T17:11:00Z">
                  <w:rPr/>
                </w:rPrChange>
              </w:rPr>
            </w:pPr>
          </w:p>
        </w:tc>
        <w:tc>
          <w:tcPr>
            <w:tcW w:w="674" w:type="pct"/>
            <w:shd w:val="clear" w:color="auto" w:fill="auto"/>
          </w:tcPr>
          <w:p w:rsidR="00090B75" w:rsidRPr="00133828" w:rsidRDefault="00090B75" w:rsidP="00090B75">
            <w:pPr>
              <w:jc w:val="center"/>
              <w:rPr>
                <w:rFonts w:ascii="Source Sans Pro" w:hAnsi="Source Sans Pro"/>
                <w:sz w:val="21"/>
                <w:szCs w:val="21"/>
                <w:rPrChange w:id="3191" w:author="Javier Quintana Pérez" w:date="2022-12-01T17:11:00Z">
                  <w:rPr/>
                </w:rPrChange>
              </w:rPr>
            </w:pPr>
          </w:p>
        </w:tc>
      </w:tr>
    </w:tbl>
    <w:p w:rsidR="00A43825" w:rsidRPr="00D41C9D" w:rsidRDefault="00A43825" w:rsidP="00090B75">
      <w:pPr>
        <w:pStyle w:val="Textoindependiente"/>
        <w:rPr>
          <w:rFonts w:ascii="Source Sans Pro" w:hAnsi="Source Sans Pro"/>
          <w:i w:val="0"/>
          <w:color w:val="000000"/>
          <w:sz w:val="20"/>
          <w:rPrChange w:id="3192" w:author="Javier Quintana Pérez" w:date="2022-05-09T17:37:00Z">
            <w:rPr>
              <w:rFonts w:ascii="NewsGotT" w:hAnsi="NewsGotT"/>
              <w:i w:val="0"/>
              <w:color w:val="000000"/>
              <w:sz w:val="20"/>
            </w:rPr>
          </w:rPrChange>
        </w:rPr>
      </w:pPr>
    </w:p>
    <w:p w:rsidR="00A43825" w:rsidRPr="00133828" w:rsidRDefault="00A43825" w:rsidP="00090B75">
      <w:pPr>
        <w:pStyle w:val="Textoindependiente"/>
        <w:rPr>
          <w:rFonts w:ascii="Source Sans Pro" w:hAnsi="Source Sans Pro"/>
          <w:i w:val="0"/>
          <w:color w:val="000000"/>
          <w:sz w:val="21"/>
          <w:szCs w:val="21"/>
          <w:rPrChange w:id="3193" w:author="Javier Quintana Pérez" w:date="2022-12-01T17:11:00Z">
            <w:rPr>
              <w:rFonts w:ascii="NewsGotT" w:hAnsi="NewsGotT"/>
              <w:i w:val="0"/>
              <w:color w:val="000000"/>
              <w:sz w:val="20"/>
            </w:rPr>
          </w:rPrChange>
        </w:rPr>
      </w:pPr>
    </w:p>
    <w:p w:rsidR="00090B75" w:rsidRPr="00133828" w:rsidRDefault="00D919CB" w:rsidP="00090B75">
      <w:pPr>
        <w:numPr>
          <w:ilvl w:val="0"/>
          <w:numId w:val="11"/>
        </w:numPr>
        <w:ind w:left="567" w:hanging="425"/>
        <w:rPr>
          <w:rFonts w:ascii="Source Sans Pro" w:hAnsi="Source Sans Pro"/>
          <w:sz w:val="21"/>
          <w:szCs w:val="21"/>
          <w:rPrChange w:id="3194" w:author="Javier Quintana Pérez" w:date="2022-12-01T17:11:00Z">
            <w:rPr/>
          </w:rPrChange>
        </w:rPr>
      </w:pPr>
      <w:r w:rsidRPr="00D919CB">
        <w:rPr>
          <w:rFonts w:ascii="Source Sans Pro" w:hAnsi="Source Sans Pro"/>
          <w:sz w:val="21"/>
          <w:szCs w:val="21"/>
          <w:rPrChange w:id="3195" w:author="Javier Quintana Pérez" w:date="2022-12-01T17:11:00Z">
            <w:rPr>
              <w:color w:val="0000FF"/>
              <w:u w:val="single"/>
            </w:rPr>
          </w:rPrChange>
        </w:rPr>
        <w:t>En caso afirmativo indicar la identificación de dichas armaduras</w:t>
      </w:r>
    </w:p>
    <w:p w:rsidR="00841B5A" w:rsidRPr="00133828" w:rsidRDefault="00841B5A" w:rsidP="007A74EF">
      <w:pPr>
        <w:ind w:left="567"/>
        <w:rPr>
          <w:rFonts w:ascii="Source Sans Pro" w:hAnsi="Source Sans Pro"/>
          <w:sz w:val="21"/>
          <w:szCs w:val="21"/>
          <w:rPrChange w:id="3196" w:author="Javier Quintana Pérez" w:date="2022-12-01T17:11: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RPr="00133828" w:rsidTr="00841B5A">
        <w:trPr>
          <w:jc w:val="center"/>
        </w:trPr>
        <w:tc>
          <w:tcPr>
            <w:tcW w:w="5000" w:type="pct"/>
            <w:shd w:val="clear" w:color="auto" w:fill="auto"/>
          </w:tcPr>
          <w:p w:rsidR="00090B75" w:rsidRPr="00133828" w:rsidRDefault="00090B75" w:rsidP="00090B75">
            <w:pPr>
              <w:rPr>
                <w:rFonts w:ascii="Source Sans Pro" w:hAnsi="Source Sans Pro"/>
                <w:sz w:val="21"/>
                <w:szCs w:val="21"/>
                <w:rPrChange w:id="3197" w:author="Javier Quintana Pérez" w:date="2022-12-01T17:11:00Z">
                  <w:rPr/>
                </w:rPrChange>
              </w:rPr>
            </w:pPr>
          </w:p>
          <w:p w:rsidR="00090B75" w:rsidRPr="00133828" w:rsidRDefault="00090B75" w:rsidP="00090B75">
            <w:pPr>
              <w:rPr>
                <w:rFonts w:ascii="Source Sans Pro" w:hAnsi="Source Sans Pro"/>
                <w:sz w:val="21"/>
                <w:szCs w:val="21"/>
                <w:rPrChange w:id="3198" w:author="Javier Quintana Pérez" w:date="2022-12-01T17:11:00Z">
                  <w:rPr/>
                </w:rPrChange>
              </w:rPr>
            </w:pPr>
          </w:p>
          <w:p w:rsidR="00090B75" w:rsidRPr="00133828" w:rsidRDefault="00090B75" w:rsidP="00090B75">
            <w:pPr>
              <w:rPr>
                <w:rFonts w:ascii="Source Sans Pro" w:hAnsi="Source Sans Pro"/>
                <w:sz w:val="21"/>
                <w:szCs w:val="21"/>
                <w:rPrChange w:id="3199" w:author="Javier Quintana Pérez" w:date="2022-12-01T17:11:00Z">
                  <w:rPr/>
                </w:rPrChange>
              </w:rPr>
            </w:pPr>
          </w:p>
        </w:tc>
      </w:tr>
    </w:tbl>
    <w:p w:rsidR="00615248" w:rsidRDefault="00615248" w:rsidP="00615248">
      <w:pPr>
        <w:rPr>
          <w:ins w:id="3200" w:author="Javier Quintana Pérez" w:date="2023-01-23T10:32:00Z"/>
          <w:rFonts w:ascii="Source Sans Pro" w:hAnsi="Source Sans Pro"/>
          <w:sz w:val="21"/>
          <w:szCs w:val="21"/>
        </w:rPr>
      </w:pPr>
    </w:p>
    <w:p w:rsidR="00E355D9" w:rsidRPr="00133828" w:rsidRDefault="00E355D9" w:rsidP="00615248">
      <w:pPr>
        <w:rPr>
          <w:ins w:id="3201" w:author="mjsierra" w:date="2022-07-29T09:56:00Z"/>
          <w:rFonts w:ascii="Source Sans Pro" w:hAnsi="Source Sans Pro"/>
          <w:sz w:val="21"/>
          <w:szCs w:val="21"/>
          <w:rPrChange w:id="3202" w:author="Javier Quintana Pérez" w:date="2022-12-01T17:11:00Z">
            <w:rPr>
              <w:ins w:id="3203" w:author="mjsierra" w:date="2022-07-29T09:56:00Z"/>
              <w:rFonts w:ascii="Source Sans Pro" w:hAnsi="Source Sans Pro"/>
            </w:rPr>
          </w:rPrChange>
        </w:rPr>
      </w:pPr>
    </w:p>
    <w:p w:rsidR="00155046" w:rsidRDefault="00D919CB">
      <w:pPr>
        <w:pStyle w:val="Prrafodelista"/>
        <w:numPr>
          <w:ilvl w:val="0"/>
          <w:numId w:val="46"/>
        </w:numPr>
        <w:ind w:left="1134" w:hanging="425"/>
        <w:rPr>
          <w:ins w:id="3204" w:author="Javier Quintana Pérez" w:date="2022-12-01T18:37:00Z"/>
          <w:rFonts w:ascii="Source Sans Pro" w:hAnsi="Source Sans Pro"/>
          <w:b/>
          <w:sz w:val="21"/>
          <w:szCs w:val="21"/>
        </w:rPr>
      </w:pPr>
      <w:ins w:id="3205" w:author="mjsierra" w:date="2022-07-29T09:56:00Z">
        <w:r w:rsidRPr="00D919CB">
          <w:rPr>
            <w:rFonts w:ascii="Source Sans Pro" w:hAnsi="Source Sans Pro"/>
            <w:b/>
            <w:sz w:val="21"/>
            <w:szCs w:val="21"/>
            <w:rPrChange w:id="3206" w:author="Javier Quintana Pérez" w:date="2022-12-01T17:11:00Z">
              <w:rPr>
                <w:rFonts w:ascii="Source Sans Pro" w:hAnsi="Source Sans Pro"/>
                <w:color w:val="0000FF"/>
                <w:u w:val="single"/>
              </w:rPr>
            </w:rPrChange>
          </w:rPr>
          <w:t>Suministro</w:t>
        </w:r>
      </w:ins>
    </w:p>
    <w:p w:rsidR="00000000" w:rsidRDefault="00C3369D">
      <w:pPr>
        <w:pStyle w:val="Prrafodelista"/>
        <w:ind w:left="1134"/>
        <w:rPr>
          <w:ins w:id="3207" w:author="mjsierra" w:date="2022-07-29T09:56:00Z"/>
          <w:rFonts w:ascii="Source Sans Pro" w:hAnsi="Source Sans Pro"/>
          <w:b/>
          <w:sz w:val="21"/>
          <w:szCs w:val="21"/>
          <w:rPrChange w:id="3208" w:author="Javier Quintana Pérez" w:date="2022-12-01T17:11:00Z">
            <w:rPr>
              <w:ins w:id="3209" w:author="mjsierra" w:date="2022-07-29T09:56:00Z"/>
              <w:rFonts w:ascii="Source Sans Pro" w:hAnsi="Source Sans Pro"/>
              <w:color w:val="0000FF"/>
            </w:rPr>
          </w:rPrChange>
        </w:rPr>
        <w:pPrChange w:id="3210" w:author="Javier Quintana Pérez" w:date="2022-12-01T18:37:00Z">
          <w:pPr/>
        </w:pPrChange>
      </w:pPr>
    </w:p>
    <w:p w:rsidR="00155046" w:rsidRPr="00133828" w:rsidRDefault="00D919CB">
      <w:pPr>
        <w:pStyle w:val="Prrafodelista"/>
        <w:ind w:left="720"/>
        <w:rPr>
          <w:ins w:id="3211" w:author="Javier Quintana Pérez" w:date="2022-11-13T19:22:00Z"/>
          <w:rFonts w:ascii="Source Sans Pro" w:hAnsi="Source Sans Pro"/>
          <w:color w:val="000000" w:themeColor="text1"/>
          <w:sz w:val="21"/>
          <w:szCs w:val="21"/>
          <w:rPrChange w:id="3212" w:author="Javier Quintana Pérez" w:date="2022-12-01T17:11:00Z">
            <w:rPr>
              <w:ins w:id="3213" w:author="Javier Quintana Pérez" w:date="2022-11-13T19:22:00Z"/>
              <w:rFonts w:ascii="Source Sans Pro" w:hAnsi="Source Sans Pro"/>
              <w:color w:val="0000FF"/>
            </w:rPr>
          </w:rPrChange>
        </w:rPr>
      </w:pPr>
      <w:ins w:id="3214" w:author="mjsierra" w:date="2022-07-29T09:59:00Z">
        <w:del w:id="3215" w:author="Javier Quintana Pérez" w:date="2022-11-13T19:22:00Z">
          <w:r w:rsidRPr="00D919CB">
            <w:rPr>
              <w:rFonts w:ascii="Source Sans Pro" w:hAnsi="Source Sans Pro"/>
              <w:color w:val="000000" w:themeColor="text1"/>
              <w:sz w:val="21"/>
              <w:szCs w:val="21"/>
              <w:rPrChange w:id="3216" w:author="Javier Quintana Pérez" w:date="2022-12-01T17:11:00Z">
                <w:rPr>
                  <w:rFonts w:ascii="Source Sans Pro" w:hAnsi="Source Sans Pro"/>
                  <w:color w:val="0000FF"/>
                  <w:u w:val="single"/>
                </w:rPr>
              </w:rPrChange>
            </w:rPr>
            <w:delText>Preguntar suministro</w:delText>
          </w:r>
        </w:del>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4C4E59" w:rsidRPr="00133828" w:rsidTr="007E4098">
        <w:trPr>
          <w:tblHeader/>
          <w:jc w:val="center"/>
          <w:ins w:id="3217" w:author="Javier Quintana Pérez" w:date="2022-11-13T19:22:00Z"/>
        </w:trPr>
        <w:tc>
          <w:tcPr>
            <w:tcW w:w="3589" w:type="pct"/>
            <w:tcBorders>
              <w:top w:val="nil"/>
              <w:left w:val="nil"/>
            </w:tcBorders>
            <w:shd w:val="clear" w:color="auto" w:fill="auto"/>
          </w:tcPr>
          <w:p w:rsidR="004C4E59" w:rsidRPr="00133828" w:rsidRDefault="004C4E59" w:rsidP="007E4098">
            <w:pPr>
              <w:rPr>
                <w:ins w:id="3218" w:author="Javier Quintana Pérez" w:date="2022-11-13T19:22:00Z"/>
                <w:rFonts w:ascii="Source Sans Pro" w:hAnsi="Source Sans Pro"/>
                <w:sz w:val="21"/>
                <w:szCs w:val="21"/>
                <w:rPrChange w:id="3219" w:author="Javier Quintana Pérez" w:date="2022-12-01T17:11:00Z">
                  <w:rPr>
                    <w:ins w:id="3220" w:author="Javier Quintana Pérez" w:date="2022-11-13T19:22:00Z"/>
                    <w:rFonts w:ascii="Source Sans Pro" w:hAnsi="Source Sans Pro"/>
                    <w:color w:val="FF0000"/>
                  </w:rPr>
                </w:rPrChange>
              </w:rPr>
            </w:pPr>
          </w:p>
        </w:tc>
        <w:tc>
          <w:tcPr>
            <w:tcW w:w="738" w:type="pct"/>
            <w:shd w:val="clear" w:color="auto" w:fill="auto"/>
          </w:tcPr>
          <w:p w:rsidR="004C4E59" w:rsidRPr="00133828" w:rsidRDefault="00D919CB" w:rsidP="007E4098">
            <w:pPr>
              <w:jc w:val="center"/>
              <w:rPr>
                <w:ins w:id="3221" w:author="Javier Quintana Pérez" w:date="2022-11-13T19:22:00Z"/>
                <w:rFonts w:ascii="Source Sans Pro" w:hAnsi="Source Sans Pro"/>
                <w:sz w:val="21"/>
                <w:szCs w:val="21"/>
                <w:rPrChange w:id="3222" w:author="Javier Quintana Pérez" w:date="2022-12-01T17:11:00Z">
                  <w:rPr>
                    <w:ins w:id="3223" w:author="Javier Quintana Pérez" w:date="2022-11-13T19:22:00Z"/>
                    <w:rFonts w:ascii="Source Sans Pro" w:hAnsi="Source Sans Pro"/>
                    <w:color w:val="FF0000"/>
                  </w:rPr>
                </w:rPrChange>
              </w:rPr>
            </w:pPr>
            <w:ins w:id="3224" w:author="Javier Quintana Pérez" w:date="2022-11-13T19:22:00Z">
              <w:r w:rsidRPr="00D919CB">
                <w:rPr>
                  <w:rFonts w:ascii="Source Sans Pro" w:hAnsi="Source Sans Pro"/>
                  <w:sz w:val="21"/>
                  <w:szCs w:val="21"/>
                  <w:rPrChange w:id="3225" w:author="Javier Quintana Pérez" w:date="2022-12-01T17:11:00Z">
                    <w:rPr>
                      <w:rFonts w:ascii="Source Sans Pro" w:hAnsi="Source Sans Pro"/>
                      <w:color w:val="FF0000"/>
                      <w:u w:val="single"/>
                    </w:rPr>
                  </w:rPrChange>
                </w:rPr>
                <w:t>SI</w:t>
              </w:r>
            </w:ins>
          </w:p>
        </w:tc>
        <w:tc>
          <w:tcPr>
            <w:tcW w:w="673" w:type="pct"/>
            <w:shd w:val="clear" w:color="auto" w:fill="auto"/>
          </w:tcPr>
          <w:p w:rsidR="004C4E59" w:rsidRPr="00133828" w:rsidRDefault="00D919CB" w:rsidP="007E4098">
            <w:pPr>
              <w:jc w:val="center"/>
              <w:rPr>
                <w:ins w:id="3226" w:author="Javier Quintana Pérez" w:date="2022-11-13T19:22:00Z"/>
                <w:rFonts w:ascii="Source Sans Pro" w:hAnsi="Source Sans Pro"/>
                <w:sz w:val="21"/>
                <w:szCs w:val="21"/>
                <w:rPrChange w:id="3227" w:author="Javier Quintana Pérez" w:date="2022-12-01T17:11:00Z">
                  <w:rPr>
                    <w:ins w:id="3228" w:author="Javier Quintana Pérez" w:date="2022-11-13T19:22:00Z"/>
                    <w:rFonts w:ascii="Source Sans Pro" w:hAnsi="Source Sans Pro"/>
                    <w:color w:val="FF0000"/>
                  </w:rPr>
                </w:rPrChange>
              </w:rPr>
            </w:pPr>
            <w:ins w:id="3229" w:author="Javier Quintana Pérez" w:date="2022-11-13T19:22:00Z">
              <w:r w:rsidRPr="00D919CB">
                <w:rPr>
                  <w:rFonts w:ascii="Source Sans Pro" w:hAnsi="Source Sans Pro"/>
                  <w:sz w:val="21"/>
                  <w:szCs w:val="21"/>
                  <w:rPrChange w:id="3230" w:author="Javier Quintana Pérez" w:date="2022-12-01T17:11:00Z">
                    <w:rPr>
                      <w:rFonts w:ascii="Source Sans Pro" w:hAnsi="Source Sans Pro"/>
                      <w:color w:val="FF0000"/>
                      <w:u w:val="single"/>
                    </w:rPr>
                  </w:rPrChange>
                </w:rPr>
                <w:t>NO</w:t>
              </w:r>
            </w:ins>
          </w:p>
        </w:tc>
      </w:tr>
      <w:tr w:rsidR="004C4E59" w:rsidRPr="00133828" w:rsidTr="007E4098">
        <w:trPr>
          <w:jc w:val="center"/>
          <w:ins w:id="3231" w:author="Javier Quintana Pérez" w:date="2022-11-13T19:22:00Z"/>
        </w:trPr>
        <w:tc>
          <w:tcPr>
            <w:tcW w:w="3589" w:type="pct"/>
            <w:tcBorders>
              <w:bottom w:val="single" w:sz="4" w:space="0" w:color="auto"/>
            </w:tcBorders>
            <w:shd w:val="clear" w:color="auto" w:fill="auto"/>
          </w:tcPr>
          <w:p w:rsidR="004C4E59" w:rsidRPr="00133828" w:rsidRDefault="00D919CB" w:rsidP="007E4098">
            <w:pPr>
              <w:tabs>
                <w:tab w:val="clear" w:pos="567"/>
              </w:tabs>
              <w:spacing w:line="240" w:lineRule="auto"/>
              <w:jc w:val="left"/>
              <w:rPr>
                <w:ins w:id="3232" w:author="Javier Quintana Pérez" w:date="2022-11-13T19:22:00Z"/>
                <w:rFonts w:ascii="Source Sans Pro" w:hAnsi="Source Sans Pro"/>
                <w:sz w:val="21"/>
                <w:szCs w:val="21"/>
                <w:rPrChange w:id="3233" w:author="Javier Quintana Pérez" w:date="2022-12-01T17:11:00Z">
                  <w:rPr>
                    <w:ins w:id="3234" w:author="Javier Quintana Pérez" w:date="2022-11-13T19:22:00Z"/>
                    <w:rFonts w:ascii="Source Sans Pro" w:hAnsi="Source Sans Pro"/>
                    <w:color w:val="FF0000"/>
                  </w:rPr>
                </w:rPrChange>
              </w:rPr>
            </w:pPr>
            <w:ins w:id="3235" w:author="Javier Quintana Pérez" w:date="2022-11-13T19:22:00Z">
              <w:r w:rsidRPr="00D919CB">
                <w:rPr>
                  <w:rFonts w:ascii="Source Sans Pro" w:hAnsi="Source Sans Pro"/>
                  <w:sz w:val="21"/>
                  <w:szCs w:val="21"/>
                  <w:rPrChange w:id="3236" w:author="Javier Quintana Pérez" w:date="2022-12-01T17:11:00Z">
                    <w:rPr>
                      <w:rFonts w:ascii="Source Sans Pro" w:hAnsi="Source Sans Pro"/>
                      <w:color w:val="FF0000"/>
                      <w:u w:val="single"/>
                    </w:rPr>
                  </w:rPrChange>
                </w:rPr>
                <w:t>¿Las armaduras pasivas son suministradas según especifica el Anejo 4 del CodE?</w:t>
              </w:r>
            </w:ins>
          </w:p>
        </w:tc>
        <w:tc>
          <w:tcPr>
            <w:tcW w:w="738" w:type="pct"/>
            <w:shd w:val="clear" w:color="auto" w:fill="auto"/>
          </w:tcPr>
          <w:p w:rsidR="004C4E59" w:rsidRPr="00133828" w:rsidRDefault="004C4E59" w:rsidP="007E4098">
            <w:pPr>
              <w:jc w:val="center"/>
              <w:rPr>
                <w:ins w:id="3237" w:author="Javier Quintana Pérez" w:date="2022-11-13T19:22:00Z"/>
                <w:rFonts w:ascii="Source Sans Pro" w:hAnsi="Source Sans Pro"/>
                <w:sz w:val="21"/>
                <w:szCs w:val="21"/>
                <w:rPrChange w:id="3238" w:author="Javier Quintana Pérez" w:date="2022-12-01T17:11:00Z">
                  <w:rPr>
                    <w:ins w:id="3239" w:author="Javier Quintana Pérez" w:date="2022-11-13T19:22:00Z"/>
                    <w:rFonts w:ascii="Source Sans Pro" w:hAnsi="Source Sans Pro"/>
                    <w:color w:val="FF0000"/>
                  </w:rPr>
                </w:rPrChange>
              </w:rPr>
            </w:pPr>
          </w:p>
        </w:tc>
        <w:tc>
          <w:tcPr>
            <w:tcW w:w="673" w:type="pct"/>
            <w:shd w:val="clear" w:color="auto" w:fill="auto"/>
          </w:tcPr>
          <w:p w:rsidR="004C4E59" w:rsidRPr="00133828" w:rsidRDefault="004C4E59" w:rsidP="007E4098">
            <w:pPr>
              <w:jc w:val="center"/>
              <w:rPr>
                <w:ins w:id="3240" w:author="Javier Quintana Pérez" w:date="2022-11-13T19:22:00Z"/>
                <w:rFonts w:ascii="Source Sans Pro" w:hAnsi="Source Sans Pro"/>
                <w:sz w:val="21"/>
                <w:szCs w:val="21"/>
                <w:rPrChange w:id="3241" w:author="Javier Quintana Pérez" w:date="2022-12-01T17:11:00Z">
                  <w:rPr>
                    <w:ins w:id="3242" w:author="Javier Quintana Pérez" w:date="2022-11-13T19:22:00Z"/>
                    <w:rFonts w:ascii="Source Sans Pro" w:hAnsi="Source Sans Pro"/>
                    <w:color w:val="FF0000"/>
                  </w:rPr>
                </w:rPrChange>
              </w:rPr>
            </w:pPr>
          </w:p>
        </w:tc>
      </w:tr>
      <w:tr w:rsidR="004C4E59" w:rsidRPr="00133828" w:rsidTr="007E4098">
        <w:trPr>
          <w:jc w:val="center"/>
          <w:ins w:id="3243" w:author="Javier Quintana Pérez" w:date="2022-11-13T19:22:00Z"/>
        </w:trPr>
        <w:tc>
          <w:tcPr>
            <w:tcW w:w="3589" w:type="pct"/>
            <w:tcBorders>
              <w:bottom w:val="single" w:sz="4" w:space="0" w:color="auto"/>
            </w:tcBorders>
            <w:shd w:val="clear" w:color="auto" w:fill="auto"/>
          </w:tcPr>
          <w:p w:rsidR="004C4E59" w:rsidRPr="00133828" w:rsidRDefault="00D919CB" w:rsidP="007E4098">
            <w:pPr>
              <w:tabs>
                <w:tab w:val="clear" w:pos="567"/>
              </w:tabs>
              <w:spacing w:line="240" w:lineRule="auto"/>
              <w:jc w:val="left"/>
              <w:rPr>
                <w:ins w:id="3244" w:author="Javier Quintana Pérez" w:date="2022-11-13T19:22:00Z"/>
                <w:rFonts w:ascii="Source Sans Pro" w:hAnsi="Source Sans Pro"/>
                <w:sz w:val="21"/>
                <w:szCs w:val="21"/>
                <w:rPrChange w:id="3245" w:author="Javier Quintana Pérez" w:date="2022-12-01T17:11:00Z">
                  <w:rPr>
                    <w:ins w:id="3246" w:author="Javier Quintana Pérez" w:date="2022-11-13T19:22:00Z"/>
                    <w:rFonts w:ascii="Source Sans Pro" w:hAnsi="Source Sans Pro"/>
                    <w:color w:val="FF0000"/>
                  </w:rPr>
                </w:rPrChange>
              </w:rPr>
            </w:pPr>
            <w:ins w:id="3247" w:author="Javier Quintana Pérez" w:date="2022-11-13T19:22:00Z">
              <w:r w:rsidRPr="00D919CB">
                <w:rPr>
                  <w:rFonts w:ascii="Source Sans Pro" w:hAnsi="Source Sans Pro"/>
                  <w:sz w:val="21"/>
                  <w:szCs w:val="21"/>
                  <w:rPrChange w:id="3248" w:author="Javier Quintana Pérez" w:date="2022-12-01T17:11:00Z">
                    <w:rPr>
                      <w:rFonts w:ascii="Source Sans Pro" w:hAnsi="Source Sans Pro"/>
                      <w:color w:val="FF0000"/>
                      <w:u w:val="single"/>
                    </w:rPr>
                  </w:rPrChange>
                </w:rPr>
                <w:t>¿Dispone de un distintivo de calidad oficialmente reconocido?</w:t>
              </w:r>
            </w:ins>
          </w:p>
        </w:tc>
        <w:tc>
          <w:tcPr>
            <w:tcW w:w="738" w:type="pct"/>
            <w:shd w:val="clear" w:color="auto" w:fill="auto"/>
          </w:tcPr>
          <w:p w:rsidR="004C4E59" w:rsidRPr="00133828" w:rsidRDefault="004C4E59" w:rsidP="007E4098">
            <w:pPr>
              <w:jc w:val="center"/>
              <w:rPr>
                <w:ins w:id="3249" w:author="Javier Quintana Pérez" w:date="2022-11-13T19:22:00Z"/>
                <w:rFonts w:ascii="Source Sans Pro" w:hAnsi="Source Sans Pro"/>
                <w:sz w:val="21"/>
                <w:szCs w:val="21"/>
                <w:rPrChange w:id="3250" w:author="Javier Quintana Pérez" w:date="2022-12-01T17:11:00Z">
                  <w:rPr>
                    <w:ins w:id="3251" w:author="Javier Quintana Pérez" w:date="2022-11-13T19:22:00Z"/>
                    <w:rFonts w:ascii="Source Sans Pro" w:hAnsi="Source Sans Pro"/>
                    <w:color w:val="FF0000"/>
                  </w:rPr>
                </w:rPrChange>
              </w:rPr>
            </w:pPr>
          </w:p>
        </w:tc>
        <w:tc>
          <w:tcPr>
            <w:tcW w:w="673" w:type="pct"/>
            <w:shd w:val="clear" w:color="auto" w:fill="auto"/>
          </w:tcPr>
          <w:p w:rsidR="004C4E59" w:rsidRPr="00133828" w:rsidRDefault="004C4E59" w:rsidP="007E4098">
            <w:pPr>
              <w:jc w:val="center"/>
              <w:rPr>
                <w:ins w:id="3252" w:author="Javier Quintana Pérez" w:date="2022-11-13T19:22:00Z"/>
                <w:rFonts w:ascii="Source Sans Pro" w:hAnsi="Source Sans Pro"/>
                <w:sz w:val="21"/>
                <w:szCs w:val="21"/>
                <w:rPrChange w:id="3253" w:author="Javier Quintana Pérez" w:date="2022-12-01T17:11:00Z">
                  <w:rPr>
                    <w:ins w:id="3254" w:author="Javier Quintana Pérez" w:date="2022-11-13T19:22:00Z"/>
                    <w:rFonts w:ascii="Source Sans Pro" w:hAnsi="Source Sans Pro"/>
                    <w:color w:val="FF0000"/>
                  </w:rPr>
                </w:rPrChange>
              </w:rPr>
            </w:pPr>
          </w:p>
        </w:tc>
      </w:tr>
      <w:tr w:rsidR="004C4E59" w:rsidRPr="00133828" w:rsidTr="007E4098">
        <w:trPr>
          <w:jc w:val="center"/>
          <w:ins w:id="3255" w:author="Javier Quintana Pérez" w:date="2022-11-13T19:22:00Z"/>
        </w:trPr>
        <w:tc>
          <w:tcPr>
            <w:tcW w:w="3589" w:type="pct"/>
            <w:shd w:val="clear" w:color="auto" w:fill="auto"/>
          </w:tcPr>
          <w:p w:rsidR="004C4E59" w:rsidRPr="00133828" w:rsidRDefault="00D919CB" w:rsidP="007E4098">
            <w:pPr>
              <w:tabs>
                <w:tab w:val="clear" w:pos="567"/>
              </w:tabs>
              <w:spacing w:line="240" w:lineRule="auto"/>
              <w:rPr>
                <w:ins w:id="3256" w:author="Javier Quintana Pérez" w:date="2022-11-13T19:22:00Z"/>
                <w:rFonts w:ascii="Source Sans Pro" w:hAnsi="Source Sans Pro"/>
                <w:sz w:val="21"/>
                <w:szCs w:val="21"/>
                <w:rPrChange w:id="3257" w:author="Javier Quintana Pérez" w:date="2022-12-01T17:11:00Z">
                  <w:rPr>
                    <w:ins w:id="3258" w:author="Javier Quintana Pérez" w:date="2022-11-13T19:22:00Z"/>
                    <w:rFonts w:ascii="Source Sans Pro" w:hAnsi="Source Sans Pro"/>
                    <w:color w:val="FF0000"/>
                  </w:rPr>
                </w:rPrChange>
              </w:rPr>
            </w:pPr>
            <w:ins w:id="3259" w:author="Javier Quintana Pérez" w:date="2022-11-13T19:22:00Z">
              <w:r w:rsidRPr="00D919CB">
                <w:rPr>
                  <w:rFonts w:ascii="Source Sans Pro" w:hAnsi="Source Sans Pro"/>
                  <w:sz w:val="21"/>
                  <w:szCs w:val="21"/>
                  <w:rPrChange w:id="3260" w:author="Javier Quintana Pérez" w:date="2022-12-01T17:11:00Z">
                    <w:rPr>
                      <w:rFonts w:ascii="Source Sans Pro" w:hAnsi="Source Sans Pro"/>
                      <w:color w:val="FF0000"/>
                      <w:u w:val="single"/>
                    </w:rPr>
                  </w:rPrChange>
                </w:rPr>
                <w:t>Para los aceros soldables de especial ductilidad, ¿se dispones de los informes o actas de los ensayos de fatiga y de carga cíclica?</w:t>
              </w:r>
            </w:ins>
          </w:p>
        </w:tc>
        <w:tc>
          <w:tcPr>
            <w:tcW w:w="738" w:type="pct"/>
            <w:shd w:val="clear" w:color="auto" w:fill="auto"/>
          </w:tcPr>
          <w:p w:rsidR="004C4E59" w:rsidRPr="00133828" w:rsidRDefault="004C4E59" w:rsidP="007E4098">
            <w:pPr>
              <w:jc w:val="center"/>
              <w:rPr>
                <w:ins w:id="3261" w:author="Javier Quintana Pérez" w:date="2022-11-13T19:22:00Z"/>
                <w:rFonts w:ascii="Source Sans Pro" w:hAnsi="Source Sans Pro"/>
                <w:sz w:val="21"/>
                <w:szCs w:val="21"/>
                <w:rPrChange w:id="3262" w:author="Javier Quintana Pérez" w:date="2022-12-01T17:11:00Z">
                  <w:rPr>
                    <w:ins w:id="3263" w:author="Javier Quintana Pérez" w:date="2022-11-13T19:22:00Z"/>
                    <w:rFonts w:ascii="Source Sans Pro" w:hAnsi="Source Sans Pro"/>
                    <w:color w:val="FF0000"/>
                  </w:rPr>
                </w:rPrChange>
              </w:rPr>
            </w:pPr>
          </w:p>
        </w:tc>
        <w:tc>
          <w:tcPr>
            <w:tcW w:w="673" w:type="pct"/>
            <w:shd w:val="clear" w:color="auto" w:fill="auto"/>
          </w:tcPr>
          <w:p w:rsidR="004C4E59" w:rsidRPr="00133828" w:rsidRDefault="004C4E59" w:rsidP="007E4098">
            <w:pPr>
              <w:jc w:val="center"/>
              <w:rPr>
                <w:ins w:id="3264" w:author="Javier Quintana Pérez" w:date="2022-11-13T19:22:00Z"/>
                <w:rFonts w:ascii="Source Sans Pro" w:hAnsi="Source Sans Pro"/>
                <w:sz w:val="21"/>
                <w:szCs w:val="21"/>
                <w:rPrChange w:id="3265" w:author="Javier Quintana Pérez" w:date="2022-12-01T17:11:00Z">
                  <w:rPr>
                    <w:ins w:id="3266" w:author="Javier Quintana Pérez" w:date="2022-11-13T19:22:00Z"/>
                    <w:rFonts w:ascii="Source Sans Pro" w:hAnsi="Source Sans Pro"/>
                    <w:color w:val="FF0000"/>
                  </w:rPr>
                </w:rPrChange>
              </w:rPr>
            </w:pPr>
          </w:p>
        </w:tc>
      </w:tr>
      <w:tr w:rsidR="004C4E59" w:rsidRPr="00133828" w:rsidTr="007E4098">
        <w:trPr>
          <w:jc w:val="center"/>
          <w:ins w:id="3267" w:author="Javier Quintana Pérez" w:date="2022-11-13T19:22:00Z"/>
        </w:trPr>
        <w:tc>
          <w:tcPr>
            <w:tcW w:w="3589" w:type="pct"/>
            <w:shd w:val="clear" w:color="auto" w:fill="auto"/>
          </w:tcPr>
          <w:p w:rsidR="004C4E59" w:rsidRPr="00133828" w:rsidRDefault="00D919CB" w:rsidP="007E4098">
            <w:pPr>
              <w:tabs>
                <w:tab w:val="clear" w:pos="567"/>
              </w:tabs>
              <w:autoSpaceDE w:val="0"/>
              <w:autoSpaceDN w:val="0"/>
              <w:adjustRightInd w:val="0"/>
              <w:spacing w:line="240" w:lineRule="auto"/>
              <w:rPr>
                <w:ins w:id="3268" w:author="Javier Quintana Pérez" w:date="2022-11-13T19:22:00Z"/>
                <w:rFonts w:ascii="Source Sans Pro" w:hAnsi="Source Sans Pro"/>
                <w:sz w:val="21"/>
                <w:szCs w:val="21"/>
                <w:rPrChange w:id="3269" w:author="Javier Quintana Pérez" w:date="2022-12-01T17:11:00Z">
                  <w:rPr>
                    <w:ins w:id="3270" w:author="Javier Quintana Pérez" w:date="2022-11-13T19:22:00Z"/>
                    <w:rFonts w:ascii="Source Sans Pro" w:hAnsi="Source Sans Pro"/>
                    <w:color w:val="FF0000"/>
                  </w:rPr>
                </w:rPrChange>
              </w:rPr>
            </w:pPr>
            <w:ins w:id="3271" w:author="Javier Quintana Pérez" w:date="2022-11-13T19:22:00Z">
              <w:r w:rsidRPr="00D919CB">
                <w:rPr>
                  <w:rFonts w:ascii="Source Sans Pro" w:hAnsi="Source Sans Pro"/>
                  <w:sz w:val="21"/>
                  <w:szCs w:val="21"/>
                  <w:rPrChange w:id="3272" w:author="Javier Quintana Pérez" w:date="2022-12-01T17:11:00Z">
                    <w:rPr>
                      <w:rFonts w:ascii="Source Sans Pro" w:hAnsi="Source Sans Pro"/>
                      <w:color w:val="FF0000"/>
                      <w:u w:val="single"/>
                    </w:rPr>
                  </w:rPrChange>
                </w:rPr>
                <w:t>Cuando el fabricante garantice las características de adherencia mediante el ensayo de la viga contemplado en el apartado 34.2 del CodE, ¿presenta un certificado de homologación de adherencia, con una antigüedad inferior a 36 meses desde la fecha de fabricación del acero?</w:t>
              </w:r>
            </w:ins>
          </w:p>
        </w:tc>
        <w:tc>
          <w:tcPr>
            <w:tcW w:w="738" w:type="pct"/>
            <w:shd w:val="clear" w:color="auto" w:fill="auto"/>
          </w:tcPr>
          <w:p w:rsidR="004C4E59" w:rsidRPr="00133828" w:rsidRDefault="004C4E59" w:rsidP="007E4098">
            <w:pPr>
              <w:jc w:val="center"/>
              <w:rPr>
                <w:ins w:id="3273" w:author="Javier Quintana Pérez" w:date="2022-11-13T19:22:00Z"/>
                <w:rFonts w:ascii="Source Sans Pro" w:hAnsi="Source Sans Pro"/>
                <w:sz w:val="21"/>
                <w:szCs w:val="21"/>
                <w:rPrChange w:id="3274" w:author="Javier Quintana Pérez" w:date="2022-12-01T17:11:00Z">
                  <w:rPr>
                    <w:ins w:id="3275" w:author="Javier Quintana Pérez" w:date="2022-11-13T19:22:00Z"/>
                    <w:rFonts w:ascii="Source Sans Pro" w:hAnsi="Source Sans Pro"/>
                    <w:color w:val="FF0000"/>
                  </w:rPr>
                </w:rPrChange>
              </w:rPr>
            </w:pPr>
          </w:p>
        </w:tc>
        <w:tc>
          <w:tcPr>
            <w:tcW w:w="673" w:type="pct"/>
            <w:shd w:val="clear" w:color="auto" w:fill="auto"/>
          </w:tcPr>
          <w:p w:rsidR="004C4E59" w:rsidRPr="00133828" w:rsidRDefault="004C4E59" w:rsidP="007E4098">
            <w:pPr>
              <w:jc w:val="center"/>
              <w:rPr>
                <w:ins w:id="3276" w:author="Javier Quintana Pérez" w:date="2022-11-13T19:22:00Z"/>
                <w:rFonts w:ascii="Source Sans Pro" w:hAnsi="Source Sans Pro"/>
                <w:sz w:val="21"/>
                <w:szCs w:val="21"/>
                <w:rPrChange w:id="3277" w:author="Javier Quintana Pérez" w:date="2022-12-01T17:11:00Z">
                  <w:rPr>
                    <w:ins w:id="3278" w:author="Javier Quintana Pérez" w:date="2022-11-13T19:22:00Z"/>
                    <w:rFonts w:ascii="Source Sans Pro" w:hAnsi="Source Sans Pro"/>
                    <w:color w:val="FF0000"/>
                  </w:rPr>
                </w:rPrChange>
              </w:rPr>
            </w:pPr>
          </w:p>
        </w:tc>
      </w:tr>
      <w:tr w:rsidR="004C4E59" w:rsidRPr="00133828" w:rsidTr="007E4098">
        <w:trPr>
          <w:jc w:val="center"/>
          <w:ins w:id="3279" w:author="Javier Quintana Pérez" w:date="2022-11-13T19:22:00Z"/>
        </w:trPr>
        <w:tc>
          <w:tcPr>
            <w:tcW w:w="3589" w:type="pct"/>
            <w:shd w:val="clear" w:color="auto" w:fill="auto"/>
          </w:tcPr>
          <w:p w:rsidR="004C4E59" w:rsidRPr="00133828" w:rsidRDefault="00D919CB" w:rsidP="007E4098">
            <w:pPr>
              <w:tabs>
                <w:tab w:val="clear" w:pos="567"/>
              </w:tabs>
              <w:spacing w:line="240" w:lineRule="auto"/>
              <w:jc w:val="left"/>
              <w:rPr>
                <w:ins w:id="3280" w:author="Javier Quintana Pérez" w:date="2022-11-13T19:22:00Z"/>
                <w:rFonts w:ascii="Source Sans Pro" w:hAnsi="Source Sans Pro"/>
                <w:color w:val="000000" w:themeColor="text1"/>
                <w:sz w:val="21"/>
                <w:szCs w:val="21"/>
                <w:rPrChange w:id="3281" w:author="Javier Quintana Pérez" w:date="2022-12-01T17:11:00Z">
                  <w:rPr>
                    <w:ins w:id="3282" w:author="Javier Quintana Pérez" w:date="2022-11-13T19:22:00Z"/>
                    <w:rFonts w:ascii="Source Sans Pro" w:hAnsi="Source Sans Pro"/>
                    <w:color w:val="FF0000"/>
                  </w:rPr>
                </w:rPrChange>
              </w:rPr>
            </w:pPr>
            <w:ins w:id="3283" w:author="Javier Quintana Pérez" w:date="2022-11-13T19:22:00Z">
              <w:r w:rsidRPr="00D919CB">
                <w:rPr>
                  <w:rFonts w:ascii="Source Sans Pro" w:hAnsi="Source Sans Pro"/>
                  <w:color w:val="000000" w:themeColor="text1"/>
                  <w:sz w:val="21"/>
                  <w:szCs w:val="21"/>
                  <w:rPrChange w:id="3284" w:author="Javier Quintana Pérez" w:date="2022-12-01T17:11:00Z">
                    <w:rPr>
                      <w:rFonts w:ascii="Source Sans Pro" w:hAnsi="Source Sans Pro"/>
                      <w:color w:val="FF0000"/>
                      <w:u w:val="single"/>
                    </w:rPr>
                  </w:rPrChange>
                </w:rPr>
                <w:t>En el caso de comprobarse la adherencia mediante la geometría de corrugas o grafilas, el área proyectada de las corrugas (f</w:t>
              </w:r>
              <w:r w:rsidRPr="00D919CB">
                <w:rPr>
                  <w:rFonts w:ascii="Source Sans Pro" w:hAnsi="Source Sans Pro"/>
                  <w:color w:val="000000" w:themeColor="text1"/>
                  <w:sz w:val="21"/>
                  <w:szCs w:val="21"/>
                  <w:vertAlign w:val="subscript"/>
                  <w:rPrChange w:id="3285" w:author="Javier Quintana Pérez" w:date="2022-12-01T17:11:00Z">
                    <w:rPr>
                      <w:rFonts w:ascii="Source Sans Pro" w:hAnsi="Source Sans Pro"/>
                      <w:color w:val="FF0000"/>
                      <w:u w:val="single"/>
                      <w:vertAlign w:val="subscript"/>
                    </w:rPr>
                  </w:rPrChange>
                </w:rPr>
                <w:t>R</w:t>
              </w:r>
              <w:r w:rsidRPr="00D919CB">
                <w:rPr>
                  <w:rFonts w:ascii="Source Sans Pro" w:hAnsi="Source Sans Pro"/>
                  <w:color w:val="000000" w:themeColor="text1"/>
                  <w:sz w:val="21"/>
                  <w:szCs w:val="21"/>
                  <w:rPrChange w:id="3286" w:author="Javier Quintana Pérez" w:date="2022-12-01T17:11:00Z">
                    <w:rPr>
                      <w:rFonts w:ascii="Source Sans Pro" w:hAnsi="Source Sans Pro"/>
                      <w:color w:val="FF0000"/>
                      <w:u w:val="single"/>
                    </w:rPr>
                  </w:rPrChange>
                </w:rPr>
                <w:t>) o, en su caso, de las grafilas (f</w:t>
              </w:r>
              <w:r w:rsidRPr="00D919CB">
                <w:rPr>
                  <w:rFonts w:ascii="Source Sans Pro" w:hAnsi="Source Sans Pro"/>
                  <w:color w:val="000000" w:themeColor="text1"/>
                  <w:sz w:val="21"/>
                  <w:szCs w:val="21"/>
                  <w:vertAlign w:val="subscript"/>
                  <w:rPrChange w:id="3287" w:author="Javier Quintana Pérez" w:date="2022-12-01T17:11:00Z">
                    <w:rPr>
                      <w:rFonts w:ascii="Source Sans Pro" w:hAnsi="Source Sans Pro"/>
                      <w:color w:val="FF0000"/>
                      <w:u w:val="single"/>
                      <w:vertAlign w:val="subscript"/>
                    </w:rPr>
                  </w:rPrChange>
                </w:rPr>
                <w:t>p</w:t>
              </w:r>
              <w:r w:rsidRPr="00D919CB">
                <w:rPr>
                  <w:rFonts w:ascii="Source Sans Pro" w:hAnsi="Source Sans Pro"/>
                  <w:color w:val="000000" w:themeColor="text1"/>
                  <w:sz w:val="21"/>
                  <w:szCs w:val="21"/>
                  <w:rPrChange w:id="3288" w:author="Javier Quintana Pérez" w:date="2022-12-01T17:11:00Z">
                    <w:rPr>
                      <w:rFonts w:ascii="Source Sans Pro" w:hAnsi="Source Sans Pro"/>
                      <w:color w:val="FF0000"/>
                      <w:u w:val="single"/>
                    </w:rPr>
                  </w:rPrChange>
                </w:rPr>
                <w:t>) determinada según UNE-EN ISO 15630-1 deberá cumplir las condiciones de la tabla 34.2.f</w:t>
              </w:r>
            </w:ins>
          </w:p>
        </w:tc>
        <w:tc>
          <w:tcPr>
            <w:tcW w:w="738" w:type="pct"/>
            <w:shd w:val="clear" w:color="auto" w:fill="auto"/>
          </w:tcPr>
          <w:p w:rsidR="004C4E59" w:rsidRPr="00133828" w:rsidRDefault="004C4E59" w:rsidP="007E4098">
            <w:pPr>
              <w:jc w:val="center"/>
              <w:rPr>
                <w:ins w:id="3289" w:author="Javier Quintana Pérez" w:date="2022-11-13T19:22:00Z"/>
                <w:rFonts w:ascii="Source Sans Pro" w:hAnsi="Source Sans Pro"/>
                <w:color w:val="000000" w:themeColor="text1"/>
                <w:sz w:val="21"/>
                <w:szCs w:val="21"/>
                <w:rPrChange w:id="3290" w:author="Javier Quintana Pérez" w:date="2022-12-01T17:11:00Z">
                  <w:rPr>
                    <w:ins w:id="3291" w:author="Javier Quintana Pérez" w:date="2022-11-13T19:22:00Z"/>
                    <w:rFonts w:ascii="Source Sans Pro" w:hAnsi="Source Sans Pro"/>
                    <w:color w:val="FF0000"/>
                  </w:rPr>
                </w:rPrChange>
              </w:rPr>
            </w:pPr>
          </w:p>
        </w:tc>
        <w:tc>
          <w:tcPr>
            <w:tcW w:w="673" w:type="pct"/>
            <w:shd w:val="clear" w:color="auto" w:fill="auto"/>
          </w:tcPr>
          <w:p w:rsidR="004C4E59" w:rsidRPr="00133828" w:rsidRDefault="004C4E59" w:rsidP="007E4098">
            <w:pPr>
              <w:jc w:val="center"/>
              <w:rPr>
                <w:ins w:id="3292" w:author="Javier Quintana Pérez" w:date="2022-11-13T19:22:00Z"/>
                <w:rFonts w:ascii="Source Sans Pro" w:hAnsi="Source Sans Pro"/>
                <w:color w:val="000000" w:themeColor="text1"/>
                <w:sz w:val="21"/>
                <w:szCs w:val="21"/>
                <w:rPrChange w:id="3293" w:author="Javier Quintana Pérez" w:date="2022-12-01T17:11:00Z">
                  <w:rPr>
                    <w:ins w:id="3294" w:author="Javier Quintana Pérez" w:date="2022-11-13T19:22:00Z"/>
                    <w:rFonts w:ascii="Source Sans Pro" w:hAnsi="Source Sans Pro"/>
                    <w:color w:val="FF0000"/>
                  </w:rPr>
                </w:rPrChange>
              </w:rPr>
            </w:pPr>
          </w:p>
        </w:tc>
      </w:tr>
      <w:tr w:rsidR="0029470F" w:rsidRPr="00133828" w:rsidTr="007E4098">
        <w:trPr>
          <w:jc w:val="center"/>
          <w:ins w:id="3295" w:author="Javier Quintana Pérez" w:date="2022-11-13T20:01:00Z"/>
        </w:trPr>
        <w:tc>
          <w:tcPr>
            <w:tcW w:w="3589" w:type="pct"/>
            <w:shd w:val="clear" w:color="auto" w:fill="auto"/>
          </w:tcPr>
          <w:p w:rsidR="0029470F" w:rsidRPr="00133828" w:rsidRDefault="00D919CB" w:rsidP="0029470F">
            <w:pPr>
              <w:tabs>
                <w:tab w:val="clear" w:pos="567"/>
              </w:tabs>
              <w:spacing w:line="240" w:lineRule="auto"/>
              <w:jc w:val="left"/>
              <w:rPr>
                <w:ins w:id="3296" w:author="Javier Quintana Pérez" w:date="2022-11-13T20:01:00Z"/>
                <w:rFonts w:ascii="Source Sans Pro" w:hAnsi="Source Sans Pro"/>
                <w:color w:val="000000" w:themeColor="text1"/>
                <w:sz w:val="21"/>
                <w:szCs w:val="21"/>
                <w:rPrChange w:id="3297" w:author="Javier Quintana Pérez" w:date="2022-12-01T17:11:00Z">
                  <w:rPr>
                    <w:ins w:id="3298" w:author="Javier Quintana Pérez" w:date="2022-11-13T20:01:00Z"/>
                    <w:rFonts w:ascii="Source Sans Pro" w:hAnsi="Source Sans Pro"/>
                  </w:rPr>
                </w:rPrChange>
              </w:rPr>
            </w:pPr>
            <w:ins w:id="3299" w:author="Javier Quintana Pérez" w:date="2022-11-13T20:04:00Z">
              <w:r w:rsidRPr="00D919CB">
                <w:rPr>
                  <w:rFonts w:ascii="Source Sans Pro" w:hAnsi="Source Sans Pro"/>
                  <w:color w:val="000000" w:themeColor="text1"/>
                  <w:sz w:val="21"/>
                  <w:szCs w:val="21"/>
                  <w:rPrChange w:id="3300" w:author="Javier Quintana Pérez" w:date="2022-12-01T17:11:00Z">
                    <w:rPr>
                      <w:rFonts w:ascii="Source Sans Pro" w:hAnsi="Source Sans Pro"/>
                      <w:color w:val="FF0000"/>
                      <w:u w:val="single"/>
                    </w:rPr>
                  </w:rPrChange>
                </w:rPr>
                <w:t>¿Presentan certificado durante el suministro según el Anejo 4.2 del CodE?</w:t>
              </w:r>
            </w:ins>
          </w:p>
        </w:tc>
        <w:tc>
          <w:tcPr>
            <w:tcW w:w="738" w:type="pct"/>
            <w:shd w:val="clear" w:color="auto" w:fill="auto"/>
          </w:tcPr>
          <w:p w:rsidR="0029470F" w:rsidRPr="00133828" w:rsidRDefault="0029470F" w:rsidP="0029470F">
            <w:pPr>
              <w:jc w:val="center"/>
              <w:rPr>
                <w:ins w:id="3301" w:author="Javier Quintana Pérez" w:date="2022-11-13T20:01:00Z"/>
                <w:rFonts w:ascii="Source Sans Pro" w:hAnsi="Source Sans Pro"/>
                <w:color w:val="000000" w:themeColor="text1"/>
                <w:sz w:val="21"/>
                <w:szCs w:val="21"/>
                <w:rPrChange w:id="3302" w:author="Javier Quintana Pérez" w:date="2022-12-01T17:11:00Z">
                  <w:rPr>
                    <w:ins w:id="3303" w:author="Javier Quintana Pérez" w:date="2022-11-13T20:01:00Z"/>
                    <w:rFonts w:ascii="Source Sans Pro" w:hAnsi="Source Sans Pro"/>
                  </w:rPr>
                </w:rPrChange>
              </w:rPr>
            </w:pPr>
          </w:p>
        </w:tc>
        <w:tc>
          <w:tcPr>
            <w:tcW w:w="673" w:type="pct"/>
            <w:shd w:val="clear" w:color="auto" w:fill="auto"/>
          </w:tcPr>
          <w:p w:rsidR="0029470F" w:rsidRPr="00133828" w:rsidRDefault="0029470F" w:rsidP="0029470F">
            <w:pPr>
              <w:jc w:val="center"/>
              <w:rPr>
                <w:ins w:id="3304" w:author="Javier Quintana Pérez" w:date="2022-11-13T20:01:00Z"/>
                <w:rFonts w:ascii="Source Sans Pro" w:hAnsi="Source Sans Pro"/>
                <w:color w:val="000000" w:themeColor="text1"/>
                <w:sz w:val="21"/>
                <w:szCs w:val="21"/>
                <w:rPrChange w:id="3305" w:author="Javier Quintana Pérez" w:date="2022-12-01T17:11:00Z">
                  <w:rPr>
                    <w:ins w:id="3306" w:author="Javier Quintana Pérez" w:date="2022-11-13T20:01:00Z"/>
                    <w:rFonts w:ascii="Source Sans Pro" w:hAnsi="Source Sans Pro"/>
                  </w:rPr>
                </w:rPrChange>
              </w:rPr>
            </w:pPr>
          </w:p>
        </w:tc>
      </w:tr>
      <w:tr w:rsidR="0029470F" w:rsidRPr="00133828" w:rsidTr="007E4098">
        <w:trPr>
          <w:jc w:val="center"/>
          <w:ins w:id="3307" w:author="Javier Quintana Pérez" w:date="2022-11-13T20:01:00Z"/>
        </w:trPr>
        <w:tc>
          <w:tcPr>
            <w:tcW w:w="3589" w:type="pct"/>
            <w:shd w:val="clear" w:color="auto" w:fill="auto"/>
          </w:tcPr>
          <w:p w:rsidR="0029470F" w:rsidRPr="00133828" w:rsidRDefault="00D919CB" w:rsidP="0029470F">
            <w:pPr>
              <w:tabs>
                <w:tab w:val="clear" w:pos="567"/>
              </w:tabs>
              <w:spacing w:line="240" w:lineRule="auto"/>
              <w:jc w:val="left"/>
              <w:rPr>
                <w:ins w:id="3308" w:author="Javier Quintana Pérez" w:date="2022-11-13T20:01:00Z"/>
                <w:rFonts w:ascii="Source Sans Pro" w:hAnsi="Source Sans Pro"/>
                <w:color w:val="000000" w:themeColor="text1"/>
                <w:sz w:val="21"/>
                <w:szCs w:val="21"/>
                <w:rPrChange w:id="3309" w:author="Javier Quintana Pérez" w:date="2022-12-01T17:11:00Z">
                  <w:rPr>
                    <w:ins w:id="3310" w:author="Javier Quintana Pérez" w:date="2022-11-13T20:01:00Z"/>
                    <w:rFonts w:ascii="Source Sans Pro" w:hAnsi="Source Sans Pro"/>
                    <w:color w:val="FF0000"/>
                  </w:rPr>
                </w:rPrChange>
              </w:rPr>
            </w:pPr>
            <w:ins w:id="3311" w:author="Javier Quintana Pérez" w:date="2022-11-13T20:04:00Z">
              <w:r w:rsidRPr="00D919CB">
                <w:rPr>
                  <w:rFonts w:ascii="Source Sans Pro" w:hAnsi="Source Sans Pro"/>
                  <w:color w:val="000000" w:themeColor="text1"/>
                  <w:sz w:val="21"/>
                  <w:szCs w:val="21"/>
                  <w:rPrChange w:id="3312" w:author="Javier Quintana Pérez" w:date="2022-12-01T17:11:00Z">
                    <w:rPr>
                      <w:rFonts w:ascii="Source Sans Pro" w:hAnsi="Source Sans Pro"/>
                      <w:color w:val="FF0000"/>
                      <w:u w:val="single"/>
                    </w:rPr>
                  </w:rPrChange>
                </w:rPr>
                <w:t>¿Presentan certificado final de suministro según el Anejo 4.3 del CodE?</w:t>
              </w:r>
            </w:ins>
          </w:p>
        </w:tc>
        <w:tc>
          <w:tcPr>
            <w:tcW w:w="738" w:type="pct"/>
            <w:shd w:val="clear" w:color="auto" w:fill="auto"/>
          </w:tcPr>
          <w:p w:rsidR="0029470F" w:rsidRPr="00133828" w:rsidRDefault="0029470F" w:rsidP="0029470F">
            <w:pPr>
              <w:jc w:val="center"/>
              <w:rPr>
                <w:ins w:id="3313" w:author="Javier Quintana Pérez" w:date="2022-11-13T20:01:00Z"/>
                <w:rFonts w:ascii="Source Sans Pro" w:hAnsi="Source Sans Pro"/>
                <w:color w:val="000000" w:themeColor="text1"/>
                <w:sz w:val="21"/>
                <w:szCs w:val="21"/>
                <w:rPrChange w:id="3314" w:author="Javier Quintana Pérez" w:date="2022-12-01T17:11:00Z">
                  <w:rPr>
                    <w:ins w:id="3315" w:author="Javier Quintana Pérez" w:date="2022-11-13T20:01:00Z"/>
                    <w:rFonts w:ascii="Source Sans Pro" w:hAnsi="Source Sans Pro"/>
                  </w:rPr>
                </w:rPrChange>
              </w:rPr>
            </w:pPr>
          </w:p>
        </w:tc>
        <w:tc>
          <w:tcPr>
            <w:tcW w:w="673" w:type="pct"/>
            <w:shd w:val="clear" w:color="auto" w:fill="auto"/>
          </w:tcPr>
          <w:p w:rsidR="0029470F" w:rsidRPr="00133828" w:rsidRDefault="0029470F" w:rsidP="0029470F">
            <w:pPr>
              <w:jc w:val="center"/>
              <w:rPr>
                <w:ins w:id="3316" w:author="Javier Quintana Pérez" w:date="2022-11-13T20:01:00Z"/>
                <w:rFonts w:ascii="Source Sans Pro" w:hAnsi="Source Sans Pro"/>
                <w:color w:val="000000" w:themeColor="text1"/>
                <w:sz w:val="21"/>
                <w:szCs w:val="21"/>
                <w:rPrChange w:id="3317" w:author="Javier Quintana Pérez" w:date="2022-12-01T17:11:00Z">
                  <w:rPr>
                    <w:ins w:id="3318" w:author="Javier Quintana Pérez" w:date="2022-11-13T20:01:00Z"/>
                    <w:rFonts w:ascii="Source Sans Pro" w:hAnsi="Source Sans Pro"/>
                  </w:rPr>
                </w:rPrChange>
              </w:rPr>
            </w:pPr>
          </w:p>
        </w:tc>
      </w:tr>
    </w:tbl>
    <w:p w:rsidR="00000000" w:rsidRDefault="00C3369D">
      <w:pPr>
        <w:pStyle w:val="Prrafodelista"/>
        <w:ind w:left="720"/>
        <w:rPr>
          <w:ins w:id="3319" w:author="mjsierra" w:date="2022-07-29T09:59:00Z"/>
          <w:rFonts w:ascii="Source Sans Pro" w:hAnsi="Source Sans Pro"/>
          <w:color w:val="000000" w:themeColor="text1"/>
          <w:sz w:val="21"/>
          <w:szCs w:val="21"/>
          <w:rPrChange w:id="3320" w:author="Javier Quintana Pérez" w:date="2022-12-01T17:11:00Z">
            <w:rPr>
              <w:ins w:id="3321" w:author="mjsierra" w:date="2022-07-29T09:59:00Z"/>
              <w:rFonts w:ascii="Source Sans Pro" w:hAnsi="Source Sans Pro"/>
              <w:color w:val="0000FF"/>
            </w:rPr>
          </w:rPrChange>
        </w:rPr>
        <w:pPrChange w:id="3322" w:author="mjsierra" w:date="2022-07-29T09:57:00Z">
          <w:pPr/>
        </w:pPrChange>
      </w:pPr>
    </w:p>
    <w:p w:rsidR="00000000" w:rsidRDefault="00C3369D">
      <w:pPr>
        <w:pStyle w:val="Prrafodelista"/>
        <w:ind w:left="720"/>
        <w:rPr>
          <w:rFonts w:ascii="Source Sans Pro" w:hAnsi="Source Sans Pro"/>
          <w:color w:val="000000" w:themeColor="text1"/>
          <w:rPrChange w:id="3323" w:author="Javier Quintana Pérez" w:date="2022-11-29T18:44:00Z">
            <w:rPr/>
          </w:rPrChange>
        </w:rPr>
        <w:pPrChange w:id="3324" w:author="mjsierra" w:date="2022-07-29T09:57:00Z">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RPr="00D41C9D" w:rsidTr="00841B5A">
        <w:trPr>
          <w:jc w:val="center"/>
        </w:trPr>
        <w:tc>
          <w:tcPr>
            <w:tcW w:w="5000" w:type="pct"/>
          </w:tcPr>
          <w:p w:rsidR="00090B75" w:rsidRPr="00D41C9D" w:rsidRDefault="00D919CB" w:rsidP="00766C9C">
            <w:pPr>
              <w:rPr>
                <w:rFonts w:ascii="Source Sans Pro" w:hAnsi="Source Sans Pro"/>
                <w:b/>
                <w:sz w:val="16"/>
                <w:rPrChange w:id="3325" w:author="Javier Quintana Pérez" w:date="2022-05-09T17:37:00Z">
                  <w:rPr>
                    <w:b/>
                    <w:sz w:val="16"/>
                  </w:rPr>
                </w:rPrChange>
              </w:rPr>
            </w:pPr>
            <w:r w:rsidRPr="00D919CB">
              <w:rPr>
                <w:rFonts w:ascii="Source Sans Pro" w:hAnsi="Source Sans Pro"/>
                <w:b/>
                <w:sz w:val="16"/>
                <w:rPrChange w:id="3326" w:author="Javier Quintana Pérez" w:date="2022-05-09T17:37:00Z">
                  <w:rPr>
                    <w:b/>
                    <w:color w:val="0000FF"/>
                    <w:sz w:val="16"/>
                    <w:u w:val="single"/>
                  </w:rPr>
                </w:rPrChange>
              </w:rPr>
              <w:t>Adjuntar en el Anejo 4 Certificados de características de los materiales componentes y de los albaranes de entrega</w:t>
            </w:r>
          </w:p>
        </w:tc>
      </w:tr>
    </w:tbl>
    <w:p w:rsidR="004C4E59" w:rsidRDefault="004C4E59" w:rsidP="00155046">
      <w:pPr>
        <w:rPr>
          <w:ins w:id="3327" w:author="Javier Quintana Pérez" w:date="2022-11-13T19:47:00Z"/>
        </w:rPr>
      </w:pPr>
    </w:p>
    <w:p w:rsidR="009245E7" w:rsidRDefault="009245E7" w:rsidP="00155046">
      <w:pPr>
        <w:rPr>
          <w:ins w:id="3328" w:author="Javier Quintana Pérez" w:date="2022-11-13T19:23:00Z"/>
        </w:rPr>
      </w:pPr>
    </w:p>
    <w:p w:rsidR="00000000" w:rsidRDefault="00C3369D">
      <w:pPr>
        <w:pStyle w:val="Nivel3"/>
        <w:ind w:left="1224" w:hanging="504"/>
        <w:rPr>
          <w:ins w:id="3329" w:author="mjsierra" w:date="2022-07-29T09:57:00Z"/>
          <w:del w:id="3330" w:author="Javier Quintana Pérez" w:date="2022-11-13T19:47:00Z"/>
          <w:rFonts w:ascii="Source Sans Pro" w:hAnsi="Source Sans Pro"/>
          <w:sz w:val="22"/>
          <w:szCs w:val="22"/>
          <w:rPrChange w:id="3331" w:author="Javier Quintana Pérez" w:date="2022-12-21T15:42:00Z">
            <w:rPr>
              <w:ins w:id="3332" w:author="mjsierra" w:date="2022-07-29T09:57:00Z"/>
              <w:del w:id="3333" w:author="Javier Quintana Pérez" w:date="2022-11-13T19:47:00Z"/>
            </w:rPr>
          </w:rPrChange>
        </w:rPr>
        <w:pPrChange w:id="3334" w:author="Javier Quintana Pérez" w:date="2022-12-21T15:42:00Z">
          <w:pPr/>
        </w:pPrChange>
      </w:pPr>
    </w:p>
    <w:p w:rsidR="00000000" w:rsidRDefault="00D919CB">
      <w:pPr>
        <w:pStyle w:val="Nivel3"/>
        <w:ind w:left="1224" w:hanging="504"/>
        <w:rPr>
          <w:del w:id="3335" w:author="mjsierra" w:date="2022-07-29T09:57:00Z"/>
          <w:rFonts w:ascii="Source Sans Pro" w:hAnsi="Source Sans Pro"/>
          <w:sz w:val="22"/>
          <w:szCs w:val="22"/>
          <w:rPrChange w:id="3336" w:author="Javier Quintana Pérez" w:date="2022-12-21T15:42:00Z">
            <w:rPr>
              <w:del w:id="3337" w:author="mjsierra" w:date="2022-07-29T09:57:00Z"/>
            </w:rPr>
          </w:rPrChange>
        </w:rPr>
        <w:pPrChange w:id="3338" w:author="Javier Quintana Pérez" w:date="2022-12-21T15:42:00Z">
          <w:pPr/>
        </w:pPrChange>
      </w:pPr>
      <w:bookmarkStart w:id="3339" w:name="_Toc122537336"/>
      <w:ins w:id="3340" w:author="mjsierra" w:date="2022-07-29T09:57:00Z">
        <w:r w:rsidRPr="00D919CB">
          <w:rPr>
            <w:rFonts w:ascii="Source Sans Pro" w:hAnsi="Source Sans Pro"/>
            <w:sz w:val="22"/>
            <w:szCs w:val="22"/>
            <w:rPrChange w:id="3341" w:author="Javier Quintana Pérez" w:date="2022-10-18T16:19:00Z">
              <w:rPr>
                <w:rFonts w:ascii="Source Sans Pro" w:hAnsi="Source Sans Pro"/>
                <w:color w:val="0000FF"/>
                <w:u w:val="single"/>
              </w:rPr>
            </w:rPrChange>
          </w:rPr>
          <w:t xml:space="preserve">6.1.2 </w:t>
        </w:r>
        <w:r w:rsidRPr="00D919CB">
          <w:rPr>
            <w:rFonts w:ascii="Source Sans Pro" w:hAnsi="Source Sans Pro"/>
            <w:sz w:val="22"/>
            <w:szCs w:val="22"/>
            <w:rPrChange w:id="3342" w:author="Javier Quintana Pérez" w:date="2022-10-18T16:19:00Z">
              <w:rPr>
                <w:rFonts w:ascii="Source Sans Pro" w:hAnsi="Source Sans Pro"/>
                <w:color w:val="0000FF"/>
                <w:u w:val="single"/>
              </w:rPr>
            </w:rPrChange>
          </w:rPr>
          <w:tab/>
        </w:r>
        <w:r w:rsidRPr="00531263">
          <w:rPr>
            <w:rFonts w:ascii="Source Sans Pro" w:hAnsi="Source Sans Pro"/>
            <w:sz w:val="22"/>
            <w:szCs w:val="22"/>
            <w:rPrChange w:id="3343" w:author="mjsierra" w:date="2023-02-02T10:38:00Z">
              <w:rPr>
                <w:rFonts w:ascii="Source Sans Pro" w:hAnsi="Source Sans Pro"/>
                <w:b/>
                <w:color w:val="0000FF"/>
                <w:u w:val="single"/>
              </w:rPr>
            </w:rPrChange>
          </w:rPr>
          <w:t>Instalaciones de ferralla</w:t>
        </w:r>
      </w:ins>
      <w:bookmarkEnd w:id="3339"/>
    </w:p>
    <w:p w:rsidR="00000000" w:rsidRDefault="00D919CB">
      <w:pPr>
        <w:pStyle w:val="Nivel3"/>
        <w:ind w:left="1224" w:hanging="504"/>
        <w:rPr>
          <w:ins w:id="3344" w:author="mjsierra" w:date="2022-07-29T09:57:00Z"/>
          <w:rFonts w:ascii="Source Sans Pro" w:hAnsi="Source Sans Pro"/>
          <w:b w:val="0"/>
          <w:sz w:val="22"/>
          <w:szCs w:val="22"/>
          <w:rPrChange w:id="3345" w:author="Javier Quintana Pérez" w:date="2022-12-21T15:42:00Z">
            <w:rPr>
              <w:ins w:id="3346" w:author="mjsierra" w:date="2022-07-29T09:57:00Z"/>
              <w:rFonts w:ascii="Source Sans Pro" w:hAnsi="Source Sans Pro"/>
              <w:b/>
              <w:color w:val="0000FF"/>
            </w:rPr>
          </w:rPrChange>
        </w:rPr>
        <w:pPrChange w:id="3347" w:author="Javier Quintana Pérez" w:date="2022-12-21T15:42:00Z">
          <w:pPr>
            <w:numPr>
              <w:numId w:val="16"/>
            </w:numPr>
            <w:ind w:left="720" w:hanging="360"/>
          </w:pPr>
        </w:pPrChange>
      </w:pPr>
      <w:ins w:id="3348" w:author="mjsierra" w:date="2022-07-12T12:12:00Z">
        <w:r w:rsidRPr="00D919CB">
          <w:rPr>
            <w:rFonts w:ascii="Source Sans Pro" w:hAnsi="Source Sans Pro"/>
            <w:sz w:val="22"/>
            <w:szCs w:val="22"/>
            <w:rPrChange w:id="3349" w:author="Javier Quintana Pérez" w:date="2022-12-21T15:42:00Z">
              <w:rPr>
                <w:rFonts w:ascii="Source Sans Pro" w:hAnsi="Source Sans Pro"/>
                <w:color w:val="0000FF"/>
                <w:u w:val="single"/>
              </w:rPr>
            </w:rPrChange>
          </w:rPr>
          <w:t xml:space="preserve"> </w:t>
        </w:r>
      </w:ins>
    </w:p>
    <w:p w:rsidR="00000000" w:rsidRDefault="00C3369D">
      <w:pPr>
        <w:ind w:left="720"/>
        <w:rPr>
          <w:ins w:id="3350" w:author="mjsierra" w:date="2022-07-12T12:11:00Z"/>
          <w:rFonts w:ascii="Source Sans Pro" w:hAnsi="Source Sans Pro"/>
          <w:b/>
        </w:rPr>
        <w:pPrChange w:id="3351" w:author="mjsierra" w:date="2022-07-29T09:57:00Z">
          <w:pPr>
            <w:numPr>
              <w:numId w:val="16"/>
            </w:numPr>
            <w:ind w:left="720" w:hanging="360"/>
          </w:pPr>
        </w:pPrChange>
      </w:pPr>
    </w:p>
    <w:tbl>
      <w:tblPr>
        <w:tblW w:w="51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Change w:id="3352" w:author="Javier Quintana Pérez" w:date="2022-11-13T19:23: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PrChange>
      </w:tblPr>
      <w:tblGrid>
        <w:gridCol w:w="9426"/>
        <w:tblGridChange w:id="3353">
          <w:tblGrid>
            <w:gridCol w:w="9210"/>
          </w:tblGrid>
        </w:tblGridChange>
      </w:tblGrid>
      <w:tr w:rsidR="00890E85" w:rsidRPr="00D41C9D" w:rsidTr="004C4E59">
        <w:trPr>
          <w:trHeight w:val="691"/>
          <w:jc w:val="center"/>
          <w:ins w:id="3354" w:author="mjsierra" w:date="2022-07-12T12:11:00Z"/>
          <w:trPrChange w:id="3355" w:author="Javier Quintana Pérez" w:date="2022-11-13T19:23:00Z">
            <w:trPr>
              <w:trHeight w:val="667"/>
              <w:jc w:val="center"/>
            </w:trPr>
          </w:trPrChange>
        </w:trPr>
        <w:tc>
          <w:tcPr>
            <w:tcW w:w="5000" w:type="pct"/>
            <w:tcPrChange w:id="3356" w:author="Javier Quintana Pérez" w:date="2022-11-13T19:23:00Z">
              <w:tcPr>
                <w:tcW w:w="5000" w:type="pct"/>
              </w:tcPr>
            </w:tcPrChange>
          </w:tcPr>
          <w:p w:rsidR="00000000" w:rsidRDefault="00890E85">
            <w:pPr>
              <w:spacing w:line="240" w:lineRule="auto"/>
              <w:rPr>
                <w:ins w:id="3357" w:author="mjsierra" w:date="2022-07-12T12:11:00Z"/>
                <w:rFonts w:ascii="Source Sans Pro" w:hAnsi="Source Sans Pro"/>
                <w:b/>
                <w:bCs/>
                <w:i/>
                <w:sz w:val="16"/>
                <w:u w:val="single"/>
              </w:rPr>
              <w:pPrChange w:id="3358" w:author="Javier Quintana Pérez" w:date="2022-07-19T16:40:00Z">
                <w:pPr/>
              </w:pPrChange>
            </w:pPr>
            <w:ins w:id="3359" w:author="mjsierra" w:date="2022-07-12T12:11:00Z">
              <w:r w:rsidRPr="007D1FCF">
                <w:rPr>
                  <w:rFonts w:ascii="Source Sans Pro" w:hAnsi="Source Sans Pro"/>
                  <w:b/>
                  <w:bCs/>
                  <w:i/>
                  <w:sz w:val="16"/>
                  <w:u w:val="single"/>
                </w:rPr>
                <w:t>CodE Artículo 49 Procesos de elaboración, armado y montaje de las armaduras pasivas</w:t>
              </w:r>
            </w:ins>
          </w:p>
          <w:p w:rsidR="00000000" w:rsidRDefault="00890E85">
            <w:pPr>
              <w:spacing w:line="240" w:lineRule="auto"/>
              <w:rPr>
                <w:ins w:id="3360" w:author="mjsierra" w:date="2022-07-12T12:11:00Z"/>
                <w:rFonts w:ascii="Source Sans Pro" w:hAnsi="Source Sans Pro"/>
                <w:i/>
                <w:sz w:val="16"/>
                <w:u w:val="single"/>
              </w:rPr>
              <w:pPrChange w:id="3361" w:author="Javier Quintana Pérez" w:date="2022-07-19T16:40:00Z">
                <w:pPr/>
              </w:pPrChange>
            </w:pPr>
            <w:ins w:id="3362" w:author="mjsierra" w:date="2022-07-12T12:11:00Z">
              <w:r w:rsidRPr="007D1FCF">
                <w:rPr>
                  <w:rFonts w:ascii="Source Sans Pro" w:hAnsi="Source Sans Pro"/>
                  <w:i/>
                  <w:sz w:val="16"/>
                  <w:u w:val="single"/>
                </w:rPr>
                <w:t xml:space="preserve">49.2.1 Generalidades    </w:t>
              </w:r>
            </w:ins>
          </w:p>
          <w:p w:rsidR="00000000" w:rsidRDefault="00890E85">
            <w:pPr>
              <w:spacing w:line="240" w:lineRule="auto"/>
              <w:rPr>
                <w:ins w:id="3363" w:author="mjsierra" w:date="2022-07-12T12:11:00Z"/>
                <w:rFonts w:ascii="Source Sans Pro" w:hAnsi="Source Sans Pro"/>
                <w:i/>
                <w:sz w:val="16"/>
              </w:rPr>
              <w:pPrChange w:id="3364" w:author="Javier Quintana Pérez" w:date="2022-07-19T16:40:00Z">
                <w:pPr/>
              </w:pPrChange>
            </w:pPr>
            <w:ins w:id="3365" w:author="mjsierra" w:date="2022-07-12T12:11:00Z">
              <w:r w:rsidRPr="007D1FCF">
                <w:rPr>
                  <w:rFonts w:ascii="Source Sans Pro" w:hAnsi="Source Sans Pro"/>
                  <w:i/>
                  <w:sz w:val="16"/>
                </w:rPr>
                <w:t>La elaboración de armaduras mediante procesos de ferralla requiere disponer de unas instalaciones que permitan desarrollar, al menos, las siguientes actividades:</w:t>
              </w:r>
            </w:ins>
          </w:p>
          <w:p w:rsidR="00890E85" w:rsidRPr="00D41C9D" w:rsidRDefault="00890E85">
            <w:pPr>
              <w:numPr>
                <w:ilvl w:val="0"/>
                <w:numId w:val="12"/>
              </w:numPr>
              <w:tabs>
                <w:tab w:val="clear" w:pos="567"/>
              </w:tabs>
              <w:spacing w:line="240" w:lineRule="auto"/>
              <w:jc w:val="left"/>
              <w:rPr>
                <w:ins w:id="3366" w:author="mjsierra" w:date="2022-07-12T12:11:00Z"/>
                <w:rFonts w:ascii="Source Sans Pro" w:hAnsi="Source Sans Pro"/>
                <w:i/>
                <w:sz w:val="16"/>
              </w:rPr>
            </w:pPr>
            <w:ins w:id="3367" w:author="mjsierra" w:date="2022-07-12T12:11:00Z">
              <w:r w:rsidRPr="007D1FCF">
                <w:rPr>
                  <w:rFonts w:ascii="Source Sans Pro" w:hAnsi="Source Sans Pro"/>
                  <w:i/>
                  <w:sz w:val="16"/>
                </w:rPr>
                <w:t>almacenamiento de los productos de acero empleados,</w:t>
              </w:r>
            </w:ins>
          </w:p>
          <w:p w:rsidR="00890E85" w:rsidRPr="00D41C9D" w:rsidRDefault="00890E85">
            <w:pPr>
              <w:numPr>
                <w:ilvl w:val="0"/>
                <w:numId w:val="12"/>
              </w:numPr>
              <w:tabs>
                <w:tab w:val="clear" w:pos="567"/>
              </w:tabs>
              <w:spacing w:line="240" w:lineRule="auto"/>
              <w:jc w:val="left"/>
              <w:rPr>
                <w:ins w:id="3368" w:author="mjsierra" w:date="2022-07-12T12:11:00Z"/>
                <w:rFonts w:ascii="Source Sans Pro" w:hAnsi="Source Sans Pro"/>
                <w:i/>
                <w:sz w:val="16"/>
              </w:rPr>
            </w:pPr>
            <w:ins w:id="3369" w:author="mjsierra" w:date="2022-07-12T12:11:00Z">
              <w:r w:rsidRPr="007D1FCF">
                <w:rPr>
                  <w:rFonts w:ascii="Source Sans Pro" w:hAnsi="Source Sans Pro"/>
                  <w:i/>
                  <w:sz w:val="16"/>
                </w:rPr>
                <w:t xml:space="preserve">proceso de enderezado, en el caso de emplearse acero corrugado suministrado en rollo, </w:t>
              </w:r>
            </w:ins>
          </w:p>
          <w:p w:rsidR="00890E85" w:rsidRPr="00D41C9D" w:rsidRDefault="00890E85">
            <w:pPr>
              <w:numPr>
                <w:ilvl w:val="0"/>
                <w:numId w:val="12"/>
              </w:numPr>
              <w:tabs>
                <w:tab w:val="clear" w:pos="567"/>
              </w:tabs>
              <w:spacing w:line="240" w:lineRule="auto"/>
              <w:jc w:val="left"/>
              <w:rPr>
                <w:ins w:id="3370" w:author="mjsierra" w:date="2022-07-12T12:11:00Z"/>
                <w:rFonts w:ascii="Source Sans Pro" w:hAnsi="Source Sans Pro"/>
                <w:i/>
                <w:sz w:val="16"/>
              </w:rPr>
            </w:pPr>
            <w:ins w:id="3371" w:author="mjsierra" w:date="2022-07-12T12:11:00Z">
              <w:r w:rsidRPr="007D1FCF">
                <w:rPr>
                  <w:rFonts w:ascii="Source Sans Pro" w:hAnsi="Source Sans Pro"/>
                  <w:i/>
                  <w:sz w:val="16"/>
                </w:rPr>
                <w:t>procesos de corte, doblado, soldadura y armado, según el caso.</w:t>
              </w:r>
            </w:ins>
          </w:p>
          <w:p w:rsidR="00000000" w:rsidRDefault="00890E85">
            <w:pPr>
              <w:spacing w:line="240" w:lineRule="auto"/>
              <w:rPr>
                <w:ins w:id="3372" w:author="mjsierra" w:date="2022-07-12T12:11:00Z"/>
                <w:rFonts w:ascii="Source Sans Pro" w:hAnsi="Source Sans Pro"/>
                <w:i/>
                <w:sz w:val="16"/>
              </w:rPr>
              <w:pPrChange w:id="3373" w:author="Javier Quintana Pérez" w:date="2022-07-19T16:40:00Z">
                <w:pPr/>
              </w:pPrChange>
            </w:pPr>
            <w:ins w:id="3374" w:author="mjsierra" w:date="2022-07-12T12:11:00Z">
              <w:r w:rsidRPr="007D1FCF">
                <w:rPr>
                  <w:rFonts w:ascii="Source Sans Pro" w:hAnsi="Source Sans Pro"/>
                  <w:i/>
                  <w:sz w:val="16"/>
                </w:rPr>
                <w:t>Al objeto de garantizar la trazabilidad de los productos de acero empleados en las instalaciones industriales de ferralla ajenas a la obra, la dirección facultativa, podrá recabar evidencias sobre la misma.</w:t>
              </w:r>
            </w:ins>
          </w:p>
          <w:p w:rsidR="00000000" w:rsidRDefault="00890E85">
            <w:pPr>
              <w:spacing w:line="240" w:lineRule="auto"/>
              <w:rPr>
                <w:ins w:id="3375" w:author="mjsierra" w:date="2022-07-12T12:11:00Z"/>
                <w:rFonts w:ascii="Source Sans Pro" w:hAnsi="Source Sans Pro"/>
                <w:i/>
                <w:sz w:val="16"/>
              </w:rPr>
              <w:pPrChange w:id="3376" w:author="Javier Quintana Pérez" w:date="2022-07-19T16:40:00Z">
                <w:pPr/>
              </w:pPrChange>
            </w:pPr>
            <w:ins w:id="3377" w:author="mjsierra" w:date="2022-07-12T12:11:00Z">
              <w:r w:rsidRPr="007D1FCF">
                <w:rPr>
                  <w:rFonts w:ascii="Source Sans Pro" w:hAnsi="Source Sans Pro"/>
                  <w:i/>
                  <w:sz w:val="16"/>
                </w:rPr>
                <w:t>Además, la instalación de ferralla deberá tener implantado un sistema de control de la producción que incluya ensayos e inspecciones sobre las armaduras elaboradas y ferralla armada, de acuerdo con el apartado 49.2.4 para lo que deberá disponer de un laboratorio de autocontrol, propio o contratado.</w:t>
              </w:r>
            </w:ins>
          </w:p>
          <w:p w:rsidR="00000000" w:rsidRDefault="00890E85">
            <w:pPr>
              <w:spacing w:line="240" w:lineRule="auto"/>
              <w:rPr>
                <w:ins w:id="3378" w:author="mjsierra" w:date="2022-07-12T12:11:00Z"/>
                <w:rFonts w:ascii="Source Sans Pro" w:hAnsi="Source Sans Pro"/>
                <w:i/>
                <w:sz w:val="16"/>
                <w:u w:val="single"/>
              </w:rPr>
              <w:pPrChange w:id="3379" w:author="Javier Quintana Pérez" w:date="2022-07-19T16:40:00Z">
                <w:pPr/>
              </w:pPrChange>
            </w:pPr>
            <w:ins w:id="3380" w:author="mjsierra" w:date="2022-07-12T12:11:00Z">
              <w:r w:rsidRPr="007D1FCF">
                <w:rPr>
                  <w:rFonts w:ascii="Source Sans Pro" w:hAnsi="Source Sans Pro"/>
                  <w:i/>
                  <w:sz w:val="16"/>
                  <w:u w:val="single"/>
                </w:rPr>
                <w:t>49.2.2. Maquinaria</w:t>
              </w:r>
            </w:ins>
          </w:p>
          <w:p w:rsidR="00000000" w:rsidRDefault="00890E85">
            <w:pPr>
              <w:spacing w:line="240" w:lineRule="auto"/>
              <w:rPr>
                <w:ins w:id="3381" w:author="mjsierra" w:date="2022-07-12T12:11:00Z"/>
                <w:rFonts w:ascii="Source Sans Pro" w:hAnsi="Source Sans Pro"/>
                <w:i/>
                <w:sz w:val="16"/>
              </w:rPr>
              <w:pPrChange w:id="3382" w:author="Javier Quintana Pérez" w:date="2022-07-19T16:41:00Z">
                <w:pPr/>
              </w:pPrChange>
            </w:pPr>
            <w:ins w:id="3383" w:author="mjsierra" w:date="2022-07-12T12:11:00Z">
              <w:r w:rsidRPr="007D1FCF">
                <w:rPr>
                  <w:rFonts w:ascii="Source Sans Pro" w:hAnsi="Source Sans Pro"/>
                  <w:i/>
                  <w:sz w:val="16"/>
                </w:rPr>
                <w:t>En el caso de acero corrugado suministrado en rollo, el enderezado se efectuará con máquinas específicamente fabricadas para ello, y que permitan el desarrollo de procedimientos de enderezado de forma que no se alteren las características mecánicas y geométricas del material hasta provocar el incumplimiento de las exigencias establecidas por este Código. No podrán emplearse máquinas dobladoras para efectuar el enderezado.</w:t>
              </w:r>
            </w:ins>
          </w:p>
          <w:p w:rsidR="00000000" w:rsidRDefault="00890E85">
            <w:pPr>
              <w:spacing w:line="240" w:lineRule="auto"/>
              <w:rPr>
                <w:ins w:id="3384" w:author="mjsierra" w:date="2022-07-12T12:11:00Z"/>
                <w:rFonts w:ascii="Source Sans Pro" w:hAnsi="Source Sans Pro"/>
                <w:i/>
                <w:sz w:val="16"/>
                <w:u w:val="single"/>
              </w:rPr>
              <w:pPrChange w:id="3385" w:author="Javier Quintana Pérez" w:date="2022-07-19T16:41:00Z">
                <w:pPr/>
              </w:pPrChange>
            </w:pPr>
            <w:ins w:id="3386" w:author="mjsierra" w:date="2022-07-12T12:11:00Z">
              <w:r w:rsidRPr="007D1FCF">
                <w:rPr>
                  <w:rFonts w:ascii="Source Sans Pro" w:hAnsi="Source Sans Pro"/>
                  <w:i/>
                  <w:sz w:val="16"/>
                  <w:u w:val="single"/>
                </w:rPr>
                <w:t>49.2.3. Almacenamiento y gestión de los acopios</w:t>
              </w:r>
            </w:ins>
          </w:p>
          <w:p w:rsidR="00000000" w:rsidRDefault="00890E85">
            <w:pPr>
              <w:spacing w:line="240" w:lineRule="auto"/>
              <w:rPr>
                <w:ins w:id="3387" w:author="mjsierra" w:date="2022-07-12T12:11:00Z"/>
                <w:rFonts w:ascii="Source Sans Pro" w:hAnsi="Source Sans Pro"/>
                <w:i/>
                <w:sz w:val="16"/>
              </w:rPr>
              <w:pPrChange w:id="3388" w:author="Javier Quintana Pérez" w:date="2022-07-19T16:41:00Z">
                <w:pPr/>
              </w:pPrChange>
            </w:pPr>
            <w:ins w:id="3389" w:author="mjsierra" w:date="2022-07-12T12:11:00Z">
              <w:r w:rsidRPr="007D1FCF">
                <w:rPr>
                  <w:rFonts w:ascii="Source Sans Pro" w:hAnsi="Source Sans Pro"/>
                  <w:i/>
                  <w:sz w:val="16"/>
                </w:rPr>
                <w:t>Las instalaciones de ferralla dispondrán de áreas específicas para el almacenamiento de las partidas de productos de acero recibidos y de las remesas de armadura o ferralla fabricadas, a fin de evitar posibles deterioros o contaminaciones de las mismas, preferiblemente en zonas protegidas de la intemperie.</w:t>
              </w:r>
            </w:ins>
          </w:p>
          <w:p w:rsidR="00000000" w:rsidRDefault="00890E85">
            <w:pPr>
              <w:spacing w:line="240" w:lineRule="auto"/>
              <w:rPr>
                <w:ins w:id="3390" w:author="mjsierra" w:date="2022-07-12T12:11:00Z"/>
                <w:rFonts w:ascii="Source Sans Pro" w:hAnsi="Source Sans Pro"/>
                <w:i/>
                <w:sz w:val="16"/>
              </w:rPr>
              <w:pPrChange w:id="3391" w:author="Javier Quintana Pérez" w:date="2022-07-19T16:41:00Z">
                <w:pPr/>
              </w:pPrChange>
            </w:pPr>
            <w:ins w:id="3392" w:author="mjsierra" w:date="2022-07-12T12:11:00Z">
              <w:r w:rsidRPr="007D1FCF">
                <w:rPr>
                  <w:rFonts w:ascii="Source Sans Pro" w:hAnsi="Source Sans Pro"/>
                  <w:i/>
                  <w:sz w:val="16"/>
                </w:rPr>
                <w:t>Se dispondrá de un sistema, preferentemente informatizado, para la gestión de los acopios que permita, en cualquier caso, conseguir la trazabilidad hasta el fabricante del acero empleado, para cualquiera de los procesos desarrollados en la instalación de ferralla.</w:t>
              </w:r>
            </w:ins>
          </w:p>
        </w:tc>
      </w:tr>
    </w:tbl>
    <w:p w:rsidR="00890E85" w:rsidRDefault="00890E85" w:rsidP="00890E85">
      <w:pPr>
        <w:pStyle w:val="Textoindependiente"/>
        <w:rPr>
          <w:ins w:id="3393" w:author="Javier Quintana Pérez" w:date="2022-11-13T19:48:00Z"/>
          <w:rFonts w:ascii="Source Sans Pro" w:hAnsi="Source Sans Pro"/>
          <w:i w:val="0"/>
          <w:sz w:val="20"/>
        </w:rPr>
      </w:pPr>
    </w:p>
    <w:p w:rsidR="009245E7" w:rsidRPr="00D41C9D" w:rsidDel="00B30671" w:rsidRDefault="009245E7" w:rsidP="00890E85">
      <w:pPr>
        <w:pStyle w:val="Textoindependiente"/>
        <w:rPr>
          <w:ins w:id="3394" w:author="mjsierra" w:date="2022-07-12T12:11:00Z"/>
          <w:del w:id="3395" w:author="Javier Quintana Pérez" w:date="2022-11-29T18:44:00Z"/>
          <w:rFonts w:ascii="Source Sans Pro" w:hAnsi="Source Sans Pro"/>
          <w:i w:val="0"/>
          <w:sz w:val="20"/>
        </w:rPr>
      </w:pPr>
    </w:p>
    <w:p w:rsidR="00000000" w:rsidRDefault="00B30671">
      <w:pPr>
        <w:tabs>
          <w:tab w:val="clear" w:pos="567"/>
        </w:tabs>
        <w:spacing w:line="240" w:lineRule="auto"/>
        <w:jc w:val="left"/>
        <w:rPr>
          <w:ins w:id="3396" w:author="mjsierra" w:date="2022-07-12T12:11:00Z"/>
          <w:rFonts w:ascii="Source Sans Pro" w:hAnsi="Source Sans Pro"/>
        </w:rPr>
        <w:pPrChange w:id="3397" w:author="Javier Quintana Pérez" w:date="2022-12-16T09:51:00Z">
          <w:pPr>
            <w:pStyle w:val="Textoindependiente"/>
          </w:pPr>
        </w:pPrChange>
      </w:pPr>
      <w:ins w:id="3398" w:author="Javier Quintana Pérez" w:date="2022-11-29T18:45:00Z">
        <w:r>
          <w:rPr>
            <w:rFonts w:ascii="Source Sans Pro" w:hAnsi="Source Sans Pro"/>
            <w:i/>
            <w:color w:val="000000"/>
          </w:rPr>
          <w:br w:type="page"/>
        </w:r>
      </w:ins>
      <w:ins w:id="3399" w:author="mjsierra" w:date="2022-07-12T12:11:00Z">
        <w:r w:rsidR="00890E85" w:rsidRPr="007D1FCF">
          <w:rPr>
            <w:rFonts w:ascii="Source Sans Pro" w:hAnsi="Source Sans Pro"/>
            <w:color w:val="000000"/>
          </w:rPr>
          <w:tab/>
        </w:r>
        <w:r w:rsidR="00890E85" w:rsidRPr="007D1FCF">
          <w:rPr>
            <w:rFonts w:ascii="Source Sans Pro" w:hAnsi="Source Sans Pro"/>
            <w:color w:val="000000"/>
          </w:rPr>
          <w:tab/>
        </w:r>
        <w:r w:rsidR="00890E85" w:rsidRPr="007D1FCF">
          <w:rPr>
            <w:rFonts w:ascii="Source Sans Pro" w:hAnsi="Source Sans Pro"/>
            <w:color w:val="000000"/>
          </w:rPr>
          <w:tab/>
        </w:r>
        <w:r w:rsidR="00890E85" w:rsidRPr="007D1FCF">
          <w:rPr>
            <w:rFonts w:ascii="Source Sans Pro" w:hAnsi="Source Sans Pro"/>
            <w:color w:val="4F81BD"/>
          </w:rPr>
          <w:tab/>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Change w:id="3400">
          <w:tblGrid>
            <w:gridCol w:w="6665"/>
            <w:gridCol w:w="1371"/>
            <w:gridCol w:w="1250"/>
          </w:tblGrid>
        </w:tblGridChange>
      </w:tblGrid>
      <w:tr w:rsidR="00890E85" w:rsidRPr="00133828" w:rsidTr="00035B1A">
        <w:trPr>
          <w:jc w:val="center"/>
          <w:ins w:id="3401" w:author="mjsierra" w:date="2022-07-12T12:11:00Z"/>
        </w:trPr>
        <w:tc>
          <w:tcPr>
            <w:tcW w:w="3589" w:type="pct"/>
            <w:tcBorders>
              <w:top w:val="nil"/>
              <w:left w:val="nil"/>
            </w:tcBorders>
            <w:shd w:val="clear" w:color="auto" w:fill="auto"/>
          </w:tcPr>
          <w:p w:rsidR="00890E85" w:rsidRPr="00133828" w:rsidRDefault="00890E85" w:rsidP="007C7FEE">
            <w:pPr>
              <w:rPr>
                <w:ins w:id="3402" w:author="mjsierra" w:date="2022-07-12T12:11:00Z"/>
                <w:rFonts w:ascii="Source Sans Pro" w:hAnsi="Source Sans Pro"/>
                <w:sz w:val="21"/>
                <w:szCs w:val="21"/>
                <w:rPrChange w:id="3403" w:author="Javier Quintana Pérez" w:date="2022-12-01T17:11:00Z">
                  <w:rPr>
                    <w:ins w:id="3404" w:author="mjsierra" w:date="2022-07-12T12:11:00Z"/>
                    <w:rFonts w:ascii="Source Sans Pro" w:hAnsi="Source Sans Pro"/>
                  </w:rPr>
                </w:rPrChange>
              </w:rPr>
            </w:pPr>
          </w:p>
        </w:tc>
        <w:tc>
          <w:tcPr>
            <w:tcW w:w="738" w:type="pct"/>
            <w:shd w:val="clear" w:color="auto" w:fill="auto"/>
          </w:tcPr>
          <w:p w:rsidR="00890E85" w:rsidRPr="00133828" w:rsidRDefault="00D919CB" w:rsidP="007C7FEE">
            <w:pPr>
              <w:jc w:val="center"/>
              <w:rPr>
                <w:ins w:id="3405" w:author="mjsierra" w:date="2022-07-12T12:11:00Z"/>
                <w:rFonts w:ascii="Source Sans Pro" w:hAnsi="Source Sans Pro"/>
                <w:sz w:val="21"/>
                <w:szCs w:val="21"/>
                <w:rPrChange w:id="3406" w:author="Javier Quintana Pérez" w:date="2022-12-01T17:11:00Z">
                  <w:rPr>
                    <w:ins w:id="3407" w:author="mjsierra" w:date="2022-07-12T12:11:00Z"/>
                    <w:rFonts w:ascii="Source Sans Pro" w:hAnsi="Source Sans Pro"/>
                  </w:rPr>
                </w:rPrChange>
              </w:rPr>
            </w:pPr>
            <w:ins w:id="3408" w:author="mjsierra" w:date="2022-07-12T12:11:00Z">
              <w:r w:rsidRPr="00D919CB">
                <w:rPr>
                  <w:rFonts w:ascii="Source Sans Pro" w:hAnsi="Source Sans Pro"/>
                  <w:sz w:val="21"/>
                  <w:szCs w:val="21"/>
                  <w:rPrChange w:id="3409" w:author="Javier Quintana Pérez" w:date="2022-12-01T17:11:00Z">
                    <w:rPr>
                      <w:rFonts w:ascii="Source Sans Pro" w:hAnsi="Source Sans Pro"/>
                      <w:color w:val="0000FF"/>
                      <w:u w:val="single"/>
                    </w:rPr>
                  </w:rPrChange>
                </w:rPr>
                <w:t>SI</w:t>
              </w:r>
            </w:ins>
          </w:p>
        </w:tc>
        <w:tc>
          <w:tcPr>
            <w:tcW w:w="673" w:type="pct"/>
            <w:shd w:val="clear" w:color="auto" w:fill="auto"/>
          </w:tcPr>
          <w:p w:rsidR="00890E85" w:rsidRPr="00133828" w:rsidRDefault="00D919CB" w:rsidP="007C7FEE">
            <w:pPr>
              <w:jc w:val="center"/>
              <w:rPr>
                <w:ins w:id="3410" w:author="mjsierra" w:date="2022-07-12T12:11:00Z"/>
                <w:rFonts w:ascii="Source Sans Pro" w:hAnsi="Source Sans Pro"/>
                <w:sz w:val="21"/>
                <w:szCs w:val="21"/>
                <w:rPrChange w:id="3411" w:author="Javier Quintana Pérez" w:date="2022-12-01T17:11:00Z">
                  <w:rPr>
                    <w:ins w:id="3412" w:author="mjsierra" w:date="2022-07-12T12:11:00Z"/>
                    <w:rFonts w:ascii="Source Sans Pro" w:hAnsi="Source Sans Pro"/>
                  </w:rPr>
                </w:rPrChange>
              </w:rPr>
            </w:pPr>
            <w:ins w:id="3413" w:author="mjsierra" w:date="2022-07-12T12:11:00Z">
              <w:r w:rsidRPr="00D919CB">
                <w:rPr>
                  <w:rFonts w:ascii="Source Sans Pro" w:hAnsi="Source Sans Pro"/>
                  <w:sz w:val="21"/>
                  <w:szCs w:val="21"/>
                  <w:rPrChange w:id="3414" w:author="Javier Quintana Pérez" w:date="2022-12-01T17:11:00Z">
                    <w:rPr>
                      <w:rFonts w:ascii="Source Sans Pro" w:hAnsi="Source Sans Pro"/>
                      <w:color w:val="0000FF"/>
                      <w:u w:val="single"/>
                    </w:rPr>
                  </w:rPrChange>
                </w:rPr>
                <w:t>NO</w:t>
              </w:r>
            </w:ins>
          </w:p>
        </w:tc>
      </w:tr>
      <w:tr w:rsidR="00890E85" w:rsidRPr="00133828" w:rsidDel="006304C9" w:rsidTr="006304C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415" w:author="Javier Quintana Pérez" w:date="2022-11-08T10:2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3416" w:author="mjsierra" w:date="2022-07-12T12:11:00Z"/>
          <w:del w:id="3417" w:author="Javier Quintana Pérez" w:date="2022-11-08T10:28:00Z"/>
          <w:trPrChange w:id="3418" w:author="Javier Quintana Pérez" w:date="2022-11-08T10:28:00Z">
            <w:trPr>
              <w:jc w:val="center"/>
            </w:trPr>
          </w:trPrChange>
        </w:trPr>
        <w:tc>
          <w:tcPr>
            <w:tcW w:w="3589" w:type="pct"/>
            <w:shd w:val="clear" w:color="auto" w:fill="auto"/>
            <w:tcPrChange w:id="3419" w:author="Javier Quintana Pérez" w:date="2022-11-08T10:28:00Z">
              <w:tcPr>
                <w:tcW w:w="3589" w:type="pct"/>
                <w:shd w:val="clear" w:color="auto" w:fill="auto"/>
              </w:tcPr>
            </w:tcPrChange>
          </w:tcPr>
          <w:p w:rsidR="00890E85" w:rsidRPr="00133828" w:rsidDel="006304C9" w:rsidRDefault="00D919CB" w:rsidP="007C7FEE">
            <w:pPr>
              <w:tabs>
                <w:tab w:val="clear" w:pos="567"/>
              </w:tabs>
              <w:spacing w:line="240" w:lineRule="auto"/>
              <w:jc w:val="left"/>
              <w:rPr>
                <w:ins w:id="3420" w:author="mjsierra" w:date="2022-07-12T12:11:00Z"/>
                <w:del w:id="3421" w:author="Javier Quintana Pérez" w:date="2022-11-08T10:28:00Z"/>
                <w:rFonts w:ascii="Source Sans Pro" w:hAnsi="Source Sans Pro"/>
                <w:strike/>
                <w:sz w:val="21"/>
                <w:szCs w:val="21"/>
                <w:rPrChange w:id="3422" w:author="Javier Quintana Pérez" w:date="2022-12-01T17:11:00Z">
                  <w:rPr>
                    <w:ins w:id="3423" w:author="mjsierra" w:date="2022-07-12T12:11:00Z"/>
                    <w:del w:id="3424" w:author="Javier Quintana Pérez" w:date="2022-11-08T10:28:00Z"/>
                    <w:rFonts w:ascii="Source Sans Pro" w:hAnsi="Source Sans Pro"/>
                  </w:rPr>
                </w:rPrChange>
              </w:rPr>
            </w:pPr>
            <w:ins w:id="3425" w:author="mjsierra" w:date="2022-07-12T12:11:00Z">
              <w:del w:id="3426" w:author="Javier Quintana Pérez" w:date="2022-11-08T10:28:00Z">
                <w:r w:rsidRPr="00D919CB">
                  <w:rPr>
                    <w:rFonts w:ascii="Source Sans Pro" w:hAnsi="Source Sans Pro"/>
                    <w:strike/>
                    <w:sz w:val="21"/>
                    <w:szCs w:val="21"/>
                    <w:rPrChange w:id="3427" w:author="Javier Quintana Pérez" w:date="2022-12-01T17:11:00Z">
                      <w:rPr>
                        <w:rFonts w:ascii="Source Sans Pro" w:hAnsi="Source Sans Pro"/>
                        <w:color w:val="0000FF"/>
                        <w:u w:val="single"/>
                      </w:rPr>
                    </w:rPrChange>
                  </w:rPr>
                  <w:delText>¿Están las armaduras almacenadas según especifica el CodE?</w:delText>
                </w:r>
              </w:del>
            </w:ins>
          </w:p>
        </w:tc>
        <w:tc>
          <w:tcPr>
            <w:tcW w:w="738" w:type="pct"/>
            <w:shd w:val="clear" w:color="auto" w:fill="auto"/>
            <w:tcPrChange w:id="3428" w:author="Javier Quintana Pérez" w:date="2022-11-08T10:28:00Z">
              <w:tcPr>
                <w:tcW w:w="738" w:type="pct"/>
                <w:shd w:val="clear" w:color="auto" w:fill="auto"/>
              </w:tcPr>
            </w:tcPrChange>
          </w:tcPr>
          <w:p w:rsidR="00890E85" w:rsidRPr="00133828" w:rsidDel="006304C9" w:rsidRDefault="00890E85" w:rsidP="007C7FEE">
            <w:pPr>
              <w:jc w:val="center"/>
              <w:rPr>
                <w:ins w:id="3429" w:author="mjsierra" w:date="2022-07-12T12:11:00Z"/>
                <w:del w:id="3430" w:author="Javier Quintana Pérez" w:date="2022-11-08T10:28:00Z"/>
                <w:rFonts w:ascii="Source Sans Pro" w:hAnsi="Source Sans Pro"/>
                <w:sz w:val="21"/>
                <w:szCs w:val="21"/>
                <w:rPrChange w:id="3431" w:author="Javier Quintana Pérez" w:date="2022-12-01T17:11:00Z">
                  <w:rPr>
                    <w:ins w:id="3432" w:author="mjsierra" w:date="2022-07-12T12:11:00Z"/>
                    <w:del w:id="3433" w:author="Javier Quintana Pérez" w:date="2022-11-08T10:28:00Z"/>
                    <w:rFonts w:ascii="Source Sans Pro" w:hAnsi="Source Sans Pro"/>
                  </w:rPr>
                </w:rPrChange>
              </w:rPr>
            </w:pPr>
          </w:p>
        </w:tc>
        <w:tc>
          <w:tcPr>
            <w:tcW w:w="673" w:type="pct"/>
            <w:shd w:val="clear" w:color="auto" w:fill="auto"/>
            <w:tcPrChange w:id="3434" w:author="Javier Quintana Pérez" w:date="2022-11-08T10:28:00Z">
              <w:tcPr>
                <w:tcW w:w="674" w:type="pct"/>
                <w:shd w:val="clear" w:color="auto" w:fill="auto"/>
              </w:tcPr>
            </w:tcPrChange>
          </w:tcPr>
          <w:p w:rsidR="00890E85" w:rsidRPr="00133828" w:rsidDel="006304C9" w:rsidRDefault="00890E85" w:rsidP="007C7FEE">
            <w:pPr>
              <w:jc w:val="center"/>
              <w:rPr>
                <w:ins w:id="3435" w:author="mjsierra" w:date="2022-07-12T12:11:00Z"/>
                <w:del w:id="3436" w:author="Javier Quintana Pérez" w:date="2022-11-08T10:28:00Z"/>
                <w:rFonts w:ascii="Source Sans Pro" w:hAnsi="Source Sans Pro"/>
                <w:sz w:val="21"/>
                <w:szCs w:val="21"/>
                <w:rPrChange w:id="3437" w:author="Javier Quintana Pérez" w:date="2022-12-01T17:11:00Z">
                  <w:rPr>
                    <w:ins w:id="3438" w:author="mjsierra" w:date="2022-07-12T12:11:00Z"/>
                    <w:del w:id="3439" w:author="Javier Quintana Pérez" w:date="2022-11-08T10:28:00Z"/>
                    <w:rFonts w:ascii="Source Sans Pro" w:hAnsi="Source Sans Pro"/>
                  </w:rPr>
                </w:rPrChange>
              </w:rPr>
            </w:pPr>
          </w:p>
        </w:tc>
      </w:tr>
      <w:tr w:rsidR="00890E85" w:rsidRPr="00133828" w:rsidDel="006304C9" w:rsidTr="006304C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440" w:author="Javier Quintana Pérez" w:date="2022-11-08T10:2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3441" w:author="mjsierra" w:date="2022-07-12T12:11:00Z"/>
          <w:del w:id="3442" w:author="Javier Quintana Pérez" w:date="2022-11-08T10:28:00Z"/>
          <w:trPrChange w:id="3443" w:author="Javier Quintana Pérez" w:date="2022-11-08T10:28:00Z">
            <w:trPr>
              <w:jc w:val="center"/>
            </w:trPr>
          </w:trPrChange>
        </w:trPr>
        <w:tc>
          <w:tcPr>
            <w:tcW w:w="3589" w:type="pct"/>
            <w:shd w:val="clear" w:color="auto" w:fill="auto"/>
            <w:tcPrChange w:id="3444" w:author="Javier Quintana Pérez" w:date="2022-11-08T10:28:00Z">
              <w:tcPr>
                <w:tcW w:w="3589" w:type="pct"/>
                <w:shd w:val="clear" w:color="auto" w:fill="auto"/>
              </w:tcPr>
            </w:tcPrChange>
          </w:tcPr>
          <w:p w:rsidR="00890E85" w:rsidRPr="00133828" w:rsidDel="006304C9" w:rsidRDefault="00D919CB" w:rsidP="007C7FEE">
            <w:pPr>
              <w:tabs>
                <w:tab w:val="clear" w:pos="567"/>
              </w:tabs>
              <w:spacing w:line="240" w:lineRule="auto"/>
              <w:rPr>
                <w:ins w:id="3445" w:author="mjsierra" w:date="2022-07-12T12:11:00Z"/>
                <w:del w:id="3446" w:author="Javier Quintana Pérez" w:date="2022-11-08T10:28:00Z"/>
                <w:rFonts w:ascii="Source Sans Pro" w:hAnsi="Source Sans Pro"/>
                <w:strike/>
                <w:sz w:val="21"/>
                <w:szCs w:val="21"/>
                <w:rPrChange w:id="3447" w:author="Javier Quintana Pérez" w:date="2022-12-01T17:11:00Z">
                  <w:rPr>
                    <w:ins w:id="3448" w:author="mjsierra" w:date="2022-07-12T12:11:00Z"/>
                    <w:del w:id="3449" w:author="Javier Quintana Pérez" w:date="2022-11-08T10:28:00Z"/>
                    <w:rFonts w:ascii="Source Sans Pro" w:hAnsi="Source Sans Pro"/>
                  </w:rPr>
                </w:rPrChange>
              </w:rPr>
            </w:pPr>
            <w:ins w:id="3450" w:author="mjsierra" w:date="2022-07-12T12:11:00Z">
              <w:del w:id="3451" w:author="Javier Quintana Pérez" w:date="2022-11-08T10:28:00Z">
                <w:r w:rsidRPr="00D919CB">
                  <w:rPr>
                    <w:rFonts w:ascii="Source Sans Pro" w:hAnsi="Source Sans Pro"/>
                    <w:strike/>
                    <w:sz w:val="21"/>
                    <w:szCs w:val="21"/>
                    <w:rPrChange w:id="3452" w:author="Javier Quintana Pérez" w:date="2022-12-01T17:11:00Z">
                      <w:rPr>
                        <w:rFonts w:ascii="Source Sans Pro" w:hAnsi="Source Sans Pro"/>
                        <w:color w:val="0000FF"/>
                        <w:u w:val="single"/>
                      </w:rPr>
                    </w:rPrChange>
                  </w:rPr>
                  <w:delText>¿Al ser utilizadas presentan picaduras, óxido excesivo o materias extrañas que perjudique sus condiciones de adherencia? (Se entienden que se cumplen dichas condiciones de adherencia cuando la sección afectada no excede al 1% de la sección inicial y las condiciones de adherencia se encuentran dentro de los límites prescritos en al apartado 34.2 del CodE).</w:delText>
                </w:r>
              </w:del>
            </w:ins>
          </w:p>
        </w:tc>
        <w:tc>
          <w:tcPr>
            <w:tcW w:w="738" w:type="pct"/>
            <w:shd w:val="clear" w:color="auto" w:fill="auto"/>
            <w:tcPrChange w:id="3453" w:author="Javier Quintana Pérez" w:date="2022-11-08T10:28:00Z">
              <w:tcPr>
                <w:tcW w:w="738" w:type="pct"/>
                <w:shd w:val="clear" w:color="auto" w:fill="auto"/>
              </w:tcPr>
            </w:tcPrChange>
          </w:tcPr>
          <w:p w:rsidR="00890E85" w:rsidRPr="00133828" w:rsidDel="006304C9" w:rsidRDefault="00890E85" w:rsidP="007C7FEE">
            <w:pPr>
              <w:jc w:val="center"/>
              <w:rPr>
                <w:ins w:id="3454" w:author="mjsierra" w:date="2022-07-12T12:11:00Z"/>
                <w:del w:id="3455" w:author="Javier Quintana Pérez" w:date="2022-11-08T10:28:00Z"/>
                <w:rFonts w:ascii="Source Sans Pro" w:hAnsi="Source Sans Pro"/>
                <w:sz w:val="21"/>
                <w:szCs w:val="21"/>
                <w:rPrChange w:id="3456" w:author="Javier Quintana Pérez" w:date="2022-12-01T17:11:00Z">
                  <w:rPr>
                    <w:ins w:id="3457" w:author="mjsierra" w:date="2022-07-12T12:11:00Z"/>
                    <w:del w:id="3458" w:author="Javier Quintana Pérez" w:date="2022-11-08T10:28:00Z"/>
                    <w:rFonts w:ascii="Source Sans Pro" w:hAnsi="Source Sans Pro"/>
                  </w:rPr>
                </w:rPrChange>
              </w:rPr>
            </w:pPr>
          </w:p>
        </w:tc>
        <w:tc>
          <w:tcPr>
            <w:tcW w:w="673" w:type="pct"/>
            <w:shd w:val="clear" w:color="auto" w:fill="auto"/>
            <w:tcPrChange w:id="3459" w:author="Javier Quintana Pérez" w:date="2022-11-08T10:28:00Z">
              <w:tcPr>
                <w:tcW w:w="674" w:type="pct"/>
                <w:shd w:val="clear" w:color="auto" w:fill="auto"/>
              </w:tcPr>
            </w:tcPrChange>
          </w:tcPr>
          <w:p w:rsidR="00890E85" w:rsidRPr="00133828" w:rsidDel="006304C9" w:rsidRDefault="00890E85" w:rsidP="007C7FEE">
            <w:pPr>
              <w:jc w:val="center"/>
              <w:rPr>
                <w:ins w:id="3460" w:author="mjsierra" w:date="2022-07-12T12:11:00Z"/>
                <w:del w:id="3461" w:author="Javier Quintana Pérez" w:date="2022-11-08T10:28:00Z"/>
                <w:rFonts w:ascii="Source Sans Pro" w:hAnsi="Source Sans Pro"/>
                <w:sz w:val="21"/>
                <w:szCs w:val="21"/>
                <w:rPrChange w:id="3462" w:author="Javier Quintana Pérez" w:date="2022-12-01T17:11:00Z">
                  <w:rPr>
                    <w:ins w:id="3463" w:author="mjsierra" w:date="2022-07-12T12:11:00Z"/>
                    <w:del w:id="3464" w:author="Javier Quintana Pérez" w:date="2022-11-08T10:28:00Z"/>
                    <w:rFonts w:ascii="Source Sans Pro" w:hAnsi="Source Sans Pro"/>
                  </w:rPr>
                </w:rPrChange>
              </w:rPr>
            </w:pPr>
          </w:p>
        </w:tc>
      </w:tr>
      <w:tr w:rsidR="00B23D5E" w:rsidRPr="00133828" w:rsidTr="006304C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465" w:author="Javier Quintana Pérez" w:date="2022-11-08T10:2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3466" w:author="mjsierra" w:date="2022-07-29T10:13:00Z"/>
          <w:trPrChange w:id="3467" w:author="Javier Quintana Pérez" w:date="2022-11-08T10:28:00Z">
            <w:trPr>
              <w:jc w:val="center"/>
            </w:trPr>
          </w:trPrChange>
        </w:trPr>
        <w:tc>
          <w:tcPr>
            <w:tcW w:w="3589" w:type="pct"/>
            <w:shd w:val="clear" w:color="auto" w:fill="auto"/>
            <w:tcPrChange w:id="3468" w:author="Javier Quintana Pérez" w:date="2022-11-08T10:28:00Z">
              <w:tcPr>
                <w:tcW w:w="3589" w:type="pct"/>
                <w:shd w:val="clear" w:color="auto" w:fill="auto"/>
              </w:tcPr>
            </w:tcPrChange>
          </w:tcPr>
          <w:p w:rsidR="00B23D5E" w:rsidRPr="00133828" w:rsidRDefault="00D919CB" w:rsidP="007C7FEE">
            <w:pPr>
              <w:tabs>
                <w:tab w:val="clear" w:pos="567"/>
              </w:tabs>
              <w:spacing w:line="240" w:lineRule="auto"/>
              <w:rPr>
                <w:ins w:id="3469" w:author="mjsierra" w:date="2022-07-29T10:13:00Z"/>
                <w:rFonts w:ascii="Source Sans Pro" w:hAnsi="Source Sans Pro"/>
                <w:sz w:val="21"/>
                <w:szCs w:val="21"/>
                <w:rPrChange w:id="3470" w:author="Javier Quintana Pérez" w:date="2022-12-01T17:11:00Z">
                  <w:rPr>
                    <w:ins w:id="3471" w:author="mjsierra" w:date="2022-07-29T10:13:00Z"/>
                    <w:rFonts w:ascii="Source Sans Pro" w:hAnsi="Source Sans Pro"/>
                    <w:color w:val="0000FF"/>
                  </w:rPr>
                </w:rPrChange>
              </w:rPr>
            </w:pPr>
            <w:ins w:id="3472" w:author="mjsierra" w:date="2022-07-29T10:13:00Z">
              <w:r w:rsidRPr="00D919CB">
                <w:rPr>
                  <w:rFonts w:ascii="Source Sans Pro" w:hAnsi="Source Sans Pro"/>
                  <w:sz w:val="21"/>
                  <w:szCs w:val="21"/>
                  <w:rPrChange w:id="3473" w:author="Javier Quintana Pérez" w:date="2022-12-01T17:11:00Z">
                    <w:rPr>
                      <w:rFonts w:ascii="Source Sans Pro" w:hAnsi="Source Sans Pro"/>
                      <w:color w:val="0000FF"/>
                      <w:u w:val="single"/>
                    </w:rPr>
                  </w:rPrChange>
                </w:rPr>
                <w:t>¿Se almacenan de forma que se evite deterioros, contaminaciones y oxidaciones?</w:t>
              </w:r>
            </w:ins>
          </w:p>
        </w:tc>
        <w:tc>
          <w:tcPr>
            <w:tcW w:w="738" w:type="pct"/>
            <w:shd w:val="clear" w:color="auto" w:fill="auto"/>
            <w:tcPrChange w:id="3474" w:author="Javier Quintana Pérez" w:date="2022-11-08T10:28:00Z">
              <w:tcPr>
                <w:tcW w:w="738" w:type="pct"/>
                <w:shd w:val="clear" w:color="auto" w:fill="auto"/>
              </w:tcPr>
            </w:tcPrChange>
          </w:tcPr>
          <w:p w:rsidR="00B23D5E" w:rsidRPr="00133828" w:rsidRDefault="00B23D5E" w:rsidP="007C7FEE">
            <w:pPr>
              <w:jc w:val="center"/>
              <w:rPr>
                <w:ins w:id="3475" w:author="mjsierra" w:date="2022-07-29T10:13:00Z"/>
                <w:rFonts w:ascii="Source Sans Pro" w:hAnsi="Source Sans Pro"/>
                <w:sz w:val="21"/>
                <w:szCs w:val="21"/>
                <w:rPrChange w:id="3476" w:author="Javier Quintana Pérez" w:date="2022-12-01T17:11:00Z">
                  <w:rPr>
                    <w:ins w:id="3477" w:author="mjsierra" w:date="2022-07-29T10:13:00Z"/>
                    <w:rFonts w:ascii="Source Sans Pro" w:hAnsi="Source Sans Pro"/>
                  </w:rPr>
                </w:rPrChange>
              </w:rPr>
            </w:pPr>
          </w:p>
        </w:tc>
        <w:tc>
          <w:tcPr>
            <w:tcW w:w="673" w:type="pct"/>
            <w:shd w:val="clear" w:color="auto" w:fill="auto"/>
            <w:tcPrChange w:id="3478" w:author="Javier Quintana Pérez" w:date="2022-11-08T10:28:00Z">
              <w:tcPr>
                <w:tcW w:w="674" w:type="pct"/>
                <w:shd w:val="clear" w:color="auto" w:fill="auto"/>
              </w:tcPr>
            </w:tcPrChange>
          </w:tcPr>
          <w:p w:rsidR="00B23D5E" w:rsidRPr="00133828" w:rsidRDefault="00B23D5E" w:rsidP="007C7FEE">
            <w:pPr>
              <w:jc w:val="center"/>
              <w:rPr>
                <w:ins w:id="3479" w:author="mjsierra" w:date="2022-07-29T10:13:00Z"/>
                <w:rFonts w:ascii="Source Sans Pro" w:hAnsi="Source Sans Pro"/>
                <w:sz w:val="21"/>
                <w:szCs w:val="21"/>
                <w:rPrChange w:id="3480" w:author="Javier Quintana Pérez" w:date="2022-12-01T17:11:00Z">
                  <w:rPr>
                    <w:ins w:id="3481" w:author="mjsierra" w:date="2022-07-29T10:13:00Z"/>
                    <w:rFonts w:ascii="Source Sans Pro" w:hAnsi="Source Sans Pro"/>
                  </w:rPr>
                </w:rPrChange>
              </w:rPr>
            </w:pPr>
          </w:p>
        </w:tc>
      </w:tr>
      <w:tr w:rsidR="00035B1A" w:rsidRPr="00133828" w:rsidTr="006304C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482" w:author="Javier Quintana Pérez" w:date="2022-11-08T10:2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3483" w:author="mjsierra" w:date="2022-07-29T10:12:00Z"/>
          <w:trPrChange w:id="3484" w:author="Javier Quintana Pérez" w:date="2022-11-08T10:28:00Z">
            <w:trPr>
              <w:jc w:val="center"/>
            </w:trPr>
          </w:trPrChange>
        </w:trPr>
        <w:tc>
          <w:tcPr>
            <w:tcW w:w="3589" w:type="pct"/>
            <w:shd w:val="clear" w:color="auto" w:fill="auto"/>
            <w:tcPrChange w:id="3485" w:author="Javier Quintana Pérez" w:date="2022-11-08T10:28:00Z">
              <w:tcPr>
                <w:tcW w:w="3589" w:type="pct"/>
                <w:shd w:val="clear" w:color="auto" w:fill="auto"/>
              </w:tcPr>
            </w:tcPrChange>
          </w:tcPr>
          <w:p w:rsidR="00035B1A" w:rsidRPr="00133828" w:rsidRDefault="00D919CB">
            <w:pPr>
              <w:tabs>
                <w:tab w:val="clear" w:pos="567"/>
              </w:tabs>
              <w:spacing w:line="240" w:lineRule="auto"/>
              <w:rPr>
                <w:ins w:id="3486" w:author="mjsierra" w:date="2022-07-29T10:12:00Z"/>
                <w:rFonts w:ascii="Source Sans Pro" w:hAnsi="Source Sans Pro"/>
                <w:sz w:val="21"/>
                <w:szCs w:val="21"/>
                <w:rPrChange w:id="3487" w:author="Javier Quintana Pérez" w:date="2022-12-01T17:11:00Z">
                  <w:rPr>
                    <w:ins w:id="3488" w:author="mjsierra" w:date="2022-07-29T10:12:00Z"/>
                    <w:rFonts w:ascii="Source Sans Pro" w:hAnsi="Source Sans Pro"/>
                    <w:color w:val="0000FF"/>
                  </w:rPr>
                </w:rPrChange>
              </w:rPr>
            </w:pPr>
            <w:ins w:id="3489" w:author="mjsierra" w:date="2022-07-29T10:13:00Z">
              <w:r w:rsidRPr="00D919CB">
                <w:rPr>
                  <w:rFonts w:ascii="Source Sans Pro" w:hAnsi="Source Sans Pro"/>
                  <w:sz w:val="21"/>
                  <w:szCs w:val="21"/>
                  <w:rPrChange w:id="3490" w:author="Javier Quintana Pérez" w:date="2022-12-01T17:11:00Z">
                    <w:rPr>
                      <w:rFonts w:ascii="Source Sans Pro" w:hAnsi="Source Sans Pro"/>
                      <w:color w:val="0000FF"/>
                      <w:u w:val="single"/>
                    </w:rPr>
                  </w:rPrChange>
                </w:rPr>
                <w:t>¿Las armaduras almacenadas presentan deterioros, contaminaci</w:t>
              </w:r>
            </w:ins>
            <w:ins w:id="3491" w:author="mjsierra" w:date="2022-07-29T10:14:00Z">
              <w:r w:rsidRPr="00D919CB">
                <w:rPr>
                  <w:rFonts w:ascii="Source Sans Pro" w:hAnsi="Source Sans Pro"/>
                  <w:sz w:val="21"/>
                  <w:szCs w:val="21"/>
                  <w:rPrChange w:id="3492" w:author="Javier Quintana Pérez" w:date="2022-12-01T17:11:00Z">
                    <w:rPr>
                      <w:rFonts w:ascii="Source Sans Pro" w:hAnsi="Source Sans Pro"/>
                      <w:color w:val="0000FF"/>
                      <w:u w:val="single"/>
                    </w:rPr>
                  </w:rPrChange>
                </w:rPr>
                <w:t>ón u oxidación?</w:t>
              </w:r>
            </w:ins>
          </w:p>
        </w:tc>
        <w:tc>
          <w:tcPr>
            <w:tcW w:w="738" w:type="pct"/>
            <w:shd w:val="clear" w:color="auto" w:fill="auto"/>
            <w:tcPrChange w:id="3493" w:author="Javier Quintana Pérez" w:date="2022-11-08T10:28:00Z">
              <w:tcPr>
                <w:tcW w:w="738" w:type="pct"/>
                <w:shd w:val="clear" w:color="auto" w:fill="auto"/>
              </w:tcPr>
            </w:tcPrChange>
          </w:tcPr>
          <w:p w:rsidR="00035B1A" w:rsidRPr="00133828" w:rsidRDefault="00035B1A" w:rsidP="007C7FEE">
            <w:pPr>
              <w:jc w:val="center"/>
              <w:rPr>
                <w:ins w:id="3494" w:author="mjsierra" w:date="2022-07-29T10:12:00Z"/>
                <w:rFonts w:ascii="Source Sans Pro" w:hAnsi="Source Sans Pro"/>
                <w:sz w:val="21"/>
                <w:szCs w:val="21"/>
                <w:rPrChange w:id="3495" w:author="Javier Quintana Pérez" w:date="2022-12-01T17:11:00Z">
                  <w:rPr>
                    <w:ins w:id="3496" w:author="mjsierra" w:date="2022-07-29T10:12:00Z"/>
                    <w:rFonts w:ascii="Source Sans Pro" w:hAnsi="Source Sans Pro"/>
                  </w:rPr>
                </w:rPrChange>
              </w:rPr>
            </w:pPr>
          </w:p>
        </w:tc>
        <w:tc>
          <w:tcPr>
            <w:tcW w:w="673" w:type="pct"/>
            <w:shd w:val="clear" w:color="auto" w:fill="auto"/>
            <w:tcPrChange w:id="3497" w:author="Javier Quintana Pérez" w:date="2022-11-08T10:28:00Z">
              <w:tcPr>
                <w:tcW w:w="674" w:type="pct"/>
                <w:shd w:val="clear" w:color="auto" w:fill="auto"/>
              </w:tcPr>
            </w:tcPrChange>
          </w:tcPr>
          <w:p w:rsidR="00035B1A" w:rsidRPr="00133828" w:rsidRDefault="00035B1A" w:rsidP="007C7FEE">
            <w:pPr>
              <w:jc w:val="center"/>
              <w:rPr>
                <w:ins w:id="3498" w:author="mjsierra" w:date="2022-07-29T10:12:00Z"/>
                <w:rFonts w:ascii="Source Sans Pro" w:hAnsi="Source Sans Pro"/>
                <w:sz w:val="21"/>
                <w:szCs w:val="21"/>
                <w:rPrChange w:id="3499" w:author="Javier Quintana Pérez" w:date="2022-12-01T17:11:00Z">
                  <w:rPr>
                    <w:ins w:id="3500" w:author="mjsierra" w:date="2022-07-29T10:12:00Z"/>
                    <w:rFonts w:ascii="Source Sans Pro" w:hAnsi="Source Sans Pro"/>
                  </w:rPr>
                </w:rPrChange>
              </w:rPr>
            </w:pPr>
          </w:p>
        </w:tc>
      </w:tr>
      <w:tr w:rsidR="009F1130" w:rsidRPr="00133828" w:rsidTr="006304C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501" w:author="Javier Quintana Pérez" w:date="2022-11-08T10:2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3502" w:author="mjsierra" w:date="2022-07-29T10:04:00Z"/>
          <w:trPrChange w:id="3503" w:author="Javier Quintana Pérez" w:date="2022-11-08T10:28:00Z">
            <w:trPr>
              <w:jc w:val="center"/>
            </w:trPr>
          </w:trPrChange>
        </w:trPr>
        <w:tc>
          <w:tcPr>
            <w:tcW w:w="3589" w:type="pct"/>
            <w:shd w:val="clear" w:color="auto" w:fill="auto"/>
            <w:tcPrChange w:id="3504" w:author="Javier Quintana Pérez" w:date="2022-11-08T10:28:00Z">
              <w:tcPr>
                <w:tcW w:w="3589" w:type="pct"/>
                <w:shd w:val="clear" w:color="auto" w:fill="auto"/>
              </w:tcPr>
            </w:tcPrChange>
          </w:tcPr>
          <w:p w:rsidR="009F1130" w:rsidRPr="00133828" w:rsidRDefault="00D919CB" w:rsidP="007C7FEE">
            <w:pPr>
              <w:tabs>
                <w:tab w:val="clear" w:pos="567"/>
              </w:tabs>
              <w:spacing w:line="240" w:lineRule="auto"/>
              <w:rPr>
                <w:ins w:id="3505" w:author="mjsierra" w:date="2022-07-29T10:04:00Z"/>
                <w:rFonts w:ascii="Source Sans Pro" w:hAnsi="Source Sans Pro"/>
                <w:sz w:val="21"/>
                <w:szCs w:val="21"/>
                <w:rPrChange w:id="3506" w:author="Javier Quintana Pérez" w:date="2022-12-01T17:11:00Z">
                  <w:rPr>
                    <w:ins w:id="3507" w:author="mjsierra" w:date="2022-07-29T10:04:00Z"/>
                    <w:rFonts w:ascii="Source Sans Pro" w:hAnsi="Source Sans Pro"/>
                    <w:strike/>
                  </w:rPr>
                </w:rPrChange>
              </w:rPr>
            </w:pPr>
            <w:ins w:id="3508" w:author="mjsierra" w:date="2022-07-29T10:05:00Z">
              <w:r w:rsidRPr="00D919CB">
                <w:rPr>
                  <w:rFonts w:ascii="Source Sans Pro" w:hAnsi="Source Sans Pro"/>
                  <w:sz w:val="21"/>
                  <w:szCs w:val="21"/>
                  <w:rPrChange w:id="3509" w:author="Javier Quintana Pérez" w:date="2022-12-01T17:11:00Z">
                    <w:rPr>
                      <w:rFonts w:ascii="Source Sans Pro" w:hAnsi="Source Sans Pro"/>
                      <w:strike/>
                      <w:color w:val="0000FF"/>
                      <w:u w:val="single"/>
                    </w:rPr>
                  </w:rPrChange>
                </w:rPr>
                <w:t>¿Se realizan procesos de enderezado?</w:t>
              </w:r>
            </w:ins>
          </w:p>
        </w:tc>
        <w:tc>
          <w:tcPr>
            <w:tcW w:w="738" w:type="pct"/>
            <w:shd w:val="clear" w:color="auto" w:fill="auto"/>
            <w:tcPrChange w:id="3510" w:author="Javier Quintana Pérez" w:date="2022-11-08T10:28:00Z">
              <w:tcPr>
                <w:tcW w:w="738" w:type="pct"/>
                <w:shd w:val="clear" w:color="auto" w:fill="auto"/>
              </w:tcPr>
            </w:tcPrChange>
          </w:tcPr>
          <w:p w:rsidR="009F1130" w:rsidRPr="00133828" w:rsidRDefault="009F1130" w:rsidP="007C7FEE">
            <w:pPr>
              <w:jc w:val="center"/>
              <w:rPr>
                <w:ins w:id="3511" w:author="mjsierra" w:date="2022-07-29T10:04:00Z"/>
                <w:rFonts w:ascii="Source Sans Pro" w:hAnsi="Source Sans Pro"/>
                <w:sz w:val="21"/>
                <w:szCs w:val="21"/>
                <w:rPrChange w:id="3512" w:author="Javier Quintana Pérez" w:date="2022-12-01T17:11:00Z">
                  <w:rPr>
                    <w:ins w:id="3513" w:author="mjsierra" w:date="2022-07-29T10:04:00Z"/>
                    <w:rFonts w:ascii="Source Sans Pro" w:hAnsi="Source Sans Pro"/>
                  </w:rPr>
                </w:rPrChange>
              </w:rPr>
            </w:pPr>
          </w:p>
        </w:tc>
        <w:tc>
          <w:tcPr>
            <w:tcW w:w="673" w:type="pct"/>
            <w:shd w:val="clear" w:color="auto" w:fill="auto"/>
            <w:tcPrChange w:id="3514" w:author="Javier Quintana Pérez" w:date="2022-11-08T10:28:00Z">
              <w:tcPr>
                <w:tcW w:w="674" w:type="pct"/>
                <w:shd w:val="clear" w:color="auto" w:fill="auto"/>
              </w:tcPr>
            </w:tcPrChange>
          </w:tcPr>
          <w:p w:rsidR="009F1130" w:rsidRPr="00133828" w:rsidRDefault="009F1130" w:rsidP="007C7FEE">
            <w:pPr>
              <w:jc w:val="center"/>
              <w:rPr>
                <w:ins w:id="3515" w:author="mjsierra" w:date="2022-07-29T10:04:00Z"/>
                <w:rFonts w:ascii="Source Sans Pro" w:hAnsi="Source Sans Pro"/>
                <w:sz w:val="21"/>
                <w:szCs w:val="21"/>
                <w:rPrChange w:id="3516" w:author="Javier Quintana Pérez" w:date="2022-12-01T17:11:00Z">
                  <w:rPr>
                    <w:ins w:id="3517" w:author="mjsierra" w:date="2022-07-29T10:04:00Z"/>
                    <w:rFonts w:ascii="Source Sans Pro" w:hAnsi="Source Sans Pro"/>
                  </w:rPr>
                </w:rPrChange>
              </w:rPr>
            </w:pPr>
          </w:p>
        </w:tc>
      </w:tr>
      <w:tr w:rsidR="009F1130" w:rsidRPr="00133828" w:rsidTr="006304C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518" w:author="Javier Quintana Pérez" w:date="2022-11-08T10:2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3519" w:author="mjsierra" w:date="2022-07-29T10:07:00Z"/>
          <w:trPrChange w:id="3520" w:author="Javier Quintana Pérez" w:date="2022-11-08T10:28:00Z">
            <w:trPr>
              <w:jc w:val="center"/>
            </w:trPr>
          </w:trPrChange>
        </w:trPr>
        <w:tc>
          <w:tcPr>
            <w:tcW w:w="3589" w:type="pct"/>
            <w:shd w:val="clear" w:color="auto" w:fill="auto"/>
            <w:tcPrChange w:id="3521" w:author="Javier Quintana Pérez" w:date="2022-11-08T10:28:00Z">
              <w:tcPr>
                <w:tcW w:w="3589" w:type="pct"/>
                <w:shd w:val="clear" w:color="auto" w:fill="auto"/>
              </w:tcPr>
            </w:tcPrChange>
          </w:tcPr>
          <w:p w:rsidR="009F1130" w:rsidRPr="00133828" w:rsidRDefault="00D919CB" w:rsidP="007C7FEE">
            <w:pPr>
              <w:tabs>
                <w:tab w:val="clear" w:pos="567"/>
              </w:tabs>
              <w:spacing w:line="240" w:lineRule="auto"/>
              <w:rPr>
                <w:ins w:id="3522" w:author="mjsierra" w:date="2022-07-29T10:07:00Z"/>
                <w:rFonts w:ascii="Source Sans Pro" w:hAnsi="Source Sans Pro"/>
                <w:sz w:val="21"/>
                <w:szCs w:val="21"/>
                <w:rPrChange w:id="3523" w:author="Javier Quintana Pérez" w:date="2022-12-01T17:11:00Z">
                  <w:rPr>
                    <w:ins w:id="3524" w:author="mjsierra" w:date="2022-07-29T10:07:00Z"/>
                    <w:rFonts w:ascii="Source Sans Pro" w:hAnsi="Source Sans Pro"/>
                    <w:color w:val="0000FF"/>
                  </w:rPr>
                </w:rPrChange>
              </w:rPr>
            </w:pPr>
            <w:ins w:id="3525" w:author="mjsierra" w:date="2022-07-29T10:07:00Z">
              <w:r w:rsidRPr="00D919CB">
                <w:rPr>
                  <w:rFonts w:ascii="Source Sans Pro" w:hAnsi="Source Sans Pro"/>
                  <w:sz w:val="21"/>
                  <w:szCs w:val="21"/>
                  <w:rPrChange w:id="3526" w:author="Javier Quintana Pérez" w:date="2022-12-01T17:11:00Z">
                    <w:rPr>
                      <w:rFonts w:ascii="Source Sans Pro" w:hAnsi="Source Sans Pro"/>
                      <w:color w:val="0000FF"/>
                      <w:u w:val="single"/>
                    </w:rPr>
                  </w:rPrChange>
                </w:rPr>
                <w:t>En caso afirmativo, ¿se comprueba que no se han alterado las caract</w:t>
              </w:r>
            </w:ins>
            <w:ins w:id="3527" w:author="mjsierra" w:date="2022-07-29T10:08:00Z">
              <w:r w:rsidRPr="00D919CB">
                <w:rPr>
                  <w:rFonts w:ascii="Source Sans Pro" w:hAnsi="Source Sans Pro"/>
                  <w:sz w:val="21"/>
                  <w:szCs w:val="21"/>
                  <w:rPrChange w:id="3528" w:author="Javier Quintana Pérez" w:date="2022-12-01T17:11:00Z">
                    <w:rPr>
                      <w:rFonts w:ascii="Source Sans Pro" w:hAnsi="Source Sans Pro"/>
                      <w:color w:val="0000FF"/>
                      <w:u w:val="single"/>
                    </w:rPr>
                  </w:rPrChange>
                </w:rPr>
                <w:t>e</w:t>
              </w:r>
            </w:ins>
            <w:ins w:id="3529" w:author="mjsierra" w:date="2022-07-29T10:07:00Z">
              <w:r w:rsidRPr="00D919CB">
                <w:rPr>
                  <w:rFonts w:ascii="Source Sans Pro" w:hAnsi="Source Sans Pro"/>
                  <w:sz w:val="21"/>
                  <w:szCs w:val="21"/>
                  <w:rPrChange w:id="3530" w:author="Javier Quintana Pérez" w:date="2022-12-01T17:11:00Z">
                    <w:rPr>
                      <w:rFonts w:ascii="Source Sans Pro" w:hAnsi="Source Sans Pro"/>
                      <w:color w:val="0000FF"/>
                      <w:u w:val="single"/>
                    </w:rPr>
                  </w:rPrChange>
                </w:rPr>
                <w:t xml:space="preserve">rísticas </w:t>
              </w:r>
            </w:ins>
            <w:ins w:id="3531" w:author="mjsierra" w:date="2022-07-29T10:08:00Z">
              <w:r w:rsidRPr="00D919CB">
                <w:rPr>
                  <w:rFonts w:ascii="Source Sans Pro" w:hAnsi="Source Sans Pro"/>
                  <w:sz w:val="21"/>
                  <w:szCs w:val="21"/>
                  <w:rPrChange w:id="3532" w:author="Javier Quintana Pérez" w:date="2022-12-01T17:11:00Z">
                    <w:rPr>
                      <w:rFonts w:ascii="Source Sans Pro" w:hAnsi="Source Sans Pro"/>
                      <w:color w:val="0000FF"/>
                      <w:u w:val="single"/>
                    </w:rPr>
                  </w:rPrChange>
                </w:rPr>
                <w:t xml:space="preserve">mecánicas y </w:t>
              </w:r>
            </w:ins>
            <w:ins w:id="3533" w:author="mjsierra" w:date="2022-07-29T10:07:00Z">
              <w:r w:rsidRPr="00D919CB">
                <w:rPr>
                  <w:rFonts w:ascii="Source Sans Pro" w:hAnsi="Source Sans Pro"/>
                  <w:sz w:val="21"/>
                  <w:szCs w:val="21"/>
                  <w:rPrChange w:id="3534" w:author="Javier Quintana Pérez" w:date="2022-12-01T17:11:00Z">
                    <w:rPr>
                      <w:rFonts w:ascii="Source Sans Pro" w:hAnsi="Source Sans Pro"/>
                      <w:color w:val="0000FF"/>
                      <w:u w:val="single"/>
                    </w:rPr>
                  </w:rPrChange>
                </w:rPr>
                <w:t xml:space="preserve">geométricas </w:t>
              </w:r>
            </w:ins>
            <w:ins w:id="3535" w:author="mjsierra" w:date="2022-07-29T10:08:00Z">
              <w:r w:rsidRPr="00D919CB">
                <w:rPr>
                  <w:rFonts w:ascii="Source Sans Pro" w:hAnsi="Source Sans Pro"/>
                  <w:sz w:val="21"/>
                  <w:szCs w:val="21"/>
                  <w:rPrChange w:id="3536" w:author="Javier Quintana Pérez" w:date="2022-12-01T17:11:00Z">
                    <w:rPr>
                      <w:rFonts w:ascii="Source Sans Pro" w:hAnsi="Source Sans Pro"/>
                      <w:color w:val="0000FF"/>
                      <w:u w:val="single"/>
                    </w:rPr>
                  </w:rPrChange>
                </w:rPr>
                <w:t>de las armaduras?</w:t>
              </w:r>
            </w:ins>
          </w:p>
        </w:tc>
        <w:tc>
          <w:tcPr>
            <w:tcW w:w="738" w:type="pct"/>
            <w:shd w:val="clear" w:color="auto" w:fill="auto"/>
            <w:tcPrChange w:id="3537" w:author="Javier Quintana Pérez" w:date="2022-11-08T10:28:00Z">
              <w:tcPr>
                <w:tcW w:w="738" w:type="pct"/>
                <w:shd w:val="clear" w:color="auto" w:fill="auto"/>
              </w:tcPr>
            </w:tcPrChange>
          </w:tcPr>
          <w:p w:rsidR="009F1130" w:rsidRPr="00133828" w:rsidRDefault="009F1130" w:rsidP="007C7FEE">
            <w:pPr>
              <w:jc w:val="center"/>
              <w:rPr>
                <w:ins w:id="3538" w:author="mjsierra" w:date="2022-07-29T10:07:00Z"/>
                <w:rFonts w:ascii="Source Sans Pro" w:hAnsi="Source Sans Pro"/>
                <w:sz w:val="21"/>
                <w:szCs w:val="21"/>
                <w:rPrChange w:id="3539" w:author="Javier Quintana Pérez" w:date="2022-12-01T17:11:00Z">
                  <w:rPr>
                    <w:ins w:id="3540" w:author="mjsierra" w:date="2022-07-29T10:07:00Z"/>
                    <w:rFonts w:ascii="Source Sans Pro" w:hAnsi="Source Sans Pro"/>
                  </w:rPr>
                </w:rPrChange>
              </w:rPr>
            </w:pPr>
          </w:p>
        </w:tc>
        <w:tc>
          <w:tcPr>
            <w:tcW w:w="673" w:type="pct"/>
            <w:shd w:val="clear" w:color="auto" w:fill="auto"/>
            <w:tcPrChange w:id="3541" w:author="Javier Quintana Pérez" w:date="2022-11-08T10:28:00Z">
              <w:tcPr>
                <w:tcW w:w="674" w:type="pct"/>
                <w:shd w:val="clear" w:color="auto" w:fill="auto"/>
              </w:tcPr>
            </w:tcPrChange>
          </w:tcPr>
          <w:p w:rsidR="009F1130" w:rsidRPr="00133828" w:rsidRDefault="009F1130" w:rsidP="007C7FEE">
            <w:pPr>
              <w:jc w:val="center"/>
              <w:rPr>
                <w:ins w:id="3542" w:author="mjsierra" w:date="2022-07-29T10:07:00Z"/>
                <w:rFonts w:ascii="Source Sans Pro" w:hAnsi="Source Sans Pro"/>
                <w:sz w:val="21"/>
                <w:szCs w:val="21"/>
                <w:rPrChange w:id="3543" w:author="Javier Quintana Pérez" w:date="2022-12-01T17:11:00Z">
                  <w:rPr>
                    <w:ins w:id="3544" w:author="mjsierra" w:date="2022-07-29T10:07:00Z"/>
                    <w:rFonts w:ascii="Source Sans Pro" w:hAnsi="Source Sans Pro"/>
                  </w:rPr>
                </w:rPrChange>
              </w:rPr>
            </w:pPr>
          </w:p>
        </w:tc>
      </w:tr>
      <w:tr w:rsidR="009F1130" w:rsidRPr="00133828" w:rsidTr="006304C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545" w:author="Javier Quintana Pérez" w:date="2022-11-08T10:2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3546" w:author="mjsierra" w:date="2022-07-29T10:08:00Z"/>
          <w:trPrChange w:id="3547" w:author="Javier Quintana Pérez" w:date="2022-11-08T10:28:00Z">
            <w:trPr>
              <w:jc w:val="center"/>
            </w:trPr>
          </w:trPrChange>
        </w:trPr>
        <w:tc>
          <w:tcPr>
            <w:tcW w:w="3589" w:type="pct"/>
            <w:shd w:val="clear" w:color="auto" w:fill="auto"/>
            <w:tcPrChange w:id="3548" w:author="Javier Quintana Pérez" w:date="2022-11-08T10:28:00Z">
              <w:tcPr>
                <w:tcW w:w="3589" w:type="pct"/>
                <w:shd w:val="clear" w:color="auto" w:fill="auto"/>
              </w:tcPr>
            </w:tcPrChange>
          </w:tcPr>
          <w:p w:rsidR="009F1130" w:rsidRPr="00133828" w:rsidRDefault="00D919CB" w:rsidP="007C7FEE">
            <w:pPr>
              <w:tabs>
                <w:tab w:val="clear" w:pos="567"/>
              </w:tabs>
              <w:spacing w:line="240" w:lineRule="auto"/>
              <w:rPr>
                <w:ins w:id="3549" w:author="mjsierra" w:date="2022-07-29T10:08:00Z"/>
                <w:rFonts w:ascii="Source Sans Pro" w:hAnsi="Source Sans Pro"/>
                <w:sz w:val="21"/>
                <w:szCs w:val="21"/>
                <w:rPrChange w:id="3550" w:author="Javier Quintana Pérez" w:date="2022-12-01T17:11:00Z">
                  <w:rPr>
                    <w:ins w:id="3551" w:author="mjsierra" w:date="2022-07-29T10:08:00Z"/>
                    <w:rFonts w:ascii="Source Sans Pro" w:hAnsi="Source Sans Pro"/>
                    <w:color w:val="0000FF"/>
                  </w:rPr>
                </w:rPrChange>
              </w:rPr>
            </w:pPr>
            <w:ins w:id="3552" w:author="mjsierra" w:date="2022-07-29T10:08:00Z">
              <w:r w:rsidRPr="00D919CB">
                <w:rPr>
                  <w:rFonts w:ascii="Source Sans Pro" w:hAnsi="Source Sans Pro"/>
                  <w:sz w:val="21"/>
                  <w:szCs w:val="21"/>
                  <w:rPrChange w:id="3553" w:author="Javier Quintana Pérez" w:date="2022-12-01T17:11:00Z">
                    <w:rPr>
                      <w:rFonts w:ascii="Source Sans Pro" w:hAnsi="Source Sans Pro"/>
                      <w:color w:val="0000FF"/>
                      <w:u w:val="single"/>
                    </w:rPr>
                  </w:rPrChange>
                </w:rPr>
                <w:t>¿Se dispone de sistema de control de la producción exigido en el CodE?</w:t>
              </w:r>
            </w:ins>
          </w:p>
        </w:tc>
        <w:tc>
          <w:tcPr>
            <w:tcW w:w="738" w:type="pct"/>
            <w:shd w:val="clear" w:color="auto" w:fill="auto"/>
            <w:tcPrChange w:id="3554" w:author="Javier Quintana Pérez" w:date="2022-11-08T10:28:00Z">
              <w:tcPr>
                <w:tcW w:w="738" w:type="pct"/>
                <w:shd w:val="clear" w:color="auto" w:fill="auto"/>
              </w:tcPr>
            </w:tcPrChange>
          </w:tcPr>
          <w:p w:rsidR="009F1130" w:rsidRPr="00133828" w:rsidRDefault="009F1130" w:rsidP="007C7FEE">
            <w:pPr>
              <w:jc w:val="center"/>
              <w:rPr>
                <w:ins w:id="3555" w:author="mjsierra" w:date="2022-07-29T10:08:00Z"/>
                <w:rFonts w:ascii="Source Sans Pro" w:hAnsi="Source Sans Pro"/>
                <w:sz w:val="21"/>
                <w:szCs w:val="21"/>
                <w:rPrChange w:id="3556" w:author="Javier Quintana Pérez" w:date="2022-12-01T17:11:00Z">
                  <w:rPr>
                    <w:ins w:id="3557" w:author="mjsierra" w:date="2022-07-29T10:08:00Z"/>
                    <w:rFonts w:ascii="Source Sans Pro" w:hAnsi="Source Sans Pro"/>
                  </w:rPr>
                </w:rPrChange>
              </w:rPr>
            </w:pPr>
          </w:p>
        </w:tc>
        <w:tc>
          <w:tcPr>
            <w:tcW w:w="673" w:type="pct"/>
            <w:shd w:val="clear" w:color="auto" w:fill="auto"/>
            <w:tcPrChange w:id="3558" w:author="Javier Quintana Pérez" w:date="2022-11-08T10:28:00Z">
              <w:tcPr>
                <w:tcW w:w="674" w:type="pct"/>
                <w:shd w:val="clear" w:color="auto" w:fill="auto"/>
              </w:tcPr>
            </w:tcPrChange>
          </w:tcPr>
          <w:p w:rsidR="009F1130" w:rsidRPr="00133828" w:rsidRDefault="009F1130" w:rsidP="007C7FEE">
            <w:pPr>
              <w:jc w:val="center"/>
              <w:rPr>
                <w:ins w:id="3559" w:author="mjsierra" w:date="2022-07-29T10:08:00Z"/>
                <w:rFonts w:ascii="Source Sans Pro" w:hAnsi="Source Sans Pro"/>
                <w:sz w:val="21"/>
                <w:szCs w:val="21"/>
                <w:rPrChange w:id="3560" w:author="Javier Quintana Pérez" w:date="2022-12-01T17:11:00Z">
                  <w:rPr>
                    <w:ins w:id="3561" w:author="mjsierra" w:date="2022-07-29T10:08:00Z"/>
                    <w:rFonts w:ascii="Source Sans Pro" w:hAnsi="Source Sans Pro"/>
                  </w:rPr>
                </w:rPrChange>
              </w:rPr>
            </w:pPr>
          </w:p>
        </w:tc>
      </w:tr>
      <w:tr w:rsidR="009F1130" w:rsidRPr="00133828" w:rsidTr="006304C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562" w:author="Javier Quintana Pérez" w:date="2022-11-08T10:2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3563" w:author="mjsierra" w:date="2022-07-29T10:09:00Z"/>
          <w:trPrChange w:id="3564" w:author="Javier Quintana Pérez" w:date="2022-11-08T10:28:00Z">
            <w:trPr>
              <w:jc w:val="center"/>
            </w:trPr>
          </w:trPrChange>
        </w:trPr>
        <w:tc>
          <w:tcPr>
            <w:tcW w:w="3589" w:type="pct"/>
            <w:shd w:val="clear" w:color="auto" w:fill="auto"/>
            <w:tcPrChange w:id="3565" w:author="Javier Quintana Pérez" w:date="2022-11-08T10:28:00Z">
              <w:tcPr>
                <w:tcW w:w="3589" w:type="pct"/>
                <w:shd w:val="clear" w:color="auto" w:fill="auto"/>
              </w:tcPr>
            </w:tcPrChange>
          </w:tcPr>
          <w:p w:rsidR="009F1130" w:rsidRPr="00133828" w:rsidRDefault="00D919CB" w:rsidP="007C7FEE">
            <w:pPr>
              <w:tabs>
                <w:tab w:val="clear" w:pos="567"/>
              </w:tabs>
              <w:spacing w:line="240" w:lineRule="auto"/>
              <w:rPr>
                <w:ins w:id="3566" w:author="mjsierra" w:date="2022-07-29T10:09:00Z"/>
                <w:rFonts w:ascii="Source Sans Pro" w:hAnsi="Source Sans Pro"/>
                <w:sz w:val="21"/>
                <w:szCs w:val="21"/>
                <w:rPrChange w:id="3567" w:author="Javier Quintana Pérez" w:date="2022-12-01T17:11:00Z">
                  <w:rPr>
                    <w:ins w:id="3568" w:author="mjsierra" w:date="2022-07-29T10:09:00Z"/>
                    <w:rFonts w:ascii="Source Sans Pro" w:hAnsi="Source Sans Pro"/>
                    <w:color w:val="0000FF"/>
                  </w:rPr>
                </w:rPrChange>
              </w:rPr>
            </w:pPr>
            <w:ins w:id="3569" w:author="mjsierra" w:date="2022-07-29T10:10:00Z">
              <w:r w:rsidRPr="00D919CB">
                <w:rPr>
                  <w:rFonts w:ascii="Source Sans Pro" w:hAnsi="Source Sans Pro"/>
                  <w:sz w:val="21"/>
                  <w:szCs w:val="21"/>
                  <w:rPrChange w:id="3570" w:author="Javier Quintana Pérez" w:date="2022-12-01T17:11:00Z">
                    <w:rPr>
                      <w:rFonts w:ascii="Source Sans Pro" w:hAnsi="Source Sans Pro"/>
                      <w:color w:val="0000FF"/>
                      <w:u w:val="single"/>
                    </w:rPr>
                  </w:rPrChange>
                </w:rPr>
                <w:t>¿El sistema de control garantiza la trazabilidad?</w:t>
              </w:r>
            </w:ins>
          </w:p>
        </w:tc>
        <w:tc>
          <w:tcPr>
            <w:tcW w:w="738" w:type="pct"/>
            <w:shd w:val="clear" w:color="auto" w:fill="auto"/>
            <w:tcPrChange w:id="3571" w:author="Javier Quintana Pérez" w:date="2022-11-08T10:28:00Z">
              <w:tcPr>
                <w:tcW w:w="738" w:type="pct"/>
                <w:shd w:val="clear" w:color="auto" w:fill="auto"/>
              </w:tcPr>
            </w:tcPrChange>
          </w:tcPr>
          <w:p w:rsidR="009F1130" w:rsidRPr="00133828" w:rsidRDefault="009F1130" w:rsidP="007C7FEE">
            <w:pPr>
              <w:jc w:val="center"/>
              <w:rPr>
                <w:ins w:id="3572" w:author="mjsierra" w:date="2022-07-29T10:09:00Z"/>
                <w:rFonts w:ascii="Source Sans Pro" w:hAnsi="Source Sans Pro"/>
                <w:sz w:val="21"/>
                <w:szCs w:val="21"/>
                <w:rPrChange w:id="3573" w:author="Javier Quintana Pérez" w:date="2022-12-01T17:11:00Z">
                  <w:rPr>
                    <w:ins w:id="3574" w:author="mjsierra" w:date="2022-07-29T10:09:00Z"/>
                    <w:rFonts w:ascii="Source Sans Pro" w:hAnsi="Source Sans Pro"/>
                  </w:rPr>
                </w:rPrChange>
              </w:rPr>
            </w:pPr>
          </w:p>
        </w:tc>
        <w:tc>
          <w:tcPr>
            <w:tcW w:w="673" w:type="pct"/>
            <w:shd w:val="clear" w:color="auto" w:fill="auto"/>
            <w:tcPrChange w:id="3575" w:author="Javier Quintana Pérez" w:date="2022-11-08T10:28:00Z">
              <w:tcPr>
                <w:tcW w:w="674" w:type="pct"/>
                <w:shd w:val="clear" w:color="auto" w:fill="auto"/>
              </w:tcPr>
            </w:tcPrChange>
          </w:tcPr>
          <w:p w:rsidR="009F1130" w:rsidRPr="00133828" w:rsidRDefault="009F1130" w:rsidP="007C7FEE">
            <w:pPr>
              <w:jc w:val="center"/>
              <w:rPr>
                <w:ins w:id="3576" w:author="mjsierra" w:date="2022-07-29T10:09:00Z"/>
                <w:rFonts w:ascii="Source Sans Pro" w:hAnsi="Source Sans Pro"/>
                <w:sz w:val="21"/>
                <w:szCs w:val="21"/>
                <w:rPrChange w:id="3577" w:author="Javier Quintana Pérez" w:date="2022-12-01T17:11:00Z">
                  <w:rPr>
                    <w:ins w:id="3578" w:author="mjsierra" w:date="2022-07-29T10:09:00Z"/>
                    <w:rFonts w:ascii="Source Sans Pro" w:hAnsi="Source Sans Pro"/>
                  </w:rPr>
                </w:rPrChange>
              </w:rPr>
            </w:pPr>
          </w:p>
        </w:tc>
      </w:tr>
      <w:tr w:rsidR="00035B1A" w:rsidRPr="00133828" w:rsidTr="006304C9">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579" w:author="Javier Quintana Pérez" w:date="2022-11-08T10:2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trPrChange w:id="3580" w:author="Javier Quintana Pérez" w:date="2022-11-08T10:28:00Z">
            <w:trPr>
              <w:jc w:val="center"/>
            </w:trPr>
          </w:trPrChange>
        </w:trPr>
        <w:tc>
          <w:tcPr>
            <w:tcW w:w="5000" w:type="pct"/>
            <w:gridSpan w:val="3"/>
            <w:shd w:val="clear" w:color="auto" w:fill="auto"/>
            <w:tcPrChange w:id="3581" w:author="Javier Quintana Pérez" w:date="2022-11-08T10:28:00Z">
              <w:tcPr>
                <w:tcW w:w="1" w:type="pct"/>
                <w:gridSpan w:val="3"/>
                <w:shd w:val="clear" w:color="auto" w:fill="auto"/>
              </w:tcPr>
            </w:tcPrChange>
          </w:tcPr>
          <w:p w:rsidR="00035B1A" w:rsidRPr="00133828" w:rsidRDefault="00D919CB">
            <w:pPr>
              <w:jc w:val="left"/>
              <w:rPr>
                <w:ins w:id="3582" w:author="Javier Quintana Pérez" w:date="2022-11-13T19:47:00Z"/>
                <w:rFonts w:ascii="Source Sans Pro" w:hAnsi="Source Sans Pro"/>
                <w:sz w:val="21"/>
                <w:szCs w:val="21"/>
                <w:rPrChange w:id="3583" w:author="Javier Quintana Pérez" w:date="2022-12-01T17:11:00Z">
                  <w:rPr>
                    <w:ins w:id="3584" w:author="Javier Quintana Pérez" w:date="2022-11-13T19:47:00Z"/>
                    <w:rFonts w:ascii="Source Sans Pro" w:hAnsi="Source Sans Pro"/>
                  </w:rPr>
                </w:rPrChange>
              </w:rPr>
            </w:pPr>
            <w:ins w:id="3585" w:author="mjsierra" w:date="2022-07-29T10:10:00Z">
              <w:r w:rsidRPr="00D919CB">
                <w:rPr>
                  <w:rFonts w:ascii="Source Sans Pro" w:hAnsi="Source Sans Pro"/>
                  <w:sz w:val="21"/>
                  <w:szCs w:val="21"/>
                  <w:rPrChange w:id="3586" w:author="Javier Quintana Pérez" w:date="2022-12-01T17:11:00Z">
                    <w:rPr>
                      <w:rFonts w:ascii="Source Sans Pro" w:hAnsi="Source Sans Pro"/>
                      <w:color w:val="0000FF"/>
                      <w:u w:val="single"/>
                    </w:rPr>
                  </w:rPrChange>
                </w:rPr>
                <w:t>En caso afirmativo, indicar c</w:t>
              </w:r>
            </w:ins>
            <w:ins w:id="3587" w:author="mjsierra" w:date="2022-07-29T10:11:00Z">
              <w:r w:rsidRPr="00D919CB">
                <w:rPr>
                  <w:rFonts w:ascii="Source Sans Pro" w:hAnsi="Source Sans Pro"/>
                  <w:sz w:val="21"/>
                  <w:szCs w:val="21"/>
                  <w:rPrChange w:id="3588" w:author="Javier Quintana Pérez" w:date="2022-12-01T17:11:00Z">
                    <w:rPr>
                      <w:rFonts w:ascii="Source Sans Pro" w:hAnsi="Source Sans Pro"/>
                      <w:color w:val="0000FF"/>
                      <w:u w:val="single"/>
                    </w:rPr>
                  </w:rPrChange>
                </w:rPr>
                <w:t>ómo:</w:t>
              </w:r>
            </w:ins>
          </w:p>
          <w:p w:rsidR="00000000" w:rsidRDefault="00C3369D">
            <w:pPr>
              <w:jc w:val="left"/>
              <w:rPr>
                <w:ins w:id="3589" w:author="mjsierra" w:date="2022-07-29T10:11:00Z"/>
                <w:rFonts w:ascii="Source Sans Pro" w:hAnsi="Source Sans Pro"/>
                <w:sz w:val="21"/>
                <w:szCs w:val="21"/>
                <w:rPrChange w:id="3590" w:author="Javier Quintana Pérez" w:date="2022-12-01T17:11:00Z">
                  <w:rPr>
                    <w:ins w:id="3591" w:author="mjsierra" w:date="2022-07-29T10:11:00Z"/>
                    <w:rFonts w:ascii="Source Sans Pro" w:hAnsi="Source Sans Pro"/>
                    <w:color w:val="0000FF"/>
                  </w:rPr>
                </w:rPrChange>
              </w:rPr>
              <w:pPrChange w:id="3592" w:author="mjsierra" w:date="2022-07-29T10:11:00Z">
                <w:pPr>
                  <w:jc w:val="center"/>
                </w:pPr>
              </w:pPrChange>
            </w:pPr>
          </w:p>
          <w:p w:rsidR="00000000" w:rsidRDefault="00C3369D">
            <w:pPr>
              <w:jc w:val="left"/>
              <w:rPr>
                <w:rFonts w:ascii="Source Sans Pro" w:hAnsi="Source Sans Pro"/>
                <w:sz w:val="21"/>
                <w:szCs w:val="21"/>
                <w:rPrChange w:id="3593" w:author="Javier Quintana Pérez" w:date="2022-12-01T17:11:00Z">
                  <w:rPr>
                    <w:rFonts w:ascii="Source Sans Pro" w:hAnsi="Source Sans Pro"/>
                  </w:rPr>
                </w:rPrChange>
              </w:rPr>
              <w:pPrChange w:id="3594" w:author="mjsierra" w:date="2022-07-29T10:11:00Z">
                <w:pPr>
                  <w:jc w:val="center"/>
                </w:pPr>
              </w:pPrChange>
            </w:pPr>
          </w:p>
        </w:tc>
      </w:tr>
    </w:tbl>
    <w:p w:rsidR="00890E85" w:rsidRPr="00D41C9D" w:rsidRDefault="00890E85" w:rsidP="00890E85">
      <w:pPr>
        <w:pStyle w:val="Textoindependiente"/>
        <w:rPr>
          <w:ins w:id="3595" w:author="mjsierra" w:date="2022-07-12T12:11:00Z"/>
          <w:rFonts w:ascii="Source Sans Pro" w:hAnsi="Source Sans Pro"/>
          <w:i w:val="0"/>
          <w:sz w:val="20"/>
        </w:rPr>
      </w:pPr>
    </w:p>
    <w:p w:rsidR="00000000" w:rsidRPr="002D594A" w:rsidRDefault="00D919CB">
      <w:pPr>
        <w:rPr>
          <w:ins w:id="3596" w:author="mjsierra" w:date="2022-07-29T10:16:00Z"/>
          <w:rFonts w:ascii="Source Sans Pro" w:hAnsi="Source Sans Pro"/>
          <w:sz w:val="21"/>
          <w:szCs w:val="21"/>
          <w:u w:val="single"/>
          <w:rPrChange w:id="3597" w:author="mjsierra" w:date="2023-02-02T10:38:00Z">
            <w:rPr>
              <w:ins w:id="3598" w:author="mjsierra" w:date="2022-07-29T10:16:00Z"/>
              <w:rFonts w:ascii="Source Sans Pro" w:hAnsi="Source Sans Pro"/>
              <w:u w:val="single"/>
            </w:rPr>
          </w:rPrChange>
        </w:rPr>
        <w:pPrChange w:id="3599" w:author="mjsierra" w:date="2022-07-29T10:16:00Z">
          <w:pPr>
            <w:numPr>
              <w:numId w:val="11"/>
            </w:numPr>
            <w:ind w:left="567" w:hanging="425"/>
          </w:pPr>
        </w:pPrChange>
      </w:pPr>
      <w:ins w:id="3600" w:author="mjsierra" w:date="2022-07-29T10:15:00Z">
        <w:r w:rsidRPr="002D594A">
          <w:rPr>
            <w:rFonts w:ascii="Source Sans Pro" w:hAnsi="Source Sans Pro"/>
            <w:sz w:val="21"/>
            <w:szCs w:val="21"/>
            <w:u w:val="single"/>
            <w:rPrChange w:id="3601" w:author="mjsierra" w:date="2023-02-02T10:38:00Z">
              <w:rPr>
                <w:rFonts w:ascii="Source Sans Pro" w:hAnsi="Source Sans Pro"/>
                <w:color w:val="0000FF"/>
                <w:u w:val="single"/>
              </w:rPr>
            </w:rPrChange>
          </w:rPr>
          <w:t>COMENTARIOS</w:t>
        </w:r>
      </w:ins>
    </w:p>
    <w:p w:rsidR="00000000" w:rsidRDefault="00C3369D">
      <w:pPr>
        <w:rPr>
          <w:ins w:id="3602" w:author="mjsierra" w:date="2022-07-12T12:11:00Z"/>
          <w:rFonts w:ascii="Source Sans Pro" w:hAnsi="Source Sans Pro"/>
          <w:u w:val="single"/>
          <w:rPrChange w:id="3603" w:author="mjsierra" w:date="2022-07-29T10:16:00Z">
            <w:rPr>
              <w:ins w:id="3604" w:author="mjsierra" w:date="2022-07-12T12:11:00Z"/>
              <w:rFonts w:ascii="Source Sans Pro" w:hAnsi="Source Sans Pro"/>
            </w:rPr>
          </w:rPrChange>
        </w:rPr>
        <w:pPrChange w:id="3605" w:author="mjsierra" w:date="2022-07-29T10:16:00Z">
          <w:pPr>
            <w:numPr>
              <w:numId w:val="11"/>
            </w:numPr>
            <w:ind w:left="567" w:hanging="425"/>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90E85" w:rsidRPr="00D41C9D" w:rsidTr="007C7FEE">
        <w:trPr>
          <w:jc w:val="center"/>
          <w:ins w:id="3606" w:author="mjsierra" w:date="2022-07-12T12:11:00Z"/>
        </w:trPr>
        <w:tc>
          <w:tcPr>
            <w:tcW w:w="5000" w:type="pct"/>
            <w:shd w:val="clear" w:color="auto" w:fill="auto"/>
          </w:tcPr>
          <w:p w:rsidR="00890E85" w:rsidRPr="00D41C9D" w:rsidRDefault="00890E85" w:rsidP="007C7FEE">
            <w:pPr>
              <w:pStyle w:val="Textoindependiente"/>
              <w:rPr>
                <w:ins w:id="3607" w:author="mjsierra" w:date="2022-07-12T12:11:00Z"/>
                <w:rFonts w:ascii="Source Sans Pro" w:hAnsi="Source Sans Pro"/>
                <w:i w:val="0"/>
                <w:sz w:val="20"/>
              </w:rPr>
            </w:pPr>
          </w:p>
          <w:p w:rsidR="00890E85" w:rsidRPr="00D41C9D" w:rsidRDefault="00890E85" w:rsidP="007C7FEE">
            <w:pPr>
              <w:pStyle w:val="Textoindependiente"/>
              <w:rPr>
                <w:ins w:id="3608" w:author="mjsierra" w:date="2022-07-12T12:11:00Z"/>
                <w:rFonts w:ascii="Source Sans Pro" w:hAnsi="Source Sans Pro"/>
                <w:i w:val="0"/>
                <w:sz w:val="20"/>
              </w:rPr>
            </w:pPr>
          </w:p>
          <w:p w:rsidR="00890E85" w:rsidRPr="00D41C9D" w:rsidRDefault="00890E85" w:rsidP="007C7FEE">
            <w:pPr>
              <w:pStyle w:val="Textoindependiente"/>
              <w:rPr>
                <w:ins w:id="3609" w:author="mjsierra" w:date="2022-07-12T12:11:00Z"/>
                <w:rFonts w:ascii="Source Sans Pro" w:hAnsi="Source Sans Pro"/>
                <w:i w:val="0"/>
                <w:sz w:val="20"/>
              </w:rPr>
            </w:pPr>
          </w:p>
        </w:tc>
      </w:tr>
    </w:tbl>
    <w:p w:rsidR="00890E85" w:rsidRPr="00D41C9D" w:rsidRDefault="00890E85" w:rsidP="00890E85">
      <w:pPr>
        <w:rPr>
          <w:ins w:id="3610" w:author="mjsierra" w:date="2022-07-12T12:11:00Z"/>
          <w:rFonts w:ascii="Source Sans Pro" w:hAnsi="Source Sans Pro"/>
        </w:rPr>
      </w:pPr>
    </w:p>
    <w:p w:rsidR="00A43825" w:rsidRPr="00D41C9D" w:rsidRDefault="00A43825" w:rsidP="00090B75">
      <w:pPr>
        <w:rPr>
          <w:rFonts w:ascii="Source Sans Pro" w:hAnsi="Source Sans Pro"/>
          <w:rPrChange w:id="3611" w:author="Javier Quintana Pérez" w:date="2022-05-09T17:37:00Z">
            <w:rPr/>
          </w:rPrChange>
        </w:rPr>
      </w:pPr>
    </w:p>
    <w:p w:rsidR="00000000" w:rsidRDefault="0008504B">
      <w:pPr>
        <w:pStyle w:val="Nivel3"/>
        <w:tabs>
          <w:tab w:val="clear" w:pos="851"/>
          <w:tab w:val="left" w:pos="720"/>
        </w:tabs>
        <w:ind w:left="993" w:hanging="273"/>
        <w:rPr>
          <w:rFonts w:ascii="Source Sans Pro" w:hAnsi="Source Sans Pro"/>
          <w:sz w:val="22"/>
          <w:szCs w:val="22"/>
          <w:rPrChange w:id="3612" w:author="Javier Quintana Pérez" w:date="2022-10-18T16:19:00Z">
            <w:rPr/>
          </w:rPrChange>
        </w:rPr>
        <w:pPrChange w:id="3613" w:author="Javier Quintana Pérez" w:date="2022-12-21T15:42:00Z">
          <w:pPr>
            <w:pStyle w:val="Nivel3"/>
          </w:pPr>
        </w:pPrChange>
      </w:pPr>
      <w:bookmarkStart w:id="3614" w:name="_Toc520122128"/>
      <w:bookmarkStart w:id="3615" w:name="_Toc520134273"/>
      <w:bookmarkStart w:id="3616" w:name="_Toc520134590"/>
      <w:bookmarkStart w:id="3617" w:name="_Toc520135868"/>
      <w:bookmarkStart w:id="3618" w:name="_Toc520136290"/>
      <w:bookmarkStart w:id="3619" w:name="_Toc529041544"/>
      <w:bookmarkStart w:id="3620" w:name="_Toc529270462"/>
      <w:bookmarkStart w:id="3621" w:name="_Toc532372532"/>
      <w:bookmarkStart w:id="3622" w:name="_Toc532373490"/>
      <w:bookmarkStart w:id="3623" w:name="_Toc532373996"/>
      <w:bookmarkStart w:id="3624" w:name="_Toc122537337"/>
      <w:bookmarkStart w:id="3625" w:name="_Toc519767835"/>
      <w:bookmarkStart w:id="3626" w:name="_Toc519770312"/>
      <w:bookmarkStart w:id="3627" w:name="_Toc519770724"/>
      <w:bookmarkStart w:id="3628" w:name="_Toc519770745"/>
      <w:bookmarkStart w:id="3629" w:name="_Toc519771899"/>
      <w:ins w:id="3630" w:author="Javier Quintana Pérez" w:date="2022-10-18T16:19:00Z">
        <w:r>
          <w:rPr>
            <w:rFonts w:ascii="Source Sans Pro" w:hAnsi="Source Sans Pro"/>
            <w:sz w:val="22"/>
            <w:szCs w:val="22"/>
          </w:rPr>
          <w:t>6.1.3</w:t>
        </w:r>
        <w:r>
          <w:rPr>
            <w:rFonts w:ascii="Source Sans Pro" w:hAnsi="Source Sans Pro"/>
            <w:sz w:val="22"/>
            <w:szCs w:val="22"/>
          </w:rPr>
          <w:tab/>
        </w:r>
      </w:ins>
      <w:r w:rsidR="00D919CB" w:rsidRPr="00D919CB">
        <w:rPr>
          <w:rFonts w:ascii="Source Sans Pro" w:hAnsi="Source Sans Pro"/>
          <w:sz w:val="22"/>
          <w:szCs w:val="22"/>
          <w:rPrChange w:id="3631" w:author="Javier Quintana Pérez" w:date="2022-10-18T16:19:00Z">
            <w:rPr>
              <w:color w:val="0000FF"/>
              <w:u w:val="single"/>
            </w:rPr>
          </w:rPrChange>
        </w:rPr>
        <w:t>Armaduras activas</w:t>
      </w:r>
      <w:bookmarkEnd w:id="3614"/>
      <w:bookmarkEnd w:id="3615"/>
      <w:bookmarkEnd w:id="3616"/>
      <w:bookmarkEnd w:id="3617"/>
      <w:bookmarkEnd w:id="3618"/>
      <w:bookmarkEnd w:id="3619"/>
      <w:bookmarkEnd w:id="3620"/>
      <w:bookmarkEnd w:id="3621"/>
      <w:bookmarkEnd w:id="3622"/>
      <w:bookmarkEnd w:id="3623"/>
      <w:bookmarkEnd w:id="3624"/>
      <w:r w:rsidR="00D919CB" w:rsidRPr="00D919CB">
        <w:rPr>
          <w:rFonts w:ascii="Source Sans Pro" w:hAnsi="Source Sans Pro"/>
          <w:sz w:val="22"/>
          <w:szCs w:val="22"/>
          <w:rPrChange w:id="3632" w:author="Javier Quintana Pérez" w:date="2022-10-18T16:19:00Z">
            <w:rPr>
              <w:color w:val="0000FF"/>
              <w:u w:val="single"/>
            </w:rPr>
          </w:rPrChange>
        </w:rPr>
        <w:t xml:space="preserve">  </w:t>
      </w:r>
      <w:bookmarkEnd w:id="3625"/>
      <w:bookmarkEnd w:id="3626"/>
      <w:bookmarkEnd w:id="3627"/>
      <w:bookmarkEnd w:id="3628"/>
      <w:bookmarkEnd w:id="3629"/>
      <w:ins w:id="3633" w:author="mjsierra" w:date="2022-07-29T10:17:00Z">
        <w:del w:id="3634" w:author="Javier Quintana Pérez" w:date="2022-09-30T10:08:00Z">
          <w:r w:rsidR="00D919CB" w:rsidRPr="00D919CB">
            <w:rPr>
              <w:rFonts w:ascii="Source Sans Pro" w:hAnsi="Source Sans Pro"/>
              <w:sz w:val="22"/>
              <w:szCs w:val="22"/>
              <w:rPrChange w:id="3635" w:author="Javier Quintana Pérez" w:date="2022-10-18T16:19:00Z">
                <w:rPr>
                  <w:rFonts w:ascii="Source Sans Pro" w:hAnsi="Source Sans Pro"/>
                  <w:color w:val="0000FF"/>
                  <w:u w:val="single"/>
                </w:rPr>
              </w:rPrChange>
            </w:rPr>
            <w:delText>A FICHA DE TESADOS</w:delText>
          </w:r>
        </w:del>
      </w:ins>
    </w:p>
    <w:p w:rsidR="00090B75" w:rsidRPr="00D41C9D" w:rsidRDefault="00090B75" w:rsidP="00090B75">
      <w:pPr>
        <w:rPr>
          <w:rFonts w:ascii="Source Sans Pro" w:hAnsi="Source Sans Pro"/>
          <w:rPrChange w:id="3636" w:author="Javier Quintana Pérez" w:date="2022-05-09T17:37: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RPr="00D41C9D" w:rsidTr="00841B5A">
        <w:trPr>
          <w:jc w:val="center"/>
        </w:trPr>
        <w:tc>
          <w:tcPr>
            <w:tcW w:w="5000" w:type="pct"/>
          </w:tcPr>
          <w:p w:rsidR="00090B75" w:rsidRPr="006879A2" w:rsidRDefault="00D919CB" w:rsidP="00090B75">
            <w:pPr>
              <w:rPr>
                <w:rFonts w:ascii="Source Sans Pro" w:hAnsi="Source Sans Pro"/>
                <w:b/>
                <w:bCs/>
                <w:sz w:val="16"/>
                <w:rPrChange w:id="3637" w:author="Javier Quintana Pérez" w:date="2022-09-30T10:11:00Z">
                  <w:rPr>
                    <w:sz w:val="16"/>
                  </w:rPr>
                </w:rPrChange>
              </w:rPr>
            </w:pPr>
            <w:r w:rsidRPr="00D919CB">
              <w:rPr>
                <w:rFonts w:ascii="Source Sans Pro" w:hAnsi="Source Sans Pro"/>
                <w:b/>
                <w:bCs/>
                <w:sz w:val="16"/>
                <w:rPrChange w:id="3638" w:author="Javier Quintana Pérez" w:date="2022-09-30T10:11:00Z">
                  <w:rPr>
                    <w:color w:val="0000FF"/>
                    <w:sz w:val="16"/>
                    <w:u w:val="single"/>
                  </w:rPr>
                </w:rPrChange>
              </w:rPr>
              <w:t xml:space="preserve">Las armaduras activas se tratan en </w:t>
            </w:r>
            <w:r w:rsidRPr="00D919CB">
              <w:rPr>
                <w:rFonts w:ascii="Source Sans Pro" w:hAnsi="Source Sans Pro"/>
                <w:b/>
                <w:bCs/>
                <w:color w:val="000000" w:themeColor="text1"/>
                <w:sz w:val="16"/>
                <w:rPrChange w:id="3639" w:author="Javier Quintana Pérez" w:date="2022-09-30T10:11:00Z">
                  <w:rPr>
                    <w:color w:val="0000FF"/>
                    <w:sz w:val="16"/>
                    <w:u w:val="single"/>
                  </w:rPr>
                </w:rPrChange>
              </w:rPr>
              <w:t xml:space="preserve">el </w:t>
            </w:r>
            <w:ins w:id="3640" w:author="mjsierra" w:date="2022-07-12T12:03:00Z">
              <w:r w:rsidRPr="00D919CB">
                <w:rPr>
                  <w:rFonts w:ascii="Source Sans Pro" w:hAnsi="Source Sans Pro"/>
                  <w:b/>
                  <w:bCs/>
                  <w:color w:val="000000" w:themeColor="text1"/>
                  <w:sz w:val="16"/>
                  <w:rPrChange w:id="3641" w:author="Javier Quintana Pérez" w:date="2022-09-30T10:11:00Z">
                    <w:rPr>
                      <w:rFonts w:ascii="Source Sans Pro" w:hAnsi="Source Sans Pro"/>
                      <w:color w:val="0000FF"/>
                      <w:sz w:val="16"/>
                      <w:u w:val="single"/>
                    </w:rPr>
                  </w:rPrChange>
                </w:rPr>
                <w:t>apartado 5 (</w:t>
              </w:r>
            </w:ins>
            <w:r w:rsidRPr="00D919CB">
              <w:rPr>
                <w:rFonts w:ascii="Source Sans Pro" w:hAnsi="Source Sans Pro"/>
                <w:b/>
                <w:bCs/>
                <w:color w:val="000000" w:themeColor="text1"/>
                <w:sz w:val="16"/>
                <w:rPrChange w:id="3642" w:author="Javier Quintana Pérez" w:date="2022-09-30T10:11:00Z">
                  <w:rPr>
                    <w:color w:val="0000FF"/>
                    <w:sz w:val="16"/>
                    <w:u w:val="single"/>
                  </w:rPr>
                </w:rPrChange>
              </w:rPr>
              <w:t>Anejo</w:t>
            </w:r>
            <w:r w:rsidRPr="00D919CB">
              <w:rPr>
                <w:rFonts w:ascii="Source Sans Pro" w:hAnsi="Source Sans Pro"/>
                <w:b/>
                <w:bCs/>
                <w:sz w:val="16"/>
                <w:rPrChange w:id="3643" w:author="Javier Quintana Pérez" w:date="2022-09-30T10:11:00Z">
                  <w:rPr>
                    <w:color w:val="0000FF"/>
                    <w:sz w:val="16"/>
                    <w:u w:val="single"/>
                  </w:rPr>
                </w:rPrChange>
              </w:rPr>
              <w:t xml:space="preserve"> 2</w:t>
            </w:r>
            <w:ins w:id="3644" w:author="mjsierra" w:date="2022-07-12T12:03:00Z">
              <w:r w:rsidRPr="00D919CB">
                <w:rPr>
                  <w:rFonts w:ascii="Source Sans Pro" w:hAnsi="Source Sans Pro"/>
                  <w:b/>
                  <w:bCs/>
                  <w:sz w:val="16"/>
                  <w:rPrChange w:id="3645" w:author="Javier Quintana Pérez" w:date="2022-09-30T10:11:00Z">
                    <w:rPr>
                      <w:rFonts w:ascii="Source Sans Pro" w:hAnsi="Source Sans Pro"/>
                      <w:color w:val="0000FF"/>
                      <w:sz w:val="16"/>
                      <w:u w:val="single"/>
                    </w:rPr>
                  </w:rPrChange>
                </w:rPr>
                <w:t>)</w:t>
              </w:r>
            </w:ins>
            <w:r w:rsidRPr="00D919CB">
              <w:rPr>
                <w:rFonts w:ascii="Source Sans Pro" w:hAnsi="Source Sans Pro"/>
                <w:b/>
                <w:bCs/>
                <w:sz w:val="16"/>
                <w:rPrChange w:id="3646" w:author="Javier Quintana Pérez" w:date="2022-09-30T10:11:00Z">
                  <w:rPr>
                    <w:color w:val="0000FF"/>
                    <w:sz w:val="16"/>
                    <w:u w:val="single"/>
                  </w:rPr>
                </w:rPrChange>
              </w:rPr>
              <w:t xml:space="preserve"> de Informe de Inspección de Procesos de Tesado de Estructuras de Hormigón</w:t>
            </w:r>
            <w:ins w:id="3647" w:author="Javier Quintana Pérez" w:date="2022-09-30T10:11:00Z">
              <w:r w:rsidR="006879A2">
                <w:rPr>
                  <w:rFonts w:ascii="Source Sans Pro" w:hAnsi="Source Sans Pro"/>
                  <w:b/>
                  <w:bCs/>
                  <w:sz w:val="16"/>
                </w:rPr>
                <w:t>.</w:t>
              </w:r>
            </w:ins>
          </w:p>
        </w:tc>
      </w:tr>
    </w:tbl>
    <w:p w:rsidR="00090B75" w:rsidRDefault="00090B75" w:rsidP="00090B75">
      <w:pPr>
        <w:pStyle w:val="Encabezado"/>
        <w:tabs>
          <w:tab w:val="clear" w:pos="4252"/>
          <w:tab w:val="clear" w:pos="8504"/>
        </w:tabs>
        <w:rPr>
          <w:ins w:id="3648" w:author="Javier Quintana Pérez" w:date="2022-11-08T10:30:00Z"/>
          <w:rFonts w:ascii="Source Sans Pro" w:hAnsi="Source Sans Pro"/>
          <w:b/>
        </w:rPr>
      </w:pPr>
    </w:p>
    <w:p w:rsidR="00842CC7" w:rsidRPr="00842CC7" w:rsidDel="004C4E59" w:rsidRDefault="00842CC7" w:rsidP="00090B75">
      <w:pPr>
        <w:pStyle w:val="Encabezado"/>
        <w:tabs>
          <w:tab w:val="clear" w:pos="4252"/>
          <w:tab w:val="clear" w:pos="8504"/>
        </w:tabs>
        <w:rPr>
          <w:del w:id="3649" w:author="Javier Quintana Pérez" w:date="2022-11-13T19:24:00Z"/>
          <w:rFonts w:ascii="Source Sans Pro" w:hAnsi="Source Sans Pro"/>
          <w:b/>
          <w:color w:val="FF0000"/>
          <w:rPrChange w:id="3650" w:author="Javier Quintana Pérez" w:date="2022-11-08T10:30:00Z">
            <w:rPr>
              <w:del w:id="3651" w:author="Javier Quintana Pérez" w:date="2022-11-13T19:24:00Z"/>
              <w:b/>
            </w:rPr>
          </w:rPrChange>
        </w:rPr>
      </w:pPr>
    </w:p>
    <w:p w:rsidR="00615248" w:rsidRPr="00D41C9D" w:rsidDel="007C3C54" w:rsidRDefault="00615248" w:rsidP="00090B75">
      <w:pPr>
        <w:pStyle w:val="Encabezado"/>
        <w:tabs>
          <w:tab w:val="clear" w:pos="4252"/>
          <w:tab w:val="clear" w:pos="8504"/>
        </w:tabs>
        <w:rPr>
          <w:del w:id="3652" w:author="mjsierra" w:date="2022-07-29T10:16:00Z"/>
          <w:rFonts w:ascii="Source Sans Pro" w:hAnsi="Source Sans Pro"/>
          <w:b/>
          <w:rPrChange w:id="3653" w:author="Javier Quintana Pérez" w:date="2022-05-09T17:37:00Z">
            <w:rPr>
              <w:del w:id="3654" w:author="mjsierra" w:date="2022-07-29T10:16:00Z"/>
              <w:b/>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RPr="00D41C9D" w:rsidDel="004C4E59" w:rsidTr="00841B5A">
        <w:trPr>
          <w:trHeight w:val="1738"/>
          <w:jc w:val="center"/>
          <w:del w:id="3655" w:author="Javier Quintana Pérez" w:date="2022-11-13T19:24:00Z"/>
        </w:trPr>
        <w:tc>
          <w:tcPr>
            <w:tcW w:w="5000" w:type="pct"/>
          </w:tcPr>
          <w:p w:rsidR="00000000" w:rsidRDefault="00D919CB">
            <w:pPr>
              <w:spacing w:line="240" w:lineRule="auto"/>
              <w:rPr>
                <w:del w:id="3656" w:author="Javier Quintana Pérez" w:date="2022-01-24T11:53:00Z"/>
                <w:rFonts w:ascii="Source Sans Pro" w:hAnsi="Source Sans Pro"/>
                <w:i/>
                <w:color w:val="FF0000"/>
                <w:sz w:val="16"/>
                <w:u w:val="single"/>
                <w:rPrChange w:id="3657" w:author="Javier Quintana Pérez" w:date="2022-05-09T17:37:00Z">
                  <w:rPr>
                    <w:del w:id="3658" w:author="Javier Quintana Pérez" w:date="2022-01-24T11:53:00Z"/>
                    <w:i/>
                    <w:sz w:val="16"/>
                    <w:u w:val="single"/>
                  </w:rPr>
                </w:rPrChange>
              </w:rPr>
              <w:pPrChange w:id="3659" w:author="Javier Quintana Pérez" w:date="2022-07-19T16:41:00Z">
                <w:pPr/>
              </w:pPrChange>
            </w:pPr>
            <w:del w:id="3660" w:author="Javier Quintana Pérez" w:date="2022-11-13T19:24:00Z">
              <w:r w:rsidRPr="00D919CB">
                <w:rPr>
                  <w:rFonts w:ascii="Source Sans Pro" w:hAnsi="Source Sans Pro"/>
                  <w:i/>
                  <w:strike/>
                  <w:sz w:val="16"/>
                  <w:u w:val="single"/>
                  <w:rPrChange w:id="3661" w:author="Javier Quintana Pérez" w:date="2022-05-09T17:37:00Z">
                    <w:rPr>
                      <w:i/>
                      <w:color w:val="0000FF"/>
                      <w:sz w:val="16"/>
                      <w:u w:val="single"/>
                    </w:rPr>
                  </w:rPrChange>
                </w:rPr>
                <w:delText>EHE-08 Art. 35 Armaduras activas</w:delText>
              </w:r>
            </w:del>
          </w:p>
          <w:p w:rsidR="00000000" w:rsidRDefault="00D919CB">
            <w:pPr>
              <w:spacing w:line="240" w:lineRule="auto"/>
              <w:rPr>
                <w:del w:id="3662" w:author="Javier Quintana Pérez" w:date="2022-05-09T10:56:00Z"/>
                <w:rFonts w:ascii="Source Sans Pro" w:hAnsi="Source Sans Pro"/>
                <w:i/>
                <w:color w:val="FF0000"/>
                <w:sz w:val="16"/>
                <w:rPrChange w:id="3663" w:author="Javier Quintana Pérez" w:date="2022-05-09T17:37:00Z">
                  <w:rPr>
                    <w:del w:id="3664" w:author="Javier Quintana Pérez" w:date="2022-05-09T10:56:00Z"/>
                    <w:i/>
                    <w:sz w:val="16"/>
                  </w:rPr>
                </w:rPrChange>
              </w:rPr>
              <w:pPrChange w:id="3665" w:author="Javier Quintana Pérez" w:date="2022-07-19T16:41:00Z">
                <w:pPr/>
              </w:pPrChange>
            </w:pPr>
            <w:del w:id="3666" w:author="Javier Quintana Pérez" w:date="2022-11-13T19:24:00Z">
              <w:r w:rsidRPr="00D919CB">
                <w:rPr>
                  <w:rFonts w:ascii="Source Sans Pro" w:hAnsi="Source Sans Pro"/>
                  <w:i/>
                  <w:color w:val="FF0000"/>
                  <w:sz w:val="16"/>
                  <w:rPrChange w:id="3667" w:author="Javier Quintana Pérez" w:date="2022-05-09T17:37:00Z">
                    <w:rPr>
                      <w:i/>
                      <w:color w:val="0000FF"/>
                      <w:sz w:val="16"/>
                      <w:u w:val="single"/>
                    </w:rPr>
                  </w:rPrChange>
                </w:rPr>
                <w:delText>Se denominan armaduras activas a las disposiciones de elementos de acero de alta resistencia mediante las cuales se introduce la fuerza del pretensado en la estructura. Pueden estar constituidos a partir de alambre, barras o cordones, que serán conformes con el artículo 34 de esta Instrucción.</w:delText>
              </w:r>
            </w:del>
          </w:p>
          <w:p w:rsidR="00000000" w:rsidRDefault="00C3369D">
            <w:pPr>
              <w:spacing w:line="240" w:lineRule="auto"/>
              <w:rPr>
                <w:del w:id="3668" w:author="Javier Quintana Pérez" w:date="2022-11-13T19:24:00Z"/>
                <w:rFonts w:ascii="Source Sans Pro" w:hAnsi="Source Sans Pro"/>
                <w:i/>
                <w:sz w:val="16"/>
                <w:rPrChange w:id="3669" w:author="Javier Quintana Pérez" w:date="2022-05-09T17:37:00Z">
                  <w:rPr>
                    <w:del w:id="3670" w:author="Javier Quintana Pérez" w:date="2022-11-13T19:24:00Z"/>
                    <w:i/>
                    <w:sz w:val="16"/>
                  </w:rPr>
                </w:rPrChange>
              </w:rPr>
              <w:pPrChange w:id="3671" w:author="Javier Quintana Pérez" w:date="2022-07-19T16:41:00Z">
                <w:pPr/>
              </w:pPrChange>
            </w:pPr>
          </w:p>
          <w:p w:rsidR="00000000" w:rsidRDefault="00D919CB">
            <w:pPr>
              <w:spacing w:line="240" w:lineRule="auto"/>
              <w:rPr>
                <w:del w:id="3672" w:author="Javier Quintana Pérez" w:date="2022-11-13T19:24:00Z"/>
                <w:rFonts w:ascii="Source Sans Pro" w:hAnsi="Source Sans Pro"/>
                <w:i/>
                <w:sz w:val="16"/>
                <w:u w:val="single"/>
                <w:rPrChange w:id="3673" w:author="Javier Quintana Pérez" w:date="2022-05-09T17:37:00Z">
                  <w:rPr>
                    <w:del w:id="3674" w:author="Javier Quintana Pérez" w:date="2022-11-13T19:24:00Z"/>
                    <w:i/>
                    <w:sz w:val="16"/>
                    <w:u w:val="single"/>
                  </w:rPr>
                </w:rPrChange>
              </w:rPr>
              <w:pPrChange w:id="3675" w:author="Javier Quintana Pérez" w:date="2022-07-19T16:41:00Z">
                <w:pPr/>
              </w:pPrChange>
            </w:pPr>
            <w:del w:id="3676" w:author="Javier Quintana Pérez" w:date="2022-11-13T19:24:00Z">
              <w:r w:rsidRPr="00D919CB">
                <w:rPr>
                  <w:rFonts w:ascii="Source Sans Pro" w:hAnsi="Source Sans Pro"/>
                  <w:i/>
                  <w:strike/>
                  <w:sz w:val="16"/>
                  <w:u w:val="single"/>
                  <w:rPrChange w:id="3677" w:author="Javier Quintana Pérez" w:date="2022-05-09T17:37:00Z">
                    <w:rPr>
                      <w:i/>
                      <w:color w:val="0000FF"/>
                      <w:sz w:val="16"/>
                      <w:u w:val="single"/>
                    </w:rPr>
                  </w:rPrChange>
                </w:rPr>
                <w:delText>EHE-08 Art. 34 Aceros para armaduras activas</w:delText>
              </w:r>
            </w:del>
          </w:p>
          <w:p w:rsidR="00000000" w:rsidRDefault="00D919CB">
            <w:pPr>
              <w:spacing w:line="240" w:lineRule="auto"/>
              <w:rPr>
                <w:del w:id="3678" w:author="Javier Quintana Pérez" w:date="2022-11-13T19:24:00Z"/>
                <w:rFonts w:ascii="Source Sans Pro" w:hAnsi="Source Sans Pro"/>
                <w:i/>
                <w:sz w:val="16"/>
                <w:u w:val="single"/>
                <w:rPrChange w:id="3679" w:author="Javier Quintana Pérez" w:date="2022-05-09T17:37:00Z">
                  <w:rPr>
                    <w:del w:id="3680" w:author="Javier Quintana Pérez" w:date="2022-11-13T19:24:00Z"/>
                    <w:i/>
                    <w:sz w:val="16"/>
                    <w:u w:val="single"/>
                  </w:rPr>
                </w:rPrChange>
              </w:rPr>
              <w:pPrChange w:id="3681" w:author="Javier Quintana Pérez" w:date="2022-07-19T16:41:00Z">
                <w:pPr/>
              </w:pPrChange>
            </w:pPr>
            <w:del w:id="3682" w:author="Javier Quintana Pérez" w:date="2022-11-13T19:24:00Z">
              <w:r w:rsidRPr="00D919CB">
                <w:rPr>
                  <w:rFonts w:ascii="Source Sans Pro" w:hAnsi="Source Sans Pro"/>
                  <w:i/>
                  <w:strike/>
                  <w:sz w:val="16"/>
                  <w:u w:val="single"/>
                  <w:rPrChange w:id="3683" w:author="Javier Quintana Pérez" w:date="2022-05-09T17:37:00Z">
                    <w:rPr>
                      <w:i/>
                      <w:color w:val="0000FF"/>
                      <w:sz w:val="16"/>
                      <w:u w:val="single"/>
                    </w:rPr>
                  </w:rPrChange>
                </w:rPr>
                <w:delText>34.1 GENERALIDADES</w:delText>
              </w:r>
            </w:del>
          </w:p>
          <w:p w:rsidR="00000000" w:rsidRDefault="00D919CB">
            <w:pPr>
              <w:spacing w:line="240" w:lineRule="auto"/>
              <w:rPr>
                <w:del w:id="3684" w:author="Javier Quintana Pérez" w:date="2022-11-13T19:24:00Z"/>
                <w:rFonts w:ascii="Source Sans Pro" w:hAnsi="Source Sans Pro"/>
                <w:i/>
                <w:sz w:val="16"/>
                <w:rPrChange w:id="3685" w:author="Javier Quintana Pérez" w:date="2022-05-09T17:37:00Z">
                  <w:rPr>
                    <w:del w:id="3686" w:author="Javier Quintana Pérez" w:date="2022-11-13T19:24:00Z"/>
                    <w:i/>
                    <w:sz w:val="16"/>
                  </w:rPr>
                </w:rPrChange>
              </w:rPr>
              <w:pPrChange w:id="3687" w:author="Javier Quintana Pérez" w:date="2022-07-19T16:41:00Z">
                <w:pPr/>
              </w:pPrChange>
            </w:pPr>
            <w:del w:id="3688" w:author="Javier Quintana Pérez" w:date="2022-11-13T19:24:00Z">
              <w:r w:rsidRPr="00D919CB">
                <w:rPr>
                  <w:rFonts w:ascii="Source Sans Pro" w:hAnsi="Source Sans Pro"/>
                  <w:i/>
                  <w:strike/>
                  <w:sz w:val="16"/>
                  <w:rPrChange w:id="3689" w:author="Javier Quintana Pérez" w:date="2022-05-09T17:37:00Z">
                    <w:rPr>
                      <w:i/>
                      <w:color w:val="0000FF"/>
                      <w:sz w:val="16"/>
                      <w:u w:val="single"/>
                    </w:rPr>
                  </w:rPrChange>
                </w:rPr>
                <w:delText>Se definen los siguientes productos de acero para armaduras activas</w:delText>
              </w:r>
              <w:r w:rsidRPr="00D919CB">
                <w:rPr>
                  <w:rFonts w:ascii="Source Sans Pro" w:hAnsi="Source Sans Pro"/>
                  <w:i/>
                  <w:sz w:val="16"/>
                  <w:rPrChange w:id="3690" w:author="Javier Quintana Pérez" w:date="2022-05-09T17:37:00Z">
                    <w:rPr>
                      <w:i/>
                      <w:color w:val="0000FF"/>
                      <w:sz w:val="16"/>
                      <w:u w:val="single"/>
                    </w:rPr>
                  </w:rPrChange>
                </w:rPr>
                <w:delText xml:space="preserve">: </w:delText>
              </w:r>
            </w:del>
          </w:p>
          <w:p w:rsidR="00D27AAA" w:rsidRPr="00D41C9D" w:rsidDel="004C4E59" w:rsidRDefault="00D919CB">
            <w:pPr>
              <w:numPr>
                <w:ilvl w:val="0"/>
                <w:numId w:val="12"/>
              </w:numPr>
              <w:tabs>
                <w:tab w:val="clear" w:pos="567"/>
              </w:tabs>
              <w:spacing w:line="240" w:lineRule="auto"/>
              <w:jc w:val="left"/>
              <w:rPr>
                <w:del w:id="3691" w:author="Javier Quintana Pérez" w:date="2022-11-13T19:24:00Z"/>
                <w:rFonts w:ascii="Source Sans Pro" w:hAnsi="Source Sans Pro"/>
                <w:i/>
                <w:sz w:val="16"/>
                <w:rPrChange w:id="3692" w:author="Javier Quintana Pérez" w:date="2022-05-09T17:37:00Z">
                  <w:rPr>
                    <w:del w:id="3693" w:author="Javier Quintana Pérez" w:date="2022-11-13T19:24:00Z"/>
                    <w:i/>
                    <w:sz w:val="16"/>
                  </w:rPr>
                </w:rPrChange>
              </w:rPr>
            </w:pPr>
            <w:del w:id="3694" w:author="Javier Quintana Pérez" w:date="2022-11-13T19:24:00Z">
              <w:r w:rsidRPr="00D919CB">
                <w:rPr>
                  <w:rFonts w:ascii="Source Sans Pro" w:hAnsi="Source Sans Pro"/>
                  <w:i/>
                  <w:strike/>
                  <w:sz w:val="16"/>
                  <w:rPrChange w:id="3695" w:author="Javier Quintana Pérez" w:date="2022-05-09T17:37:00Z">
                    <w:rPr>
                      <w:i/>
                      <w:color w:val="0000FF"/>
                      <w:sz w:val="16"/>
                      <w:u w:val="single"/>
                    </w:rPr>
                  </w:rPrChange>
                </w:rPr>
                <w:delText>Alambre: Producto de sección maciza, liso o grafilado, que normalmente se suministra en rollo. En la tabla 34.1.a se indican las dimensiones nominales de las grafilas de los alambres según la norma UNE 36094</w:delText>
              </w:r>
              <w:r w:rsidRPr="00D919CB">
                <w:rPr>
                  <w:rFonts w:ascii="Source Sans Pro" w:hAnsi="Source Sans Pro"/>
                  <w:i/>
                  <w:sz w:val="16"/>
                  <w:rPrChange w:id="3696" w:author="Javier Quintana Pérez" w:date="2022-05-09T17:37:00Z">
                    <w:rPr>
                      <w:i/>
                      <w:color w:val="0000FF"/>
                      <w:sz w:val="16"/>
                      <w:u w:val="single"/>
                    </w:rPr>
                  </w:rPrChange>
                </w:rPr>
                <w:delText>.</w:delText>
              </w:r>
            </w:del>
          </w:p>
          <w:p w:rsidR="00090B75" w:rsidRPr="00D41C9D" w:rsidDel="004C4E59" w:rsidRDefault="00D919CB">
            <w:pPr>
              <w:numPr>
                <w:ilvl w:val="0"/>
                <w:numId w:val="12"/>
              </w:numPr>
              <w:tabs>
                <w:tab w:val="clear" w:pos="567"/>
              </w:tabs>
              <w:spacing w:line="240" w:lineRule="auto"/>
              <w:jc w:val="left"/>
              <w:rPr>
                <w:del w:id="3697" w:author="Javier Quintana Pérez" w:date="2022-11-13T19:24:00Z"/>
                <w:rFonts w:ascii="Source Sans Pro" w:hAnsi="Source Sans Pro"/>
                <w:i/>
                <w:sz w:val="16"/>
                <w:rPrChange w:id="3698" w:author="Javier Quintana Pérez" w:date="2022-05-09T17:37:00Z">
                  <w:rPr>
                    <w:del w:id="3699" w:author="Javier Quintana Pérez" w:date="2022-11-13T19:24:00Z"/>
                    <w:i/>
                    <w:sz w:val="16"/>
                  </w:rPr>
                </w:rPrChange>
              </w:rPr>
            </w:pPr>
            <w:del w:id="3700" w:author="Javier Quintana Pérez" w:date="2022-01-24T11:58:00Z">
              <w:r w:rsidRPr="00D919CB">
                <w:rPr>
                  <w:rFonts w:ascii="Source Sans Pro" w:hAnsi="Source Sans Pro"/>
                  <w:i/>
                  <w:sz w:val="16"/>
                  <w:rPrChange w:id="3701" w:author="Javier Quintana Pérez" w:date="2022-05-09T17:37:00Z">
                    <w:rPr>
                      <w:i/>
                      <w:color w:val="0000FF"/>
                      <w:sz w:val="16"/>
                      <w:u w:val="single"/>
                    </w:rPr>
                  </w:rPrChange>
                </w:rPr>
                <w:delText>B</w:delText>
              </w:r>
            </w:del>
            <w:del w:id="3702" w:author="Javier Quintana Pérez" w:date="2022-11-13T19:24:00Z">
              <w:r w:rsidRPr="00D919CB">
                <w:rPr>
                  <w:rFonts w:ascii="Source Sans Pro" w:hAnsi="Source Sans Pro"/>
                  <w:i/>
                  <w:sz w:val="16"/>
                  <w:rPrChange w:id="3703" w:author="Javier Quintana Pérez" w:date="2022-05-09T17:37:00Z">
                    <w:rPr>
                      <w:i/>
                      <w:color w:val="0000FF"/>
                      <w:sz w:val="16"/>
                      <w:u w:val="single"/>
                    </w:rPr>
                  </w:rPrChange>
                </w:rPr>
                <w:delText xml:space="preserve">arra: </w:delText>
              </w:r>
            </w:del>
            <w:del w:id="3704" w:author="Javier Quintana Pérez" w:date="2022-01-24T11:58:00Z">
              <w:r w:rsidRPr="00D919CB">
                <w:rPr>
                  <w:rFonts w:ascii="Source Sans Pro" w:hAnsi="Source Sans Pro"/>
                  <w:i/>
                  <w:sz w:val="16"/>
                  <w:rPrChange w:id="3705" w:author="Javier Quintana Pérez" w:date="2022-05-09T17:37:00Z">
                    <w:rPr>
                      <w:i/>
                      <w:color w:val="0000FF"/>
                      <w:sz w:val="16"/>
                      <w:u w:val="single"/>
                    </w:rPr>
                  </w:rPrChange>
                </w:rPr>
                <w:delText>P</w:delText>
              </w:r>
            </w:del>
            <w:del w:id="3706" w:author="Javier Quintana Pérez" w:date="2022-11-13T19:24:00Z">
              <w:r w:rsidRPr="00D919CB">
                <w:rPr>
                  <w:rFonts w:ascii="Source Sans Pro" w:hAnsi="Source Sans Pro"/>
                  <w:i/>
                  <w:sz w:val="16"/>
                  <w:rPrChange w:id="3707" w:author="Javier Quintana Pérez" w:date="2022-05-09T17:37:00Z">
                    <w:rPr>
                      <w:i/>
                      <w:color w:val="0000FF"/>
                      <w:sz w:val="16"/>
                      <w:u w:val="single"/>
                    </w:rPr>
                  </w:rPrChange>
                </w:rPr>
                <w:delText>roducto de sección maciza que se suministra solamente en forma de elementos rectilíneos.</w:delText>
              </w:r>
            </w:del>
          </w:p>
          <w:p w:rsidR="00000000" w:rsidRDefault="00D919CB">
            <w:pPr>
              <w:pStyle w:val="Prrafodelista"/>
              <w:numPr>
                <w:ilvl w:val="0"/>
                <w:numId w:val="12"/>
              </w:numPr>
              <w:autoSpaceDE w:val="0"/>
              <w:autoSpaceDN w:val="0"/>
              <w:adjustRightInd w:val="0"/>
              <w:rPr>
                <w:del w:id="3708" w:author="Javier Quintana Pérez" w:date="2022-11-13T19:24:00Z"/>
                <w:rFonts w:ascii="Source Sans Pro" w:hAnsi="Source Sans Pro"/>
                <w:i/>
                <w:sz w:val="16"/>
                <w:rPrChange w:id="3709" w:author="Javier Quintana Pérez" w:date="2022-05-09T17:37:00Z">
                  <w:rPr>
                    <w:del w:id="3710" w:author="Javier Quintana Pérez" w:date="2022-11-13T19:24:00Z"/>
                    <w:i/>
                    <w:sz w:val="16"/>
                  </w:rPr>
                </w:rPrChange>
              </w:rPr>
              <w:pPrChange w:id="3711" w:author="Javier Quintana Pérez" w:date="2022-07-19T16:41:00Z">
                <w:pPr>
                  <w:numPr>
                    <w:numId w:val="12"/>
                  </w:numPr>
                  <w:tabs>
                    <w:tab w:val="clear" w:pos="567"/>
                    <w:tab w:val="num" w:pos="1065"/>
                  </w:tabs>
                  <w:spacing w:line="240" w:lineRule="auto"/>
                  <w:ind w:left="1065" w:hanging="360"/>
                  <w:jc w:val="left"/>
                </w:pPr>
              </w:pPrChange>
            </w:pPr>
            <w:del w:id="3712" w:author="Javier Quintana Pérez" w:date="2022-11-13T19:24:00Z">
              <w:r w:rsidRPr="00D919CB">
                <w:rPr>
                  <w:rFonts w:ascii="Source Sans Pro" w:hAnsi="Source Sans Pro"/>
                  <w:i/>
                  <w:strike/>
                  <w:sz w:val="16"/>
                  <w:rPrChange w:id="3713" w:author="Javier Quintana Pérez" w:date="2022-05-09T17:37:00Z">
                    <w:rPr>
                      <w:i/>
                      <w:color w:val="0000FF"/>
                      <w:sz w:val="16"/>
                      <w:u w:val="single"/>
                    </w:rPr>
                  </w:rPrChange>
                </w:rPr>
                <w:delText>Cordón: Producto formado por un número de alambres arrollados helicoidalmente, con el mismo paso y mismo sentido de torsión, sobre un eje ideal común (véase UNE 36094). Los cordones se diferencian por el número de alambres, del mismo diámetro nominal y arrollados helicoidalmente sobre un eje ideal común y que pueden ser 2, 3 o 7 cordones.</w:delText>
              </w:r>
            </w:del>
          </w:p>
          <w:p w:rsidR="00000000" w:rsidRDefault="00D919CB">
            <w:pPr>
              <w:spacing w:line="240" w:lineRule="auto"/>
              <w:rPr>
                <w:del w:id="3714" w:author="Javier Quintana Pérez" w:date="2022-11-13T19:24:00Z"/>
                <w:rFonts w:ascii="Source Sans Pro" w:hAnsi="Source Sans Pro"/>
                <w:i/>
                <w:sz w:val="16"/>
                <w:rPrChange w:id="3715" w:author="Javier Quintana Pérez" w:date="2022-05-09T17:37:00Z">
                  <w:rPr>
                    <w:del w:id="3716" w:author="Javier Quintana Pérez" w:date="2022-11-13T19:24:00Z"/>
                    <w:i/>
                    <w:sz w:val="16"/>
                  </w:rPr>
                </w:rPrChange>
              </w:rPr>
              <w:pPrChange w:id="3717" w:author="Javier Quintana Pérez" w:date="2022-07-19T16:41:00Z">
                <w:pPr/>
              </w:pPrChange>
            </w:pPr>
            <w:del w:id="3718" w:author="Javier Quintana Pérez" w:date="2022-11-13T19:24:00Z">
              <w:r w:rsidRPr="00D919CB">
                <w:rPr>
                  <w:rFonts w:ascii="Source Sans Pro" w:hAnsi="Source Sans Pro"/>
                  <w:i/>
                  <w:sz w:val="16"/>
                  <w:rPrChange w:id="3719" w:author="Javier Quintana Pérez" w:date="2022-05-09T17:37:00Z">
                    <w:rPr>
                      <w:i/>
                      <w:color w:val="0000FF"/>
                      <w:sz w:val="16"/>
                      <w:u w:val="single"/>
                    </w:rPr>
                  </w:rPrChange>
                </w:rPr>
                <w:delText>Se denomina “tendón” al conjunto de las armaduras paralelas de pretensado que, alojadas dentro de un mismo conducto, se consideran en los cálculos como una sola armadura. En el caso de armaduras pretesas recibe el nombre de tendón cada una de las armaduras individuales.</w:delText>
              </w:r>
            </w:del>
          </w:p>
        </w:tc>
      </w:tr>
    </w:tbl>
    <w:p w:rsidR="00090B75" w:rsidRPr="00D41C9D" w:rsidDel="004C4E59" w:rsidRDefault="00090B75" w:rsidP="00090B75">
      <w:pPr>
        <w:rPr>
          <w:del w:id="3720" w:author="Javier Quintana Pérez" w:date="2022-11-13T19:24:00Z"/>
          <w:rFonts w:ascii="Source Sans Pro" w:hAnsi="Source Sans Pro"/>
          <w:rPrChange w:id="3721" w:author="Javier Quintana Pérez" w:date="2022-05-09T17:37:00Z">
            <w:rPr>
              <w:del w:id="3722" w:author="Javier Quintana Pérez" w:date="2022-11-13T19:24:00Z"/>
            </w:rPr>
          </w:rPrChange>
        </w:rPr>
      </w:pPr>
    </w:p>
    <w:p w:rsidR="00090B75" w:rsidRPr="00D41C9D" w:rsidRDefault="00D919CB" w:rsidP="00090B75">
      <w:pPr>
        <w:pStyle w:val="Textoindependiente"/>
        <w:rPr>
          <w:rFonts w:ascii="Source Sans Pro" w:hAnsi="Source Sans Pro"/>
          <w:i w:val="0"/>
          <w:color w:val="000000"/>
          <w:sz w:val="20"/>
          <w:rPrChange w:id="3723" w:author="Javier Quintana Pérez" w:date="2022-05-09T17:37:00Z">
            <w:rPr>
              <w:rFonts w:ascii="NewsGotT" w:hAnsi="NewsGotT"/>
              <w:i w:val="0"/>
              <w:color w:val="000000"/>
              <w:sz w:val="20"/>
            </w:rPr>
          </w:rPrChange>
        </w:rPr>
      </w:pPr>
      <w:del w:id="3724" w:author="Javier Quintana Pérez" w:date="2022-11-13T19:24:00Z">
        <w:r w:rsidRPr="00D919CB">
          <w:rPr>
            <w:rFonts w:ascii="Source Sans Pro" w:hAnsi="Source Sans Pro"/>
            <w:i w:val="0"/>
            <w:color w:val="000000"/>
            <w:sz w:val="20"/>
            <w:rPrChange w:id="3725" w:author="Javier Quintana Pérez" w:date="2022-05-09T17:37:00Z">
              <w:rPr>
                <w:rFonts w:ascii="NewsGotT" w:hAnsi="NewsGotT"/>
                <w:i w:val="0"/>
                <w:color w:val="000000"/>
                <w:sz w:val="20"/>
                <w:u w:val="single"/>
              </w:rPr>
            </w:rPrChange>
          </w:rPr>
          <w:tab/>
        </w:r>
        <w:r w:rsidRPr="00D919CB">
          <w:rPr>
            <w:rFonts w:ascii="Source Sans Pro" w:hAnsi="Source Sans Pro"/>
            <w:i w:val="0"/>
            <w:color w:val="000000"/>
            <w:sz w:val="20"/>
            <w:rPrChange w:id="3726" w:author="Javier Quintana Pérez" w:date="2022-05-09T17:37:00Z">
              <w:rPr>
                <w:rFonts w:ascii="NewsGotT" w:hAnsi="NewsGotT"/>
                <w:i w:val="0"/>
                <w:color w:val="000000"/>
                <w:sz w:val="20"/>
                <w:u w:val="single"/>
              </w:rPr>
            </w:rPrChange>
          </w:rPr>
          <w:tab/>
        </w:r>
        <w:r w:rsidRPr="00D919CB">
          <w:rPr>
            <w:rFonts w:ascii="Source Sans Pro" w:hAnsi="Source Sans Pro"/>
            <w:i w:val="0"/>
            <w:color w:val="000000"/>
            <w:sz w:val="20"/>
            <w:rPrChange w:id="3727" w:author="Javier Quintana Pérez" w:date="2022-05-09T17:37:00Z">
              <w:rPr>
                <w:rFonts w:ascii="NewsGotT" w:hAnsi="NewsGotT"/>
                <w:i w:val="0"/>
                <w:color w:val="000000"/>
                <w:sz w:val="20"/>
                <w:u w:val="single"/>
              </w:rPr>
            </w:rPrChange>
          </w:rPr>
          <w:tab/>
        </w:r>
        <w:r w:rsidRPr="00D919CB">
          <w:rPr>
            <w:rFonts w:ascii="Source Sans Pro" w:hAnsi="Source Sans Pro"/>
            <w:i w:val="0"/>
            <w:color w:val="000000"/>
            <w:sz w:val="20"/>
            <w:rPrChange w:id="3728" w:author="Javier Quintana Pérez" w:date="2022-05-09T17:37:00Z">
              <w:rPr>
                <w:rFonts w:ascii="NewsGotT" w:hAnsi="NewsGotT"/>
                <w:i w:val="0"/>
                <w:color w:val="000000"/>
                <w:sz w:val="20"/>
                <w:u w:val="single"/>
              </w:rPr>
            </w:rPrChange>
          </w:rPr>
          <w:tab/>
        </w:r>
        <w:r w:rsidRPr="00D919CB">
          <w:rPr>
            <w:rFonts w:ascii="Source Sans Pro" w:hAnsi="Source Sans Pro"/>
            <w:i w:val="0"/>
            <w:color w:val="000000"/>
            <w:sz w:val="20"/>
            <w:rPrChange w:id="3729" w:author="Javier Quintana Pérez" w:date="2022-05-09T17:37:00Z">
              <w:rPr>
                <w:rFonts w:ascii="NewsGotT" w:hAnsi="NewsGotT"/>
                <w:i w:val="0"/>
                <w:color w:val="000000"/>
                <w:sz w:val="20"/>
                <w:u w:val="single"/>
              </w:rPr>
            </w:rPrChange>
          </w:rPr>
          <w:tab/>
        </w:r>
        <w:r w:rsidRPr="00D919CB">
          <w:rPr>
            <w:rFonts w:ascii="Source Sans Pro" w:hAnsi="Source Sans Pro"/>
            <w:i w:val="0"/>
            <w:color w:val="000000"/>
            <w:sz w:val="20"/>
            <w:rPrChange w:id="3730" w:author="Javier Quintana Pérez" w:date="2022-05-09T17:37:00Z">
              <w:rPr>
                <w:rFonts w:ascii="NewsGotT" w:hAnsi="NewsGotT"/>
                <w:i w:val="0"/>
                <w:color w:val="000000"/>
                <w:sz w:val="20"/>
                <w:u w:val="single"/>
              </w:rPr>
            </w:rPrChange>
          </w:rPr>
          <w:tab/>
        </w:r>
      </w:del>
      <w:r w:rsidRPr="00D919CB">
        <w:rPr>
          <w:rFonts w:ascii="Source Sans Pro" w:hAnsi="Source Sans Pro"/>
          <w:i w:val="0"/>
          <w:color w:val="000000"/>
          <w:sz w:val="20"/>
          <w:rPrChange w:id="3731" w:author="Javier Quintana Pérez" w:date="2022-05-09T17:37:00Z">
            <w:rPr>
              <w:rFonts w:ascii="NewsGotT" w:hAnsi="NewsGotT"/>
              <w:i w:val="0"/>
              <w:color w:val="000000"/>
              <w:sz w:val="20"/>
              <w:u w:val="single"/>
            </w:rPr>
          </w:rPrChange>
        </w:rPr>
        <w:tab/>
      </w:r>
      <w:r w:rsidRPr="00D919CB">
        <w:rPr>
          <w:rFonts w:ascii="Source Sans Pro" w:hAnsi="Source Sans Pro"/>
          <w:i w:val="0"/>
          <w:color w:val="000000"/>
          <w:sz w:val="20"/>
          <w:rPrChange w:id="3732" w:author="Javier Quintana Pérez" w:date="2022-05-09T17:37:00Z">
            <w:rPr>
              <w:rFonts w:ascii="NewsGotT" w:hAnsi="NewsGotT"/>
              <w:i w:val="0"/>
              <w:color w:val="000000"/>
              <w:sz w:val="20"/>
              <w:u w:val="single"/>
            </w:rPr>
          </w:rPrChange>
        </w:rPr>
        <w:tab/>
      </w:r>
      <w:r w:rsidRPr="00D919CB">
        <w:rPr>
          <w:rFonts w:ascii="Source Sans Pro" w:hAnsi="Source Sans Pro"/>
          <w:i w:val="0"/>
          <w:color w:val="000000"/>
          <w:sz w:val="20"/>
          <w:rPrChange w:id="3733" w:author="Javier Quintana Pérez" w:date="2022-05-09T17:37:00Z">
            <w:rPr>
              <w:rFonts w:ascii="NewsGotT" w:hAnsi="NewsGotT"/>
              <w:i w:val="0"/>
              <w:color w:val="000000"/>
              <w:sz w:val="20"/>
              <w:u w:val="single"/>
            </w:rPr>
          </w:rPrChange>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3734" w:author="Javier Quintana Pérez" w:date="2022-01-24T12:0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5"/>
        <w:gridCol w:w="1371"/>
        <w:gridCol w:w="1250"/>
        <w:tblGridChange w:id="3735">
          <w:tblGrid>
            <w:gridCol w:w="6665"/>
            <w:gridCol w:w="1371"/>
            <w:gridCol w:w="1250"/>
          </w:tblGrid>
        </w:tblGridChange>
      </w:tblGrid>
      <w:tr w:rsidR="00090B75" w:rsidRPr="00D41C9D" w:rsidDel="004C4E59" w:rsidTr="00CB4E06">
        <w:trPr>
          <w:tblHeader/>
          <w:jc w:val="center"/>
          <w:del w:id="3736" w:author="Javier Quintana Pérez" w:date="2022-11-13T19:24:00Z"/>
          <w:trPrChange w:id="3737" w:author="Javier Quintana Pérez" w:date="2022-01-24T12:00:00Z">
            <w:trPr>
              <w:jc w:val="center"/>
            </w:trPr>
          </w:trPrChange>
        </w:trPr>
        <w:tc>
          <w:tcPr>
            <w:tcW w:w="3589" w:type="pct"/>
            <w:tcBorders>
              <w:top w:val="nil"/>
              <w:left w:val="nil"/>
            </w:tcBorders>
            <w:shd w:val="clear" w:color="auto" w:fill="auto"/>
            <w:tcPrChange w:id="3738" w:author="Javier Quintana Pérez" w:date="2022-01-24T12:00:00Z">
              <w:tcPr>
                <w:tcW w:w="3589" w:type="pct"/>
                <w:shd w:val="clear" w:color="auto" w:fill="auto"/>
              </w:tcPr>
            </w:tcPrChange>
          </w:tcPr>
          <w:p w:rsidR="00090B75" w:rsidRPr="00D41C9D" w:rsidDel="004C4E59" w:rsidRDefault="00090B75" w:rsidP="00090B75">
            <w:pPr>
              <w:rPr>
                <w:del w:id="3739" w:author="Javier Quintana Pérez" w:date="2022-11-13T19:24:00Z"/>
                <w:rFonts w:ascii="Source Sans Pro" w:hAnsi="Source Sans Pro"/>
                <w:rPrChange w:id="3740" w:author="Javier Quintana Pérez" w:date="2022-05-09T17:37:00Z">
                  <w:rPr>
                    <w:del w:id="3741" w:author="Javier Quintana Pérez" w:date="2022-11-13T19:24:00Z"/>
                    <w:i/>
                    <w:sz w:val="16"/>
                  </w:rPr>
                </w:rPrChange>
              </w:rPr>
            </w:pPr>
          </w:p>
        </w:tc>
        <w:tc>
          <w:tcPr>
            <w:tcW w:w="738" w:type="pct"/>
            <w:shd w:val="clear" w:color="auto" w:fill="auto"/>
            <w:tcPrChange w:id="3742" w:author="Javier Quintana Pérez" w:date="2022-01-24T12:00:00Z">
              <w:tcPr>
                <w:tcW w:w="738" w:type="pct"/>
                <w:shd w:val="clear" w:color="auto" w:fill="auto"/>
              </w:tcPr>
            </w:tcPrChange>
          </w:tcPr>
          <w:p w:rsidR="00090B75" w:rsidRPr="00D41C9D" w:rsidDel="004C4E59" w:rsidRDefault="00D919CB" w:rsidP="00090B75">
            <w:pPr>
              <w:jc w:val="center"/>
              <w:rPr>
                <w:del w:id="3743" w:author="Javier Quintana Pérez" w:date="2022-11-13T19:24:00Z"/>
                <w:rFonts w:ascii="Source Sans Pro" w:hAnsi="Source Sans Pro"/>
                <w:rPrChange w:id="3744" w:author="Javier Quintana Pérez" w:date="2022-05-09T17:37:00Z">
                  <w:rPr>
                    <w:del w:id="3745" w:author="Javier Quintana Pérez" w:date="2022-11-13T19:24:00Z"/>
                  </w:rPr>
                </w:rPrChange>
              </w:rPr>
            </w:pPr>
            <w:del w:id="3746" w:author="Javier Quintana Pérez" w:date="2022-11-13T19:24:00Z">
              <w:r w:rsidRPr="00D919CB">
                <w:rPr>
                  <w:rFonts w:ascii="Source Sans Pro" w:hAnsi="Source Sans Pro"/>
                  <w:rPrChange w:id="3747" w:author="Javier Quintana Pérez" w:date="2022-05-09T17:37:00Z">
                    <w:rPr>
                      <w:color w:val="0000FF"/>
                      <w:u w:val="single"/>
                    </w:rPr>
                  </w:rPrChange>
                </w:rPr>
                <w:delText>SI</w:delText>
              </w:r>
            </w:del>
          </w:p>
        </w:tc>
        <w:tc>
          <w:tcPr>
            <w:tcW w:w="673" w:type="pct"/>
            <w:shd w:val="clear" w:color="auto" w:fill="auto"/>
            <w:tcPrChange w:id="3748" w:author="Javier Quintana Pérez" w:date="2022-01-24T12:00:00Z">
              <w:tcPr>
                <w:tcW w:w="674" w:type="pct"/>
                <w:shd w:val="clear" w:color="auto" w:fill="auto"/>
              </w:tcPr>
            </w:tcPrChange>
          </w:tcPr>
          <w:p w:rsidR="00090B75" w:rsidRPr="00D41C9D" w:rsidDel="004C4E59" w:rsidRDefault="00D919CB" w:rsidP="00090B75">
            <w:pPr>
              <w:jc w:val="center"/>
              <w:rPr>
                <w:del w:id="3749" w:author="Javier Quintana Pérez" w:date="2022-11-13T19:24:00Z"/>
                <w:rFonts w:ascii="Source Sans Pro" w:hAnsi="Source Sans Pro"/>
                <w:rPrChange w:id="3750" w:author="Javier Quintana Pérez" w:date="2022-05-09T17:37:00Z">
                  <w:rPr>
                    <w:del w:id="3751" w:author="Javier Quintana Pérez" w:date="2022-11-13T19:24:00Z"/>
                  </w:rPr>
                </w:rPrChange>
              </w:rPr>
            </w:pPr>
            <w:del w:id="3752" w:author="Javier Quintana Pérez" w:date="2022-11-13T19:24:00Z">
              <w:r w:rsidRPr="00D919CB">
                <w:rPr>
                  <w:rFonts w:ascii="Source Sans Pro" w:hAnsi="Source Sans Pro"/>
                  <w:rPrChange w:id="3753" w:author="Javier Quintana Pérez" w:date="2022-05-09T17:37:00Z">
                    <w:rPr>
                      <w:color w:val="0000FF"/>
                      <w:u w:val="single"/>
                    </w:rPr>
                  </w:rPrChange>
                </w:rPr>
                <w:delText>NO</w:delText>
              </w:r>
            </w:del>
          </w:p>
        </w:tc>
      </w:tr>
      <w:tr w:rsidR="00090B75" w:rsidRPr="00D41C9D" w:rsidDel="004C4E59" w:rsidTr="00CB4E06">
        <w:trPr>
          <w:jc w:val="center"/>
          <w:del w:id="3754" w:author="Javier Quintana Pérez" w:date="2022-11-13T19:24:00Z"/>
        </w:trPr>
        <w:tc>
          <w:tcPr>
            <w:tcW w:w="3589" w:type="pct"/>
            <w:shd w:val="clear" w:color="auto" w:fill="auto"/>
          </w:tcPr>
          <w:p w:rsidR="00090B75" w:rsidRPr="00D41C9D" w:rsidDel="004C4E59" w:rsidRDefault="00D919CB" w:rsidP="00CB4E06">
            <w:pPr>
              <w:tabs>
                <w:tab w:val="clear" w:pos="567"/>
              </w:tabs>
              <w:spacing w:line="240" w:lineRule="auto"/>
              <w:jc w:val="left"/>
              <w:rPr>
                <w:del w:id="3755" w:author="Javier Quintana Pérez" w:date="2022-11-13T19:24:00Z"/>
                <w:rFonts w:ascii="Source Sans Pro" w:hAnsi="Source Sans Pro"/>
                <w:rPrChange w:id="3756" w:author="Javier Quintana Pérez" w:date="2022-05-09T17:37:00Z">
                  <w:rPr>
                    <w:del w:id="3757" w:author="Javier Quintana Pérez" w:date="2022-11-13T19:24:00Z"/>
                  </w:rPr>
                </w:rPrChange>
              </w:rPr>
            </w:pPr>
            <w:del w:id="3758" w:author="Javier Quintana Pérez" w:date="2022-01-24T12:04:00Z">
              <w:r w:rsidRPr="00D919CB">
                <w:rPr>
                  <w:rFonts w:ascii="Source Sans Pro" w:hAnsi="Source Sans Pro"/>
                  <w:rPrChange w:id="3759" w:author="Javier Quintana Pérez" w:date="2022-05-09T17:37:00Z">
                    <w:rPr>
                      <w:color w:val="0000FF"/>
                      <w:u w:val="single"/>
                    </w:rPr>
                  </w:rPrChange>
                </w:rPr>
                <w:delText>¿Las armaduras activas son suministradas según especifica el Anejo 21 de la EHE-08?</w:delText>
              </w:r>
            </w:del>
          </w:p>
        </w:tc>
        <w:tc>
          <w:tcPr>
            <w:tcW w:w="738" w:type="pct"/>
            <w:shd w:val="clear" w:color="auto" w:fill="auto"/>
          </w:tcPr>
          <w:p w:rsidR="00090B75" w:rsidRPr="00D41C9D" w:rsidDel="004C4E59" w:rsidRDefault="00090B75" w:rsidP="00090B75">
            <w:pPr>
              <w:jc w:val="center"/>
              <w:rPr>
                <w:del w:id="3760" w:author="Javier Quintana Pérez" w:date="2022-11-13T19:24:00Z"/>
                <w:rFonts w:ascii="Source Sans Pro" w:hAnsi="Source Sans Pro"/>
                <w:rPrChange w:id="3761" w:author="Javier Quintana Pérez" w:date="2022-05-09T17:37:00Z">
                  <w:rPr>
                    <w:del w:id="3762" w:author="Javier Quintana Pérez" w:date="2022-11-13T19:24:00Z"/>
                  </w:rPr>
                </w:rPrChange>
              </w:rPr>
            </w:pPr>
          </w:p>
        </w:tc>
        <w:tc>
          <w:tcPr>
            <w:tcW w:w="673" w:type="pct"/>
            <w:shd w:val="clear" w:color="auto" w:fill="auto"/>
          </w:tcPr>
          <w:p w:rsidR="00090B75" w:rsidRPr="00D41C9D" w:rsidDel="004C4E59" w:rsidRDefault="00090B75" w:rsidP="00090B75">
            <w:pPr>
              <w:jc w:val="center"/>
              <w:rPr>
                <w:del w:id="3763" w:author="Javier Quintana Pérez" w:date="2022-11-13T19:24:00Z"/>
                <w:rFonts w:ascii="Source Sans Pro" w:hAnsi="Source Sans Pro"/>
                <w:rPrChange w:id="3764" w:author="Javier Quintana Pérez" w:date="2022-05-09T17:37:00Z">
                  <w:rPr>
                    <w:del w:id="3765" w:author="Javier Quintana Pérez" w:date="2022-11-13T19:24:00Z"/>
                  </w:rPr>
                </w:rPrChange>
              </w:rPr>
            </w:pPr>
          </w:p>
        </w:tc>
      </w:tr>
      <w:tr w:rsidR="00090B75" w:rsidRPr="00D41C9D" w:rsidDel="004C4E59" w:rsidTr="00EC5E64">
        <w:trPr>
          <w:jc w:val="center"/>
          <w:del w:id="3766" w:author="Javier Quintana Pérez" w:date="2022-11-13T19:24:00Z"/>
          <w:trPrChange w:id="3767" w:author="Javier Quintana Pérez" w:date="2022-05-11T15:58:00Z">
            <w:trPr>
              <w:jc w:val="center"/>
            </w:trPr>
          </w:trPrChange>
        </w:trPr>
        <w:tc>
          <w:tcPr>
            <w:tcW w:w="3589" w:type="pct"/>
            <w:tcBorders>
              <w:bottom w:val="single" w:sz="4" w:space="0" w:color="auto"/>
            </w:tcBorders>
            <w:shd w:val="clear" w:color="auto" w:fill="auto"/>
            <w:tcPrChange w:id="3768" w:author="Javier Quintana Pérez" w:date="2022-05-11T15:58:00Z">
              <w:tcPr>
                <w:tcW w:w="3589" w:type="pct"/>
                <w:shd w:val="clear" w:color="auto" w:fill="auto"/>
              </w:tcPr>
            </w:tcPrChange>
          </w:tcPr>
          <w:p w:rsidR="00090B75" w:rsidRPr="00D41C9D" w:rsidDel="004C4E59" w:rsidRDefault="00D919CB">
            <w:pPr>
              <w:tabs>
                <w:tab w:val="clear" w:pos="567"/>
              </w:tabs>
              <w:spacing w:line="240" w:lineRule="auto"/>
              <w:jc w:val="left"/>
              <w:rPr>
                <w:del w:id="3769" w:author="Javier Quintana Pérez" w:date="2022-11-13T19:24:00Z"/>
                <w:rFonts w:ascii="Source Sans Pro" w:hAnsi="Source Sans Pro"/>
                <w:rPrChange w:id="3770" w:author="Javier Quintana Pérez" w:date="2022-05-09T17:37:00Z">
                  <w:rPr>
                    <w:del w:id="3771" w:author="Javier Quintana Pérez" w:date="2022-11-13T19:24:00Z"/>
                  </w:rPr>
                </w:rPrChange>
              </w:rPr>
            </w:pPr>
            <w:del w:id="3772" w:author="Javier Quintana Pérez" w:date="2022-11-13T19:24:00Z">
              <w:r w:rsidRPr="00D919CB">
                <w:rPr>
                  <w:rFonts w:ascii="Source Sans Pro" w:hAnsi="Source Sans Pro"/>
                  <w:strike/>
                  <w:rPrChange w:id="3773" w:author="Javier Quintana Pérez" w:date="2022-05-09T17:37:00Z">
                    <w:rPr>
                      <w:color w:val="0000FF"/>
                      <w:u w:val="single"/>
                    </w:rPr>
                  </w:rPrChange>
                </w:rPr>
                <w:delText xml:space="preserve">¿Se dispone del certificado de ensayo que garantice el cumplimiento de todas las especificaciones referidas en el Artículo 34 de la Instrucción EHE-08? </w:delText>
              </w:r>
              <w:r w:rsidRPr="00D919CB">
                <w:rPr>
                  <w:rFonts w:ascii="Source Sans Pro" w:hAnsi="Source Sans Pro"/>
                  <w:rPrChange w:id="3774" w:author="Javier Quintana Pérez" w:date="2022-05-09T17:37:00Z">
                    <w:rPr>
                      <w:color w:val="0000FF"/>
                      <w:u w:val="single"/>
                    </w:rPr>
                  </w:rPrChange>
                </w:rPr>
                <w:tab/>
              </w:r>
            </w:del>
          </w:p>
        </w:tc>
        <w:tc>
          <w:tcPr>
            <w:tcW w:w="738" w:type="pct"/>
            <w:shd w:val="clear" w:color="auto" w:fill="auto"/>
            <w:tcPrChange w:id="3775" w:author="Javier Quintana Pérez" w:date="2022-05-11T15:58:00Z">
              <w:tcPr>
                <w:tcW w:w="738" w:type="pct"/>
                <w:shd w:val="clear" w:color="auto" w:fill="auto"/>
              </w:tcPr>
            </w:tcPrChange>
          </w:tcPr>
          <w:p w:rsidR="00090B75" w:rsidRPr="00D41C9D" w:rsidDel="004C4E59" w:rsidRDefault="00090B75" w:rsidP="00090B75">
            <w:pPr>
              <w:jc w:val="center"/>
              <w:rPr>
                <w:del w:id="3776" w:author="Javier Quintana Pérez" w:date="2022-11-13T19:24:00Z"/>
                <w:rFonts w:ascii="Source Sans Pro" w:hAnsi="Source Sans Pro"/>
                <w:rPrChange w:id="3777" w:author="Javier Quintana Pérez" w:date="2022-05-09T17:37:00Z">
                  <w:rPr>
                    <w:del w:id="3778" w:author="Javier Quintana Pérez" w:date="2022-11-13T19:24:00Z"/>
                  </w:rPr>
                </w:rPrChange>
              </w:rPr>
            </w:pPr>
          </w:p>
        </w:tc>
        <w:tc>
          <w:tcPr>
            <w:tcW w:w="673" w:type="pct"/>
            <w:shd w:val="clear" w:color="auto" w:fill="auto"/>
            <w:tcPrChange w:id="3779" w:author="Javier Quintana Pérez" w:date="2022-05-11T15:58:00Z">
              <w:tcPr>
                <w:tcW w:w="673" w:type="pct"/>
                <w:shd w:val="clear" w:color="auto" w:fill="auto"/>
              </w:tcPr>
            </w:tcPrChange>
          </w:tcPr>
          <w:p w:rsidR="00090B75" w:rsidRPr="00D41C9D" w:rsidDel="004C4E59" w:rsidRDefault="00090B75" w:rsidP="00090B75">
            <w:pPr>
              <w:jc w:val="center"/>
              <w:rPr>
                <w:del w:id="3780" w:author="Javier Quintana Pérez" w:date="2022-11-13T19:24:00Z"/>
                <w:rFonts w:ascii="Source Sans Pro" w:hAnsi="Source Sans Pro"/>
                <w:rPrChange w:id="3781" w:author="Javier Quintana Pérez" w:date="2022-05-09T17:37:00Z">
                  <w:rPr>
                    <w:del w:id="3782" w:author="Javier Quintana Pérez" w:date="2022-11-13T19:24:00Z"/>
                  </w:rPr>
                </w:rPrChange>
              </w:rPr>
            </w:pPr>
          </w:p>
        </w:tc>
      </w:tr>
      <w:tr w:rsidR="00CB4E06" w:rsidRPr="00D41C9D" w:rsidDel="004C4E59" w:rsidTr="00CB4E06">
        <w:trPr>
          <w:jc w:val="center"/>
          <w:del w:id="3783" w:author="Javier Quintana Pérez" w:date="2022-11-13T19:24:00Z"/>
        </w:trPr>
        <w:tc>
          <w:tcPr>
            <w:tcW w:w="3589" w:type="pct"/>
            <w:shd w:val="clear" w:color="auto" w:fill="auto"/>
          </w:tcPr>
          <w:p w:rsidR="00CB4E06" w:rsidRPr="00D41C9D" w:rsidDel="004C4E59" w:rsidRDefault="00D919CB" w:rsidP="00CB4E06">
            <w:pPr>
              <w:tabs>
                <w:tab w:val="clear" w:pos="567"/>
              </w:tabs>
              <w:spacing w:line="240" w:lineRule="auto"/>
              <w:jc w:val="left"/>
              <w:rPr>
                <w:del w:id="3784" w:author="Javier Quintana Pérez" w:date="2022-11-13T19:24:00Z"/>
                <w:rFonts w:ascii="Source Sans Pro" w:hAnsi="Source Sans Pro"/>
                <w:strike/>
                <w:rPrChange w:id="3785" w:author="Javier Quintana Pérez" w:date="2022-05-09T17:37:00Z">
                  <w:rPr>
                    <w:del w:id="3786" w:author="Javier Quintana Pérez" w:date="2022-11-13T19:24:00Z"/>
                  </w:rPr>
                </w:rPrChange>
              </w:rPr>
            </w:pPr>
            <w:del w:id="3787" w:author="Javier Quintana Pérez" w:date="2022-11-13T19:24:00Z">
              <w:r w:rsidRPr="00D919CB">
                <w:rPr>
                  <w:rFonts w:ascii="Source Sans Pro" w:hAnsi="Source Sans Pro"/>
                  <w:strike/>
                  <w:rPrChange w:id="3788" w:author="Javier Quintana Pérez" w:date="2022-05-09T17:37:00Z">
                    <w:rPr>
                      <w:color w:val="0000FF"/>
                      <w:u w:val="single"/>
                    </w:rPr>
                  </w:rPrChange>
                </w:rPr>
                <w:delText>¿Consta en la documentación el nombre del laboratorio que realiza los ensayos?</w:delText>
              </w:r>
            </w:del>
          </w:p>
        </w:tc>
        <w:tc>
          <w:tcPr>
            <w:tcW w:w="738" w:type="pct"/>
            <w:shd w:val="clear" w:color="auto" w:fill="auto"/>
          </w:tcPr>
          <w:p w:rsidR="00CB4E06" w:rsidRPr="00D41C9D" w:rsidDel="004C4E59" w:rsidRDefault="00CB4E06" w:rsidP="00CB4E06">
            <w:pPr>
              <w:jc w:val="center"/>
              <w:rPr>
                <w:del w:id="3789" w:author="Javier Quintana Pérez" w:date="2022-11-13T19:24:00Z"/>
                <w:rFonts w:ascii="Source Sans Pro" w:hAnsi="Source Sans Pro"/>
                <w:rPrChange w:id="3790" w:author="Javier Quintana Pérez" w:date="2022-05-09T17:37:00Z">
                  <w:rPr>
                    <w:del w:id="3791" w:author="Javier Quintana Pérez" w:date="2022-11-13T19:24:00Z"/>
                  </w:rPr>
                </w:rPrChange>
              </w:rPr>
            </w:pPr>
          </w:p>
        </w:tc>
        <w:tc>
          <w:tcPr>
            <w:tcW w:w="673" w:type="pct"/>
            <w:shd w:val="clear" w:color="auto" w:fill="auto"/>
          </w:tcPr>
          <w:p w:rsidR="00CB4E06" w:rsidRPr="00D41C9D" w:rsidDel="004C4E59" w:rsidRDefault="00CB4E06" w:rsidP="00CB4E06">
            <w:pPr>
              <w:jc w:val="center"/>
              <w:rPr>
                <w:del w:id="3792" w:author="Javier Quintana Pérez" w:date="2022-11-13T19:24:00Z"/>
                <w:rFonts w:ascii="Source Sans Pro" w:hAnsi="Source Sans Pro"/>
                <w:rPrChange w:id="3793" w:author="Javier Quintana Pérez" w:date="2022-05-09T17:37:00Z">
                  <w:rPr>
                    <w:del w:id="3794" w:author="Javier Quintana Pérez" w:date="2022-11-13T19:24:00Z"/>
                  </w:rPr>
                </w:rPrChange>
              </w:rPr>
            </w:pPr>
          </w:p>
        </w:tc>
      </w:tr>
      <w:tr w:rsidR="00CB4E06" w:rsidRPr="00D41C9D" w:rsidDel="004C4E59" w:rsidTr="00CB4E06">
        <w:trPr>
          <w:jc w:val="center"/>
          <w:del w:id="3795" w:author="Javier Quintana Pérez" w:date="2022-11-13T19:24:00Z"/>
        </w:trPr>
        <w:tc>
          <w:tcPr>
            <w:tcW w:w="3589" w:type="pct"/>
            <w:shd w:val="clear" w:color="auto" w:fill="auto"/>
          </w:tcPr>
          <w:p w:rsidR="00CB4E06" w:rsidRPr="00D41C9D" w:rsidDel="004C4E59" w:rsidRDefault="00D919CB" w:rsidP="00CB4E06">
            <w:pPr>
              <w:tabs>
                <w:tab w:val="clear" w:pos="567"/>
              </w:tabs>
              <w:spacing w:line="240" w:lineRule="auto"/>
              <w:jc w:val="left"/>
              <w:rPr>
                <w:del w:id="3796" w:author="Javier Quintana Pérez" w:date="2022-11-13T19:24:00Z"/>
                <w:rFonts w:ascii="Source Sans Pro" w:hAnsi="Source Sans Pro"/>
                <w:rPrChange w:id="3797" w:author="Javier Quintana Pérez" w:date="2022-05-09T17:37:00Z">
                  <w:rPr>
                    <w:del w:id="3798" w:author="Javier Quintana Pérez" w:date="2022-11-13T19:24:00Z"/>
                  </w:rPr>
                </w:rPrChange>
              </w:rPr>
            </w:pPr>
            <w:del w:id="3799" w:author="Javier Quintana Pérez" w:date="2022-11-13T19:24:00Z">
              <w:r w:rsidRPr="00D919CB">
                <w:rPr>
                  <w:rFonts w:ascii="Source Sans Pro" w:hAnsi="Source Sans Pro"/>
                  <w:rPrChange w:id="3800" w:author="Javier Quintana Pérez" w:date="2022-05-09T17:37:00Z">
                    <w:rPr>
                      <w:color w:val="0000FF"/>
                      <w:u w:val="single"/>
                    </w:rPr>
                  </w:rPrChange>
                </w:rPr>
                <w:delText>¿Está éste acreditado conforme a la norma UNE-EN ISO/IEC 17025 para los ensayos referidos?</w:delText>
              </w:r>
            </w:del>
          </w:p>
        </w:tc>
        <w:tc>
          <w:tcPr>
            <w:tcW w:w="738" w:type="pct"/>
            <w:shd w:val="clear" w:color="auto" w:fill="auto"/>
          </w:tcPr>
          <w:p w:rsidR="00CB4E06" w:rsidRPr="00D41C9D" w:rsidDel="004C4E59" w:rsidRDefault="00CB4E06" w:rsidP="00CB4E06">
            <w:pPr>
              <w:jc w:val="center"/>
              <w:rPr>
                <w:del w:id="3801" w:author="Javier Quintana Pérez" w:date="2022-11-13T19:24:00Z"/>
                <w:rFonts w:ascii="Source Sans Pro" w:hAnsi="Source Sans Pro"/>
                <w:rPrChange w:id="3802" w:author="Javier Quintana Pérez" w:date="2022-05-09T17:37:00Z">
                  <w:rPr>
                    <w:del w:id="3803" w:author="Javier Quintana Pérez" w:date="2022-11-13T19:24:00Z"/>
                  </w:rPr>
                </w:rPrChange>
              </w:rPr>
            </w:pPr>
          </w:p>
        </w:tc>
        <w:tc>
          <w:tcPr>
            <w:tcW w:w="673" w:type="pct"/>
            <w:shd w:val="clear" w:color="auto" w:fill="auto"/>
          </w:tcPr>
          <w:p w:rsidR="00CB4E06" w:rsidRPr="00D41C9D" w:rsidDel="004C4E59" w:rsidRDefault="00CB4E06" w:rsidP="00CB4E06">
            <w:pPr>
              <w:jc w:val="center"/>
              <w:rPr>
                <w:del w:id="3804" w:author="Javier Quintana Pérez" w:date="2022-11-13T19:24:00Z"/>
                <w:rFonts w:ascii="Source Sans Pro" w:hAnsi="Source Sans Pro"/>
                <w:rPrChange w:id="3805" w:author="Javier Quintana Pérez" w:date="2022-05-09T17:37:00Z">
                  <w:rPr>
                    <w:del w:id="3806" w:author="Javier Quintana Pérez" w:date="2022-11-13T19:24:00Z"/>
                  </w:rPr>
                </w:rPrChange>
              </w:rPr>
            </w:pPr>
          </w:p>
        </w:tc>
      </w:tr>
      <w:tr w:rsidR="00CB4E06" w:rsidRPr="00D41C9D" w:rsidDel="004C4E59" w:rsidTr="00CB4E06">
        <w:trPr>
          <w:jc w:val="center"/>
          <w:del w:id="3807" w:author="Javier Quintana Pérez" w:date="2022-11-13T19:24:00Z"/>
        </w:trPr>
        <w:tc>
          <w:tcPr>
            <w:tcW w:w="3589" w:type="pct"/>
            <w:shd w:val="clear" w:color="auto" w:fill="auto"/>
          </w:tcPr>
          <w:p w:rsidR="00000000" w:rsidRDefault="00D919CB">
            <w:pPr>
              <w:tabs>
                <w:tab w:val="clear" w:pos="567"/>
              </w:tabs>
              <w:spacing w:line="240" w:lineRule="auto"/>
              <w:rPr>
                <w:del w:id="3808" w:author="Javier Quintana Pérez" w:date="2022-11-13T19:24:00Z"/>
                <w:rFonts w:ascii="Source Sans Pro" w:hAnsi="Source Sans Pro"/>
                <w:rPrChange w:id="3809" w:author="Javier Quintana Pérez" w:date="2022-05-09T17:37:00Z">
                  <w:rPr>
                    <w:del w:id="3810" w:author="Javier Quintana Pérez" w:date="2022-11-13T19:24:00Z"/>
                  </w:rPr>
                </w:rPrChange>
              </w:rPr>
              <w:pPrChange w:id="3811" w:author="Javier Quintana Pérez" w:date="2022-01-24T18:13:00Z">
                <w:pPr>
                  <w:tabs>
                    <w:tab w:val="clear" w:pos="567"/>
                  </w:tabs>
                  <w:spacing w:line="240" w:lineRule="auto"/>
                  <w:jc w:val="left"/>
                </w:pPr>
              </w:pPrChange>
            </w:pPr>
            <w:del w:id="3812" w:author="Javier Quintana Pérez" w:date="2022-11-13T19:24:00Z">
              <w:r w:rsidRPr="00D919CB">
                <w:rPr>
                  <w:rFonts w:ascii="Source Sans Pro" w:hAnsi="Source Sans Pro"/>
                  <w:rPrChange w:id="3813" w:author="Javier Quintana Pérez" w:date="2022-05-09T17:37:00Z">
                    <w:rPr>
                      <w:color w:val="0000FF"/>
                      <w:u w:val="single"/>
                    </w:rPr>
                  </w:rPrChange>
                </w:rPr>
                <w:delText>¿Están libres los productos de acero para armaduras activas de defectos superficiales que impidan su adecuada utilización? (Salvo una ligera capa de óxido superficial no adherente, no son admisibles alambres o cordones oxidados).</w:delText>
              </w:r>
            </w:del>
          </w:p>
        </w:tc>
        <w:tc>
          <w:tcPr>
            <w:tcW w:w="738" w:type="pct"/>
            <w:shd w:val="clear" w:color="auto" w:fill="auto"/>
          </w:tcPr>
          <w:p w:rsidR="00CB4E06" w:rsidRPr="00D41C9D" w:rsidDel="004C4E59" w:rsidRDefault="00CB4E06" w:rsidP="00CB4E06">
            <w:pPr>
              <w:jc w:val="center"/>
              <w:rPr>
                <w:del w:id="3814" w:author="Javier Quintana Pérez" w:date="2022-11-13T19:24:00Z"/>
                <w:rFonts w:ascii="Source Sans Pro" w:hAnsi="Source Sans Pro"/>
                <w:rPrChange w:id="3815" w:author="Javier Quintana Pérez" w:date="2022-05-09T17:37:00Z">
                  <w:rPr>
                    <w:del w:id="3816" w:author="Javier Quintana Pérez" w:date="2022-11-13T19:24:00Z"/>
                  </w:rPr>
                </w:rPrChange>
              </w:rPr>
            </w:pPr>
          </w:p>
        </w:tc>
        <w:tc>
          <w:tcPr>
            <w:tcW w:w="673" w:type="pct"/>
            <w:shd w:val="clear" w:color="auto" w:fill="auto"/>
          </w:tcPr>
          <w:p w:rsidR="00CB4E06" w:rsidRPr="00D41C9D" w:rsidDel="004C4E59" w:rsidRDefault="00CB4E06" w:rsidP="00CB4E06">
            <w:pPr>
              <w:jc w:val="center"/>
              <w:rPr>
                <w:del w:id="3817" w:author="Javier Quintana Pérez" w:date="2022-11-13T19:24:00Z"/>
                <w:rFonts w:ascii="Source Sans Pro" w:hAnsi="Source Sans Pro"/>
                <w:rPrChange w:id="3818" w:author="Javier Quintana Pérez" w:date="2022-05-09T17:37:00Z">
                  <w:rPr>
                    <w:del w:id="3819" w:author="Javier Quintana Pérez" w:date="2022-11-13T19:24:00Z"/>
                  </w:rPr>
                </w:rPrChange>
              </w:rPr>
            </w:pPr>
          </w:p>
        </w:tc>
      </w:tr>
    </w:tbl>
    <w:p w:rsidR="00090B75" w:rsidDel="004C4E59" w:rsidRDefault="00090B75" w:rsidP="00090B75">
      <w:pPr>
        <w:pStyle w:val="Textoindependiente"/>
        <w:rPr>
          <w:del w:id="3820" w:author="Javier Quintana Pérez" w:date="2022-11-13T19:24:00Z"/>
          <w:rFonts w:ascii="NewsGotT" w:hAnsi="NewsGotT"/>
          <w:i w:val="0"/>
          <w:color w:val="000000"/>
          <w:sz w:val="20"/>
        </w:rPr>
      </w:pPr>
    </w:p>
    <w:p w:rsidR="00A43825" w:rsidDel="004C4E59" w:rsidRDefault="00A43825" w:rsidP="003D1034">
      <w:pPr>
        <w:rPr>
          <w:del w:id="3821" w:author="Javier Quintana Pérez" w:date="2022-11-13T19:24:00Z"/>
        </w:rPr>
      </w:pPr>
    </w:p>
    <w:p w:rsidR="00090B75" w:rsidRPr="00D41C9D" w:rsidDel="00890E85" w:rsidRDefault="00D919CB" w:rsidP="00315924">
      <w:pPr>
        <w:numPr>
          <w:ilvl w:val="0"/>
          <w:numId w:val="16"/>
        </w:numPr>
        <w:rPr>
          <w:del w:id="3822" w:author="mjsierra" w:date="2022-07-12T12:11:00Z"/>
          <w:rFonts w:ascii="Source Sans Pro" w:hAnsi="Source Sans Pro"/>
          <w:b/>
          <w:rPrChange w:id="3823" w:author="Javier Quintana Pérez" w:date="2022-05-09T17:37:00Z">
            <w:rPr>
              <w:del w:id="3824" w:author="mjsierra" w:date="2022-07-12T12:11:00Z"/>
              <w:b/>
            </w:rPr>
          </w:rPrChange>
        </w:rPr>
      </w:pPr>
      <w:del w:id="3825" w:author="mjsierra" w:date="2022-07-12T12:11:00Z">
        <w:r w:rsidRPr="00D919CB">
          <w:rPr>
            <w:rFonts w:ascii="Source Sans Pro" w:hAnsi="Source Sans Pro"/>
            <w:b/>
            <w:rPrChange w:id="3826" w:author="Javier Quintana Pérez" w:date="2022-05-09T17:37:00Z">
              <w:rPr>
                <w:b/>
                <w:color w:val="0000FF"/>
                <w:u w:val="single"/>
              </w:rPr>
            </w:rPrChange>
          </w:rPr>
          <w:delText>Instalaciones de ferralla</w:delText>
        </w:r>
      </w:del>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RPr="00D41C9D" w:rsidDel="00890E85" w:rsidTr="00841B5A">
        <w:trPr>
          <w:trHeight w:val="667"/>
          <w:jc w:val="center"/>
          <w:del w:id="3827" w:author="mjsierra" w:date="2022-07-12T12:11:00Z"/>
        </w:trPr>
        <w:tc>
          <w:tcPr>
            <w:tcW w:w="5000" w:type="pct"/>
          </w:tcPr>
          <w:p w:rsidR="00090B75" w:rsidRPr="00D41C9D" w:rsidDel="00890E85" w:rsidRDefault="00D919CB" w:rsidP="00090B75">
            <w:pPr>
              <w:rPr>
                <w:ins w:id="3828" w:author="Javier Quintana Pérez" w:date="2022-01-24T12:12:00Z"/>
                <w:del w:id="3829" w:author="mjsierra" w:date="2022-07-12T12:11:00Z"/>
                <w:rFonts w:ascii="Source Sans Pro" w:hAnsi="Source Sans Pro"/>
                <w:i/>
                <w:strike/>
                <w:sz w:val="16"/>
                <w:u w:val="single"/>
                <w:rPrChange w:id="3830" w:author="Javier Quintana Pérez" w:date="2022-05-09T17:37:00Z">
                  <w:rPr>
                    <w:ins w:id="3831" w:author="Javier Quintana Pérez" w:date="2022-01-24T12:12:00Z"/>
                    <w:del w:id="3832" w:author="mjsierra" w:date="2022-07-12T12:11:00Z"/>
                    <w:i/>
                    <w:sz w:val="16"/>
                    <w:u w:val="single"/>
                  </w:rPr>
                </w:rPrChange>
              </w:rPr>
            </w:pPr>
            <w:del w:id="3833" w:author="mjsierra" w:date="2022-07-12T12:11:00Z">
              <w:r w:rsidRPr="00D919CB">
                <w:rPr>
                  <w:rFonts w:ascii="Source Sans Pro" w:hAnsi="Source Sans Pro"/>
                  <w:i/>
                  <w:strike/>
                  <w:sz w:val="16"/>
                  <w:u w:val="single"/>
                  <w:rPrChange w:id="3834" w:author="Javier Quintana Pérez" w:date="2022-05-09T17:37:00Z">
                    <w:rPr>
                      <w:i/>
                      <w:color w:val="0000FF"/>
                      <w:sz w:val="16"/>
                      <w:u w:val="single"/>
                    </w:rPr>
                  </w:rPrChange>
                </w:rPr>
                <w:delText xml:space="preserve">EHE-08 Art. 69 Procesos de elaboración, armado y montaje de las armaduras pasivas </w:delText>
              </w:r>
            </w:del>
          </w:p>
          <w:p w:rsidR="00346D71" w:rsidRPr="00D41C9D" w:rsidDel="00890E85" w:rsidRDefault="00D919CB" w:rsidP="00090B75">
            <w:pPr>
              <w:rPr>
                <w:del w:id="3835" w:author="mjsierra" w:date="2022-07-12T12:11:00Z"/>
                <w:rFonts w:ascii="Source Sans Pro" w:hAnsi="Source Sans Pro"/>
                <w:b/>
                <w:bCs/>
                <w:i/>
                <w:sz w:val="16"/>
                <w:u w:val="single"/>
                <w:rPrChange w:id="3836" w:author="Javier Quintana Pérez" w:date="2022-05-09T17:37:00Z">
                  <w:rPr>
                    <w:del w:id="3837" w:author="mjsierra" w:date="2022-07-12T12:11:00Z"/>
                    <w:i/>
                    <w:sz w:val="16"/>
                    <w:u w:val="single"/>
                  </w:rPr>
                </w:rPrChange>
              </w:rPr>
            </w:pPr>
            <w:ins w:id="3838" w:author="Javier Quintana Pérez" w:date="2022-01-24T12:12:00Z">
              <w:del w:id="3839" w:author="mjsierra" w:date="2022-07-12T12:11:00Z">
                <w:r w:rsidRPr="00D919CB">
                  <w:rPr>
                    <w:rFonts w:ascii="Source Sans Pro" w:hAnsi="Source Sans Pro"/>
                    <w:b/>
                    <w:bCs/>
                    <w:i/>
                    <w:sz w:val="16"/>
                    <w:u w:val="single"/>
                    <w:rPrChange w:id="3840" w:author="Javier Quintana Pérez" w:date="2022-05-09T17:37:00Z">
                      <w:rPr>
                        <w:i/>
                        <w:color w:val="0000FF"/>
                        <w:sz w:val="16"/>
                        <w:u w:val="single"/>
                      </w:rPr>
                    </w:rPrChange>
                  </w:rPr>
                  <w:delText>Cod</w:delText>
                </w:r>
              </w:del>
            </w:ins>
            <w:ins w:id="3841" w:author="Javier Quintana Pérez" w:date="2022-01-24T12:13:00Z">
              <w:del w:id="3842" w:author="mjsierra" w:date="2022-07-12T12:11:00Z">
                <w:r w:rsidRPr="00D919CB">
                  <w:rPr>
                    <w:rFonts w:ascii="Source Sans Pro" w:hAnsi="Source Sans Pro"/>
                    <w:b/>
                    <w:bCs/>
                    <w:i/>
                    <w:sz w:val="16"/>
                    <w:u w:val="single"/>
                    <w:rPrChange w:id="3843" w:author="Javier Quintana Pérez" w:date="2022-05-09T17:37:00Z">
                      <w:rPr>
                        <w:i/>
                        <w:color w:val="0000FF"/>
                        <w:sz w:val="16"/>
                        <w:u w:val="single"/>
                      </w:rPr>
                    </w:rPrChange>
                  </w:rPr>
                  <w:delText>E Artículo 49 Procesos de elaboración, armado y montaje de las armaduras pasivas</w:delText>
                </w:r>
              </w:del>
            </w:ins>
          </w:p>
          <w:p w:rsidR="00090B75" w:rsidRPr="00D41C9D" w:rsidDel="00890E85" w:rsidRDefault="00D919CB" w:rsidP="00090B75">
            <w:pPr>
              <w:rPr>
                <w:ins w:id="3844" w:author="Javier Quintana Pérez" w:date="2022-01-24T12:14:00Z"/>
                <w:del w:id="3845" w:author="mjsierra" w:date="2022-07-12T12:11:00Z"/>
                <w:rFonts w:ascii="Source Sans Pro" w:hAnsi="Source Sans Pro"/>
                <w:i/>
                <w:strike/>
                <w:sz w:val="16"/>
                <w:u w:val="single"/>
                <w:rPrChange w:id="3846" w:author="Javier Quintana Pérez" w:date="2022-05-09T17:37:00Z">
                  <w:rPr>
                    <w:ins w:id="3847" w:author="Javier Quintana Pérez" w:date="2022-01-24T12:14:00Z"/>
                    <w:del w:id="3848" w:author="mjsierra" w:date="2022-07-12T12:11:00Z"/>
                    <w:i/>
                    <w:sz w:val="16"/>
                    <w:u w:val="single"/>
                  </w:rPr>
                </w:rPrChange>
              </w:rPr>
            </w:pPr>
            <w:del w:id="3849" w:author="mjsierra" w:date="2022-07-12T12:11:00Z">
              <w:r w:rsidRPr="00D919CB">
                <w:rPr>
                  <w:rFonts w:ascii="Source Sans Pro" w:hAnsi="Source Sans Pro"/>
                  <w:i/>
                  <w:strike/>
                  <w:sz w:val="16"/>
                  <w:u w:val="single"/>
                  <w:rPrChange w:id="3850" w:author="Javier Quintana Pérez" w:date="2022-05-09T17:37:00Z">
                    <w:rPr>
                      <w:i/>
                      <w:color w:val="0000FF"/>
                      <w:sz w:val="16"/>
                      <w:u w:val="single"/>
                    </w:rPr>
                  </w:rPrChange>
                </w:rPr>
                <w:delText>69.2 INSTALACIONES DE FERRALLA</w:delText>
              </w:r>
            </w:del>
          </w:p>
          <w:p w:rsidR="00EA2F11" w:rsidRPr="00D41C9D" w:rsidDel="00890E85" w:rsidRDefault="00D919CB" w:rsidP="00090B75">
            <w:pPr>
              <w:rPr>
                <w:del w:id="3851" w:author="mjsierra" w:date="2022-07-12T12:11:00Z"/>
                <w:rFonts w:ascii="Source Sans Pro" w:hAnsi="Source Sans Pro"/>
                <w:i/>
                <w:sz w:val="16"/>
                <w:u w:val="single"/>
                <w:rPrChange w:id="3852" w:author="Javier Quintana Pérez" w:date="2022-05-09T17:37:00Z">
                  <w:rPr>
                    <w:del w:id="3853" w:author="mjsierra" w:date="2022-07-12T12:11:00Z"/>
                    <w:i/>
                    <w:sz w:val="16"/>
                    <w:u w:val="single"/>
                  </w:rPr>
                </w:rPrChange>
              </w:rPr>
            </w:pPr>
            <w:ins w:id="3854" w:author="Javier Quintana Pérez" w:date="2022-01-24T12:14:00Z">
              <w:del w:id="3855" w:author="mjsierra" w:date="2022-07-12T12:11:00Z">
                <w:r w:rsidRPr="00D919CB">
                  <w:rPr>
                    <w:rFonts w:ascii="Source Sans Pro" w:hAnsi="Source Sans Pro"/>
                    <w:i/>
                    <w:sz w:val="16"/>
                    <w:u w:val="single"/>
                    <w:rPrChange w:id="3856" w:author="Javier Quintana Pérez" w:date="2022-05-09T17:37:00Z">
                      <w:rPr>
                        <w:i/>
                        <w:color w:val="0000FF"/>
                        <w:sz w:val="16"/>
                        <w:u w:val="single"/>
                      </w:rPr>
                    </w:rPrChange>
                  </w:rPr>
                  <w:delText>49.2 Inst</w:delText>
                </w:r>
              </w:del>
            </w:ins>
            <w:ins w:id="3857" w:author="Javier Quintana Pérez" w:date="2022-01-24T12:15:00Z">
              <w:del w:id="3858" w:author="mjsierra" w:date="2022-07-12T12:11:00Z">
                <w:r w:rsidRPr="00D919CB">
                  <w:rPr>
                    <w:rFonts w:ascii="Source Sans Pro" w:hAnsi="Source Sans Pro"/>
                    <w:i/>
                    <w:sz w:val="16"/>
                    <w:u w:val="single"/>
                    <w:rPrChange w:id="3859" w:author="Javier Quintana Pérez" w:date="2022-05-09T17:37:00Z">
                      <w:rPr>
                        <w:i/>
                        <w:color w:val="0000FF"/>
                        <w:sz w:val="16"/>
                        <w:u w:val="single"/>
                      </w:rPr>
                    </w:rPrChange>
                  </w:rPr>
                  <w:delText>a</w:delText>
                </w:r>
              </w:del>
            </w:ins>
            <w:ins w:id="3860" w:author="Javier Quintana Pérez" w:date="2022-01-24T12:14:00Z">
              <w:del w:id="3861" w:author="mjsierra" w:date="2022-07-12T12:11:00Z">
                <w:r w:rsidRPr="00D919CB">
                  <w:rPr>
                    <w:rFonts w:ascii="Source Sans Pro" w:hAnsi="Source Sans Pro"/>
                    <w:i/>
                    <w:sz w:val="16"/>
                    <w:u w:val="single"/>
                    <w:rPrChange w:id="3862" w:author="Javier Quintana Pérez" w:date="2022-05-09T17:37:00Z">
                      <w:rPr>
                        <w:i/>
                        <w:color w:val="0000FF"/>
                        <w:sz w:val="16"/>
                        <w:u w:val="single"/>
                      </w:rPr>
                    </w:rPrChange>
                  </w:rPr>
                  <w:delText>laciones de ferralla</w:delText>
                </w:r>
              </w:del>
            </w:ins>
          </w:p>
          <w:p w:rsidR="00EA2F11" w:rsidRPr="00D41C9D" w:rsidDel="00890E85" w:rsidRDefault="00D919CB" w:rsidP="00090B75">
            <w:pPr>
              <w:rPr>
                <w:ins w:id="3863" w:author="Javier Quintana Pérez" w:date="2022-01-24T12:15:00Z"/>
                <w:del w:id="3864" w:author="mjsierra" w:date="2022-07-12T12:11:00Z"/>
                <w:rFonts w:ascii="Source Sans Pro" w:hAnsi="Source Sans Pro"/>
                <w:i/>
                <w:strike/>
                <w:sz w:val="16"/>
                <w:u w:val="single"/>
                <w:rPrChange w:id="3865" w:author="Javier Quintana Pérez" w:date="2022-05-09T17:37:00Z">
                  <w:rPr>
                    <w:ins w:id="3866" w:author="Javier Quintana Pérez" w:date="2022-01-24T12:15:00Z"/>
                    <w:del w:id="3867" w:author="mjsierra" w:date="2022-07-12T12:11:00Z"/>
                    <w:i/>
                    <w:sz w:val="16"/>
                    <w:u w:val="single"/>
                  </w:rPr>
                </w:rPrChange>
              </w:rPr>
            </w:pPr>
            <w:del w:id="3868" w:author="mjsierra" w:date="2022-07-12T12:11:00Z">
              <w:r w:rsidRPr="00D919CB">
                <w:rPr>
                  <w:rFonts w:ascii="Source Sans Pro" w:hAnsi="Source Sans Pro"/>
                  <w:i/>
                  <w:strike/>
                  <w:sz w:val="16"/>
                  <w:u w:val="single"/>
                  <w:rPrChange w:id="3869" w:author="Javier Quintana Pérez" w:date="2022-05-09T17:37:00Z">
                    <w:rPr>
                      <w:i/>
                      <w:color w:val="0000FF"/>
                      <w:sz w:val="16"/>
                      <w:u w:val="single"/>
                    </w:rPr>
                  </w:rPrChange>
                </w:rPr>
                <w:delText>69.2.1 Generalidades</w:delText>
              </w:r>
            </w:del>
          </w:p>
          <w:p w:rsidR="00090B75" w:rsidRPr="00D41C9D" w:rsidDel="00890E85" w:rsidRDefault="00D919CB" w:rsidP="00090B75">
            <w:pPr>
              <w:rPr>
                <w:del w:id="3870" w:author="mjsierra" w:date="2022-07-12T12:11:00Z"/>
                <w:rFonts w:ascii="Source Sans Pro" w:hAnsi="Source Sans Pro"/>
                <w:i/>
                <w:sz w:val="16"/>
                <w:u w:val="single"/>
                <w:rPrChange w:id="3871" w:author="Javier Quintana Pérez" w:date="2022-05-09T17:37:00Z">
                  <w:rPr>
                    <w:del w:id="3872" w:author="mjsierra" w:date="2022-07-12T12:11:00Z"/>
                    <w:i/>
                    <w:sz w:val="16"/>
                    <w:u w:val="single"/>
                  </w:rPr>
                </w:rPrChange>
              </w:rPr>
            </w:pPr>
            <w:ins w:id="3873" w:author="Javier Quintana Pérez" w:date="2022-01-24T12:15:00Z">
              <w:del w:id="3874" w:author="mjsierra" w:date="2022-07-12T12:11:00Z">
                <w:r w:rsidRPr="00D919CB">
                  <w:rPr>
                    <w:rFonts w:ascii="Source Sans Pro" w:hAnsi="Source Sans Pro"/>
                    <w:i/>
                    <w:sz w:val="16"/>
                    <w:u w:val="single"/>
                    <w:rPrChange w:id="3875" w:author="Javier Quintana Pérez" w:date="2022-05-09T17:37:00Z">
                      <w:rPr>
                        <w:i/>
                        <w:color w:val="0000FF"/>
                        <w:sz w:val="16"/>
                        <w:u w:val="single"/>
                      </w:rPr>
                    </w:rPrChange>
                  </w:rPr>
                  <w:delText>49.2.1 Generalidades</w:delText>
                </w:r>
              </w:del>
            </w:ins>
            <w:del w:id="3876" w:author="mjsierra" w:date="2022-07-12T12:11:00Z">
              <w:r w:rsidRPr="00D919CB">
                <w:rPr>
                  <w:rFonts w:ascii="Source Sans Pro" w:hAnsi="Source Sans Pro"/>
                  <w:i/>
                  <w:sz w:val="16"/>
                  <w:u w:val="single"/>
                  <w:rPrChange w:id="3877" w:author="Javier Quintana Pérez" w:date="2022-05-09T17:37:00Z">
                    <w:rPr>
                      <w:i/>
                      <w:color w:val="0000FF"/>
                      <w:sz w:val="16"/>
                      <w:u w:val="single"/>
                    </w:rPr>
                  </w:rPrChange>
                </w:rPr>
                <w:delText xml:space="preserve">    </w:delText>
              </w:r>
            </w:del>
          </w:p>
          <w:p w:rsidR="00090B75" w:rsidRPr="00D41C9D" w:rsidDel="00890E85" w:rsidRDefault="00090B75" w:rsidP="00090B75">
            <w:pPr>
              <w:rPr>
                <w:del w:id="3878" w:author="mjsierra" w:date="2022-07-12T12:11:00Z"/>
                <w:rFonts w:ascii="Source Sans Pro" w:hAnsi="Source Sans Pro"/>
                <w:i/>
                <w:sz w:val="16"/>
                <w:u w:val="single"/>
                <w:rPrChange w:id="3879" w:author="Javier Quintana Pérez" w:date="2022-05-09T17:37:00Z">
                  <w:rPr>
                    <w:del w:id="3880" w:author="mjsierra" w:date="2022-07-12T12:11:00Z"/>
                    <w:i/>
                    <w:sz w:val="16"/>
                    <w:u w:val="single"/>
                  </w:rPr>
                </w:rPrChange>
              </w:rPr>
            </w:pPr>
          </w:p>
          <w:p w:rsidR="00090B75" w:rsidRPr="00D41C9D" w:rsidDel="00890E85" w:rsidRDefault="00D919CB" w:rsidP="00090B75">
            <w:pPr>
              <w:rPr>
                <w:del w:id="3881" w:author="mjsierra" w:date="2022-07-12T12:11:00Z"/>
                <w:rFonts w:ascii="Source Sans Pro" w:hAnsi="Source Sans Pro"/>
                <w:i/>
                <w:sz w:val="16"/>
                <w:rPrChange w:id="3882" w:author="Javier Quintana Pérez" w:date="2022-05-09T17:37:00Z">
                  <w:rPr>
                    <w:del w:id="3883" w:author="mjsierra" w:date="2022-07-12T12:11:00Z"/>
                    <w:i/>
                    <w:sz w:val="16"/>
                  </w:rPr>
                </w:rPrChange>
              </w:rPr>
            </w:pPr>
            <w:del w:id="3884" w:author="mjsierra" w:date="2022-07-12T12:11:00Z">
              <w:r w:rsidRPr="00D919CB">
                <w:rPr>
                  <w:rFonts w:ascii="Source Sans Pro" w:hAnsi="Source Sans Pro"/>
                  <w:i/>
                  <w:sz w:val="16"/>
                  <w:rPrChange w:id="3885" w:author="Javier Quintana Pérez" w:date="2022-05-09T17:37:00Z">
                    <w:rPr>
                      <w:i/>
                      <w:color w:val="0000FF"/>
                      <w:sz w:val="16"/>
                      <w:u w:val="single"/>
                    </w:rPr>
                  </w:rPrChange>
                </w:rPr>
                <w:delText>La elaboración de armaduras mediante procesos de ferralla requiere disponer de unas instalaciones que permitan desarrollar, al menos, las siguientes actividades:</w:delText>
              </w:r>
            </w:del>
          </w:p>
          <w:p w:rsidR="00090B75" w:rsidRPr="00D41C9D" w:rsidDel="00890E85" w:rsidRDefault="00D919CB" w:rsidP="00315924">
            <w:pPr>
              <w:numPr>
                <w:ilvl w:val="0"/>
                <w:numId w:val="12"/>
              </w:numPr>
              <w:tabs>
                <w:tab w:val="clear" w:pos="567"/>
              </w:tabs>
              <w:spacing w:line="240" w:lineRule="auto"/>
              <w:jc w:val="left"/>
              <w:rPr>
                <w:del w:id="3886" w:author="mjsierra" w:date="2022-07-12T12:11:00Z"/>
                <w:rFonts w:ascii="Source Sans Pro" w:hAnsi="Source Sans Pro"/>
                <w:i/>
                <w:sz w:val="16"/>
                <w:rPrChange w:id="3887" w:author="Javier Quintana Pérez" w:date="2022-05-09T17:37:00Z">
                  <w:rPr>
                    <w:del w:id="3888" w:author="mjsierra" w:date="2022-07-12T12:11:00Z"/>
                    <w:i/>
                    <w:sz w:val="16"/>
                  </w:rPr>
                </w:rPrChange>
              </w:rPr>
            </w:pPr>
            <w:ins w:id="3889" w:author="Javier Quintana Pérez" w:date="2022-01-24T12:28:00Z">
              <w:del w:id="3890" w:author="mjsierra" w:date="2022-07-12T12:11:00Z">
                <w:r w:rsidRPr="00D919CB">
                  <w:rPr>
                    <w:rFonts w:ascii="Source Sans Pro" w:hAnsi="Source Sans Pro"/>
                    <w:i/>
                    <w:sz w:val="16"/>
                    <w:rPrChange w:id="3891" w:author="Javier Quintana Pérez" w:date="2022-05-09T17:37:00Z">
                      <w:rPr>
                        <w:i/>
                        <w:color w:val="0000FF"/>
                        <w:sz w:val="16"/>
                        <w:u w:val="single"/>
                      </w:rPr>
                    </w:rPrChange>
                  </w:rPr>
                  <w:delText>a</w:delText>
                </w:r>
              </w:del>
            </w:ins>
            <w:del w:id="3892" w:author="mjsierra" w:date="2022-07-12T12:11:00Z">
              <w:r w:rsidRPr="00D919CB">
                <w:rPr>
                  <w:rFonts w:ascii="Source Sans Pro" w:hAnsi="Source Sans Pro"/>
                  <w:i/>
                  <w:sz w:val="16"/>
                  <w:rPrChange w:id="3893" w:author="Javier Quintana Pérez" w:date="2022-05-09T17:37:00Z">
                    <w:rPr>
                      <w:i/>
                      <w:color w:val="0000FF"/>
                      <w:sz w:val="16"/>
                      <w:u w:val="single"/>
                    </w:rPr>
                  </w:rPrChange>
                </w:rPr>
                <w:delText>Almacenamiento de los productos de acero empleados,</w:delText>
              </w:r>
            </w:del>
          </w:p>
          <w:p w:rsidR="00090B75" w:rsidRPr="00D41C9D" w:rsidDel="00890E85" w:rsidRDefault="00D919CB" w:rsidP="00315924">
            <w:pPr>
              <w:numPr>
                <w:ilvl w:val="0"/>
                <w:numId w:val="12"/>
              </w:numPr>
              <w:tabs>
                <w:tab w:val="clear" w:pos="567"/>
              </w:tabs>
              <w:spacing w:line="240" w:lineRule="auto"/>
              <w:jc w:val="left"/>
              <w:rPr>
                <w:del w:id="3894" w:author="mjsierra" w:date="2022-07-12T12:11:00Z"/>
                <w:rFonts w:ascii="Source Sans Pro" w:hAnsi="Source Sans Pro"/>
                <w:i/>
                <w:sz w:val="16"/>
                <w:rPrChange w:id="3895" w:author="Javier Quintana Pérez" w:date="2022-05-09T17:37:00Z">
                  <w:rPr>
                    <w:del w:id="3896" w:author="mjsierra" w:date="2022-07-12T12:11:00Z"/>
                    <w:i/>
                    <w:sz w:val="16"/>
                  </w:rPr>
                </w:rPrChange>
              </w:rPr>
            </w:pPr>
            <w:ins w:id="3897" w:author="Javier Quintana Pérez" w:date="2022-01-24T12:28:00Z">
              <w:del w:id="3898" w:author="mjsierra" w:date="2022-07-12T12:11:00Z">
                <w:r w:rsidRPr="00D919CB">
                  <w:rPr>
                    <w:rFonts w:ascii="Source Sans Pro" w:hAnsi="Source Sans Pro"/>
                    <w:i/>
                    <w:sz w:val="16"/>
                    <w:rPrChange w:id="3899" w:author="Javier Quintana Pérez" w:date="2022-05-09T17:37:00Z">
                      <w:rPr>
                        <w:i/>
                        <w:color w:val="0000FF"/>
                        <w:sz w:val="16"/>
                        <w:u w:val="single"/>
                      </w:rPr>
                    </w:rPrChange>
                  </w:rPr>
                  <w:delText>p</w:delText>
                </w:r>
              </w:del>
            </w:ins>
            <w:del w:id="3900" w:author="mjsierra" w:date="2022-07-12T12:11:00Z">
              <w:r w:rsidRPr="00D919CB">
                <w:rPr>
                  <w:rFonts w:ascii="Source Sans Pro" w:hAnsi="Source Sans Pro"/>
                  <w:i/>
                  <w:sz w:val="16"/>
                  <w:rPrChange w:id="3901" w:author="Javier Quintana Pérez" w:date="2022-05-09T17:37:00Z">
                    <w:rPr>
                      <w:i/>
                      <w:color w:val="0000FF"/>
                      <w:sz w:val="16"/>
                      <w:u w:val="single"/>
                    </w:rPr>
                  </w:rPrChange>
                </w:rPr>
                <w:delText xml:space="preserve">Proceso de enderezado, en el caso de emplearse acero corrugado suministrado en rollo, </w:delText>
              </w:r>
            </w:del>
          </w:p>
          <w:p w:rsidR="00090B75" w:rsidRPr="00D41C9D" w:rsidDel="00890E85" w:rsidRDefault="00D919CB" w:rsidP="00315924">
            <w:pPr>
              <w:numPr>
                <w:ilvl w:val="0"/>
                <w:numId w:val="12"/>
              </w:numPr>
              <w:tabs>
                <w:tab w:val="clear" w:pos="567"/>
              </w:tabs>
              <w:spacing w:line="240" w:lineRule="auto"/>
              <w:jc w:val="left"/>
              <w:rPr>
                <w:del w:id="3902" w:author="mjsierra" w:date="2022-07-12T12:11:00Z"/>
                <w:rFonts w:ascii="Source Sans Pro" w:hAnsi="Source Sans Pro"/>
                <w:i/>
                <w:sz w:val="16"/>
                <w:rPrChange w:id="3903" w:author="Javier Quintana Pérez" w:date="2022-05-09T17:37:00Z">
                  <w:rPr>
                    <w:del w:id="3904" w:author="mjsierra" w:date="2022-07-12T12:11:00Z"/>
                    <w:i/>
                    <w:sz w:val="16"/>
                  </w:rPr>
                </w:rPrChange>
              </w:rPr>
            </w:pPr>
            <w:ins w:id="3905" w:author="Javier Quintana Pérez" w:date="2022-01-24T12:29:00Z">
              <w:del w:id="3906" w:author="mjsierra" w:date="2022-07-12T12:11:00Z">
                <w:r w:rsidRPr="00D919CB">
                  <w:rPr>
                    <w:rFonts w:ascii="Source Sans Pro" w:hAnsi="Source Sans Pro"/>
                    <w:i/>
                    <w:sz w:val="16"/>
                    <w:rPrChange w:id="3907" w:author="Javier Quintana Pérez" w:date="2022-05-09T17:37:00Z">
                      <w:rPr>
                        <w:i/>
                        <w:color w:val="0000FF"/>
                        <w:sz w:val="16"/>
                        <w:u w:val="single"/>
                      </w:rPr>
                    </w:rPrChange>
                  </w:rPr>
                  <w:delText>p</w:delText>
                </w:r>
              </w:del>
            </w:ins>
            <w:del w:id="3908" w:author="mjsierra" w:date="2022-07-12T12:11:00Z">
              <w:r w:rsidRPr="00D919CB">
                <w:rPr>
                  <w:rFonts w:ascii="Source Sans Pro" w:hAnsi="Source Sans Pro"/>
                  <w:i/>
                  <w:sz w:val="16"/>
                  <w:rPrChange w:id="3909" w:author="Javier Quintana Pérez" w:date="2022-05-09T17:37:00Z">
                    <w:rPr>
                      <w:i/>
                      <w:color w:val="0000FF"/>
                      <w:sz w:val="16"/>
                      <w:u w:val="single"/>
                    </w:rPr>
                  </w:rPrChange>
                </w:rPr>
                <w:delText>Procesos de corte, doblado, soldadura y armado, según el caso.</w:delText>
              </w:r>
            </w:del>
          </w:p>
          <w:p w:rsidR="00090B75" w:rsidRPr="00D41C9D" w:rsidDel="00890E85" w:rsidRDefault="00D919CB" w:rsidP="00090B75">
            <w:pPr>
              <w:rPr>
                <w:del w:id="3910" w:author="mjsierra" w:date="2022-07-12T12:11:00Z"/>
                <w:rFonts w:ascii="Source Sans Pro" w:hAnsi="Source Sans Pro"/>
                <w:i/>
                <w:sz w:val="16"/>
                <w:rPrChange w:id="3911" w:author="Javier Quintana Pérez" w:date="2022-05-09T17:37:00Z">
                  <w:rPr>
                    <w:del w:id="3912" w:author="mjsierra" w:date="2022-07-12T12:11:00Z"/>
                    <w:i/>
                    <w:sz w:val="16"/>
                  </w:rPr>
                </w:rPrChange>
              </w:rPr>
            </w:pPr>
            <w:del w:id="3913" w:author="mjsierra" w:date="2022-07-12T12:11:00Z">
              <w:r w:rsidRPr="00D919CB">
                <w:rPr>
                  <w:rFonts w:ascii="Source Sans Pro" w:hAnsi="Source Sans Pro"/>
                  <w:i/>
                  <w:sz w:val="16"/>
                  <w:rPrChange w:id="3914" w:author="Javier Quintana Pérez" w:date="2022-05-09T17:37:00Z">
                    <w:rPr>
                      <w:i/>
                      <w:color w:val="0000FF"/>
                      <w:sz w:val="16"/>
                      <w:u w:val="single"/>
                    </w:rPr>
                  </w:rPrChange>
                </w:rPr>
                <w:delText xml:space="preserve">Al objeto de garantizar la trazabilidad de los productos de acero empleados en las instalaciones industriales de ferralla ajenas a la obra, la </w:delText>
              </w:r>
            </w:del>
            <w:ins w:id="3915" w:author="Javier Quintana Pérez" w:date="2022-01-24T12:29:00Z">
              <w:del w:id="3916" w:author="mjsierra" w:date="2022-07-12T12:11:00Z">
                <w:r w:rsidRPr="00D919CB">
                  <w:rPr>
                    <w:rFonts w:ascii="Source Sans Pro" w:hAnsi="Source Sans Pro"/>
                    <w:i/>
                    <w:sz w:val="16"/>
                    <w:rPrChange w:id="3917" w:author="Javier Quintana Pérez" w:date="2022-05-09T17:37:00Z">
                      <w:rPr>
                        <w:i/>
                        <w:color w:val="0000FF"/>
                        <w:sz w:val="16"/>
                        <w:u w:val="single"/>
                      </w:rPr>
                    </w:rPrChange>
                  </w:rPr>
                  <w:delText>d</w:delText>
                </w:r>
              </w:del>
            </w:ins>
            <w:del w:id="3918" w:author="mjsierra" w:date="2022-07-12T12:11:00Z">
              <w:r w:rsidRPr="00D919CB">
                <w:rPr>
                  <w:rFonts w:ascii="Source Sans Pro" w:hAnsi="Source Sans Pro"/>
                  <w:i/>
                  <w:sz w:val="16"/>
                  <w:rPrChange w:id="3919" w:author="Javier Quintana Pérez" w:date="2022-05-09T17:37:00Z">
                    <w:rPr>
                      <w:i/>
                      <w:color w:val="0000FF"/>
                      <w:sz w:val="16"/>
                      <w:u w:val="single"/>
                    </w:rPr>
                  </w:rPrChange>
                </w:rPr>
                <w:delText>Dirección F</w:delText>
              </w:r>
            </w:del>
            <w:ins w:id="3920" w:author="Javier Quintana Pérez" w:date="2022-01-24T12:29:00Z">
              <w:del w:id="3921" w:author="mjsierra" w:date="2022-07-12T12:11:00Z">
                <w:r w:rsidRPr="00D919CB">
                  <w:rPr>
                    <w:rFonts w:ascii="Source Sans Pro" w:hAnsi="Source Sans Pro"/>
                    <w:i/>
                    <w:sz w:val="16"/>
                    <w:rPrChange w:id="3922" w:author="Javier Quintana Pérez" w:date="2022-05-09T17:37:00Z">
                      <w:rPr>
                        <w:i/>
                        <w:color w:val="0000FF"/>
                        <w:sz w:val="16"/>
                        <w:u w:val="single"/>
                      </w:rPr>
                    </w:rPrChange>
                  </w:rPr>
                  <w:delText>f</w:delText>
                </w:r>
              </w:del>
            </w:ins>
            <w:del w:id="3923" w:author="mjsierra" w:date="2022-07-12T12:11:00Z">
              <w:r w:rsidRPr="00D919CB">
                <w:rPr>
                  <w:rFonts w:ascii="Source Sans Pro" w:hAnsi="Source Sans Pro"/>
                  <w:i/>
                  <w:sz w:val="16"/>
                  <w:rPrChange w:id="3924" w:author="Javier Quintana Pérez" w:date="2022-05-09T17:37:00Z">
                    <w:rPr>
                      <w:i/>
                      <w:color w:val="0000FF"/>
                      <w:sz w:val="16"/>
                      <w:u w:val="single"/>
                    </w:rPr>
                  </w:rPrChange>
                </w:rPr>
                <w:delText>acultativa, podrá recabar evidencias sobre la misma.</w:delText>
              </w:r>
            </w:del>
          </w:p>
          <w:p w:rsidR="00090B75" w:rsidRPr="00D41C9D" w:rsidDel="00890E85" w:rsidRDefault="00D919CB" w:rsidP="00090B75">
            <w:pPr>
              <w:rPr>
                <w:del w:id="3925" w:author="mjsierra" w:date="2022-07-12T12:11:00Z"/>
                <w:rFonts w:ascii="Source Sans Pro" w:hAnsi="Source Sans Pro"/>
                <w:i/>
                <w:strike/>
                <w:sz w:val="16"/>
                <w:rPrChange w:id="3926" w:author="Javier Quintana Pérez" w:date="2022-05-09T17:37:00Z">
                  <w:rPr>
                    <w:del w:id="3927" w:author="mjsierra" w:date="2022-07-12T12:11:00Z"/>
                    <w:i/>
                    <w:sz w:val="16"/>
                  </w:rPr>
                </w:rPrChange>
              </w:rPr>
            </w:pPr>
            <w:del w:id="3928" w:author="mjsierra" w:date="2022-07-12T12:11:00Z">
              <w:r w:rsidRPr="00D919CB">
                <w:rPr>
                  <w:rFonts w:ascii="Source Sans Pro" w:hAnsi="Source Sans Pro"/>
                  <w:i/>
                  <w:strike/>
                  <w:sz w:val="16"/>
                  <w:rPrChange w:id="3929" w:author="Javier Quintana Pérez" w:date="2022-05-09T17:37:00Z">
                    <w:rPr>
                      <w:i/>
                      <w:color w:val="0000FF"/>
                      <w:sz w:val="16"/>
                      <w:u w:val="single"/>
                    </w:rPr>
                  </w:rPrChange>
                </w:rPr>
                <w:delText>Además, la instalación de ferralla deberá tener implantado un sistema de control de la producción que incluya ensayos e inspecciones sobre las armaduras elaboradas y ferralla armada, de acuerdo con 69.2.4, para lo que deberá disponer de un laboratorio de autocontrol, propio o contratado.</w:delText>
              </w:r>
            </w:del>
          </w:p>
          <w:p w:rsidR="00090B75" w:rsidRPr="00D41C9D" w:rsidDel="00890E85" w:rsidRDefault="00D919CB" w:rsidP="003A6034">
            <w:pPr>
              <w:rPr>
                <w:ins w:id="3930" w:author="Javier Quintana Pérez" w:date="2022-01-24T12:29:00Z"/>
                <w:del w:id="3931" w:author="mjsierra" w:date="2022-07-12T12:11:00Z"/>
                <w:rFonts w:ascii="Source Sans Pro" w:hAnsi="Source Sans Pro"/>
                <w:i/>
                <w:sz w:val="16"/>
                <w:rPrChange w:id="3932" w:author="Javier Quintana Pérez" w:date="2022-05-09T17:37:00Z">
                  <w:rPr>
                    <w:ins w:id="3933" w:author="Javier Quintana Pérez" w:date="2022-01-24T12:29:00Z"/>
                    <w:del w:id="3934" w:author="mjsierra" w:date="2022-07-12T12:11:00Z"/>
                    <w:i/>
                    <w:sz w:val="16"/>
                  </w:rPr>
                </w:rPrChange>
              </w:rPr>
            </w:pPr>
            <w:ins w:id="3935" w:author="Javier Quintana Pérez" w:date="2022-01-24T12:29:00Z">
              <w:del w:id="3936" w:author="mjsierra" w:date="2022-07-12T12:11:00Z">
                <w:r w:rsidRPr="00D919CB">
                  <w:rPr>
                    <w:rFonts w:ascii="Source Sans Pro" w:hAnsi="Source Sans Pro"/>
                    <w:i/>
                    <w:sz w:val="16"/>
                    <w:rPrChange w:id="3937" w:author="Javier Quintana Pérez" w:date="2022-05-09T17:37:00Z">
                      <w:rPr>
                        <w:rFonts w:ascii="Roboto-Light" w:hAnsi="Roboto-Light" w:cs="Roboto-Light"/>
                        <w:color w:val="585757"/>
                        <w:u w:val="single"/>
                      </w:rPr>
                    </w:rPrChange>
                  </w:rPr>
                  <w:delText>Además, la instalación de ferralla deberá tener implantado un sistema de control de la producción que incluya ensayos e inspecciones sobre las armaduras elaboradas y ferralla armada, de acuerdo con el apartado 49.2.4 para lo que deberá disponer de un laboratorio de autocontrol, propio o contratado.</w:delText>
                </w:r>
              </w:del>
            </w:ins>
          </w:p>
          <w:p w:rsidR="003A6034" w:rsidRPr="00D41C9D" w:rsidDel="00890E85" w:rsidRDefault="003A6034" w:rsidP="00090B75">
            <w:pPr>
              <w:rPr>
                <w:del w:id="3938" w:author="mjsierra" w:date="2022-07-12T12:11:00Z"/>
                <w:rFonts w:ascii="Source Sans Pro" w:hAnsi="Source Sans Pro"/>
                <w:i/>
                <w:sz w:val="16"/>
                <w:rPrChange w:id="3939" w:author="Javier Quintana Pérez" w:date="2022-05-09T17:37:00Z">
                  <w:rPr>
                    <w:del w:id="3940" w:author="mjsierra" w:date="2022-07-12T12:11:00Z"/>
                    <w:i/>
                    <w:sz w:val="16"/>
                  </w:rPr>
                </w:rPrChange>
              </w:rPr>
            </w:pPr>
          </w:p>
          <w:p w:rsidR="00090B75" w:rsidRPr="00D41C9D" w:rsidDel="00890E85" w:rsidRDefault="00D919CB" w:rsidP="00090B75">
            <w:pPr>
              <w:rPr>
                <w:ins w:id="3941" w:author="Javier Quintana Pérez" w:date="2022-01-24T12:15:00Z"/>
                <w:del w:id="3942" w:author="mjsierra" w:date="2022-07-12T12:11:00Z"/>
                <w:rFonts w:ascii="Source Sans Pro" w:hAnsi="Source Sans Pro"/>
                <w:i/>
                <w:strike/>
                <w:sz w:val="16"/>
                <w:u w:val="single"/>
                <w:rPrChange w:id="3943" w:author="Javier Quintana Pérez" w:date="2022-05-09T17:37:00Z">
                  <w:rPr>
                    <w:ins w:id="3944" w:author="Javier Quintana Pérez" w:date="2022-01-24T12:15:00Z"/>
                    <w:del w:id="3945" w:author="mjsierra" w:date="2022-07-12T12:11:00Z"/>
                    <w:i/>
                    <w:sz w:val="16"/>
                    <w:u w:val="single"/>
                  </w:rPr>
                </w:rPrChange>
              </w:rPr>
            </w:pPr>
            <w:del w:id="3946" w:author="mjsierra" w:date="2022-07-12T12:11:00Z">
              <w:r w:rsidRPr="00D919CB">
                <w:rPr>
                  <w:rFonts w:ascii="Source Sans Pro" w:hAnsi="Source Sans Pro"/>
                  <w:i/>
                  <w:strike/>
                  <w:sz w:val="16"/>
                  <w:u w:val="single"/>
                  <w:rPrChange w:id="3947" w:author="Javier Quintana Pérez" w:date="2022-05-09T17:37:00Z">
                    <w:rPr>
                      <w:i/>
                      <w:color w:val="0000FF"/>
                      <w:sz w:val="16"/>
                      <w:u w:val="single"/>
                    </w:rPr>
                  </w:rPrChange>
                </w:rPr>
                <w:delText>69.2.2. Maquinaria</w:delText>
              </w:r>
            </w:del>
          </w:p>
          <w:p w:rsidR="00EA2F11" w:rsidRPr="00D41C9D" w:rsidDel="00890E85" w:rsidRDefault="00D919CB" w:rsidP="00090B75">
            <w:pPr>
              <w:rPr>
                <w:del w:id="3948" w:author="mjsierra" w:date="2022-07-12T12:11:00Z"/>
                <w:rFonts w:ascii="Source Sans Pro" w:hAnsi="Source Sans Pro"/>
                <w:i/>
                <w:sz w:val="16"/>
                <w:u w:val="single"/>
                <w:rPrChange w:id="3949" w:author="Javier Quintana Pérez" w:date="2022-05-09T17:37:00Z">
                  <w:rPr>
                    <w:del w:id="3950" w:author="mjsierra" w:date="2022-07-12T12:11:00Z"/>
                    <w:i/>
                    <w:sz w:val="16"/>
                    <w:u w:val="single"/>
                  </w:rPr>
                </w:rPrChange>
              </w:rPr>
            </w:pPr>
            <w:ins w:id="3951" w:author="Javier Quintana Pérez" w:date="2022-01-24T12:15:00Z">
              <w:del w:id="3952" w:author="mjsierra" w:date="2022-07-12T12:11:00Z">
                <w:r w:rsidRPr="00D919CB">
                  <w:rPr>
                    <w:rFonts w:ascii="Source Sans Pro" w:hAnsi="Source Sans Pro"/>
                    <w:i/>
                    <w:sz w:val="16"/>
                    <w:u w:val="single"/>
                    <w:rPrChange w:id="3953" w:author="Javier Quintana Pérez" w:date="2022-05-09T17:37:00Z">
                      <w:rPr>
                        <w:i/>
                        <w:color w:val="0000FF"/>
                        <w:sz w:val="16"/>
                        <w:u w:val="single"/>
                      </w:rPr>
                    </w:rPrChange>
                  </w:rPr>
                  <w:delText>49.2.2. Maquinari</w:delText>
                </w:r>
              </w:del>
            </w:ins>
            <w:ins w:id="3954" w:author="Javier Quintana Pérez" w:date="2022-01-24T12:16:00Z">
              <w:del w:id="3955" w:author="mjsierra" w:date="2022-07-12T12:11:00Z">
                <w:r w:rsidRPr="00D919CB">
                  <w:rPr>
                    <w:rFonts w:ascii="Source Sans Pro" w:hAnsi="Source Sans Pro"/>
                    <w:i/>
                    <w:sz w:val="16"/>
                    <w:u w:val="single"/>
                    <w:rPrChange w:id="3956" w:author="Javier Quintana Pérez" w:date="2022-05-09T17:37:00Z">
                      <w:rPr>
                        <w:i/>
                        <w:color w:val="0000FF"/>
                        <w:sz w:val="16"/>
                        <w:u w:val="single"/>
                      </w:rPr>
                    </w:rPrChange>
                  </w:rPr>
                  <w:delText>a</w:delText>
                </w:r>
              </w:del>
            </w:ins>
          </w:p>
          <w:p w:rsidR="00090B75" w:rsidRPr="00D41C9D" w:rsidDel="00890E85" w:rsidRDefault="00D919CB" w:rsidP="00090B75">
            <w:pPr>
              <w:rPr>
                <w:ins w:id="3957" w:author="Javier Quintana Pérez" w:date="2022-01-24T12:32:00Z"/>
                <w:del w:id="3958" w:author="mjsierra" w:date="2022-07-12T12:11:00Z"/>
                <w:rFonts w:ascii="Source Sans Pro" w:hAnsi="Source Sans Pro"/>
                <w:i/>
                <w:strike/>
                <w:sz w:val="16"/>
                <w:rPrChange w:id="3959" w:author="Javier Quintana Pérez" w:date="2022-05-09T17:37:00Z">
                  <w:rPr>
                    <w:ins w:id="3960" w:author="Javier Quintana Pérez" w:date="2022-01-24T12:32:00Z"/>
                    <w:del w:id="3961" w:author="mjsierra" w:date="2022-07-12T12:11:00Z"/>
                    <w:i/>
                    <w:strike/>
                    <w:sz w:val="16"/>
                  </w:rPr>
                </w:rPrChange>
              </w:rPr>
            </w:pPr>
            <w:del w:id="3962" w:author="mjsierra" w:date="2022-07-12T12:11:00Z">
              <w:r w:rsidRPr="00D919CB">
                <w:rPr>
                  <w:rFonts w:ascii="Source Sans Pro" w:hAnsi="Source Sans Pro"/>
                  <w:i/>
                  <w:strike/>
                  <w:sz w:val="16"/>
                  <w:rPrChange w:id="3963" w:author="Javier Quintana Pérez" w:date="2022-05-09T17:37:00Z">
                    <w:rPr>
                      <w:i/>
                      <w:color w:val="0000FF"/>
                      <w:sz w:val="16"/>
                      <w:u w:val="single"/>
                    </w:rPr>
                  </w:rPrChange>
                </w:rPr>
                <w:delText>En el caso de acero corrugado suministrado en rollo, el enderezado se efectuará con máquinas específicamente fabricadas para ello, y que permitan el desarrollo de procedimientos de enderezado de forma que no se alteren las características mecánicas y geométricas del material hasta provocar el incumplimiento de las exigencias establecidas por la Instrucción EHE-08. No podrán emplearse máquinas dobladoras para efectuar el enderezado.</w:delText>
              </w:r>
            </w:del>
          </w:p>
          <w:p w:rsidR="003A6034" w:rsidRPr="00D41C9D" w:rsidDel="00890E85" w:rsidRDefault="00D919CB" w:rsidP="003A6034">
            <w:pPr>
              <w:rPr>
                <w:del w:id="3964" w:author="mjsierra" w:date="2022-07-12T12:11:00Z"/>
                <w:rFonts w:ascii="Source Sans Pro" w:hAnsi="Source Sans Pro"/>
                <w:i/>
                <w:sz w:val="16"/>
                <w:rPrChange w:id="3965" w:author="Javier Quintana Pérez" w:date="2022-05-09T17:37:00Z">
                  <w:rPr>
                    <w:del w:id="3966" w:author="mjsierra" w:date="2022-07-12T12:11:00Z"/>
                    <w:i/>
                    <w:sz w:val="16"/>
                  </w:rPr>
                </w:rPrChange>
              </w:rPr>
            </w:pPr>
            <w:ins w:id="3967" w:author="Javier Quintana Pérez" w:date="2022-01-24T12:32:00Z">
              <w:del w:id="3968" w:author="mjsierra" w:date="2022-07-12T12:11:00Z">
                <w:r w:rsidRPr="00D919CB">
                  <w:rPr>
                    <w:rFonts w:ascii="Source Sans Pro" w:hAnsi="Source Sans Pro"/>
                    <w:i/>
                    <w:sz w:val="16"/>
                    <w:rPrChange w:id="3969" w:author="Javier Quintana Pérez" w:date="2022-05-09T17:37:00Z">
                      <w:rPr>
                        <w:rFonts w:ascii="Roboto-Light" w:hAnsi="Roboto-Light" w:cs="Roboto-Light"/>
                        <w:color w:val="585757"/>
                        <w:u w:val="single"/>
                      </w:rPr>
                    </w:rPrChange>
                  </w:rPr>
                  <w:delText>En el caso de acero corrugado suministrado en rollo, el enderezado se efectuará con máquinas específicamente fabricadas para ello, y que permitan el desarrollo de procedimientos de enderezado de forma que no se alteren las características mecánicas y geométricas del material hasta provocar el incumplimiento de las exigencias establecidas por este Código. No podrán emplearse máquinas dobladoras para efectuar el enderezado.</w:delText>
                </w:r>
              </w:del>
            </w:ins>
          </w:p>
          <w:p w:rsidR="00090B75" w:rsidRPr="00D41C9D" w:rsidDel="00890E85" w:rsidRDefault="00090B75" w:rsidP="00090B75">
            <w:pPr>
              <w:rPr>
                <w:del w:id="3970" w:author="mjsierra" w:date="2022-07-12T12:11:00Z"/>
                <w:rFonts w:ascii="Source Sans Pro" w:hAnsi="Source Sans Pro"/>
                <w:i/>
                <w:sz w:val="16"/>
                <w:rPrChange w:id="3971" w:author="Javier Quintana Pérez" w:date="2022-05-09T17:37:00Z">
                  <w:rPr>
                    <w:del w:id="3972" w:author="mjsierra" w:date="2022-07-12T12:11:00Z"/>
                    <w:i/>
                    <w:sz w:val="16"/>
                  </w:rPr>
                </w:rPrChange>
              </w:rPr>
            </w:pPr>
          </w:p>
          <w:p w:rsidR="00090B75" w:rsidRPr="00D41C9D" w:rsidDel="00890E85" w:rsidRDefault="00D919CB" w:rsidP="00090B75">
            <w:pPr>
              <w:rPr>
                <w:ins w:id="3973" w:author="Javier Quintana Pérez" w:date="2022-01-24T12:16:00Z"/>
                <w:del w:id="3974" w:author="mjsierra" w:date="2022-07-12T12:11:00Z"/>
                <w:rFonts w:ascii="Source Sans Pro" w:hAnsi="Source Sans Pro"/>
                <w:i/>
                <w:strike/>
                <w:sz w:val="16"/>
                <w:u w:val="single"/>
                <w:rPrChange w:id="3975" w:author="Javier Quintana Pérez" w:date="2022-05-09T17:37:00Z">
                  <w:rPr>
                    <w:ins w:id="3976" w:author="Javier Quintana Pérez" w:date="2022-01-24T12:16:00Z"/>
                    <w:del w:id="3977" w:author="mjsierra" w:date="2022-07-12T12:11:00Z"/>
                    <w:i/>
                    <w:sz w:val="16"/>
                    <w:u w:val="single"/>
                  </w:rPr>
                </w:rPrChange>
              </w:rPr>
            </w:pPr>
            <w:del w:id="3978" w:author="mjsierra" w:date="2022-07-12T12:11:00Z">
              <w:r w:rsidRPr="00D919CB">
                <w:rPr>
                  <w:rFonts w:ascii="Source Sans Pro" w:hAnsi="Source Sans Pro"/>
                  <w:i/>
                  <w:strike/>
                  <w:sz w:val="16"/>
                  <w:u w:val="single"/>
                  <w:rPrChange w:id="3979" w:author="Javier Quintana Pérez" w:date="2022-05-09T17:37:00Z">
                    <w:rPr>
                      <w:i/>
                      <w:color w:val="0000FF"/>
                      <w:sz w:val="16"/>
                      <w:u w:val="single"/>
                    </w:rPr>
                  </w:rPrChange>
                </w:rPr>
                <w:delText>69.2.3. Almacenamiento y gestión de los acopios</w:delText>
              </w:r>
            </w:del>
          </w:p>
          <w:p w:rsidR="00EA2F11" w:rsidRPr="00D41C9D" w:rsidDel="00890E85" w:rsidRDefault="00D919CB" w:rsidP="00090B75">
            <w:pPr>
              <w:rPr>
                <w:del w:id="3980" w:author="mjsierra" w:date="2022-07-12T12:11:00Z"/>
                <w:rFonts w:ascii="Source Sans Pro" w:hAnsi="Source Sans Pro"/>
                <w:i/>
                <w:sz w:val="16"/>
                <w:u w:val="single"/>
                <w:rPrChange w:id="3981" w:author="Javier Quintana Pérez" w:date="2022-05-09T17:37:00Z">
                  <w:rPr>
                    <w:del w:id="3982" w:author="mjsierra" w:date="2022-07-12T12:11:00Z"/>
                    <w:i/>
                    <w:sz w:val="16"/>
                    <w:u w:val="single"/>
                  </w:rPr>
                </w:rPrChange>
              </w:rPr>
            </w:pPr>
            <w:ins w:id="3983" w:author="Javier Quintana Pérez" w:date="2022-01-24T12:16:00Z">
              <w:del w:id="3984" w:author="mjsierra" w:date="2022-07-12T12:11:00Z">
                <w:r w:rsidRPr="00D919CB">
                  <w:rPr>
                    <w:rFonts w:ascii="Source Sans Pro" w:hAnsi="Source Sans Pro"/>
                    <w:i/>
                    <w:sz w:val="16"/>
                    <w:u w:val="single"/>
                    <w:rPrChange w:id="3985" w:author="Javier Quintana Pérez" w:date="2022-05-09T17:37:00Z">
                      <w:rPr>
                        <w:i/>
                        <w:color w:val="0000FF"/>
                        <w:sz w:val="16"/>
                        <w:u w:val="single"/>
                      </w:rPr>
                    </w:rPrChange>
                  </w:rPr>
                  <w:delText>49.2.3. Almacenamiento y gestión de los acopios</w:delText>
                </w:r>
              </w:del>
            </w:ins>
          </w:p>
          <w:p w:rsidR="00090B75" w:rsidRPr="00D41C9D" w:rsidDel="00890E85" w:rsidRDefault="00D919CB" w:rsidP="00090B75">
            <w:pPr>
              <w:rPr>
                <w:del w:id="3986" w:author="mjsierra" w:date="2022-07-12T12:11:00Z"/>
                <w:rFonts w:ascii="Source Sans Pro" w:hAnsi="Source Sans Pro"/>
                <w:i/>
                <w:sz w:val="16"/>
                <w:rPrChange w:id="3987" w:author="Javier Quintana Pérez" w:date="2022-05-09T17:37:00Z">
                  <w:rPr>
                    <w:del w:id="3988" w:author="mjsierra" w:date="2022-07-12T12:11:00Z"/>
                    <w:i/>
                    <w:sz w:val="16"/>
                  </w:rPr>
                </w:rPrChange>
              </w:rPr>
            </w:pPr>
            <w:del w:id="3989" w:author="mjsierra" w:date="2022-07-12T12:11:00Z">
              <w:r w:rsidRPr="00D919CB">
                <w:rPr>
                  <w:rFonts w:ascii="Source Sans Pro" w:hAnsi="Source Sans Pro"/>
                  <w:i/>
                  <w:sz w:val="16"/>
                  <w:rPrChange w:id="3990" w:author="Javier Quintana Pérez" w:date="2022-05-09T17:37:00Z">
                    <w:rPr>
                      <w:i/>
                      <w:color w:val="0000FF"/>
                      <w:sz w:val="16"/>
                      <w:u w:val="single"/>
                    </w:rPr>
                  </w:rPrChange>
                </w:rPr>
                <w:delText>Las instalaciones de ferralla dispondrán de áreas específicas para el almacenamiento de las partidas de productos de acero recibidos y de las remesas de armadura o ferralla fabricadas, a fin de evitar posibles deterioros o contaminaciones de las mismas, preferiblemente en zonas protegidas de la intemperie.</w:delText>
              </w:r>
            </w:del>
          </w:p>
          <w:p w:rsidR="00090B75" w:rsidRPr="00D41C9D" w:rsidDel="00890E85" w:rsidRDefault="00D919CB" w:rsidP="00090B75">
            <w:pPr>
              <w:rPr>
                <w:del w:id="3991" w:author="mjsierra" w:date="2022-07-12T12:11:00Z"/>
                <w:rFonts w:ascii="Source Sans Pro" w:hAnsi="Source Sans Pro"/>
                <w:i/>
                <w:sz w:val="16"/>
                <w:rPrChange w:id="3992" w:author="Javier Quintana Pérez" w:date="2022-05-09T17:37:00Z">
                  <w:rPr>
                    <w:del w:id="3993" w:author="mjsierra" w:date="2022-07-12T12:11:00Z"/>
                    <w:i/>
                    <w:sz w:val="16"/>
                  </w:rPr>
                </w:rPrChange>
              </w:rPr>
            </w:pPr>
            <w:del w:id="3994" w:author="mjsierra" w:date="2022-07-12T12:11:00Z">
              <w:r w:rsidRPr="00D919CB">
                <w:rPr>
                  <w:rFonts w:ascii="Source Sans Pro" w:hAnsi="Source Sans Pro"/>
                  <w:i/>
                  <w:sz w:val="16"/>
                  <w:rPrChange w:id="3995" w:author="Javier Quintana Pérez" w:date="2022-05-09T17:37:00Z">
                    <w:rPr>
                      <w:i/>
                      <w:color w:val="0000FF"/>
                      <w:sz w:val="16"/>
                      <w:u w:val="single"/>
                    </w:rPr>
                  </w:rPrChange>
                </w:rPr>
                <w:delText>Se dispondrá de un sistema, preferentemente informatizado, para la gestión de los acopios que permita, en cualquier caso, conseguir la trazabilidad hasta el fabricante del acero empleado, para cualquiera de los procesos desarrollados en la instalación de ferralla.</w:delText>
              </w:r>
            </w:del>
          </w:p>
        </w:tc>
      </w:tr>
    </w:tbl>
    <w:p w:rsidR="00090B75" w:rsidRPr="00D41C9D" w:rsidDel="00890E85" w:rsidRDefault="00090B75" w:rsidP="00090B75">
      <w:pPr>
        <w:pStyle w:val="Textoindependiente"/>
        <w:rPr>
          <w:del w:id="3996" w:author="mjsierra" w:date="2022-07-12T12:11:00Z"/>
          <w:rFonts w:ascii="Source Sans Pro" w:hAnsi="Source Sans Pro"/>
          <w:i w:val="0"/>
          <w:sz w:val="20"/>
          <w:rPrChange w:id="3997" w:author="Javier Quintana Pérez" w:date="2022-05-09T17:37:00Z">
            <w:rPr>
              <w:del w:id="3998" w:author="mjsierra" w:date="2022-07-12T12:11:00Z"/>
              <w:rFonts w:ascii="NewsGotT" w:hAnsi="NewsGotT"/>
              <w:i w:val="0"/>
              <w:sz w:val="20"/>
            </w:rPr>
          </w:rPrChange>
        </w:rPr>
      </w:pPr>
    </w:p>
    <w:p w:rsidR="00090B75" w:rsidRPr="00D41C9D" w:rsidDel="00890E85" w:rsidRDefault="00D919CB" w:rsidP="00090B75">
      <w:pPr>
        <w:pStyle w:val="Textoindependiente"/>
        <w:rPr>
          <w:del w:id="3999" w:author="mjsierra" w:date="2022-07-12T12:11:00Z"/>
          <w:rFonts w:ascii="Source Sans Pro" w:hAnsi="Source Sans Pro"/>
          <w:i w:val="0"/>
          <w:sz w:val="20"/>
          <w:rPrChange w:id="4000" w:author="Javier Quintana Pérez" w:date="2022-05-09T17:37:00Z">
            <w:rPr>
              <w:del w:id="4001" w:author="mjsierra" w:date="2022-07-12T12:11:00Z"/>
              <w:rFonts w:ascii="NewsGotT" w:hAnsi="NewsGotT"/>
              <w:i w:val="0"/>
              <w:sz w:val="20"/>
            </w:rPr>
          </w:rPrChange>
        </w:rPr>
      </w:pPr>
      <w:del w:id="4002" w:author="mjsierra" w:date="2022-07-12T12:11:00Z">
        <w:r w:rsidRPr="00D919CB">
          <w:rPr>
            <w:rFonts w:ascii="Source Sans Pro" w:hAnsi="Source Sans Pro"/>
            <w:color w:val="000000"/>
            <w:rPrChange w:id="4003" w:author="Javier Quintana Pérez" w:date="2022-05-09T17:37:00Z">
              <w:rPr>
                <w:color w:val="000000"/>
                <w:u w:val="single"/>
              </w:rPr>
            </w:rPrChange>
          </w:rPr>
          <w:tab/>
        </w:r>
        <w:r w:rsidRPr="00D919CB">
          <w:rPr>
            <w:rFonts w:ascii="Source Sans Pro" w:hAnsi="Source Sans Pro"/>
            <w:color w:val="000000"/>
            <w:rPrChange w:id="4004" w:author="Javier Quintana Pérez" w:date="2022-05-09T17:37:00Z">
              <w:rPr>
                <w:color w:val="000000"/>
                <w:u w:val="single"/>
              </w:rPr>
            </w:rPrChange>
          </w:rPr>
          <w:tab/>
        </w:r>
        <w:r w:rsidRPr="00D919CB">
          <w:rPr>
            <w:rFonts w:ascii="Source Sans Pro" w:hAnsi="Source Sans Pro"/>
            <w:color w:val="000000"/>
            <w:rPrChange w:id="4005" w:author="Javier Quintana Pérez" w:date="2022-05-09T17:37:00Z">
              <w:rPr>
                <w:color w:val="000000"/>
                <w:u w:val="single"/>
              </w:rPr>
            </w:rPrChange>
          </w:rPr>
          <w:tab/>
        </w:r>
        <w:r w:rsidRPr="00D919CB">
          <w:rPr>
            <w:rFonts w:ascii="Source Sans Pro" w:hAnsi="Source Sans Pro"/>
            <w:color w:val="4F81BD"/>
            <w:rPrChange w:id="4006" w:author="Javier Quintana Pérez" w:date="2022-05-09T17:37:00Z">
              <w:rPr>
                <w:color w:val="4F81BD"/>
                <w:u w:val="single"/>
              </w:rPr>
            </w:rPrChange>
          </w:rPr>
          <w:tab/>
        </w:r>
      </w:del>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4007" w:author="Javier Quintana Pérez" w:date="2022-01-24T12:33: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5"/>
        <w:gridCol w:w="1371"/>
        <w:gridCol w:w="1250"/>
        <w:tblGridChange w:id="4008">
          <w:tblGrid>
            <w:gridCol w:w="6665"/>
            <w:gridCol w:w="1371"/>
            <w:gridCol w:w="1250"/>
          </w:tblGrid>
        </w:tblGridChange>
      </w:tblGrid>
      <w:tr w:rsidR="00090B75" w:rsidRPr="00D41C9D" w:rsidDel="00890E85" w:rsidTr="008B5EAD">
        <w:trPr>
          <w:jc w:val="center"/>
          <w:del w:id="4009" w:author="mjsierra" w:date="2022-07-12T12:11:00Z"/>
          <w:trPrChange w:id="4010" w:author="Javier Quintana Pérez" w:date="2022-01-24T12:33:00Z">
            <w:trPr>
              <w:jc w:val="center"/>
            </w:trPr>
          </w:trPrChange>
        </w:trPr>
        <w:tc>
          <w:tcPr>
            <w:tcW w:w="3589" w:type="pct"/>
            <w:tcBorders>
              <w:top w:val="nil"/>
              <w:left w:val="nil"/>
            </w:tcBorders>
            <w:shd w:val="clear" w:color="auto" w:fill="auto"/>
            <w:tcPrChange w:id="4011" w:author="Javier Quintana Pérez" w:date="2022-01-24T12:33:00Z">
              <w:tcPr>
                <w:tcW w:w="3589" w:type="pct"/>
                <w:shd w:val="clear" w:color="auto" w:fill="auto"/>
              </w:tcPr>
            </w:tcPrChange>
          </w:tcPr>
          <w:p w:rsidR="00090B75" w:rsidRPr="00D41C9D" w:rsidDel="00890E85" w:rsidRDefault="00090B75" w:rsidP="007A74EF">
            <w:pPr>
              <w:rPr>
                <w:del w:id="4012" w:author="mjsierra" w:date="2022-07-12T12:11:00Z"/>
                <w:rFonts w:ascii="Source Sans Pro" w:hAnsi="Source Sans Pro"/>
                <w:rPrChange w:id="4013" w:author="Javier Quintana Pérez" w:date="2022-05-09T17:37:00Z">
                  <w:rPr>
                    <w:del w:id="4014" w:author="mjsierra" w:date="2022-07-12T12:11:00Z"/>
                    <w:i/>
                    <w:sz w:val="16"/>
                  </w:rPr>
                </w:rPrChange>
              </w:rPr>
            </w:pPr>
          </w:p>
        </w:tc>
        <w:tc>
          <w:tcPr>
            <w:tcW w:w="738" w:type="pct"/>
            <w:shd w:val="clear" w:color="auto" w:fill="auto"/>
            <w:tcPrChange w:id="4015" w:author="Javier Quintana Pérez" w:date="2022-01-24T12:33:00Z">
              <w:tcPr>
                <w:tcW w:w="738" w:type="pct"/>
                <w:shd w:val="clear" w:color="auto" w:fill="auto"/>
              </w:tcPr>
            </w:tcPrChange>
          </w:tcPr>
          <w:p w:rsidR="00090B75" w:rsidRPr="00D41C9D" w:rsidDel="00890E85" w:rsidRDefault="00D919CB" w:rsidP="00090B75">
            <w:pPr>
              <w:jc w:val="center"/>
              <w:rPr>
                <w:del w:id="4016" w:author="mjsierra" w:date="2022-07-12T12:11:00Z"/>
                <w:rFonts w:ascii="Source Sans Pro" w:hAnsi="Source Sans Pro"/>
                <w:rPrChange w:id="4017" w:author="Javier Quintana Pérez" w:date="2022-05-09T17:37:00Z">
                  <w:rPr>
                    <w:del w:id="4018" w:author="mjsierra" w:date="2022-07-12T12:11:00Z"/>
                  </w:rPr>
                </w:rPrChange>
              </w:rPr>
            </w:pPr>
            <w:del w:id="4019" w:author="mjsierra" w:date="2022-07-12T12:11:00Z">
              <w:r w:rsidRPr="00D919CB">
                <w:rPr>
                  <w:rFonts w:ascii="Source Sans Pro" w:hAnsi="Source Sans Pro"/>
                  <w:rPrChange w:id="4020" w:author="Javier Quintana Pérez" w:date="2022-05-09T17:37:00Z">
                    <w:rPr>
                      <w:color w:val="0000FF"/>
                      <w:u w:val="single"/>
                    </w:rPr>
                  </w:rPrChange>
                </w:rPr>
                <w:delText>SI</w:delText>
              </w:r>
            </w:del>
          </w:p>
        </w:tc>
        <w:tc>
          <w:tcPr>
            <w:tcW w:w="674" w:type="pct"/>
            <w:shd w:val="clear" w:color="auto" w:fill="auto"/>
            <w:tcPrChange w:id="4021" w:author="Javier Quintana Pérez" w:date="2022-01-24T12:33:00Z">
              <w:tcPr>
                <w:tcW w:w="674" w:type="pct"/>
                <w:shd w:val="clear" w:color="auto" w:fill="auto"/>
              </w:tcPr>
            </w:tcPrChange>
          </w:tcPr>
          <w:p w:rsidR="00090B75" w:rsidRPr="00D41C9D" w:rsidDel="00890E85" w:rsidRDefault="00D919CB" w:rsidP="00090B75">
            <w:pPr>
              <w:jc w:val="center"/>
              <w:rPr>
                <w:del w:id="4022" w:author="mjsierra" w:date="2022-07-12T12:11:00Z"/>
                <w:rFonts w:ascii="Source Sans Pro" w:hAnsi="Source Sans Pro"/>
                <w:rPrChange w:id="4023" w:author="Javier Quintana Pérez" w:date="2022-05-09T17:37:00Z">
                  <w:rPr>
                    <w:del w:id="4024" w:author="mjsierra" w:date="2022-07-12T12:11:00Z"/>
                  </w:rPr>
                </w:rPrChange>
              </w:rPr>
            </w:pPr>
            <w:del w:id="4025" w:author="mjsierra" w:date="2022-07-12T12:11:00Z">
              <w:r w:rsidRPr="00D919CB">
                <w:rPr>
                  <w:rFonts w:ascii="Source Sans Pro" w:hAnsi="Source Sans Pro"/>
                  <w:rPrChange w:id="4026" w:author="Javier Quintana Pérez" w:date="2022-05-09T17:37:00Z">
                    <w:rPr>
                      <w:color w:val="0000FF"/>
                      <w:u w:val="single"/>
                    </w:rPr>
                  </w:rPrChange>
                </w:rPr>
                <w:delText>NO</w:delText>
              </w:r>
            </w:del>
          </w:p>
        </w:tc>
      </w:tr>
      <w:tr w:rsidR="00090B75" w:rsidRPr="00D41C9D" w:rsidDel="00890E85" w:rsidTr="00841B5A">
        <w:trPr>
          <w:jc w:val="center"/>
          <w:del w:id="4027" w:author="mjsierra" w:date="2022-07-12T12:11:00Z"/>
        </w:trPr>
        <w:tc>
          <w:tcPr>
            <w:tcW w:w="3589" w:type="pct"/>
            <w:shd w:val="clear" w:color="auto" w:fill="auto"/>
          </w:tcPr>
          <w:p w:rsidR="00090B75" w:rsidRPr="00D41C9D" w:rsidDel="00890E85" w:rsidRDefault="00D919CB" w:rsidP="001C21B3">
            <w:pPr>
              <w:tabs>
                <w:tab w:val="clear" w:pos="567"/>
              </w:tabs>
              <w:spacing w:line="240" w:lineRule="auto"/>
              <w:jc w:val="left"/>
              <w:rPr>
                <w:ins w:id="4028" w:author="Javier Quintana Pérez" w:date="2022-01-24T12:33:00Z"/>
                <w:del w:id="4029" w:author="mjsierra" w:date="2022-07-12T12:11:00Z"/>
                <w:rFonts w:ascii="Source Sans Pro" w:hAnsi="Source Sans Pro"/>
                <w:strike/>
                <w:rPrChange w:id="4030" w:author="Javier Quintana Pérez" w:date="2022-05-09T17:37:00Z">
                  <w:rPr>
                    <w:ins w:id="4031" w:author="Javier Quintana Pérez" w:date="2022-01-24T12:33:00Z"/>
                    <w:del w:id="4032" w:author="mjsierra" w:date="2022-07-12T12:11:00Z"/>
                  </w:rPr>
                </w:rPrChange>
              </w:rPr>
            </w:pPr>
            <w:del w:id="4033" w:author="mjsierra" w:date="2022-07-12T12:11:00Z">
              <w:r w:rsidRPr="00D919CB">
                <w:rPr>
                  <w:rFonts w:ascii="Source Sans Pro" w:hAnsi="Source Sans Pro"/>
                  <w:strike/>
                  <w:rPrChange w:id="4034" w:author="Javier Quintana Pérez" w:date="2022-05-09T17:37:00Z">
                    <w:rPr>
                      <w:color w:val="0000FF"/>
                      <w:u w:val="single"/>
                    </w:rPr>
                  </w:rPrChange>
                </w:rPr>
                <w:delText>¿Están las armaduras almacenadas según especifica la EHE-08?</w:delText>
              </w:r>
            </w:del>
          </w:p>
          <w:p w:rsidR="008B5EAD" w:rsidRPr="00D41C9D" w:rsidDel="00890E85" w:rsidRDefault="00D919CB" w:rsidP="001C21B3">
            <w:pPr>
              <w:tabs>
                <w:tab w:val="clear" w:pos="567"/>
              </w:tabs>
              <w:spacing w:line="240" w:lineRule="auto"/>
              <w:jc w:val="left"/>
              <w:rPr>
                <w:del w:id="4035" w:author="mjsierra" w:date="2022-07-12T12:11:00Z"/>
                <w:rFonts w:ascii="Source Sans Pro" w:hAnsi="Source Sans Pro"/>
                <w:rPrChange w:id="4036" w:author="Javier Quintana Pérez" w:date="2022-05-09T17:37:00Z">
                  <w:rPr>
                    <w:del w:id="4037" w:author="mjsierra" w:date="2022-07-12T12:11:00Z"/>
                  </w:rPr>
                </w:rPrChange>
              </w:rPr>
            </w:pPr>
            <w:ins w:id="4038" w:author="Javier Quintana Pérez" w:date="2022-01-24T12:33:00Z">
              <w:del w:id="4039" w:author="mjsierra" w:date="2022-07-12T12:11:00Z">
                <w:r w:rsidRPr="00D919CB">
                  <w:rPr>
                    <w:rFonts w:ascii="Source Sans Pro" w:hAnsi="Source Sans Pro"/>
                    <w:rPrChange w:id="4040" w:author="Javier Quintana Pérez" w:date="2022-05-09T17:37:00Z">
                      <w:rPr>
                        <w:color w:val="0000FF"/>
                        <w:u w:val="single"/>
                      </w:rPr>
                    </w:rPrChange>
                  </w:rPr>
                  <w:delText>¿Están las armaduras almacenadas según especifica el CodE?</w:delText>
                </w:r>
              </w:del>
            </w:ins>
          </w:p>
        </w:tc>
        <w:tc>
          <w:tcPr>
            <w:tcW w:w="738" w:type="pct"/>
            <w:shd w:val="clear" w:color="auto" w:fill="auto"/>
          </w:tcPr>
          <w:p w:rsidR="00090B75" w:rsidRPr="00D41C9D" w:rsidDel="00890E85" w:rsidRDefault="00090B75" w:rsidP="00090B75">
            <w:pPr>
              <w:jc w:val="center"/>
              <w:rPr>
                <w:del w:id="4041" w:author="mjsierra" w:date="2022-07-12T12:11:00Z"/>
                <w:rFonts w:ascii="Source Sans Pro" w:hAnsi="Source Sans Pro"/>
                <w:rPrChange w:id="4042" w:author="Javier Quintana Pérez" w:date="2022-05-09T17:37:00Z">
                  <w:rPr>
                    <w:del w:id="4043" w:author="mjsierra" w:date="2022-07-12T12:11:00Z"/>
                  </w:rPr>
                </w:rPrChange>
              </w:rPr>
            </w:pPr>
          </w:p>
        </w:tc>
        <w:tc>
          <w:tcPr>
            <w:tcW w:w="674" w:type="pct"/>
            <w:shd w:val="clear" w:color="auto" w:fill="auto"/>
          </w:tcPr>
          <w:p w:rsidR="00090B75" w:rsidRPr="00D41C9D" w:rsidDel="00890E85" w:rsidRDefault="00090B75" w:rsidP="00090B75">
            <w:pPr>
              <w:jc w:val="center"/>
              <w:rPr>
                <w:del w:id="4044" w:author="mjsierra" w:date="2022-07-12T12:11:00Z"/>
                <w:rFonts w:ascii="Source Sans Pro" w:hAnsi="Source Sans Pro"/>
                <w:rPrChange w:id="4045" w:author="Javier Quintana Pérez" w:date="2022-05-09T17:37:00Z">
                  <w:rPr>
                    <w:del w:id="4046" w:author="mjsierra" w:date="2022-07-12T12:11:00Z"/>
                  </w:rPr>
                </w:rPrChange>
              </w:rPr>
            </w:pPr>
          </w:p>
        </w:tc>
      </w:tr>
      <w:tr w:rsidR="00090B75" w:rsidRPr="00D41C9D" w:rsidDel="00890E85" w:rsidTr="00841B5A">
        <w:trPr>
          <w:jc w:val="center"/>
          <w:del w:id="4047" w:author="mjsierra" w:date="2022-07-12T12:11:00Z"/>
        </w:trPr>
        <w:tc>
          <w:tcPr>
            <w:tcW w:w="3589" w:type="pct"/>
            <w:shd w:val="clear" w:color="auto" w:fill="auto"/>
          </w:tcPr>
          <w:p w:rsidR="00090B75" w:rsidRPr="00D41C9D" w:rsidDel="00890E85" w:rsidRDefault="00D919CB" w:rsidP="001C21B3">
            <w:pPr>
              <w:tabs>
                <w:tab w:val="clear" w:pos="567"/>
              </w:tabs>
              <w:spacing w:line="240" w:lineRule="auto"/>
              <w:jc w:val="left"/>
              <w:rPr>
                <w:ins w:id="4048" w:author="Javier Quintana Pérez" w:date="2022-01-24T12:36:00Z"/>
                <w:del w:id="4049" w:author="mjsierra" w:date="2022-07-12T12:11:00Z"/>
                <w:rFonts w:ascii="Source Sans Pro" w:hAnsi="Source Sans Pro"/>
                <w:strike/>
                <w:rPrChange w:id="4050" w:author="Javier Quintana Pérez" w:date="2022-05-09T17:37:00Z">
                  <w:rPr>
                    <w:ins w:id="4051" w:author="Javier Quintana Pérez" w:date="2022-01-24T12:36:00Z"/>
                    <w:del w:id="4052" w:author="mjsierra" w:date="2022-07-12T12:11:00Z"/>
                  </w:rPr>
                </w:rPrChange>
              </w:rPr>
            </w:pPr>
            <w:del w:id="4053" w:author="mjsierra" w:date="2022-07-12T12:11:00Z">
              <w:r w:rsidRPr="00D919CB">
                <w:rPr>
                  <w:rFonts w:ascii="Source Sans Pro" w:hAnsi="Source Sans Pro"/>
                  <w:strike/>
                  <w:rPrChange w:id="4054" w:author="Javier Quintana Pérez" w:date="2022-05-09T17:37:00Z">
                    <w:rPr>
                      <w:color w:val="0000FF"/>
                      <w:u w:val="single"/>
                    </w:rPr>
                  </w:rPrChange>
                </w:rPr>
                <w:delText>¿Al ser utilizadas presentan picaduras, óxido excesivo o materias extrañas que perjudique sus condiciones de adherencia? (Se entienden que se cumplen dichas condiciones de adherencia cuando la sección afectada es inferior al 1% de la sección inicial).</w:delText>
              </w:r>
            </w:del>
          </w:p>
          <w:p w:rsidR="00000000" w:rsidRDefault="00D919CB">
            <w:pPr>
              <w:tabs>
                <w:tab w:val="clear" w:pos="567"/>
              </w:tabs>
              <w:spacing w:line="240" w:lineRule="auto"/>
              <w:rPr>
                <w:del w:id="4055" w:author="mjsierra" w:date="2022-07-12T12:11:00Z"/>
                <w:rFonts w:ascii="Source Sans Pro" w:hAnsi="Source Sans Pro"/>
                <w:rPrChange w:id="4056" w:author="Javier Quintana Pérez" w:date="2022-05-09T17:37:00Z">
                  <w:rPr>
                    <w:del w:id="4057" w:author="mjsierra" w:date="2022-07-12T12:11:00Z"/>
                  </w:rPr>
                </w:rPrChange>
              </w:rPr>
              <w:pPrChange w:id="4058" w:author="Javier Quintana Pérez" w:date="2022-05-09T10:59:00Z">
                <w:pPr>
                  <w:tabs>
                    <w:tab w:val="clear" w:pos="567"/>
                  </w:tabs>
                  <w:spacing w:line="240" w:lineRule="auto"/>
                  <w:jc w:val="left"/>
                </w:pPr>
              </w:pPrChange>
            </w:pPr>
            <w:ins w:id="4059" w:author="Javier Quintana Pérez" w:date="2022-01-24T12:36:00Z">
              <w:del w:id="4060" w:author="mjsierra" w:date="2022-07-12T12:11:00Z">
                <w:r w:rsidRPr="00D919CB">
                  <w:rPr>
                    <w:rFonts w:ascii="Source Sans Pro" w:hAnsi="Source Sans Pro"/>
                    <w:rPrChange w:id="4061" w:author="Javier Quintana Pérez" w:date="2022-05-09T17:37:00Z">
                      <w:rPr>
                        <w:color w:val="0000FF"/>
                        <w:u w:val="single"/>
                      </w:rPr>
                    </w:rPrChange>
                  </w:rPr>
                  <w:delText xml:space="preserve">¿Al ser utilizadas presentan picaduras, óxido excesivo o materias extrañas que perjudique sus condiciones de adherencia? (Se entienden que se cumplen dichas condiciones de adherencia cuando la sección afectada </w:delText>
                </w:r>
              </w:del>
            </w:ins>
            <w:ins w:id="4062" w:author="Javier Quintana Pérez" w:date="2022-01-24T12:37:00Z">
              <w:del w:id="4063" w:author="mjsierra" w:date="2022-07-12T12:11:00Z">
                <w:r w:rsidRPr="00D919CB">
                  <w:rPr>
                    <w:rFonts w:ascii="Source Sans Pro" w:hAnsi="Source Sans Pro"/>
                    <w:rPrChange w:id="4064" w:author="Javier Quintana Pérez" w:date="2022-05-09T17:37:00Z">
                      <w:rPr>
                        <w:color w:val="0000FF"/>
                        <w:u w:val="single"/>
                      </w:rPr>
                    </w:rPrChange>
                  </w:rPr>
                  <w:delText>no excede</w:delText>
                </w:r>
              </w:del>
            </w:ins>
            <w:ins w:id="4065" w:author="Javier Quintana Pérez" w:date="2022-01-24T12:36:00Z">
              <w:del w:id="4066" w:author="mjsierra" w:date="2022-07-12T12:11:00Z">
                <w:r w:rsidRPr="00D919CB">
                  <w:rPr>
                    <w:rFonts w:ascii="Source Sans Pro" w:hAnsi="Source Sans Pro"/>
                    <w:rPrChange w:id="4067" w:author="Javier Quintana Pérez" w:date="2022-05-09T17:37:00Z">
                      <w:rPr>
                        <w:color w:val="0000FF"/>
                        <w:u w:val="single"/>
                      </w:rPr>
                    </w:rPrChange>
                  </w:rPr>
                  <w:delText xml:space="preserve"> al 1% de la sección inicial</w:delText>
                </w:r>
              </w:del>
            </w:ins>
            <w:ins w:id="4068" w:author="Javier Quintana Pérez" w:date="2022-01-24T12:37:00Z">
              <w:del w:id="4069" w:author="mjsierra" w:date="2022-07-12T12:11:00Z">
                <w:r w:rsidRPr="00D919CB">
                  <w:rPr>
                    <w:rFonts w:ascii="Source Sans Pro" w:hAnsi="Source Sans Pro"/>
                    <w:rPrChange w:id="4070" w:author="Javier Quintana Pérez" w:date="2022-05-09T17:37:00Z">
                      <w:rPr>
                        <w:color w:val="0000FF"/>
                        <w:u w:val="single"/>
                      </w:rPr>
                    </w:rPrChange>
                  </w:rPr>
                  <w:delText xml:space="preserve"> y las condiciones de adherencia se encuentran dentro de los lí</w:delText>
                </w:r>
              </w:del>
            </w:ins>
            <w:ins w:id="4071" w:author="Javier Quintana Pérez" w:date="2022-01-24T12:40:00Z">
              <w:del w:id="4072" w:author="mjsierra" w:date="2022-07-12T12:11:00Z">
                <w:r w:rsidRPr="00D919CB">
                  <w:rPr>
                    <w:rFonts w:ascii="Source Sans Pro" w:hAnsi="Source Sans Pro"/>
                    <w:rPrChange w:id="4073" w:author="Javier Quintana Pérez" w:date="2022-05-09T17:37:00Z">
                      <w:rPr>
                        <w:color w:val="0000FF"/>
                        <w:u w:val="single"/>
                      </w:rPr>
                    </w:rPrChange>
                  </w:rPr>
                  <w:delText>m</w:delText>
                </w:r>
              </w:del>
            </w:ins>
            <w:ins w:id="4074" w:author="Javier Quintana Pérez" w:date="2022-01-24T12:37:00Z">
              <w:del w:id="4075" w:author="mjsierra" w:date="2022-07-12T12:11:00Z">
                <w:r w:rsidRPr="00D919CB">
                  <w:rPr>
                    <w:rFonts w:ascii="Source Sans Pro" w:hAnsi="Source Sans Pro"/>
                    <w:rPrChange w:id="4076" w:author="Javier Quintana Pérez" w:date="2022-05-09T17:37:00Z">
                      <w:rPr>
                        <w:color w:val="0000FF"/>
                        <w:u w:val="single"/>
                      </w:rPr>
                    </w:rPrChange>
                  </w:rPr>
                  <w:delText xml:space="preserve">ites prescritos </w:delText>
                </w:r>
              </w:del>
            </w:ins>
            <w:ins w:id="4077" w:author="Javier Quintana Pérez" w:date="2022-01-24T12:38:00Z">
              <w:del w:id="4078" w:author="mjsierra" w:date="2022-07-12T12:11:00Z">
                <w:r w:rsidRPr="00D919CB">
                  <w:rPr>
                    <w:rFonts w:ascii="Source Sans Pro" w:hAnsi="Source Sans Pro"/>
                    <w:rPrChange w:id="4079" w:author="Javier Quintana Pérez" w:date="2022-05-09T17:37:00Z">
                      <w:rPr>
                        <w:color w:val="0000FF"/>
                        <w:u w:val="single"/>
                      </w:rPr>
                    </w:rPrChange>
                  </w:rPr>
                  <w:delText>en al apartado 34.2 del CodE</w:delText>
                </w:r>
              </w:del>
            </w:ins>
            <w:ins w:id="4080" w:author="Javier Quintana Pérez" w:date="2022-01-24T12:36:00Z">
              <w:del w:id="4081" w:author="mjsierra" w:date="2022-07-12T12:11:00Z">
                <w:r w:rsidRPr="00D919CB">
                  <w:rPr>
                    <w:rFonts w:ascii="Source Sans Pro" w:hAnsi="Source Sans Pro"/>
                    <w:rPrChange w:id="4082" w:author="Javier Quintana Pérez" w:date="2022-05-09T17:37:00Z">
                      <w:rPr>
                        <w:color w:val="0000FF"/>
                        <w:u w:val="single"/>
                      </w:rPr>
                    </w:rPrChange>
                  </w:rPr>
                  <w:delText>).</w:delText>
                </w:r>
              </w:del>
            </w:ins>
          </w:p>
        </w:tc>
        <w:tc>
          <w:tcPr>
            <w:tcW w:w="738" w:type="pct"/>
            <w:shd w:val="clear" w:color="auto" w:fill="auto"/>
          </w:tcPr>
          <w:p w:rsidR="00090B75" w:rsidRPr="00D41C9D" w:rsidDel="00890E85" w:rsidRDefault="00090B75" w:rsidP="00090B75">
            <w:pPr>
              <w:jc w:val="center"/>
              <w:rPr>
                <w:del w:id="4083" w:author="mjsierra" w:date="2022-07-12T12:11:00Z"/>
                <w:rFonts w:ascii="Source Sans Pro" w:hAnsi="Source Sans Pro"/>
                <w:rPrChange w:id="4084" w:author="Javier Quintana Pérez" w:date="2022-05-09T17:37:00Z">
                  <w:rPr>
                    <w:del w:id="4085" w:author="mjsierra" w:date="2022-07-12T12:11:00Z"/>
                  </w:rPr>
                </w:rPrChange>
              </w:rPr>
            </w:pPr>
          </w:p>
        </w:tc>
        <w:tc>
          <w:tcPr>
            <w:tcW w:w="674" w:type="pct"/>
            <w:shd w:val="clear" w:color="auto" w:fill="auto"/>
          </w:tcPr>
          <w:p w:rsidR="00090B75" w:rsidRPr="00D41C9D" w:rsidDel="00890E85" w:rsidRDefault="00090B75" w:rsidP="00090B75">
            <w:pPr>
              <w:jc w:val="center"/>
              <w:rPr>
                <w:del w:id="4086" w:author="mjsierra" w:date="2022-07-12T12:11:00Z"/>
                <w:rFonts w:ascii="Source Sans Pro" w:hAnsi="Source Sans Pro"/>
                <w:rPrChange w:id="4087" w:author="Javier Quintana Pérez" w:date="2022-05-09T17:37:00Z">
                  <w:rPr>
                    <w:del w:id="4088" w:author="mjsierra" w:date="2022-07-12T12:11:00Z"/>
                  </w:rPr>
                </w:rPrChange>
              </w:rPr>
            </w:pPr>
          </w:p>
        </w:tc>
      </w:tr>
    </w:tbl>
    <w:p w:rsidR="00090B75" w:rsidRPr="00D41C9D" w:rsidDel="00890E85" w:rsidRDefault="00090B75" w:rsidP="00090B75">
      <w:pPr>
        <w:pStyle w:val="Textoindependiente"/>
        <w:rPr>
          <w:del w:id="4089" w:author="mjsierra" w:date="2022-07-12T12:11:00Z"/>
          <w:rFonts w:ascii="Source Sans Pro" w:hAnsi="Source Sans Pro"/>
          <w:i w:val="0"/>
          <w:sz w:val="20"/>
          <w:rPrChange w:id="4090" w:author="Javier Quintana Pérez" w:date="2022-05-09T17:37:00Z">
            <w:rPr>
              <w:del w:id="4091" w:author="mjsierra" w:date="2022-07-12T12:11:00Z"/>
              <w:rFonts w:ascii="NewsGotT" w:hAnsi="NewsGotT"/>
              <w:i w:val="0"/>
              <w:sz w:val="20"/>
            </w:rPr>
          </w:rPrChange>
        </w:rPr>
      </w:pPr>
    </w:p>
    <w:p w:rsidR="00090B75" w:rsidRPr="00D41C9D" w:rsidDel="00890E85" w:rsidRDefault="00090B75" w:rsidP="00090B75">
      <w:pPr>
        <w:pStyle w:val="Textoindependiente"/>
        <w:rPr>
          <w:del w:id="4092" w:author="mjsierra" w:date="2022-07-12T12:11:00Z"/>
          <w:rFonts w:ascii="Source Sans Pro" w:hAnsi="Source Sans Pro"/>
          <w:i w:val="0"/>
          <w:sz w:val="20"/>
          <w:rPrChange w:id="4093" w:author="Javier Quintana Pérez" w:date="2022-05-09T17:37:00Z">
            <w:rPr>
              <w:del w:id="4094" w:author="mjsierra" w:date="2022-07-12T12:11:00Z"/>
              <w:rFonts w:ascii="NewsGotT" w:hAnsi="NewsGotT"/>
              <w:i w:val="0"/>
              <w:sz w:val="20"/>
            </w:rPr>
          </w:rPrChange>
        </w:rPr>
      </w:pPr>
    </w:p>
    <w:p w:rsidR="00090B75" w:rsidRPr="00D41C9D" w:rsidDel="00890E85" w:rsidRDefault="00D919CB" w:rsidP="00090B75">
      <w:pPr>
        <w:numPr>
          <w:ilvl w:val="0"/>
          <w:numId w:val="11"/>
        </w:numPr>
        <w:ind w:left="567" w:hanging="425"/>
        <w:rPr>
          <w:del w:id="4095" w:author="mjsierra" w:date="2022-07-12T12:11:00Z"/>
          <w:rFonts w:ascii="Source Sans Pro" w:hAnsi="Source Sans Pro"/>
          <w:rPrChange w:id="4096" w:author="Javier Quintana Pérez" w:date="2022-05-09T17:37:00Z">
            <w:rPr>
              <w:del w:id="4097" w:author="mjsierra" w:date="2022-07-12T12:11:00Z"/>
            </w:rPr>
          </w:rPrChange>
        </w:rPr>
      </w:pPr>
      <w:del w:id="4098" w:author="mjsierra" w:date="2022-07-12T12:11:00Z">
        <w:r w:rsidRPr="00D919CB">
          <w:rPr>
            <w:rFonts w:ascii="Source Sans Pro" w:hAnsi="Source Sans Pro"/>
            <w:rPrChange w:id="4099" w:author="Javier Quintana Pérez" w:date="2022-05-09T17:37:00Z">
              <w:rPr>
                <w:color w:val="0000FF"/>
                <w:u w:val="single"/>
              </w:rPr>
            </w:rPrChange>
          </w:rPr>
          <w:delText>En caso afirmativo, detallar lo que perjudique sus condiciones de adherencia</w:delText>
        </w:r>
      </w:del>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RPr="00D41C9D" w:rsidDel="00890E85" w:rsidTr="00841B5A">
        <w:trPr>
          <w:jc w:val="center"/>
          <w:del w:id="4100" w:author="mjsierra" w:date="2022-07-12T12:11:00Z"/>
        </w:trPr>
        <w:tc>
          <w:tcPr>
            <w:tcW w:w="5000" w:type="pct"/>
            <w:shd w:val="clear" w:color="auto" w:fill="auto"/>
          </w:tcPr>
          <w:p w:rsidR="00090B75" w:rsidRPr="00D41C9D" w:rsidDel="00890E85" w:rsidRDefault="00090B75" w:rsidP="00090B75">
            <w:pPr>
              <w:pStyle w:val="Textoindependiente"/>
              <w:rPr>
                <w:del w:id="4101" w:author="mjsierra" w:date="2022-07-12T12:11:00Z"/>
                <w:rFonts w:ascii="Source Sans Pro" w:hAnsi="Source Sans Pro"/>
                <w:i w:val="0"/>
                <w:sz w:val="20"/>
                <w:rPrChange w:id="4102" w:author="Javier Quintana Pérez" w:date="2022-05-09T17:37:00Z">
                  <w:rPr>
                    <w:del w:id="4103" w:author="mjsierra" w:date="2022-07-12T12:11:00Z"/>
                    <w:rFonts w:ascii="NewsGotT" w:hAnsi="NewsGotT"/>
                    <w:i w:val="0"/>
                    <w:sz w:val="20"/>
                  </w:rPr>
                </w:rPrChange>
              </w:rPr>
            </w:pPr>
          </w:p>
          <w:p w:rsidR="00090B75" w:rsidRPr="00D41C9D" w:rsidDel="00890E85" w:rsidRDefault="00090B75" w:rsidP="00090B75">
            <w:pPr>
              <w:pStyle w:val="Textoindependiente"/>
              <w:rPr>
                <w:del w:id="4104" w:author="mjsierra" w:date="2022-07-12T12:11:00Z"/>
                <w:rFonts w:ascii="Source Sans Pro" w:hAnsi="Source Sans Pro"/>
                <w:i w:val="0"/>
                <w:sz w:val="20"/>
                <w:rPrChange w:id="4105" w:author="Javier Quintana Pérez" w:date="2022-05-09T17:37:00Z">
                  <w:rPr>
                    <w:del w:id="4106" w:author="mjsierra" w:date="2022-07-12T12:11:00Z"/>
                    <w:rFonts w:ascii="NewsGotT" w:hAnsi="NewsGotT"/>
                    <w:i w:val="0"/>
                    <w:sz w:val="20"/>
                  </w:rPr>
                </w:rPrChange>
              </w:rPr>
            </w:pPr>
          </w:p>
          <w:p w:rsidR="00585246" w:rsidRPr="00D41C9D" w:rsidDel="00890E85" w:rsidRDefault="00585246" w:rsidP="00090B75">
            <w:pPr>
              <w:pStyle w:val="Textoindependiente"/>
              <w:rPr>
                <w:del w:id="4107" w:author="mjsierra" w:date="2022-07-12T12:11:00Z"/>
                <w:rFonts w:ascii="Source Sans Pro" w:hAnsi="Source Sans Pro"/>
                <w:i w:val="0"/>
                <w:sz w:val="20"/>
                <w:rPrChange w:id="4108" w:author="Javier Quintana Pérez" w:date="2022-05-09T17:37:00Z">
                  <w:rPr>
                    <w:del w:id="4109" w:author="mjsierra" w:date="2022-07-12T12:11:00Z"/>
                    <w:rFonts w:ascii="NewsGotT" w:hAnsi="NewsGotT"/>
                    <w:i w:val="0"/>
                    <w:sz w:val="20"/>
                  </w:rPr>
                </w:rPrChange>
              </w:rPr>
            </w:pPr>
          </w:p>
        </w:tc>
      </w:tr>
    </w:tbl>
    <w:p w:rsidR="00000000" w:rsidRDefault="00C3369D">
      <w:pPr>
        <w:tabs>
          <w:tab w:val="left" w:pos="720"/>
        </w:tabs>
        <w:ind w:left="993" w:hanging="273"/>
        <w:rPr>
          <w:del w:id="4110" w:author="mjsierra" w:date="2022-07-12T12:11:00Z"/>
          <w:rFonts w:ascii="Source Sans Pro" w:hAnsi="Source Sans Pro"/>
          <w:sz w:val="22"/>
          <w:szCs w:val="22"/>
          <w:rPrChange w:id="4111" w:author="Javier Quintana Pérez" w:date="2022-12-21T15:41:00Z">
            <w:rPr>
              <w:del w:id="4112" w:author="mjsierra" w:date="2022-07-12T12:11:00Z"/>
            </w:rPr>
          </w:rPrChange>
        </w:rPr>
        <w:pPrChange w:id="4113" w:author="Javier Quintana Pérez" w:date="2022-12-21T15:43:00Z">
          <w:pPr/>
        </w:pPrChange>
      </w:pPr>
    </w:p>
    <w:p w:rsidR="00000000" w:rsidRDefault="00C3369D">
      <w:pPr>
        <w:tabs>
          <w:tab w:val="left" w:pos="720"/>
        </w:tabs>
        <w:ind w:left="993" w:hanging="273"/>
        <w:rPr>
          <w:del w:id="4114" w:author="Javier Quintana Pérez" w:date="2022-11-13T19:24:00Z"/>
          <w:rFonts w:ascii="Source Sans Pro" w:hAnsi="Source Sans Pro"/>
          <w:sz w:val="22"/>
          <w:szCs w:val="22"/>
          <w:rPrChange w:id="4115" w:author="Javier Quintana Pérez" w:date="2022-12-21T15:41:00Z">
            <w:rPr>
              <w:del w:id="4116" w:author="Javier Quintana Pérez" w:date="2022-11-13T19:24:00Z"/>
            </w:rPr>
          </w:rPrChange>
        </w:rPr>
        <w:pPrChange w:id="4117" w:author="Javier Quintana Pérez" w:date="2022-12-21T15:43:00Z">
          <w:pPr/>
        </w:pPrChange>
      </w:pPr>
    </w:p>
    <w:p w:rsidR="00000000" w:rsidRDefault="00D919CB">
      <w:pPr>
        <w:pStyle w:val="Nivel3"/>
        <w:tabs>
          <w:tab w:val="clear" w:pos="851"/>
          <w:tab w:val="left" w:pos="720"/>
        </w:tabs>
        <w:ind w:left="993" w:hanging="273"/>
        <w:rPr>
          <w:rFonts w:ascii="Source Sans Pro" w:hAnsi="Source Sans Pro"/>
          <w:sz w:val="22"/>
          <w:szCs w:val="22"/>
          <w:rPrChange w:id="4118" w:author="Javier Quintana Pérez" w:date="2022-10-18T16:44:00Z">
            <w:rPr/>
          </w:rPrChange>
        </w:rPr>
        <w:pPrChange w:id="4119" w:author="Javier Quintana Pérez" w:date="2022-12-21T15:43:00Z">
          <w:pPr>
            <w:pStyle w:val="Nivel3"/>
          </w:pPr>
        </w:pPrChange>
      </w:pPr>
      <w:bookmarkStart w:id="4120" w:name="_Toc519767836"/>
      <w:bookmarkStart w:id="4121" w:name="_Toc519770313"/>
      <w:bookmarkStart w:id="4122" w:name="_Toc519770725"/>
      <w:bookmarkStart w:id="4123" w:name="_Toc519770746"/>
      <w:bookmarkStart w:id="4124" w:name="_Toc519771900"/>
      <w:bookmarkStart w:id="4125" w:name="_Toc520122129"/>
      <w:bookmarkStart w:id="4126" w:name="_Toc520134274"/>
      <w:bookmarkStart w:id="4127" w:name="_Toc520134591"/>
      <w:bookmarkStart w:id="4128" w:name="_Toc520135869"/>
      <w:bookmarkStart w:id="4129" w:name="_Toc520136291"/>
      <w:bookmarkStart w:id="4130" w:name="_Toc529041545"/>
      <w:bookmarkStart w:id="4131" w:name="_Toc529270463"/>
      <w:bookmarkStart w:id="4132" w:name="_Toc532372533"/>
      <w:bookmarkStart w:id="4133" w:name="_Toc532373491"/>
      <w:bookmarkStart w:id="4134" w:name="_Toc532373997"/>
      <w:bookmarkStart w:id="4135" w:name="_Toc122537338"/>
      <w:ins w:id="4136" w:author="mjsierra" w:date="2022-07-12T12:10:00Z">
        <w:r w:rsidRPr="00D919CB">
          <w:rPr>
            <w:rFonts w:ascii="Source Sans Pro" w:hAnsi="Source Sans Pro"/>
            <w:sz w:val="22"/>
            <w:szCs w:val="22"/>
            <w:rPrChange w:id="4137" w:author="Javier Quintana Pérez" w:date="2022-10-18T16:44:00Z">
              <w:rPr>
                <w:rFonts w:ascii="Source Sans Pro" w:hAnsi="Source Sans Pro"/>
                <w:color w:val="0000FF"/>
                <w:u w:val="single"/>
              </w:rPr>
            </w:rPrChange>
          </w:rPr>
          <w:t>6.1.</w:t>
        </w:r>
        <w:del w:id="4138" w:author="Javier Quintana Pérez" w:date="2022-10-18T16:44:00Z">
          <w:r w:rsidRPr="00D919CB">
            <w:rPr>
              <w:rFonts w:ascii="Source Sans Pro" w:hAnsi="Source Sans Pro"/>
              <w:sz w:val="22"/>
              <w:szCs w:val="22"/>
              <w:rPrChange w:id="4139" w:author="Javier Quintana Pérez" w:date="2022-10-18T16:44:00Z">
                <w:rPr>
                  <w:rFonts w:ascii="Source Sans Pro" w:hAnsi="Source Sans Pro"/>
                  <w:color w:val="0000FF"/>
                  <w:u w:val="single"/>
                </w:rPr>
              </w:rPrChange>
            </w:rPr>
            <w:delText>3</w:delText>
          </w:r>
        </w:del>
      </w:ins>
      <w:ins w:id="4140" w:author="Javier Quintana Pérez" w:date="2022-10-18T16:44:00Z">
        <w:r w:rsidR="00E22199">
          <w:rPr>
            <w:rFonts w:ascii="Source Sans Pro" w:hAnsi="Source Sans Pro"/>
            <w:sz w:val="22"/>
            <w:szCs w:val="22"/>
          </w:rPr>
          <w:t>4</w:t>
        </w:r>
      </w:ins>
      <w:ins w:id="4141" w:author="mjsierra" w:date="2022-07-12T12:10:00Z">
        <w:r w:rsidRPr="00D919CB">
          <w:rPr>
            <w:rFonts w:ascii="Source Sans Pro" w:hAnsi="Source Sans Pro"/>
            <w:sz w:val="22"/>
            <w:szCs w:val="22"/>
            <w:rPrChange w:id="4142" w:author="Javier Quintana Pérez" w:date="2022-10-18T16:44:00Z">
              <w:rPr>
                <w:rFonts w:ascii="Source Sans Pro" w:hAnsi="Source Sans Pro"/>
                <w:color w:val="0000FF"/>
                <w:u w:val="single"/>
              </w:rPr>
            </w:rPrChange>
          </w:rPr>
          <w:t xml:space="preserve"> </w:t>
        </w:r>
      </w:ins>
      <w:ins w:id="4143" w:author="Javier Quintana Pérez" w:date="2022-12-21T15:43:00Z">
        <w:r w:rsidR="004D40F8">
          <w:rPr>
            <w:rFonts w:ascii="Source Sans Pro" w:hAnsi="Source Sans Pro"/>
            <w:sz w:val="22"/>
            <w:szCs w:val="22"/>
          </w:rPr>
          <w:t xml:space="preserve">   </w:t>
        </w:r>
      </w:ins>
      <w:r w:rsidRPr="00D919CB">
        <w:rPr>
          <w:rFonts w:ascii="Source Sans Pro" w:hAnsi="Source Sans Pro"/>
          <w:sz w:val="22"/>
          <w:szCs w:val="22"/>
          <w:rPrChange w:id="4144" w:author="Javier Quintana Pérez" w:date="2022-10-18T16:44:00Z">
            <w:rPr>
              <w:color w:val="0000FF"/>
              <w:u w:val="single"/>
            </w:rPr>
          </w:rPrChange>
        </w:rPr>
        <w:t>Otros Elementos metálicos</w:t>
      </w:r>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r w:rsidRPr="00D919CB">
        <w:rPr>
          <w:rFonts w:ascii="Source Sans Pro" w:hAnsi="Source Sans Pro"/>
          <w:sz w:val="22"/>
          <w:szCs w:val="22"/>
          <w:rPrChange w:id="4145" w:author="Javier Quintana Pérez" w:date="2022-10-18T16:44:00Z">
            <w:rPr>
              <w:color w:val="0000FF"/>
              <w:u w:val="single"/>
            </w:rPr>
          </w:rPrChange>
        </w:rPr>
        <w:t xml:space="preserve"> </w:t>
      </w:r>
    </w:p>
    <w:p w:rsidR="00EB394E" w:rsidRPr="00D41C9D" w:rsidRDefault="00EB394E" w:rsidP="00EB394E">
      <w:pPr>
        <w:rPr>
          <w:rFonts w:ascii="Source Sans Pro" w:hAnsi="Source Sans Pro"/>
          <w:rPrChange w:id="4146" w:author="Javier Quintana Pérez" w:date="2022-05-09T17:37: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spacing w:line="240" w:lineRule="auto"/>
              <w:rPr>
                <w:rFonts w:ascii="Source Sans Pro" w:hAnsi="Source Sans Pro"/>
                <w:sz w:val="16"/>
                <w:rPrChange w:id="4147" w:author="Javier Quintana Pérez" w:date="2022-05-09T17:37:00Z">
                  <w:rPr>
                    <w:sz w:val="16"/>
                  </w:rPr>
                </w:rPrChange>
              </w:rPr>
              <w:pPrChange w:id="4148" w:author="mjsierra" w:date="2022-07-29T10:18:00Z">
                <w:pPr/>
              </w:pPrChange>
            </w:pPr>
            <w:r w:rsidRPr="00D919CB">
              <w:rPr>
                <w:rFonts w:ascii="Source Sans Pro" w:hAnsi="Source Sans Pro"/>
                <w:sz w:val="16"/>
                <w:rPrChange w:id="4149" w:author="Javier Quintana Pérez" w:date="2022-05-09T17:37:00Z">
                  <w:rPr>
                    <w:color w:val="0000FF"/>
                    <w:sz w:val="16"/>
                    <w:u w:val="single"/>
                  </w:rPr>
                </w:rPrChange>
              </w:rPr>
              <w:t xml:space="preserve">Se incluye </w:t>
            </w:r>
            <w:del w:id="4150" w:author="mjsierra" w:date="2022-07-29T10:18:00Z">
              <w:r w:rsidRPr="00D919CB">
                <w:rPr>
                  <w:rFonts w:ascii="Source Sans Pro" w:hAnsi="Source Sans Pro"/>
                  <w:sz w:val="16"/>
                  <w:rPrChange w:id="4151" w:author="Javier Quintana Pérez" w:date="2022-05-09T17:37:00Z">
                    <w:rPr>
                      <w:color w:val="0000FF"/>
                      <w:sz w:val="16"/>
                      <w:u w:val="single"/>
                    </w:rPr>
                  </w:rPrChange>
                </w:rPr>
                <w:delText xml:space="preserve">es </w:delText>
              </w:r>
            </w:del>
            <w:ins w:id="4152" w:author="mjsierra" w:date="2022-07-29T10:18:00Z">
              <w:r w:rsidRPr="00D919CB">
                <w:rPr>
                  <w:rFonts w:ascii="Source Sans Pro" w:hAnsi="Source Sans Pro"/>
                  <w:sz w:val="16"/>
                  <w:rPrChange w:id="4153" w:author="Javier Quintana Pérez" w:date="2022-05-09T17:37:00Z">
                    <w:rPr>
                      <w:color w:val="0000FF"/>
                      <w:sz w:val="16"/>
                      <w:u w:val="single"/>
                    </w:rPr>
                  </w:rPrChange>
                </w:rPr>
                <w:t>e</w:t>
              </w:r>
              <w:r w:rsidR="00B61085">
                <w:rPr>
                  <w:rFonts w:ascii="Source Sans Pro" w:hAnsi="Source Sans Pro"/>
                  <w:sz w:val="16"/>
                </w:rPr>
                <w:t>n</w:t>
              </w:r>
              <w:r w:rsidRPr="00D919CB">
                <w:rPr>
                  <w:rFonts w:ascii="Source Sans Pro" w:hAnsi="Source Sans Pro"/>
                  <w:sz w:val="16"/>
                  <w:rPrChange w:id="4154" w:author="Javier Quintana Pérez" w:date="2022-05-09T17:37:00Z">
                    <w:rPr>
                      <w:color w:val="0000FF"/>
                      <w:sz w:val="16"/>
                      <w:u w:val="single"/>
                    </w:rPr>
                  </w:rPrChange>
                </w:rPr>
                <w:t xml:space="preserve"> </w:t>
              </w:r>
            </w:ins>
            <w:r w:rsidRPr="00D919CB">
              <w:rPr>
                <w:rFonts w:ascii="Source Sans Pro" w:hAnsi="Source Sans Pro"/>
                <w:sz w:val="16"/>
                <w:rPrChange w:id="4155" w:author="Javier Quintana Pérez" w:date="2022-05-09T17:37:00Z">
                  <w:rPr>
                    <w:color w:val="0000FF"/>
                    <w:sz w:val="16"/>
                    <w:u w:val="single"/>
                  </w:rPr>
                </w:rPrChange>
              </w:rPr>
              <w:t>este punto los elementos metálicos distintos a las armaduras activas o pasivas, que entren a formar parte de las estructuras de las piezas prefabricadas</w:t>
            </w:r>
            <w:ins w:id="4156" w:author="Javier Quintana Pérez" w:date="2022-09-30T10:10:00Z">
              <w:r w:rsidR="006879A2">
                <w:rPr>
                  <w:rFonts w:ascii="Source Sans Pro" w:hAnsi="Source Sans Pro"/>
                  <w:sz w:val="16"/>
                </w:rPr>
                <w:t>.</w:t>
              </w:r>
            </w:ins>
          </w:p>
        </w:tc>
      </w:tr>
    </w:tbl>
    <w:p w:rsidR="00A43825" w:rsidRDefault="00A43825" w:rsidP="00EB394E"/>
    <w:p w:rsidR="00EB394E" w:rsidRDefault="00EB394E" w:rsidP="00EB394E"/>
    <w:p w:rsidR="00EB394E" w:rsidRDefault="00D919CB" w:rsidP="00315924">
      <w:pPr>
        <w:numPr>
          <w:ilvl w:val="0"/>
          <w:numId w:val="18"/>
        </w:numPr>
        <w:rPr>
          <w:ins w:id="4157" w:author="Javier Quintana Pérez" w:date="2022-12-01T18:38:00Z"/>
          <w:rFonts w:ascii="Source Sans Pro" w:hAnsi="Source Sans Pro"/>
          <w:b/>
          <w:sz w:val="21"/>
          <w:szCs w:val="21"/>
        </w:rPr>
      </w:pPr>
      <w:r w:rsidRPr="00D919CB">
        <w:rPr>
          <w:rFonts w:ascii="Source Sans Pro" w:hAnsi="Source Sans Pro"/>
          <w:b/>
          <w:sz w:val="21"/>
          <w:szCs w:val="21"/>
          <w:rPrChange w:id="4158" w:author="Javier Quintana Pérez" w:date="2022-12-01T17:12:00Z">
            <w:rPr>
              <w:b/>
              <w:color w:val="0000FF"/>
              <w:u w:val="single"/>
            </w:rPr>
          </w:rPrChange>
        </w:rPr>
        <w:t>Identificación</w:t>
      </w:r>
    </w:p>
    <w:p w:rsidR="00000000" w:rsidRDefault="00C3369D">
      <w:pPr>
        <w:ind w:left="720"/>
        <w:rPr>
          <w:rFonts w:ascii="Source Sans Pro" w:hAnsi="Source Sans Pro"/>
          <w:b/>
          <w:sz w:val="21"/>
          <w:szCs w:val="21"/>
          <w:rPrChange w:id="4159" w:author="Javier Quintana Pérez" w:date="2022-12-01T17:12:00Z">
            <w:rPr>
              <w:b/>
            </w:rPr>
          </w:rPrChange>
        </w:rPr>
        <w:pPrChange w:id="4160" w:author="Javier Quintana Pérez" w:date="2022-12-01T18:38:00Z">
          <w:pPr>
            <w:numPr>
              <w:numId w:val="18"/>
            </w:numPr>
            <w:ind w:left="720" w:hanging="360"/>
          </w:pPr>
        </w:pPrChange>
      </w:pPr>
    </w:p>
    <w:p w:rsidR="00EB394E" w:rsidRPr="00133828" w:rsidRDefault="00D919CB" w:rsidP="00EB394E">
      <w:pPr>
        <w:numPr>
          <w:ilvl w:val="0"/>
          <w:numId w:val="11"/>
        </w:numPr>
        <w:ind w:left="567" w:hanging="425"/>
        <w:rPr>
          <w:rFonts w:ascii="Source Sans Pro" w:hAnsi="Source Sans Pro"/>
          <w:sz w:val="21"/>
          <w:szCs w:val="21"/>
          <w:rPrChange w:id="4161" w:author="Javier Quintana Pérez" w:date="2022-12-01T17:12:00Z">
            <w:rPr/>
          </w:rPrChange>
        </w:rPr>
      </w:pPr>
      <w:r w:rsidRPr="00D919CB">
        <w:rPr>
          <w:rFonts w:ascii="Source Sans Pro" w:hAnsi="Source Sans Pro"/>
          <w:sz w:val="21"/>
          <w:szCs w:val="21"/>
          <w:rPrChange w:id="4162" w:author="Javier Quintana Pérez" w:date="2022-12-01T17:12:00Z">
            <w:rPr>
              <w:color w:val="0000FF"/>
              <w:u w:val="single"/>
            </w:rPr>
          </w:rPrChange>
        </w:rPr>
        <w:t>Indicar a continuación, lo más detalladamente posible (utilizando de base el proyecto de obra) los materiales metálicos (distintos a los especificados en los puntos anteriores) que entren a formar parte estructural en las piezas prefabricadas para la obra.</w:t>
      </w:r>
    </w:p>
    <w:p w:rsidR="00F35EE5" w:rsidRPr="00133828" w:rsidRDefault="00D919CB">
      <w:pPr>
        <w:tabs>
          <w:tab w:val="clear" w:pos="567"/>
        </w:tabs>
        <w:spacing w:line="240" w:lineRule="auto"/>
        <w:jc w:val="left"/>
        <w:rPr>
          <w:ins w:id="4163" w:author="Javier Quintana Pérez" w:date="2022-11-29T18:45:00Z"/>
          <w:sz w:val="21"/>
          <w:szCs w:val="21"/>
          <w:rPrChange w:id="4164" w:author="Javier Quintana Pérez" w:date="2022-12-01T17:12:00Z">
            <w:rPr>
              <w:ins w:id="4165" w:author="Javier Quintana Pérez" w:date="2022-11-29T18:45:00Z"/>
            </w:rPr>
          </w:rPrChange>
        </w:rPr>
      </w:pPr>
      <w:ins w:id="4166" w:author="Javier Quintana Pérez" w:date="2022-11-29T18:45:00Z">
        <w:r w:rsidRPr="00D919CB">
          <w:rPr>
            <w:sz w:val="21"/>
            <w:szCs w:val="21"/>
            <w:rPrChange w:id="4167" w:author="Javier Quintana Pérez" w:date="2022-12-01T17:12:00Z">
              <w:rPr>
                <w:color w:val="0000FF"/>
                <w:u w:val="single"/>
              </w:rPr>
            </w:rPrChange>
          </w:rPr>
          <w:br w:type="page"/>
        </w:r>
      </w:ins>
    </w:p>
    <w:p w:rsidR="00841B5A" w:rsidRPr="00133828" w:rsidRDefault="00841B5A" w:rsidP="00841B5A">
      <w:pPr>
        <w:ind w:left="567"/>
        <w:rPr>
          <w:sz w:val="21"/>
          <w:szCs w:val="21"/>
          <w:rPrChange w:id="4168" w:author="Javier Quintana Pérez" w:date="2022-12-01T17:12: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841B5A">
        <w:trPr>
          <w:jc w:val="center"/>
        </w:trPr>
        <w:tc>
          <w:tcPr>
            <w:tcW w:w="5000" w:type="pct"/>
            <w:shd w:val="clear" w:color="auto" w:fill="auto"/>
          </w:tcPr>
          <w:p w:rsidR="00EB394E" w:rsidRPr="00133828" w:rsidRDefault="00EB394E" w:rsidP="00EB394E">
            <w:pPr>
              <w:pStyle w:val="Encabezado"/>
              <w:tabs>
                <w:tab w:val="clear" w:pos="4252"/>
                <w:tab w:val="clear" w:pos="8504"/>
              </w:tabs>
              <w:rPr>
                <w:rFonts w:ascii="Source Sans Pro" w:hAnsi="Source Sans Pro"/>
                <w:sz w:val="21"/>
                <w:szCs w:val="21"/>
                <w:rPrChange w:id="4169" w:author="Javier Quintana Pérez" w:date="2022-12-01T17:12:00Z">
                  <w:rPr/>
                </w:rPrChange>
              </w:rPr>
            </w:pPr>
          </w:p>
          <w:p w:rsidR="00EB394E" w:rsidRPr="00133828" w:rsidRDefault="00EB394E" w:rsidP="00EB394E">
            <w:pPr>
              <w:pStyle w:val="Encabezado"/>
              <w:tabs>
                <w:tab w:val="clear" w:pos="4252"/>
                <w:tab w:val="clear" w:pos="8504"/>
              </w:tabs>
              <w:rPr>
                <w:rFonts w:ascii="Source Sans Pro" w:hAnsi="Source Sans Pro"/>
                <w:sz w:val="21"/>
                <w:szCs w:val="21"/>
                <w:rPrChange w:id="4170" w:author="Javier Quintana Pérez" w:date="2022-12-01T17:12:00Z">
                  <w:rPr/>
                </w:rPrChange>
              </w:rPr>
            </w:pPr>
          </w:p>
          <w:p w:rsidR="00EB394E" w:rsidRPr="00133828" w:rsidRDefault="00EB394E" w:rsidP="00EB394E">
            <w:pPr>
              <w:pStyle w:val="Encabezado"/>
              <w:tabs>
                <w:tab w:val="clear" w:pos="4252"/>
                <w:tab w:val="clear" w:pos="8504"/>
              </w:tabs>
              <w:rPr>
                <w:rFonts w:ascii="Source Sans Pro" w:hAnsi="Source Sans Pro"/>
                <w:sz w:val="21"/>
                <w:szCs w:val="21"/>
                <w:rPrChange w:id="4171" w:author="Javier Quintana Pérez" w:date="2022-12-01T17:12:00Z">
                  <w:rPr/>
                </w:rPrChange>
              </w:rPr>
            </w:pPr>
          </w:p>
        </w:tc>
      </w:tr>
    </w:tbl>
    <w:p w:rsidR="00EB394E" w:rsidRPr="00133828" w:rsidRDefault="00EB394E" w:rsidP="00EB394E">
      <w:pPr>
        <w:pStyle w:val="Encabezado"/>
        <w:tabs>
          <w:tab w:val="clear" w:pos="4252"/>
          <w:tab w:val="clear" w:pos="8504"/>
        </w:tabs>
        <w:rPr>
          <w:rFonts w:ascii="Source Sans Pro" w:hAnsi="Source Sans Pro"/>
          <w:sz w:val="21"/>
          <w:szCs w:val="21"/>
          <w:rPrChange w:id="4172" w:author="Javier Quintana Pérez" w:date="2022-12-01T17:12:00Z">
            <w:rPr/>
          </w:rPrChange>
        </w:rPr>
      </w:pPr>
    </w:p>
    <w:p w:rsidR="00922E6B" w:rsidRPr="00133828" w:rsidRDefault="00D919CB" w:rsidP="00922E6B">
      <w:pPr>
        <w:numPr>
          <w:ilvl w:val="0"/>
          <w:numId w:val="11"/>
        </w:numPr>
        <w:ind w:left="567" w:hanging="425"/>
        <w:rPr>
          <w:rFonts w:ascii="Source Sans Pro" w:hAnsi="Source Sans Pro"/>
          <w:sz w:val="21"/>
          <w:szCs w:val="21"/>
          <w:rPrChange w:id="4173" w:author="Javier Quintana Pérez" w:date="2022-12-01T17:12:00Z">
            <w:rPr>
              <w:rFonts w:ascii="Source Sans Pro" w:hAnsi="Source Sans Pro"/>
            </w:rPr>
          </w:rPrChange>
        </w:rPr>
      </w:pPr>
      <w:moveToRangeStart w:id="4174" w:author="mjsierra" w:date="2022-07-29T10:20:00Z" w:name="move109982451"/>
      <w:moveTo w:id="4175" w:author="mjsierra" w:date="2022-07-29T10:20:00Z">
        <w:r w:rsidRPr="00D919CB">
          <w:rPr>
            <w:rFonts w:ascii="Source Sans Pro" w:hAnsi="Source Sans Pro"/>
            <w:sz w:val="21"/>
            <w:szCs w:val="21"/>
            <w:rPrChange w:id="4176" w:author="Javier Quintana Pérez" w:date="2022-12-01T17:12:00Z">
              <w:rPr>
                <w:rFonts w:ascii="Source Sans Pro" w:hAnsi="Source Sans Pro"/>
                <w:color w:val="0000FF"/>
                <w:u w:val="single"/>
              </w:rPr>
            </w:rPrChange>
          </w:rPr>
          <w:t xml:space="preserve">En el caso de fabricación de tubos de hormigón armado con camisa de chapa indicar el tipo de acero que constituye la chapa </w:t>
        </w:r>
      </w:moveTo>
    </w:p>
    <w:p w:rsidR="00922E6B" w:rsidRPr="00D41C9D" w:rsidRDefault="00922E6B" w:rsidP="00922E6B">
      <w:pPr>
        <w:ind w:left="567"/>
        <w:rPr>
          <w:rFonts w:ascii="Source Sans Pro" w:hAnsi="Source Sans P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922E6B" w:rsidRPr="00D41C9D" w:rsidTr="00892606">
        <w:trPr>
          <w:jc w:val="center"/>
        </w:trPr>
        <w:tc>
          <w:tcPr>
            <w:tcW w:w="5000" w:type="pct"/>
            <w:shd w:val="clear" w:color="auto" w:fill="auto"/>
          </w:tcPr>
          <w:p w:rsidR="00922E6B" w:rsidRPr="00D41C9D" w:rsidRDefault="00922E6B" w:rsidP="00892606">
            <w:pPr>
              <w:pStyle w:val="Textoindependiente"/>
              <w:rPr>
                <w:rFonts w:ascii="Source Sans Pro" w:hAnsi="Source Sans Pro"/>
                <w:i w:val="0"/>
                <w:sz w:val="20"/>
              </w:rPr>
            </w:pPr>
          </w:p>
          <w:p w:rsidR="00922E6B" w:rsidRPr="00D41C9D" w:rsidRDefault="00922E6B" w:rsidP="00892606">
            <w:pPr>
              <w:pStyle w:val="Textoindependiente"/>
              <w:rPr>
                <w:rFonts w:ascii="Source Sans Pro" w:hAnsi="Source Sans Pro"/>
                <w:i w:val="0"/>
                <w:sz w:val="20"/>
              </w:rPr>
            </w:pPr>
          </w:p>
          <w:p w:rsidR="00922E6B" w:rsidRPr="00D41C9D" w:rsidRDefault="00922E6B" w:rsidP="00892606">
            <w:pPr>
              <w:pStyle w:val="Textoindependiente"/>
              <w:rPr>
                <w:rFonts w:ascii="Source Sans Pro" w:hAnsi="Source Sans Pro"/>
                <w:i w:val="0"/>
                <w:sz w:val="20"/>
              </w:rPr>
            </w:pPr>
          </w:p>
        </w:tc>
      </w:tr>
    </w:tbl>
    <w:p w:rsidR="00922E6B" w:rsidRDefault="00922E6B" w:rsidP="00922E6B">
      <w:pPr>
        <w:pStyle w:val="Textoindependiente"/>
        <w:ind w:left="720"/>
        <w:rPr>
          <w:rFonts w:ascii="NewsGotT" w:hAnsi="NewsGotT"/>
          <w:i w:val="0"/>
          <w:sz w:val="20"/>
        </w:rPr>
      </w:pPr>
    </w:p>
    <w:p w:rsidR="00922E6B" w:rsidRPr="00FB7D58" w:rsidRDefault="00922E6B" w:rsidP="00922E6B">
      <w:pPr>
        <w:pStyle w:val="Textoindependiente"/>
        <w:ind w:left="720"/>
        <w:rPr>
          <w:rFonts w:ascii="NewsGotT" w:hAnsi="NewsGotT"/>
          <w:i w:val="0"/>
          <w:sz w:val="20"/>
        </w:rPr>
      </w:pPr>
      <w:moveTo w:id="4177" w:author="mjsierra" w:date="2022-07-29T10:20:00Z">
        <w:r w:rsidRPr="00FB7D58">
          <w:rPr>
            <w:rFonts w:ascii="NewsGotT" w:hAnsi="NewsGotT"/>
            <w:i w:val="0"/>
            <w:sz w:val="20"/>
          </w:rPr>
          <w:tab/>
        </w:r>
        <w:r w:rsidRPr="00FB7D58">
          <w:rPr>
            <w:rFonts w:ascii="NewsGotT" w:hAnsi="NewsGotT"/>
            <w:i w:val="0"/>
            <w:sz w:val="20"/>
          </w:rPr>
          <w:tab/>
        </w:r>
      </w:moveTo>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922E6B" w:rsidRPr="00A43825" w:rsidTr="00892606">
        <w:trPr>
          <w:jc w:val="center"/>
        </w:trPr>
        <w:tc>
          <w:tcPr>
            <w:tcW w:w="5000" w:type="pct"/>
          </w:tcPr>
          <w:p w:rsidR="00922E6B" w:rsidRPr="006879A2" w:rsidRDefault="00D919CB" w:rsidP="00295FEC">
            <w:pPr>
              <w:rPr>
                <w:rFonts w:ascii="Source Sans Pro" w:hAnsi="Source Sans Pro"/>
                <w:b/>
                <w:sz w:val="16"/>
                <w:rPrChange w:id="4178" w:author="Javier Quintana Pérez" w:date="2022-09-30T10:11:00Z">
                  <w:rPr>
                    <w:b/>
                    <w:sz w:val="16"/>
                  </w:rPr>
                </w:rPrChange>
              </w:rPr>
              <w:pPrChange w:id="4179" w:author="mjsierra" w:date="2023-02-02T10:39:00Z">
                <w:pPr/>
              </w:pPrChange>
            </w:pPr>
            <w:moveTo w:id="4180" w:author="mjsierra" w:date="2022-07-29T10:20:00Z">
              <w:r w:rsidRPr="00D919CB">
                <w:rPr>
                  <w:rFonts w:ascii="Source Sans Pro" w:hAnsi="Source Sans Pro"/>
                  <w:b/>
                  <w:sz w:val="16"/>
                  <w:rPrChange w:id="4181" w:author="Javier Quintana Pérez" w:date="2022-09-30T10:11:00Z">
                    <w:rPr>
                      <w:b/>
                      <w:color w:val="0000FF"/>
                      <w:sz w:val="16"/>
                      <w:u w:val="single"/>
                    </w:rPr>
                  </w:rPrChange>
                </w:rPr>
                <w:t>Adjuntar en el Anejo 4</w:t>
              </w:r>
              <w:del w:id="4182" w:author="mjsierra" w:date="2023-02-02T10:39:00Z">
                <w:r w:rsidRPr="00D919CB" w:rsidDel="00295FEC">
                  <w:rPr>
                    <w:rFonts w:ascii="Source Sans Pro" w:hAnsi="Source Sans Pro"/>
                    <w:b/>
                    <w:sz w:val="16"/>
                    <w:rPrChange w:id="4183" w:author="Javier Quintana Pérez" w:date="2022-09-30T10:11:00Z">
                      <w:rPr>
                        <w:b/>
                        <w:color w:val="0000FF"/>
                        <w:sz w:val="16"/>
                        <w:u w:val="single"/>
                      </w:rPr>
                    </w:rPrChange>
                  </w:rPr>
                  <w:delText>.</w:delText>
                </w:r>
              </w:del>
              <w:r w:rsidRPr="00D919CB">
                <w:rPr>
                  <w:rFonts w:ascii="Source Sans Pro" w:hAnsi="Source Sans Pro"/>
                  <w:b/>
                  <w:sz w:val="16"/>
                  <w:rPrChange w:id="4184" w:author="Javier Quintana Pérez" w:date="2022-09-30T10:11:00Z">
                    <w:rPr>
                      <w:b/>
                      <w:color w:val="0000FF"/>
                      <w:sz w:val="16"/>
                      <w:u w:val="single"/>
                    </w:rPr>
                  </w:rPrChange>
                </w:rPr>
                <w:t xml:space="preserve"> </w:t>
              </w:r>
              <w:del w:id="4185" w:author="mjsierra" w:date="2023-02-02T10:39:00Z">
                <w:r w:rsidRPr="00D919CB" w:rsidDel="00295FEC">
                  <w:rPr>
                    <w:rFonts w:ascii="Source Sans Pro" w:hAnsi="Source Sans Pro"/>
                    <w:b/>
                    <w:sz w:val="16"/>
                    <w:rPrChange w:id="4186" w:author="Javier Quintana Pérez" w:date="2022-09-30T10:11:00Z">
                      <w:rPr>
                        <w:b/>
                        <w:color w:val="0000FF"/>
                        <w:sz w:val="16"/>
                        <w:u w:val="single"/>
                      </w:rPr>
                    </w:rPrChange>
                  </w:rPr>
                  <w:delText>C</w:delText>
                </w:r>
              </w:del>
            </w:moveTo>
            <w:ins w:id="4187" w:author="mjsierra" w:date="2023-02-02T10:39:00Z">
              <w:r w:rsidR="00295FEC">
                <w:rPr>
                  <w:rFonts w:ascii="Source Sans Pro" w:hAnsi="Source Sans Pro"/>
                  <w:b/>
                  <w:sz w:val="16"/>
                </w:rPr>
                <w:t>c</w:t>
              </w:r>
            </w:ins>
            <w:moveTo w:id="4188" w:author="mjsierra" w:date="2022-07-29T10:20:00Z">
              <w:r w:rsidRPr="00D919CB">
                <w:rPr>
                  <w:rFonts w:ascii="Source Sans Pro" w:hAnsi="Source Sans Pro"/>
                  <w:b/>
                  <w:sz w:val="16"/>
                  <w:rPrChange w:id="4189" w:author="Javier Quintana Pérez" w:date="2022-09-30T10:11:00Z">
                    <w:rPr>
                      <w:b/>
                      <w:color w:val="0000FF"/>
                      <w:sz w:val="16"/>
                      <w:u w:val="single"/>
                    </w:rPr>
                  </w:rPrChange>
                </w:rPr>
                <w:t>ertificados de las características del material y de los albaranes de entrega</w:t>
              </w:r>
            </w:moveTo>
          </w:p>
        </w:tc>
      </w:tr>
      <w:moveToRangeEnd w:id="4174"/>
    </w:tbl>
    <w:p w:rsidR="00E22199" w:rsidRDefault="00E22199" w:rsidP="00EB394E">
      <w:pPr>
        <w:rPr>
          <w:ins w:id="4190" w:author="Javier Quintana Pérez" w:date="2022-10-18T16:44:00Z"/>
          <w:rFonts w:ascii="Source Sans Pro" w:hAnsi="Source Sans Pro"/>
        </w:rPr>
      </w:pPr>
    </w:p>
    <w:p w:rsidR="00EB394E" w:rsidRPr="00D41C9D" w:rsidRDefault="00EB394E" w:rsidP="00EB394E">
      <w:pPr>
        <w:rPr>
          <w:rFonts w:ascii="Source Sans Pro" w:hAnsi="Source Sans Pro"/>
          <w:rPrChange w:id="4191" w:author="Javier Quintana Pérez" w:date="2022-05-09T17:37:00Z">
            <w:rPr/>
          </w:rPrChange>
        </w:rPr>
      </w:pPr>
    </w:p>
    <w:p w:rsidR="00EB394E" w:rsidRPr="00133828" w:rsidRDefault="00D919CB" w:rsidP="00315924">
      <w:pPr>
        <w:numPr>
          <w:ilvl w:val="0"/>
          <w:numId w:val="18"/>
        </w:numPr>
        <w:rPr>
          <w:rFonts w:ascii="Source Sans Pro" w:hAnsi="Source Sans Pro"/>
          <w:b/>
          <w:sz w:val="21"/>
          <w:szCs w:val="21"/>
          <w:rPrChange w:id="4192" w:author="Javier Quintana Pérez" w:date="2022-12-01T17:12:00Z">
            <w:rPr>
              <w:b/>
            </w:rPr>
          </w:rPrChange>
        </w:rPr>
      </w:pPr>
      <w:r w:rsidRPr="00D919CB">
        <w:rPr>
          <w:rFonts w:ascii="Source Sans Pro" w:hAnsi="Source Sans Pro"/>
          <w:b/>
          <w:sz w:val="21"/>
          <w:szCs w:val="21"/>
          <w:rPrChange w:id="4193" w:author="Javier Quintana Pérez" w:date="2022-12-01T17:12:00Z">
            <w:rPr>
              <w:b/>
              <w:color w:val="0000FF"/>
              <w:u w:val="single"/>
            </w:rPr>
          </w:rPrChange>
        </w:rPr>
        <w:t>Suministro</w:t>
      </w:r>
    </w:p>
    <w:p w:rsidR="00EB394E" w:rsidRPr="00133828" w:rsidRDefault="00D919CB" w:rsidP="00EB394E">
      <w:pPr>
        <w:pStyle w:val="Textoindependiente"/>
        <w:rPr>
          <w:rFonts w:ascii="Source Sans Pro" w:hAnsi="Source Sans Pro"/>
          <w:i w:val="0"/>
          <w:sz w:val="21"/>
          <w:szCs w:val="21"/>
          <w:rPrChange w:id="4194" w:author="Javier Quintana Pérez" w:date="2022-12-01T17:12:00Z">
            <w:rPr>
              <w:rFonts w:ascii="NewsGotT" w:hAnsi="NewsGotT"/>
              <w:i w:val="0"/>
              <w:sz w:val="20"/>
            </w:rPr>
          </w:rPrChange>
        </w:rPr>
      </w:pPr>
      <w:r w:rsidRPr="00D919CB">
        <w:rPr>
          <w:rFonts w:ascii="Source Sans Pro" w:hAnsi="Source Sans Pro"/>
          <w:i w:val="0"/>
          <w:sz w:val="21"/>
          <w:szCs w:val="21"/>
          <w:rPrChange w:id="4195" w:author="Javier Quintana Pérez" w:date="2022-12-01T17:12:00Z">
            <w:rPr>
              <w:rFonts w:ascii="NewsGotT" w:hAnsi="NewsGotT"/>
              <w:i w:val="0"/>
              <w:color w:val="0000FF"/>
              <w:sz w:val="20"/>
              <w:u w:val="single"/>
            </w:rPr>
          </w:rPrChange>
        </w:rPr>
        <w:tab/>
      </w:r>
      <w:r w:rsidRPr="00D919CB">
        <w:rPr>
          <w:rFonts w:ascii="Source Sans Pro" w:hAnsi="Source Sans Pro"/>
          <w:i w:val="0"/>
          <w:sz w:val="21"/>
          <w:szCs w:val="21"/>
          <w:rPrChange w:id="4196" w:author="Javier Quintana Pérez" w:date="2022-12-01T17:12:00Z">
            <w:rPr>
              <w:rFonts w:ascii="NewsGotT" w:hAnsi="NewsGotT"/>
              <w:i w:val="0"/>
              <w:color w:val="0000FF"/>
              <w:sz w:val="20"/>
              <w:u w:val="single"/>
            </w:rPr>
          </w:rPrChange>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4197" w:author="Javier Quintana Pérez" w:date="2022-01-24T12:41: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5"/>
        <w:gridCol w:w="1371"/>
        <w:gridCol w:w="1250"/>
        <w:tblGridChange w:id="4198">
          <w:tblGrid>
            <w:gridCol w:w="6665"/>
            <w:gridCol w:w="1371"/>
            <w:gridCol w:w="1250"/>
          </w:tblGrid>
        </w:tblGridChange>
      </w:tblGrid>
      <w:tr w:rsidR="00EB394E" w:rsidRPr="00133828" w:rsidTr="00333F46">
        <w:trPr>
          <w:trHeight w:val="82"/>
          <w:jc w:val="center"/>
          <w:trPrChange w:id="4199" w:author="Javier Quintana Pérez" w:date="2022-01-24T12:41:00Z">
            <w:trPr>
              <w:trHeight w:val="82"/>
              <w:jc w:val="center"/>
            </w:trPr>
          </w:trPrChange>
        </w:trPr>
        <w:tc>
          <w:tcPr>
            <w:tcW w:w="3589" w:type="pct"/>
            <w:tcBorders>
              <w:top w:val="nil"/>
              <w:left w:val="nil"/>
            </w:tcBorders>
            <w:shd w:val="clear" w:color="auto" w:fill="auto"/>
            <w:tcPrChange w:id="4200" w:author="Javier Quintana Pérez" w:date="2022-01-24T12:41:00Z">
              <w:tcPr>
                <w:tcW w:w="3589" w:type="pct"/>
                <w:shd w:val="clear" w:color="auto" w:fill="auto"/>
              </w:tcPr>
            </w:tcPrChange>
          </w:tcPr>
          <w:p w:rsidR="00EB394E" w:rsidRPr="00133828" w:rsidRDefault="00EB394E" w:rsidP="00EB394E">
            <w:pPr>
              <w:rPr>
                <w:rFonts w:ascii="Source Sans Pro" w:hAnsi="Source Sans Pro"/>
                <w:sz w:val="21"/>
                <w:szCs w:val="21"/>
                <w:rPrChange w:id="4201" w:author="Javier Quintana Pérez" w:date="2022-12-01T17:12:00Z">
                  <w:rPr/>
                </w:rPrChange>
              </w:rPr>
            </w:pPr>
          </w:p>
        </w:tc>
        <w:tc>
          <w:tcPr>
            <w:tcW w:w="738" w:type="pct"/>
            <w:shd w:val="clear" w:color="auto" w:fill="auto"/>
            <w:tcPrChange w:id="4202" w:author="Javier Quintana Pérez" w:date="2022-01-24T12:41:00Z">
              <w:tcPr>
                <w:tcW w:w="738" w:type="pct"/>
                <w:shd w:val="clear" w:color="auto" w:fill="auto"/>
              </w:tcPr>
            </w:tcPrChange>
          </w:tcPr>
          <w:p w:rsidR="00EB394E" w:rsidRPr="00133828" w:rsidRDefault="00D919CB" w:rsidP="00EB394E">
            <w:pPr>
              <w:jc w:val="center"/>
              <w:rPr>
                <w:rFonts w:ascii="Source Sans Pro" w:hAnsi="Source Sans Pro"/>
                <w:sz w:val="21"/>
                <w:szCs w:val="21"/>
                <w:rPrChange w:id="4203" w:author="Javier Quintana Pérez" w:date="2022-12-01T17:12:00Z">
                  <w:rPr/>
                </w:rPrChange>
              </w:rPr>
            </w:pPr>
            <w:r w:rsidRPr="00D919CB">
              <w:rPr>
                <w:rFonts w:ascii="Source Sans Pro" w:hAnsi="Source Sans Pro"/>
                <w:sz w:val="21"/>
                <w:szCs w:val="21"/>
                <w:rPrChange w:id="4204" w:author="Javier Quintana Pérez" w:date="2022-12-01T17:12:00Z">
                  <w:rPr>
                    <w:color w:val="0000FF"/>
                    <w:u w:val="single"/>
                  </w:rPr>
                </w:rPrChange>
              </w:rPr>
              <w:t>SI</w:t>
            </w:r>
          </w:p>
        </w:tc>
        <w:tc>
          <w:tcPr>
            <w:tcW w:w="674" w:type="pct"/>
            <w:shd w:val="clear" w:color="auto" w:fill="auto"/>
            <w:tcPrChange w:id="4205" w:author="Javier Quintana Pérez" w:date="2022-01-24T12:41:00Z">
              <w:tcPr>
                <w:tcW w:w="674" w:type="pct"/>
                <w:shd w:val="clear" w:color="auto" w:fill="auto"/>
              </w:tcPr>
            </w:tcPrChange>
          </w:tcPr>
          <w:p w:rsidR="00EB394E" w:rsidRPr="00133828" w:rsidRDefault="00D919CB" w:rsidP="00EB394E">
            <w:pPr>
              <w:jc w:val="center"/>
              <w:rPr>
                <w:rFonts w:ascii="Source Sans Pro" w:hAnsi="Source Sans Pro"/>
                <w:sz w:val="21"/>
                <w:szCs w:val="21"/>
                <w:rPrChange w:id="4206" w:author="Javier Quintana Pérez" w:date="2022-12-01T17:12:00Z">
                  <w:rPr/>
                </w:rPrChange>
              </w:rPr>
            </w:pPr>
            <w:r w:rsidRPr="00D919CB">
              <w:rPr>
                <w:rFonts w:ascii="Source Sans Pro" w:hAnsi="Source Sans Pro"/>
                <w:sz w:val="21"/>
                <w:szCs w:val="21"/>
                <w:rPrChange w:id="4207" w:author="Javier Quintana Pérez" w:date="2022-12-01T17:12:00Z">
                  <w:rPr>
                    <w:color w:val="0000FF"/>
                    <w:u w:val="single"/>
                  </w:rPr>
                </w:rPrChange>
              </w:rPr>
              <w:t>NO</w:t>
            </w:r>
          </w:p>
        </w:tc>
      </w:tr>
      <w:tr w:rsidR="00EB394E" w:rsidRPr="00133828" w:rsidTr="00F35EE5">
        <w:trPr>
          <w:jc w:val="center"/>
          <w:trPrChange w:id="4208" w:author="Javier Quintana Pérez" w:date="2022-11-29T18:45:00Z">
            <w:trPr>
              <w:jc w:val="center"/>
            </w:trPr>
          </w:trPrChange>
        </w:trPr>
        <w:tc>
          <w:tcPr>
            <w:tcW w:w="3589" w:type="pct"/>
            <w:tcBorders>
              <w:bottom w:val="single" w:sz="4" w:space="0" w:color="auto"/>
            </w:tcBorders>
            <w:shd w:val="clear" w:color="auto" w:fill="auto"/>
            <w:tcPrChange w:id="4209" w:author="Javier Quintana Pérez" w:date="2022-11-29T18:45:00Z">
              <w:tcPr>
                <w:tcW w:w="3589" w:type="pct"/>
                <w:shd w:val="clear" w:color="auto" w:fill="auto"/>
              </w:tcPr>
            </w:tcPrChange>
          </w:tcPr>
          <w:p w:rsidR="00EB394E" w:rsidRPr="00133828" w:rsidRDefault="00D919CB">
            <w:pPr>
              <w:tabs>
                <w:tab w:val="clear" w:pos="567"/>
              </w:tabs>
              <w:spacing w:line="240" w:lineRule="auto"/>
              <w:jc w:val="left"/>
              <w:rPr>
                <w:rFonts w:ascii="Source Sans Pro" w:hAnsi="Source Sans Pro"/>
                <w:sz w:val="21"/>
                <w:szCs w:val="21"/>
                <w:rPrChange w:id="4210" w:author="Javier Quintana Pérez" w:date="2022-12-01T17:12:00Z">
                  <w:rPr/>
                </w:rPrChange>
              </w:rPr>
            </w:pPr>
            <w:r w:rsidRPr="00D919CB">
              <w:rPr>
                <w:rFonts w:ascii="Source Sans Pro" w:hAnsi="Source Sans Pro"/>
                <w:sz w:val="21"/>
                <w:szCs w:val="21"/>
                <w:rPrChange w:id="4211" w:author="Javier Quintana Pérez" w:date="2022-12-01T17:12:00Z">
                  <w:rPr>
                    <w:color w:val="0000FF"/>
                    <w:u w:val="single"/>
                  </w:rPr>
                </w:rPrChange>
              </w:rPr>
              <w:t xml:space="preserve">¿Se dispone de </w:t>
            </w:r>
            <w:del w:id="4212" w:author="mjsierra" w:date="2022-07-29T10:18:00Z">
              <w:r w:rsidRPr="00D919CB">
                <w:rPr>
                  <w:rFonts w:ascii="Source Sans Pro" w:hAnsi="Source Sans Pro"/>
                  <w:sz w:val="21"/>
                  <w:szCs w:val="21"/>
                  <w:rPrChange w:id="4213" w:author="Javier Quintana Pérez" w:date="2022-12-01T17:12:00Z">
                    <w:rPr>
                      <w:color w:val="0000FF"/>
                      <w:u w:val="single"/>
                    </w:rPr>
                  </w:rPrChange>
                </w:rPr>
                <w:delText xml:space="preserve">Albarán </w:delText>
              </w:r>
            </w:del>
            <w:ins w:id="4214" w:author="mjsierra" w:date="2022-07-29T10:18:00Z">
              <w:r w:rsidRPr="00D919CB">
                <w:rPr>
                  <w:rFonts w:ascii="Source Sans Pro" w:hAnsi="Source Sans Pro"/>
                  <w:sz w:val="21"/>
                  <w:szCs w:val="21"/>
                  <w:rPrChange w:id="4215" w:author="Javier Quintana Pérez" w:date="2022-12-01T17:12:00Z">
                    <w:rPr>
                      <w:rFonts w:ascii="Source Sans Pro" w:hAnsi="Source Sans Pro"/>
                      <w:color w:val="0000FF"/>
                      <w:u w:val="single"/>
                    </w:rPr>
                  </w:rPrChange>
                </w:rPr>
                <w:t xml:space="preserve">albarán </w:t>
              </w:r>
            </w:ins>
            <w:r w:rsidRPr="00D919CB">
              <w:rPr>
                <w:rFonts w:ascii="Source Sans Pro" w:hAnsi="Source Sans Pro"/>
                <w:sz w:val="21"/>
                <w:szCs w:val="21"/>
                <w:rPrChange w:id="4216" w:author="Javier Quintana Pérez" w:date="2022-12-01T17:12:00Z">
                  <w:rPr>
                    <w:color w:val="0000FF"/>
                    <w:u w:val="single"/>
                  </w:rPr>
                </w:rPrChange>
              </w:rPr>
              <w:t>de entrega con las características de estos materiales?</w:t>
            </w:r>
          </w:p>
        </w:tc>
        <w:tc>
          <w:tcPr>
            <w:tcW w:w="738" w:type="pct"/>
            <w:shd w:val="clear" w:color="auto" w:fill="auto"/>
            <w:tcPrChange w:id="4217" w:author="Javier Quintana Pérez" w:date="2022-11-29T18:45:00Z">
              <w:tcPr>
                <w:tcW w:w="738" w:type="pct"/>
                <w:shd w:val="clear" w:color="auto" w:fill="auto"/>
              </w:tcPr>
            </w:tcPrChange>
          </w:tcPr>
          <w:p w:rsidR="00EB394E" w:rsidRPr="00133828" w:rsidRDefault="00EB394E" w:rsidP="00EB394E">
            <w:pPr>
              <w:jc w:val="center"/>
              <w:rPr>
                <w:rFonts w:ascii="Source Sans Pro" w:hAnsi="Source Sans Pro"/>
                <w:sz w:val="21"/>
                <w:szCs w:val="21"/>
                <w:rPrChange w:id="4218" w:author="Javier Quintana Pérez" w:date="2022-12-01T17:12:00Z">
                  <w:rPr/>
                </w:rPrChange>
              </w:rPr>
            </w:pPr>
          </w:p>
        </w:tc>
        <w:tc>
          <w:tcPr>
            <w:tcW w:w="674" w:type="pct"/>
            <w:shd w:val="clear" w:color="auto" w:fill="auto"/>
            <w:tcPrChange w:id="4219" w:author="Javier Quintana Pérez" w:date="2022-11-29T18:45:00Z">
              <w:tcPr>
                <w:tcW w:w="674" w:type="pct"/>
                <w:shd w:val="clear" w:color="auto" w:fill="auto"/>
              </w:tcPr>
            </w:tcPrChange>
          </w:tcPr>
          <w:p w:rsidR="00EB394E" w:rsidRPr="00133828" w:rsidRDefault="00EB394E" w:rsidP="00EB394E">
            <w:pPr>
              <w:jc w:val="center"/>
              <w:rPr>
                <w:rFonts w:ascii="Source Sans Pro" w:hAnsi="Source Sans Pro"/>
                <w:sz w:val="21"/>
                <w:szCs w:val="21"/>
                <w:rPrChange w:id="4220" w:author="Javier Quintana Pérez" w:date="2022-12-01T17:12:00Z">
                  <w:rPr/>
                </w:rPrChange>
              </w:rPr>
            </w:pPr>
          </w:p>
        </w:tc>
      </w:tr>
      <w:tr w:rsidR="00EB394E" w:rsidRPr="00133828" w:rsidTr="00F35EE5">
        <w:trPr>
          <w:jc w:val="center"/>
          <w:trPrChange w:id="4221" w:author="Javier Quintana Pérez" w:date="2022-11-29T18:45:00Z">
            <w:trPr>
              <w:jc w:val="center"/>
            </w:trPr>
          </w:trPrChange>
        </w:trPr>
        <w:tc>
          <w:tcPr>
            <w:tcW w:w="3589" w:type="pct"/>
            <w:tcBorders>
              <w:bottom w:val="single" w:sz="4" w:space="0" w:color="auto"/>
            </w:tcBorders>
            <w:shd w:val="clear" w:color="auto" w:fill="auto"/>
            <w:tcPrChange w:id="4222" w:author="Javier Quintana Pérez" w:date="2022-11-29T18:45: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4223" w:author="Javier Quintana Pérez" w:date="2022-12-01T17:12:00Z">
                  <w:rPr/>
                </w:rPrChange>
              </w:rPr>
            </w:pPr>
            <w:r w:rsidRPr="00D919CB">
              <w:rPr>
                <w:rFonts w:ascii="Source Sans Pro" w:hAnsi="Source Sans Pro"/>
                <w:sz w:val="21"/>
                <w:szCs w:val="21"/>
                <w:rPrChange w:id="4224" w:author="Javier Quintana Pérez" w:date="2022-12-01T17:12:00Z">
                  <w:rPr>
                    <w:color w:val="0000FF"/>
                    <w:u w:val="single"/>
                  </w:rPr>
                </w:rPrChange>
              </w:rPr>
              <w:t>¿Estos materiales metálicos son productos certificados?</w:t>
            </w:r>
          </w:p>
        </w:tc>
        <w:tc>
          <w:tcPr>
            <w:tcW w:w="738" w:type="pct"/>
            <w:shd w:val="clear" w:color="auto" w:fill="auto"/>
            <w:tcPrChange w:id="4225" w:author="Javier Quintana Pérez" w:date="2022-11-29T18:45:00Z">
              <w:tcPr>
                <w:tcW w:w="738" w:type="pct"/>
                <w:shd w:val="clear" w:color="auto" w:fill="auto"/>
              </w:tcPr>
            </w:tcPrChange>
          </w:tcPr>
          <w:p w:rsidR="00EB394E" w:rsidRPr="00133828" w:rsidRDefault="00EB394E" w:rsidP="00EB394E">
            <w:pPr>
              <w:jc w:val="center"/>
              <w:rPr>
                <w:rFonts w:ascii="Source Sans Pro" w:hAnsi="Source Sans Pro"/>
                <w:sz w:val="21"/>
                <w:szCs w:val="21"/>
                <w:rPrChange w:id="4226" w:author="Javier Quintana Pérez" w:date="2022-12-01T17:12:00Z">
                  <w:rPr/>
                </w:rPrChange>
              </w:rPr>
            </w:pPr>
          </w:p>
        </w:tc>
        <w:tc>
          <w:tcPr>
            <w:tcW w:w="674" w:type="pct"/>
            <w:shd w:val="clear" w:color="auto" w:fill="auto"/>
            <w:tcPrChange w:id="4227" w:author="Javier Quintana Pérez" w:date="2022-11-29T18:45:00Z">
              <w:tcPr>
                <w:tcW w:w="674" w:type="pct"/>
                <w:shd w:val="clear" w:color="auto" w:fill="auto"/>
              </w:tcPr>
            </w:tcPrChange>
          </w:tcPr>
          <w:p w:rsidR="00EB394E" w:rsidRPr="00133828" w:rsidRDefault="00EB394E" w:rsidP="00EB394E">
            <w:pPr>
              <w:jc w:val="center"/>
              <w:rPr>
                <w:rFonts w:ascii="Source Sans Pro" w:hAnsi="Source Sans Pro"/>
                <w:sz w:val="21"/>
                <w:szCs w:val="21"/>
                <w:rPrChange w:id="4228" w:author="Javier Quintana Pérez" w:date="2022-12-01T17:12:00Z">
                  <w:rPr/>
                </w:rPrChange>
              </w:rPr>
            </w:pPr>
          </w:p>
        </w:tc>
      </w:tr>
    </w:tbl>
    <w:p w:rsidR="00EB394E" w:rsidRPr="00133828" w:rsidRDefault="00EB394E" w:rsidP="00EB394E">
      <w:pPr>
        <w:pStyle w:val="Textoindependiente"/>
        <w:ind w:left="360"/>
        <w:rPr>
          <w:rFonts w:ascii="Source Sans Pro" w:hAnsi="Source Sans Pro"/>
          <w:i w:val="0"/>
          <w:sz w:val="21"/>
          <w:szCs w:val="21"/>
          <w:rPrChange w:id="4229" w:author="Javier Quintana Pérez" w:date="2022-12-01T17:12:00Z">
            <w:rPr>
              <w:rFonts w:ascii="NewsGotT" w:hAnsi="NewsGotT"/>
              <w:i w:val="0"/>
              <w:sz w:val="20"/>
            </w:rPr>
          </w:rPrChange>
        </w:rPr>
      </w:pPr>
    </w:p>
    <w:p w:rsidR="00EB394E" w:rsidRPr="00133828" w:rsidRDefault="00EB394E" w:rsidP="00EB394E">
      <w:pPr>
        <w:pStyle w:val="Textoindependiente"/>
        <w:ind w:left="360"/>
        <w:rPr>
          <w:rFonts w:ascii="Source Sans Pro" w:hAnsi="Source Sans Pro"/>
          <w:i w:val="0"/>
          <w:sz w:val="21"/>
          <w:szCs w:val="21"/>
          <w:rPrChange w:id="4230" w:author="Javier Quintana Pérez" w:date="2022-12-01T17:12:00Z">
            <w:rPr>
              <w:rFonts w:ascii="NewsGotT" w:hAnsi="NewsGotT"/>
              <w:i w:val="0"/>
              <w:sz w:val="20"/>
            </w:rPr>
          </w:rPrChange>
        </w:rPr>
      </w:pPr>
    </w:p>
    <w:p w:rsidR="00EB394E" w:rsidRPr="00133828" w:rsidRDefault="00D919CB" w:rsidP="00EB394E">
      <w:pPr>
        <w:numPr>
          <w:ilvl w:val="0"/>
          <w:numId w:val="11"/>
        </w:numPr>
        <w:ind w:left="567" w:hanging="425"/>
        <w:rPr>
          <w:rFonts w:ascii="Source Sans Pro" w:hAnsi="Source Sans Pro"/>
          <w:sz w:val="21"/>
          <w:szCs w:val="21"/>
          <w:rPrChange w:id="4231" w:author="Javier Quintana Pérez" w:date="2022-12-01T17:12:00Z">
            <w:rPr/>
          </w:rPrChange>
        </w:rPr>
      </w:pPr>
      <w:r w:rsidRPr="00D919CB">
        <w:rPr>
          <w:rFonts w:ascii="Source Sans Pro" w:hAnsi="Source Sans Pro"/>
          <w:sz w:val="21"/>
          <w:szCs w:val="21"/>
          <w:rPrChange w:id="4232" w:author="Javier Quintana Pérez" w:date="2022-12-01T17:12:00Z">
            <w:rPr>
              <w:color w:val="0000FF"/>
              <w:u w:val="single"/>
            </w:rPr>
          </w:rPrChange>
        </w:rPr>
        <w:t>En caso afirmativo ¿Cuál es el organismo certificador?</w:t>
      </w:r>
    </w:p>
    <w:p w:rsidR="00841B5A" w:rsidRPr="00133828" w:rsidRDefault="00841B5A" w:rsidP="00841B5A">
      <w:pPr>
        <w:ind w:left="567"/>
        <w:rPr>
          <w:rFonts w:ascii="Source Sans Pro" w:hAnsi="Source Sans Pro"/>
          <w:sz w:val="21"/>
          <w:szCs w:val="21"/>
          <w:rPrChange w:id="4233" w:author="Javier Quintana Pérez" w:date="2022-12-01T17:12: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841B5A">
        <w:trPr>
          <w:jc w:val="center"/>
        </w:trPr>
        <w:tc>
          <w:tcPr>
            <w:tcW w:w="5000" w:type="pct"/>
            <w:shd w:val="clear" w:color="auto" w:fill="auto"/>
          </w:tcPr>
          <w:p w:rsidR="00EB394E" w:rsidRPr="00133828" w:rsidRDefault="00EB394E" w:rsidP="00EB394E">
            <w:pPr>
              <w:pStyle w:val="Textoindependiente"/>
              <w:rPr>
                <w:rFonts w:ascii="Source Sans Pro" w:hAnsi="Source Sans Pro"/>
                <w:i w:val="0"/>
                <w:sz w:val="21"/>
                <w:szCs w:val="21"/>
                <w:rPrChange w:id="4234" w:author="Javier Quintana Pérez" w:date="2022-12-01T17:12:00Z">
                  <w:rPr>
                    <w:rFonts w:ascii="NewsGotT" w:hAnsi="NewsGotT"/>
                    <w:i w:val="0"/>
                    <w:sz w:val="20"/>
                  </w:rPr>
                </w:rPrChange>
              </w:rPr>
            </w:pPr>
          </w:p>
          <w:p w:rsidR="00EB394E" w:rsidRPr="00133828" w:rsidRDefault="00EB394E" w:rsidP="00EB394E">
            <w:pPr>
              <w:pStyle w:val="Textoindependiente"/>
              <w:rPr>
                <w:rFonts w:ascii="Source Sans Pro" w:hAnsi="Source Sans Pro"/>
                <w:i w:val="0"/>
                <w:sz w:val="21"/>
                <w:szCs w:val="21"/>
                <w:rPrChange w:id="4235" w:author="Javier Quintana Pérez" w:date="2022-12-01T17:12:00Z">
                  <w:rPr>
                    <w:rFonts w:ascii="NewsGotT" w:hAnsi="NewsGotT"/>
                    <w:i w:val="0"/>
                    <w:sz w:val="20"/>
                  </w:rPr>
                </w:rPrChange>
              </w:rPr>
            </w:pPr>
          </w:p>
          <w:p w:rsidR="00EB394E" w:rsidRPr="00133828" w:rsidRDefault="00EB394E" w:rsidP="00EB394E">
            <w:pPr>
              <w:pStyle w:val="Textoindependiente"/>
              <w:rPr>
                <w:rFonts w:ascii="Source Sans Pro" w:hAnsi="Source Sans Pro"/>
                <w:i w:val="0"/>
                <w:sz w:val="21"/>
                <w:szCs w:val="21"/>
                <w:rPrChange w:id="4236" w:author="Javier Quintana Pérez" w:date="2022-12-01T17:12:00Z">
                  <w:rPr>
                    <w:rFonts w:ascii="NewsGotT" w:hAnsi="NewsGotT"/>
                    <w:i w:val="0"/>
                    <w:sz w:val="20"/>
                  </w:rPr>
                </w:rPrChange>
              </w:rPr>
            </w:pPr>
          </w:p>
        </w:tc>
      </w:tr>
    </w:tbl>
    <w:p w:rsidR="00EB394E" w:rsidRPr="00133828" w:rsidDel="00922E6B" w:rsidRDefault="00EB394E" w:rsidP="00EB394E">
      <w:pPr>
        <w:pStyle w:val="Textoindependiente"/>
        <w:ind w:left="360"/>
        <w:rPr>
          <w:del w:id="4237" w:author="mjsierra" w:date="2022-07-29T10:20:00Z"/>
          <w:rFonts w:ascii="Source Sans Pro" w:hAnsi="Source Sans Pro"/>
          <w:i w:val="0"/>
          <w:sz w:val="21"/>
          <w:szCs w:val="21"/>
          <w:rPrChange w:id="4238" w:author="Javier Quintana Pérez" w:date="2022-12-01T17:12:00Z">
            <w:rPr>
              <w:del w:id="4239" w:author="mjsierra" w:date="2022-07-29T10:20:00Z"/>
              <w:rFonts w:ascii="NewsGotT" w:hAnsi="NewsGotT"/>
              <w:i w:val="0"/>
              <w:sz w:val="20"/>
            </w:rPr>
          </w:rPrChange>
        </w:rPr>
      </w:pPr>
    </w:p>
    <w:p w:rsidR="009F2B18" w:rsidRPr="00133828" w:rsidRDefault="00D919CB">
      <w:pPr>
        <w:tabs>
          <w:tab w:val="clear" w:pos="567"/>
        </w:tabs>
        <w:spacing w:line="240" w:lineRule="auto"/>
        <w:jc w:val="left"/>
        <w:rPr>
          <w:ins w:id="4240" w:author="Javier Quintana Pérez" w:date="2022-07-19T16:42:00Z"/>
          <w:rFonts w:ascii="Source Sans Pro" w:hAnsi="Source Sans Pro"/>
          <w:sz w:val="21"/>
          <w:szCs w:val="21"/>
          <w:rPrChange w:id="4241" w:author="Javier Quintana Pérez" w:date="2022-12-01T17:12:00Z">
            <w:rPr>
              <w:ins w:id="4242" w:author="Javier Quintana Pérez" w:date="2022-07-19T16:42:00Z"/>
              <w:rFonts w:ascii="Source Sans Pro" w:hAnsi="Source Sans Pro"/>
            </w:rPr>
          </w:rPrChange>
        </w:rPr>
      </w:pPr>
      <w:ins w:id="4243" w:author="Javier Quintana Pérez" w:date="2022-07-19T16:42:00Z">
        <w:del w:id="4244" w:author="mjsierra" w:date="2022-07-29T10:20:00Z">
          <w:r w:rsidRPr="00D919CB">
            <w:rPr>
              <w:rFonts w:ascii="Source Sans Pro" w:hAnsi="Source Sans Pro"/>
              <w:i/>
              <w:sz w:val="21"/>
              <w:szCs w:val="21"/>
              <w:rPrChange w:id="4245" w:author="Javier Quintana Pérez" w:date="2022-12-01T17:12:00Z">
                <w:rPr>
                  <w:rFonts w:ascii="Source Sans Pro" w:hAnsi="Source Sans Pro"/>
                  <w:i/>
                  <w:color w:val="0000FF"/>
                  <w:u w:val="single"/>
                </w:rPr>
              </w:rPrChange>
            </w:rPr>
            <w:br w:type="page"/>
          </w:r>
        </w:del>
      </w:ins>
    </w:p>
    <w:p w:rsidR="00EB394E" w:rsidRPr="00133828" w:rsidDel="00C65C5E" w:rsidRDefault="00EB394E" w:rsidP="00EB394E">
      <w:pPr>
        <w:pStyle w:val="Textoindependiente"/>
        <w:ind w:left="360"/>
        <w:rPr>
          <w:del w:id="4246" w:author="Javier Quintana Pérez" w:date="2022-09-30T10:13:00Z"/>
          <w:rFonts w:ascii="Source Sans Pro" w:hAnsi="Source Sans Pro"/>
          <w:i w:val="0"/>
          <w:sz w:val="21"/>
          <w:szCs w:val="21"/>
          <w:rPrChange w:id="4247" w:author="Javier Quintana Pérez" w:date="2022-12-01T17:12:00Z">
            <w:rPr>
              <w:del w:id="4248" w:author="Javier Quintana Pérez" w:date="2022-09-30T10:13:00Z"/>
              <w:rFonts w:ascii="NewsGotT" w:hAnsi="NewsGotT"/>
              <w:i w:val="0"/>
              <w:sz w:val="20"/>
            </w:rPr>
          </w:rPrChange>
        </w:rPr>
      </w:pPr>
    </w:p>
    <w:p w:rsidR="00EB394E" w:rsidRPr="00133828" w:rsidDel="00C65C5E" w:rsidRDefault="00D919CB">
      <w:pPr>
        <w:numPr>
          <w:ilvl w:val="0"/>
          <w:numId w:val="11"/>
        </w:numPr>
        <w:ind w:left="567" w:hanging="425"/>
        <w:rPr>
          <w:del w:id="4249" w:author="Javier Quintana Pérez" w:date="2022-09-30T10:13:00Z"/>
          <w:rFonts w:ascii="Source Sans Pro" w:hAnsi="Source Sans Pro"/>
          <w:sz w:val="21"/>
          <w:szCs w:val="21"/>
          <w:rPrChange w:id="4250" w:author="Javier Quintana Pérez" w:date="2022-12-01T17:12:00Z">
            <w:rPr>
              <w:del w:id="4251" w:author="Javier Quintana Pérez" w:date="2022-09-30T10:13:00Z"/>
            </w:rPr>
          </w:rPrChange>
        </w:rPr>
      </w:pPr>
      <w:moveFromRangeStart w:id="4252" w:author="mjsierra" w:date="2022-07-29T10:20:00Z" w:name="move109982451"/>
      <w:moveFrom w:id="4253" w:author="mjsierra" w:date="2022-07-29T10:20:00Z">
        <w:del w:id="4254" w:author="Javier Quintana Pérez" w:date="2022-09-30T10:13:00Z">
          <w:r w:rsidRPr="00D919CB">
            <w:rPr>
              <w:rFonts w:ascii="Source Sans Pro" w:hAnsi="Source Sans Pro"/>
              <w:sz w:val="21"/>
              <w:szCs w:val="21"/>
              <w:rPrChange w:id="4255" w:author="Javier Quintana Pérez" w:date="2022-12-01T17:12:00Z">
                <w:rPr>
                  <w:color w:val="0000FF"/>
                  <w:u w:val="single"/>
                </w:rPr>
              </w:rPrChange>
            </w:rPr>
            <w:delText xml:space="preserve">En el caso de fabricación de tubos de hormigón armado con camisa de chapa indicar el tipo de acero que constituye la chapa </w:delText>
          </w:r>
        </w:del>
      </w:moveFrom>
    </w:p>
    <w:p w:rsidR="00841B5A" w:rsidRPr="00133828" w:rsidDel="00C65C5E" w:rsidRDefault="00841B5A" w:rsidP="00841B5A">
      <w:pPr>
        <w:ind w:left="567"/>
        <w:rPr>
          <w:del w:id="4256" w:author="Javier Quintana Pérez" w:date="2022-09-30T10:13:00Z"/>
          <w:rFonts w:ascii="Source Sans Pro" w:hAnsi="Source Sans Pro"/>
          <w:sz w:val="21"/>
          <w:szCs w:val="21"/>
          <w:rPrChange w:id="4257" w:author="Javier Quintana Pérez" w:date="2022-12-01T17:12:00Z">
            <w:rPr>
              <w:del w:id="4258" w:author="Javier Quintana Pérez" w:date="2022-09-30T10:13: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Del="00C65C5E" w:rsidTr="00841B5A">
        <w:trPr>
          <w:jc w:val="center"/>
          <w:del w:id="4259" w:author="Javier Quintana Pérez" w:date="2022-09-30T10:13:00Z"/>
        </w:trPr>
        <w:tc>
          <w:tcPr>
            <w:tcW w:w="5000" w:type="pct"/>
            <w:shd w:val="clear" w:color="auto" w:fill="auto"/>
          </w:tcPr>
          <w:p w:rsidR="00EB394E" w:rsidRPr="00133828" w:rsidDel="00C65C5E" w:rsidRDefault="00EB394E" w:rsidP="00EB394E">
            <w:pPr>
              <w:pStyle w:val="Textoindependiente"/>
              <w:rPr>
                <w:del w:id="4260" w:author="Javier Quintana Pérez" w:date="2022-09-30T10:13:00Z"/>
                <w:rFonts w:ascii="Source Sans Pro" w:hAnsi="Source Sans Pro"/>
                <w:i w:val="0"/>
                <w:sz w:val="21"/>
                <w:szCs w:val="21"/>
                <w:rPrChange w:id="4261" w:author="Javier Quintana Pérez" w:date="2022-12-01T17:12:00Z">
                  <w:rPr>
                    <w:del w:id="4262" w:author="Javier Quintana Pérez" w:date="2022-09-30T10:13:00Z"/>
                    <w:rFonts w:ascii="NewsGotT" w:hAnsi="NewsGotT"/>
                    <w:i w:val="0"/>
                    <w:sz w:val="20"/>
                  </w:rPr>
                </w:rPrChange>
              </w:rPr>
            </w:pPr>
          </w:p>
          <w:p w:rsidR="00EB394E" w:rsidRPr="00133828" w:rsidDel="00C65C5E" w:rsidRDefault="00EB394E" w:rsidP="00EB394E">
            <w:pPr>
              <w:pStyle w:val="Textoindependiente"/>
              <w:rPr>
                <w:del w:id="4263" w:author="Javier Quintana Pérez" w:date="2022-09-30T10:13:00Z"/>
                <w:rFonts w:ascii="Source Sans Pro" w:hAnsi="Source Sans Pro"/>
                <w:i w:val="0"/>
                <w:sz w:val="21"/>
                <w:szCs w:val="21"/>
                <w:rPrChange w:id="4264" w:author="Javier Quintana Pérez" w:date="2022-12-01T17:12:00Z">
                  <w:rPr>
                    <w:del w:id="4265" w:author="Javier Quintana Pérez" w:date="2022-09-30T10:13:00Z"/>
                    <w:rFonts w:ascii="NewsGotT" w:hAnsi="NewsGotT"/>
                    <w:i w:val="0"/>
                    <w:sz w:val="20"/>
                  </w:rPr>
                </w:rPrChange>
              </w:rPr>
            </w:pPr>
          </w:p>
          <w:p w:rsidR="00EB394E" w:rsidRPr="00133828" w:rsidDel="00C65C5E" w:rsidRDefault="00EB394E" w:rsidP="00EB394E">
            <w:pPr>
              <w:pStyle w:val="Textoindependiente"/>
              <w:rPr>
                <w:del w:id="4266" w:author="Javier Quintana Pérez" w:date="2022-09-30T10:13:00Z"/>
                <w:rFonts w:ascii="Source Sans Pro" w:hAnsi="Source Sans Pro"/>
                <w:i w:val="0"/>
                <w:sz w:val="21"/>
                <w:szCs w:val="21"/>
                <w:rPrChange w:id="4267" w:author="Javier Quintana Pérez" w:date="2022-12-01T17:12:00Z">
                  <w:rPr>
                    <w:del w:id="4268" w:author="Javier Quintana Pérez" w:date="2022-09-30T10:13:00Z"/>
                    <w:rFonts w:ascii="NewsGotT" w:hAnsi="NewsGotT"/>
                    <w:i w:val="0"/>
                    <w:sz w:val="20"/>
                  </w:rPr>
                </w:rPrChange>
              </w:rPr>
            </w:pPr>
          </w:p>
        </w:tc>
      </w:tr>
    </w:tbl>
    <w:p w:rsidR="00EB394E" w:rsidRPr="00133828" w:rsidDel="00C65C5E" w:rsidRDefault="00EB394E" w:rsidP="00EB394E">
      <w:pPr>
        <w:pStyle w:val="Textoindependiente"/>
        <w:ind w:left="720"/>
        <w:rPr>
          <w:del w:id="4269" w:author="Javier Quintana Pérez" w:date="2022-09-30T10:13:00Z"/>
          <w:rFonts w:ascii="NewsGotT" w:hAnsi="NewsGotT"/>
          <w:i w:val="0"/>
          <w:sz w:val="21"/>
          <w:szCs w:val="21"/>
          <w:rPrChange w:id="4270" w:author="Javier Quintana Pérez" w:date="2022-12-01T17:12:00Z">
            <w:rPr>
              <w:del w:id="4271" w:author="Javier Quintana Pérez" w:date="2022-09-30T10:13:00Z"/>
              <w:rFonts w:ascii="NewsGotT" w:hAnsi="NewsGotT"/>
              <w:i w:val="0"/>
              <w:sz w:val="20"/>
            </w:rPr>
          </w:rPrChange>
        </w:rPr>
      </w:pPr>
    </w:p>
    <w:p w:rsidR="00EB394E" w:rsidRPr="00133828" w:rsidDel="00C65C5E" w:rsidRDefault="00D919CB" w:rsidP="00EB394E">
      <w:pPr>
        <w:pStyle w:val="Textoindependiente"/>
        <w:ind w:left="720"/>
        <w:rPr>
          <w:del w:id="4272" w:author="Javier Quintana Pérez" w:date="2022-09-30T10:13:00Z"/>
          <w:rFonts w:ascii="NewsGotT" w:hAnsi="NewsGotT"/>
          <w:i w:val="0"/>
          <w:sz w:val="21"/>
          <w:szCs w:val="21"/>
          <w:rPrChange w:id="4273" w:author="Javier Quintana Pérez" w:date="2022-12-01T17:12:00Z">
            <w:rPr>
              <w:del w:id="4274" w:author="Javier Quintana Pérez" w:date="2022-09-30T10:13:00Z"/>
              <w:rFonts w:ascii="NewsGotT" w:hAnsi="NewsGotT"/>
              <w:i w:val="0"/>
              <w:sz w:val="20"/>
            </w:rPr>
          </w:rPrChange>
        </w:rPr>
      </w:pPr>
      <w:moveFrom w:id="4275" w:author="mjsierra" w:date="2022-07-29T10:20:00Z">
        <w:del w:id="4276" w:author="Javier Quintana Pérez" w:date="2022-09-30T10:13:00Z">
          <w:r w:rsidRPr="00D919CB">
            <w:rPr>
              <w:sz w:val="21"/>
              <w:szCs w:val="21"/>
              <w:rPrChange w:id="4277" w:author="Javier Quintana Pérez" w:date="2022-12-01T17:12:00Z">
                <w:rPr>
                  <w:color w:val="0000FF"/>
                  <w:u w:val="single"/>
                </w:rPr>
              </w:rPrChange>
            </w:rPr>
            <w:tab/>
          </w:r>
          <w:r w:rsidRPr="00D919CB">
            <w:rPr>
              <w:sz w:val="21"/>
              <w:szCs w:val="21"/>
              <w:rPrChange w:id="4278" w:author="Javier Quintana Pérez" w:date="2022-12-01T17:12:00Z">
                <w:rPr>
                  <w:color w:val="0000FF"/>
                  <w:u w:val="single"/>
                </w:rPr>
              </w:rPrChange>
            </w:rPr>
            <w:tab/>
          </w:r>
        </w:del>
      </w:moveFrom>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133828" w:rsidDel="00C65C5E" w:rsidTr="00815FDA">
        <w:trPr>
          <w:jc w:val="center"/>
          <w:del w:id="4279" w:author="Javier Quintana Pérez" w:date="2022-09-30T10:13:00Z"/>
        </w:trPr>
        <w:tc>
          <w:tcPr>
            <w:tcW w:w="5000" w:type="pct"/>
          </w:tcPr>
          <w:p w:rsidR="00EB394E" w:rsidRPr="00133828" w:rsidDel="00C65C5E" w:rsidRDefault="00D919CB" w:rsidP="005F5483">
            <w:pPr>
              <w:rPr>
                <w:del w:id="4280" w:author="Javier Quintana Pérez" w:date="2022-09-30T10:13:00Z"/>
                <w:b/>
                <w:sz w:val="21"/>
                <w:szCs w:val="21"/>
                <w:rPrChange w:id="4281" w:author="Javier Quintana Pérez" w:date="2022-12-01T17:12:00Z">
                  <w:rPr>
                    <w:del w:id="4282" w:author="Javier Quintana Pérez" w:date="2022-09-30T10:13:00Z"/>
                    <w:b/>
                    <w:sz w:val="16"/>
                  </w:rPr>
                </w:rPrChange>
              </w:rPr>
            </w:pPr>
            <w:moveFrom w:id="4283" w:author="mjsierra" w:date="2022-07-29T10:20:00Z">
              <w:del w:id="4284" w:author="Javier Quintana Pérez" w:date="2022-09-30T10:13:00Z">
                <w:r w:rsidRPr="00D919CB">
                  <w:rPr>
                    <w:b/>
                    <w:sz w:val="21"/>
                    <w:szCs w:val="21"/>
                    <w:rPrChange w:id="4285" w:author="Javier Quintana Pérez" w:date="2022-12-01T17:12:00Z">
                      <w:rPr>
                        <w:b/>
                        <w:color w:val="0000FF"/>
                        <w:sz w:val="16"/>
                        <w:u w:val="single"/>
                      </w:rPr>
                    </w:rPrChange>
                  </w:rPr>
                  <w:delText>Adjuntar en el Anejo 4. Certificados de las características del material y de los albaranes de entrega</w:delText>
                </w:r>
              </w:del>
            </w:moveFrom>
          </w:p>
        </w:tc>
      </w:tr>
      <w:moveFromRangeEnd w:id="4252"/>
    </w:tbl>
    <w:p w:rsidR="00000000" w:rsidRDefault="00C3369D">
      <w:pPr>
        <w:rPr>
          <w:del w:id="4286" w:author="Javier Quintana Pérez" w:date="2022-05-09T17:37:00Z"/>
          <w:sz w:val="21"/>
          <w:szCs w:val="21"/>
          <w:rPrChange w:id="4287" w:author="Javier Quintana Pérez" w:date="2022-12-01T17:12:00Z">
            <w:rPr>
              <w:del w:id="4288" w:author="Javier Quintana Pérez" w:date="2022-05-09T17:37:00Z"/>
            </w:rPr>
          </w:rPrChange>
        </w:rPr>
        <w:pPrChange w:id="4289" w:author="mjsierra" w:date="2022-07-29T10:21:00Z">
          <w:pPr>
            <w:ind w:left="720"/>
          </w:pPr>
        </w:pPrChange>
      </w:pPr>
    </w:p>
    <w:p w:rsidR="00B23D5E" w:rsidRPr="00133828" w:rsidDel="00922E6B" w:rsidRDefault="00B23D5E">
      <w:pPr>
        <w:rPr>
          <w:ins w:id="4290" w:author="Javier Quintana Pérez" w:date="2022-07-19T16:42:00Z"/>
          <w:del w:id="4291" w:author="mjsierra" w:date="2022-07-29T10:21:00Z"/>
          <w:sz w:val="21"/>
          <w:szCs w:val="21"/>
          <w:rPrChange w:id="4292" w:author="Javier Quintana Pérez" w:date="2022-12-01T17:12:00Z">
            <w:rPr>
              <w:ins w:id="4293" w:author="Javier Quintana Pérez" w:date="2022-07-19T16:42:00Z"/>
              <w:del w:id="4294" w:author="mjsierra" w:date="2022-07-29T10:21:00Z"/>
            </w:rPr>
          </w:rPrChange>
        </w:rPr>
      </w:pPr>
    </w:p>
    <w:p w:rsidR="00EB394E" w:rsidRPr="00133828" w:rsidDel="00D41C9D" w:rsidRDefault="00EB394E">
      <w:pPr>
        <w:rPr>
          <w:del w:id="4295" w:author="Javier Quintana Pérez" w:date="2022-05-09T17:37:00Z"/>
          <w:sz w:val="21"/>
          <w:szCs w:val="21"/>
          <w:rPrChange w:id="4296" w:author="Javier Quintana Pérez" w:date="2022-12-01T17:12:00Z">
            <w:rPr>
              <w:del w:id="4297" w:author="Javier Quintana Pérez" w:date="2022-05-09T17:37:00Z"/>
            </w:rPr>
          </w:rPrChange>
        </w:rPr>
      </w:pPr>
    </w:p>
    <w:p w:rsidR="00000000" w:rsidRDefault="00D919CB">
      <w:pPr>
        <w:rPr>
          <w:ins w:id="4298" w:author="Javier Quintana Pérez" w:date="2022-05-11T16:23:00Z"/>
          <w:rFonts w:ascii="Source Sans Pro" w:hAnsi="Source Sans Pro"/>
          <w:b/>
          <w:sz w:val="21"/>
          <w:szCs w:val="21"/>
          <w:rPrChange w:id="4299" w:author="Javier Quintana Pérez" w:date="2022-12-01T17:12:00Z">
            <w:rPr>
              <w:ins w:id="4300" w:author="Javier Quintana Pérez" w:date="2022-05-11T16:23:00Z"/>
              <w:rFonts w:ascii="Source Sans Pro" w:hAnsi="Source Sans Pro"/>
              <w:b/>
            </w:rPr>
          </w:rPrChange>
        </w:rPr>
        <w:pPrChange w:id="4301" w:author="mjsierra" w:date="2022-07-29T10:21:00Z">
          <w:pPr>
            <w:numPr>
              <w:numId w:val="18"/>
            </w:numPr>
            <w:ind w:left="720" w:hanging="360"/>
          </w:pPr>
        </w:pPrChange>
      </w:pPr>
      <w:del w:id="4302" w:author="Javier Quintana Pérez" w:date="2022-05-11T16:23:00Z">
        <w:r w:rsidRPr="00D919CB">
          <w:rPr>
            <w:rFonts w:ascii="Source Sans Pro" w:hAnsi="Source Sans Pro"/>
            <w:b/>
            <w:sz w:val="21"/>
            <w:szCs w:val="21"/>
            <w:rPrChange w:id="4303" w:author="Javier Quintana Pérez" w:date="2022-12-01T17:12:00Z">
              <w:rPr>
                <w:b/>
                <w:color w:val="0000FF"/>
                <w:u w:val="single"/>
              </w:rPr>
            </w:rPrChange>
          </w:rPr>
          <w:delText>Almacenamiento</w:delText>
        </w:r>
      </w:del>
    </w:p>
    <w:p w:rsidR="00D46755" w:rsidRPr="00133828" w:rsidRDefault="00D919CB" w:rsidP="00315924">
      <w:pPr>
        <w:numPr>
          <w:ilvl w:val="0"/>
          <w:numId w:val="18"/>
        </w:numPr>
        <w:rPr>
          <w:ins w:id="4304" w:author="Javier Quintana Pérez" w:date="2022-05-11T16:23:00Z"/>
          <w:rFonts w:ascii="Source Sans Pro" w:hAnsi="Source Sans Pro"/>
          <w:b/>
          <w:sz w:val="21"/>
          <w:szCs w:val="21"/>
          <w:rPrChange w:id="4305" w:author="Javier Quintana Pérez" w:date="2022-12-01T17:12:00Z">
            <w:rPr>
              <w:ins w:id="4306" w:author="Javier Quintana Pérez" w:date="2022-05-11T16:23:00Z"/>
              <w:rFonts w:ascii="Source Sans Pro" w:hAnsi="Source Sans Pro"/>
              <w:b/>
            </w:rPr>
          </w:rPrChange>
        </w:rPr>
      </w:pPr>
      <w:ins w:id="4307" w:author="Javier Quintana Pérez" w:date="2022-05-11T16:23:00Z">
        <w:r w:rsidRPr="00D919CB">
          <w:rPr>
            <w:rFonts w:ascii="Source Sans Pro" w:hAnsi="Source Sans Pro"/>
            <w:b/>
            <w:sz w:val="21"/>
            <w:szCs w:val="21"/>
            <w:rPrChange w:id="4308" w:author="Javier Quintana Pérez" w:date="2022-12-01T17:12:00Z">
              <w:rPr>
                <w:rFonts w:ascii="Source Sans Pro" w:hAnsi="Source Sans Pro"/>
                <w:b/>
                <w:color w:val="0000FF"/>
                <w:u w:val="single"/>
              </w:rPr>
            </w:rPrChange>
          </w:rPr>
          <w:t>Almacenamiento</w:t>
        </w:r>
      </w:ins>
    </w:p>
    <w:p w:rsidR="00000000" w:rsidRDefault="00C3369D">
      <w:pPr>
        <w:rPr>
          <w:del w:id="4309" w:author="Javier Quintana Pérez" w:date="2022-07-19T16:42:00Z"/>
          <w:rFonts w:ascii="Source Sans Pro" w:hAnsi="Source Sans Pro"/>
          <w:b/>
          <w:sz w:val="21"/>
          <w:szCs w:val="21"/>
          <w:rPrChange w:id="4310" w:author="Javier Quintana Pérez" w:date="2022-12-01T17:12:00Z">
            <w:rPr>
              <w:del w:id="4311" w:author="Javier Quintana Pérez" w:date="2022-07-19T16:42:00Z"/>
              <w:b/>
            </w:rPr>
          </w:rPrChange>
        </w:rPr>
        <w:pPrChange w:id="4312" w:author="Javier Quintana Pérez" w:date="2022-05-11T16:23:00Z">
          <w:pPr>
            <w:numPr>
              <w:numId w:val="18"/>
            </w:numPr>
            <w:ind w:left="720" w:hanging="360"/>
          </w:pPr>
        </w:pPrChange>
      </w:pPr>
    </w:p>
    <w:p w:rsidR="00EB394E" w:rsidRPr="00133828" w:rsidRDefault="00D919CB" w:rsidP="00EB394E">
      <w:pPr>
        <w:pStyle w:val="Encabezado"/>
        <w:tabs>
          <w:tab w:val="clear" w:pos="4252"/>
          <w:tab w:val="clear" w:pos="8504"/>
        </w:tabs>
        <w:rPr>
          <w:rFonts w:ascii="Source Sans Pro" w:hAnsi="Source Sans Pro"/>
          <w:sz w:val="21"/>
          <w:szCs w:val="21"/>
          <w:rPrChange w:id="4313" w:author="Javier Quintana Pérez" w:date="2022-12-01T17:12:00Z">
            <w:rPr/>
          </w:rPrChange>
        </w:rPr>
      </w:pPr>
      <w:r w:rsidRPr="00D919CB">
        <w:rPr>
          <w:rFonts w:ascii="Source Sans Pro" w:hAnsi="Source Sans Pro"/>
          <w:sz w:val="21"/>
          <w:szCs w:val="21"/>
          <w:rPrChange w:id="4314" w:author="Javier Quintana Pérez" w:date="2022-12-01T17:12:00Z">
            <w:rPr>
              <w:color w:val="0000FF"/>
              <w:u w:val="single"/>
            </w:rPr>
          </w:rPrChange>
        </w:rPr>
        <w:t xml:space="preserve">                                                                                             </w:t>
      </w:r>
      <w:r w:rsidRPr="00D919CB">
        <w:rPr>
          <w:rFonts w:ascii="Source Sans Pro" w:hAnsi="Source Sans Pro"/>
          <w:sz w:val="21"/>
          <w:szCs w:val="21"/>
          <w:rPrChange w:id="4315" w:author="Javier Quintana Pérez" w:date="2022-12-01T17:12:00Z">
            <w:rPr>
              <w:color w:val="0000FF"/>
              <w:u w:val="single"/>
            </w:rPr>
          </w:rPrChange>
        </w:rPr>
        <w:tab/>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4316" w:author="Javier Quintana Pérez" w:date="2022-05-11T15:58: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4317">
          <w:tblGrid>
            <w:gridCol w:w="6665"/>
            <w:gridCol w:w="1371"/>
            <w:gridCol w:w="1250"/>
          </w:tblGrid>
        </w:tblGridChange>
      </w:tblGrid>
      <w:tr w:rsidR="00EB394E" w:rsidRPr="00133828" w:rsidTr="00526014">
        <w:trPr>
          <w:trHeight w:val="82"/>
          <w:jc w:val="center"/>
          <w:trPrChange w:id="4318" w:author="Javier Quintana Pérez" w:date="2022-05-11T15:58:00Z">
            <w:trPr>
              <w:trHeight w:val="82"/>
              <w:jc w:val="center"/>
            </w:trPr>
          </w:trPrChange>
        </w:trPr>
        <w:tc>
          <w:tcPr>
            <w:tcW w:w="3589" w:type="pct"/>
            <w:tcBorders>
              <w:top w:val="nil"/>
              <w:left w:val="nil"/>
            </w:tcBorders>
            <w:shd w:val="clear" w:color="auto" w:fill="auto"/>
            <w:tcPrChange w:id="4319" w:author="Javier Quintana Pérez" w:date="2022-05-11T15:58:00Z">
              <w:tcPr>
                <w:tcW w:w="3589" w:type="pct"/>
                <w:shd w:val="clear" w:color="auto" w:fill="auto"/>
              </w:tcPr>
            </w:tcPrChange>
          </w:tcPr>
          <w:p w:rsidR="00EB394E" w:rsidRPr="00133828" w:rsidRDefault="00EB394E" w:rsidP="00EB394E">
            <w:pPr>
              <w:rPr>
                <w:rFonts w:ascii="Source Sans Pro" w:hAnsi="Source Sans Pro"/>
                <w:sz w:val="21"/>
                <w:szCs w:val="21"/>
                <w:rPrChange w:id="4320" w:author="Javier Quintana Pérez" w:date="2022-12-01T17:12:00Z">
                  <w:rPr/>
                </w:rPrChange>
              </w:rPr>
            </w:pPr>
          </w:p>
        </w:tc>
        <w:tc>
          <w:tcPr>
            <w:tcW w:w="705" w:type="pct"/>
            <w:shd w:val="clear" w:color="auto" w:fill="auto"/>
            <w:tcPrChange w:id="4321" w:author="Javier Quintana Pérez" w:date="2022-05-11T15:58:00Z">
              <w:tcPr>
                <w:tcW w:w="738" w:type="pct"/>
                <w:shd w:val="clear" w:color="auto" w:fill="auto"/>
              </w:tcPr>
            </w:tcPrChange>
          </w:tcPr>
          <w:p w:rsidR="00EB394E" w:rsidRPr="00133828" w:rsidRDefault="00D919CB" w:rsidP="00EB394E">
            <w:pPr>
              <w:jc w:val="center"/>
              <w:rPr>
                <w:rFonts w:ascii="Source Sans Pro" w:hAnsi="Source Sans Pro"/>
                <w:sz w:val="21"/>
                <w:szCs w:val="21"/>
                <w:rPrChange w:id="4322" w:author="Javier Quintana Pérez" w:date="2022-12-01T17:12:00Z">
                  <w:rPr/>
                </w:rPrChange>
              </w:rPr>
            </w:pPr>
            <w:r w:rsidRPr="00D919CB">
              <w:rPr>
                <w:rFonts w:ascii="Source Sans Pro" w:hAnsi="Source Sans Pro"/>
                <w:sz w:val="21"/>
                <w:szCs w:val="21"/>
                <w:rPrChange w:id="4323" w:author="Javier Quintana Pérez" w:date="2022-12-01T17:12:00Z">
                  <w:rPr>
                    <w:color w:val="0000FF"/>
                    <w:u w:val="single"/>
                  </w:rPr>
                </w:rPrChange>
              </w:rPr>
              <w:t>SI</w:t>
            </w:r>
          </w:p>
        </w:tc>
        <w:tc>
          <w:tcPr>
            <w:tcW w:w="706" w:type="pct"/>
            <w:shd w:val="clear" w:color="auto" w:fill="auto"/>
            <w:tcPrChange w:id="4324" w:author="Javier Quintana Pérez" w:date="2022-05-11T15:58:00Z">
              <w:tcPr>
                <w:tcW w:w="674" w:type="pct"/>
                <w:shd w:val="clear" w:color="auto" w:fill="auto"/>
              </w:tcPr>
            </w:tcPrChange>
          </w:tcPr>
          <w:p w:rsidR="00EB394E" w:rsidRPr="00133828" w:rsidRDefault="00D919CB" w:rsidP="00EB394E">
            <w:pPr>
              <w:jc w:val="center"/>
              <w:rPr>
                <w:rFonts w:ascii="Source Sans Pro" w:hAnsi="Source Sans Pro"/>
                <w:sz w:val="21"/>
                <w:szCs w:val="21"/>
                <w:rPrChange w:id="4325" w:author="Javier Quintana Pérez" w:date="2022-12-01T17:12:00Z">
                  <w:rPr/>
                </w:rPrChange>
              </w:rPr>
            </w:pPr>
            <w:r w:rsidRPr="00D919CB">
              <w:rPr>
                <w:rFonts w:ascii="Source Sans Pro" w:hAnsi="Source Sans Pro"/>
                <w:sz w:val="21"/>
                <w:szCs w:val="21"/>
                <w:rPrChange w:id="4326" w:author="Javier Quintana Pérez" w:date="2022-12-01T17:12:00Z">
                  <w:rPr>
                    <w:color w:val="0000FF"/>
                    <w:u w:val="single"/>
                  </w:rPr>
                </w:rPrChange>
              </w:rPr>
              <w:t>NO</w:t>
            </w:r>
          </w:p>
        </w:tc>
      </w:tr>
      <w:tr w:rsidR="00EB394E" w:rsidRPr="00133828" w:rsidTr="00526014">
        <w:trPr>
          <w:jc w:val="center"/>
          <w:trPrChange w:id="4327" w:author="Javier Quintana Pérez" w:date="2022-05-11T15:58:00Z">
            <w:trPr>
              <w:jc w:val="center"/>
            </w:trPr>
          </w:trPrChange>
        </w:trPr>
        <w:tc>
          <w:tcPr>
            <w:tcW w:w="3589" w:type="pct"/>
            <w:shd w:val="clear" w:color="auto" w:fill="auto"/>
            <w:tcPrChange w:id="4328" w:author="Javier Quintana Pérez" w:date="2022-05-11T15:58: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4329" w:author="Javier Quintana Pérez" w:date="2022-12-01T17:12:00Z">
                  <w:rPr/>
                </w:rPrChange>
              </w:rPr>
            </w:pPr>
            <w:r w:rsidRPr="00D919CB">
              <w:rPr>
                <w:rFonts w:ascii="Source Sans Pro" w:hAnsi="Source Sans Pro"/>
                <w:sz w:val="21"/>
                <w:szCs w:val="21"/>
                <w:rPrChange w:id="4330" w:author="Javier Quintana Pérez" w:date="2022-12-01T17:12:00Z">
                  <w:rPr>
                    <w:color w:val="0000FF"/>
                    <w:u w:val="single"/>
                  </w:rPr>
                </w:rPrChange>
              </w:rPr>
              <w:t>¿Se acopian estos elementos por tipos y clases?</w:t>
            </w:r>
          </w:p>
        </w:tc>
        <w:tc>
          <w:tcPr>
            <w:tcW w:w="705" w:type="pct"/>
            <w:shd w:val="clear" w:color="auto" w:fill="auto"/>
            <w:tcPrChange w:id="4331" w:author="Javier Quintana Pérez" w:date="2022-05-11T15:58:00Z">
              <w:tcPr>
                <w:tcW w:w="738" w:type="pct"/>
                <w:shd w:val="clear" w:color="auto" w:fill="auto"/>
              </w:tcPr>
            </w:tcPrChange>
          </w:tcPr>
          <w:p w:rsidR="00EB394E" w:rsidRPr="00133828" w:rsidRDefault="00EB394E" w:rsidP="00EB394E">
            <w:pPr>
              <w:jc w:val="center"/>
              <w:rPr>
                <w:rFonts w:ascii="Source Sans Pro" w:hAnsi="Source Sans Pro"/>
                <w:sz w:val="21"/>
                <w:szCs w:val="21"/>
                <w:rPrChange w:id="4332" w:author="Javier Quintana Pérez" w:date="2022-12-01T17:12:00Z">
                  <w:rPr/>
                </w:rPrChange>
              </w:rPr>
            </w:pPr>
          </w:p>
        </w:tc>
        <w:tc>
          <w:tcPr>
            <w:tcW w:w="706" w:type="pct"/>
            <w:shd w:val="clear" w:color="auto" w:fill="auto"/>
            <w:tcPrChange w:id="4333" w:author="Javier Quintana Pérez" w:date="2022-05-11T15:58:00Z">
              <w:tcPr>
                <w:tcW w:w="674" w:type="pct"/>
                <w:shd w:val="clear" w:color="auto" w:fill="auto"/>
              </w:tcPr>
            </w:tcPrChange>
          </w:tcPr>
          <w:p w:rsidR="00EB394E" w:rsidRPr="00133828" w:rsidRDefault="00EB394E" w:rsidP="00EB394E">
            <w:pPr>
              <w:jc w:val="center"/>
              <w:rPr>
                <w:rFonts w:ascii="Source Sans Pro" w:hAnsi="Source Sans Pro"/>
                <w:sz w:val="21"/>
                <w:szCs w:val="21"/>
                <w:rPrChange w:id="4334" w:author="Javier Quintana Pérez" w:date="2022-12-01T17:12:00Z">
                  <w:rPr/>
                </w:rPrChange>
              </w:rPr>
            </w:pPr>
          </w:p>
        </w:tc>
      </w:tr>
      <w:tr w:rsidR="00EB394E" w:rsidRPr="00133828" w:rsidTr="009F2B18">
        <w:trPr>
          <w:jc w:val="center"/>
          <w:trPrChange w:id="4335" w:author="Javier Quintana Pérez" w:date="2022-07-19T16:42:00Z">
            <w:trPr>
              <w:jc w:val="center"/>
            </w:trPr>
          </w:trPrChange>
        </w:trPr>
        <w:tc>
          <w:tcPr>
            <w:tcW w:w="3589" w:type="pct"/>
            <w:shd w:val="clear" w:color="auto" w:fill="auto"/>
            <w:tcPrChange w:id="4336" w:author="Javier Quintana Pérez" w:date="2022-07-19T16:42: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4337" w:author="Javier Quintana Pérez" w:date="2022-12-01T17:12:00Z">
                  <w:rPr/>
                </w:rPrChange>
              </w:rPr>
            </w:pPr>
            <w:r w:rsidRPr="00D919CB">
              <w:rPr>
                <w:rFonts w:ascii="Source Sans Pro" w:hAnsi="Source Sans Pro"/>
                <w:sz w:val="21"/>
                <w:szCs w:val="21"/>
                <w:rPrChange w:id="4338" w:author="Javier Quintana Pérez" w:date="2022-12-01T17:12:00Z">
                  <w:rPr>
                    <w:color w:val="0000FF"/>
                    <w:u w:val="single"/>
                  </w:rPr>
                </w:rPrChange>
              </w:rPr>
              <w:t>¿Están libres de abolladuras, fisuras o deformaciones?</w:t>
            </w:r>
          </w:p>
        </w:tc>
        <w:tc>
          <w:tcPr>
            <w:tcW w:w="705" w:type="pct"/>
            <w:tcBorders>
              <w:bottom w:val="single" w:sz="4" w:space="0" w:color="auto"/>
            </w:tcBorders>
            <w:shd w:val="clear" w:color="auto" w:fill="auto"/>
            <w:tcPrChange w:id="4339" w:author="Javier Quintana Pérez" w:date="2022-07-19T16:42:00Z">
              <w:tcPr>
                <w:tcW w:w="738" w:type="pct"/>
                <w:shd w:val="clear" w:color="auto" w:fill="auto"/>
              </w:tcPr>
            </w:tcPrChange>
          </w:tcPr>
          <w:p w:rsidR="00EB394E" w:rsidRPr="00133828" w:rsidRDefault="00EB394E" w:rsidP="00EB394E">
            <w:pPr>
              <w:jc w:val="center"/>
              <w:rPr>
                <w:rFonts w:ascii="Source Sans Pro" w:hAnsi="Source Sans Pro"/>
                <w:sz w:val="21"/>
                <w:szCs w:val="21"/>
                <w:rPrChange w:id="4340" w:author="Javier Quintana Pérez" w:date="2022-12-01T17:12:00Z">
                  <w:rPr/>
                </w:rPrChange>
              </w:rPr>
            </w:pPr>
          </w:p>
        </w:tc>
        <w:tc>
          <w:tcPr>
            <w:tcW w:w="706" w:type="pct"/>
            <w:tcBorders>
              <w:bottom w:val="single" w:sz="4" w:space="0" w:color="auto"/>
            </w:tcBorders>
            <w:shd w:val="clear" w:color="auto" w:fill="auto"/>
            <w:tcPrChange w:id="4341" w:author="Javier Quintana Pérez" w:date="2022-07-19T16:42:00Z">
              <w:tcPr>
                <w:tcW w:w="674" w:type="pct"/>
                <w:shd w:val="clear" w:color="auto" w:fill="auto"/>
              </w:tcPr>
            </w:tcPrChange>
          </w:tcPr>
          <w:p w:rsidR="00EB394E" w:rsidRPr="00133828" w:rsidRDefault="00EB394E" w:rsidP="00EB394E">
            <w:pPr>
              <w:jc w:val="center"/>
              <w:rPr>
                <w:rFonts w:ascii="Source Sans Pro" w:hAnsi="Source Sans Pro"/>
                <w:sz w:val="21"/>
                <w:szCs w:val="21"/>
                <w:rPrChange w:id="4342" w:author="Javier Quintana Pérez" w:date="2022-12-01T17:12:00Z">
                  <w:rPr/>
                </w:rPrChange>
              </w:rPr>
            </w:pPr>
          </w:p>
        </w:tc>
      </w:tr>
      <w:tr w:rsidR="00EB394E" w:rsidRPr="00133828" w:rsidTr="009F2B18">
        <w:trPr>
          <w:jc w:val="center"/>
          <w:trPrChange w:id="4343" w:author="Javier Quintana Pérez" w:date="2022-07-19T16:42:00Z">
            <w:trPr>
              <w:jc w:val="center"/>
            </w:trPr>
          </w:trPrChange>
        </w:trPr>
        <w:tc>
          <w:tcPr>
            <w:tcW w:w="3589" w:type="pct"/>
            <w:shd w:val="clear" w:color="auto" w:fill="auto"/>
            <w:tcPrChange w:id="4344" w:author="Javier Quintana Pérez" w:date="2022-07-19T16:42: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4345" w:author="Javier Quintana Pérez" w:date="2022-12-01T17:12:00Z">
                  <w:rPr/>
                </w:rPrChange>
              </w:rPr>
            </w:pPr>
            <w:r w:rsidRPr="00D919CB">
              <w:rPr>
                <w:rFonts w:ascii="Source Sans Pro" w:hAnsi="Source Sans Pro"/>
                <w:sz w:val="21"/>
                <w:szCs w:val="21"/>
                <w:rPrChange w:id="4346" w:author="Javier Quintana Pérez" w:date="2022-12-01T17:12:00Z">
                  <w:rPr>
                    <w:color w:val="0000FF"/>
                    <w:u w:val="single"/>
                  </w:rPr>
                </w:rPrChange>
              </w:rPr>
              <w:t>En el momento de su utilización ¿presentan elementos extraños u óxido excesivo que perjudiquen su conservación o adherencia?</w:t>
            </w:r>
          </w:p>
        </w:tc>
        <w:tc>
          <w:tcPr>
            <w:tcW w:w="705" w:type="pct"/>
            <w:tcBorders>
              <w:bottom w:val="single" w:sz="4" w:space="0" w:color="auto"/>
            </w:tcBorders>
            <w:shd w:val="clear" w:color="auto" w:fill="auto"/>
            <w:tcPrChange w:id="4347" w:author="Javier Quintana Pérez" w:date="2022-07-19T16:42:00Z">
              <w:tcPr>
                <w:tcW w:w="738" w:type="pct"/>
                <w:shd w:val="clear" w:color="auto" w:fill="auto"/>
              </w:tcPr>
            </w:tcPrChange>
          </w:tcPr>
          <w:p w:rsidR="00EB394E" w:rsidRPr="00133828" w:rsidRDefault="00EB394E" w:rsidP="00EB394E">
            <w:pPr>
              <w:jc w:val="center"/>
              <w:rPr>
                <w:rFonts w:ascii="Source Sans Pro" w:hAnsi="Source Sans Pro"/>
                <w:sz w:val="21"/>
                <w:szCs w:val="21"/>
                <w:rPrChange w:id="4348" w:author="Javier Quintana Pérez" w:date="2022-12-01T17:12:00Z">
                  <w:rPr/>
                </w:rPrChange>
              </w:rPr>
            </w:pPr>
          </w:p>
        </w:tc>
        <w:tc>
          <w:tcPr>
            <w:tcW w:w="706" w:type="pct"/>
            <w:tcBorders>
              <w:bottom w:val="single" w:sz="4" w:space="0" w:color="auto"/>
            </w:tcBorders>
            <w:shd w:val="clear" w:color="auto" w:fill="auto"/>
            <w:tcPrChange w:id="4349" w:author="Javier Quintana Pérez" w:date="2022-07-19T16:42:00Z">
              <w:tcPr>
                <w:tcW w:w="674" w:type="pct"/>
                <w:shd w:val="clear" w:color="auto" w:fill="auto"/>
              </w:tcPr>
            </w:tcPrChange>
          </w:tcPr>
          <w:p w:rsidR="00EB394E" w:rsidRPr="00133828" w:rsidRDefault="00EB394E" w:rsidP="00EB394E">
            <w:pPr>
              <w:jc w:val="center"/>
              <w:rPr>
                <w:rFonts w:ascii="Source Sans Pro" w:hAnsi="Source Sans Pro"/>
                <w:sz w:val="21"/>
                <w:szCs w:val="21"/>
                <w:rPrChange w:id="4350" w:author="Javier Quintana Pérez" w:date="2022-12-01T17:12:00Z">
                  <w:rPr/>
                </w:rPrChange>
              </w:rPr>
            </w:pPr>
          </w:p>
        </w:tc>
      </w:tr>
    </w:tbl>
    <w:p w:rsidR="00E90780" w:rsidRPr="00133828" w:rsidRDefault="00E90780" w:rsidP="00EB394E">
      <w:pPr>
        <w:pStyle w:val="Encabezado"/>
        <w:tabs>
          <w:tab w:val="clear" w:pos="4252"/>
          <w:tab w:val="clear" w:pos="8504"/>
        </w:tabs>
        <w:rPr>
          <w:rFonts w:ascii="Source Sans Pro" w:hAnsi="Source Sans Pro"/>
          <w:sz w:val="21"/>
          <w:szCs w:val="21"/>
          <w:rPrChange w:id="4351" w:author="Javier Quintana Pérez" w:date="2022-12-01T17:12:00Z">
            <w:rPr/>
          </w:rPrChange>
        </w:rPr>
      </w:pPr>
    </w:p>
    <w:p w:rsidR="00EB394E" w:rsidRPr="00D41C9D" w:rsidRDefault="00EB394E" w:rsidP="00EB394E">
      <w:pPr>
        <w:pStyle w:val="Textoindependiente"/>
        <w:ind w:left="360"/>
        <w:rPr>
          <w:rFonts w:ascii="Source Sans Pro" w:hAnsi="Source Sans Pro"/>
          <w:i w:val="0"/>
          <w:color w:val="000000"/>
          <w:sz w:val="20"/>
          <w:rPrChange w:id="4352" w:author="Javier Quintana Pérez" w:date="2022-05-09T17:37:00Z">
            <w:rPr>
              <w:rFonts w:ascii="NewsGotT" w:hAnsi="NewsGotT"/>
              <w:i w:val="0"/>
              <w:color w:val="000000"/>
              <w:sz w:val="20"/>
            </w:rPr>
          </w:rPrChange>
        </w:rPr>
      </w:pPr>
    </w:p>
    <w:p w:rsidR="00EB394E" w:rsidRPr="00D41C9D" w:rsidRDefault="00D919CB" w:rsidP="00EB394E">
      <w:pPr>
        <w:numPr>
          <w:ilvl w:val="0"/>
          <w:numId w:val="11"/>
        </w:numPr>
        <w:ind w:left="567" w:hanging="425"/>
        <w:rPr>
          <w:rFonts w:ascii="Source Sans Pro" w:hAnsi="Source Sans Pro"/>
          <w:rPrChange w:id="4353" w:author="Javier Quintana Pérez" w:date="2022-05-09T17:37:00Z">
            <w:rPr/>
          </w:rPrChange>
        </w:rPr>
      </w:pPr>
      <w:r w:rsidRPr="00D919CB">
        <w:rPr>
          <w:rFonts w:ascii="Source Sans Pro" w:hAnsi="Source Sans Pro"/>
          <w:rPrChange w:id="4354" w:author="Javier Quintana Pérez" w:date="2022-05-09T17:37:00Z">
            <w:rPr>
              <w:color w:val="0000FF"/>
              <w:u w:val="single"/>
            </w:rPr>
          </w:rPrChange>
        </w:rPr>
        <w:t>En caso de presentar alguna de las anomalías indicadas u otras no indicadas, detallarlas a continuación.</w:t>
      </w:r>
    </w:p>
    <w:p w:rsidR="00841B5A" w:rsidRPr="00D41C9D" w:rsidRDefault="00841B5A" w:rsidP="00841B5A">
      <w:pPr>
        <w:ind w:left="567"/>
        <w:rPr>
          <w:rFonts w:ascii="Source Sans Pro" w:hAnsi="Source Sans Pro"/>
          <w:rPrChange w:id="4355" w:author="Javier Quintana Pérez" w:date="2022-05-09T17:37: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D41C9D" w:rsidTr="00841B5A">
        <w:trPr>
          <w:jc w:val="center"/>
        </w:trPr>
        <w:tc>
          <w:tcPr>
            <w:tcW w:w="5000" w:type="pct"/>
            <w:shd w:val="clear" w:color="auto" w:fill="auto"/>
          </w:tcPr>
          <w:p w:rsidR="00EB394E" w:rsidRPr="00D41C9D" w:rsidRDefault="00EB394E" w:rsidP="00EB394E">
            <w:pPr>
              <w:pStyle w:val="Encabezado"/>
              <w:tabs>
                <w:tab w:val="clear" w:pos="4252"/>
                <w:tab w:val="clear" w:pos="8504"/>
              </w:tabs>
              <w:rPr>
                <w:rFonts w:ascii="Source Sans Pro" w:hAnsi="Source Sans Pro"/>
                <w:rPrChange w:id="4356" w:author="Javier Quintana Pérez" w:date="2022-05-09T17:37:00Z">
                  <w:rPr/>
                </w:rPrChange>
              </w:rPr>
            </w:pPr>
          </w:p>
          <w:p w:rsidR="00EB394E" w:rsidRPr="00D41C9D" w:rsidRDefault="00EB394E" w:rsidP="00EB394E">
            <w:pPr>
              <w:pStyle w:val="Encabezado"/>
              <w:tabs>
                <w:tab w:val="clear" w:pos="4252"/>
                <w:tab w:val="clear" w:pos="8504"/>
              </w:tabs>
              <w:rPr>
                <w:rFonts w:ascii="Source Sans Pro" w:hAnsi="Source Sans Pro"/>
                <w:rPrChange w:id="4357" w:author="Javier Quintana Pérez" w:date="2022-05-09T17:37:00Z">
                  <w:rPr/>
                </w:rPrChange>
              </w:rPr>
            </w:pPr>
          </w:p>
          <w:p w:rsidR="00EB394E" w:rsidRPr="00D41C9D" w:rsidRDefault="00EB394E" w:rsidP="00EB394E">
            <w:pPr>
              <w:pStyle w:val="Encabezado"/>
              <w:tabs>
                <w:tab w:val="clear" w:pos="4252"/>
                <w:tab w:val="clear" w:pos="8504"/>
              </w:tabs>
              <w:rPr>
                <w:rFonts w:ascii="Source Sans Pro" w:hAnsi="Source Sans Pro"/>
                <w:rPrChange w:id="4358" w:author="Javier Quintana Pérez" w:date="2022-05-09T17:37:00Z">
                  <w:rPr/>
                </w:rPrChange>
              </w:rPr>
            </w:pPr>
          </w:p>
        </w:tc>
      </w:tr>
    </w:tbl>
    <w:p w:rsidR="00EB394E" w:rsidRPr="00D41C9D" w:rsidDel="00BC20FA" w:rsidRDefault="00EB394E" w:rsidP="00EB394E">
      <w:pPr>
        <w:pStyle w:val="Encabezado"/>
        <w:tabs>
          <w:tab w:val="clear" w:pos="4252"/>
          <w:tab w:val="clear" w:pos="8504"/>
        </w:tabs>
        <w:rPr>
          <w:del w:id="4359" w:author="Javier Quintana Pérez" w:date="2022-11-13T20:04:00Z"/>
          <w:rFonts w:ascii="Source Sans Pro" w:hAnsi="Source Sans Pro"/>
          <w:rPrChange w:id="4360" w:author="Javier Quintana Pérez" w:date="2022-05-09T17:37:00Z">
            <w:rPr>
              <w:del w:id="4361" w:author="Javier Quintana Pérez" w:date="2022-11-13T20:04:00Z"/>
            </w:rPr>
          </w:rPrChange>
        </w:rPr>
      </w:pPr>
    </w:p>
    <w:p w:rsidR="00E22199" w:rsidRDefault="00E22199">
      <w:pPr>
        <w:tabs>
          <w:tab w:val="clear" w:pos="567"/>
        </w:tabs>
        <w:spacing w:line="240" w:lineRule="auto"/>
        <w:jc w:val="left"/>
        <w:rPr>
          <w:ins w:id="4362" w:author="Javier Quintana Pérez" w:date="2022-10-18T16:44:00Z"/>
          <w:rFonts w:ascii="Source Sans Pro" w:hAnsi="Source Sans Pro"/>
        </w:rPr>
      </w:pPr>
    </w:p>
    <w:p w:rsidR="00000000" w:rsidRDefault="00D919CB">
      <w:pPr>
        <w:ind w:left="792" w:hanging="432"/>
        <w:rPr>
          <w:del w:id="4363" w:author="Javier Quintana Pérez" w:date="2022-10-18T16:44:00Z"/>
          <w:rFonts w:ascii="Source Sans Pro" w:hAnsi="Source Sans Pro"/>
          <w:sz w:val="24"/>
          <w:szCs w:val="24"/>
          <w:rPrChange w:id="4364" w:author="Javier Quintana Pérez" w:date="2022-12-21T15:44:00Z">
            <w:rPr>
              <w:del w:id="4365" w:author="Javier Quintana Pérez" w:date="2022-10-18T16:44:00Z"/>
            </w:rPr>
          </w:rPrChange>
        </w:rPr>
        <w:pPrChange w:id="4366" w:author="Javier Quintana Pérez" w:date="2022-11-29T18:42:00Z">
          <w:pPr/>
        </w:pPrChange>
      </w:pPr>
      <w:bookmarkStart w:id="4367" w:name="_Toc122537339"/>
      <w:ins w:id="4368" w:author="Javier Quintana Pérez" w:date="2022-11-13T19:25:00Z">
        <w:r w:rsidRPr="00D919CB">
          <w:rPr>
            <w:rFonts w:ascii="Source Sans Pro" w:hAnsi="Source Sans Pro"/>
            <w:sz w:val="24"/>
            <w:szCs w:val="24"/>
            <w:rPrChange w:id="4369" w:author="Javier Quintana Pérez" w:date="2022-12-21T15:44:00Z">
              <w:rPr>
                <w:rFonts w:ascii="Source Sans Pro" w:hAnsi="Source Sans Pro"/>
                <w:color w:val="0000FF"/>
                <w:u w:val="single"/>
              </w:rPr>
            </w:rPrChange>
          </w:rPr>
          <w:t>6.2</w:t>
        </w:r>
        <w:bookmarkEnd w:id="4367"/>
        <w:r w:rsidRPr="00D919CB">
          <w:rPr>
            <w:rFonts w:ascii="Source Sans Pro" w:hAnsi="Source Sans Pro"/>
            <w:sz w:val="24"/>
            <w:szCs w:val="24"/>
            <w:rPrChange w:id="4370" w:author="Javier Quintana Pérez" w:date="2022-12-21T15:44:00Z">
              <w:rPr>
                <w:rFonts w:ascii="Source Sans Pro" w:hAnsi="Source Sans Pro"/>
                <w:color w:val="0000FF"/>
                <w:u w:val="single"/>
              </w:rPr>
            </w:rPrChange>
          </w:rPr>
          <w:tab/>
        </w:r>
      </w:ins>
    </w:p>
    <w:p w:rsidR="00000000" w:rsidRDefault="00D919CB">
      <w:pPr>
        <w:pStyle w:val="Nivel2"/>
        <w:ind w:left="792" w:hanging="432"/>
        <w:rPr>
          <w:rFonts w:ascii="Source Sans Pro" w:hAnsi="Source Sans Pro"/>
          <w:sz w:val="24"/>
          <w:szCs w:val="24"/>
          <w:rPrChange w:id="4371" w:author="Javier Quintana Pérez" w:date="2022-12-21T15:44:00Z">
            <w:rPr/>
          </w:rPrChange>
        </w:rPr>
        <w:pPrChange w:id="4372" w:author="Javier Quintana Pérez" w:date="2022-11-29T18:42:00Z">
          <w:pPr>
            <w:pStyle w:val="Nivel2"/>
          </w:pPr>
        </w:pPrChange>
      </w:pPr>
      <w:del w:id="4373" w:author="Javier Quintana Pérez" w:date="2022-05-11T16:23:00Z">
        <w:r w:rsidRPr="00D919CB">
          <w:rPr>
            <w:rFonts w:ascii="Source Sans Pro" w:hAnsi="Source Sans Pro"/>
            <w:sz w:val="24"/>
            <w:szCs w:val="24"/>
            <w:rPrChange w:id="4374" w:author="Javier Quintana Pérez" w:date="2022-12-21T15:44:00Z">
              <w:rPr>
                <w:color w:val="0000FF"/>
                <w:u w:val="single"/>
              </w:rPr>
            </w:rPrChange>
          </w:rPr>
          <w:delText xml:space="preserve"> </w:delText>
        </w:r>
      </w:del>
      <w:bookmarkStart w:id="4375" w:name="_Toc519770314"/>
      <w:bookmarkStart w:id="4376" w:name="_Toc519770726"/>
      <w:bookmarkStart w:id="4377" w:name="_Toc519770747"/>
      <w:bookmarkStart w:id="4378" w:name="_Toc519771901"/>
      <w:bookmarkStart w:id="4379" w:name="_Toc520122130"/>
      <w:bookmarkStart w:id="4380" w:name="_Toc520134275"/>
      <w:bookmarkStart w:id="4381" w:name="_Toc520134592"/>
      <w:bookmarkStart w:id="4382" w:name="_Toc520135870"/>
      <w:bookmarkStart w:id="4383" w:name="_Toc520136292"/>
      <w:bookmarkStart w:id="4384" w:name="_Toc529041546"/>
      <w:bookmarkStart w:id="4385" w:name="_Toc529270464"/>
      <w:bookmarkStart w:id="4386" w:name="_Toc532372534"/>
      <w:bookmarkStart w:id="4387" w:name="_Toc532373492"/>
      <w:bookmarkStart w:id="4388" w:name="_Toc532373998"/>
      <w:bookmarkStart w:id="4389" w:name="_Toc122537340"/>
      <w:r w:rsidRPr="00D919CB">
        <w:rPr>
          <w:rFonts w:ascii="Source Sans Pro" w:hAnsi="Source Sans Pro"/>
          <w:sz w:val="24"/>
          <w:szCs w:val="24"/>
          <w:rPrChange w:id="4390" w:author="Javier Quintana Pérez" w:date="2022-12-21T15:44:00Z">
            <w:rPr>
              <w:color w:val="0000FF"/>
              <w:u w:val="single"/>
            </w:rPr>
          </w:rPrChange>
        </w:rPr>
        <w:t>ELEMENTOS AUXILIARES Y/O ACCESORIOS</w:t>
      </w:r>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p>
    <w:p w:rsidR="00EB394E" w:rsidRPr="00D41C9D" w:rsidRDefault="00EB394E" w:rsidP="00EB394E">
      <w:pPr>
        <w:rPr>
          <w:rFonts w:ascii="Source Sans Pro" w:hAnsi="Source Sans Pro"/>
          <w:rPrChange w:id="4391" w:author="Javier Quintana Pérez" w:date="2022-05-09T17:37: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spacing w:line="240" w:lineRule="auto"/>
              <w:rPr>
                <w:rFonts w:ascii="Source Sans Pro" w:hAnsi="Source Sans Pro"/>
                <w:sz w:val="16"/>
                <w:rPrChange w:id="4392" w:author="Javier Quintana Pérez" w:date="2022-05-09T17:37:00Z">
                  <w:rPr>
                    <w:sz w:val="16"/>
                  </w:rPr>
                </w:rPrChange>
              </w:rPr>
              <w:pPrChange w:id="4393" w:author="Javier Quintana Pérez" w:date="2022-07-19T16:41:00Z">
                <w:pPr/>
              </w:pPrChange>
            </w:pPr>
            <w:r w:rsidRPr="00D919CB">
              <w:rPr>
                <w:rFonts w:ascii="Source Sans Pro" w:hAnsi="Source Sans Pro"/>
                <w:sz w:val="16"/>
                <w:rPrChange w:id="4394" w:author="Javier Quintana Pérez" w:date="2022-05-09T17:37:00Z">
                  <w:rPr>
                    <w:color w:val="0000FF"/>
                    <w:sz w:val="16"/>
                    <w:u w:val="single"/>
                  </w:rPr>
                </w:rPrChange>
              </w:rPr>
              <w:t xml:space="preserve">Se incluyen este punto, el resto de los </w:t>
            </w:r>
            <w:del w:id="4395" w:author="mjsierra" w:date="2022-07-29T10:21:00Z">
              <w:r w:rsidRPr="00D919CB">
                <w:rPr>
                  <w:rFonts w:ascii="Source Sans Pro" w:hAnsi="Source Sans Pro"/>
                  <w:sz w:val="16"/>
                  <w:rPrChange w:id="4396" w:author="Javier Quintana Pérez" w:date="2022-05-09T17:37:00Z">
                    <w:rPr>
                      <w:color w:val="0000FF"/>
                      <w:sz w:val="16"/>
                      <w:u w:val="single"/>
                    </w:rPr>
                  </w:rPrChange>
                </w:rPr>
                <w:delText xml:space="preserve">materiales </w:delText>
              </w:r>
            </w:del>
            <w:ins w:id="4397" w:author="mjsierra" w:date="2022-07-29T10:21:00Z">
              <w:r w:rsidR="00922E6B">
                <w:rPr>
                  <w:rFonts w:ascii="Source Sans Pro" w:hAnsi="Source Sans Pro"/>
                  <w:sz w:val="16"/>
                </w:rPr>
                <w:t>elementos</w:t>
              </w:r>
              <w:r w:rsidRPr="00D919CB">
                <w:rPr>
                  <w:rFonts w:ascii="Source Sans Pro" w:hAnsi="Source Sans Pro"/>
                  <w:sz w:val="16"/>
                  <w:rPrChange w:id="4398" w:author="Javier Quintana Pérez" w:date="2022-05-09T17:37:00Z">
                    <w:rPr>
                      <w:color w:val="0000FF"/>
                      <w:sz w:val="16"/>
                      <w:u w:val="single"/>
                    </w:rPr>
                  </w:rPrChange>
                </w:rPr>
                <w:t xml:space="preserve"> </w:t>
              </w:r>
            </w:ins>
            <w:r w:rsidRPr="00D919CB">
              <w:rPr>
                <w:rFonts w:ascii="Source Sans Pro" w:hAnsi="Source Sans Pro"/>
                <w:sz w:val="16"/>
                <w:rPrChange w:id="4399" w:author="Javier Quintana Pérez" w:date="2022-05-09T17:37:00Z">
                  <w:rPr>
                    <w:color w:val="0000FF"/>
                    <w:sz w:val="16"/>
                    <w:u w:val="single"/>
                  </w:rPr>
                </w:rPrChange>
              </w:rPr>
              <w:t>que se utilicen en la fabricación o uso de la pieza prefabricada para la obra y se aporten en la planta de prefabricados como pueden ser: separadores, juntas elásticas, pinturas etc.</w:t>
            </w:r>
          </w:p>
          <w:p w:rsidR="00000000" w:rsidRDefault="00D919CB">
            <w:pPr>
              <w:spacing w:line="240" w:lineRule="auto"/>
              <w:rPr>
                <w:rFonts w:ascii="Source Sans Pro" w:hAnsi="Source Sans Pro"/>
                <w:sz w:val="16"/>
                <w:rPrChange w:id="4400" w:author="Javier Quintana Pérez" w:date="2022-05-09T17:37:00Z">
                  <w:rPr>
                    <w:sz w:val="16"/>
                  </w:rPr>
                </w:rPrChange>
              </w:rPr>
              <w:pPrChange w:id="4401" w:author="Javier Quintana Pérez" w:date="2022-07-19T16:41:00Z">
                <w:pPr/>
              </w:pPrChange>
            </w:pPr>
            <w:r w:rsidRPr="00D919CB">
              <w:rPr>
                <w:rFonts w:ascii="Source Sans Pro" w:hAnsi="Source Sans Pro"/>
                <w:sz w:val="16"/>
                <w:rPrChange w:id="4402" w:author="Javier Quintana Pérez" w:date="2022-05-09T17:37:00Z">
                  <w:rPr>
                    <w:color w:val="0000FF"/>
                    <w:sz w:val="16"/>
                    <w:u w:val="single"/>
                  </w:rPr>
                </w:rPrChange>
              </w:rPr>
              <w:t>Estos elementos, normalmente estarán sujetos a normativas generales (normas UNE,</w:t>
            </w:r>
            <w:ins w:id="4403" w:author="Javier Quintana Pérez" w:date="2022-07-19T16:42:00Z">
              <w:r w:rsidR="00B77F0D">
                <w:rPr>
                  <w:rFonts w:ascii="Source Sans Pro" w:hAnsi="Source Sans Pro"/>
                  <w:sz w:val="16"/>
                </w:rPr>
                <w:t xml:space="preserve"> </w:t>
              </w:r>
            </w:ins>
            <w:ins w:id="4404" w:author="Javier Quintana Pérez" w:date="2022-07-19T16:43:00Z">
              <w:r w:rsidR="00B77F0D">
                <w:rPr>
                  <w:rFonts w:ascii="Source Sans Pro" w:hAnsi="Source Sans Pro"/>
                  <w:sz w:val="16"/>
                </w:rPr>
                <w:t>UNE-EN,</w:t>
              </w:r>
            </w:ins>
            <w:r w:rsidRPr="00D919CB">
              <w:rPr>
                <w:rFonts w:ascii="Source Sans Pro" w:hAnsi="Source Sans Pro"/>
                <w:sz w:val="16"/>
                <w:rPrChange w:id="4405" w:author="Javier Quintana Pérez" w:date="2022-05-09T17:37:00Z">
                  <w:rPr>
                    <w:color w:val="0000FF"/>
                    <w:sz w:val="16"/>
                    <w:u w:val="single"/>
                  </w:rPr>
                </w:rPrChange>
              </w:rPr>
              <w:t xml:space="preserve"> pliegos generales) </w:t>
            </w:r>
            <w:del w:id="4406" w:author="Javier Quintana Pérez" w:date="2022-05-09T11:01:00Z">
              <w:r w:rsidRPr="00D919CB">
                <w:rPr>
                  <w:rFonts w:ascii="Source Sans Pro" w:hAnsi="Source Sans Pro"/>
                  <w:sz w:val="16"/>
                  <w:rPrChange w:id="4407" w:author="Javier Quintana Pérez" w:date="2022-05-09T17:37:00Z">
                    <w:rPr>
                      <w:color w:val="0000FF"/>
                      <w:sz w:val="16"/>
                      <w:u w:val="single"/>
                    </w:rPr>
                  </w:rPrChange>
                </w:rPr>
                <w:delText>ó</w:delText>
              </w:r>
            </w:del>
            <w:ins w:id="4408" w:author="Javier Quintana Pérez" w:date="2022-05-09T11:01:00Z">
              <w:r w:rsidRPr="00D919CB">
                <w:rPr>
                  <w:rFonts w:ascii="Source Sans Pro" w:hAnsi="Source Sans Pro"/>
                  <w:sz w:val="16"/>
                  <w:rPrChange w:id="4409" w:author="Javier Quintana Pérez" w:date="2022-05-09T17:37:00Z">
                    <w:rPr>
                      <w:color w:val="0000FF"/>
                      <w:sz w:val="16"/>
                      <w:u w:val="single"/>
                    </w:rPr>
                  </w:rPrChange>
                </w:rPr>
                <w:t>o</w:t>
              </w:r>
            </w:ins>
            <w:r w:rsidRPr="00D919CB">
              <w:rPr>
                <w:rFonts w:ascii="Source Sans Pro" w:hAnsi="Source Sans Pro"/>
                <w:sz w:val="16"/>
                <w:rPrChange w:id="4410" w:author="Javier Quintana Pérez" w:date="2022-05-09T17:37:00Z">
                  <w:rPr>
                    <w:color w:val="0000FF"/>
                    <w:sz w:val="16"/>
                    <w:u w:val="single"/>
                  </w:rPr>
                </w:rPrChange>
              </w:rPr>
              <w:t xml:space="preserve"> al pliego de prescripciones técnicas particulares de la obra.</w:t>
            </w:r>
          </w:p>
        </w:tc>
      </w:tr>
    </w:tbl>
    <w:p w:rsidR="00EB394E" w:rsidDel="00060C89" w:rsidRDefault="00EB394E" w:rsidP="00EB394E">
      <w:pPr>
        <w:rPr>
          <w:del w:id="4411" w:author="mjsierra" w:date="2022-07-12T12:16:00Z"/>
          <w:rFonts w:ascii="Source Sans Pro" w:hAnsi="Source Sans Pro"/>
        </w:rPr>
      </w:pPr>
    </w:p>
    <w:p w:rsidR="00CF77D4" w:rsidRDefault="00CF77D4">
      <w:pPr>
        <w:tabs>
          <w:tab w:val="clear" w:pos="567"/>
        </w:tabs>
        <w:spacing w:line="240" w:lineRule="auto"/>
        <w:jc w:val="left"/>
        <w:rPr>
          <w:ins w:id="4412" w:author="Javier Quintana Pérez" w:date="2022-07-19T16:43:00Z"/>
          <w:rFonts w:ascii="Source Sans Pro" w:hAnsi="Source Sans Pro"/>
        </w:rPr>
      </w:pPr>
    </w:p>
    <w:p w:rsidR="00EB394E" w:rsidRPr="00133828" w:rsidDel="00060C89" w:rsidRDefault="00EB394E" w:rsidP="00EB394E">
      <w:pPr>
        <w:rPr>
          <w:del w:id="4413" w:author="Javier Quintana Pérez" w:date="2022-07-19T16:43:00Z"/>
          <w:rFonts w:ascii="Source Sans Pro" w:hAnsi="Source Sans Pro"/>
          <w:b/>
          <w:sz w:val="21"/>
          <w:szCs w:val="21"/>
          <w:rPrChange w:id="4414" w:author="Javier Quintana Pérez" w:date="2022-12-01T17:12:00Z">
            <w:rPr>
              <w:del w:id="4415" w:author="Javier Quintana Pérez" w:date="2022-07-19T16:43:00Z"/>
            </w:rPr>
          </w:rPrChange>
        </w:rPr>
      </w:pPr>
    </w:p>
    <w:p w:rsidR="00EB394E" w:rsidRPr="00133828" w:rsidRDefault="00D919CB" w:rsidP="00315924">
      <w:pPr>
        <w:numPr>
          <w:ilvl w:val="0"/>
          <w:numId w:val="20"/>
        </w:numPr>
        <w:rPr>
          <w:rFonts w:ascii="Source Sans Pro" w:hAnsi="Source Sans Pro"/>
          <w:b/>
          <w:sz w:val="21"/>
          <w:szCs w:val="21"/>
          <w:rPrChange w:id="4416" w:author="Javier Quintana Pérez" w:date="2022-12-01T17:12:00Z">
            <w:rPr>
              <w:b/>
            </w:rPr>
          </w:rPrChange>
        </w:rPr>
      </w:pPr>
      <w:r w:rsidRPr="00D919CB">
        <w:rPr>
          <w:rFonts w:ascii="Source Sans Pro" w:hAnsi="Source Sans Pro"/>
          <w:b/>
          <w:sz w:val="21"/>
          <w:szCs w:val="21"/>
          <w:rPrChange w:id="4417" w:author="Javier Quintana Pérez" w:date="2022-12-01T17:12:00Z">
            <w:rPr>
              <w:b/>
              <w:color w:val="0000FF"/>
              <w:u w:val="single"/>
            </w:rPr>
          </w:rPrChange>
        </w:rPr>
        <w:t>Identificación</w:t>
      </w:r>
      <w:ins w:id="4418" w:author="Javier Quintana Pérez" w:date="2022-11-13T19:25:00Z">
        <w:r w:rsidRPr="00D919CB">
          <w:rPr>
            <w:rFonts w:ascii="Source Sans Pro" w:hAnsi="Source Sans Pro"/>
            <w:b/>
            <w:sz w:val="21"/>
            <w:szCs w:val="21"/>
            <w:rPrChange w:id="4419" w:author="Javier Quintana Pérez" w:date="2022-12-01T17:12:00Z">
              <w:rPr>
                <w:rFonts w:ascii="Source Sans Pro" w:hAnsi="Source Sans Pro"/>
                <w:b/>
                <w:color w:val="0000FF"/>
                <w:u w:val="single"/>
              </w:rPr>
            </w:rPrChange>
          </w:rPr>
          <w:t xml:space="preserve"> de los elementos auxiliares y/o accesorios</w:t>
        </w:r>
      </w:ins>
    </w:p>
    <w:p w:rsidR="00EB394E" w:rsidRPr="00133828" w:rsidRDefault="00EB394E" w:rsidP="00EB394E">
      <w:pPr>
        <w:rPr>
          <w:rFonts w:ascii="Source Sans Pro" w:hAnsi="Source Sans Pro"/>
          <w:sz w:val="21"/>
          <w:szCs w:val="21"/>
          <w:rPrChange w:id="4420" w:author="Javier Quintana Pérez" w:date="2022-12-01T17:12:00Z">
            <w:rPr/>
          </w:rPrChange>
        </w:rPr>
      </w:pPr>
    </w:p>
    <w:p w:rsidR="00EB394E" w:rsidRPr="00133828" w:rsidRDefault="00D919CB" w:rsidP="00EB394E">
      <w:pPr>
        <w:numPr>
          <w:ilvl w:val="0"/>
          <w:numId w:val="11"/>
        </w:numPr>
        <w:ind w:left="567" w:hanging="425"/>
        <w:rPr>
          <w:rFonts w:ascii="Source Sans Pro" w:hAnsi="Source Sans Pro"/>
          <w:sz w:val="21"/>
          <w:szCs w:val="21"/>
          <w:rPrChange w:id="4421" w:author="Javier Quintana Pérez" w:date="2022-12-01T17:12:00Z">
            <w:rPr/>
          </w:rPrChange>
        </w:rPr>
      </w:pPr>
      <w:r w:rsidRPr="00D919CB">
        <w:rPr>
          <w:rFonts w:ascii="Source Sans Pro" w:hAnsi="Source Sans Pro"/>
          <w:sz w:val="21"/>
          <w:szCs w:val="21"/>
          <w:rPrChange w:id="4422" w:author="Javier Quintana Pérez" w:date="2022-12-01T17:12:00Z">
            <w:rPr>
              <w:color w:val="0000FF"/>
              <w:u w:val="single"/>
            </w:rPr>
          </w:rPrChange>
        </w:rPr>
        <w:t>Indicar a continuación lo más detalladamente posible (utilizando de base el proyecto de obra), los materiales auxiliares y los accesorios que se utilicen en la fabricación o uso de las piezas prefabricadas, y se aporten en la planta de prefabricados para la obra.</w:t>
      </w:r>
    </w:p>
    <w:p w:rsidR="00841B5A" w:rsidRPr="00133828" w:rsidRDefault="00841B5A" w:rsidP="00841B5A">
      <w:pPr>
        <w:ind w:left="567"/>
        <w:rPr>
          <w:rFonts w:ascii="Source Sans Pro" w:hAnsi="Source Sans Pro"/>
          <w:sz w:val="21"/>
          <w:szCs w:val="21"/>
          <w:rPrChange w:id="4423" w:author="Javier Quintana Pérez" w:date="2022-12-01T17:12: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841B5A">
        <w:trPr>
          <w:jc w:val="center"/>
        </w:trPr>
        <w:tc>
          <w:tcPr>
            <w:tcW w:w="5000" w:type="pct"/>
            <w:shd w:val="clear" w:color="auto" w:fill="auto"/>
          </w:tcPr>
          <w:p w:rsidR="00EB394E" w:rsidRPr="00133828" w:rsidRDefault="00EB394E" w:rsidP="00EB394E">
            <w:pPr>
              <w:rPr>
                <w:rFonts w:ascii="Source Sans Pro" w:hAnsi="Source Sans Pro"/>
                <w:sz w:val="21"/>
                <w:szCs w:val="21"/>
                <w:rPrChange w:id="4424" w:author="Javier Quintana Pérez" w:date="2022-12-01T17:12:00Z">
                  <w:rPr/>
                </w:rPrChange>
              </w:rPr>
            </w:pPr>
          </w:p>
          <w:p w:rsidR="00EB394E" w:rsidRPr="00133828" w:rsidRDefault="00EB394E" w:rsidP="00EB394E">
            <w:pPr>
              <w:rPr>
                <w:rFonts w:ascii="Source Sans Pro" w:hAnsi="Source Sans Pro"/>
                <w:sz w:val="21"/>
                <w:szCs w:val="21"/>
                <w:rPrChange w:id="4425" w:author="Javier Quintana Pérez" w:date="2022-12-01T17:12:00Z">
                  <w:rPr/>
                </w:rPrChange>
              </w:rPr>
            </w:pPr>
          </w:p>
          <w:p w:rsidR="00EB394E" w:rsidRPr="00133828" w:rsidRDefault="00EB394E" w:rsidP="00EB394E">
            <w:pPr>
              <w:rPr>
                <w:rFonts w:ascii="Source Sans Pro" w:hAnsi="Source Sans Pro"/>
                <w:sz w:val="21"/>
                <w:szCs w:val="21"/>
                <w:rPrChange w:id="4426" w:author="Javier Quintana Pérez" w:date="2022-12-01T17:12:00Z">
                  <w:rPr/>
                </w:rPrChange>
              </w:rPr>
            </w:pPr>
          </w:p>
        </w:tc>
      </w:tr>
    </w:tbl>
    <w:p w:rsidR="00EB394E" w:rsidRPr="00133828" w:rsidRDefault="00EB394E" w:rsidP="00EB394E">
      <w:pPr>
        <w:rPr>
          <w:sz w:val="21"/>
          <w:szCs w:val="21"/>
          <w:rPrChange w:id="4427" w:author="Javier Quintana Pérez" w:date="2022-12-01T17:12:00Z">
            <w:rPr/>
          </w:rPrChange>
        </w:rPr>
      </w:pPr>
    </w:p>
    <w:p w:rsidR="00EB394E" w:rsidRPr="00133828" w:rsidRDefault="00EB394E" w:rsidP="00EB394E">
      <w:pPr>
        <w:rPr>
          <w:sz w:val="21"/>
          <w:szCs w:val="21"/>
          <w:rPrChange w:id="4428" w:author="Javier Quintana Pérez" w:date="2022-12-01T17:12:00Z">
            <w:rPr/>
          </w:rPrChange>
        </w:rPr>
      </w:pPr>
    </w:p>
    <w:p w:rsidR="00EB394E" w:rsidRPr="00133828" w:rsidRDefault="00D919CB" w:rsidP="00EB394E">
      <w:pPr>
        <w:numPr>
          <w:ilvl w:val="0"/>
          <w:numId w:val="11"/>
        </w:numPr>
        <w:ind w:left="567" w:hanging="425"/>
        <w:rPr>
          <w:rFonts w:ascii="Source Sans Pro" w:hAnsi="Source Sans Pro"/>
          <w:b/>
          <w:sz w:val="21"/>
          <w:szCs w:val="21"/>
          <w:rPrChange w:id="4429" w:author="Javier Quintana Pérez" w:date="2022-12-01T17:12:00Z">
            <w:rPr>
              <w:b/>
              <w:sz w:val="24"/>
            </w:rPr>
          </w:rPrChange>
        </w:rPr>
      </w:pPr>
      <w:r w:rsidRPr="00D919CB">
        <w:rPr>
          <w:rFonts w:ascii="Source Sans Pro" w:hAnsi="Source Sans Pro"/>
          <w:sz w:val="21"/>
          <w:szCs w:val="21"/>
          <w:rPrChange w:id="4430" w:author="Javier Quintana Pérez" w:date="2022-12-01T17:12:00Z">
            <w:rPr>
              <w:color w:val="0000FF"/>
              <w:u w:val="single"/>
            </w:rPr>
          </w:rPrChange>
        </w:rPr>
        <w:t xml:space="preserve">En </w:t>
      </w:r>
      <w:ins w:id="4431" w:author="mjsierra" w:date="2022-07-29T09:29:00Z">
        <w:r w:rsidRPr="00D919CB">
          <w:rPr>
            <w:rFonts w:ascii="Source Sans Pro" w:hAnsi="Source Sans Pro"/>
            <w:sz w:val="21"/>
            <w:szCs w:val="21"/>
            <w:rPrChange w:id="4432" w:author="Javier Quintana Pérez" w:date="2022-12-01T17:12:00Z">
              <w:rPr>
                <w:rFonts w:ascii="Source Sans Pro" w:hAnsi="Source Sans Pro"/>
                <w:color w:val="FF0000"/>
                <w:u w:val="single"/>
              </w:rPr>
            </w:rPrChange>
          </w:rPr>
          <w:t xml:space="preserve">el </w:t>
        </w:r>
      </w:ins>
      <w:r w:rsidRPr="00D919CB">
        <w:rPr>
          <w:rFonts w:ascii="Source Sans Pro" w:hAnsi="Source Sans Pro"/>
          <w:sz w:val="21"/>
          <w:szCs w:val="21"/>
          <w:rPrChange w:id="4433" w:author="Javier Quintana Pérez" w:date="2022-12-01T17:12:00Z">
            <w:rPr>
              <w:color w:val="0000FF"/>
              <w:u w:val="single"/>
            </w:rPr>
          </w:rPrChange>
        </w:rPr>
        <w:t>caso especial de los separadores</w:t>
      </w:r>
    </w:p>
    <w:p w:rsidR="00841B5A" w:rsidRPr="00D41C9D" w:rsidRDefault="00841B5A" w:rsidP="00841B5A">
      <w:pPr>
        <w:ind w:left="567"/>
        <w:rPr>
          <w:rFonts w:ascii="Source Sans Pro" w:hAnsi="Source Sans Pro"/>
          <w:b/>
          <w:sz w:val="24"/>
          <w:rPrChange w:id="4434" w:author="Javier Quintana Pérez" w:date="2022-05-09T17:37:00Z">
            <w:rPr>
              <w:b/>
              <w:sz w:val="24"/>
            </w:rPr>
          </w:rPrChange>
        </w:rPr>
      </w:pP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Change w:id="4435" w:author="Javier Quintana Pérez" w:date="2022-11-29T18:45: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PrChange>
      </w:tblPr>
      <w:tblGrid>
        <w:gridCol w:w="9210"/>
        <w:tblGridChange w:id="4436">
          <w:tblGrid>
            <w:gridCol w:w="9210"/>
          </w:tblGrid>
        </w:tblGridChange>
      </w:tblGrid>
      <w:tr w:rsidR="00EB394E" w:rsidRPr="00D41C9D" w:rsidTr="00F35EE5">
        <w:trPr>
          <w:jc w:val="center"/>
          <w:trPrChange w:id="4437" w:author="Javier Quintana Pérez" w:date="2022-11-29T18:45:00Z">
            <w:trPr>
              <w:jc w:val="center"/>
            </w:trPr>
          </w:trPrChange>
        </w:trPr>
        <w:tc>
          <w:tcPr>
            <w:tcW w:w="5000" w:type="pct"/>
            <w:tcPrChange w:id="4438" w:author="Javier Quintana Pérez" w:date="2022-11-29T18:45:00Z">
              <w:tcPr>
                <w:tcW w:w="5000" w:type="pct"/>
              </w:tcPr>
            </w:tcPrChange>
          </w:tcPr>
          <w:p w:rsidR="00000000" w:rsidRDefault="00D919CB">
            <w:pPr>
              <w:spacing w:line="240" w:lineRule="auto"/>
              <w:rPr>
                <w:ins w:id="4439" w:author="Javier Quintana Pérez" w:date="2022-01-24T12:47:00Z"/>
                <w:del w:id="4440" w:author="mjsierra" w:date="2022-07-29T10:22:00Z"/>
                <w:rFonts w:ascii="Source Sans Pro" w:hAnsi="Source Sans Pro"/>
                <w:i/>
                <w:strike/>
                <w:sz w:val="16"/>
                <w:u w:val="single"/>
                <w:rPrChange w:id="4441" w:author="Javier Quintana Pérez" w:date="2022-05-09T17:37:00Z">
                  <w:rPr>
                    <w:ins w:id="4442" w:author="Javier Quintana Pérez" w:date="2022-01-24T12:47:00Z"/>
                    <w:del w:id="4443" w:author="mjsierra" w:date="2022-07-29T10:22:00Z"/>
                    <w:i/>
                    <w:sz w:val="16"/>
                    <w:u w:val="single"/>
                  </w:rPr>
                </w:rPrChange>
              </w:rPr>
              <w:pPrChange w:id="4444" w:author="Javier Quintana Pérez" w:date="2022-07-19T16:43:00Z">
                <w:pPr/>
              </w:pPrChange>
            </w:pPr>
            <w:del w:id="4445" w:author="mjsierra" w:date="2022-07-29T10:22:00Z">
              <w:r w:rsidRPr="00D919CB">
                <w:rPr>
                  <w:rFonts w:ascii="Source Sans Pro" w:hAnsi="Source Sans Pro"/>
                  <w:i/>
                  <w:strike/>
                  <w:sz w:val="16"/>
                  <w:u w:val="single"/>
                  <w:rPrChange w:id="4446" w:author="Javier Quintana Pérez" w:date="2022-05-09T17:37:00Z">
                    <w:rPr>
                      <w:i/>
                      <w:color w:val="0000FF"/>
                      <w:sz w:val="16"/>
                      <w:u w:val="single"/>
                    </w:rPr>
                  </w:rPrChange>
                </w:rPr>
                <w:delText>EHE-08 Art. 37.2.5 Separadores</w:delText>
              </w:r>
            </w:del>
          </w:p>
          <w:p w:rsidR="00000000" w:rsidRDefault="00D919CB">
            <w:pPr>
              <w:spacing w:line="240" w:lineRule="auto"/>
              <w:rPr>
                <w:ins w:id="4447" w:author="Javier Quintana Pérez" w:date="2022-01-24T12:47:00Z"/>
                <w:rFonts w:ascii="Source Sans Pro" w:hAnsi="Source Sans Pro"/>
                <w:b/>
                <w:bCs/>
                <w:i/>
                <w:sz w:val="16"/>
                <w:u w:val="single"/>
                <w:rPrChange w:id="4448" w:author="Javier Quintana Pérez" w:date="2022-05-09T17:37:00Z">
                  <w:rPr>
                    <w:ins w:id="4449" w:author="Javier Quintana Pérez" w:date="2022-01-24T12:47:00Z"/>
                    <w:i/>
                    <w:strike/>
                    <w:sz w:val="16"/>
                    <w:u w:val="single"/>
                  </w:rPr>
                </w:rPrChange>
              </w:rPr>
              <w:pPrChange w:id="4450" w:author="Javier Quintana Pérez" w:date="2022-07-19T16:43:00Z">
                <w:pPr/>
              </w:pPrChange>
            </w:pPr>
            <w:ins w:id="4451" w:author="Javier Quintana Pérez" w:date="2022-01-24T12:47:00Z">
              <w:r w:rsidRPr="00D919CB">
                <w:rPr>
                  <w:rFonts w:ascii="Source Sans Pro" w:hAnsi="Source Sans Pro"/>
                  <w:b/>
                  <w:bCs/>
                  <w:i/>
                  <w:sz w:val="16"/>
                  <w:u w:val="single"/>
                  <w:rPrChange w:id="4452" w:author="Javier Quintana Pérez" w:date="2022-05-09T17:37:00Z">
                    <w:rPr>
                      <w:i/>
                      <w:color w:val="0000FF"/>
                      <w:sz w:val="16"/>
                      <w:u w:val="single"/>
                    </w:rPr>
                  </w:rPrChange>
                </w:rPr>
                <w:t>CodE apartado 43.</w:t>
              </w:r>
            </w:ins>
            <w:ins w:id="4453" w:author="Javier Quintana Pérez" w:date="2022-01-24T12:48:00Z">
              <w:r w:rsidRPr="00D919CB">
                <w:rPr>
                  <w:rFonts w:ascii="Source Sans Pro" w:hAnsi="Source Sans Pro"/>
                  <w:b/>
                  <w:bCs/>
                  <w:i/>
                  <w:sz w:val="16"/>
                  <w:u w:val="single"/>
                  <w:rPrChange w:id="4454" w:author="Javier Quintana Pérez" w:date="2022-05-09T17:37:00Z">
                    <w:rPr>
                      <w:i/>
                      <w:color w:val="0000FF"/>
                      <w:sz w:val="16"/>
                      <w:u w:val="single"/>
                    </w:rPr>
                  </w:rPrChange>
                </w:rPr>
                <w:t>4</w:t>
              </w:r>
            </w:ins>
            <w:ins w:id="4455" w:author="Javier Quintana Pérez" w:date="2022-01-24T12:47:00Z">
              <w:r w:rsidRPr="00D919CB">
                <w:rPr>
                  <w:rFonts w:ascii="Source Sans Pro" w:hAnsi="Source Sans Pro"/>
                  <w:b/>
                  <w:bCs/>
                  <w:i/>
                  <w:sz w:val="16"/>
                  <w:u w:val="single"/>
                  <w:rPrChange w:id="4456" w:author="Javier Quintana Pérez" w:date="2022-05-09T17:37:00Z">
                    <w:rPr>
                      <w:i/>
                      <w:strike/>
                      <w:color w:val="0000FF"/>
                      <w:sz w:val="16"/>
                      <w:u w:val="single"/>
                    </w:rPr>
                  </w:rPrChange>
                </w:rPr>
                <w:t>.</w:t>
              </w:r>
            </w:ins>
            <w:ins w:id="4457" w:author="Javier Quintana Pérez" w:date="2022-01-24T12:48:00Z">
              <w:r w:rsidRPr="00D919CB">
                <w:rPr>
                  <w:rFonts w:ascii="Source Sans Pro" w:hAnsi="Source Sans Pro"/>
                  <w:b/>
                  <w:bCs/>
                  <w:i/>
                  <w:sz w:val="16"/>
                  <w:u w:val="single"/>
                  <w:rPrChange w:id="4458" w:author="Javier Quintana Pérez" w:date="2022-05-09T17:37:00Z">
                    <w:rPr>
                      <w:i/>
                      <w:color w:val="0000FF"/>
                      <w:sz w:val="16"/>
                      <w:u w:val="single"/>
                    </w:rPr>
                  </w:rPrChange>
                </w:rPr>
                <w:t>2</w:t>
              </w:r>
            </w:ins>
            <w:ins w:id="4459" w:author="Javier Quintana Pérez" w:date="2022-01-24T12:47:00Z">
              <w:r w:rsidRPr="00D919CB">
                <w:rPr>
                  <w:rFonts w:ascii="Source Sans Pro" w:hAnsi="Source Sans Pro"/>
                  <w:b/>
                  <w:bCs/>
                  <w:i/>
                  <w:sz w:val="16"/>
                  <w:u w:val="single"/>
                  <w:rPrChange w:id="4460" w:author="Javier Quintana Pérez" w:date="2022-05-09T17:37:00Z">
                    <w:rPr>
                      <w:i/>
                      <w:strike/>
                      <w:color w:val="0000FF"/>
                      <w:sz w:val="16"/>
                      <w:u w:val="single"/>
                    </w:rPr>
                  </w:rPrChange>
                </w:rPr>
                <w:t xml:space="preserve"> Separadores</w:t>
              </w:r>
            </w:ins>
          </w:p>
          <w:p w:rsidR="00000000" w:rsidRDefault="00C3369D">
            <w:pPr>
              <w:spacing w:line="240" w:lineRule="auto"/>
              <w:rPr>
                <w:del w:id="4461" w:author="Javier Quintana Pérez" w:date="2022-05-09T11:01:00Z"/>
                <w:rFonts w:ascii="Source Sans Pro" w:hAnsi="Source Sans Pro"/>
                <w:i/>
                <w:sz w:val="16"/>
                <w:u w:val="single"/>
                <w:rPrChange w:id="4462" w:author="Javier Quintana Pérez" w:date="2022-05-09T17:37:00Z">
                  <w:rPr>
                    <w:del w:id="4463" w:author="Javier Quintana Pérez" w:date="2022-05-09T11:01:00Z"/>
                    <w:i/>
                    <w:sz w:val="16"/>
                    <w:u w:val="single"/>
                  </w:rPr>
                </w:rPrChange>
              </w:rPr>
              <w:pPrChange w:id="4464" w:author="Javier Quintana Pérez" w:date="2022-07-19T16:43:00Z">
                <w:pPr/>
              </w:pPrChange>
            </w:pPr>
          </w:p>
          <w:p w:rsidR="00000000" w:rsidRDefault="00D919CB">
            <w:pPr>
              <w:spacing w:line="240" w:lineRule="auto"/>
              <w:rPr>
                <w:ins w:id="4465" w:author="Javier Quintana Pérez" w:date="2022-01-24T12:48:00Z"/>
                <w:del w:id="4466" w:author="mjsierra" w:date="2022-07-29T10:22:00Z"/>
                <w:rFonts w:ascii="Source Sans Pro" w:hAnsi="Source Sans Pro"/>
                <w:i/>
                <w:strike/>
                <w:sz w:val="16"/>
                <w:rPrChange w:id="4467" w:author="Javier Quintana Pérez" w:date="2022-05-09T17:37:00Z">
                  <w:rPr>
                    <w:ins w:id="4468" w:author="Javier Quintana Pérez" w:date="2022-01-24T12:48:00Z"/>
                    <w:del w:id="4469" w:author="mjsierra" w:date="2022-07-29T10:22:00Z"/>
                    <w:i/>
                    <w:sz w:val="16"/>
                  </w:rPr>
                </w:rPrChange>
              </w:rPr>
              <w:pPrChange w:id="4470" w:author="Javier Quintana Pérez" w:date="2022-07-19T16:43:00Z">
                <w:pPr/>
              </w:pPrChange>
            </w:pPr>
            <w:del w:id="4471" w:author="mjsierra" w:date="2022-07-29T10:22:00Z">
              <w:r w:rsidRPr="00D919CB">
                <w:rPr>
                  <w:rFonts w:ascii="Source Sans Pro" w:hAnsi="Source Sans Pro"/>
                  <w:i/>
                  <w:strike/>
                  <w:sz w:val="16"/>
                  <w:rPrChange w:id="4472" w:author="Javier Quintana Pérez" w:date="2022-05-09T17:37:00Z">
                    <w:rPr>
                      <w:i/>
                      <w:color w:val="0000FF"/>
                      <w:sz w:val="16"/>
                      <w:u w:val="single"/>
                    </w:rPr>
                  </w:rPrChange>
                </w:rPr>
                <w:delText>Los recubrimientos deberán garantizarse mediante la disposición de elementos separadores.</w:delText>
              </w:r>
            </w:del>
          </w:p>
          <w:p w:rsidR="00000000" w:rsidRDefault="00D919CB">
            <w:pPr>
              <w:spacing w:line="240" w:lineRule="auto"/>
              <w:rPr>
                <w:rFonts w:ascii="Source Sans Pro" w:hAnsi="Source Sans Pro"/>
                <w:i/>
                <w:sz w:val="16"/>
                <w:rPrChange w:id="4473" w:author="Javier Quintana Pérez" w:date="2022-05-09T17:37:00Z">
                  <w:rPr>
                    <w:i/>
                    <w:sz w:val="16"/>
                  </w:rPr>
                </w:rPrChange>
              </w:rPr>
              <w:pPrChange w:id="4474" w:author="Javier Quintana Pérez" w:date="2022-07-19T16:43:00Z">
                <w:pPr/>
              </w:pPrChange>
            </w:pPr>
            <w:ins w:id="4475" w:author="Javier Quintana Pérez" w:date="2022-01-24T12:48:00Z">
              <w:r w:rsidRPr="00D919CB">
                <w:rPr>
                  <w:rFonts w:ascii="Source Sans Pro" w:hAnsi="Source Sans Pro"/>
                  <w:i/>
                  <w:sz w:val="16"/>
                  <w:rPrChange w:id="4476" w:author="Javier Quintana Pérez" w:date="2022-05-09T17:37:00Z">
                    <w:rPr>
                      <w:rFonts w:ascii="Roboto-Light" w:hAnsi="Roboto-Light" w:cs="Roboto-Light"/>
                      <w:color w:val="585757"/>
                      <w:u w:val="single"/>
                    </w:rPr>
                  </w:rPrChange>
                </w:rPr>
                <w:t>Los recubrimientos deberán garantizarse mediante la disposición de los correspondientes elementos separadores colocados en obra con las dimensiones de los recubrimientos nominales.</w:t>
              </w:r>
            </w:ins>
          </w:p>
          <w:p w:rsidR="00000000" w:rsidRDefault="00D919CB">
            <w:pPr>
              <w:spacing w:line="240" w:lineRule="auto"/>
              <w:rPr>
                <w:rFonts w:ascii="Source Sans Pro" w:hAnsi="Source Sans Pro"/>
                <w:i/>
                <w:sz w:val="16"/>
                <w:rPrChange w:id="4477" w:author="Javier Quintana Pérez" w:date="2022-05-09T17:37:00Z">
                  <w:rPr>
                    <w:i/>
                    <w:sz w:val="16"/>
                  </w:rPr>
                </w:rPrChange>
              </w:rPr>
              <w:pPrChange w:id="4478" w:author="Javier Quintana Pérez" w:date="2022-07-19T16:43:00Z">
                <w:pPr/>
              </w:pPrChange>
            </w:pPr>
            <w:r w:rsidRPr="00D919CB">
              <w:rPr>
                <w:rFonts w:ascii="Source Sans Pro" w:hAnsi="Source Sans Pro"/>
                <w:i/>
                <w:sz w:val="16"/>
                <w:rPrChange w:id="4479" w:author="Javier Quintana Pérez" w:date="2022-05-09T17:37:00Z">
                  <w:rPr>
                    <w:i/>
                    <w:color w:val="0000FF"/>
                    <w:sz w:val="16"/>
                    <w:u w:val="single"/>
                  </w:rPr>
                </w:rPrChange>
              </w:rPr>
              <w:t>Deberán estar constituidos por materiales resistentes a la alcalinidad del hormigón y no inducir corrosión de las armaduras.</w:t>
            </w:r>
          </w:p>
          <w:p w:rsidR="00000000" w:rsidRDefault="00D919CB">
            <w:pPr>
              <w:spacing w:line="240" w:lineRule="auto"/>
              <w:rPr>
                <w:rFonts w:ascii="Source Sans Pro" w:hAnsi="Source Sans Pro"/>
                <w:i/>
                <w:sz w:val="16"/>
                <w:rPrChange w:id="4480" w:author="Javier Quintana Pérez" w:date="2022-05-09T17:37:00Z">
                  <w:rPr>
                    <w:i/>
                    <w:sz w:val="16"/>
                  </w:rPr>
                </w:rPrChange>
              </w:rPr>
              <w:pPrChange w:id="4481" w:author="Javier Quintana Pérez" w:date="2022-07-19T16:43:00Z">
                <w:pPr/>
              </w:pPrChange>
            </w:pPr>
            <w:r w:rsidRPr="00D919CB">
              <w:rPr>
                <w:rFonts w:ascii="Source Sans Pro" w:hAnsi="Source Sans Pro"/>
                <w:i/>
                <w:sz w:val="16"/>
                <w:rPrChange w:id="4482" w:author="Javier Quintana Pérez" w:date="2022-05-09T17:37:00Z">
                  <w:rPr>
                    <w:i/>
                    <w:color w:val="0000FF"/>
                    <w:sz w:val="16"/>
                    <w:u w:val="single"/>
                  </w:rPr>
                </w:rPrChange>
              </w:rPr>
              <w:t>Deben ser al menos tan impermeables al agua como el hormigón, y ser resistentes a los ataques químicos a los que se puede ver sometido éste.</w:t>
            </w:r>
          </w:p>
          <w:p w:rsidR="00000000" w:rsidRDefault="00D919CB">
            <w:pPr>
              <w:spacing w:line="240" w:lineRule="auto"/>
              <w:rPr>
                <w:ins w:id="4483" w:author="Javier Quintana Pérez" w:date="2022-01-24T12:49:00Z"/>
                <w:del w:id="4484" w:author="mjsierra" w:date="2022-07-29T10:22:00Z"/>
                <w:rFonts w:ascii="Source Sans Pro" w:hAnsi="Source Sans Pro"/>
                <w:i/>
                <w:sz w:val="16"/>
                <w:rPrChange w:id="4485" w:author="Javier Quintana Pérez" w:date="2022-05-09T17:37:00Z">
                  <w:rPr>
                    <w:ins w:id="4486" w:author="Javier Quintana Pérez" w:date="2022-01-24T12:49:00Z"/>
                    <w:del w:id="4487" w:author="mjsierra" w:date="2022-07-29T10:22:00Z"/>
                    <w:i/>
                    <w:sz w:val="16"/>
                  </w:rPr>
                </w:rPrChange>
              </w:rPr>
              <w:pPrChange w:id="4488" w:author="Javier Quintana Pérez" w:date="2022-07-19T16:43:00Z">
                <w:pPr/>
              </w:pPrChange>
            </w:pPr>
            <w:del w:id="4489" w:author="mjsierra" w:date="2022-07-29T10:22:00Z">
              <w:r w:rsidRPr="00D919CB">
                <w:rPr>
                  <w:rFonts w:ascii="Source Sans Pro" w:hAnsi="Source Sans Pro"/>
                  <w:i/>
                  <w:strike/>
                  <w:sz w:val="16"/>
                  <w:rPrChange w:id="4490" w:author="Javier Quintana Pérez" w:date="2022-05-09T17:37:00Z">
                    <w:rPr>
                      <w:i/>
                      <w:color w:val="0000FF"/>
                      <w:sz w:val="16"/>
                      <w:u w:val="single"/>
                    </w:rPr>
                  </w:rPrChange>
                </w:rPr>
                <w:delText>Deberán ser de hormigón, mortero, plástico rígido o material similar y haber sido específicamente diseñados para este fin</w:delText>
              </w:r>
              <w:r w:rsidRPr="00D919CB">
                <w:rPr>
                  <w:rFonts w:ascii="Source Sans Pro" w:hAnsi="Source Sans Pro"/>
                  <w:i/>
                  <w:sz w:val="16"/>
                  <w:rPrChange w:id="4491" w:author="Javier Quintana Pérez" w:date="2022-05-09T17:37:00Z">
                    <w:rPr>
                      <w:i/>
                      <w:color w:val="0000FF"/>
                      <w:sz w:val="16"/>
                      <w:u w:val="single"/>
                    </w:rPr>
                  </w:rPrChange>
                </w:rPr>
                <w:delText>.</w:delText>
              </w:r>
            </w:del>
          </w:p>
          <w:p w:rsidR="00000000" w:rsidRDefault="00D919CB">
            <w:pPr>
              <w:spacing w:line="240" w:lineRule="auto"/>
              <w:rPr>
                <w:rFonts w:ascii="Source Sans Pro" w:hAnsi="Source Sans Pro"/>
                <w:i/>
                <w:sz w:val="16"/>
                <w:rPrChange w:id="4492" w:author="Javier Quintana Pérez" w:date="2022-05-09T17:37:00Z">
                  <w:rPr>
                    <w:i/>
                    <w:sz w:val="16"/>
                  </w:rPr>
                </w:rPrChange>
              </w:rPr>
              <w:pPrChange w:id="4493" w:author="Javier Quintana Pérez" w:date="2022-07-19T16:43:00Z">
                <w:pPr/>
              </w:pPrChange>
            </w:pPr>
            <w:ins w:id="4494" w:author="Javier Quintana Pérez" w:date="2022-01-24T12:49:00Z">
              <w:r w:rsidRPr="00D919CB">
                <w:rPr>
                  <w:rFonts w:ascii="Source Sans Pro" w:hAnsi="Source Sans Pro"/>
                  <w:i/>
                  <w:sz w:val="16"/>
                  <w:rPrChange w:id="4495" w:author="Javier Quintana Pérez" w:date="2022-05-09T17:37:00Z">
                    <w:rPr>
                      <w:rFonts w:ascii="Roboto-Light" w:hAnsi="Roboto-Light" w:cs="Roboto-Light"/>
                      <w:color w:val="585757"/>
                      <w:u w:val="single"/>
                    </w:rPr>
                  </w:rPrChange>
                </w:rPr>
                <w:t>Independientemente de que sean provisionales o definitivos, deberán ser de hormigón, mortero, plástico rígido o material similar y haber sido específicamente diseñados para este fin.</w:t>
              </w:r>
            </w:ins>
          </w:p>
          <w:p w:rsidR="00000000" w:rsidRDefault="00D919CB">
            <w:pPr>
              <w:spacing w:line="240" w:lineRule="auto"/>
              <w:rPr>
                <w:ins w:id="4496" w:author="Javier Quintana Pérez" w:date="2022-01-24T12:50:00Z"/>
                <w:del w:id="4497" w:author="mjsierra" w:date="2022-07-29T10:22:00Z"/>
                <w:rFonts w:ascii="Source Sans Pro" w:hAnsi="Source Sans Pro"/>
                <w:i/>
                <w:strike/>
                <w:sz w:val="16"/>
                <w:rPrChange w:id="4498" w:author="Javier Quintana Pérez" w:date="2022-05-09T17:37:00Z">
                  <w:rPr>
                    <w:ins w:id="4499" w:author="Javier Quintana Pérez" w:date="2022-01-24T12:50:00Z"/>
                    <w:del w:id="4500" w:author="mjsierra" w:date="2022-07-29T10:22:00Z"/>
                    <w:i/>
                    <w:sz w:val="16"/>
                  </w:rPr>
                </w:rPrChange>
              </w:rPr>
              <w:pPrChange w:id="4501" w:author="Javier Quintana Pérez" w:date="2022-07-19T16:43:00Z">
                <w:pPr/>
              </w:pPrChange>
            </w:pPr>
            <w:del w:id="4502" w:author="mjsierra" w:date="2022-07-29T10:22:00Z">
              <w:r w:rsidRPr="00D919CB">
                <w:rPr>
                  <w:rFonts w:ascii="Source Sans Pro" w:hAnsi="Source Sans Pro"/>
                  <w:i/>
                  <w:strike/>
                  <w:sz w:val="16"/>
                  <w:rPrChange w:id="4503" w:author="Javier Quintana Pérez" w:date="2022-05-09T17:37:00Z">
                    <w:rPr>
                      <w:i/>
                      <w:color w:val="0000FF"/>
                      <w:sz w:val="16"/>
                      <w:u w:val="single"/>
                    </w:rPr>
                  </w:rPrChange>
                </w:rPr>
                <w:delText>Cuando no contengan cemento presentarán orificios cuya sección total sea equivalente al 25% de la superficie total del separador.</w:delText>
              </w:r>
            </w:del>
          </w:p>
          <w:p w:rsidR="00000000" w:rsidRDefault="00D919CB">
            <w:pPr>
              <w:tabs>
                <w:tab w:val="clear" w:pos="567"/>
              </w:tabs>
              <w:autoSpaceDE w:val="0"/>
              <w:autoSpaceDN w:val="0"/>
              <w:adjustRightInd w:val="0"/>
              <w:spacing w:line="240" w:lineRule="auto"/>
              <w:rPr>
                <w:ins w:id="4504" w:author="Javier Quintana Pérez" w:date="2022-01-24T12:51:00Z"/>
                <w:del w:id="4505" w:author="mjsierra" w:date="2022-07-12T12:16:00Z"/>
                <w:rFonts w:ascii="Source Sans Pro" w:hAnsi="Source Sans Pro"/>
                <w:i/>
                <w:sz w:val="16"/>
                <w:rPrChange w:id="4506" w:author="Javier Quintana Pérez" w:date="2022-05-09T17:37:00Z">
                  <w:rPr>
                    <w:ins w:id="4507" w:author="Javier Quintana Pérez" w:date="2022-01-24T12:51:00Z"/>
                    <w:del w:id="4508" w:author="mjsierra" w:date="2022-07-12T12:16:00Z"/>
                    <w:i/>
                    <w:sz w:val="16"/>
                  </w:rPr>
                </w:rPrChange>
              </w:rPr>
              <w:pPrChange w:id="4509" w:author="Javier Quintana Pérez" w:date="2022-07-19T16:43:00Z">
                <w:pPr>
                  <w:tabs>
                    <w:tab w:val="clear" w:pos="567"/>
                  </w:tabs>
                  <w:autoSpaceDE w:val="0"/>
                  <w:autoSpaceDN w:val="0"/>
                  <w:adjustRightInd w:val="0"/>
                  <w:spacing w:line="240" w:lineRule="auto"/>
                  <w:jc w:val="left"/>
                </w:pPr>
              </w:pPrChange>
            </w:pPr>
            <w:ins w:id="4510" w:author="Javier Quintana Pérez" w:date="2022-01-24T12:51:00Z">
              <w:r w:rsidRPr="00D919CB">
                <w:rPr>
                  <w:rFonts w:ascii="Source Sans Pro" w:hAnsi="Source Sans Pro"/>
                  <w:i/>
                  <w:sz w:val="16"/>
                  <w:rPrChange w:id="4511" w:author="Javier Quintana Pérez" w:date="2022-05-09T17:37:00Z">
                    <w:rPr>
                      <w:rFonts w:ascii="Roboto-Light" w:hAnsi="Roboto-Light" w:cs="Roboto-Light"/>
                      <w:color w:val="585757"/>
                      <w:u w:val="single"/>
                    </w:rPr>
                  </w:rPrChange>
                </w:rPr>
                <w:t>Cuando se utilicen separadores constituidos con material que no contenga cemento, aquellos deberán, para asegurar su buen enlace con el hormigón de la pieza, presentar orificios cuya sección total sea al menos equivalente al 25% de la superficie total del separador.</w:t>
              </w:r>
            </w:ins>
          </w:p>
          <w:p w:rsidR="00000000" w:rsidRDefault="00C3369D">
            <w:pPr>
              <w:tabs>
                <w:tab w:val="clear" w:pos="567"/>
              </w:tabs>
              <w:autoSpaceDE w:val="0"/>
              <w:autoSpaceDN w:val="0"/>
              <w:adjustRightInd w:val="0"/>
              <w:spacing w:line="240" w:lineRule="auto"/>
              <w:rPr>
                <w:rFonts w:ascii="Source Sans Pro" w:hAnsi="Source Sans Pro"/>
                <w:i/>
                <w:sz w:val="16"/>
                <w:rPrChange w:id="4512" w:author="Javier Quintana Pérez" w:date="2022-05-09T17:37:00Z">
                  <w:rPr>
                    <w:i/>
                    <w:sz w:val="16"/>
                  </w:rPr>
                </w:rPrChange>
              </w:rPr>
              <w:pPrChange w:id="4513" w:author="Javier Quintana Pérez" w:date="2022-07-19T16:43:00Z">
                <w:pPr/>
              </w:pPrChange>
            </w:pPr>
          </w:p>
          <w:p w:rsidR="00000000" w:rsidRDefault="00D919CB">
            <w:pPr>
              <w:spacing w:line="240" w:lineRule="auto"/>
              <w:rPr>
                <w:rFonts w:ascii="Source Sans Pro" w:hAnsi="Source Sans Pro"/>
                <w:i/>
                <w:sz w:val="16"/>
                <w:rPrChange w:id="4514" w:author="Javier Quintana Pérez" w:date="2022-05-09T17:37:00Z">
                  <w:rPr>
                    <w:i/>
                    <w:sz w:val="16"/>
                  </w:rPr>
                </w:rPrChange>
              </w:rPr>
              <w:pPrChange w:id="4515" w:author="Javier Quintana Pérez" w:date="2022-07-19T16:43:00Z">
                <w:pPr/>
              </w:pPrChange>
            </w:pPr>
            <w:r w:rsidRPr="00D919CB">
              <w:rPr>
                <w:rFonts w:ascii="Source Sans Pro" w:hAnsi="Source Sans Pro"/>
                <w:i/>
                <w:sz w:val="16"/>
                <w:rPrChange w:id="4516" w:author="Javier Quintana Pérez" w:date="2022-05-09T17:37:00Z">
                  <w:rPr>
                    <w:i/>
                    <w:color w:val="0000FF"/>
                    <w:sz w:val="16"/>
                    <w:u w:val="single"/>
                  </w:rPr>
                </w:rPrChange>
              </w:rPr>
              <w:t>Se prohíbe el empleo de madera así como el de cualquier material residual de construcción, aunque sea ladrillo u hormigón.</w:t>
            </w:r>
          </w:p>
          <w:p w:rsidR="00000000" w:rsidRDefault="00D919CB">
            <w:pPr>
              <w:spacing w:line="240" w:lineRule="auto"/>
              <w:rPr>
                <w:ins w:id="4517" w:author="Javier Quintana Pérez" w:date="2022-01-24T12:52:00Z"/>
                <w:del w:id="4518" w:author="mjsierra" w:date="2022-07-12T12:16:00Z"/>
                <w:rFonts w:ascii="Source Sans Pro" w:hAnsi="Source Sans Pro"/>
                <w:i/>
                <w:sz w:val="16"/>
                <w:rPrChange w:id="4519" w:author="Javier Quintana Pérez" w:date="2022-05-09T17:37:00Z">
                  <w:rPr>
                    <w:ins w:id="4520" w:author="Javier Quintana Pérez" w:date="2022-01-24T12:52:00Z"/>
                    <w:del w:id="4521" w:author="mjsierra" w:date="2022-07-12T12:16:00Z"/>
                    <w:i/>
                    <w:sz w:val="16"/>
                  </w:rPr>
                </w:rPrChange>
              </w:rPr>
              <w:pPrChange w:id="4522" w:author="Javier Quintana Pérez" w:date="2022-07-19T16:43:00Z">
                <w:pPr/>
              </w:pPrChange>
            </w:pPr>
            <w:r w:rsidRPr="00D919CB">
              <w:rPr>
                <w:rFonts w:ascii="Source Sans Pro" w:hAnsi="Source Sans Pro"/>
                <w:i/>
                <w:sz w:val="16"/>
                <w:rPrChange w:id="4523" w:author="Javier Quintana Pérez" w:date="2022-05-09T17:37:00Z">
                  <w:rPr>
                    <w:i/>
                    <w:color w:val="0000FF"/>
                    <w:sz w:val="16"/>
                    <w:u w:val="single"/>
                  </w:rPr>
                </w:rPrChange>
              </w:rPr>
              <w:t>En el caso de que puedan quedar vistos, se prohíbe el empleo de materiales metálicos.</w:t>
            </w:r>
          </w:p>
          <w:p w:rsidR="00000000" w:rsidRDefault="00C3369D">
            <w:pPr>
              <w:spacing w:line="240" w:lineRule="auto"/>
              <w:rPr>
                <w:ins w:id="4524" w:author="Javier Quintana Pérez" w:date="2022-01-24T12:51:00Z"/>
                <w:rFonts w:ascii="Source Sans Pro" w:hAnsi="Source Sans Pro"/>
                <w:i/>
                <w:sz w:val="16"/>
                <w:rPrChange w:id="4525" w:author="Javier Quintana Pérez" w:date="2022-05-09T17:37:00Z">
                  <w:rPr>
                    <w:ins w:id="4526" w:author="Javier Quintana Pérez" w:date="2022-01-24T12:51:00Z"/>
                    <w:i/>
                    <w:sz w:val="16"/>
                  </w:rPr>
                </w:rPrChange>
              </w:rPr>
              <w:pPrChange w:id="4527" w:author="Javier Quintana Pérez" w:date="2022-07-19T16:43:00Z">
                <w:pPr/>
              </w:pPrChange>
            </w:pPr>
          </w:p>
          <w:p w:rsidR="00000000" w:rsidRDefault="00D919CB">
            <w:pPr>
              <w:tabs>
                <w:tab w:val="clear" w:pos="567"/>
              </w:tabs>
              <w:autoSpaceDE w:val="0"/>
              <w:autoSpaceDN w:val="0"/>
              <w:adjustRightInd w:val="0"/>
              <w:spacing w:line="240" w:lineRule="auto"/>
              <w:rPr>
                <w:rFonts w:ascii="Source Sans Pro" w:hAnsi="Source Sans Pro"/>
                <w:i/>
                <w:sz w:val="16"/>
                <w:rPrChange w:id="4528" w:author="Javier Quintana Pérez" w:date="2022-05-09T17:37:00Z">
                  <w:rPr>
                    <w:i/>
                    <w:sz w:val="16"/>
                  </w:rPr>
                </w:rPrChange>
              </w:rPr>
              <w:pPrChange w:id="4529" w:author="Javier Quintana Pérez" w:date="2022-07-19T16:43:00Z">
                <w:pPr/>
              </w:pPrChange>
            </w:pPr>
            <w:ins w:id="4530" w:author="Javier Quintana Pérez" w:date="2022-01-24T12:51:00Z">
              <w:r w:rsidRPr="00D919CB">
                <w:rPr>
                  <w:rFonts w:ascii="Source Sans Pro" w:hAnsi="Source Sans Pro"/>
                  <w:i/>
                  <w:sz w:val="16"/>
                  <w:rPrChange w:id="4531" w:author="Javier Quintana Pérez" w:date="2022-05-09T17:37:00Z">
                    <w:rPr>
                      <w:rFonts w:ascii="Roboto-Light" w:hAnsi="Roboto-Light" w:cs="Roboto-Light"/>
                      <w:color w:val="585757"/>
                      <w:u w:val="single"/>
                    </w:rPr>
                  </w:rPrChange>
                </w:rPr>
                <w:t>En cualquier caso, los materiales componentes</w:t>
              </w:r>
            </w:ins>
            <w:ins w:id="4532" w:author="Javier Quintana Pérez" w:date="2022-01-24T12:52:00Z">
              <w:r w:rsidRPr="00D919CB">
                <w:rPr>
                  <w:rFonts w:ascii="Source Sans Pro" w:hAnsi="Source Sans Pro"/>
                  <w:i/>
                  <w:sz w:val="16"/>
                  <w:rPrChange w:id="4533" w:author="Javier Quintana Pérez" w:date="2022-05-09T17:37:00Z">
                    <w:rPr>
                      <w:i/>
                      <w:color w:val="0000FF"/>
                      <w:sz w:val="16"/>
                      <w:u w:val="single"/>
                    </w:rPr>
                  </w:rPrChange>
                </w:rPr>
                <w:t xml:space="preserve"> </w:t>
              </w:r>
            </w:ins>
            <w:ins w:id="4534" w:author="Javier Quintana Pérez" w:date="2022-01-24T12:51:00Z">
              <w:r w:rsidRPr="00D919CB">
                <w:rPr>
                  <w:rFonts w:ascii="Source Sans Pro" w:hAnsi="Source Sans Pro"/>
                  <w:i/>
                  <w:sz w:val="16"/>
                  <w:rPrChange w:id="4535" w:author="Javier Quintana Pérez" w:date="2022-05-09T17:37:00Z">
                    <w:rPr>
                      <w:rFonts w:ascii="Roboto-Light" w:hAnsi="Roboto-Light" w:cs="Roboto-Light"/>
                      <w:color w:val="585757"/>
                      <w:u w:val="single"/>
                    </w:rPr>
                  </w:rPrChange>
                </w:rPr>
                <w:t>de los separadores no deberán tener amianto.</w:t>
              </w:r>
            </w:ins>
          </w:p>
        </w:tc>
      </w:tr>
    </w:tbl>
    <w:p w:rsidR="00F35EE5" w:rsidRDefault="00F35EE5" w:rsidP="00EB394E">
      <w:pPr>
        <w:pStyle w:val="Textoindependiente"/>
        <w:jc w:val="left"/>
        <w:rPr>
          <w:ins w:id="4536" w:author="Javier Quintana Pérez" w:date="2022-11-29T18:45:00Z"/>
          <w:rFonts w:ascii="NewsGotT" w:hAnsi="NewsGotT"/>
          <w:i w:val="0"/>
          <w:sz w:val="20"/>
          <w:u w:val="single"/>
        </w:rPr>
      </w:pPr>
    </w:p>
    <w:p w:rsidR="00F35EE5" w:rsidRDefault="00F35EE5">
      <w:pPr>
        <w:tabs>
          <w:tab w:val="clear" w:pos="567"/>
        </w:tabs>
        <w:spacing w:line="240" w:lineRule="auto"/>
        <w:jc w:val="left"/>
        <w:rPr>
          <w:ins w:id="4537" w:author="Javier Quintana Pérez" w:date="2022-11-29T18:45:00Z"/>
          <w:u w:val="single"/>
        </w:rPr>
      </w:pPr>
      <w:ins w:id="4538" w:author="Javier Quintana Pérez" w:date="2022-11-29T18:45:00Z">
        <w:r>
          <w:rPr>
            <w:i/>
            <w:u w:val="single"/>
          </w:rPr>
          <w:br w:type="page"/>
        </w:r>
      </w:ins>
    </w:p>
    <w:p w:rsidR="004C4E59" w:rsidRPr="009513B4" w:rsidDel="0029786C" w:rsidRDefault="004C4E59" w:rsidP="00EB394E">
      <w:pPr>
        <w:pStyle w:val="Textoindependiente"/>
        <w:jc w:val="left"/>
        <w:rPr>
          <w:del w:id="4539" w:author="Javier Quintana Pérez" w:date="2022-11-29T18:46:00Z"/>
          <w:rFonts w:ascii="NewsGotT" w:hAnsi="NewsGotT"/>
          <w:i w:val="0"/>
          <w:sz w:val="20"/>
          <w:u w:val="single"/>
        </w:rPr>
      </w:pPr>
    </w:p>
    <w:tbl>
      <w:tblPr>
        <w:tblStyle w:val="Tablaconcuadrcula"/>
        <w:tblW w:w="9289" w:type="dxa"/>
        <w:tblLook w:val="04A0"/>
      </w:tblPr>
      <w:tblGrid>
        <w:gridCol w:w="4077"/>
        <w:gridCol w:w="1701"/>
        <w:gridCol w:w="1843"/>
        <w:gridCol w:w="1668"/>
      </w:tblGrid>
      <w:tr w:rsidR="004C4E59" w:rsidRPr="00133828" w:rsidTr="007E4098">
        <w:trPr>
          <w:trHeight w:val="349"/>
          <w:tblHeader/>
          <w:ins w:id="4540" w:author="Javier Quintana Pérez" w:date="2022-11-13T19:26:00Z"/>
        </w:trPr>
        <w:tc>
          <w:tcPr>
            <w:tcW w:w="4077" w:type="dxa"/>
            <w:vAlign w:val="center"/>
          </w:tcPr>
          <w:p w:rsidR="004C4E59" w:rsidRPr="00133828" w:rsidRDefault="00D919CB" w:rsidP="007E4098">
            <w:pPr>
              <w:pStyle w:val="Textoindependiente"/>
              <w:jc w:val="center"/>
              <w:rPr>
                <w:ins w:id="4541" w:author="Javier Quintana Pérez" w:date="2022-11-13T19:26:00Z"/>
                <w:rFonts w:ascii="Source Sans Pro" w:hAnsi="Source Sans Pro"/>
                <w:b/>
                <w:bCs/>
                <w:i w:val="0"/>
                <w:sz w:val="21"/>
                <w:szCs w:val="21"/>
                <w:rPrChange w:id="4542" w:author="Javier Quintana Pérez" w:date="2022-12-01T17:13:00Z">
                  <w:rPr>
                    <w:ins w:id="4543" w:author="Javier Quintana Pérez" w:date="2022-11-13T19:26:00Z"/>
                    <w:rFonts w:ascii="NewsGotT" w:hAnsi="NewsGotT"/>
                    <w:b/>
                    <w:bCs/>
                    <w:i w:val="0"/>
                    <w:sz w:val="20"/>
                  </w:rPr>
                </w:rPrChange>
              </w:rPr>
            </w:pPr>
            <w:ins w:id="4544" w:author="Javier Quintana Pérez" w:date="2022-11-13T19:26:00Z">
              <w:r w:rsidRPr="00D919CB">
                <w:rPr>
                  <w:rFonts w:ascii="Source Sans Pro" w:hAnsi="Source Sans Pro"/>
                  <w:b/>
                  <w:bCs/>
                  <w:i w:val="0"/>
                  <w:sz w:val="21"/>
                  <w:szCs w:val="21"/>
                  <w:rPrChange w:id="4545" w:author="Javier Quintana Pérez" w:date="2022-12-01T17:13:00Z">
                    <w:rPr>
                      <w:rFonts w:ascii="NewsGotT" w:hAnsi="NewsGotT"/>
                      <w:b/>
                      <w:bCs/>
                      <w:i w:val="0"/>
                      <w:color w:val="0000FF"/>
                      <w:sz w:val="20"/>
                      <w:u w:val="single"/>
                    </w:rPr>
                  </w:rPrChange>
                </w:rPr>
                <w:t>DESIGNACIÓN FA</w:t>
              </w:r>
            </w:ins>
            <w:ins w:id="4546" w:author="Javier Quintana Pérez" w:date="2022-12-16T09:52:00Z">
              <w:r w:rsidR="0017241F">
                <w:rPr>
                  <w:rFonts w:ascii="Source Sans Pro" w:hAnsi="Source Sans Pro"/>
                  <w:b/>
                  <w:bCs/>
                  <w:i w:val="0"/>
                  <w:sz w:val="21"/>
                  <w:szCs w:val="21"/>
                </w:rPr>
                <w:t>B</w:t>
              </w:r>
            </w:ins>
            <w:ins w:id="4547" w:author="Javier Quintana Pérez" w:date="2022-11-13T19:26:00Z">
              <w:r w:rsidRPr="00D919CB">
                <w:rPr>
                  <w:rFonts w:ascii="Source Sans Pro" w:hAnsi="Source Sans Pro"/>
                  <w:b/>
                  <w:bCs/>
                  <w:i w:val="0"/>
                  <w:sz w:val="21"/>
                  <w:szCs w:val="21"/>
                  <w:rPrChange w:id="4548" w:author="Javier Quintana Pérez" w:date="2022-12-01T17:13:00Z">
                    <w:rPr>
                      <w:rFonts w:ascii="NewsGotT" w:hAnsi="NewsGotT"/>
                      <w:b/>
                      <w:bCs/>
                      <w:i w:val="0"/>
                      <w:color w:val="0000FF"/>
                      <w:sz w:val="20"/>
                      <w:u w:val="single"/>
                    </w:rPr>
                  </w:rPrChange>
                </w:rPr>
                <w:t>RICANTE</w:t>
              </w:r>
            </w:ins>
          </w:p>
        </w:tc>
        <w:tc>
          <w:tcPr>
            <w:tcW w:w="1701" w:type="dxa"/>
            <w:vAlign w:val="center"/>
          </w:tcPr>
          <w:p w:rsidR="004C4E59" w:rsidRPr="00133828" w:rsidRDefault="00D919CB" w:rsidP="007E4098">
            <w:pPr>
              <w:pStyle w:val="Textoindependiente"/>
              <w:jc w:val="center"/>
              <w:rPr>
                <w:ins w:id="4549" w:author="Javier Quintana Pérez" w:date="2022-11-13T19:26:00Z"/>
                <w:rFonts w:ascii="Source Sans Pro" w:hAnsi="Source Sans Pro"/>
                <w:b/>
                <w:bCs/>
                <w:i w:val="0"/>
                <w:sz w:val="21"/>
                <w:szCs w:val="21"/>
                <w:rPrChange w:id="4550" w:author="Javier Quintana Pérez" w:date="2022-12-01T17:13:00Z">
                  <w:rPr>
                    <w:ins w:id="4551" w:author="Javier Quintana Pérez" w:date="2022-11-13T19:26:00Z"/>
                    <w:rFonts w:ascii="NewsGotT" w:hAnsi="NewsGotT"/>
                    <w:b/>
                    <w:bCs/>
                    <w:i w:val="0"/>
                    <w:sz w:val="20"/>
                  </w:rPr>
                </w:rPrChange>
              </w:rPr>
            </w:pPr>
            <w:ins w:id="4552" w:author="Javier Quintana Pérez" w:date="2022-11-13T19:26:00Z">
              <w:r w:rsidRPr="00D919CB">
                <w:rPr>
                  <w:rFonts w:ascii="Source Sans Pro" w:hAnsi="Source Sans Pro"/>
                  <w:b/>
                  <w:bCs/>
                  <w:i w:val="0"/>
                  <w:sz w:val="21"/>
                  <w:szCs w:val="21"/>
                  <w:rPrChange w:id="4553" w:author="Javier Quintana Pérez" w:date="2022-12-01T17:13:00Z">
                    <w:rPr>
                      <w:rFonts w:ascii="NewsGotT" w:hAnsi="NewsGotT"/>
                      <w:b/>
                      <w:bCs/>
                      <w:i w:val="0"/>
                      <w:color w:val="0000FF"/>
                      <w:sz w:val="20"/>
                      <w:u w:val="single"/>
                    </w:rPr>
                  </w:rPrChange>
                </w:rPr>
                <w:t>FABRICANTE</w:t>
              </w:r>
            </w:ins>
          </w:p>
        </w:tc>
        <w:tc>
          <w:tcPr>
            <w:tcW w:w="1843" w:type="dxa"/>
            <w:vAlign w:val="center"/>
          </w:tcPr>
          <w:p w:rsidR="004C4E59" w:rsidRPr="00133828" w:rsidRDefault="00D919CB" w:rsidP="007E4098">
            <w:pPr>
              <w:pStyle w:val="Textoindependiente"/>
              <w:jc w:val="center"/>
              <w:rPr>
                <w:ins w:id="4554" w:author="Javier Quintana Pérez" w:date="2022-11-13T19:26:00Z"/>
                <w:rFonts w:ascii="Source Sans Pro" w:hAnsi="Source Sans Pro"/>
                <w:b/>
                <w:bCs/>
                <w:i w:val="0"/>
                <w:sz w:val="21"/>
                <w:szCs w:val="21"/>
                <w:rPrChange w:id="4555" w:author="Javier Quintana Pérez" w:date="2022-12-01T17:13:00Z">
                  <w:rPr>
                    <w:ins w:id="4556" w:author="Javier Quintana Pérez" w:date="2022-11-13T19:26:00Z"/>
                    <w:rFonts w:ascii="NewsGotT" w:hAnsi="NewsGotT"/>
                    <w:b/>
                    <w:bCs/>
                    <w:i w:val="0"/>
                    <w:sz w:val="20"/>
                  </w:rPr>
                </w:rPrChange>
              </w:rPr>
            </w:pPr>
            <w:ins w:id="4557" w:author="Javier Quintana Pérez" w:date="2022-11-13T19:26:00Z">
              <w:r w:rsidRPr="00D919CB">
                <w:rPr>
                  <w:rFonts w:ascii="Source Sans Pro" w:hAnsi="Source Sans Pro"/>
                  <w:b/>
                  <w:bCs/>
                  <w:i w:val="0"/>
                  <w:sz w:val="21"/>
                  <w:szCs w:val="21"/>
                  <w:rPrChange w:id="4558" w:author="Javier Quintana Pérez" w:date="2022-12-01T17:13:00Z">
                    <w:rPr>
                      <w:rFonts w:ascii="NewsGotT" w:hAnsi="NewsGotT"/>
                      <w:b/>
                      <w:bCs/>
                      <w:i w:val="0"/>
                      <w:color w:val="0000FF"/>
                      <w:sz w:val="20"/>
                      <w:u w:val="single"/>
                    </w:rPr>
                  </w:rPrChange>
                </w:rPr>
                <w:t>MATERIAL</w:t>
              </w:r>
            </w:ins>
          </w:p>
        </w:tc>
        <w:tc>
          <w:tcPr>
            <w:tcW w:w="1668" w:type="dxa"/>
            <w:vAlign w:val="center"/>
          </w:tcPr>
          <w:p w:rsidR="004C4E59" w:rsidRPr="00133828" w:rsidRDefault="00D919CB" w:rsidP="007E4098">
            <w:pPr>
              <w:pStyle w:val="Textoindependiente"/>
              <w:jc w:val="center"/>
              <w:rPr>
                <w:ins w:id="4559" w:author="Javier Quintana Pérez" w:date="2022-11-13T19:26:00Z"/>
                <w:rFonts w:ascii="Source Sans Pro" w:hAnsi="Source Sans Pro"/>
                <w:b/>
                <w:bCs/>
                <w:i w:val="0"/>
                <w:sz w:val="21"/>
                <w:szCs w:val="21"/>
                <w:rPrChange w:id="4560" w:author="Javier Quintana Pérez" w:date="2022-12-01T17:13:00Z">
                  <w:rPr>
                    <w:ins w:id="4561" w:author="Javier Quintana Pérez" w:date="2022-11-13T19:26:00Z"/>
                    <w:rFonts w:ascii="NewsGotT" w:hAnsi="NewsGotT"/>
                    <w:b/>
                    <w:bCs/>
                    <w:i w:val="0"/>
                    <w:sz w:val="20"/>
                  </w:rPr>
                </w:rPrChange>
              </w:rPr>
            </w:pPr>
            <w:ins w:id="4562" w:author="Javier Quintana Pérez" w:date="2022-11-13T19:26:00Z">
              <w:r w:rsidRPr="00D919CB">
                <w:rPr>
                  <w:rFonts w:ascii="Source Sans Pro" w:hAnsi="Source Sans Pro"/>
                  <w:b/>
                  <w:bCs/>
                  <w:i w:val="0"/>
                  <w:sz w:val="21"/>
                  <w:szCs w:val="21"/>
                  <w:rPrChange w:id="4563" w:author="Javier Quintana Pérez" w:date="2022-12-01T17:13:00Z">
                    <w:rPr>
                      <w:rFonts w:ascii="NewsGotT" w:hAnsi="NewsGotT"/>
                      <w:b/>
                      <w:bCs/>
                      <w:i w:val="0"/>
                      <w:color w:val="0000FF"/>
                      <w:sz w:val="20"/>
                      <w:u w:val="single"/>
                    </w:rPr>
                  </w:rPrChange>
                </w:rPr>
                <w:t>TAMAÑO</w:t>
              </w:r>
            </w:ins>
          </w:p>
        </w:tc>
      </w:tr>
      <w:tr w:rsidR="004C4E59" w:rsidRPr="00133828" w:rsidTr="007E4098">
        <w:trPr>
          <w:trHeight w:val="349"/>
          <w:ins w:id="4564" w:author="Javier Quintana Pérez" w:date="2022-11-13T19:26:00Z"/>
        </w:trPr>
        <w:tc>
          <w:tcPr>
            <w:tcW w:w="4077" w:type="dxa"/>
          </w:tcPr>
          <w:p w:rsidR="004C4E59" w:rsidRPr="00133828" w:rsidRDefault="004C4E59" w:rsidP="007E4098">
            <w:pPr>
              <w:pStyle w:val="Textoindependiente"/>
              <w:jc w:val="left"/>
              <w:rPr>
                <w:ins w:id="4565" w:author="Javier Quintana Pérez" w:date="2022-11-13T19:26:00Z"/>
                <w:rFonts w:ascii="Source Sans Pro" w:hAnsi="Source Sans Pro"/>
                <w:i w:val="0"/>
                <w:sz w:val="21"/>
                <w:szCs w:val="21"/>
                <w:u w:val="single"/>
                <w:rPrChange w:id="4566" w:author="Javier Quintana Pérez" w:date="2022-12-01T17:13:00Z">
                  <w:rPr>
                    <w:ins w:id="4567" w:author="Javier Quintana Pérez" w:date="2022-11-13T19:26:00Z"/>
                    <w:rFonts w:ascii="NewsGotT" w:hAnsi="NewsGotT"/>
                    <w:i w:val="0"/>
                    <w:sz w:val="20"/>
                    <w:u w:val="single"/>
                  </w:rPr>
                </w:rPrChange>
              </w:rPr>
            </w:pPr>
          </w:p>
        </w:tc>
        <w:tc>
          <w:tcPr>
            <w:tcW w:w="1701" w:type="dxa"/>
          </w:tcPr>
          <w:p w:rsidR="004C4E59" w:rsidRPr="00133828" w:rsidRDefault="004C4E59" w:rsidP="007E4098">
            <w:pPr>
              <w:pStyle w:val="Textoindependiente"/>
              <w:jc w:val="left"/>
              <w:rPr>
                <w:ins w:id="4568" w:author="Javier Quintana Pérez" w:date="2022-11-13T19:26:00Z"/>
                <w:rFonts w:ascii="Source Sans Pro" w:hAnsi="Source Sans Pro"/>
                <w:i w:val="0"/>
                <w:sz w:val="21"/>
                <w:szCs w:val="21"/>
                <w:u w:val="single"/>
                <w:rPrChange w:id="4569" w:author="Javier Quintana Pérez" w:date="2022-12-01T17:13:00Z">
                  <w:rPr>
                    <w:ins w:id="4570" w:author="Javier Quintana Pérez" w:date="2022-11-13T19:26:00Z"/>
                    <w:rFonts w:ascii="NewsGotT" w:hAnsi="NewsGotT"/>
                    <w:i w:val="0"/>
                    <w:sz w:val="20"/>
                    <w:u w:val="single"/>
                  </w:rPr>
                </w:rPrChange>
              </w:rPr>
            </w:pPr>
          </w:p>
        </w:tc>
        <w:tc>
          <w:tcPr>
            <w:tcW w:w="1843" w:type="dxa"/>
          </w:tcPr>
          <w:p w:rsidR="004C4E59" w:rsidRPr="00133828" w:rsidRDefault="004C4E59" w:rsidP="007E4098">
            <w:pPr>
              <w:pStyle w:val="Textoindependiente"/>
              <w:jc w:val="left"/>
              <w:rPr>
                <w:ins w:id="4571" w:author="Javier Quintana Pérez" w:date="2022-11-13T19:26:00Z"/>
                <w:rFonts w:ascii="Source Sans Pro" w:hAnsi="Source Sans Pro"/>
                <w:i w:val="0"/>
                <w:sz w:val="21"/>
                <w:szCs w:val="21"/>
                <w:u w:val="single"/>
                <w:rPrChange w:id="4572" w:author="Javier Quintana Pérez" w:date="2022-12-01T17:13:00Z">
                  <w:rPr>
                    <w:ins w:id="4573" w:author="Javier Quintana Pérez" w:date="2022-11-13T19:26:00Z"/>
                    <w:rFonts w:ascii="NewsGotT" w:hAnsi="NewsGotT"/>
                    <w:i w:val="0"/>
                    <w:sz w:val="20"/>
                    <w:u w:val="single"/>
                  </w:rPr>
                </w:rPrChange>
              </w:rPr>
            </w:pPr>
          </w:p>
        </w:tc>
        <w:tc>
          <w:tcPr>
            <w:tcW w:w="1668" w:type="dxa"/>
          </w:tcPr>
          <w:p w:rsidR="004C4E59" w:rsidRPr="00133828" w:rsidRDefault="004C4E59" w:rsidP="007E4098">
            <w:pPr>
              <w:pStyle w:val="Textoindependiente"/>
              <w:jc w:val="left"/>
              <w:rPr>
                <w:ins w:id="4574" w:author="Javier Quintana Pérez" w:date="2022-11-13T19:26:00Z"/>
                <w:rFonts w:ascii="Source Sans Pro" w:hAnsi="Source Sans Pro"/>
                <w:i w:val="0"/>
                <w:sz w:val="21"/>
                <w:szCs w:val="21"/>
                <w:u w:val="single"/>
                <w:rPrChange w:id="4575" w:author="Javier Quintana Pérez" w:date="2022-12-01T17:13:00Z">
                  <w:rPr>
                    <w:ins w:id="4576" w:author="Javier Quintana Pérez" w:date="2022-11-13T19:26:00Z"/>
                    <w:rFonts w:ascii="NewsGotT" w:hAnsi="NewsGotT"/>
                    <w:i w:val="0"/>
                    <w:sz w:val="20"/>
                    <w:u w:val="single"/>
                  </w:rPr>
                </w:rPrChange>
              </w:rPr>
            </w:pPr>
          </w:p>
        </w:tc>
      </w:tr>
      <w:tr w:rsidR="004C4E59" w:rsidRPr="00133828" w:rsidTr="007E4098">
        <w:trPr>
          <w:trHeight w:val="363"/>
          <w:ins w:id="4577" w:author="Javier Quintana Pérez" w:date="2022-11-13T19:26:00Z"/>
        </w:trPr>
        <w:tc>
          <w:tcPr>
            <w:tcW w:w="4077" w:type="dxa"/>
          </w:tcPr>
          <w:p w:rsidR="004C4E59" w:rsidRPr="00133828" w:rsidRDefault="004C4E59" w:rsidP="007E4098">
            <w:pPr>
              <w:pStyle w:val="Textoindependiente"/>
              <w:jc w:val="left"/>
              <w:rPr>
                <w:ins w:id="4578" w:author="Javier Quintana Pérez" w:date="2022-11-13T19:26:00Z"/>
                <w:rFonts w:ascii="Source Sans Pro" w:hAnsi="Source Sans Pro"/>
                <w:i w:val="0"/>
                <w:sz w:val="21"/>
                <w:szCs w:val="21"/>
                <w:u w:val="single"/>
                <w:rPrChange w:id="4579" w:author="Javier Quintana Pérez" w:date="2022-12-01T17:13:00Z">
                  <w:rPr>
                    <w:ins w:id="4580" w:author="Javier Quintana Pérez" w:date="2022-11-13T19:26:00Z"/>
                    <w:rFonts w:ascii="NewsGotT" w:hAnsi="NewsGotT"/>
                    <w:i w:val="0"/>
                    <w:sz w:val="20"/>
                    <w:u w:val="single"/>
                  </w:rPr>
                </w:rPrChange>
              </w:rPr>
            </w:pPr>
          </w:p>
        </w:tc>
        <w:tc>
          <w:tcPr>
            <w:tcW w:w="1701" w:type="dxa"/>
          </w:tcPr>
          <w:p w:rsidR="004C4E59" w:rsidRPr="00133828" w:rsidRDefault="004C4E59" w:rsidP="007E4098">
            <w:pPr>
              <w:pStyle w:val="Textoindependiente"/>
              <w:jc w:val="left"/>
              <w:rPr>
                <w:ins w:id="4581" w:author="Javier Quintana Pérez" w:date="2022-11-13T19:26:00Z"/>
                <w:rFonts w:ascii="Source Sans Pro" w:hAnsi="Source Sans Pro"/>
                <w:i w:val="0"/>
                <w:sz w:val="21"/>
                <w:szCs w:val="21"/>
                <w:u w:val="single"/>
                <w:rPrChange w:id="4582" w:author="Javier Quintana Pérez" w:date="2022-12-01T17:13:00Z">
                  <w:rPr>
                    <w:ins w:id="4583" w:author="Javier Quintana Pérez" w:date="2022-11-13T19:26:00Z"/>
                    <w:rFonts w:ascii="NewsGotT" w:hAnsi="NewsGotT"/>
                    <w:i w:val="0"/>
                    <w:sz w:val="20"/>
                    <w:u w:val="single"/>
                  </w:rPr>
                </w:rPrChange>
              </w:rPr>
            </w:pPr>
          </w:p>
        </w:tc>
        <w:tc>
          <w:tcPr>
            <w:tcW w:w="1843" w:type="dxa"/>
          </w:tcPr>
          <w:p w:rsidR="004C4E59" w:rsidRPr="00133828" w:rsidRDefault="004C4E59" w:rsidP="007E4098">
            <w:pPr>
              <w:pStyle w:val="Textoindependiente"/>
              <w:jc w:val="left"/>
              <w:rPr>
                <w:ins w:id="4584" w:author="Javier Quintana Pérez" w:date="2022-11-13T19:26:00Z"/>
                <w:rFonts w:ascii="Source Sans Pro" w:hAnsi="Source Sans Pro"/>
                <w:i w:val="0"/>
                <w:sz w:val="21"/>
                <w:szCs w:val="21"/>
                <w:u w:val="single"/>
                <w:rPrChange w:id="4585" w:author="Javier Quintana Pérez" w:date="2022-12-01T17:13:00Z">
                  <w:rPr>
                    <w:ins w:id="4586" w:author="Javier Quintana Pérez" w:date="2022-11-13T19:26:00Z"/>
                    <w:rFonts w:ascii="NewsGotT" w:hAnsi="NewsGotT"/>
                    <w:i w:val="0"/>
                    <w:sz w:val="20"/>
                    <w:u w:val="single"/>
                  </w:rPr>
                </w:rPrChange>
              </w:rPr>
            </w:pPr>
          </w:p>
        </w:tc>
        <w:tc>
          <w:tcPr>
            <w:tcW w:w="1668" w:type="dxa"/>
          </w:tcPr>
          <w:p w:rsidR="004C4E59" w:rsidRPr="00133828" w:rsidRDefault="004C4E59" w:rsidP="007E4098">
            <w:pPr>
              <w:pStyle w:val="Textoindependiente"/>
              <w:jc w:val="left"/>
              <w:rPr>
                <w:ins w:id="4587" w:author="Javier Quintana Pérez" w:date="2022-11-13T19:26:00Z"/>
                <w:rFonts w:ascii="Source Sans Pro" w:hAnsi="Source Sans Pro"/>
                <w:i w:val="0"/>
                <w:sz w:val="21"/>
                <w:szCs w:val="21"/>
                <w:u w:val="single"/>
                <w:rPrChange w:id="4588" w:author="Javier Quintana Pérez" w:date="2022-12-01T17:13:00Z">
                  <w:rPr>
                    <w:ins w:id="4589" w:author="Javier Quintana Pérez" w:date="2022-11-13T19:26:00Z"/>
                    <w:rFonts w:ascii="NewsGotT" w:hAnsi="NewsGotT"/>
                    <w:i w:val="0"/>
                    <w:sz w:val="20"/>
                    <w:u w:val="single"/>
                  </w:rPr>
                </w:rPrChange>
              </w:rPr>
            </w:pPr>
          </w:p>
        </w:tc>
      </w:tr>
      <w:tr w:rsidR="004C4E59" w:rsidRPr="00133828" w:rsidTr="007E4098">
        <w:trPr>
          <w:trHeight w:val="349"/>
          <w:ins w:id="4590" w:author="Javier Quintana Pérez" w:date="2022-11-13T19:26:00Z"/>
        </w:trPr>
        <w:tc>
          <w:tcPr>
            <w:tcW w:w="4077" w:type="dxa"/>
          </w:tcPr>
          <w:p w:rsidR="004C4E59" w:rsidRPr="00133828" w:rsidRDefault="004C4E59" w:rsidP="007E4098">
            <w:pPr>
              <w:pStyle w:val="Textoindependiente"/>
              <w:jc w:val="left"/>
              <w:rPr>
                <w:ins w:id="4591" w:author="Javier Quintana Pérez" w:date="2022-11-13T19:26:00Z"/>
                <w:rFonts w:ascii="Source Sans Pro" w:hAnsi="Source Sans Pro"/>
                <w:i w:val="0"/>
                <w:sz w:val="21"/>
                <w:szCs w:val="21"/>
                <w:u w:val="single"/>
                <w:rPrChange w:id="4592" w:author="Javier Quintana Pérez" w:date="2022-12-01T17:13:00Z">
                  <w:rPr>
                    <w:ins w:id="4593" w:author="Javier Quintana Pérez" w:date="2022-11-13T19:26:00Z"/>
                    <w:rFonts w:ascii="NewsGotT" w:hAnsi="NewsGotT"/>
                    <w:i w:val="0"/>
                    <w:sz w:val="20"/>
                    <w:u w:val="single"/>
                  </w:rPr>
                </w:rPrChange>
              </w:rPr>
            </w:pPr>
          </w:p>
        </w:tc>
        <w:tc>
          <w:tcPr>
            <w:tcW w:w="1701" w:type="dxa"/>
          </w:tcPr>
          <w:p w:rsidR="004C4E59" w:rsidRPr="00133828" w:rsidRDefault="004C4E59" w:rsidP="007E4098">
            <w:pPr>
              <w:pStyle w:val="Textoindependiente"/>
              <w:jc w:val="left"/>
              <w:rPr>
                <w:ins w:id="4594" w:author="Javier Quintana Pérez" w:date="2022-11-13T19:26:00Z"/>
                <w:rFonts w:ascii="Source Sans Pro" w:hAnsi="Source Sans Pro"/>
                <w:i w:val="0"/>
                <w:sz w:val="21"/>
                <w:szCs w:val="21"/>
                <w:u w:val="single"/>
                <w:rPrChange w:id="4595" w:author="Javier Quintana Pérez" w:date="2022-12-01T17:13:00Z">
                  <w:rPr>
                    <w:ins w:id="4596" w:author="Javier Quintana Pérez" w:date="2022-11-13T19:26:00Z"/>
                    <w:rFonts w:ascii="NewsGotT" w:hAnsi="NewsGotT"/>
                    <w:i w:val="0"/>
                    <w:sz w:val="20"/>
                    <w:u w:val="single"/>
                  </w:rPr>
                </w:rPrChange>
              </w:rPr>
            </w:pPr>
          </w:p>
        </w:tc>
        <w:tc>
          <w:tcPr>
            <w:tcW w:w="1843" w:type="dxa"/>
          </w:tcPr>
          <w:p w:rsidR="004C4E59" w:rsidRPr="00133828" w:rsidRDefault="004C4E59" w:rsidP="007E4098">
            <w:pPr>
              <w:pStyle w:val="Textoindependiente"/>
              <w:jc w:val="left"/>
              <w:rPr>
                <w:ins w:id="4597" w:author="Javier Quintana Pérez" w:date="2022-11-13T19:26:00Z"/>
                <w:rFonts w:ascii="Source Sans Pro" w:hAnsi="Source Sans Pro"/>
                <w:i w:val="0"/>
                <w:sz w:val="21"/>
                <w:szCs w:val="21"/>
                <w:u w:val="single"/>
                <w:rPrChange w:id="4598" w:author="Javier Quintana Pérez" w:date="2022-12-01T17:13:00Z">
                  <w:rPr>
                    <w:ins w:id="4599" w:author="Javier Quintana Pérez" w:date="2022-11-13T19:26:00Z"/>
                    <w:rFonts w:ascii="NewsGotT" w:hAnsi="NewsGotT"/>
                    <w:i w:val="0"/>
                    <w:sz w:val="20"/>
                    <w:u w:val="single"/>
                  </w:rPr>
                </w:rPrChange>
              </w:rPr>
            </w:pPr>
          </w:p>
        </w:tc>
        <w:tc>
          <w:tcPr>
            <w:tcW w:w="1668" w:type="dxa"/>
          </w:tcPr>
          <w:p w:rsidR="004C4E59" w:rsidRPr="00133828" w:rsidRDefault="004C4E59" w:rsidP="007E4098">
            <w:pPr>
              <w:pStyle w:val="Textoindependiente"/>
              <w:jc w:val="left"/>
              <w:rPr>
                <w:ins w:id="4600" w:author="Javier Quintana Pérez" w:date="2022-11-13T19:26:00Z"/>
                <w:rFonts w:ascii="Source Sans Pro" w:hAnsi="Source Sans Pro"/>
                <w:i w:val="0"/>
                <w:sz w:val="21"/>
                <w:szCs w:val="21"/>
                <w:u w:val="single"/>
                <w:rPrChange w:id="4601" w:author="Javier Quintana Pérez" w:date="2022-12-01T17:13:00Z">
                  <w:rPr>
                    <w:ins w:id="4602" w:author="Javier Quintana Pérez" w:date="2022-11-13T19:26:00Z"/>
                    <w:rFonts w:ascii="NewsGotT" w:hAnsi="NewsGotT"/>
                    <w:i w:val="0"/>
                    <w:sz w:val="20"/>
                    <w:u w:val="single"/>
                  </w:rPr>
                </w:rPrChange>
              </w:rPr>
            </w:pPr>
          </w:p>
        </w:tc>
      </w:tr>
    </w:tbl>
    <w:p w:rsidR="00EB394E" w:rsidRDefault="00EB394E" w:rsidP="00EB394E">
      <w:pPr>
        <w:pStyle w:val="Textoindependiente"/>
        <w:ind w:left="5672" w:firstLine="709"/>
        <w:jc w:val="left"/>
        <w:rPr>
          <w:ins w:id="4603" w:author="Javier Quintana Pérez" w:date="2022-11-13T19:25:00Z"/>
          <w:rFonts w:ascii="NewsGotT" w:hAnsi="NewsGotT"/>
          <w:i w:val="0"/>
          <w:sz w:val="20"/>
          <w:u w:val="single"/>
        </w:rPr>
      </w:pPr>
    </w:p>
    <w:p w:rsidR="004C4E59" w:rsidRDefault="004C4E59" w:rsidP="00EB394E">
      <w:pPr>
        <w:pStyle w:val="Textoindependiente"/>
        <w:ind w:left="5672" w:firstLine="709"/>
        <w:jc w:val="left"/>
        <w:rPr>
          <w:ins w:id="4604" w:author="Javier Quintana Pérez" w:date="2022-11-13T19:25:00Z"/>
          <w:rFonts w:ascii="NewsGotT" w:hAnsi="NewsGotT"/>
          <w:i w:val="0"/>
          <w:sz w:val="20"/>
          <w:u w:val="single"/>
        </w:rPr>
      </w:pPr>
    </w:p>
    <w:p w:rsidR="004C4E59" w:rsidRPr="000E68E4" w:rsidDel="004C4E59" w:rsidRDefault="004C4E59" w:rsidP="00EB394E">
      <w:pPr>
        <w:pStyle w:val="Textoindependiente"/>
        <w:ind w:left="5672" w:firstLine="709"/>
        <w:jc w:val="left"/>
        <w:rPr>
          <w:del w:id="4605" w:author="Javier Quintana Pérez" w:date="2022-11-13T19:26:00Z"/>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4606" w:author="Javier Quintana Pérez" w:date="2022-05-11T15:59: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8"/>
        <w:gridCol w:w="1309"/>
        <w:gridCol w:w="1309"/>
        <w:tblGridChange w:id="4607">
          <w:tblGrid>
            <w:gridCol w:w="6665"/>
            <w:gridCol w:w="1371"/>
            <w:gridCol w:w="1250"/>
          </w:tblGrid>
        </w:tblGridChange>
      </w:tblGrid>
      <w:tr w:rsidR="00EB394E" w:rsidRPr="00D41C9D" w:rsidDel="004C4E59" w:rsidTr="00526014">
        <w:trPr>
          <w:jc w:val="center"/>
          <w:del w:id="4608" w:author="Javier Quintana Pérez" w:date="2022-11-13T19:26:00Z"/>
          <w:trPrChange w:id="4609" w:author="Javier Quintana Pérez" w:date="2022-05-11T15:59:00Z">
            <w:trPr>
              <w:jc w:val="center"/>
            </w:trPr>
          </w:trPrChange>
        </w:trPr>
        <w:tc>
          <w:tcPr>
            <w:tcW w:w="3589" w:type="pct"/>
            <w:tcBorders>
              <w:top w:val="nil"/>
              <w:left w:val="nil"/>
            </w:tcBorders>
            <w:shd w:val="clear" w:color="auto" w:fill="auto"/>
            <w:tcPrChange w:id="4610" w:author="Javier Quintana Pérez" w:date="2022-05-11T15:59:00Z">
              <w:tcPr>
                <w:tcW w:w="3589" w:type="pct"/>
                <w:shd w:val="clear" w:color="auto" w:fill="auto"/>
              </w:tcPr>
            </w:tcPrChange>
          </w:tcPr>
          <w:p w:rsidR="00EB394E" w:rsidRPr="00D41C9D" w:rsidDel="004C4E59" w:rsidRDefault="00EB394E" w:rsidP="00EB394E">
            <w:pPr>
              <w:rPr>
                <w:del w:id="4611" w:author="Javier Quintana Pérez" w:date="2022-11-13T19:26:00Z"/>
                <w:rFonts w:ascii="Source Sans Pro" w:hAnsi="Source Sans Pro"/>
                <w:rPrChange w:id="4612" w:author="Javier Quintana Pérez" w:date="2022-05-09T17:38:00Z">
                  <w:rPr>
                    <w:del w:id="4613" w:author="Javier Quintana Pérez" w:date="2022-11-13T19:26:00Z"/>
                  </w:rPr>
                </w:rPrChange>
              </w:rPr>
            </w:pPr>
          </w:p>
        </w:tc>
        <w:tc>
          <w:tcPr>
            <w:tcW w:w="705" w:type="pct"/>
            <w:shd w:val="clear" w:color="auto" w:fill="auto"/>
            <w:tcPrChange w:id="4614" w:author="Javier Quintana Pérez" w:date="2022-05-11T15:59:00Z">
              <w:tcPr>
                <w:tcW w:w="738" w:type="pct"/>
                <w:shd w:val="clear" w:color="auto" w:fill="auto"/>
              </w:tcPr>
            </w:tcPrChange>
          </w:tcPr>
          <w:p w:rsidR="00EB394E" w:rsidRPr="00D41C9D" w:rsidDel="004C4E59" w:rsidRDefault="00D919CB" w:rsidP="00EB394E">
            <w:pPr>
              <w:jc w:val="center"/>
              <w:rPr>
                <w:del w:id="4615" w:author="Javier Quintana Pérez" w:date="2022-11-13T19:26:00Z"/>
                <w:rFonts w:ascii="Source Sans Pro" w:hAnsi="Source Sans Pro"/>
                <w:rPrChange w:id="4616" w:author="Javier Quintana Pérez" w:date="2022-05-09T17:38:00Z">
                  <w:rPr>
                    <w:del w:id="4617" w:author="Javier Quintana Pérez" w:date="2022-11-13T19:26:00Z"/>
                  </w:rPr>
                </w:rPrChange>
              </w:rPr>
            </w:pPr>
            <w:del w:id="4618" w:author="Javier Quintana Pérez" w:date="2022-11-13T19:26:00Z">
              <w:r w:rsidRPr="00D919CB">
                <w:rPr>
                  <w:rFonts w:ascii="Source Sans Pro" w:hAnsi="Source Sans Pro"/>
                  <w:rPrChange w:id="4619" w:author="Javier Quintana Pérez" w:date="2022-05-09T17:38:00Z">
                    <w:rPr>
                      <w:color w:val="0000FF"/>
                      <w:u w:val="single"/>
                    </w:rPr>
                  </w:rPrChange>
                </w:rPr>
                <w:delText>SI</w:delText>
              </w:r>
            </w:del>
          </w:p>
        </w:tc>
        <w:tc>
          <w:tcPr>
            <w:tcW w:w="705" w:type="pct"/>
            <w:shd w:val="clear" w:color="auto" w:fill="auto"/>
            <w:tcPrChange w:id="4620" w:author="Javier Quintana Pérez" w:date="2022-05-11T15:59:00Z">
              <w:tcPr>
                <w:tcW w:w="674" w:type="pct"/>
                <w:shd w:val="clear" w:color="auto" w:fill="auto"/>
              </w:tcPr>
            </w:tcPrChange>
          </w:tcPr>
          <w:p w:rsidR="00EB394E" w:rsidRPr="00D41C9D" w:rsidDel="004C4E59" w:rsidRDefault="00D919CB" w:rsidP="00EB394E">
            <w:pPr>
              <w:jc w:val="center"/>
              <w:rPr>
                <w:del w:id="4621" w:author="Javier Quintana Pérez" w:date="2022-11-13T19:26:00Z"/>
                <w:rFonts w:ascii="Source Sans Pro" w:hAnsi="Source Sans Pro"/>
                <w:rPrChange w:id="4622" w:author="Javier Quintana Pérez" w:date="2022-05-09T17:38:00Z">
                  <w:rPr>
                    <w:del w:id="4623" w:author="Javier Quintana Pérez" w:date="2022-11-13T19:26:00Z"/>
                  </w:rPr>
                </w:rPrChange>
              </w:rPr>
            </w:pPr>
            <w:del w:id="4624" w:author="Javier Quintana Pérez" w:date="2022-11-13T19:26:00Z">
              <w:r w:rsidRPr="00D919CB">
                <w:rPr>
                  <w:rFonts w:ascii="Source Sans Pro" w:hAnsi="Source Sans Pro"/>
                  <w:rPrChange w:id="4625" w:author="Javier Quintana Pérez" w:date="2022-05-09T17:38:00Z">
                    <w:rPr>
                      <w:color w:val="0000FF"/>
                      <w:u w:val="single"/>
                    </w:rPr>
                  </w:rPrChange>
                </w:rPr>
                <w:delText>NO</w:delText>
              </w:r>
            </w:del>
          </w:p>
        </w:tc>
      </w:tr>
      <w:tr w:rsidR="00EB394E" w:rsidRPr="00D41C9D" w:rsidDel="004C4E59" w:rsidTr="00526014">
        <w:trPr>
          <w:jc w:val="center"/>
          <w:del w:id="4626" w:author="Javier Quintana Pérez" w:date="2022-11-13T19:26:00Z"/>
          <w:trPrChange w:id="4627" w:author="Javier Quintana Pérez" w:date="2022-05-11T15:59:00Z">
            <w:trPr>
              <w:jc w:val="center"/>
            </w:trPr>
          </w:trPrChange>
        </w:trPr>
        <w:tc>
          <w:tcPr>
            <w:tcW w:w="3589" w:type="pct"/>
            <w:shd w:val="clear" w:color="auto" w:fill="auto"/>
            <w:tcPrChange w:id="4628" w:author="Javier Quintana Pérez" w:date="2022-05-11T15:59:00Z">
              <w:tcPr>
                <w:tcW w:w="3589" w:type="pct"/>
                <w:shd w:val="clear" w:color="auto" w:fill="auto"/>
              </w:tcPr>
            </w:tcPrChange>
          </w:tcPr>
          <w:p w:rsidR="00EB394E" w:rsidRPr="00D41C9D" w:rsidDel="004C4E59" w:rsidRDefault="00D919CB" w:rsidP="001C21B3">
            <w:pPr>
              <w:tabs>
                <w:tab w:val="clear" w:pos="567"/>
              </w:tabs>
              <w:spacing w:line="240" w:lineRule="auto"/>
              <w:jc w:val="left"/>
              <w:rPr>
                <w:del w:id="4629" w:author="Javier Quintana Pérez" w:date="2022-11-13T19:26:00Z"/>
                <w:rFonts w:ascii="Source Sans Pro" w:hAnsi="Source Sans Pro"/>
                <w:rPrChange w:id="4630" w:author="Javier Quintana Pérez" w:date="2022-05-09T17:38:00Z">
                  <w:rPr>
                    <w:del w:id="4631" w:author="Javier Quintana Pérez" w:date="2022-11-13T19:26:00Z"/>
                  </w:rPr>
                </w:rPrChange>
              </w:rPr>
            </w:pPr>
            <w:del w:id="4632" w:author="Javier Quintana Pérez" w:date="2022-11-13T19:26:00Z">
              <w:r w:rsidRPr="00D919CB">
                <w:rPr>
                  <w:rFonts w:ascii="Source Sans Pro" w:hAnsi="Source Sans Pro"/>
                  <w:rPrChange w:id="4633" w:author="Javier Quintana Pérez" w:date="2022-05-09T17:38:00Z">
                    <w:rPr>
                      <w:color w:val="0000FF"/>
                      <w:u w:val="single"/>
                    </w:rPr>
                  </w:rPrChange>
                </w:rPr>
                <w:delText>¿Se utilizan separadores para garantizar los recubrimientos?</w:delText>
              </w:r>
            </w:del>
          </w:p>
        </w:tc>
        <w:tc>
          <w:tcPr>
            <w:tcW w:w="705" w:type="pct"/>
            <w:shd w:val="clear" w:color="auto" w:fill="auto"/>
            <w:tcPrChange w:id="4634" w:author="Javier Quintana Pérez" w:date="2022-05-11T15:59:00Z">
              <w:tcPr>
                <w:tcW w:w="738" w:type="pct"/>
                <w:shd w:val="clear" w:color="auto" w:fill="auto"/>
              </w:tcPr>
            </w:tcPrChange>
          </w:tcPr>
          <w:p w:rsidR="00EB394E" w:rsidRPr="00D41C9D" w:rsidDel="004C4E59" w:rsidRDefault="00EB394E" w:rsidP="00EB394E">
            <w:pPr>
              <w:jc w:val="center"/>
              <w:rPr>
                <w:del w:id="4635" w:author="Javier Quintana Pérez" w:date="2022-11-13T19:26:00Z"/>
                <w:rFonts w:ascii="Source Sans Pro" w:hAnsi="Source Sans Pro"/>
                <w:rPrChange w:id="4636" w:author="Javier Quintana Pérez" w:date="2022-05-09T17:38:00Z">
                  <w:rPr>
                    <w:del w:id="4637" w:author="Javier Quintana Pérez" w:date="2022-11-13T19:26:00Z"/>
                  </w:rPr>
                </w:rPrChange>
              </w:rPr>
            </w:pPr>
          </w:p>
        </w:tc>
        <w:tc>
          <w:tcPr>
            <w:tcW w:w="705" w:type="pct"/>
            <w:shd w:val="clear" w:color="auto" w:fill="auto"/>
            <w:tcPrChange w:id="4638" w:author="Javier Quintana Pérez" w:date="2022-05-11T15:59:00Z">
              <w:tcPr>
                <w:tcW w:w="674" w:type="pct"/>
                <w:shd w:val="clear" w:color="auto" w:fill="auto"/>
              </w:tcPr>
            </w:tcPrChange>
          </w:tcPr>
          <w:p w:rsidR="00EB394E" w:rsidRPr="00D41C9D" w:rsidDel="004C4E59" w:rsidRDefault="00EB394E" w:rsidP="00EB394E">
            <w:pPr>
              <w:jc w:val="center"/>
              <w:rPr>
                <w:del w:id="4639" w:author="Javier Quintana Pérez" w:date="2022-11-13T19:26:00Z"/>
                <w:rFonts w:ascii="Source Sans Pro" w:hAnsi="Source Sans Pro"/>
                <w:rPrChange w:id="4640" w:author="Javier Quintana Pérez" w:date="2022-05-09T17:38:00Z">
                  <w:rPr>
                    <w:del w:id="4641" w:author="Javier Quintana Pérez" w:date="2022-11-13T19:26:00Z"/>
                  </w:rPr>
                </w:rPrChange>
              </w:rPr>
            </w:pPr>
          </w:p>
        </w:tc>
      </w:tr>
      <w:tr w:rsidR="00EB394E" w:rsidRPr="00D41C9D" w:rsidDel="004C4E59" w:rsidTr="00526014">
        <w:trPr>
          <w:jc w:val="center"/>
          <w:del w:id="4642" w:author="Javier Quintana Pérez" w:date="2022-11-13T19:26:00Z"/>
          <w:trPrChange w:id="4643" w:author="Javier Quintana Pérez" w:date="2022-05-11T15:59:00Z">
            <w:trPr>
              <w:jc w:val="center"/>
            </w:trPr>
          </w:trPrChange>
        </w:trPr>
        <w:tc>
          <w:tcPr>
            <w:tcW w:w="3589" w:type="pct"/>
            <w:shd w:val="clear" w:color="auto" w:fill="auto"/>
            <w:tcPrChange w:id="4644" w:author="Javier Quintana Pérez" w:date="2022-05-11T15:59:00Z">
              <w:tcPr>
                <w:tcW w:w="3589" w:type="pct"/>
                <w:shd w:val="clear" w:color="auto" w:fill="auto"/>
              </w:tcPr>
            </w:tcPrChange>
          </w:tcPr>
          <w:p w:rsidR="001941ED" w:rsidRPr="00D41C9D" w:rsidDel="004C4E59" w:rsidRDefault="00D919CB" w:rsidP="001C21B3">
            <w:pPr>
              <w:tabs>
                <w:tab w:val="clear" w:pos="567"/>
              </w:tabs>
              <w:spacing w:line="240" w:lineRule="auto"/>
              <w:jc w:val="left"/>
              <w:rPr>
                <w:del w:id="4645" w:author="Javier Quintana Pérez" w:date="2022-11-13T19:26:00Z"/>
                <w:rFonts w:ascii="Source Sans Pro" w:hAnsi="Source Sans Pro"/>
                <w:rPrChange w:id="4646" w:author="Javier Quintana Pérez" w:date="2022-05-09T17:38:00Z">
                  <w:rPr>
                    <w:del w:id="4647" w:author="Javier Quintana Pérez" w:date="2022-11-13T19:26:00Z"/>
                  </w:rPr>
                </w:rPrChange>
              </w:rPr>
            </w:pPr>
            <w:del w:id="4648" w:author="Javier Quintana Pérez" w:date="2022-11-13T19:26:00Z">
              <w:r w:rsidRPr="00D919CB">
                <w:rPr>
                  <w:rFonts w:ascii="Source Sans Pro" w:hAnsi="Source Sans Pro"/>
                  <w:strike/>
                  <w:rPrChange w:id="4649" w:author="Javier Quintana Pérez" w:date="2022-09-30T10:19:00Z">
                    <w:rPr>
                      <w:color w:val="0000FF"/>
                      <w:u w:val="single"/>
                    </w:rPr>
                  </w:rPrChange>
                </w:rPr>
                <w:delText>En caso afirmativo ¿cumplen lo especificado por la EHE-08?</w:delText>
              </w:r>
            </w:del>
          </w:p>
        </w:tc>
        <w:tc>
          <w:tcPr>
            <w:tcW w:w="705" w:type="pct"/>
            <w:shd w:val="clear" w:color="auto" w:fill="auto"/>
            <w:tcPrChange w:id="4650" w:author="Javier Quintana Pérez" w:date="2022-05-11T15:59:00Z">
              <w:tcPr>
                <w:tcW w:w="738" w:type="pct"/>
                <w:shd w:val="clear" w:color="auto" w:fill="auto"/>
              </w:tcPr>
            </w:tcPrChange>
          </w:tcPr>
          <w:p w:rsidR="00EB394E" w:rsidRPr="00D41C9D" w:rsidDel="004C4E59" w:rsidRDefault="00EB394E" w:rsidP="00EB394E">
            <w:pPr>
              <w:jc w:val="center"/>
              <w:rPr>
                <w:del w:id="4651" w:author="Javier Quintana Pérez" w:date="2022-11-13T19:26:00Z"/>
                <w:rFonts w:ascii="Source Sans Pro" w:hAnsi="Source Sans Pro"/>
                <w:rPrChange w:id="4652" w:author="Javier Quintana Pérez" w:date="2022-05-09T17:38:00Z">
                  <w:rPr>
                    <w:del w:id="4653" w:author="Javier Quintana Pérez" w:date="2022-11-13T19:26:00Z"/>
                  </w:rPr>
                </w:rPrChange>
              </w:rPr>
            </w:pPr>
          </w:p>
        </w:tc>
        <w:tc>
          <w:tcPr>
            <w:tcW w:w="705" w:type="pct"/>
            <w:shd w:val="clear" w:color="auto" w:fill="auto"/>
            <w:tcPrChange w:id="4654" w:author="Javier Quintana Pérez" w:date="2022-05-11T15:59:00Z">
              <w:tcPr>
                <w:tcW w:w="674" w:type="pct"/>
                <w:shd w:val="clear" w:color="auto" w:fill="auto"/>
              </w:tcPr>
            </w:tcPrChange>
          </w:tcPr>
          <w:p w:rsidR="00EB394E" w:rsidRPr="00D41C9D" w:rsidDel="004C4E59" w:rsidRDefault="00EB394E" w:rsidP="00EB394E">
            <w:pPr>
              <w:jc w:val="center"/>
              <w:rPr>
                <w:del w:id="4655" w:author="Javier Quintana Pérez" w:date="2022-11-13T19:26:00Z"/>
                <w:rFonts w:ascii="Source Sans Pro" w:hAnsi="Source Sans Pro"/>
                <w:rPrChange w:id="4656" w:author="Javier Quintana Pérez" w:date="2022-05-09T17:38:00Z">
                  <w:rPr>
                    <w:del w:id="4657" w:author="Javier Quintana Pérez" w:date="2022-11-13T19:26:00Z"/>
                  </w:rPr>
                </w:rPrChange>
              </w:rPr>
            </w:pPr>
          </w:p>
        </w:tc>
      </w:tr>
      <w:tr w:rsidR="00EB394E" w:rsidRPr="00D41C9D" w:rsidDel="004C4E59" w:rsidTr="00526014">
        <w:trPr>
          <w:jc w:val="center"/>
          <w:del w:id="4658" w:author="Javier Quintana Pérez" w:date="2022-11-13T19:26:00Z"/>
          <w:trPrChange w:id="4659" w:author="Javier Quintana Pérez" w:date="2022-05-11T15:59:00Z">
            <w:trPr>
              <w:jc w:val="center"/>
            </w:trPr>
          </w:trPrChange>
        </w:trPr>
        <w:tc>
          <w:tcPr>
            <w:tcW w:w="3589" w:type="pct"/>
            <w:shd w:val="clear" w:color="auto" w:fill="auto"/>
            <w:tcPrChange w:id="4660" w:author="Javier Quintana Pérez" w:date="2022-05-11T15:59:00Z">
              <w:tcPr>
                <w:tcW w:w="3589" w:type="pct"/>
                <w:shd w:val="clear" w:color="auto" w:fill="auto"/>
              </w:tcPr>
            </w:tcPrChange>
          </w:tcPr>
          <w:p w:rsidR="00EB394E" w:rsidRPr="00D41C9D" w:rsidDel="004C4E59" w:rsidRDefault="00D919CB" w:rsidP="001C21B3">
            <w:pPr>
              <w:tabs>
                <w:tab w:val="clear" w:pos="567"/>
              </w:tabs>
              <w:spacing w:line="240" w:lineRule="auto"/>
              <w:jc w:val="left"/>
              <w:rPr>
                <w:del w:id="4661" w:author="Javier Quintana Pérez" w:date="2022-11-13T19:26:00Z"/>
                <w:rFonts w:ascii="Source Sans Pro" w:hAnsi="Source Sans Pro"/>
                <w:rPrChange w:id="4662" w:author="Javier Quintana Pérez" w:date="2022-05-09T17:38:00Z">
                  <w:rPr>
                    <w:del w:id="4663" w:author="Javier Quintana Pérez" w:date="2022-11-13T19:26:00Z"/>
                  </w:rPr>
                </w:rPrChange>
              </w:rPr>
            </w:pPr>
            <w:del w:id="4664" w:author="Javier Quintana Pérez" w:date="2022-11-13T19:26:00Z">
              <w:r w:rsidRPr="00D919CB">
                <w:rPr>
                  <w:rFonts w:ascii="Source Sans Pro" w:hAnsi="Source Sans Pro"/>
                  <w:rPrChange w:id="4665" w:author="Javier Quintana Pérez" w:date="2022-05-09T17:38:00Z">
                    <w:rPr>
                      <w:color w:val="0000FF"/>
                      <w:u w:val="single"/>
                    </w:rPr>
                  </w:rPrChange>
                </w:rPr>
                <w:delText>¿Se presentan como elementos individuales o como sistemas específicos de separadores?</w:delText>
              </w:r>
            </w:del>
          </w:p>
        </w:tc>
        <w:tc>
          <w:tcPr>
            <w:tcW w:w="705" w:type="pct"/>
            <w:shd w:val="clear" w:color="auto" w:fill="auto"/>
            <w:tcPrChange w:id="4666" w:author="Javier Quintana Pérez" w:date="2022-05-11T15:59:00Z">
              <w:tcPr>
                <w:tcW w:w="738" w:type="pct"/>
                <w:shd w:val="clear" w:color="auto" w:fill="auto"/>
              </w:tcPr>
            </w:tcPrChange>
          </w:tcPr>
          <w:p w:rsidR="00EB394E" w:rsidRPr="00D41C9D" w:rsidDel="004C4E59" w:rsidRDefault="00EB394E" w:rsidP="00EB394E">
            <w:pPr>
              <w:jc w:val="center"/>
              <w:rPr>
                <w:del w:id="4667" w:author="Javier Quintana Pérez" w:date="2022-11-13T19:26:00Z"/>
                <w:rFonts w:ascii="Source Sans Pro" w:hAnsi="Source Sans Pro"/>
                <w:rPrChange w:id="4668" w:author="Javier Quintana Pérez" w:date="2022-05-09T17:38:00Z">
                  <w:rPr>
                    <w:del w:id="4669" w:author="Javier Quintana Pérez" w:date="2022-11-13T19:26:00Z"/>
                  </w:rPr>
                </w:rPrChange>
              </w:rPr>
            </w:pPr>
          </w:p>
        </w:tc>
        <w:tc>
          <w:tcPr>
            <w:tcW w:w="705" w:type="pct"/>
            <w:shd w:val="clear" w:color="auto" w:fill="auto"/>
            <w:tcPrChange w:id="4670" w:author="Javier Quintana Pérez" w:date="2022-05-11T15:59:00Z">
              <w:tcPr>
                <w:tcW w:w="674" w:type="pct"/>
                <w:shd w:val="clear" w:color="auto" w:fill="auto"/>
              </w:tcPr>
            </w:tcPrChange>
          </w:tcPr>
          <w:p w:rsidR="00EB394E" w:rsidRPr="00D41C9D" w:rsidDel="004C4E59" w:rsidRDefault="00EB394E" w:rsidP="00EB394E">
            <w:pPr>
              <w:jc w:val="center"/>
              <w:rPr>
                <w:del w:id="4671" w:author="Javier Quintana Pérez" w:date="2022-11-13T19:26:00Z"/>
                <w:rFonts w:ascii="Source Sans Pro" w:hAnsi="Source Sans Pro"/>
                <w:rPrChange w:id="4672" w:author="Javier Quintana Pérez" w:date="2022-05-09T17:38:00Z">
                  <w:rPr>
                    <w:del w:id="4673" w:author="Javier Quintana Pérez" w:date="2022-11-13T19:26:00Z"/>
                  </w:rPr>
                </w:rPrChange>
              </w:rPr>
            </w:pPr>
          </w:p>
        </w:tc>
      </w:tr>
    </w:tbl>
    <w:p w:rsidR="00EB394E" w:rsidRPr="00133828" w:rsidDel="004C4E59" w:rsidRDefault="00EB394E" w:rsidP="00EB394E">
      <w:pPr>
        <w:pStyle w:val="Textoindependiente"/>
        <w:rPr>
          <w:del w:id="4674" w:author="Javier Quintana Pérez" w:date="2022-11-13T19:26:00Z"/>
          <w:rFonts w:ascii="Source Sans Pro" w:hAnsi="Source Sans Pro"/>
          <w:i w:val="0"/>
          <w:sz w:val="21"/>
          <w:szCs w:val="21"/>
          <w:rPrChange w:id="4675" w:author="Javier Quintana Pérez" w:date="2022-12-01T17:13:00Z">
            <w:rPr>
              <w:del w:id="4676" w:author="Javier Quintana Pérez" w:date="2022-11-13T19:26:00Z"/>
              <w:rFonts w:ascii="NewsGotT" w:hAnsi="NewsGotT"/>
              <w:i w:val="0"/>
              <w:sz w:val="20"/>
            </w:rPr>
          </w:rPrChange>
        </w:rPr>
      </w:pPr>
    </w:p>
    <w:p w:rsidR="00EB394E" w:rsidRPr="00133828" w:rsidDel="004C4E59" w:rsidRDefault="00EB394E" w:rsidP="00EB394E">
      <w:pPr>
        <w:pStyle w:val="Textoindependiente"/>
        <w:rPr>
          <w:del w:id="4677" w:author="Javier Quintana Pérez" w:date="2022-11-13T19:26:00Z"/>
          <w:rFonts w:ascii="Source Sans Pro" w:hAnsi="Source Sans Pro"/>
          <w:i w:val="0"/>
          <w:sz w:val="21"/>
          <w:szCs w:val="21"/>
          <w:rPrChange w:id="4678" w:author="Javier Quintana Pérez" w:date="2022-12-01T17:13:00Z">
            <w:rPr>
              <w:del w:id="4679" w:author="Javier Quintana Pérez" w:date="2022-11-13T19:26:00Z"/>
              <w:rFonts w:ascii="NewsGotT" w:hAnsi="NewsGotT"/>
              <w:i w:val="0"/>
              <w:sz w:val="20"/>
            </w:rPr>
          </w:rPrChange>
        </w:rPr>
      </w:pPr>
    </w:p>
    <w:p w:rsidR="005A234B" w:rsidRPr="00133828" w:rsidRDefault="00D919CB" w:rsidP="005A234B">
      <w:pPr>
        <w:numPr>
          <w:ilvl w:val="0"/>
          <w:numId w:val="20"/>
        </w:numPr>
        <w:rPr>
          <w:ins w:id="4680" w:author="Javier Quintana Pérez" w:date="2022-11-13T19:26:00Z"/>
          <w:rFonts w:ascii="Source Sans Pro" w:hAnsi="Source Sans Pro"/>
          <w:b/>
          <w:sz w:val="21"/>
          <w:szCs w:val="21"/>
          <w:rPrChange w:id="4681" w:author="Javier Quintana Pérez" w:date="2022-12-01T17:13:00Z">
            <w:rPr>
              <w:ins w:id="4682" w:author="Javier Quintana Pérez" w:date="2022-11-13T19:26:00Z"/>
              <w:rFonts w:ascii="Source Sans Pro" w:hAnsi="Source Sans Pro"/>
              <w:b/>
            </w:rPr>
          </w:rPrChange>
        </w:rPr>
      </w:pPr>
      <w:del w:id="4683" w:author="Javier Quintana Pérez" w:date="2022-11-13T19:27:00Z">
        <w:r w:rsidRPr="00D919CB">
          <w:rPr>
            <w:rFonts w:ascii="Source Sans Pro" w:hAnsi="Source Sans Pro"/>
            <w:b/>
            <w:color w:val="FF0000"/>
            <w:sz w:val="21"/>
            <w:szCs w:val="21"/>
            <w:rPrChange w:id="4684" w:author="Javier Quintana Pérez" w:date="2022-12-01T17:13:00Z">
              <w:rPr>
                <w:b/>
                <w:color w:val="0000FF"/>
                <w:u w:val="single"/>
              </w:rPr>
            </w:rPrChange>
          </w:rPr>
          <w:delText>Sumin</w:delText>
        </w:r>
      </w:del>
      <w:del w:id="4685" w:author="Javier Quintana Pérez" w:date="2022-11-13T19:26:00Z">
        <w:r w:rsidRPr="00D919CB">
          <w:rPr>
            <w:rFonts w:ascii="Source Sans Pro" w:hAnsi="Source Sans Pro"/>
            <w:b/>
            <w:color w:val="FF0000"/>
            <w:sz w:val="21"/>
            <w:szCs w:val="21"/>
            <w:rPrChange w:id="4686" w:author="Javier Quintana Pérez" w:date="2022-12-01T17:13:00Z">
              <w:rPr>
                <w:b/>
                <w:color w:val="0000FF"/>
                <w:u w:val="single"/>
              </w:rPr>
            </w:rPrChange>
          </w:rPr>
          <w:delText>ist</w:delText>
        </w:r>
      </w:del>
      <w:ins w:id="4687" w:author="Javier Quintana Pérez" w:date="2022-11-13T19:26:00Z">
        <w:r w:rsidRPr="00D919CB">
          <w:rPr>
            <w:rFonts w:ascii="Source Sans Pro" w:hAnsi="Source Sans Pro"/>
            <w:b/>
            <w:sz w:val="21"/>
            <w:szCs w:val="21"/>
            <w:rPrChange w:id="4688" w:author="Javier Quintana Pérez" w:date="2022-12-01T17:13:00Z">
              <w:rPr>
                <w:rFonts w:ascii="Source Sans Pro" w:hAnsi="Source Sans Pro"/>
                <w:b/>
                <w:color w:val="0000FF"/>
                <w:u w:val="single"/>
              </w:rPr>
            </w:rPrChange>
          </w:rPr>
          <w:t>Suministro de los elementos auxiliares y/o accesorios</w:t>
        </w:r>
      </w:ins>
    </w:p>
    <w:p w:rsidR="00000000" w:rsidRDefault="00D919CB">
      <w:pPr>
        <w:ind w:left="720"/>
        <w:rPr>
          <w:del w:id="4689" w:author="Javier Quintana Pérez" w:date="2022-11-13T19:26:00Z"/>
          <w:rFonts w:ascii="Source Sans Pro" w:hAnsi="Source Sans Pro"/>
          <w:b/>
          <w:color w:val="FF0000"/>
          <w:rPrChange w:id="4690" w:author="Javier Quintana Pérez" w:date="2022-09-30T10:20:00Z">
            <w:rPr>
              <w:del w:id="4691" w:author="Javier Quintana Pérez" w:date="2022-11-13T19:26:00Z"/>
              <w:b/>
            </w:rPr>
          </w:rPrChange>
        </w:rPr>
        <w:pPrChange w:id="4692" w:author="Javier Quintana Pérez" w:date="2022-11-13T19:26:00Z">
          <w:pPr>
            <w:numPr>
              <w:numId w:val="20"/>
            </w:numPr>
            <w:ind w:left="720" w:hanging="360"/>
          </w:pPr>
        </w:pPrChange>
      </w:pPr>
      <w:del w:id="4693" w:author="Javier Quintana Pérez" w:date="2022-11-13T19:26:00Z">
        <w:r w:rsidRPr="00D919CB">
          <w:rPr>
            <w:rFonts w:ascii="Source Sans Pro" w:hAnsi="Source Sans Pro"/>
            <w:b/>
            <w:color w:val="FF0000"/>
            <w:rPrChange w:id="4694" w:author="Javier Quintana Pérez" w:date="2022-09-30T10:20:00Z">
              <w:rPr>
                <w:b/>
                <w:color w:val="0000FF"/>
                <w:u w:val="single"/>
              </w:rPr>
            </w:rPrChange>
          </w:rPr>
          <w:delText>ro</w:delText>
        </w:r>
      </w:del>
    </w:p>
    <w:p w:rsidR="00000000" w:rsidRDefault="00C3369D">
      <w:pPr>
        <w:ind w:left="720"/>
        <w:rPr>
          <w:rFonts w:ascii="Source Sans Pro" w:hAnsi="Source Sans Pro"/>
          <w:rPrChange w:id="4695" w:author="Javier Quintana Pérez" w:date="2022-05-09T17:38:00Z">
            <w:rPr>
              <w:i/>
            </w:rPr>
          </w:rPrChange>
        </w:rPr>
        <w:pPrChange w:id="4696" w:author="Javier Quintana Pérez" w:date="2022-11-13T19:26:00Z">
          <w:pPr>
            <w:numPr>
              <w:numId w:val="20"/>
            </w:numPr>
            <w:ind w:left="720" w:hanging="360"/>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pStyle w:val="Textoindependiente"/>
              <w:spacing w:line="240" w:lineRule="auto"/>
              <w:rPr>
                <w:rFonts w:ascii="Source Sans Pro" w:hAnsi="Source Sans Pro"/>
                <w:i w:val="0"/>
                <w:rPrChange w:id="4697" w:author="Javier Quintana Pérez" w:date="2022-05-09T17:38:00Z">
                  <w:rPr>
                    <w:rFonts w:ascii="NewsGotT" w:hAnsi="NewsGotT"/>
                    <w:i w:val="0"/>
                  </w:rPr>
                </w:rPrChange>
              </w:rPr>
              <w:pPrChange w:id="4698" w:author="Javier Quintana Pérez" w:date="2022-07-19T16:43:00Z">
                <w:pPr>
                  <w:pStyle w:val="Textoindependiente"/>
                </w:pPr>
              </w:pPrChange>
            </w:pPr>
            <w:r w:rsidRPr="00D919CB">
              <w:rPr>
                <w:rFonts w:ascii="Source Sans Pro" w:hAnsi="Source Sans Pro"/>
                <w:i w:val="0"/>
                <w:rPrChange w:id="4699" w:author="Javier Quintana Pérez" w:date="2022-05-09T17:38:00Z">
                  <w:rPr>
                    <w:rFonts w:ascii="NewsGotT" w:hAnsi="NewsGotT"/>
                    <w:i w:val="0"/>
                    <w:color w:val="0000FF"/>
                    <w:u w:val="single"/>
                  </w:rPr>
                </w:rPrChange>
              </w:rPr>
              <w:t>En el caso de materiales sujetos a normativas o pliegos generales donde se especifica el suministro éste será el de referencia, en el caso de materiales no sujetos a normativas se especificará el tipo de suministro</w:t>
            </w:r>
          </w:p>
        </w:tc>
      </w:tr>
    </w:tbl>
    <w:p w:rsidR="00EB394E" w:rsidRDefault="00EB394E" w:rsidP="00EB394E">
      <w:pPr>
        <w:pStyle w:val="Textoindependiente"/>
        <w:rPr>
          <w:rFonts w:ascii="NewsGotT" w:hAnsi="NewsGotT"/>
          <w:i w:val="0"/>
          <w:sz w:val="20"/>
        </w:rPr>
      </w:pPr>
    </w:p>
    <w:p w:rsidR="00EB394E" w:rsidRPr="001A34C2" w:rsidRDefault="00EB394E" w:rsidP="00EB394E">
      <w:pPr>
        <w:pStyle w:val="Textoindependiente"/>
        <w:rPr>
          <w:rFonts w:ascii="NewsGotT" w:hAnsi="NewsGotT"/>
          <w:i w:val="0"/>
          <w:sz w:val="20"/>
        </w:rPr>
      </w:pPr>
    </w:p>
    <w:p w:rsidR="00EB394E" w:rsidRPr="00133828" w:rsidRDefault="00D919CB" w:rsidP="00EB394E">
      <w:pPr>
        <w:numPr>
          <w:ilvl w:val="0"/>
          <w:numId w:val="11"/>
        </w:numPr>
        <w:ind w:left="567" w:hanging="425"/>
        <w:rPr>
          <w:rFonts w:ascii="Source Sans Pro" w:hAnsi="Source Sans Pro"/>
          <w:sz w:val="21"/>
          <w:szCs w:val="21"/>
          <w:rPrChange w:id="4700" w:author="Javier Quintana Pérez" w:date="2022-12-01T17:13:00Z">
            <w:rPr/>
          </w:rPrChange>
        </w:rPr>
      </w:pPr>
      <w:r w:rsidRPr="00D919CB">
        <w:rPr>
          <w:rFonts w:ascii="Source Sans Pro" w:hAnsi="Source Sans Pro"/>
          <w:sz w:val="21"/>
          <w:szCs w:val="21"/>
          <w:rPrChange w:id="4701" w:author="Javier Quintana Pérez" w:date="2022-12-01T17:13:00Z">
            <w:rPr>
              <w:color w:val="0000FF"/>
              <w:u w:val="single"/>
            </w:rPr>
          </w:rPrChange>
        </w:rPr>
        <w:t xml:space="preserve">Indicar a continuación las condiciones de suministro de estos elementos </w:t>
      </w:r>
    </w:p>
    <w:p w:rsidR="00841B5A" w:rsidRPr="00133828" w:rsidRDefault="00841B5A" w:rsidP="00841B5A">
      <w:pPr>
        <w:ind w:left="567"/>
        <w:rPr>
          <w:rFonts w:ascii="Source Sans Pro" w:hAnsi="Source Sans Pro"/>
          <w:sz w:val="21"/>
          <w:szCs w:val="21"/>
          <w:rPrChange w:id="4702" w:author="Javier Quintana Pérez" w:date="2022-12-01T17:13: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841B5A">
        <w:trPr>
          <w:jc w:val="center"/>
        </w:trPr>
        <w:tc>
          <w:tcPr>
            <w:tcW w:w="5000" w:type="pct"/>
            <w:shd w:val="clear" w:color="auto" w:fill="auto"/>
          </w:tcPr>
          <w:p w:rsidR="00EB394E" w:rsidRPr="00133828" w:rsidRDefault="00EB394E" w:rsidP="00EB394E">
            <w:pPr>
              <w:pStyle w:val="Encabezado"/>
              <w:tabs>
                <w:tab w:val="clear" w:pos="4252"/>
                <w:tab w:val="clear" w:pos="8504"/>
              </w:tabs>
              <w:rPr>
                <w:rFonts w:ascii="Source Sans Pro" w:hAnsi="Source Sans Pro"/>
                <w:sz w:val="21"/>
                <w:szCs w:val="21"/>
                <w:rPrChange w:id="4703" w:author="Javier Quintana Pérez" w:date="2022-12-01T17:13:00Z">
                  <w:rPr/>
                </w:rPrChange>
              </w:rPr>
            </w:pPr>
          </w:p>
          <w:p w:rsidR="00EB394E" w:rsidRPr="00133828" w:rsidRDefault="00EB394E" w:rsidP="00EB394E">
            <w:pPr>
              <w:pStyle w:val="Encabezado"/>
              <w:tabs>
                <w:tab w:val="clear" w:pos="4252"/>
                <w:tab w:val="clear" w:pos="8504"/>
              </w:tabs>
              <w:rPr>
                <w:rFonts w:ascii="Source Sans Pro" w:hAnsi="Source Sans Pro"/>
                <w:sz w:val="21"/>
                <w:szCs w:val="21"/>
                <w:rPrChange w:id="4704" w:author="Javier Quintana Pérez" w:date="2022-12-01T17:13:00Z">
                  <w:rPr/>
                </w:rPrChange>
              </w:rPr>
            </w:pPr>
          </w:p>
          <w:p w:rsidR="00EB394E" w:rsidRPr="00133828" w:rsidRDefault="00EB394E" w:rsidP="00EB394E">
            <w:pPr>
              <w:pStyle w:val="Encabezado"/>
              <w:tabs>
                <w:tab w:val="clear" w:pos="4252"/>
                <w:tab w:val="clear" w:pos="8504"/>
              </w:tabs>
              <w:rPr>
                <w:rFonts w:ascii="Source Sans Pro" w:hAnsi="Source Sans Pro"/>
                <w:sz w:val="21"/>
                <w:szCs w:val="21"/>
                <w:rPrChange w:id="4705" w:author="Javier Quintana Pérez" w:date="2022-12-01T17:13:00Z">
                  <w:rPr/>
                </w:rPrChange>
              </w:rPr>
            </w:pPr>
          </w:p>
        </w:tc>
      </w:tr>
    </w:tbl>
    <w:p w:rsidR="00EB394E" w:rsidRPr="00133828" w:rsidRDefault="00EB394E" w:rsidP="00EB394E">
      <w:pPr>
        <w:pStyle w:val="Encabezado"/>
        <w:tabs>
          <w:tab w:val="clear" w:pos="4252"/>
          <w:tab w:val="clear" w:pos="8504"/>
        </w:tabs>
        <w:rPr>
          <w:rFonts w:ascii="Source Sans Pro" w:hAnsi="Source Sans Pro"/>
          <w:sz w:val="21"/>
          <w:szCs w:val="21"/>
          <w:rPrChange w:id="4706" w:author="Javier Quintana Pérez" w:date="2022-12-01T17:13:00Z">
            <w:rPr/>
          </w:rPrChange>
        </w:rPr>
      </w:pPr>
    </w:p>
    <w:p w:rsidR="00615248" w:rsidRPr="00133828" w:rsidRDefault="00615248" w:rsidP="00EB394E">
      <w:pPr>
        <w:pStyle w:val="Textoindependiente"/>
        <w:ind w:left="5672" w:firstLine="709"/>
        <w:rPr>
          <w:rFonts w:ascii="Source Sans Pro" w:hAnsi="Source Sans Pro"/>
          <w:i w:val="0"/>
          <w:sz w:val="21"/>
          <w:szCs w:val="21"/>
          <w:u w:val="single"/>
          <w:rPrChange w:id="4707" w:author="Javier Quintana Pérez" w:date="2022-12-01T17:13: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4708" w:author="Javier Quintana Pérez" w:date="2022-05-11T15:59: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4709">
          <w:tblGrid>
            <w:gridCol w:w="6665"/>
            <w:gridCol w:w="1371"/>
            <w:gridCol w:w="1250"/>
          </w:tblGrid>
        </w:tblGridChange>
      </w:tblGrid>
      <w:tr w:rsidR="00EB394E" w:rsidRPr="00133828" w:rsidTr="00526014">
        <w:trPr>
          <w:jc w:val="center"/>
          <w:trPrChange w:id="4710" w:author="Javier Quintana Pérez" w:date="2022-05-11T15:59:00Z">
            <w:trPr>
              <w:jc w:val="center"/>
            </w:trPr>
          </w:trPrChange>
        </w:trPr>
        <w:tc>
          <w:tcPr>
            <w:tcW w:w="3589" w:type="pct"/>
            <w:tcBorders>
              <w:top w:val="nil"/>
              <w:left w:val="nil"/>
            </w:tcBorders>
            <w:shd w:val="clear" w:color="auto" w:fill="auto"/>
            <w:tcPrChange w:id="4711" w:author="Javier Quintana Pérez" w:date="2022-05-11T15:59:00Z">
              <w:tcPr>
                <w:tcW w:w="3589" w:type="pct"/>
                <w:shd w:val="clear" w:color="auto" w:fill="auto"/>
              </w:tcPr>
            </w:tcPrChange>
          </w:tcPr>
          <w:p w:rsidR="00EB394E" w:rsidRPr="00133828" w:rsidRDefault="00EB394E" w:rsidP="00EB394E">
            <w:pPr>
              <w:rPr>
                <w:rFonts w:ascii="Source Sans Pro" w:hAnsi="Source Sans Pro"/>
                <w:sz w:val="21"/>
                <w:szCs w:val="21"/>
                <w:rPrChange w:id="4712" w:author="Javier Quintana Pérez" w:date="2022-12-01T17:13:00Z">
                  <w:rPr/>
                </w:rPrChange>
              </w:rPr>
            </w:pPr>
          </w:p>
        </w:tc>
        <w:tc>
          <w:tcPr>
            <w:tcW w:w="705" w:type="pct"/>
            <w:shd w:val="clear" w:color="auto" w:fill="auto"/>
            <w:tcPrChange w:id="4713" w:author="Javier Quintana Pérez" w:date="2022-05-11T15:59:00Z">
              <w:tcPr>
                <w:tcW w:w="738" w:type="pct"/>
                <w:shd w:val="clear" w:color="auto" w:fill="auto"/>
              </w:tcPr>
            </w:tcPrChange>
          </w:tcPr>
          <w:p w:rsidR="00EB394E" w:rsidRPr="00133828" w:rsidRDefault="00D919CB" w:rsidP="00EB394E">
            <w:pPr>
              <w:jc w:val="center"/>
              <w:rPr>
                <w:rFonts w:ascii="Source Sans Pro" w:hAnsi="Source Sans Pro"/>
                <w:sz w:val="21"/>
                <w:szCs w:val="21"/>
                <w:rPrChange w:id="4714" w:author="Javier Quintana Pérez" w:date="2022-12-01T17:13:00Z">
                  <w:rPr/>
                </w:rPrChange>
              </w:rPr>
            </w:pPr>
            <w:r w:rsidRPr="00D919CB">
              <w:rPr>
                <w:rFonts w:ascii="Source Sans Pro" w:hAnsi="Source Sans Pro"/>
                <w:sz w:val="21"/>
                <w:szCs w:val="21"/>
                <w:rPrChange w:id="4715" w:author="Javier Quintana Pérez" w:date="2022-12-01T17:13:00Z">
                  <w:rPr>
                    <w:color w:val="0000FF"/>
                    <w:u w:val="single"/>
                  </w:rPr>
                </w:rPrChange>
              </w:rPr>
              <w:t>SI</w:t>
            </w:r>
          </w:p>
        </w:tc>
        <w:tc>
          <w:tcPr>
            <w:tcW w:w="706" w:type="pct"/>
            <w:shd w:val="clear" w:color="auto" w:fill="auto"/>
            <w:tcPrChange w:id="4716" w:author="Javier Quintana Pérez" w:date="2022-05-11T15:59:00Z">
              <w:tcPr>
                <w:tcW w:w="674" w:type="pct"/>
                <w:shd w:val="clear" w:color="auto" w:fill="auto"/>
              </w:tcPr>
            </w:tcPrChange>
          </w:tcPr>
          <w:p w:rsidR="00EB394E" w:rsidRPr="00133828" w:rsidRDefault="00D919CB" w:rsidP="00EB394E">
            <w:pPr>
              <w:jc w:val="center"/>
              <w:rPr>
                <w:rFonts w:ascii="Source Sans Pro" w:hAnsi="Source Sans Pro"/>
                <w:sz w:val="21"/>
                <w:szCs w:val="21"/>
                <w:rPrChange w:id="4717" w:author="Javier Quintana Pérez" w:date="2022-12-01T17:13:00Z">
                  <w:rPr/>
                </w:rPrChange>
              </w:rPr>
            </w:pPr>
            <w:r w:rsidRPr="00D919CB">
              <w:rPr>
                <w:rFonts w:ascii="Source Sans Pro" w:hAnsi="Source Sans Pro"/>
                <w:sz w:val="21"/>
                <w:szCs w:val="21"/>
                <w:rPrChange w:id="4718" w:author="Javier Quintana Pérez" w:date="2022-12-01T17:13:00Z">
                  <w:rPr>
                    <w:color w:val="0000FF"/>
                    <w:u w:val="single"/>
                  </w:rPr>
                </w:rPrChange>
              </w:rPr>
              <w:t>NO</w:t>
            </w:r>
          </w:p>
        </w:tc>
      </w:tr>
      <w:tr w:rsidR="00EB394E" w:rsidRPr="00133828" w:rsidTr="00526014">
        <w:trPr>
          <w:jc w:val="center"/>
          <w:trPrChange w:id="4719" w:author="Javier Quintana Pérez" w:date="2022-05-11T15:59:00Z">
            <w:trPr>
              <w:jc w:val="center"/>
            </w:trPr>
          </w:trPrChange>
        </w:trPr>
        <w:tc>
          <w:tcPr>
            <w:tcW w:w="3589" w:type="pct"/>
            <w:shd w:val="clear" w:color="auto" w:fill="auto"/>
            <w:tcPrChange w:id="4720" w:author="Javier Quintana Pérez" w:date="2022-05-11T15:59: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i/>
                <w:sz w:val="21"/>
                <w:szCs w:val="21"/>
                <w:rPrChange w:id="4721" w:author="Javier Quintana Pérez" w:date="2022-12-01T17:13:00Z">
                  <w:rPr>
                    <w:i/>
                  </w:rPr>
                </w:rPrChange>
              </w:rPr>
            </w:pPr>
            <w:r w:rsidRPr="00D919CB">
              <w:rPr>
                <w:rFonts w:ascii="Source Sans Pro" w:hAnsi="Source Sans Pro"/>
                <w:sz w:val="21"/>
                <w:szCs w:val="21"/>
                <w:rPrChange w:id="4722" w:author="Javier Quintana Pérez" w:date="2022-12-01T17:13:00Z">
                  <w:rPr>
                    <w:color w:val="0000FF"/>
                    <w:u w:val="single"/>
                  </w:rPr>
                </w:rPrChange>
              </w:rPr>
              <w:t>¿Cumplen lo exigido en la normativa vigente para estos materiales?</w:t>
            </w:r>
          </w:p>
        </w:tc>
        <w:tc>
          <w:tcPr>
            <w:tcW w:w="705" w:type="pct"/>
            <w:shd w:val="clear" w:color="auto" w:fill="auto"/>
            <w:tcPrChange w:id="4723" w:author="Javier Quintana Pérez" w:date="2022-05-11T15:59:00Z">
              <w:tcPr>
                <w:tcW w:w="738" w:type="pct"/>
                <w:shd w:val="clear" w:color="auto" w:fill="auto"/>
              </w:tcPr>
            </w:tcPrChange>
          </w:tcPr>
          <w:p w:rsidR="00EB394E" w:rsidRPr="00133828" w:rsidRDefault="00EB394E" w:rsidP="00EB394E">
            <w:pPr>
              <w:jc w:val="center"/>
              <w:rPr>
                <w:rFonts w:ascii="Source Sans Pro" w:hAnsi="Source Sans Pro"/>
                <w:sz w:val="21"/>
                <w:szCs w:val="21"/>
                <w:rPrChange w:id="4724" w:author="Javier Quintana Pérez" w:date="2022-12-01T17:13:00Z">
                  <w:rPr/>
                </w:rPrChange>
              </w:rPr>
            </w:pPr>
          </w:p>
        </w:tc>
        <w:tc>
          <w:tcPr>
            <w:tcW w:w="706" w:type="pct"/>
            <w:shd w:val="clear" w:color="auto" w:fill="auto"/>
            <w:tcPrChange w:id="4725" w:author="Javier Quintana Pérez" w:date="2022-05-11T15:59:00Z">
              <w:tcPr>
                <w:tcW w:w="674" w:type="pct"/>
                <w:shd w:val="clear" w:color="auto" w:fill="auto"/>
              </w:tcPr>
            </w:tcPrChange>
          </w:tcPr>
          <w:p w:rsidR="00EB394E" w:rsidRPr="00133828" w:rsidRDefault="00EB394E" w:rsidP="00EB394E">
            <w:pPr>
              <w:jc w:val="center"/>
              <w:rPr>
                <w:rFonts w:ascii="Source Sans Pro" w:hAnsi="Source Sans Pro"/>
                <w:sz w:val="21"/>
                <w:szCs w:val="21"/>
                <w:rPrChange w:id="4726" w:author="Javier Quintana Pérez" w:date="2022-12-01T17:13:00Z">
                  <w:rPr/>
                </w:rPrChange>
              </w:rPr>
            </w:pPr>
          </w:p>
        </w:tc>
      </w:tr>
    </w:tbl>
    <w:p w:rsidR="00EB394E" w:rsidRPr="00133828" w:rsidRDefault="00EB394E" w:rsidP="00EB394E">
      <w:pPr>
        <w:pStyle w:val="Textoindependiente"/>
        <w:ind w:left="5672" w:firstLine="709"/>
        <w:rPr>
          <w:rFonts w:ascii="Source Sans Pro" w:hAnsi="Source Sans Pro"/>
          <w:i w:val="0"/>
          <w:sz w:val="21"/>
          <w:szCs w:val="21"/>
          <w:u w:val="single"/>
          <w:rPrChange w:id="4727" w:author="Javier Quintana Pérez" w:date="2022-12-01T17:13:00Z">
            <w:rPr>
              <w:rFonts w:ascii="NewsGotT" w:hAnsi="NewsGotT"/>
              <w:i w:val="0"/>
              <w:sz w:val="20"/>
              <w:u w:val="single"/>
            </w:rPr>
          </w:rPrChange>
        </w:rPr>
      </w:pPr>
    </w:p>
    <w:p w:rsidR="00EB394E" w:rsidRPr="00D41C9D" w:rsidRDefault="00EB394E" w:rsidP="00EB394E">
      <w:pPr>
        <w:pStyle w:val="Textoindependiente"/>
        <w:ind w:firstLine="360"/>
        <w:rPr>
          <w:rFonts w:ascii="Source Sans Pro" w:hAnsi="Source Sans Pro"/>
          <w:i w:val="0"/>
          <w:sz w:val="20"/>
          <w:rPrChange w:id="4728" w:author="Javier Quintana Pérez" w:date="2022-05-09T17:38:00Z">
            <w:rPr>
              <w:rFonts w:ascii="NewsGotT" w:hAnsi="NewsGotT"/>
              <w:i w:val="0"/>
              <w:sz w:val="2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spacing w:line="240" w:lineRule="auto"/>
              <w:rPr>
                <w:rFonts w:ascii="Source Sans Pro" w:hAnsi="Source Sans Pro"/>
                <w:sz w:val="16"/>
                <w:rPrChange w:id="4729" w:author="Javier Quintana Pérez" w:date="2022-05-09T17:38:00Z">
                  <w:rPr>
                    <w:sz w:val="16"/>
                  </w:rPr>
                </w:rPrChange>
              </w:rPr>
              <w:pPrChange w:id="4730" w:author="Javier Quintana Pérez" w:date="2022-07-19T16:44:00Z">
                <w:pPr/>
              </w:pPrChange>
            </w:pPr>
            <w:r w:rsidRPr="00D919CB">
              <w:rPr>
                <w:rFonts w:ascii="Source Sans Pro" w:hAnsi="Source Sans Pro"/>
                <w:sz w:val="16"/>
                <w:rPrChange w:id="4731" w:author="Javier Quintana Pérez" w:date="2022-05-09T17:38:00Z">
                  <w:rPr>
                    <w:color w:val="0000FF"/>
                    <w:sz w:val="16"/>
                    <w:u w:val="single"/>
                  </w:rPr>
                </w:rPrChange>
              </w:rPr>
              <w:t>En el caso de materiales cuyas características se puedan alterar con el tiempo o por unas no adecuadas condiciones de almacenamiento, el fabricante debe suministrar con el producto unas instrucciones de almacenamiento.</w:t>
            </w:r>
          </w:p>
        </w:tc>
      </w:tr>
    </w:tbl>
    <w:p w:rsidR="00EB394E" w:rsidRDefault="00EB394E" w:rsidP="00EB394E"/>
    <w:p w:rsidR="00000000" w:rsidRDefault="00C3369D">
      <w:pPr>
        <w:pStyle w:val="Prrafodelista"/>
        <w:numPr>
          <w:ilvl w:val="0"/>
          <w:numId w:val="20"/>
        </w:numPr>
        <w:rPr>
          <w:del w:id="4732" w:author="Javier Quintana Pérez" w:date="2022-05-09T17:38:00Z"/>
          <w:sz w:val="21"/>
          <w:szCs w:val="21"/>
          <w:rPrChange w:id="4733" w:author="Javier Quintana Pérez" w:date="2022-12-01T17:14:00Z">
            <w:rPr>
              <w:del w:id="4734" w:author="Javier Quintana Pérez" w:date="2022-05-09T17:38:00Z"/>
            </w:rPr>
          </w:rPrChange>
        </w:rPr>
        <w:pPrChange w:id="4735" w:author="Javier Quintana Pérez" w:date="2022-11-13T19:27:00Z">
          <w:pPr/>
        </w:pPrChange>
      </w:pPr>
    </w:p>
    <w:p w:rsidR="00000000" w:rsidRDefault="00D919CB">
      <w:pPr>
        <w:pStyle w:val="Prrafodelista"/>
        <w:numPr>
          <w:ilvl w:val="0"/>
          <w:numId w:val="20"/>
        </w:numPr>
        <w:rPr>
          <w:ins w:id="4736" w:author="Javier Quintana Pérez" w:date="2022-11-13T19:27:00Z"/>
          <w:rFonts w:ascii="Source Sans Pro" w:hAnsi="Source Sans Pro"/>
          <w:b/>
          <w:sz w:val="21"/>
          <w:szCs w:val="21"/>
          <w:rPrChange w:id="4737" w:author="Javier Quintana Pérez" w:date="2022-12-01T17:14:00Z">
            <w:rPr>
              <w:ins w:id="4738" w:author="Javier Quintana Pérez" w:date="2022-11-13T19:27:00Z"/>
              <w:rFonts w:ascii="Source Sans Pro" w:hAnsi="Source Sans Pro"/>
              <w:b/>
            </w:rPr>
          </w:rPrChange>
        </w:rPr>
        <w:pPrChange w:id="4739" w:author="Javier Quintana Pérez" w:date="2022-11-13T19:27:00Z">
          <w:pPr>
            <w:numPr>
              <w:numId w:val="47"/>
            </w:numPr>
            <w:ind w:left="720" w:hanging="360"/>
          </w:pPr>
        </w:pPrChange>
      </w:pPr>
      <w:r w:rsidRPr="00D919CB">
        <w:rPr>
          <w:rFonts w:ascii="Source Sans Pro" w:hAnsi="Source Sans Pro"/>
          <w:b/>
          <w:sz w:val="21"/>
          <w:szCs w:val="21"/>
          <w:rPrChange w:id="4740" w:author="Javier Quintana Pérez" w:date="2022-12-01T17:14:00Z">
            <w:rPr>
              <w:b/>
              <w:color w:val="0000FF"/>
              <w:u w:val="single"/>
            </w:rPr>
          </w:rPrChange>
        </w:rPr>
        <w:t>Almace</w:t>
      </w:r>
      <w:ins w:id="4741" w:author="Javier Quintana Pérez" w:date="2022-11-13T19:27:00Z">
        <w:r w:rsidRPr="00D919CB">
          <w:rPr>
            <w:rFonts w:ascii="Source Sans Pro" w:hAnsi="Source Sans Pro"/>
            <w:b/>
            <w:sz w:val="21"/>
            <w:szCs w:val="21"/>
            <w:rPrChange w:id="4742" w:author="Javier Quintana Pérez" w:date="2022-12-01T17:14:00Z">
              <w:rPr>
                <w:rFonts w:ascii="Source Sans Pro" w:hAnsi="Source Sans Pro"/>
                <w:b/>
                <w:color w:val="0000FF"/>
                <w:u w:val="single"/>
              </w:rPr>
            </w:rPrChange>
          </w:rPr>
          <w:t>namiento de los elementos auxiliares y/o accesorios</w:t>
        </w:r>
      </w:ins>
    </w:p>
    <w:p w:rsidR="00000000" w:rsidRDefault="00D919CB">
      <w:pPr>
        <w:ind w:left="720"/>
        <w:rPr>
          <w:del w:id="4743" w:author="Javier Quintana Pérez" w:date="2022-11-13T19:27:00Z"/>
          <w:rFonts w:ascii="Source Sans Pro" w:hAnsi="Source Sans Pro"/>
          <w:b/>
          <w:rPrChange w:id="4744" w:author="Javier Quintana Pérez" w:date="2022-05-09T17:38:00Z">
            <w:rPr>
              <w:del w:id="4745" w:author="Javier Quintana Pérez" w:date="2022-11-13T19:27:00Z"/>
              <w:b/>
            </w:rPr>
          </w:rPrChange>
        </w:rPr>
        <w:pPrChange w:id="4746" w:author="Javier Quintana Pérez" w:date="2022-11-13T19:27:00Z">
          <w:pPr>
            <w:numPr>
              <w:numId w:val="47"/>
            </w:numPr>
            <w:ind w:left="720" w:hanging="360"/>
          </w:pPr>
        </w:pPrChange>
      </w:pPr>
      <w:del w:id="4747" w:author="Javier Quintana Pérez" w:date="2022-11-13T19:27:00Z">
        <w:r w:rsidRPr="00D919CB">
          <w:rPr>
            <w:rFonts w:ascii="Source Sans Pro" w:hAnsi="Source Sans Pro"/>
            <w:b/>
            <w:rPrChange w:id="4748" w:author="Javier Quintana Pérez" w:date="2022-05-09T17:38:00Z">
              <w:rPr>
                <w:b/>
                <w:color w:val="0000FF"/>
                <w:u w:val="single"/>
              </w:rPr>
            </w:rPrChange>
          </w:rPr>
          <w:delText>namiento</w:delText>
        </w:r>
      </w:del>
    </w:p>
    <w:p w:rsidR="00000000" w:rsidRDefault="00C3369D">
      <w:pPr>
        <w:ind w:left="720"/>
        <w:rPr>
          <w:rFonts w:ascii="Source Sans Pro" w:hAnsi="Source Sans Pro"/>
          <w:b/>
          <w:rPrChange w:id="4749" w:author="Javier Quintana Pérez" w:date="2022-05-09T17:38:00Z">
            <w:rPr>
              <w:b/>
            </w:rPr>
          </w:rPrChange>
        </w:rPr>
        <w:pPrChange w:id="4750" w:author="Javier Quintana Pérez" w:date="2022-11-13T19:27:00Z">
          <w:pPr>
            <w:numPr>
              <w:numId w:val="47"/>
            </w:numPr>
            <w:ind w:left="720" w:hanging="360"/>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spacing w:line="240" w:lineRule="auto"/>
              <w:rPr>
                <w:rFonts w:ascii="Source Sans Pro" w:hAnsi="Source Sans Pro"/>
                <w:sz w:val="16"/>
                <w:rPrChange w:id="4751" w:author="Javier Quintana Pérez" w:date="2022-05-09T17:38:00Z">
                  <w:rPr>
                    <w:sz w:val="16"/>
                  </w:rPr>
                </w:rPrChange>
              </w:rPr>
              <w:pPrChange w:id="4752" w:author="Javier Quintana Pérez" w:date="2022-07-19T16:44:00Z">
                <w:pPr/>
              </w:pPrChange>
            </w:pPr>
            <w:r w:rsidRPr="00D919CB">
              <w:rPr>
                <w:rFonts w:ascii="Source Sans Pro" w:hAnsi="Source Sans Pro"/>
                <w:sz w:val="16"/>
                <w:rPrChange w:id="4753" w:author="Javier Quintana Pérez" w:date="2022-05-09T17:38:00Z">
                  <w:rPr>
                    <w:color w:val="0000FF"/>
                    <w:sz w:val="16"/>
                    <w:u w:val="single"/>
                  </w:rPr>
                </w:rPrChange>
              </w:rPr>
              <w:t>El almacenamiento de cada uno de estos materiales será el indicado por el fabricante, y se dispondrá de un sistema de gestión de almacén que garantice en todo momento las características de los materiales.</w:t>
            </w:r>
          </w:p>
        </w:tc>
      </w:tr>
    </w:tbl>
    <w:p w:rsidR="00EB394E" w:rsidRPr="00D41C9D" w:rsidRDefault="00EB394E" w:rsidP="00EB394E">
      <w:pPr>
        <w:pStyle w:val="Textoindependiente"/>
        <w:ind w:left="5672" w:firstLine="709"/>
        <w:rPr>
          <w:rFonts w:ascii="Source Sans Pro" w:hAnsi="Source Sans Pro"/>
          <w:i w:val="0"/>
          <w:sz w:val="20"/>
          <w:u w:val="single"/>
          <w:rPrChange w:id="4754" w:author="Javier Quintana Pérez" w:date="2022-05-09T17:38:00Z">
            <w:rPr>
              <w:rFonts w:ascii="NewsGotT" w:hAnsi="NewsGotT"/>
              <w:i w:val="0"/>
              <w:sz w:val="20"/>
              <w:u w:val="single"/>
            </w:rPr>
          </w:rPrChange>
        </w:rPr>
      </w:pPr>
    </w:p>
    <w:p w:rsidR="00EB394E" w:rsidRPr="00133828" w:rsidRDefault="00EB394E" w:rsidP="00EB394E">
      <w:pPr>
        <w:pStyle w:val="Textoindependiente"/>
        <w:ind w:left="5672" w:firstLine="709"/>
        <w:rPr>
          <w:rFonts w:ascii="Source Sans Pro" w:hAnsi="Source Sans Pro"/>
          <w:i w:val="0"/>
          <w:sz w:val="21"/>
          <w:szCs w:val="21"/>
          <w:u w:val="single"/>
          <w:rPrChange w:id="4755" w:author="Javier Quintana Pérez" w:date="2022-12-01T17:14: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4756" w:author="Javier Quintana Pérez" w:date="2022-05-11T15:59: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4757">
          <w:tblGrid>
            <w:gridCol w:w="6665"/>
            <w:gridCol w:w="1371"/>
            <w:gridCol w:w="1250"/>
          </w:tblGrid>
        </w:tblGridChange>
      </w:tblGrid>
      <w:tr w:rsidR="00EB394E" w:rsidRPr="00133828" w:rsidTr="00526014">
        <w:trPr>
          <w:jc w:val="center"/>
          <w:trPrChange w:id="4758" w:author="Javier Quintana Pérez" w:date="2022-05-11T15:59:00Z">
            <w:trPr>
              <w:jc w:val="center"/>
            </w:trPr>
          </w:trPrChange>
        </w:trPr>
        <w:tc>
          <w:tcPr>
            <w:tcW w:w="3589" w:type="pct"/>
            <w:tcBorders>
              <w:top w:val="nil"/>
              <w:left w:val="nil"/>
            </w:tcBorders>
            <w:shd w:val="clear" w:color="auto" w:fill="auto"/>
            <w:tcPrChange w:id="4759" w:author="Javier Quintana Pérez" w:date="2022-05-11T15:59:00Z">
              <w:tcPr>
                <w:tcW w:w="3589" w:type="pct"/>
                <w:shd w:val="clear" w:color="auto" w:fill="auto"/>
              </w:tcPr>
            </w:tcPrChange>
          </w:tcPr>
          <w:p w:rsidR="00EB394E" w:rsidRPr="00133828" w:rsidRDefault="00EB394E" w:rsidP="00EB394E">
            <w:pPr>
              <w:rPr>
                <w:rFonts w:ascii="Source Sans Pro" w:hAnsi="Source Sans Pro"/>
                <w:sz w:val="21"/>
                <w:szCs w:val="21"/>
                <w:rPrChange w:id="4760" w:author="Javier Quintana Pérez" w:date="2022-12-01T17:14:00Z">
                  <w:rPr/>
                </w:rPrChange>
              </w:rPr>
            </w:pPr>
          </w:p>
        </w:tc>
        <w:tc>
          <w:tcPr>
            <w:tcW w:w="705" w:type="pct"/>
            <w:shd w:val="clear" w:color="auto" w:fill="auto"/>
            <w:tcPrChange w:id="4761" w:author="Javier Quintana Pérez" w:date="2022-05-11T15:59:00Z">
              <w:tcPr>
                <w:tcW w:w="738" w:type="pct"/>
                <w:shd w:val="clear" w:color="auto" w:fill="auto"/>
              </w:tcPr>
            </w:tcPrChange>
          </w:tcPr>
          <w:p w:rsidR="00EB394E" w:rsidRPr="00133828" w:rsidRDefault="00D919CB" w:rsidP="00EB394E">
            <w:pPr>
              <w:jc w:val="center"/>
              <w:rPr>
                <w:rFonts w:ascii="Source Sans Pro" w:hAnsi="Source Sans Pro"/>
                <w:sz w:val="21"/>
                <w:szCs w:val="21"/>
                <w:rPrChange w:id="4762" w:author="Javier Quintana Pérez" w:date="2022-12-01T17:14:00Z">
                  <w:rPr/>
                </w:rPrChange>
              </w:rPr>
            </w:pPr>
            <w:r w:rsidRPr="00D919CB">
              <w:rPr>
                <w:rFonts w:ascii="Source Sans Pro" w:hAnsi="Source Sans Pro"/>
                <w:sz w:val="21"/>
                <w:szCs w:val="21"/>
                <w:rPrChange w:id="4763" w:author="Javier Quintana Pérez" w:date="2022-12-01T17:14:00Z">
                  <w:rPr>
                    <w:color w:val="0000FF"/>
                    <w:u w:val="single"/>
                  </w:rPr>
                </w:rPrChange>
              </w:rPr>
              <w:t>SI</w:t>
            </w:r>
          </w:p>
        </w:tc>
        <w:tc>
          <w:tcPr>
            <w:tcW w:w="706" w:type="pct"/>
            <w:shd w:val="clear" w:color="auto" w:fill="auto"/>
            <w:tcPrChange w:id="4764" w:author="Javier Quintana Pérez" w:date="2022-05-11T15:59:00Z">
              <w:tcPr>
                <w:tcW w:w="674" w:type="pct"/>
                <w:shd w:val="clear" w:color="auto" w:fill="auto"/>
              </w:tcPr>
            </w:tcPrChange>
          </w:tcPr>
          <w:p w:rsidR="00EB394E" w:rsidRPr="00133828" w:rsidRDefault="00D919CB" w:rsidP="00EB394E">
            <w:pPr>
              <w:jc w:val="center"/>
              <w:rPr>
                <w:rFonts w:ascii="Source Sans Pro" w:hAnsi="Source Sans Pro"/>
                <w:sz w:val="21"/>
                <w:szCs w:val="21"/>
                <w:rPrChange w:id="4765" w:author="Javier Quintana Pérez" w:date="2022-12-01T17:14:00Z">
                  <w:rPr/>
                </w:rPrChange>
              </w:rPr>
            </w:pPr>
            <w:r w:rsidRPr="00D919CB">
              <w:rPr>
                <w:rFonts w:ascii="Source Sans Pro" w:hAnsi="Source Sans Pro"/>
                <w:sz w:val="21"/>
                <w:szCs w:val="21"/>
                <w:rPrChange w:id="4766" w:author="Javier Quintana Pérez" w:date="2022-12-01T17:14:00Z">
                  <w:rPr>
                    <w:color w:val="0000FF"/>
                    <w:u w:val="single"/>
                  </w:rPr>
                </w:rPrChange>
              </w:rPr>
              <w:t>NO</w:t>
            </w:r>
          </w:p>
        </w:tc>
      </w:tr>
      <w:tr w:rsidR="00EB394E" w:rsidRPr="00133828" w:rsidTr="0029786C">
        <w:trPr>
          <w:jc w:val="center"/>
          <w:trPrChange w:id="4767" w:author="Javier Quintana Pérez" w:date="2022-11-29T18:46:00Z">
            <w:trPr>
              <w:jc w:val="center"/>
            </w:trPr>
          </w:trPrChange>
        </w:trPr>
        <w:tc>
          <w:tcPr>
            <w:tcW w:w="3589" w:type="pct"/>
            <w:tcBorders>
              <w:bottom w:val="single" w:sz="4" w:space="0" w:color="auto"/>
            </w:tcBorders>
            <w:shd w:val="clear" w:color="auto" w:fill="auto"/>
            <w:tcPrChange w:id="4768" w:author="Javier Quintana Pérez" w:date="2022-11-29T18:46: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4769" w:author="Javier Quintana Pérez" w:date="2022-12-01T17:14:00Z">
                  <w:rPr/>
                </w:rPrChange>
              </w:rPr>
            </w:pPr>
            <w:r w:rsidRPr="00D919CB">
              <w:rPr>
                <w:rFonts w:ascii="Source Sans Pro" w:hAnsi="Source Sans Pro"/>
                <w:sz w:val="21"/>
                <w:szCs w:val="21"/>
                <w:rPrChange w:id="4770" w:author="Javier Quintana Pérez" w:date="2022-12-01T17:14:00Z">
                  <w:rPr>
                    <w:color w:val="0000FF"/>
                    <w:u w:val="single"/>
                  </w:rPr>
                </w:rPrChange>
              </w:rPr>
              <w:t>¿Los materiales se almacenan según lo indicado por los fabricantes?</w:t>
            </w:r>
          </w:p>
        </w:tc>
        <w:tc>
          <w:tcPr>
            <w:tcW w:w="705" w:type="pct"/>
            <w:shd w:val="clear" w:color="auto" w:fill="auto"/>
            <w:tcPrChange w:id="4771" w:author="Javier Quintana Pérez" w:date="2022-11-29T18:46:00Z">
              <w:tcPr>
                <w:tcW w:w="738" w:type="pct"/>
                <w:shd w:val="clear" w:color="auto" w:fill="auto"/>
              </w:tcPr>
            </w:tcPrChange>
          </w:tcPr>
          <w:p w:rsidR="00EB394E" w:rsidRPr="00133828" w:rsidRDefault="00EB394E" w:rsidP="00EB394E">
            <w:pPr>
              <w:jc w:val="center"/>
              <w:rPr>
                <w:rFonts w:ascii="Source Sans Pro" w:hAnsi="Source Sans Pro"/>
                <w:sz w:val="21"/>
                <w:szCs w:val="21"/>
                <w:rPrChange w:id="4772" w:author="Javier Quintana Pérez" w:date="2022-12-01T17:14:00Z">
                  <w:rPr/>
                </w:rPrChange>
              </w:rPr>
            </w:pPr>
          </w:p>
        </w:tc>
        <w:tc>
          <w:tcPr>
            <w:tcW w:w="706" w:type="pct"/>
            <w:shd w:val="clear" w:color="auto" w:fill="auto"/>
            <w:tcPrChange w:id="4773" w:author="Javier Quintana Pérez" w:date="2022-11-29T18:46:00Z">
              <w:tcPr>
                <w:tcW w:w="674" w:type="pct"/>
                <w:shd w:val="clear" w:color="auto" w:fill="auto"/>
              </w:tcPr>
            </w:tcPrChange>
          </w:tcPr>
          <w:p w:rsidR="00EB394E" w:rsidRPr="00133828" w:rsidRDefault="00EB394E" w:rsidP="00EB394E">
            <w:pPr>
              <w:jc w:val="center"/>
              <w:rPr>
                <w:rFonts w:ascii="Source Sans Pro" w:hAnsi="Source Sans Pro"/>
                <w:sz w:val="21"/>
                <w:szCs w:val="21"/>
                <w:rPrChange w:id="4774" w:author="Javier Quintana Pérez" w:date="2022-12-01T17:14:00Z">
                  <w:rPr/>
                </w:rPrChange>
              </w:rPr>
            </w:pPr>
          </w:p>
        </w:tc>
      </w:tr>
      <w:tr w:rsidR="00EB394E" w:rsidRPr="00133828" w:rsidTr="0029786C">
        <w:trPr>
          <w:jc w:val="center"/>
          <w:trPrChange w:id="4775" w:author="Javier Quintana Pérez" w:date="2022-11-29T18:46:00Z">
            <w:trPr>
              <w:jc w:val="center"/>
            </w:trPr>
          </w:trPrChange>
        </w:trPr>
        <w:tc>
          <w:tcPr>
            <w:tcW w:w="3589" w:type="pct"/>
            <w:tcBorders>
              <w:bottom w:val="single" w:sz="4" w:space="0" w:color="auto"/>
            </w:tcBorders>
            <w:shd w:val="clear" w:color="auto" w:fill="auto"/>
            <w:tcPrChange w:id="4776" w:author="Javier Quintana Pérez" w:date="2022-11-29T18:46: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4777" w:author="Javier Quintana Pérez" w:date="2022-12-01T17:14:00Z">
                  <w:rPr/>
                </w:rPrChange>
              </w:rPr>
            </w:pPr>
            <w:r w:rsidRPr="00D919CB">
              <w:rPr>
                <w:rFonts w:ascii="Source Sans Pro" w:hAnsi="Source Sans Pro"/>
                <w:sz w:val="21"/>
                <w:szCs w:val="21"/>
                <w:rPrChange w:id="4778" w:author="Javier Quintana Pérez" w:date="2022-12-01T17:14:00Z">
                  <w:rPr>
                    <w:color w:val="0000FF"/>
                    <w:u w:val="single"/>
                  </w:rPr>
                </w:rPrChange>
              </w:rPr>
              <w:t>En el caso de productos cuyas características se pueden alterar con el tiempo o no correctas condiciones de almacenamiento ¿Se dispone de instrucciones por parte del fabricante?</w:t>
            </w:r>
          </w:p>
        </w:tc>
        <w:tc>
          <w:tcPr>
            <w:tcW w:w="705" w:type="pct"/>
            <w:shd w:val="clear" w:color="auto" w:fill="auto"/>
            <w:tcPrChange w:id="4779" w:author="Javier Quintana Pérez" w:date="2022-11-29T18:46:00Z">
              <w:tcPr>
                <w:tcW w:w="738" w:type="pct"/>
                <w:shd w:val="clear" w:color="auto" w:fill="auto"/>
              </w:tcPr>
            </w:tcPrChange>
          </w:tcPr>
          <w:p w:rsidR="00EB394E" w:rsidRPr="00133828" w:rsidRDefault="00EB394E" w:rsidP="00EB394E">
            <w:pPr>
              <w:jc w:val="center"/>
              <w:rPr>
                <w:rFonts w:ascii="Source Sans Pro" w:hAnsi="Source Sans Pro"/>
                <w:sz w:val="21"/>
                <w:szCs w:val="21"/>
                <w:rPrChange w:id="4780" w:author="Javier Quintana Pérez" w:date="2022-12-01T17:14:00Z">
                  <w:rPr/>
                </w:rPrChange>
              </w:rPr>
            </w:pPr>
          </w:p>
        </w:tc>
        <w:tc>
          <w:tcPr>
            <w:tcW w:w="706" w:type="pct"/>
            <w:shd w:val="clear" w:color="auto" w:fill="auto"/>
            <w:tcPrChange w:id="4781" w:author="Javier Quintana Pérez" w:date="2022-11-29T18:46:00Z">
              <w:tcPr>
                <w:tcW w:w="674" w:type="pct"/>
                <w:shd w:val="clear" w:color="auto" w:fill="auto"/>
              </w:tcPr>
            </w:tcPrChange>
          </w:tcPr>
          <w:p w:rsidR="00EB394E" w:rsidRPr="00133828" w:rsidRDefault="00EB394E" w:rsidP="00EB394E">
            <w:pPr>
              <w:jc w:val="center"/>
              <w:rPr>
                <w:rFonts w:ascii="Source Sans Pro" w:hAnsi="Source Sans Pro"/>
                <w:sz w:val="21"/>
                <w:szCs w:val="21"/>
                <w:rPrChange w:id="4782" w:author="Javier Quintana Pérez" w:date="2022-12-01T17:14:00Z">
                  <w:rPr/>
                </w:rPrChange>
              </w:rPr>
            </w:pPr>
          </w:p>
        </w:tc>
      </w:tr>
    </w:tbl>
    <w:p w:rsidR="00EB394E" w:rsidRPr="00133828" w:rsidRDefault="00D919CB" w:rsidP="00EB394E">
      <w:pPr>
        <w:pStyle w:val="Textoindependiente"/>
        <w:rPr>
          <w:rFonts w:ascii="Source Sans Pro" w:hAnsi="Source Sans Pro"/>
          <w:i w:val="0"/>
          <w:sz w:val="21"/>
          <w:szCs w:val="21"/>
          <w:rPrChange w:id="4783" w:author="Javier Quintana Pérez" w:date="2022-12-01T17:14:00Z">
            <w:rPr>
              <w:rFonts w:ascii="NewsGotT" w:hAnsi="NewsGotT"/>
              <w:i w:val="0"/>
              <w:sz w:val="20"/>
            </w:rPr>
          </w:rPrChange>
        </w:rPr>
      </w:pPr>
      <w:r w:rsidRPr="00D919CB">
        <w:rPr>
          <w:rFonts w:ascii="Source Sans Pro" w:hAnsi="Source Sans Pro"/>
          <w:i w:val="0"/>
          <w:sz w:val="21"/>
          <w:szCs w:val="21"/>
          <w:rPrChange w:id="4784" w:author="Javier Quintana Pérez" w:date="2022-12-01T17:14:00Z">
            <w:rPr>
              <w:rFonts w:ascii="NewsGotT" w:hAnsi="NewsGotT"/>
              <w:i w:val="0"/>
              <w:color w:val="0000FF"/>
              <w:sz w:val="20"/>
              <w:u w:val="single"/>
            </w:rPr>
          </w:rPrChange>
        </w:rPr>
        <w:tab/>
      </w:r>
      <w:r w:rsidRPr="00D919CB">
        <w:rPr>
          <w:rFonts w:ascii="Source Sans Pro" w:hAnsi="Source Sans Pro"/>
          <w:i w:val="0"/>
          <w:sz w:val="21"/>
          <w:szCs w:val="21"/>
          <w:rPrChange w:id="4785" w:author="Javier Quintana Pérez" w:date="2022-12-01T17:14:00Z">
            <w:rPr>
              <w:rFonts w:ascii="NewsGotT" w:hAnsi="NewsGotT"/>
              <w:i w:val="0"/>
              <w:color w:val="0000FF"/>
              <w:sz w:val="20"/>
              <w:u w:val="single"/>
            </w:rPr>
          </w:rPrChange>
        </w:rPr>
        <w:tab/>
      </w:r>
    </w:p>
    <w:p w:rsidR="0029786C" w:rsidRPr="00133828" w:rsidRDefault="00D919CB">
      <w:pPr>
        <w:tabs>
          <w:tab w:val="clear" w:pos="567"/>
        </w:tabs>
        <w:spacing w:line="240" w:lineRule="auto"/>
        <w:jc w:val="left"/>
        <w:rPr>
          <w:ins w:id="4786" w:author="Javier Quintana Pérez" w:date="2022-11-29T18:46:00Z"/>
          <w:rFonts w:ascii="Source Sans Pro" w:hAnsi="Source Sans Pro"/>
          <w:sz w:val="21"/>
          <w:szCs w:val="21"/>
          <w:rPrChange w:id="4787" w:author="Javier Quintana Pérez" w:date="2022-12-01T17:14:00Z">
            <w:rPr>
              <w:ins w:id="4788" w:author="Javier Quintana Pérez" w:date="2022-11-29T18:46:00Z"/>
              <w:rFonts w:ascii="Source Sans Pro" w:hAnsi="Source Sans Pro"/>
            </w:rPr>
          </w:rPrChange>
        </w:rPr>
      </w:pPr>
      <w:ins w:id="4789" w:author="Javier Quintana Pérez" w:date="2022-11-29T18:46:00Z">
        <w:r w:rsidRPr="00D919CB">
          <w:rPr>
            <w:rFonts w:ascii="Source Sans Pro" w:hAnsi="Source Sans Pro"/>
            <w:sz w:val="21"/>
            <w:szCs w:val="21"/>
            <w:rPrChange w:id="4790" w:author="Javier Quintana Pérez" w:date="2022-12-01T17:14:00Z">
              <w:rPr>
                <w:rFonts w:ascii="Source Sans Pro" w:hAnsi="Source Sans Pro"/>
                <w:color w:val="0000FF"/>
                <w:u w:val="single"/>
              </w:rPr>
            </w:rPrChange>
          </w:rPr>
          <w:br w:type="page"/>
        </w:r>
      </w:ins>
    </w:p>
    <w:p w:rsidR="00EB394E" w:rsidRPr="00133828" w:rsidDel="0029786C" w:rsidRDefault="00EB394E" w:rsidP="00EB394E">
      <w:pPr>
        <w:rPr>
          <w:del w:id="4791" w:author="Javier Quintana Pérez" w:date="2022-11-29T18:46:00Z"/>
          <w:rFonts w:ascii="Source Sans Pro" w:hAnsi="Source Sans Pro"/>
          <w:sz w:val="21"/>
          <w:szCs w:val="21"/>
          <w:rPrChange w:id="4792" w:author="Javier Quintana Pérez" w:date="2022-12-01T17:14:00Z">
            <w:rPr>
              <w:del w:id="4793" w:author="Javier Quintana Pérez" w:date="2022-11-29T18:46:00Z"/>
            </w:rPr>
          </w:rPrChange>
        </w:rPr>
      </w:pPr>
    </w:p>
    <w:p w:rsidR="00EB394E" w:rsidRPr="00133828" w:rsidRDefault="00D919CB" w:rsidP="00EB394E">
      <w:pPr>
        <w:rPr>
          <w:rFonts w:ascii="Source Sans Pro" w:hAnsi="Source Sans Pro"/>
          <w:sz w:val="21"/>
          <w:szCs w:val="21"/>
          <w:u w:val="single"/>
          <w:rPrChange w:id="4794" w:author="Javier Quintana Pérez" w:date="2022-12-01T17:14:00Z">
            <w:rPr>
              <w:u w:val="single"/>
            </w:rPr>
          </w:rPrChange>
        </w:rPr>
      </w:pPr>
      <w:r w:rsidRPr="00D919CB">
        <w:rPr>
          <w:rFonts w:ascii="Source Sans Pro" w:hAnsi="Source Sans Pro"/>
          <w:sz w:val="21"/>
          <w:szCs w:val="21"/>
          <w:u w:val="single"/>
          <w:rPrChange w:id="4795" w:author="Javier Quintana Pérez" w:date="2022-12-01T17:14:00Z">
            <w:rPr>
              <w:color w:val="0000FF"/>
              <w:u w:val="single"/>
            </w:rPr>
          </w:rPrChange>
        </w:rPr>
        <w:t>COMENTARIOS</w:t>
      </w:r>
    </w:p>
    <w:p w:rsidR="00EB394E" w:rsidRPr="00133828" w:rsidRDefault="00EB394E" w:rsidP="00EB394E">
      <w:pPr>
        <w:rPr>
          <w:rFonts w:ascii="Source Sans Pro" w:hAnsi="Source Sans Pro"/>
          <w:sz w:val="21"/>
          <w:szCs w:val="21"/>
          <w:u w:val="single"/>
          <w:rPrChange w:id="4796" w:author="Javier Quintana Pérez" w:date="2022-12-01T17:14:00Z">
            <w:rPr>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841B5A">
        <w:trPr>
          <w:jc w:val="center"/>
        </w:trPr>
        <w:tc>
          <w:tcPr>
            <w:tcW w:w="5000" w:type="pct"/>
            <w:shd w:val="clear" w:color="auto" w:fill="auto"/>
          </w:tcPr>
          <w:p w:rsidR="00EB394E" w:rsidRPr="00133828" w:rsidRDefault="00EB394E" w:rsidP="00EB394E">
            <w:pPr>
              <w:rPr>
                <w:rFonts w:ascii="Source Sans Pro" w:hAnsi="Source Sans Pro"/>
                <w:color w:val="000000" w:themeColor="text1"/>
                <w:sz w:val="21"/>
                <w:szCs w:val="21"/>
                <w:u w:val="single"/>
                <w:rPrChange w:id="4797" w:author="Javier Quintana Pérez" w:date="2022-12-01T17:14:00Z">
                  <w:rPr>
                    <w:u w:val="single"/>
                  </w:rPr>
                </w:rPrChange>
              </w:rPr>
            </w:pPr>
          </w:p>
          <w:p w:rsidR="00EB394E" w:rsidRPr="00133828" w:rsidRDefault="00EB394E" w:rsidP="00EB394E">
            <w:pPr>
              <w:rPr>
                <w:rFonts w:ascii="Source Sans Pro" w:hAnsi="Source Sans Pro"/>
                <w:color w:val="000000" w:themeColor="text1"/>
                <w:sz w:val="21"/>
                <w:szCs w:val="21"/>
                <w:u w:val="single"/>
                <w:rPrChange w:id="4798" w:author="Javier Quintana Pérez" w:date="2022-12-01T17:14:00Z">
                  <w:rPr>
                    <w:u w:val="single"/>
                  </w:rPr>
                </w:rPrChange>
              </w:rPr>
            </w:pPr>
          </w:p>
          <w:p w:rsidR="00EB394E" w:rsidRPr="00133828" w:rsidRDefault="00EB394E" w:rsidP="00EB394E">
            <w:pPr>
              <w:rPr>
                <w:rFonts w:ascii="Source Sans Pro" w:hAnsi="Source Sans Pro"/>
                <w:color w:val="000000" w:themeColor="text1"/>
                <w:sz w:val="21"/>
                <w:szCs w:val="21"/>
                <w:u w:val="single"/>
                <w:rPrChange w:id="4799" w:author="Javier Quintana Pérez" w:date="2022-12-01T17:14:00Z">
                  <w:rPr>
                    <w:u w:val="single"/>
                  </w:rPr>
                </w:rPrChange>
              </w:rPr>
            </w:pPr>
          </w:p>
          <w:p w:rsidR="00EB394E" w:rsidRPr="00133828" w:rsidRDefault="00EB394E" w:rsidP="00EB394E">
            <w:pPr>
              <w:rPr>
                <w:rFonts w:ascii="Source Sans Pro" w:hAnsi="Source Sans Pro"/>
                <w:color w:val="000000" w:themeColor="text1"/>
                <w:sz w:val="21"/>
                <w:szCs w:val="21"/>
                <w:u w:val="single"/>
                <w:rPrChange w:id="4800" w:author="Javier Quintana Pérez" w:date="2022-12-01T17:14:00Z">
                  <w:rPr>
                    <w:color w:val="365F91"/>
                    <w:u w:val="single"/>
                  </w:rPr>
                </w:rPrChange>
              </w:rPr>
            </w:pPr>
          </w:p>
        </w:tc>
      </w:tr>
    </w:tbl>
    <w:p w:rsidR="00BC20FA" w:rsidRPr="00133828" w:rsidRDefault="00BC20FA" w:rsidP="00EB394E">
      <w:pPr>
        <w:rPr>
          <w:ins w:id="4801" w:author="Javier Quintana Pérez" w:date="2022-11-13T20:05:00Z"/>
          <w:sz w:val="21"/>
          <w:szCs w:val="21"/>
          <w:rPrChange w:id="4802" w:author="Javier Quintana Pérez" w:date="2022-12-01T17:14:00Z">
            <w:rPr>
              <w:ins w:id="4803" w:author="Javier Quintana Pérez" w:date="2022-11-13T20:05:00Z"/>
            </w:rPr>
          </w:rPrChange>
        </w:rPr>
      </w:pPr>
    </w:p>
    <w:p w:rsidR="00BC20FA" w:rsidRPr="00133828" w:rsidRDefault="00D919CB">
      <w:pPr>
        <w:tabs>
          <w:tab w:val="clear" w:pos="567"/>
        </w:tabs>
        <w:spacing w:line="240" w:lineRule="auto"/>
        <w:jc w:val="left"/>
        <w:rPr>
          <w:ins w:id="4804" w:author="Javier Quintana Pérez" w:date="2022-11-13T20:05:00Z"/>
          <w:sz w:val="21"/>
          <w:szCs w:val="21"/>
          <w:rPrChange w:id="4805" w:author="Javier Quintana Pérez" w:date="2022-12-01T17:14:00Z">
            <w:rPr>
              <w:ins w:id="4806" w:author="Javier Quintana Pérez" w:date="2022-11-13T20:05:00Z"/>
            </w:rPr>
          </w:rPrChange>
        </w:rPr>
      </w:pPr>
      <w:ins w:id="4807" w:author="Javier Quintana Pérez" w:date="2022-11-13T20:05:00Z">
        <w:r w:rsidRPr="00D919CB">
          <w:rPr>
            <w:sz w:val="21"/>
            <w:szCs w:val="21"/>
            <w:rPrChange w:id="4808" w:author="Javier Quintana Pérez" w:date="2022-12-01T17:14:00Z">
              <w:rPr>
                <w:color w:val="0000FF"/>
                <w:u w:val="single"/>
              </w:rPr>
            </w:rPrChange>
          </w:rPr>
          <w:br w:type="page"/>
        </w:r>
      </w:ins>
    </w:p>
    <w:p w:rsidR="00EB394E" w:rsidRDefault="00EB394E" w:rsidP="00EB394E"/>
    <w:p w:rsidR="00A43825" w:rsidDel="002C4CD2" w:rsidRDefault="00A43825" w:rsidP="003D1034">
      <w:pPr>
        <w:rPr>
          <w:del w:id="4809" w:author="Javier Quintana Pérez" w:date="2022-10-18T16:59:00Z"/>
        </w:rPr>
      </w:pPr>
      <w:bookmarkStart w:id="4810" w:name="_Toc120636786"/>
      <w:bookmarkStart w:id="4811" w:name="_Toc120640334"/>
      <w:bookmarkStart w:id="4812" w:name="_Toc122537341"/>
      <w:bookmarkEnd w:id="4810"/>
      <w:bookmarkEnd w:id="4811"/>
      <w:bookmarkEnd w:id="4812"/>
    </w:p>
    <w:p w:rsidR="00000000" w:rsidRDefault="00C3369D">
      <w:pPr>
        <w:pStyle w:val="Nivel2"/>
        <w:numPr>
          <w:ilvl w:val="0"/>
          <w:numId w:val="36"/>
        </w:numPr>
        <w:ind w:left="360"/>
        <w:jc w:val="both"/>
        <w:rPr>
          <w:del w:id="4813" w:author="Javier Quintana Pérez" w:date="2022-05-11T16:25:00Z"/>
          <w:rFonts w:ascii="Source Sans Pro" w:hAnsi="Source Sans Pro"/>
          <w:sz w:val="26"/>
          <w:szCs w:val="26"/>
          <w:rPrChange w:id="4814" w:author="Javier Quintana Pérez" w:date="2022-07-20T16:09:00Z">
            <w:rPr>
              <w:del w:id="4815" w:author="Javier Quintana Pérez" w:date="2022-05-11T16:25:00Z"/>
            </w:rPr>
          </w:rPrChange>
        </w:rPr>
        <w:pPrChange w:id="4816" w:author="Javier Quintana Pérez" w:date="2022-07-20T16:11:00Z">
          <w:pPr/>
        </w:pPrChange>
      </w:pPr>
      <w:bookmarkStart w:id="4817" w:name="_Toc103186545"/>
      <w:bookmarkStart w:id="4818" w:name="_Toc109226252"/>
      <w:bookmarkStart w:id="4819" w:name="_Toc120636787"/>
      <w:bookmarkStart w:id="4820" w:name="_Toc120640335"/>
      <w:bookmarkStart w:id="4821" w:name="_Toc122537342"/>
      <w:bookmarkEnd w:id="4817"/>
      <w:bookmarkEnd w:id="4818"/>
      <w:bookmarkEnd w:id="4819"/>
      <w:bookmarkEnd w:id="4820"/>
      <w:bookmarkEnd w:id="4821"/>
    </w:p>
    <w:p w:rsidR="00000000" w:rsidRDefault="00D919CB">
      <w:pPr>
        <w:pStyle w:val="Nivel2"/>
        <w:numPr>
          <w:ilvl w:val="0"/>
          <w:numId w:val="36"/>
        </w:numPr>
        <w:ind w:left="360"/>
        <w:jc w:val="both"/>
        <w:rPr>
          <w:rFonts w:ascii="Source Sans Pro" w:hAnsi="Source Sans Pro"/>
          <w:sz w:val="26"/>
          <w:szCs w:val="26"/>
          <w:rPrChange w:id="4822" w:author="Javier Quintana Pérez" w:date="2022-07-20T16:09:00Z">
            <w:rPr/>
          </w:rPrChange>
        </w:rPr>
        <w:pPrChange w:id="4823" w:author="Javier Quintana Pérez" w:date="2022-07-20T16:11:00Z">
          <w:pPr>
            <w:pStyle w:val="Nivel1"/>
          </w:pPr>
        </w:pPrChange>
      </w:pPr>
      <w:r w:rsidRPr="00D919CB">
        <w:rPr>
          <w:rFonts w:ascii="Source Sans Pro" w:hAnsi="Source Sans Pro"/>
          <w:sz w:val="26"/>
          <w:szCs w:val="26"/>
          <w:rPrChange w:id="4824" w:author="Javier Quintana Pérez" w:date="2022-07-20T16:09:00Z">
            <w:rPr>
              <w:color w:val="0000FF"/>
            </w:rPr>
          </w:rPrChange>
        </w:rPr>
        <w:t xml:space="preserve"> </w:t>
      </w:r>
      <w:bookmarkStart w:id="4825" w:name="_Toc519770315"/>
      <w:bookmarkStart w:id="4826" w:name="_Toc519770727"/>
      <w:bookmarkStart w:id="4827" w:name="_Toc519770748"/>
      <w:bookmarkStart w:id="4828" w:name="_Toc519771902"/>
      <w:bookmarkStart w:id="4829" w:name="_Toc520122131"/>
      <w:bookmarkStart w:id="4830" w:name="_Toc520134276"/>
      <w:bookmarkStart w:id="4831" w:name="_Toc520134593"/>
      <w:bookmarkStart w:id="4832" w:name="_Toc520135871"/>
      <w:bookmarkStart w:id="4833" w:name="_Toc520136293"/>
      <w:bookmarkStart w:id="4834" w:name="_Toc529041547"/>
      <w:bookmarkStart w:id="4835" w:name="_Toc529270465"/>
      <w:bookmarkStart w:id="4836" w:name="_Toc532372535"/>
      <w:bookmarkStart w:id="4837" w:name="_Toc532373493"/>
      <w:bookmarkStart w:id="4838" w:name="_Toc532373999"/>
      <w:bookmarkStart w:id="4839" w:name="_Toc122537343"/>
      <w:r w:rsidRPr="00D919CB">
        <w:rPr>
          <w:rFonts w:ascii="Source Sans Pro" w:hAnsi="Source Sans Pro"/>
          <w:sz w:val="26"/>
          <w:szCs w:val="26"/>
          <w:rPrChange w:id="4840" w:author="Javier Quintana Pérez" w:date="2022-07-20T16:09:00Z">
            <w:rPr>
              <w:color w:val="0000FF"/>
            </w:rPr>
          </w:rPrChange>
        </w:rPr>
        <w:t>FABRICACIÓN</w:t>
      </w:r>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p>
    <w:p w:rsidR="00EB394E" w:rsidRPr="00D41C9D" w:rsidRDefault="00EB394E" w:rsidP="00EB394E">
      <w:pPr>
        <w:rPr>
          <w:rFonts w:ascii="Source Sans Pro" w:hAnsi="Source Sans Pro"/>
          <w:rPrChange w:id="4841" w:author="Javier Quintana Pérez" w:date="2022-05-09T17:38: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EB394E" w:rsidRPr="00D41C9D" w:rsidRDefault="00D919CB" w:rsidP="00EB394E">
            <w:pPr>
              <w:rPr>
                <w:rFonts w:ascii="Source Sans Pro" w:hAnsi="Source Sans Pro"/>
                <w:sz w:val="16"/>
                <w:rPrChange w:id="4842" w:author="Javier Quintana Pérez" w:date="2022-05-09T17:38:00Z">
                  <w:rPr>
                    <w:sz w:val="16"/>
                  </w:rPr>
                </w:rPrChange>
              </w:rPr>
            </w:pPr>
            <w:r w:rsidRPr="00D919CB">
              <w:rPr>
                <w:rFonts w:ascii="Source Sans Pro" w:hAnsi="Source Sans Pro"/>
                <w:sz w:val="16"/>
                <w:rPrChange w:id="4843" w:author="Javier Quintana Pérez" w:date="2022-05-09T17:38:00Z">
                  <w:rPr>
                    <w:color w:val="0000FF"/>
                    <w:sz w:val="16"/>
                    <w:u w:val="single"/>
                  </w:rPr>
                </w:rPrChange>
              </w:rPr>
              <w:t xml:space="preserve">En este apartado se tratará el proceso de ejecución de los productos prefabricados para la obra. </w:t>
            </w:r>
          </w:p>
        </w:tc>
      </w:tr>
    </w:tbl>
    <w:p w:rsidR="00EB394E" w:rsidRPr="00D41C9D" w:rsidDel="00CF124A" w:rsidRDefault="00EB394E" w:rsidP="00EB394E">
      <w:pPr>
        <w:rPr>
          <w:del w:id="4844" w:author="Javier Quintana Pérez" w:date="2022-09-30T10:21:00Z"/>
          <w:rFonts w:ascii="Source Sans Pro" w:hAnsi="Source Sans Pro"/>
          <w:rPrChange w:id="4845" w:author="Javier Quintana Pérez" w:date="2022-05-09T17:38:00Z">
            <w:rPr>
              <w:del w:id="4846" w:author="Javier Quintana Pérez" w:date="2022-09-30T10:21:00Z"/>
            </w:rPr>
          </w:rPrChange>
        </w:rPr>
      </w:pPr>
    </w:p>
    <w:p w:rsidR="00585246" w:rsidRPr="00D41C9D" w:rsidDel="00CF124A" w:rsidRDefault="00585246" w:rsidP="00EB394E">
      <w:pPr>
        <w:rPr>
          <w:del w:id="4847" w:author="Javier Quintana Pérez" w:date="2022-09-30T10:21:00Z"/>
          <w:rFonts w:ascii="Source Sans Pro" w:hAnsi="Source Sans Pro"/>
          <w:rPrChange w:id="4848" w:author="Javier Quintana Pérez" w:date="2022-05-09T17:38:00Z">
            <w:rPr>
              <w:del w:id="4849" w:author="Javier Quintana Pérez" w:date="2022-09-30T10:21:00Z"/>
            </w:rPr>
          </w:rPrChange>
        </w:rPr>
      </w:pPr>
    </w:p>
    <w:p w:rsidR="00000000" w:rsidRDefault="00D919CB">
      <w:pPr>
        <w:pStyle w:val="Nivel2"/>
        <w:numPr>
          <w:ilvl w:val="1"/>
          <w:numId w:val="36"/>
        </w:numPr>
        <w:rPr>
          <w:del w:id="4850" w:author="mjsierra" w:date="2022-07-29T10:24:00Z"/>
          <w:rFonts w:ascii="Source Sans Pro" w:hAnsi="Source Sans Pro"/>
          <w:strike/>
          <w:rPrChange w:id="4851" w:author="mjsierra" w:date="2022-07-12T12:20:00Z">
            <w:rPr>
              <w:del w:id="4852" w:author="mjsierra" w:date="2022-07-29T10:24:00Z"/>
            </w:rPr>
          </w:rPrChange>
        </w:rPr>
        <w:pPrChange w:id="4853" w:author="Javier Quintana Pérez" w:date="2022-05-11T16:25:00Z">
          <w:pPr>
            <w:pStyle w:val="Nivel2"/>
          </w:pPr>
        </w:pPrChange>
      </w:pPr>
      <w:bookmarkStart w:id="4854" w:name="_Toc519770728"/>
      <w:bookmarkStart w:id="4855" w:name="_Toc519770749"/>
      <w:bookmarkStart w:id="4856" w:name="_Toc519771903"/>
      <w:bookmarkStart w:id="4857" w:name="_Toc520122132"/>
      <w:bookmarkStart w:id="4858" w:name="_Toc520134277"/>
      <w:bookmarkStart w:id="4859" w:name="_Toc520134594"/>
      <w:bookmarkStart w:id="4860" w:name="_Toc520135872"/>
      <w:bookmarkStart w:id="4861" w:name="_Toc520136294"/>
      <w:bookmarkStart w:id="4862" w:name="_Toc529041548"/>
      <w:bookmarkStart w:id="4863" w:name="_Toc529270466"/>
      <w:bookmarkStart w:id="4864" w:name="_Toc532372536"/>
      <w:bookmarkStart w:id="4865" w:name="_Toc532373494"/>
      <w:bookmarkStart w:id="4866" w:name="_Toc532374000"/>
      <w:del w:id="4867" w:author="mjsierra" w:date="2022-07-29T10:24:00Z">
        <w:r w:rsidRPr="00D919CB">
          <w:rPr>
            <w:rFonts w:ascii="Source Sans Pro" w:hAnsi="Source Sans Pro"/>
            <w:strike/>
            <w:rPrChange w:id="4868" w:author="mjsierra" w:date="2022-07-12T12:20:00Z">
              <w:rPr>
                <w:color w:val="0000FF"/>
                <w:u w:val="single"/>
              </w:rPr>
            </w:rPrChange>
          </w:rPr>
          <w:delText>TIPO DE FABRICACIÓN</w:delText>
        </w:r>
        <w:bookmarkEnd w:id="4854"/>
        <w:bookmarkEnd w:id="4855"/>
        <w:bookmarkEnd w:id="4856"/>
        <w:bookmarkEnd w:id="4857"/>
        <w:bookmarkEnd w:id="4858"/>
        <w:bookmarkEnd w:id="4859"/>
        <w:bookmarkEnd w:id="4860"/>
        <w:bookmarkEnd w:id="4861"/>
        <w:bookmarkEnd w:id="4862"/>
        <w:bookmarkEnd w:id="4863"/>
        <w:bookmarkEnd w:id="4864"/>
        <w:bookmarkEnd w:id="4865"/>
        <w:bookmarkEnd w:id="4866"/>
      </w:del>
    </w:p>
    <w:p w:rsidR="00EB394E" w:rsidRPr="000F2961" w:rsidDel="00992246" w:rsidRDefault="00EB394E" w:rsidP="00EB394E">
      <w:pPr>
        <w:rPr>
          <w:del w:id="4869" w:author="mjsierra" w:date="2022-07-29T10:24:00Z"/>
          <w:rFonts w:ascii="Source Sans Pro" w:hAnsi="Source Sans Pro"/>
          <w:strike/>
          <w:rPrChange w:id="4870" w:author="mjsierra" w:date="2022-07-12T12:20:00Z">
            <w:rPr>
              <w:del w:id="4871" w:author="mjsierra" w:date="2022-07-29T10:24:00Z"/>
            </w:rPr>
          </w:rPrChange>
        </w:rPr>
      </w:pPr>
    </w:p>
    <w:p w:rsidR="00EB394E" w:rsidRPr="000F2961" w:rsidDel="00992246" w:rsidRDefault="00D919CB" w:rsidP="00EB394E">
      <w:pPr>
        <w:numPr>
          <w:ilvl w:val="0"/>
          <w:numId w:val="11"/>
        </w:numPr>
        <w:ind w:left="567" w:hanging="425"/>
        <w:rPr>
          <w:del w:id="4872" w:author="mjsierra" w:date="2022-07-29T10:24:00Z"/>
          <w:rFonts w:ascii="Source Sans Pro" w:hAnsi="Source Sans Pro"/>
          <w:strike/>
          <w:rPrChange w:id="4873" w:author="mjsierra" w:date="2022-07-12T12:20:00Z">
            <w:rPr>
              <w:del w:id="4874" w:author="mjsierra" w:date="2022-07-29T10:24:00Z"/>
            </w:rPr>
          </w:rPrChange>
        </w:rPr>
      </w:pPr>
      <w:del w:id="4875" w:author="mjsierra" w:date="2022-07-29T10:24:00Z">
        <w:r w:rsidRPr="00D919CB">
          <w:rPr>
            <w:rFonts w:ascii="Source Sans Pro" w:hAnsi="Source Sans Pro"/>
            <w:strike/>
            <w:rPrChange w:id="4876" w:author="mjsierra" w:date="2022-07-12T12:20:00Z">
              <w:rPr>
                <w:color w:val="0000FF"/>
                <w:u w:val="single"/>
              </w:rPr>
            </w:rPrChange>
          </w:rPr>
          <w:delText>Indicar de forma concisa el sistema de fabricación de los productos prefabricados de la obra</w:delText>
        </w:r>
      </w:del>
    </w:p>
    <w:p w:rsidR="00841B5A" w:rsidRPr="000F2961" w:rsidDel="00992246" w:rsidRDefault="00841B5A" w:rsidP="00841B5A">
      <w:pPr>
        <w:ind w:left="567"/>
        <w:rPr>
          <w:del w:id="4877" w:author="mjsierra" w:date="2022-07-29T10:24:00Z"/>
          <w:rFonts w:ascii="Source Sans Pro" w:hAnsi="Source Sans Pro"/>
          <w:strike/>
          <w:rPrChange w:id="4878" w:author="mjsierra" w:date="2022-07-12T12:20:00Z">
            <w:rPr>
              <w:del w:id="4879" w:author="mjsierra" w:date="2022-07-29T10:24: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0F2961" w:rsidDel="00992246" w:rsidTr="00841B5A">
        <w:trPr>
          <w:jc w:val="center"/>
          <w:del w:id="4880" w:author="mjsierra" w:date="2022-07-29T10:24:00Z"/>
        </w:trPr>
        <w:tc>
          <w:tcPr>
            <w:tcW w:w="5000" w:type="pct"/>
            <w:shd w:val="clear" w:color="auto" w:fill="auto"/>
          </w:tcPr>
          <w:p w:rsidR="00EB394E" w:rsidRPr="000F2961" w:rsidDel="00992246" w:rsidRDefault="00EB394E" w:rsidP="00EB394E">
            <w:pPr>
              <w:rPr>
                <w:del w:id="4881" w:author="mjsierra" w:date="2022-07-29T10:24:00Z"/>
                <w:rFonts w:ascii="Source Sans Pro" w:hAnsi="Source Sans Pro"/>
                <w:strike/>
                <w:rPrChange w:id="4882" w:author="mjsierra" w:date="2022-07-12T12:20:00Z">
                  <w:rPr>
                    <w:del w:id="4883" w:author="mjsierra" w:date="2022-07-29T10:24:00Z"/>
                  </w:rPr>
                </w:rPrChange>
              </w:rPr>
            </w:pPr>
          </w:p>
          <w:p w:rsidR="00EB394E" w:rsidRPr="000F2961" w:rsidDel="00992246" w:rsidRDefault="00EB394E" w:rsidP="00EB394E">
            <w:pPr>
              <w:rPr>
                <w:del w:id="4884" w:author="mjsierra" w:date="2022-07-29T10:24:00Z"/>
                <w:rFonts w:ascii="Source Sans Pro" w:hAnsi="Source Sans Pro"/>
                <w:strike/>
                <w:rPrChange w:id="4885" w:author="mjsierra" w:date="2022-07-12T12:20:00Z">
                  <w:rPr>
                    <w:del w:id="4886" w:author="mjsierra" w:date="2022-07-29T10:24:00Z"/>
                  </w:rPr>
                </w:rPrChange>
              </w:rPr>
            </w:pPr>
          </w:p>
          <w:p w:rsidR="00EB394E" w:rsidRPr="000F2961" w:rsidDel="00992246" w:rsidRDefault="00EB394E" w:rsidP="00EB394E">
            <w:pPr>
              <w:rPr>
                <w:del w:id="4887" w:author="mjsierra" w:date="2022-07-29T10:24:00Z"/>
                <w:rFonts w:ascii="Source Sans Pro" w:hAnsi="Source Sans Pro"/>
                <w:strike/>
                <w:rPrChange w:id="4888" w:author="mjsierra" w:date="2022-07-12T12:20:00Z">
                  <w:rPr>
                    <w:del w:id="4889" w:author="mjsierra" w:date="2022-07-29T10:24:00Z"/>
                  </w:rPr>
                </w:rPrChange>
              </w:rPr>
            </w:pPr>
          </w:p>
        </w:tc>
      </w:tr>
    </w:tbl>
    <w:p w:rsidR="00EB394E" w:rsidRPr="00D41C9D" w:rsidDel="00CF124A" w:rsidRDefault="00EB394E" w:rsidP="00EB394E">
      <w:pPr>
        <w:rPr>
          <w:del w:id="4890" w:author="Javier Quintana Pérez" w:date="2022-09-30T10:21:00Z"/>
          <w:rFonts w:ascii="Source Sans Pro" w:hAnsi="Source Sans Pro"/>
          <w:rPrChange w:id="4891" w:author="Javier Quintana Pérez" w:date="2022-05-09T17:38:00Z">
            <w:rPr>
              <w:del w:id="4892" w:author="Javier Quintana Pérez" w:date="2022-09-30T10:21:00Z"/>
            </w:rPr>
          </w:rPrChange>
        </w:rPr>
      </w:pPr>
    </w:p>
    <w:p w:rsidR="0006466C" w:rsidRPr="00D41C9D" w:rsidRDefault="0006466C" w:rsidP="00EB394E">
      <w:pPr>
        <w:rPr>
          <w:rFonts w:ascii="Source Sans Pro" w:hAnsi="Source Sans Pro"/>
          <w:rPrChange w:id="4893" w:author="Javier Quintana Pérez" w:date="2022-05-09T17:38:00Z">
            <w:rPr/>
          </w:rPrChange>
        </w:rPr>
      </w:pPr>
    </w:p>
    <w:p w:rsidR="00000000" w:rsidRDefault="00D919CB">
      <w:pPr>
        <w:pStyle w:val="Nivel2"/>
        <w:numPr>
          <w:ilvl w:val="1"/>
          <w:numId w:val="36"/>
        </w:numPr>
        <w:rPr>
          <w:rFonts w:ascii="Source Sans Pro" w:hAnsi="Source Sans Pro"/>
          <w:sz w:val="24"/>
          <w:szCs w:val="24"/>
          <w:rPrChange w:id="4894" w:author="Javier Quintana Pérez" w:date="2022-12-01T17:14:00Z">
            <w:rPr/>
          </w:rPrChange>
        </w:rPr>
        <w:pPrChange w:id="4895" w:author="Javier Quintana Pérez" w:date="2022-12-21T15:45:00Z">
          <w:pPr>
            <w:pStyle w:val="Nivel2"/>
          </w:pPr>
        </w:pPrChange>
      </w:pPr>
      <w:bookmarkStart w:id="4896" w:name="_Toc519770729"/>
      <w:bookmarkStart w:id="4897" w:name="_Toc519770750"/>
      <w:bookmarkStart w:id="4898" w:name="_Toc519771904"/>
      <w:bookmarkStart w:id="4899" w:name="_Toc520122133"/>
      <w:bookmarkStart w:id="4900" w:name="_Toc520134278"/>
      <w:bookmarkStart w:id="4901" w:name="_Toc520134595"/>
      <w:bookmarkStart w:id="4902" w:name="_Toc520135873"/>
      <w:bookmarkStart w:id="4903" w:name="_Toc520136295"/>
      <w:bookmarkStart w:id="4904" w:name="_Toc529041549"/>
      <w:bookmarkStart w:id="4905" w:name="_Toc529270467"/>
      <w:bookmarkStart w:id="4906" w:name="_Toc532372537"/>
      <w:bookmarkStart w:id="4907" w:name="_Toc532373495"/>
      <w:bookmarkStart w:id="4908" w:name="_Toc532374001"/>
      <w:bookmarkStart w:id="4909" w:name="_Toc122537344"/>
      <w:r w:rsidRPr="00D919CB">
        <w:rPr>
          <w:rFonts w:ascii="Source Sans Pro" w:hAnsi="Source Sans Pro"/>
          <w:sz w:val="24"/>
          <w:szCs w:val="24"/>
          <w:rPrChange w:id="4910" w:author="Javier Quintana Pérez" w:date="2022-12-01T17:14:00Z">
            <w:rPr>
              <w:color w:val="0000FF"/>
              <w:u w:val="single"/>
            </w:rPr>
          </w:rPrChange>
        </w:rPr>
        <w:t>MOLDES</w:t>
      </w:r>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r w:rsidRPr="00D919CB">
        <w:rPr>
          <w:rFonts w:ascii="Source Sans Pro" w:hAnsi="Source Sans Pro"/>
          <w:sz w:val="24"/>
          <w:szCs w:val="24"/>
          <w:rPrChange w:id="4911" w:author="Javier Quintana Pérez" w:date="2022-12-01T17:14:00Z">
            <w:rPr>
              <w:color w:val="0000FF"/>
              <w:u w:val="single"/>
            </w:rPr>
          </w:rPrChange>
        </w:rPr>
        <w:t xml:space="preserve"> </w:t>
      </w:r>
    </w:p>
    <w:p w:rsidR="00EB394E" w:rsidRPr="00D41C9D" w:rsidRDefault="00D919CB" w:rsidP="00EB394E">
      <w:pPr>
        <w:pStyle w:val="Textoindependiente"/>
        <w:rPr>
          <w:rFonts w:ascii="Source Sans Pro" w:hAnsi="Source Sans Pro"/>
          <w:i w:val="0"/>
          <w:sz w:val="20"/>
          <w:u w:val="single"/>
          <w:rPrChange w:id="4912" w:author="Javier Quintana Pérez" w:date="2022-05-09T17:38:00Z">
            <w:rPr>
              <w:rFonts w:ascii="NewsGotT" w:hAnsi="NewsGotT"/>
              <w:i w:val="0"/>
              <w:sz w:val="20"/>
              <w:u w:val="single"/>
            </w:rPr>
          </w:rPrChange>
        </w:rPr>
      </w:pPr>
      <w:r w:rsidRPr="00D919CB">
        <w:rPr>
          <w:rFonts w:ascii="Source Sans Pro" w:hAnsi="Source Sans Pro"/>
          <w:i w:val="0"/>
          <w:sz w:val="20"/>
          <w:rPrChange w:id="4913" w:author="Javier Quintana Pérez" w:date="2022-05-09T17:38:00Z">
            <w:rPr>
              <w:rFonts w:ascii="NewsGotT" w:hAnsi="NewsGotT"/>
              <w:i w:val="0"/>
              <w:color w:val="0000FF"/>
              <w:sz w:val="20"/>
              <w:u w:val="single"/>
            </w:rPr>
          </w:rPrChange>
        </w:rPr>
        <w:tab/>
      </w:r>
      <w:r w:rsidRPr="00D919CB">
        <w:rPr>
          <w:rFonts w:ascii="Source Sans Pro" w:hAnsi="Source Sans Pro"/>
          <w:i w:val="0"/>
          <w:sz w:val="20"/>
          <w:rPrChange w:id="4914" w:author="Javier Quintana Pérez" w:date="2022-05-09T17:38:00Z">
            <w:rPr>
              <w:rFonts w:ascii="NewsGotT" w:hAnsi="NewsGotT"/>
              <w:i w:val="0"/>
              <w:color w:val="0000FF"/>
              <w:sz w:val="20"/>
              <w:u w:val="single"/>
            </w:rPr>
          </w:rPrChange>
        </w:rPr>
        <w:tab/>
      </w:r>
      <w:r w:rsidRPr="00D919CB">
        <w:rPr>
          <w:rFonts w:ascii="Source Sans Pro" w:hAnsi="Source Sans Pro"/>
          <w:i w:val="0"/>
          <w:sz w:val="20"/>
          <w:rPrChange w:id="4915" w:author="Javier Quintana Pérez" w:date="2022-05-09T17:38:00Z">
            <w:rPr>
              <w:rFonts w:ascii="NewsGotT" w:hAnsi="NewsGotT"/>
              <w:i w:val="0"/>
              <w:color w:val="0000FF"/>
              <w:sz w:val="20"/>
              <w:u w:val="single"/>
            </w:rPr>
          </w:rPrChange>
        </w:rPr>
        <w:tab/>
      </w:r>
      <w:r w:rsidRPr="00D919CB">
        <w:rPr>
          <w:rFonts w:ascii="Source Sans Pro" w:hAnsi="Source Sans Pro"/>
          <w:i w:val="0"/>
          <w:sz w:val="20"/>
          <w:rPrChange w:id="4916" w:author="Javier Quintana Pérez" w:date="2022-05-09T17:38:00Z">
            <w:rPr>
              <w:rFonts w:ascii="NewsGotT" w:hAnsi="NewsGotT"/>
              <w:i w:val="0"/>
              <w:color w:val="0000FF"/>
              <w:sz w:val="20"/>
              <w:u w:val="single"/>
            </w:rPr>
          </w:rPrChange>
        </w:rPr>
        <w:tab/>
      </w:r>
      <w:r w:rsidRPr="00D919CB">
        <w:rPr>
          <w:rFonts w:ascii="Source Sans Pro" w:hAnsi="Source Sans Pro"/>
          <w:i w:val="0"/>
          <w:sz w:val="20"/>
          <w:rPrChange w:id="4917" w:author="Javier Quintana Pérez" w:date="2022-05-09T17:38:00Z">
            <w:rPr>
              <w:rFonts w:ascii="NewsGotT" w:hAnsi="NewsGotT"/>
              <w:i w:val="0"/>
              <w:color w:val="0000FF"/>
              <w:sz w:val="20"/>
              <w:u w:val="single"/>
            </w:rPr>
          </w:rPrChange>
        </w:rPr>
        <w:tab/>
      </w:r>
      <w:r w:rsidRPr="00D919CB">
        <w:rPr>
          <w:rFonts w:ascii="Source Sans Pro" w:hAnsi="Source Sans Pro"/>
          <w:i w:val="0"/>
          <w:sz w:val="20"/>
          <w:rPrChange w:id="4918" w:author="Javier Quintana Pérez" w:date="2022-05-09T17:38:00Z">
            <w:rPr>
              <w:rFonts w:ascii="NewsGotT" w:hAnsi="NewsGotT"/>
              <w:i w:val="0"/>
              <w:color w:val="0000FF"/>
              <w:sz w:val="20"/>
              <w:u w:val="single"/>
            </w:rPr>
          </w:rPrChange>
        </w:rPr>
        <w:tab/>
      </w:r>
      <w:r w:rsidRPr="00D919CB">
        <w:rPr>
          <w:rFonts w:ascii="Source Sans Pro" w:hAnsi="Source Sans Pro"/>
          <w:i w:val="0"/>
          <w:sz w:val="20"/>
          <w:rPrChange w:id="4919" w:author="Javier Quintana Pérez" w:date="2022-05-09T17:38:00Z">
            <w:rPr>
              <w:rFonts w:ascii="NewsGotT" w:hAnsi="NewsGotT"/>
              <w:i w:val="0"/>
              <w:color w:val="0000FF"/>
              <w:sz w:val="20"/>
              <w:u w:val="single"/>
            </w:rPr>
          </w:rPrChange>
        </w:rPr>
        <w:tab/>
      </w:r>
      <w:r w:rsidRPr="00D919CB">
        <w:rPr>
          <w:rFonts w:ascii="Source Sans Pro" w:hAnsi="Source Sans Pro"/>
          <w:i w:val="0"/>
          <w:sz w:val="20"/>
          <w:rPrChange w:id="4920" w:author="Javier Quintana Pérez" w:date="2022-05-09T17:38:00Z">
            <w:rPr>
              <w:rFonts w:ascii="NewsGotT" w:hAnsi="NewsGotT"/>
              <w:i w:val="0"/>
              <w:color w:val="0000FF"/>
              <w:sz w:val="20"/>
              <w:u w:val="single"/>
            </w:rPr>
          </w:rPrChange>
        </w:rPr>
        <w:tab/>
      </w:r>
      <w:r w:rsidRPr="00D919CB">
        <w:rPr>
          <w:rFonts w:ascii="Source Sans Pro" w:hAnsi="Source Sans Pro"/>
          <w:i w:val="0"/>
          <w:sz w:val="20"/>
          <w:rPrChange w:id="4921" w:author="Javier Quintana Pérez" w:date="2022-05-09T17:38:00Z">
            <w:rPr>
              <w:rFonts w:ascii="NewsGotT" w:hAnsi="NewsGotT"/>
              <w:i w:val="0"/>
              <w:color w:val="0000FF"/>
              <w:sz w:val="20"/>
              <w:u w:val="single"/>
            </w:rPr>
          </w:rPrChange>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pStyle w:val="Textoindependiente"/>
              <w:spacing w:line="240" w:lineRule="auto"/>
              <w:rPr>
                <w:ins w:id="4922" w:author="Javier Quintana Pérez" w:date="2022-01-24T12:58:00Z"/>
                <w:del w:id="4923" w:author="mjsierra" w:date="2022-07-29T10:25:00Z"/>
                <w:rFonts w:ascii="Source Sans Pro" w:hAnsi="Source Sans Pro"/>
                <w:strike/>
                <w:u w:val="single"/>
                <w:rPrChange w:id="4924" w:author="Javier Quintana Pérez" w:date="2022-05-09T17:38:00Z">
                  <w:rPr>
                    <w:ins w:id="4925" w:author="Javier Quintana Pérez" w:date="2022-01-24T12:58:00Z"/>
                    <w:del w:id="4926" w:author="mjsierra" w:date="2022-07-29T10:25:00Z"/>
                    <w:rFonts w:ascii="NewsGotT" w:hAnsi="NewsGotT"/>
                    <w:u w:val="single"/>
                  </w:rPr>
                </w:rPrChange>
              </w:rPr>
              <w:pPrChange w:id="4927" w:author="Javier Quintana Pérez" w:date="2022-07-19T16:44:00Z">
                <w:pPr>
                  <w:pStyle w:val="Textoindependiente"/>
                </w:pPr>
              </w:pPrChange>
            </w:pPr>
            <w:del w:id="4928" w:author="mjsierra" w:date="2022-07-29T10:25:00Z">
              <w:r w:rsidRPr="00D919CB">
                <w:rPr>
                  <w:rFonts w:ascii="Source Sans Pro" w:hAnsi="Source Sans Pro"/>
                  <w:strike/>
                  <w:u w:val="single"/>
                  <w:rPrChange w:id="4929" w:author="Javier Quintana Pérez" w:date="2022-05-09T17:38:00Z">
                    <w:rPr>
                      <w:color w:val="0000FF"/>
                      <w:u w:val="single"/>
                    </w:rPr>
                  </w:rPrChange>
                </w:rPr>
                <w:delText>EHE-08 Art. 68.3 ENCOFRADOS Y MOLDES</w:delText>
              </w:r>
            </w:del>
          </w:p>
          <w:p w:rsidR="00000000" w:rsidRDefault="00D919CB">
            <w:pPr>
              <w:pStyle w:val="Textoindependiente"/>
              <w:spacing w:line="240" w:lineRule="auto"/>
              <w:rPr>
                <w:rFonts w:ascii="Source Sans Pro" w:hAnsi="Source Sans Pro"/>
                <w:b/>
                <w:bCs/>
                <w:u w:val="single"/>
                <w:rPrChange w:id="4930" w:author="Javier Quintana Pérez" w:date="2022-05-09T17:38:00Z">
                  <w:rPr>
                    <w:rFonts w:ascii="NewsGotT" w:hAnsi="NewsGotT"/>
                    <w:u w:val="single"/>
                  </w:rPr>
                </w:rPrChange>
              </w:rPr>
              <w:pPrChange w:id="4931" w:author="Javier Quintana Pérez" w:date="2022-07-19T16:44:00Z">
                <w:pPr>
                  <w:pStyle w:val="Textoindependiente"/>
                </w:pPr>
              </w:pPrChange>
            </w:pPr>
            <w:ins w:id="4932" w:author="Javier Quintana Pérez" w:date="2022-01-24T12:58:00Z">
              <w:r w:rsidRPr="00D919CB">
                <w:rPr>
                  <w:rFonts w:ascii="Source Sans Pro" w:hAnsi="Source Sans Pro"/>
                  <w:b/>
                  <w:bCs/>
                  <w:u w:val="single"/>
                  <w:rPrChange w:id="4933" w:author="Javier Quintana Pérez" w:date="2022-05-09T17:38:00Z">
                    <w:rPr>
                      <w:rFonts w:ascii="NewsGotT" w:hAnsi="NewsGotT"/>
                      <w:color w:val="0000FF"/>
                      <w:u w:val="single"/>
                    </w:rPr>
                  </w:rPrChange>
                </w:rPr>
                <w:t>CodE apartado 48.3 Encofrados y moldes</w:t>
              </w:r>
            </w:ins>
          </w:p>
          <w:p w:rsidR="00000000" w:rsidRDefault="00D919CB">
            <w:pPr>
              <w:pStyle w:val="Textoindependiente"/>
              <w:spacing w:line="240" w:lineRule="auto"/>
              <w:rPr>
                <w:rFonts w:ascii="Source Sans Pro" w:hAnsi="Source Sans Pro"/>
                <w:rPrChange w:id="4934" w:author="Javier Quintana Pérez" w:date="2022-05-09T17:38:00Z">
                  <w:rPr>
                    <w:rFonts w:ascii="NewsGotT" w:hAnsi="NewsGotT"/>
                  </w:rPr>
                </w:rPrChange>
              </w:rPr>
              <w:pPrChange w:id="4935" w:author="Javier Quintana Pérez" w:date="2022-07-19T16:44:00Z">
                <w:pPr>
                  <w:pStyle w:val="Textoindependiente"/>
                </w:pPr>
              </w:pPrChange>
            </w:pPr>
            <w:r w:rsidRPr="00D919CB">
              <w:rPr>
                <w:rFonts w:ascii="Source Sans Pro" w:hAnsi="Source Sans Pro"/>
                <w:rPrChange w:id="4936" w:author="Javier Quintana Pérez" w:date="2022-05-09T17:38:00Z">
                  <w:rPr>
                    <w:rFonts w:ascii="NewsGotT" w:hAnsi="NewsGotT"/>
                    <w:color w:val="0000FF"/>
                    <w:u w:val="single"/>
                  </w:rPr>
                </w:rPrChange>
              </w:rPr>
              <w:t>Los encofrados y moldes deben ser capaces de resistir las acciones a las que van a estar sometidos durante el proceso de construcción y deberán tener la rigidez suficiente para asegurar que se van a satisfacer las tolerancias especificadas en el proyecto.</w:t>
            </w:r>
          </w:p>
          <w:p w:rsidR="00000000" w:rsidRDefault="00D919CB">
            <w:pPr>
              <w:pStyle w:val="Textoindependiente"/>
              <w:spacing w:line="240" w:lineRule="auto"/>
              <w:rPr>
                <w:rFonts w:ascii="Source Sans Pro" w:hAnsi="Source Sans Pro"/>
                <w:rPrChange w:id="4937" w:author="Javier Quintana Pérez" w:date="2022-05-09T17:38:00Z">
                  <w:rPr>
                    <w:rFonts w:ascii="NewsGotT" w:hAnsi="NewsGotT"/>
                  </w:rPr>
                </w:rPrChange>
              </w:rPr>
              <w:pPrChange w:id="4938" w:author="Javier Quintana Pérez" w:date="2022-07-19T16:44:00Z">
                <w:pPr>
                  <w:pStyle w:val="Textoindependiente"/>
                </w:pPr>
              </w:pPrChange>
            </w:pPr>
            <w:r w:rsidRPr="00D919CB">
              <w:rPr>
                <w:rFonts w:ascii="Source Sans Pro" w:hAnsi="Source Sans Pro"/>
                <w:rPrChange w:id="4939" w:author="Javier Quintana Pérez" w:date="2022-05-09T17:38:00Z">
                  <w:rPr>
                    <w:rFonts w:ascii="NewsGotT" w:hAnsi="NewsGotT"/>
                    <w:color w:val="0000FF"/>
                    <w:u w:val="single"/>
                  </w:rPr>
                </w:rPrChange>
              </w:rPr>
              <w:t>Deberán presentar al menos las siguientes características:</w:t>
            </w:r>
          </w:p>
          <w:p w:rsidR="00EB394E" w:rsidRPr="00D41C9D" w:rsidDel="00992246" w:rsidRDefault="00D919CB">
            <w:pPr>
              <w:pStyle w:val="Textoindependiente"/>
              <w:numPr>
                <w:ilvl w:val="0"/>
                <w:numId w:val="12"/>
              </w:numPr>
              <w:tabs>
                <w:tab w:val="clear" w:pos="567"/>
              </w:tabs>
              <w:spacing w:line="240" w:lineRule="auto"/>
              <w:rPr>
                <w:ins w:id="4940" w:author="Javier Quintana Pérez" w:date="2022-01-24T13:00:00Z"/>
                <w:del w:id="4941" w:author="mjsierra" w:date="2022-07-29T10:25:00Z"/>
                <w:rFonts w:ascii="Source Sans Pro" w:hAnsi="Source Sans Pro"/>
                <w:strike/>
                <w:rPrChange w:id="4942" w:author="Javier Quintana Pérez" w:date="2022-05-09T17:38:00Z">
                  <w:rPr>
                    <w:ins w:id="4943" w:author="Javier Quintana Pérez" w:date="2022-01-24T13:00:00Z"/>
                    <w:del w:id="4944" w:author="mjsierra" w:date="2022-07-29T10:25:00Z"/>
                    <w:rFonts w:ascii="NewsGotT" w:hAnsi="NewsGotT"/>
                  </w:rPr>
                </w:rPrChange>
              </w:rPr>
            </w:pPr>
            <w:del w:id="4945" w:author="mjsierra" w:date="2022-07-29T10:25:00Z">
              <w:r w:rsidRPr="00D919CB">
                <w:rPr>
                  <w:rFonts w:ascii="Source Sans Pro" w:hAnsi="Source Sans Pro"/>
                  <w:strike/>
                  <w:rPrChange w:id="4946" w:author="Javier Quintana Pérez" w:date="2022-05-09T17:38:00Z">
                    <w:rPr>
                      <w:color w:val="0000FF"/>
                      <w:u w:val="single"/>
                    </w:rPr>
                  </w:rPrChange>
                </w:rPr>
                <w:delText>Estanqueidad de las juntas, previendo posibles fugas de agua o lechada por las mismas.</w:delText>
              </w:r>
            </w:del>
          </w:p>
          <w:p w:rsidR="00A73948" w:rsidRPr="00D41C9D" w:rsidRDefault="00D919CB">
            <w:pPr>
              <w:pStyle w:val="Textoindependiente"/>
              <w:numPr>
                <w:ilvl w:val="0"/>
                <w:numId w:val="12"/>
              </w:numPr>
              <w:tabs>
                <w:tab w:val="clear" w:pos="567"/>
              </w:tabs>
              <w:spacing w:line="240" w:lineRule="auto"/>
              <w:rPr>
                <w:rFonts w:ascii="Source Sans Pro" w:hAnsi="Source Sans Pro"/>
                <w:rPrChange w:id="4947" w:author="Javier Quintana Pérez" w:date="2022-05-09T17:38:00Z">
                  <w:rPr>
                    <w:rFonts w:ascii="NewsGotT" w:hAnsi="NewsGotT"/>
                  </w:rPr>
                </w:rPrChange>
              </w:rPr>
            </w:pPr>
            <w:ins w:id="4948" w:author="Javier Quintana Pérez" w:date="2022-01-24T13:00:00Z">
              <w:r w:rsidRPr="00D919CB">
                <w:rPr>
                  <w:rFonts w:ascii="Source Sans Pro" w:hAnsi="Source Sans Pro"/>
                  <w:rPrChange w:id="4949" w:author="Javier Quintana Pérez" w:date="2022-05-09T17:38:00Z">
                    <w:rPr>
                      <w:rFonts w:ascii="Roboto-Light" w:hAnsi="Roboto-Light" w:cs="Roboto-Light"/>
                      <w:color w:val="585757"/>
                      <w:u w:val="single"/>
                    </w:rPr>
                  </w:rPrChange>
                </w:rPr>
                <w:t>estanqueidad suficiente de las juntas entre los paneles de encofrado o en los moldes,</w:t>
              </w:r>
            </w:ins>
            <w:ins w:id="4950" w:author="Javier Quintana Pérez" w:date="2022-01-24T13:01:00Z">
              <w:r w:rsidRPr="00D919CB">
                <w:rPr>
                  <w:rFonts w:ascii="Source Sans Pro" w:hAnsi="Source Sans Pro"/>
                  <w:rPrChange w:id="4951" w:author="Javier Quintana Pérez" w:date="2022-05-09T17:38:00Z">
                    <w:rPr>
                      <w:rFonts w:ascii="NewsGotT" w:hAnsi="NewsGotT"/>
                      <w:color w:val="0000FF"/>
                      <w:u w:val="single"/>
                    </w:rPr>
                  </w:rPrChange>
                </w:rPr>
                <w:t xml:space="preserve"> </w:t>
              </w:r>
            </w:ins>
            <w:ins w:id="4952" w:author="Javier Quintana Pérez" w:date="2022-01-24T13:00:00Z">
              <w:r w:rsidRPr="00D919CB">
                <w:rPr>
                  <w:rFonts w:ascii="Source Sans Pro" w:hAnsi="Source Sans Pro"/>
                  <w:rPrChange w:id="4953" w:author="Javier Quintana Pérez" w:date="2022-05-09T17:38:00Z">
                    <w:rPr>
                      <w:rFonts w:ascii="Roboto-Light" w:hAnsi="Roboto-Light" w:cs="Roboto-Light"/>
                      <w:color w:val="585757"/>
                      <w:u w:val="single"/>
                    </w:rPr>
                  </w:rPrChange>
                </w:rPr>
                <w:t>previendo que las posibles fugas de lechada por las mismas no comprometan el acabado</w:t>
              </w:r>
            </w:ins>
            <w:ins w:id="4954" w:author="Javier Quintana Pérez" w:date="2022-01-24T13:01:00Z">
              <w:r w:rsidRPr="00D919CB">
                <w:rPr>
                  <w:rFonts w:ascii="Source Sans Pro" w:hAnsi="Source Sans Pro"/>
                  <w:rPrChange w:id="4955" w:author="Javier Quintana Pérez" w:date="2022-05-09T17:38:00Z">
                    <w:rPr>
                      <w:rFonts w:ascii="NewsGotT" w:hAnsi="NewsGotT"/>
                      <w:color w:val="0000FF"/>
                      <w:u w:val="single"/>
                    </w:rPr>
                  </w:rPrChange>
                </w:rPr>
                <w:t xml:space="preserve"> </w:t>
              </w:r>
            </w:ins>
            <w:ins w:id="4956" w:author="Javier Quintana Pérez" w:date="2022-01-24T13:00:00Z">
              <w:r w:rsidRPr="00D919CB">
                <w:rPr>
                  <w:rFonts w:ascii="Source Sans Pro" w:hAnsi="Source Sans Pro"/>
                  <w:rPrChange w:id="4957" w:author="Javier Quintana Pérez" w:date="2022-05-09T17:38:00Z">
                    <w:rPr>
                      <w:rFonts w:ascii="Roboto-Light" w:hAnsi="Roboto-Light" w:cs="Roboto-Light"/>
                      <w:color w:val="585757"/>
                      <w:u w:val="single"/>
                    </w:rPr>
                  </w:rPrChange>
                </w:rPr>
                <w:t>previsto para el elemento ni su durabilidad;</w:t>
              </w:r>
            </w:ins>
          </w:p>
          <w:p w:rsidR="00EB394E" w:rsidRPr="00D41C9D" w:rsidRDefault="00D919CB">
            <w:pPr>
              <w:pStyle w:val="Textoindependiente"/>
              <w:numPr>
                <w:ilvl w:val="0"/>
                <w:numId w:val="12"/>
              </w:numPr>
              <w:tabs>
                <w:tab w:val="clear" w:pos="567"/>
              </w:tabs>
              <w:spacing w:line="240" w:lineRule="auto"/>
              <w:rPr>
                <w:rFonts w:ascii="Source Sans Pro" w:hAnsi="Source Sans Pro"/>
                <w:rPrChange w:id="4958" w:author="Javier Quintana Pérez" w:date="2022-05-09T17:38:00Z">
                  <w:rPr>
                    <w:rFonts w:ascii="NewsGotT" w:hAnsi="NewsGotT"/>
                  </w:rPr>
                </w:rPrChange>
              </w:rPr>
            </w:pPr>
            <w:ins w:id="4959" w:author="Javier Quintana Pérez" w:date="2022-01-24T13:01:00Z">
              <w:r w:rsidRPr="00D919CB">
                <w:rPr>
                  <w:rFonts w:ascii="Source Sans Pro" w:hAnsi="Source Sans Pro"/>
                  <w:rPrChange w:id="4960" w:author="Javier Quintana Pérez" w:date="2022-05-09T17:38:00Z">
                    <w:rPr>
                      <w:rFonts w:ascii="NewsGotT" w:hAnsi="NewsGotT"/>
                      <w:color w:val="0000FF"/>
                      <w:u w:val="single"/>
                    </w:rPr>
                  </w:rPrChange>
                </w:rPr>
                <w:t>r</w:t>
              </w:r>
            </w:ins>
            <w:del w:id="4961" w:author="Javier Quintana Pérez" w:date="2022-01-24T13:01:00Z">
              <w:r w:rsidRPr="00D919CB">
                <w:rPr>
                  <w:rFonts w:ascii="Source Sans Pro" w:hAnsi="Source Sans Pro"/>
                  <w:rPrChange w:id="4962" w:author="Javier Quintana Pérez" w:date="2022-05-09T17:38:00Z">
                    <w:rPr>
                      <w:rFonts w:ascii="NewsGotT" w:hAnsi="NewsGotT"/>
                      <w:color w:val="0000FF"/>
                      <w:u w:val="single"/>
                    </w:rPr>
                  </w:rPrChange>
                </w:rPr>
                <w:delText>R</w:delText>
              </w:r>
            </w:del>
            <w:r w:rsidRPr="00D919CB">
              <w:rPr>
                <w:rFonts w:ascii="Source Sans Pro" w:hAnsi="Source Sans Pro"/>
                <w:rPrChange w:id="4963" w:author="Javier Quintana Pérez" w:date="2022-05-09T17:38:00Z">
                  <w:rPr>
                    <w:rFonts w:ascii="NewsGotT" w:hAnsi="NewsGotT"/>
                    <w:color w:val="0000FF"/>
                    <w:u w:val="single"/>
                  </w:rPr>
                </w:rPrChange>
              </w:rPr>
              <w:t>esistencia adecuada a las presiones del hormigón fresco y a los efectos del método de compactación</w:t>
            </w:r>
            <w:ins w:id="4964" w:author="Javier Quintana Pérez" w:date="2022-01-24T13:01:00Z">
              <w:r w:rsidRPr="00D919CB">
                <w:rPr>
                  <w:rFonts w:ascii="Source Sans Pro" w:hAnsi="Source Sans Pro"/>
                  <w:rPrChange w:id="4965" w:author="Javier Quintana Pérez" w:date="2022-05-09T17:38:00Z">
                    <w:rPr>
                      <w:rFonts w:ascii="NewsGotT" w:hAnsi="NewsGotT"/>
                      <w:color w:val="0000FF"/>
                      <w:u w:val="single"/>
                    </w:rPr>
                  </w:rPrChange>
                </w:rPr>
                <w:t>;</w:t>
              </w:r>
            </w:ins>
            <w:del w:id="4966" w:author="Javier Quintana Pérez" w:date="2022-01-24T13:01:00Z">
              <w:r w:rsidRPr="00D919CB">
                <w:rPr>
                  <w:rFonts w:ascii="Source Sans Pro" w:hAnsi="Source Sans Pro"/>
                  <w:rPrChange w:id="4967" w:author="Javier Quintana Pérez" w:date="2022-05-09T17:38:00Z">
                    <w:rPr>
                      <w:rFonts w:ascii="NewsGotT" w:hAnsi="NewsGotT"/>
                      <w:color w:val="0000FF"/>
                      <w:u w:val="single"/>
                    </w:rPr>
                  </w:rPrChange>
                </w:rPr>
                <w:delText>.</w:delText>
              </w:r>
            </w:del>
          </w:p>
          <w:p w:rsidR="00EB394E" w:rsidRPr="00D41C9D" w:rsidRDefault="00D919CB">
            <w:pPr>
              <w:pStyle w:val="Textoindependiente"/>
              <w:numPr>
                <w:ilvl w:val="0"/>
                <w:numId w:val="12"/>
              </w:numPr>
              <w:tabs>
                <w:tab w:val="clear" w:pos="567"/>
              </w:tabs>
              <w:spacing w:line="240" w:lineRule="auto"/>
              <w:rPr>
                <w:rFonts w:ascii="Source Sans Pro" w:hAnsi="Source Sans Pro"/>
                <w:rPrChange w:id="4968" w:author="Javier Quintana Pérez" w:date="2022-05-09T17:38:00Z">
                  <w:rPr>
                    <w:rFonts w:ascii="NewsGotT" w:hAnsi="NewsGotT"/>
                  </w:rPr>
                </w:rPrChange>
              </w:rPr>
            </w:pPr>
            <w:ins w:id="4969" w:author="Javier Quintana Pérez" w:date="2022-01-24T13:02:00Z">
              <w:r w:rsidRPr="00D919CB">
                <w:rPr>
                  <w:rFonts w:ascii="Source Sans Pro" w:hAnsi="Source Sans Pro"/>
                  <w:rPrChange w:id="4970" w:author="Javier Quintana Pérez" w:date="2022-05-09T17:38:00Z">
                    <w:rPr>
                      <w:rFonts w:ascii="NewsGotT" w:hAnsi="NewsGotT"/>
                      <w:color w:val="0000FF"/>
                      <w:u w:val="single"/>
                    </w:rPr>
                  </w:rPrChange>
                </w:rPr>
                <w:t>l</w:t>
              </w:r>
            </w:ins>
            <w:del w:id="4971" w:author="Javier Quintana Pérez" w:date="2022-01-24T13:02:00Z">
              <w:r w:rsidRPr="00D919CB">
                <w:rPr>
                  <w:rFonts w:ascii="Source Sans Pro" w:hAnsi="Source Sans Pro"/>
                  <w:rPrChange w:id="4972" w:author="Javier Quintana Pérez" w:date="2022-05-09T17:38:00Z">
                    <w:rPr>
                      <w:rFonts w:ascii="NewsGotT" w:hAnsi="NewsGotT"/>
                      <w:color w:val="0000FF"/>
                      <w:u w:val="single"/>
                    </w:rPr>
                  </w:rPrChange>
                </w:rPr>
                <w:delText>L</w:delText>
              </w:r>
            </w:del>
            <w:r w:rsidRPr="00D919CB">
              <w:rPr>
                <w:rFonts w:ascii="Source Sans Pro" w:hAnsi="Source Sans Pro"/>
                <w:rPrChange w:id="4973" w:author="Javier Quintana Pérez" w:date="2022-05-09T17:38:00Z">
                  <w:rPr>
                    <w:rFonts w:ascii="NewsGotT" w:hAnsi="NewsGotT"/>
                    <w:color w:val="0000FF"/>
                    <w:u w:val="single"/>
                  </w:rPr>
                </w:rPrChange>
              </w:rPr>
              <w:t>impieza de la cara interior, evitándose la existencia de cualquier tipo de residuo propio de las labores de montaje de las armaduras, tales como restos de alambre, recortes, casquillos, etc.</w:t>
            </w:r>
          </w:p>
          <w:p w:rsidR="00000000" w:rsidRDefault="00D919CB">
            <w:pPr>
              <w:pStyle w:val="Textoindependiente"/>
              <w:spacing w:line="240" w:lineRule="auto"/>
              <w:rPr>
                <w:rFonts w:ascii="Source Sans Pro" w:hAnsi="Source Sans Pro"/>
                <w:rPrChange w:id="4974" w:author="Javier Quintana Pérez" w:date="2022-05-09T17:38:00Z">
                  <w:rPr>
                    <w:rFonts w:ascii="NewsGotT" w:hAnsi="NewsGotT"/>
                  </w:rPr>
                </w:rPrChange>
              </w:rPr>
              <w:pPrChange w:id="4975" w:author="Javier Quintana Pérez" w:date="2022-07-19T16:44:00Z">
                <w:pPr>
                  <w:pStyle w:val="Textoindependiente"/>
                </w:pPr>
              </w:pPrChange>
            </w:pPr>
            <w:r w:rsidRPr="00D919CB">
              <w:rPr>
                <w:rFonts w:ascii="Source Sans Pro" w:hAnsi="Source Sans Pro"/>
                <w:rPrChange w:id="4976" w:author="Javier Quintana Pérez" w:date="2022-05-09T17:38:00Z">
                  <w:rPr>
                    <w:rFonts w:ascii="NewsGotT" w:hAnsi="NewsGotT"/>
                    <w:color w:val="0000FF"/>
                    <w:u w:val="single"/>
                  </w:rPr>
                </w:rPrChange>
              </w:rPr>
              <w:t>En el caso de los elementos pretensados, deberán permitir el correcto emplazamiento y alojamiento de las armaduras activas, sin merma de la necesaria estanqueidad.</w:t>
            </w:r>
          </w:p>
          <w:p w:rsidR="00000000" w:rsidRDefault="00D919CB">
            <w:pPr>
              <w:pStyle w:val="Textoindependiente"/>
              <w:spacing w:line="240" w:lineRule="auto"/>
              <w:rPr>
                <w:ins w:id="4977" w:author="Javier Quintana Pérez" w:date="2022-01-24T13:03:00Z"/>
                <w:del w:id="4978" w:author="mjsierra" w:date="2022-07-29T10:25:00Z"/>
                <w:rFonts w:ascii="Source Sans Pro" w:hAnsi="Source Sans Pro"/>
                <w:strike/>
                <w:rPrChange w:id="4979" w:author="Javier Quintana Pérez" w:date="2022-05-09T17:38:00Z">
                  <w:rPr>
                    <w:ins w:id="4980" w:author="Javier Quintana Pérez" w:date="2022-01-24T13:03:00Z"/>
                    <w:del w:id="4981" w:author="mjsierra" w:date="2022-07-29T10:25:00Z"/>
                    <w:rFonts w:ascii="NewsGotT" w:hAnsi="NewsGotT"/>
                    <w:strike/>
                  </w:rPr>
                </w:rPrChange>
              </w:rPr>
              <w:pPrChange w:id="4982" w:author="Javier Quintana Pérez" w:date="2022-07-19T16:44:00Z">
                <w:pPr>
                  <w:pStyle w:val="Textoindependiente"/>
                </w:pPr>
              </w:pPrChange>
            </w:pPr>
            <w:del w:id="4983" w:author="mjsierra" w:date="2022-07-29T10:25:00Z">
              <w:r w:rsidRPr="00D919CB">
                <w:rPr>
                  <w:rFonts w:ascii="Source Sans Pro" w:hAnsi="Source Sans Pro"/>
                  <w:strike/>
                  <w:rPrChange w:id="4984" w:author="Javier Quintana Pérez" w:date="2022-05-09T17:38:00Z">
                    <w:rPr>
                      <w:color w:val="0000FF"/>
                      <w:u w:val="single"/>
                    </w:rPr>
                  </w:rPrChange>
                </w:rPr>
                <w:delText>Los encofrados y moldes podrán ser de cualquier material que no perjudique a las propiedades del hormigón. No podrán emplearse encofrados de aluminio, salvo que pueda facilitarse a la Dirección Facultativa un certificado, elaborado por una entidad de control, de que los paneles empleados han sido sometidos con anterioridad a un tratamiento de protección superficial que evite la reacción con los álcalis del cemento.</w:delText>
              </w:r>
            </w:del>
          </w:p>
          <w:p w:rsidR="00000000" w:rsidRDefault="00D919CB">
            <w:pPr>
              <w:tabs>
                <w:tab w:val="clear" w:pos="567"/>
              </w:tabs>
              <w:autoSpaceDE w:val="0"/>
              <w:autoSpaceDN w:val="0"/>
              <w:adjustRightInd w:val="0"/>
              <w:spacing w:line="240" w:lineRule="auto"/>
              <w:rPr>
                <w:rFonts w:ascii="Source Sans Pro" w:hAnsi="Source Sans Pro"/>
                <w:strike/>
                <w:rPrChange w:id="4985" w:author="Javier Quintana Pérez" w:date="2022-05-09T17:38:00Z">
                  <w:rPr>
                    <w:rFonts w:ascii="NewsGotT" w:hAnsi="NewsGotT"/>
                  </w:rPr>
                </w:rPrChange>
              </w:rPr>
              <w:pPrChange w:id="4986" w:author="Javier Quintana Pérez" w:date="2022-07-19T16:44:00Z">
                <w:pPr>
                  <w:pStyle w:val="Textoindependiente"/>
                </w:pPr>
              </w:pPrChange>
            </w:pPr>
            <w:ins w:id="4987" w:author="Javier Quintana Pérez" w:date="2022-01-24T13:03:00Z">
              <w:r w:rsidRPr="00D919CB">
                <w:rPr>
                  <w:rFonts w:ascii="Source Sans Pro" w:hAnsi="Source Sans Pro"/>
                  <w:i/>
                  <w:sz w:val="16"/>
                  <w:rPrChange w:id="4988" w:author="Javier Quintana Pérez" w:date="2022-05-09T17:38:00Z">
                    <w:rPr>
                      <w:rFonts w:ascii="Roboto-Light" w:hAnsi="Roboto-Light" w:cs="Roboto-Light"/>
                      <w:i w:val="0"/>
                      <w:color w:val="585757"/>
                      <w:u w:val="single"/>
                    </w:rPr>
                  </w:rPrChange>
                </w:rPr>
                <w:t>Los encofrados y moldes podrán ser de cualquier material que no perjudique a las propiedades del hormigón. No podrán emplearse encofrados de aluminio, salvo que pueda facilitarse a</w:t>
              </w:r>
            </w:ins>
            <w:ins w:id="4989" w:author="Javier Quintana Pérez" w:date="2022-01-24T13:04:00Z">
              <w:r w:rsidRPr="00D919CB">
                <w:rPr>
                  <w:rFonts w:ascii="Source Sans Pro" w:hAnsi="Source Sans Pro"/>
                  <w:i/>
                  <w:sz w:val="16"/>
                  <w:rPrChange w:id="4990" w:author="Javier Quintana Pérez" w:date="2022-05-09T17:38:00Z">
                    <w:rPr>
                      <w:i w:val="0"/>
                      <w:color w:val="0000FF"/>
                      <w:u w:val="single"/>
                    </w:rPr>
                  </w:rPrChange>
                </w:rPr>
                <w:t xml:space="preserve"> </w:t>
              </w:r>
            </w:ins>
            <w:ins w:id="4991" w:author="Javier Quintana Pérez" w:date="2022-01-24T13:03:00Z">
              <w:r w:rsidRPr="00D919CB">
                <w:rPr>
                  <w:rFonts w:ascii="Source Sans Pro" w:hAnsi="Source Sans Pro"/>
                  <w:i/>
                  <w:sz w:val="16"/>
                  <w:rPrChange w:id="4992" w:author="Javier Quintana Pérez" w:date="2022-05-09T17:38:00Z">
                    <w:rPr>
                      <w:rFonts w:ascii="Roboto-Light" w:hAnsi="Roboto-Light" w:cs="Roboto-Light"/>
                      <w:i w:val="0"/>
                      <w:color w:val="585757"/>
                      <w:u w:val="single"/>
                    </w:rPr>
                  </w:rPrChange>
                </w:rPr>
                <w:t>la dirección facultativa un certificado, elaborado por una entidad de control y firmado por persona</w:t>
              </w:r>
            </w:ins>
            <w:ins w:id="4993" w:author="Javier Quintana Pérez" w:date="2022-01-24T13:04:00Z">
              <w:r w:rsidRPr="00D919CB">
                <w:rPr>
                  <w:rFonts w:ascii="Source Sans Pro" w:hAnsi="Source Sans Pro"/>
                  <w:i/>
                  <w:sz w:val="16"/>
                  <w:rPrChange w:id="4994" w:author="Javier Quintana Pérez" w:date="2022-05-09T17:38:00Z">
                    <w:rPr>
                      <w:i w:val="0"/>
                      <w:color w:val="0000FF"/>
                      <w:u w:val="single"/>
                    </w:rPr>
                  </w:rPrChange>
                </w:rPr>
                <w:t xml:space="preserve"> </w:t>
              </w:r>
            </w:ins>
            <w:ins w:id="4995" w:author="Javier Quintana Pérez" w:date="2022-01-24T13:03:00Z">
              <w:r w:rsidRPr="00D919CB">
                <w:rPr>
                  <w:rFonts w:ascii="Source Sans Pro" w:hAnsi="Source Sans Pro"/>
                  <w:i/>
                  <w:sz w:val="16"/>
                  <w:rPrChange w:id="4996" w:author="Javier Quintana Pérez" w:date="2022-05-09T17:38:00Z">
                    <w:rPr>
                      <w:rFonts w:ascii="Roboto-Light" w:hAnsi="Roboto-Light" w:cs="Roboto-Light"/>
                      <w:i w:val="0"/>
                      <w:color w:val="585757"/>
                      <w:u w:val="single"/>
                    </w:rPr>
                  </w:rPrChange>
                </w:rPr>
                <w:t>física, de que los paneles empleados han sido sometidos con anterioridad a un tratamiento de</w:t>
              </w:r>
            </w:ins>
            <w:ins w:id="4997" w:author="Javier Quintana Pérez" w:date="2022-01-24T13:04:00Z">
              <w:r w:rsidRPr="00D919CB">
                <w:rPr>
                  <w:rFonts w:ascii="Source Sans Pro" w:hAnsi="Source Sans Pro"/>
                  <w:i/>
                  <w:sz w:val="16"/>
                  <w:rPrChange w:id="4998" w:author="Javier Quintana Pérez" w:date="2022-05-09T17:38:00Z">
                    <w:rPr>
                      <w:i w:val="0"/>
                      <w:color w:val="0000FF"/>
                      <w:u w:val="single"/>
                    </w:rPr>
                  </w:rPrChange>
                </w:rPr>
                <w:t xml:space="preserve"> </w:t>
              </w:r>
            </w:ins>
            <w:ins w:id="4999" w:author="Javier Quintana Pérez" w:date="2022-01-24T13:03:00Z">
              <w:r w:rsidRPr="00D919CB">
                <w:rPr>
                  <w:rFonts w:ascii="Source Sans Pro" w:hAnsi="Source Sans Pro"/>
                  <w:i/>
                  <w:sz w:val="16"/>
                  <w:rPrChange w:id="5000" w:author="Javier Quintana Pérez" w:date="2022-05-09T17:38:00Z">
                    <w:rPr>
                      <w:rFonts w:ascii="Roboto-Light" w:hAnsi="Roboto-Light" w:cs="Roboto-Light"/>
                      <w:i w:val="0"/>
                      <w:color w:val="585757"/>
                      <w:u w:val="single"/>
                    </w:rPr>
                  </w:rPrChange>
                </w:rPr>
                <w:t>protección superficial que evite la reacción con los álcalis del cemen</w:t>
              </w:r>
            </w:ins>
            <w:ins w:id="5001" w:author="Javier Quintana Pérez" w:date="2022-01-24T13:05:00Z">
              <w:r w:rsidRPr="00D919CB">
                <w:rPr>
                  <w:rFonts w:ascii="Source Sans Pro" w:hAnsi="Source Sans Pro"/>
                  <w:i/>
                  <w:sz w:val="16"/>
                  <w:rPrChange w:id="5002" w:author="Javier Quintana Pérez" w:date="2022-05-09T17:38:00Z">
                    <w:rPr>
                      <w:i w:val="0"/>
                      <w:color w:val="0000FF"/>
                      <w:u w:val="single"/>
                    </w:rPr>
                  </w:rPrChange>
                </w:rPr>
                <w:t>t</w:t>
              </w:r>
            </w:ins>
            <w:ins w:id="5003" w:author="Javier Quintana Pérez" w:date="2022-01-24T13:03:00Z">
              <w:r w:rsidRPr="00D919CB">
                <w:rPr>
                  <w:rFonts w:ascii="Source Sans Pro" w:hAnsi="Source Sans Pro"/>
                  <w:i/>
                  <w:sz w:val="16"/>
                  <w:rPrChange w:id="5004" w:author="Javier Quintana Pérez" w:date="2022-05-09T17:38:00Z">
                    <w:rPr>
                      <w:rFonts w:ascii="Roboto-Light" w:hAnsi="Roboto-Light" w:cs="Roboto-Light"/>
                      <w:i w:val="0"/>
                      <w:color w:val="585757"/>
                      <w:u w:val="single"/>
                    </w:rPr>
                  </w:rPrChange>
                </w:rPr>
                <w:t>o.</w:t>
              </w:r>
            </w:ins>
          </w:p>
        </w:tc>
      </w:tr>
    </w:tbl>
    <w:p w:rsidR="00EB394E" w:rsidRPr="000E68E4" w:rsidRDefault="00EB394E" w:rsidP="00EB394E">
      <w:pPr>
        <w:pStyle w:val="Textoindependiente"/>
        <w:rPr>
          <w:rFonts w:ascii="NewsGotT" w:hAnsi="NewsGotT"/>
          <w:i w:val="0"/>
          <w:sz w:val="20"/>
        </w:rPr>
      </w:pPr>
    </w:p>
    <w:p w:rsidR="00EB394E" w:rsidRPr="000E68E4" w:rsidRDefault="00EB394E"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5005" w:author="Javier Quintana Pérez" w:date="2022-05-11T16:26: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8"/>
        <w:gridCol w:w="1309"/>
        <w:gridCol w:w="1309"/>
        <w:tblGridChange w:id="5006">
          <w:tblGrid>
            <w:gridCol w:w="6665"/>
            <w:gridCol w:w="1371"/>
            <w:gridCol w:w="1250"/>
          </w:tblGrid>
        </w:tblGridChange>
      </w:tblGrid>
      <w:tr w:rsidR="00EB394E" w:rsidRPr="00133828" w:rsidTr="003A69EB">
        <w:trPr>
          <w:tblHeader/>
          <w:jc w:val="center"/>
          <w:trPrChange w:id="5007" w:author="Javier Quintana Pérez" w:date="2022-05-11T16:26:00Z">
            <w:trPr>
              <w:jc w:val="center"/>
            </w:trPr>
          </w:trPrChange>
        </w:trPr>
        <w:tc>
          <w:tcPr>
            <w:tcW w:w="3589" w:type="pct"/>
            <w:tcBorders>
              <w:top w:val="nil"/>
              <w:left w:val="nil"/>
              <w:bottom w:val="single" w:sz="4" w:space="0" w:color="auto"/>
            </w:tcBorders>
            <w:shd w:val="clear" w:color="auto" w:fill="auto"/>
            <w:tcPrChange w:id="5008" w:author="Javier Quintana Pérez" w:date="2022-05-11T16:26:00Z">
              <w:tcPr>
                <w:tcW w:w="3589" w:type="pct"/>
                <w:shd w:val="clear" w:color="auto" w:fill="auto"/>
              </w:tcPr>
            </w:tcPrChange>
          </w:tcPr>
          <w:p w:rsidR="00EB394E" w:rsidRPr="00133828" w:rsidRDefault="00EB394E" w:rsidP="00EB394E">
            <w:pPr>
              <w:rPr>
                <w:rFonts w:ascii="Source Sans Pro" w:hAnsi="Source Sans Pro"/>
                <w:sz w:val="21"/>
                <w:szCs w:val="21"/>
                <w:rPrChange w:id="5009" w:author="Javier Quintana Pérez" w:date="2022-12-01T17:14:00Z">
                  <w:rPr/>
                </w:rPrChange>
              </w:rPr>
            </w:pPr>
          </w:p>
        </w:tc>
        <w:tc>
          <w:tcPr>
            <w:tcW w:w="705" w:type="pct"/>
            <w:shd w:val="clear" w:color="auto" w:fill="auto"/>
            <w:tcPrChange w:id="5010" w:author="Javier Quintana Pérez" w:date="2022-05-11T16:26:00Z">
              <w:tcPr>
                <w:tcW w:w="738" w:type="pct"/>
                <w:shd w:val="clear" w:color="auto" w:fill="auto"/>
              </w:tcPr>
            </w:tcPrChange>
          </w:tcPr>
          <w:p w:rsidR="00EB394E" w:rsidRPr="00133828" w:rsidRDefault="00D919CB" w:rsidP="00EB394E">
            <w:pPr>
              <w:jc w:val="center"/>
              <w:rPr>
                <w:rFonts w:ascii="Source Sans Pro" w:hAnsi="Source Sans Pro"/>
                <w:sz w:val="21"/>
                <w:szCs w:val="21"/>
                <w:rPrChange w:id="5011" w:author="Javier Quintana Pérez" w:date="2022-12-01T17:14:00Z">
                  <w:rPr/>
                </w:rPrChange>
              </w:rPr>
            </w:pPr>
            <w:r w:rsidRPr="00D919CB">
              <w:rPr>
                <w:rFonts w:ascii="Source Sans Pro" w:hAnsi="Source Sans Pro"/>
                <w:sz w:val="21"/>
                <w:szCs w:val="21"/>
                <w:rPrChange w:id="5012" w:author="Javier Quintana Pérez" w:date="2022-12-01T17:14:00Z">
                  <w:rPr>
                    <w:color w:val="0000FF"/>
                    <w:u w:val="single"/>
                  </w:rPr>
                </w:rPrChange>
              </w:rPr>
              <w:t>SI</w:t>
            </w:r>
          </w:p>
        </w:tc>
        <w:tc>
          <w:tcPr>
            <w:tcW w:w="705" w:type="pct"/>
            <w:shd w:val="clear" w:color="auto" w:fill="auto"/>
            <w:tcPrChange w:id="5013" w:author="Javier Quintana Pérez" w:date="2022-05-11T16:26:00Z">
              <w:tcPr>
                <w:tcW w:w="674" w:type="pct"/>
                <w:shd w:val="clear" w:color="auto" w:fill="auto"/>
              </w:tcPr>
            </w:tcPrChange>
          </w:tcPr>
          <w:p w:rsidR="00EB394E" w:rsidRPr="00133828" w:rsidRDefault="00D919CB" w:rsidP="00EB394E">
            <w:pPr>
              <w:jc w:val="center"/>
              <w:rPr>
                <w:rFonts w:ascii="Source Sans Pro" w:hAnsi="Source Sans Pro"/>
                <w:sz w:val="21"/>
                <w:szCs w:val="21"/>
                <w:rPrChange w:id="5014" w:author="Javier Quintana Pérez" w:date="2022-12-01T17:14:00Z">
                  <w:rPr/>
                </w:rPrChange>
              </w:rPr>
            </w:pPr>
            <w:r w:rsidRPr="00D919CB">
              <w:rPr>
                <w:rFonts w:ascii="Source Sans Pro" w:hAnsi="Source Sans Pro"/>
                <w:sz w:val="21"/>
                <w:szCs w:val="21"/>
                <w:rPrChange w:id="5015" w:author="Javier Quintana Pérez" w:date="2022-12-01T17:14:00Z">
                  <w:rPr>
                    <w:color w:val="0000FF"/>
                    <w:u w:val="single"/>
                  </w:rPr>
                </w:rPrChange>
              </w:rPr>
              <w:t>NO</w:t>
            </w:r>
          </w:p>
        </w:tc>
      </w:tr>
      <w:tr w:rsidR="00EB394E" w:rsidRPr="00133828" w:rsidTr="003A69EB">
        <w:trPr>
          <w:jc w:val="center"/>
          <w:trPrChange w:id="5016" w:author="Javier Quintana Pérez" w:date="2022-05-11T16:26:00Z">
            <w:trPr>
              <w:jc w:val="center"/>
            </w:trPr>
          </w:trPrChange>
        </w:trPr>
        <w:tc>
          <w:tcPr>
            <w:tcW w:w="3589" w:type="pct"/>
            <w:tcBorders>
              <w:top w:val="single" w:sz="4" w:space="0" w:color="auto"/>
            </w:tcBorders>
            <w:shd w:val="clear" w:color="auto" w:fill="auto"/>
            <w:tcPrChange w:id="5017" w:author="Javier Quintana Pérez" w:date="2022-05-11T16:26:00Z">
              <w:tcPr>
                <w:tcW w:w="3589" w:type="pct"/>
                <w:shd w:val="clear" w:color="auto" w:fill="auto"/>
              </w:tcPr>
            </w:tcPrChange>
          </w:tcPr>
          <w:p w:rsidR="00BE6820" w:rsidRPr="00133828" w:rsidDel="00992246" w:rsidRDefault="00D919CB" w:rsidP="007A74EF">
            <w:pPr>
              <w:pStyle w:val="Textoindependiente"/>
              <w:tabs>
                <w:tab w:val="clear" w:pos="567"/>
              </w:tabs>
              <w:spacing w:line="240" w:lineRule="auto"/>
              <w:ind w:left="360"/>
              <w:rPr>
                <w:ins w:id="5018" w:author="Javier Quintana Pérez" w:date="2022-01-24T13:05:00Z"/>
                <w:del w:id="5019" w:author="mjsierra" w:date="2022-07-29T10:25:00Z"/>
                <w:rFonts w:ascii="Source Sans Pro" w:hAnsi="Source Sans Pro"/>
                <w:i w:val="0"/>
                <w:strike/>
                <w:sz w:val="21"/>
                <w:szCs w:val="21"/>
                <w:rPrChange w:id="5020" w:author="Javier Quintana Pérez" w:date="2022-12-01T17:14:00Z">
                  <w:rPr>
                    <w:ins w:id="5021" w:author="Javier Quintana Pérez" w:date="2022-01-24T13:05:00Z"/>
                    <w:del w:id="5022" w:author="mjsierra" w:date="2022-07-29T10:25:00Z"/>
                    <w:rFonts w:ascii="NewsGotT" w:hAnsi="NewsGotT"/>
                    <w:i w:val="0"/>
                    <w:sz w:val="20"/>
                  </w:rPr>
                </w:rPrChange>
              </w:rPr>
            </w:pPr>
            <w:del w:id="5023" w:author="mjsierra" w:date="2022-07-29T10:25:00Z">
              <w:r w:rsidRPr="00D919CB">
                <w:rPr>
                  <w:rFonts w:ascii="Source Sans Pro" w:hAnsi="Source Sans Pro"/>
                  <w:i w:val="0"/>
                  <w:strike/>
                  <w:sz w:val="21"/>
                  <w:szCs w:val="21"/>
                  <w:rPrChange w:id="5024" w:author="Javier Quintana Pérez" w:date="2022-12-01T17:14:00Z">
                    <w:rPr>
                      <w:i w:val="0"/>
                      <w:color w:val="0000FF"/>
                      <w:u w:val="single"/>
                    </w:rPr>
                  </w:rPrChange>
                </w:rPr>
                <w:delText>¿Los moldes poseen la resistencia y rigidez exigida por la EHE-08?</w:delText>
              </w:r>
            </w:del>
          </w:p>
          <w:p w:rsidR="00EB394E" w:rsidRPr="00133828" w:rsidRDefault="00D919CB">
            <w:pPr>
              <w:pStyle w:val="Textoindependiente"/>
              <w:tabs>
                <w:tab w:val="clear" w:pos="567"/>
              </w:tabs>
              <w:spacing w:line="240" w:lineRule="auto"/>
              <w:ind w:left="360"/>
              <w:rPr>
                <w:rFonts w:ascii="Source Sans Pro" w:hAnsi="Source Sans Pro"/>
                <w:i w:val="0"/>
                <w:sz w:val="21"/>
                <w:szCs w:val="21"/>
                <w:rPrChange w:id="5025" w:author="Javier Quintana Pérez" w:date="2022-12-01T17:14:00Z">
                  <w:rPr>
                    <w:rFonts w:ascii="NewsGotT" w:hAnsi="NewsGotT"/>
                    <w:i w:val="0"/>
                    <w:sz w:val="20"/>
                  </w:rPr>
                </w:rPrChange>
              </w:rPr>
            </w:pPr>
            <w:del w:id="5026" w:author="Javier Quintana Pérez" w:date="2022-01-24T13:06:00Z">
              <w:r w:rsidRPr="00D919CB">
                <w:rPr>
                  <w:rFonts w:ascii="Source Sans Pro" w:hAnsi="Source Sans Pro"/>
                  <w:i w:val="0"/>
                  <w:sz w:val="21"/>
                  <w:szCs w:val="21"/>
                  <w:rPrChange w:id="5027" w:author="Javier Quintana Pérez" w:date="2022-12-01T17:14:00Z">
                    <w:rPr>
                      <w:rFonts w:ascii="NewsGotT" w:hAnsi="NewsGotT"/>
                      <w:i w:val="0"/>
                      <w:color w:val="0000FF"/>
                      <w:sz w:val="20"/>
                      <w:u w:val="single"/>
                    </w:rPr>
                  </w:rPrChange>
                </w:rPr>
                <w:delText xml:space="preserve">   </w:delText>
              </w:r>
              <w:r w:rsidRPr="00D919CB">
                <w:rPr>
                  <w:rFonts w:ascii="Source Sans Pro" w:hAnsi="Source Sans Pro"/>
                  <w:i w:val="0"/>
                  <w:sz w:val="21"/>
                  <w:szCs w:val="21"/>
                  <w:rPrChange w:id="5028" w:author="Javier Quintana Pérez" w:date="2022-12-01T17:14:00Z">
                    <w:rPr>
                      <w:rFonts w:ascii="NewsGotT" w:hAnsi="NewsGotT"/>
                      <w:i w:val="0"/>
                      <w:color w:val="0000FF"/>
                      <w:sz w:val="20"/>
                      <w:u w:val="single"/>
                    </w:rPr>
                  </w:rPrChange>
                </w:rPr>
                <w:tab/>
              </w:r>
            </w:del>
            <w:ins w:id="5029" w:author="Javier Quintana Pérez" w:date="2022-01-24T13:06:00Z">
              <w:r w:rsidRPr="00D919CB">
                <w:rPr>
                  <w:rFonts w:ascii="Source Sans Pro" w:hAnsi="Source Sans Pro"/>
                  <w:i w:val="0"/>
                  <w:sz w:val="21"/>
                  <w:szCs w:val="21"/>
                  <w:rPrChange w:id="5030" w:author="Javier Quintana Pérez" w:date="2022-12-01T17:14:00Z">
                    <w:rPr>
                      <w:rFonts w:ascii="NewsGotT" w:hAnsi="NewsGotT"/>
                      <w:i w:val="0"/>
                      <w:color w:val="0000FF"/>
                      <w:sz w:val="20"/>
                      <w:u w:val="single"/>
                    </w:rPr>
                  </w:rPrChange>
                </w:rPr>
                <w:t>¿Los moldes poseen la resistencia y rigidez exigida por el CodE?</w:t>
              </w:r>
            </w:ins>
          </w:p>
        </w:tc>
        <w:tc>
          <w:tcPr>
            <w:tcW w:w="705" w:type="pct"/>
            <w:shd w:val="clear" w:color="auto" w:fill="auto"/>
            <w:tcPrChange w:id="5031" w:author="Javier Quintana Pérez" w:date="2022-05-11T16:26:00Z">
              <w:tcPr>
                <w:tcW w:w="738" w:type="pct"/>
                <w:shd w:val="clear" w:color="auto" w:fill="auto"/>
              </w:tcPr>
            </w:tcPrChange>
          </w:tcPr>
          <w:p w:rsidR="00EB394E" w:rsidRPr="00133828" w:rsidRDefault="00EB394E" w:rsidP="00EB394E">
            <w:pPr>
              <w:jc w:val="center"/>
              <w:rPr>
                <w:rFonts w:ascii="Source Sans Pro" w:hAnsi="Source Sans Pro"/>
                <w:sz w:val="21"/>
                <w:szCs w:val="21"/>
                <w:rPrChange w:id="5032" w:author="Javier Quintana Pérez" w:date="2022-12-01T17:14:00Z">
                  <w:rPr/>
                </w:rPrChange>
              </w:rPr>
            </w:pPr>
          </w:p>
        </w:tc>
        <w:tc>
          <w:tcPr>
            <w:tcW w:w="705" w:type="pct"/>
            <w:shd w:val="clear" w:color="auto" w:fill="auto"/>
            <w:tcPrChange w:id="5033" w:author="Javier Quintana Pérez" w:date="2022-05-11T16:26:00Z">
              <w:tcPr>
                <w:tcW w:w="674" w:type="pct"/>
                <w:shd w:val="clear" w:color="auto" w:fill="auto"/>
              </w:tcPr>
            </w:tcPrChange>
          </w:tcPr>
          <w:p w:rsidR="00EB394E" w:rsidRPr="00133828" w:rsidRDefault="00EB394E" w:rsidP="00EB394E">
            <w:pPr>
              <w:jc w:val="center"/>
              <w:rPr>
                <w:rFonts w:ascii="Source Sans Pro" w:hAnsi="Source Sans Pro"/>
                <w:sz w:val="21"/>
                <w:szCs w:val="21"/>
                <w:rPrChange w:id="5034" w:author="Javier Quintana Pérez" w:date="2022-12-01T17:14:00Z">
                  <w:rPr/>
                </w:rPrChange>
              </w:rPr>
            </w:pPr>
          </w:p>
        </w:tc>
      </w:tr>
      <w:tr w:rsidR="00EB394E" w:rsidRPr="00133828" w:rsidTr="003A69EB">
        <w:trPr>
          <w:jc w:val="center"/>
          <w:trPrChange w:id="5035" w:author="Javier Quintana Pérez" w:date="2022-05-11T16:26:00Z">
            <w:trPr>
              <w:jc w:val="center"/>
            </w:trPr>
          </w:trPrChange>
        </w:trPr>
        <w:tc>
          <w:tcPr>
            <w:tcW w:w="3589" w:type="pct"/>
            <w:shd w:val="clear" w:color="auto" w:fill="auto"/>
            <w:tcPrChange w:id="5036" w:author="Javier Quintana Pérez" w:date="2022-05-11T16:26:00Z">
              <w:tcPr>
                <w:tcW w:w="3589" w:type="pct"/>
                <w:shd w:val="clear" w:color="auto" w:fill="auto"/>
              </w:tcPr>
            </w:tcPrChange>
          </w:tcPr>
          <w:p w:rsidR="00EB394E" w:rsidRPr="00133828" w:rsidRDefault="00D919CB" w:rsidP="007A74EF">
            <w:pPr>
              <w:pStyle w:val="Textoindependiente"/>
              <w:tabs>
                <w:tab w:val="clear" w:pos="567"/>
              </w:tabs>
              <w:spacing w:line="240" w:lineRule="auto"/>
              <w:ind w:left="360"/>
              <w:rPr>
                <w:rFonts w:ascii="Source Sans Pro" w:hAnsi="Source Sans Pro"/>
                <w:i w:val="0"/>
                <w:sz w:val="21"/>
                <w:szCs w:val="21"/>
                <w:rPrChange w:id="5037" w:author="Javier Quintana Pérez" w:date="2022-12-01T17:14:00Z">
                  <w:rPr>
                    <w:rFonts w:ascii="NewsGotT" w:hAnsi="NewsGotT"/>
                    <w:i w:val="0"/>
                    <w:sz w:val="20"/>
                  </w:rPr>
                </w:rPrChange>
              </w:rPr>
            </w:pPr>
            <w:r w:rsidRPr="00D919CB">
              <w:rPr>
                <w:rFonts w:ascii="Source Sans Pro" w:hAnsi="Source Sans Pro"/>
                <w:i w:val="0"/>
                <w:sz w:val="21"/>
                <w:szCs w:val="21"/>
                <w:rPrChange w:id="5038" w:author="Javier Quintana Pérez" w:date="2022-12-01T17:14:00Z">
                  <w:rPr>
                    <w:rFonts w:ascii="NewsGotT" w:hAnsi="NewsGotT"/>
                    <w:i w:val="0"/>
                    <w:color w:val="0000FF"/>
                    <w:sz w:val="20"/>
                    <w:u w:val="single"/>
                  </w:rPr>
                </w:rPrChange>
              </w:rPr>
              <w:t>¿Presentan aluminio en zonas de contacto con el hormigón?</w:t>
            </w:r>
          </w:p>
        </w:tc>
        <w:tc>
          <w:tcPr>
            <w:tcW w:w="705" w:type="pct"/>
            <w:shd w:val="clear" w:color="auto" w:fill="auto"/>
            <w:tcPrChange w:id="5039" w:author="Javier Quintana Pérez" w:date="2022-05-11T16:26:00Z">
              <w:tcPr>
                <w:tcW w:w="738" w:type="pct"/>
                <w:shd w:val="clear" w:color="auto" w:fill="auto"/>
              </w:tcPr>
            </w:tcPrChange>
          </w:tcPr>
          <w:p w:rsidR="00EB394E" w:rsidRPr="00133828" w:rsidRDefault="00EB394E" w:rsidP="00EB394E">
            <w:pPr>
              <w:jc w:val="center"/>
              <w:rPr>
                <w:rFonts w:ascii="Source Sans Pro" w:hAnsi="Source Sans Pro"/>
                <w:sz w:val="21"/>
                <w:szCs w:val="21"/>
                <w:rPrChange w:id="5040" w:author="Javier Quintana Pérez" w:date="2022-12-01T17:14:00Z">
                  <w:rPr/>
                </w:rPrChange>
              </w:rPr>
            </w:pPr>
          </w:p>
        </w:tc>
        <w:tc>
          <w:tcPr>
            <w:tcW w:w="705" w:type="pct"/>
            <w:shd w:val="clear" w:color="auto" w:fill="auto"/>
            <w:tcPrChange w:id="5041" w:author="Javier Quintana Pérez" w:date="2022-05-11T16:26:00Z">
              <w:tcPr>
                <w:tcW w:w="674" w:type="pct"/>
                <w:shd w:val="clear" w:color="auto" w:fill="auto"/>
              </w:tcPr>
            </w:tcPrChange>
          </w:tcPr>
          <w:p w:rsidR="00EB394E" w:rsidRPr="00133828" w:rsidRDefault="00EB394E" w:rsidP="00EB394E">
            <w:pPr>
              <w:jc w:val="center"/>
              <w:rPr>
                <w:rFonts w:ascii="Source Sans Pro" w:hAnsi="Source Sans Pro"/>
                <w:sz w:val="21"/>
                <w:szCs w:val="21"/>
                <w:rPrChange w:id="5042" w:author="Javier Quintana Pérez" w:date="2022-12-01T17:14:00Z">
                  <w:rPr/>
                </w:rPrChange>
              </w:rPr>
            </w:pPr>
          </w:p>
        </w:tc>
      </w:tr>
      <w:tr w:rsidR="00EB394E" w:rsidRPr="00133828" w:rsidTr="003A69EB">
        <w:trPr>
          <w:jc w:val="center"/>
          <w:trPrChange w:id="5043" w:author="Javier Quintana Pérez" w:date="2022-05-11T16:26:00Z">
            <w:trPr>
              <w:jc w:val="center"/>
            </w:trPr>
          </w:trPrChange>
        </w:trPr>
        <w:tc>
          <w:tcPr>
            <w:tcW w:w="3589" w:type="pct"/>
            <w:shd w:val="clear" w:color="auto" w:fill="auto"/>
            <w:tcPrChange w:id="5044" w:author="Javier Quintana Pérez" w:date="2022-05-11T16:26:00Z">
              <w:tcPr>
                <w:tcW w:w="3589" w:type="pct"/>
                <w:shd w:val="clear" w:color="auto" w:fill="auto"/>
              </w:tcPr>
            </w:tcPrChange>
          </w:tcPr>
          <w:p w:rsidR="00EB394E" w:rsidRPr="00133828" w:rsidRDefault="00D919CB" w:rsidP="007A74EF">
            <w:pPr>
              <w:pStyle w:val="Textoindependiente"/>
              <w:tabs>
                <w:tab w:val="clear" w:pos="567"/>
              </w:tabs>
              <w:spacing w:line="240" w:lineRule="auto"/>
              <w:ind w:left="360"/>
              <w:rPr>
                <w:rFonts w:ascii="Source Sans Pro" w:hAnsi="Source Sans Pro"/>
                <w:i w:val="0"/>
                <w:sz w:val="21"/>
                <w:szCs w:val="21"/>
                <w:rPrChange w:id="5045" w:author="Javier Quintana Pérez" w:date="2022-12-01T17:14:00Z">
                  <w:rPr>
                    <w:rFonts w:ascii="NewsGotT" w:hAnsi="NewsGotT"/>
                    <w:i w:val="0"/>
                    <w:sz w:val="20"/>
                  </w:rPr>
                </w:rPrChange>
              </w:rPr>
            </w:pPr>
            <w:r w:rsidRPr="00D919CB">
              <w:rPr>
                <w:rFonts w:ascii="Source Sans Pro" w:hAnsi="Source Sans Pro"/>
                <w:i w:val="0"/>
                <w:sz w:val="21"/>
                <w:szCs w:val="21"/>
                <w:rPrChange w:id="5046" w:author="Javier Quintana Pérez" w:date="2022-12-01T17:14:00Z">
                  <w:rPr>
                    <w:rFonts w:ascii="NewsGotT" w:hAnsi="NewsGotT"/>
                    <w:i w:val="0"/>
                    <w:color w:val="0000FF"/>
                    <w:sz w:val="20"/>
                    <w:u w:val="single"/>
                  </w:rPr>
                </w:rPrChange>
              </w:rPr>
              <w:t>¿Los moldes son suficientemente estancos?</w:t>
            </w:r>
          </w:p>
        </w:tc>
        <w:tc>
          <w:tcPr>
            <w:tcW w:w="705" w:type="pct"/>
            <w:shd w:val="clear" w:color="auto" w:fill="auto"/>
            <w:tcPrChange w:id="5047" w:author="Javier Quintana Pérez" w:date="2022-05-11T16:26:00Z">
              <w:tcPr>
                <w:tcW w:w="738" w:type="pct"/>
                <w:shd w:val="clear" w:color="auto" w:fill="auto"/>
              </w:tcPr>
            </w:tcPrChange>
          </w:tcPr>
          <w:p w:rsidR="00EB394E" w:rsidRPr="00133828" w:rsidRDefault="00EB394E" w:rsidP="00EB394E">
            <w:pPr>
              <w:jc w:val="center"/>
              <w:rPr>
                <w:rFonts w:ascii="Source Sans Pro" w:hAnsi="Source Sans Pro"/>
                <w:sz w:val="21"/>
                <w:szCs w:val="21"/>
                <w:rPrChange w:id="5048" w:author="Javier Quintana Pérez" w:date="2022-12-01T17:14:00Z">
                  <w:rPr/>
                </w:rPrChange>
              </w:rPr>
            </w:pPr>
          </w:p>
        </w:tc>
        <w:tc>
          <w:tcPr>
            <w:tcW w:w="705" w:type="pct"/>
            <w:shd w:val="clear" w:color="auto" w:fill="auto"/>
            <w:tcPrChange w:id="5049" w:author="Javier Quintana Pérez" w:date="2022-05-11T16:26:00Z">
              <w:tcPr>
                <w:tcW w:w="674" w:type="pct"/>
                <w:shd w:val="clear" w:color="auto" w:fill="auto"/>
              </w:tcPr>
            </w:tcPrChange>
          </w:tcPr>
          <w:p w:rsidR="00EB394E" w:rsidRPr="00133828" w:rsidRDefault="00EB394E" w:rsidP="00EB394E">
            <w:pPr>
              <w:jc w:val="center"/>
              <w:rPr>
                <w:rFonts w:ascii="Source Sans Pro" w:hAnsi="Source Sans Pro"/>
                <w:sz w:val="21"/>
                <w:szCs w:val="21"/>
                <w:rPrChange w:id="5050" w:author="Javier Quintana Pérez" w:date="2022-12-01T17:14:00Z">
                  <w:rPr/>
                </w:rPrChange>
              </w:rPr>
            </w:pPr>
          </w:p>
        </w:tc>
      </w:tr>
      <w:tr w:rsidR="00EB394E" w:rsidRPr="00133828" w:rsidTr="003A69EB">
        <w:trPr>
          <w:jc w:val="center"/>
          <w:trPrChange w:id="5051" w:author="Javier Quintana Pérez" w:date="2022-05-11T16:26:00Z">
            <w:trPr>
              <w:jc w:val="center"/>
            </w:trPr>
          </w:trPrChange>
        </w:trPr>
        <w:tc>
          <w:tcPr>
            <w:tcW w:w="3589" w:type="pct"/>
            <w:shd w:val="clear" w:color="auto" w:fill="auto"/>
            <w:tcPrChange w:id="5052" w:author="Javier Quintana Pérez" w:date="2022-05-11T16:26:00Z">
              <w:tcPr>
                <w:tcW w:w="3589" w:type="pct"/>
                <w:shd w:val="clear" w:color="auto" w:fill="auto"/>
              </w:tcPr>
            </w:tcPrChange>
          </w:tcPr>
          <w:p w:rsidR="00EB394E" w:rsidRPr="00133828" w:rsidRDefault="00D919CB" w:rsidP="007A74EF">
            <w:pPr>
              <w:pStyle w:val="Textoindependiente"/>
              <w:tabs>
                <w:tab w:val="clear" w:pos="567"/>
              </w:tabs>
              <w:spacing w:line="240" w:lineRule="auto"/>
              <w:ind w:left="360"/>
              <w:rPr>
                <w:rFonts w:ascii="Source Sans Pro" w:hAnsi="Source Sans Pro"/>
                <w:i w:val="0"/>
                <w:sz w:val="21"/>
                <w:szCs w:val="21"/>
                <w:rPrChange w:id="5053" w:author="Javier Quintana Pérez" w:date="2022-12-01T17:14:00Z">
                  <w:rPr>
                    <w:rFonts w:ascii="NewsGotT" w:hAnsi="NewsGotT"/>
                    <w:i w:val="0"/>
                    <w:sz w:val="20"/>
                  </w:rPr>
                </w:rPrChange>
              </w:rPr>
            </w:pPr>
            <w:r w:rsidRPr="00D919CB">
              <w:rPr>
                <w:rFonts w:ascii="Source Sans Pro" w:hAnsi="Source Sans Pro"/>
                <w:i w:val="0"/>
                <w:sz w:val="21"/>
                <w:szCs w:val="21"/>
                <w:rPrChange w:id="5054" w:author="Javier Quintana Pérez" w:date="2022-12-01T17:14:00Z">
                  <w:rPr>
                    <w:rFonts w:ascii="NewsGotT" w:hAnsi="NewsGotT"/>
                    <w:i w:val="0"/>
                    <w:color w:val="0000FF"/>
                    <w:sz w:val="20"/>
                    <w:u w:val="single"/>
                  </w:rPr>
                </w:rPrChange>
              </w:rPr>
              <w:t xml:space="preserve">Antes del hormigonado ¿Las superficies interiores están limpias?     </w:t>
            </w:r>
          </w:p>
        </w:tc>
        <w:tc>
          <w:tcPr>
            <w:tcW w:w="705" w:type="pct"/>
            <w:shd w:val="clear" w:color="auto" w:fill="auto"/>
            <w:tcPrChange w:id="5055" w:author="Javier Quintana Pérez" w:date="2022-05-11T16:26:00Z">
              <w:tcPr>
                <w:tcW w:w="738" w:type="pct"/>
                <w:shd w:val="clear" w:color="auto" w:fill="auto"/>
              </w:tcPr>
            </w:tcPrChange>
          </w:tcPr>
          <w:p w:rsidR="00EB394E" w:rsidRPr="00133828" w:rsidRDefault="00EB394E" w:rsidP="00EB394E">
            <w:pPr>
              <w:jc w:val="center"/>
              <w:rPr>
                <w:rFonts w:ascii="Source Sans Pro" w:hAnsi="Source Sans Pro"/>
                <w:sz w:val="21"/>
                <w:szCs w:val="21"/>
                <w:rPrChange w:id="5056" w:author="Javier Quintana Pérez" w:date="2022-12-01T17:14:00Z">
                  <w:rPr/>
                </w:rPrChange>
              </w:rPr>
            </w:pPr>
          </w:p>
        </w:tc>
        <w:tc>
          <w:tcPr>
            <w:tcW w:w="705" w:type="pct"/>
            <w:shd w:val="clear" w:color="auto" w:fill="auto"/>
            <w:tcPrChange w:id="5057" w:author="Javier Quintana Pérez" w:date="2022-05-11T16:26:00Z">
              <w:tcPr>
                <w:tcW w:w="674" w:type="pct"/>
                <w:shd w:val="clear" w:color="auto" w:fill="auto"/>
              </w:tcPr>
            </w:tcPrChange>
          </w:tcPr>
          <w:p w:rsidR="00EB394E" w:rsidRPr="00133828" w:rsidRDefault="00EB394E" w:rsidP="00EB394E">
            <w:pPr>
              <w:jc w:val="center"/>
              <w:rPr>
                <w:rFonts w:ascii="Source Sans Pro" w:hAnsi="Source Sans Pro"/>
                <w:sz w:val="21"/>
                <w:szCs w:val="21"/>
                <w:rPrChange w:id="5058" w:author="Javier Quintana Pérez" w:date="2022-12-01T17:14:00Z">
                  <w:rPr/>
                </w:rPrChange>
              </w:rPr>
            </w:pPr>
          </w:p>
        </w:tc>
      </w:tr>
      <w:tr w:rsidR="00EB394E" w:rsidRPr="00133828" w:rsidTr="003A69EB">
        <w:trPr>
          <w:jc w:val="center"/>
          <w:trPrChange w:id="5059" w:author="Javier Quintana Pérez" w:date="2022-05-11T16:26:00Z">
            <w:trPr>
              <w:jc w:val="center"/>
            </w:trPr>
          </w:trPrChange>
        </w:trPr>
        <w:tc>
          <w:tcPr>
            <w:tcW w:w="3589" w:type="pct"/>
            <w:shd w:val="clear" w:color="auto" w:fill="auto"/>
            <w:tcPrChange w:id="5060" w:author="Javier Quintana Pérez" w:date="2022-05-11T16:26:00Z">
              <w:tcPr>
                <w:tcW w:w="3589" w:type="pct"/>
                <w:shd w:val="clear" w:color="auto" w:fill="auto"/>
              </w:tcPr>
            </w:tcPrChange>
          </w:tcPr>
          <w:p w:rsidR="00EB394E" w:rsidRPr="00133828" w:rsidRDefault="00D919CB" w:rsidP="007A74EF">
            <w:pPr>
              <w:pStyle w:val="Textoindependiente"/>
              <w:tabs>
                <w:tab w:val="clear" w:pos="567"/>
              </w:tabs>
              <w:spacing w:line="240" w:lineRule="auto"/>
              <w:ind w:left="360"/>
              <w:rPr>
                <w:rFonts w:ascii="Source Sans Pro" w:hAnsi="Source Sans Pro"/>
                <w:i w:val="0"/>
                <w:sz w:val="21"/>
                <w:szCs w:val="21"/>
                <w:rPrChange w:id="5061" w:author="Javier Quintana Pérez" w:date="2022-12-01T17:14:00Z">
                  <w:rPr>
                    <w:rFonts w:ascii="NewsGotT" w:hAnsi="NewsGotT"/>
                    <w:i w:val="0"/>
                    <w:sz w:val="20"/>
                  </w:rPr>
                </w:rPrChange>
              </w:rPr>
            </w:pPr>
            <w:r w:rsidRPr="00D919CB">
              <w:rPr>
                <w:rFonts w:ascii="Source Sans Pro" w:hAnsi="Source Sans Pro"/>
                <w:i w:val="0"/>
                <w:sz w:val="21"/>
                <w:szCs w:val="21"/>
                <w:rPrChange w:id="5062" w:author="Javier Quintana Pérez" w:date="2022-12-01T17:14:00Z">
                  <w:rPr>
                    <w:rFonts w:ascii="NewsGotT" w:hAnsi="NewsGotT"/>
                    <w:i w:val="0"/>
                    <w:color w:val="0000FF"/>
                    <w:sz w:val="20"/>
                    <w:u w:val="single"/>
                  </w:rPr>
                </w:rPrChange>
              </w:rPr>
              <w:t>¿Están diseñados para permitir una correcta colocación de armaduras, compactado y desmoldeo?</w:t>
            </w:r>
          </w:p>
        </w:tc>
        <w:tc>
          <w:tcPr>
            <w:tcW w:w="705" w:type="pct"/>
            <w:shd w:val="clear" w:color="auto" w:fill="auto"/>
            <w:tcPrChange w:id="5063" w:author="Javier Quintana Pérez" w:date="2022-05-11T16:26:00Z">
              <w:tcPr>
                <w:tcW w:w="738" w:type="pct"/>
                <w:shd w:val="clear" w:color="auto" w:fill="auto"/>
              </w:tcPr>
            </w:tcPrChange>
          </w:tcPr>
          <w:p w:rsidR="00EB394E" w:rsidRPr="00133828" w:rsidRDefault="00EB394E" w:rsidP="00EB394E">
            <w:pPr>
              <w:jc w:val="center"/>
              <w:rPr>
                <w:rFonts w:ascii="Source Sans Pro" w:hAnsi="Source Sans Pro"/>
                <w:sz w:val="21"/>
                <w:szCs w:val="21"/>
                <w:rPrChange w:id="5064" w:author="Javier Quintana Pérez" w:date="2022-12-01T17:14:00Z">
                  <w:rPr/>
                </w:rPrChange>
              </w:rPr>
            </w:pPr>
          </w:p>
        </w:tc>
        <w:tc>
          <w:tcPr>
            <w:tcW w:w="705" w:type="pct"/>
            <w:shd w:val="clear" w:color="auto" w:fill="auto"/>
            <w:tcPrChange w:id="5065" w:author="Javier Quintana Pérez" w:date="2022-05-11T16:26:00Z">
              <w:tcPr>
                <w:tcW w:w="674" w:type="pct"/>
                <w:shd w:val="clear" w:color="auto" w:fill="auto"/>
              </w:tcPr>
            </w:tcPrChange>
          </w:tcPr>
          <w:p w:rsidR="00EB394E" w:rsidRPr="00133828" w:rsidRDefault="00EB394E" w:rsidP="00EB394E">
            <w:pPr>
              <w:jc w:val="center"/>
              <w:rPr>
                <w:rFonts w:ascii="Source Sans Pro" w:hAnsi="Source Sans Pro"/>
                <w:sz w:val="21"/>
                <w:szCs w:val="21"/>
                <w:rPrChange w:id="5066" w:author="Javier Quintana Pérez" w:date="2022-12-01T17:14:00Z">
                  <w:rPr/>
                </w:rPrChange>
              </w:rPr>
            </w:pPr>
          </w:p>
        </w:tc>
      </w:tr>
    </w:tbl>
    <w:p w:rsidR="00EB394E" w:rsidRPr="00D41C9D" w:rsidRDefault="00EB394E" w:rsidP="003D1034">
      <w:pPr>
        <w:rPr>
          <w:rFonts w:ascii="Source Sans Pro" w:hAnsi="Source Sans Pro"/>
          <w:rPrChange w:id="5067" w:author="Javier Quintana Pérez" w:date="2022-05-09T17:38:00Z">
            <w:rPr/>
          </w:rPrChange>
        </w:rPr>
      </w:pPr>
    </w:p>
    <w:p w:rsidR="00EB394E" w:rsidRDefault="00EB394E" w:rsidP="00EB394E"/>
    <w:p w:rsidR="00EB394E" w:rsidRPr="0056322E" w:rsidRDefault="00D919CB" w:rsidP="00EB394E">
      <w:pPr>
        <w:rPr>
          <w:rFonts w:ascii="Source Sans Pro" w:hAnsi="Source Sans Pro"/>
          <w:sz w:val="21"/>
          <w:szCs w:val="21"/>
          <w:u w:val="single"/>
          <w:rPrChange w:id="5068" w:author="mjsierra" w:date="2023-02-02T10:41:00Z">
            <w:rPr>
              <w:u w:val="single"/>
            </w:rPr>
          </w:rPrChange>
        </w:rPr>
      </w:pPr>
      <w:r w:rsidRPr="0056322E">
        <w:rPr>
          <w:rFonts w:ascii="Source Sans Pro" w:hAnsi="Source Sans Pro"/>
          <w:sz w:val="21"/>
          <w:szCs w:val="21"/>
          <w:u w:val="single"/>
          <w:rPrChange w:id="5069" w:author="mjsierra" w:date="2023-02-02T10:41:00Z">
            <w:rPr>
              <w:color w:val="0000FF"/>
              <w:u w:val="single"/>
            </w:rPr>
          </w:rPrChange>
        </w:rPr>
        <w:t>COMENTARIOS</w:t>
      </w:r>
    </w:p>
    <w:p w:rsidR="00EB394E" w:rsidRPr="00D41C9D" w:rsidRDefault="00EB394E" w:rsidP="00EB394E">
      <w:pPr>
        <w:rPr>
          <w:rFonts w:ascii="Source Sans Pro" w:hAnsi="Source Sans Pro"/>
          <w:u w:val="single"/>
          <w:rPrChange w:id="5070" w:author="Javier Quintana Pérez" w:date="2022-05-09T17:38:00Z">
            <w:rPr>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D41C9D" w:rsidTr="00841B5A">
        <w:trPr>
          <w:jc w:val="center"/>
        </w:trPr>
        <w:tc>
          <w:tcPr>
            <w:tcW w:w="5000" w:type="pct"/>
            <w:shd w:val="clear" w:color="auto" w:fill="auto"/>
          </w:tcPr>
          <w:p w:rsidR="00EB394E" w:rsidRPr="00D41C9D" w:rsidRDefault="00EB394E" w:rsidP="00EB394E">
            <w:pPr>
              <w:rPr>
                <w:rFonts w:ascii="Source Sans Pro" w:hAnsi="Source Sans Pro"/>
                <w:u w:val="single"/>
                <w:rPrChange w:id="5071" w:author="Javier Quintana Pérez" w:date="2022-05-09T17:38:00Z">
                  <w:rPr>
                    <w:u w:val="single"/>
                  </w:rPr>
                </w:rPrChange>
              </w:rPr>
            </w:pPr>
          </w:p>
          <w:p w:rsidR="00EB394E" w:rsidRPr="00D41C9D" w:rsidRDefault="00EB394E" w:rsidP="00EB394E">
            <w:pPr>
              <w:rPr>
                <w:rFonts w:ascii="Source Sans Pro" w:hAnsi="Source Sans Pro"/>
                <w:u w:val="single"/>
                <w:rPrChange w:id="5072" w:author="Javier Quintana Pérez" w:date="2022-05-09T17:38:00Z">
                  <w:rPr>
                    <w:u w:val="single"/>
                  </w:rPr>
                </w:rPrChange>
              </w:rPr>
            </w:pPr>
          </w:p>
          <w:p w:rsidR="00EB394E" w:rsidRPr="00D41C9D" w:rsidRDefault="00EB394E" w:rsidP="00EB394E">
            <w:pPr>
              <w:rPr>
                <w:rFonts w:ascii="Source Sans Pro" w:hAnsi="Source Sans Pro"/>
                <w:u w:val="single"/>
                <w:rPrChange w:id="5073" w:author="Javier Quintana Pérez" w:date="2022-05-09T17:38:00Z">
                  <w:rPr>
                    <w:u w:val="single"/>
                  </w:rPr>
                </w:rPrChange>
              </w:rPr>
            </w:pPr>
          </w:p>
          <w:p w:rsidR="00EB394E" w:rsidRPr="00D41C9D" w:rsidRDefault="00EB394E" w:rsidP="00EB394E">
            <w:pPr>
              <w:rPr>
                <w:rFonts w:ascii="Source Sans Pro" w:hAnsi="Source Sans Pro"/>
                <w:u w:val="single"/>
                <w:rPrChange w:id="5074" w:author="Javier Quintana Pérez" w:date="2022-05-09T17:38:00Z">
                  <w:rPr>
                    <w:u w:val="single"/>
                  </w:rPr>
                </w:rPrChange>
              </w:rPr>
            </w:pPr>
          </w:p>
        </w:tc>
      </w:tr>
    </w:tbl>
    <w:p w:rsidR="00CF77D4" w:rsidRDefault="00CF77D4" w:rsidP="00EB394E">
      <w:pPr>
        <w:pStyle w:val="Textoindependiente"/>
        <w:rPr>
          <w:ins w:id="5075" w:author="Javier Quintana Pérez" w:date="2022-10-18T16:48:00Z"/>
          <w:rFonts w:ascii="Source Sans Pro" w:hAnsi="Source Sans Pro"/>
          <w:b/>
          <w:i w:val="0"/>
          <w:sz w:val="20"/>
        </w:rPr>
      </w:pPr>
    </w:p>
    <w:p w:rsidR="00CF77D4" w:rsidRDefault="00CF77D4">
      <w:pPr>
        <w:tabs>
          <w:tab w:val="clear" w:pos="567"/>
        </w:tabs>
        <w:spacing w:line="240" w:lineRule="auto"/>
        <w:jc w:val="left"/>
        <w:rPr>
          <w:ins w:id="5076" w:author="Javier Quintana Pérez" w:date="2022-10-18T16:48:00Z"/>
          <w:rFonts w:ascii="Source Sans Pro" w:hAnsi="Source Sans Pro"/>
          <w:b/>
        </w:rPr>
      </w:pPr>
      <w:ins w:id="5077" w:author="Javier Quintana Pérez" w:date="2022-10-18T16:48:00Z">
        <w:r>
          <w:rPr>
            <w:rFonts w:ascii="Source Sans Pro" w:hAnsi="Source Sans Pro"/>
            <w:b/>
            <w:i/>
          </w:rPr>
          <w:br w:type="page"/>
        </w:r>
      </w:ins>
    </w:p>
    <w:p w:rsidR="00EB394E" w:rsidRPr="00133828" w:rsidDel="00CF77D4" w:rsidRDefault="00EB394E" w:rsidP="00EB394E">
      <w:pPr>
        <w:pStyle w:val="Textoindependiente"/>
        <w:rPr>
          <w:del w:id="5078" w:author="Javier Quintana Pérez" w:date="2022-10-18T16:48:00Z"/>
          <w:rFonts w:ascii="Source Sans Pro" w:hAnsi="Source Sans Pro"/>
          <w:b/>
          <w:i w:val="0"/>
          <w:sz w:val="24"/>
          <w:szCs w:val="24"/>
          <w:rPrChange w:id="5079" w:author="Javier Quintana Pérez" w:date="2022-12-01T17:14:00Z">
            <w:rPr>
              <w:del w:id="5080" w:author="Javier Quintana Pérez" w:date="2022-10-18T16:48:00Z"/>
              <w:rFonts w:ascii="NewsGotT" w:hAnsi="NewsGotT"/>
              <w:b/>
              <w:i w:val="0"/>
              <w:sz w:val="20"/>
            </w:rPr>
          </w:rPrChange>
        </w:rPr>
      </w:pPr>
      <w:bookmarkStart w:id="5081" w:name="_Toc120636790"/>
      <w:bookmarkStart w:id="5082" w:name="_Toc120640338"/>
      <w:bookmarkStart w:id="5083" w:name="_Toc122537345"/>
      <w:bookmarkEnd w:id="5081"/>
      <w:bookmarkEnd w:id="5082"/>
      <w:bookmarkEnd w:id="5083"/>
    </w:p>
    <w:p w:rsidR="00615248" w:rsidRPr="00133828" w:rsidDel="00CF77D4" w:rsidRDefault="00615248" w:rsidP="00EB394E">
      <w:pPr>
        <w:pStyle w:val="Textoindependiente"/>
        <w:rPr>
          <w:del w:id="5084" w:author="Javier Quintana Pérez" w:date="2022-10-18T16:48:00Z"/>
          <w:rFonts w:ascii="Source Sans Pro" w:hAnsi="Source Sans Pro"/>
          <w:b/>
          <w:i w:val="0"/>
          <w:sz w:val="24"/>
          <w:szCs w:val="24"/>
          <w:rPrChange w:id="5085" w:author="Javier Quintana Pérez" w:date="2022-12-01T17:14:00Z">
            <w:rPr>
              <w:del w:id="5086" w:author="Javier Quintana Pérez" w:date="2022-10-18T16:48:00Z"/>
              <w:rFonts w:ascii="NewsGotT" w:hAnsi="NewsGotT"/>
              <w:b/>
              <w:i w:val="0"/>
              <w:sz w:val="20"/>
            </w:rPr>
          </w:rPrChange>
        </w:rPr>
      </w:pPr>
      <w:bookmarkStart w:id="5087" w:name="_Toc120636791"/>
      <w:bookmarkStart w:id="5088" w:name="_Toc120640339"/>
      <w:bookmarkStart w:id="5089" w:name="_Toc122537346"/>
      <w:bookmarkEnd w:id="5087"/>
      <w:bookmarkEnd w:id="5088"/>
      <w:bookmarkEnd w:id="5089"/>
    </w:p>
    <w:p w:rsidR="00000000" w:rsidRDefault="00D919CB">
      <w:pPr>
        <w:pStyle w:val="Nivel2"/>
        <w:numPr>
          <w:ilvl w:val="1"/>
          <w:numId w:val="36"/>
        </w:numPr>
        <w:rPr>
          <w:rFonts w:ascii="Source Sans Pro" w:hAnsi="Source Sans Pro"/>
          <w:sz w:val="24"/>
          <w:szCs w:val="24"/>
          <w:rPrChange w:id="5090" w:author="Javier Quintana Pérez" w:date="2022-12-01T17:14:00Z">
            <w:rPr/>
          </w:rPrChange>
        </w:rPr>
        <w:pPrChange w:id="5091" w:author="Javier Quintana Pérez" w:date="2022-10-18T16:48:00Z">
          <w:pPr>
            <w:pStyle w:val="Nivel2"/>
          </w:pPr>
        </w:pPrChange>
      </w:pPr>
      <w:r w:rsidRPr="00D919CB">
        <w:rPr>
          <w:rFonts w:ascii="Source Sans Pro" w:hAnsi="Source Sans Pro"/>
          <w:sz w:val="24"/>
          <w:szCs w:val="24"/>
          <w:rPrChange w:id="5092" w:author="Javier Quintana Pérez" w:date="2022-12-01T17:14:00Z">
            <w:rPr>
              <w:color w:val="0000FF"/>
              <w:u w:val="single"/>
            </w:rPr>
          </w:rPrChange>
        </w:rPr>
        <w:t xml:space="preserve"> </w:t>
      </w:r>
      <w:bookmarkStart w:id="5093" w:name="_Toc519771905"/>
      <w:bookmarkStart w:id="5094" w:name="_Toc520122134"/>
      <w:bookmarkStart w:id="5095" w:name="_Toc520134279"/>
      <w:bookmarkStart w:id="5096" w:name="_Toc520134596"/>
      <w:bookmarkStart w:id="5097" w:name="_Toc520135874"/>
      <w:bookmarkStart w:id="5098" w:name="_Toc520136296"/>
      <w:bookmarkStart w:id="5099" w:name="_Toc529041550"/>
      <w:bookmarkStart w:id="5100" w:name="_Toc529270468"/>
      <w:bookmarkStart w:id="5101" w:name="_Toc532372538"/>
      <w:bookmarkStart w:id="5102" w:name="_Toc532373496"/>
      <w:bookmarkStart w:id="5103" w:name="_Toc532374002"/>
      <w:bookmarkStart w:id="5104" w:name="_Toc122537347"/>
      <w:r w:rsidRPr="00D919CB">
        <w:rPr>
          <w:rFonts w:ascii="Source Sans Pro" w:hAnsi="Source Sans Pro"/>
          <w:sz w:val="24"/>
          <w:szCs w:val="24"/>
          <w:rPrChange w:id="5105" w:author="Javier Quintana Pérez" w:date="2022-12-01T17:14:00Z">
            <w:rPr>
              <w:color w:val="0000FF"/>
              <w:u w:val="single"/>
            </w:rPr>
          </w:rPrChange>
        </w:rPr>
        <w:t>PROCESO DE FABRICACIÓN</w:t>
      </w:r>
      <w:bookmarkEnd w:id="5093"/>
      <w:bookmarkEnd w:id="5094"/>
      <w:bookmarkEnd w:id="5095"/>
      <w:bookmarkEnd w:id="5096"/>
      <w:bookmarkEnd w:id="5097"/>
      <w:bookmarkEnd w:id="5098"/>
      <w:bookmarkEnd w:id="5099"/>
      <w:bookmarkEnd w:id="5100"/>
      <w:bookmarkEnd w:id="5101"/>
      <w:bookmarkEnd w:id="5102"/>
      <w:bookmarkEnd w:id="5103"/>
      <w:bookmarkEnd w:id="5104"/>
    </w:p>
    <w:p w:rsidR="00EB394E" w:rsidRPr="00D41C9D" w:rsidRDefault="00EB394E" w:rsidP="00EB394E">
      <w:pPr>
        <w:pStyle w:val="Textoindependiente"/>
        <w:rPr>
          <w:rFonts w:ascii="Source Sans Pro" w:hAnsi="Source Sans Pro"/>
          <w:i w:val="0"/>
          <w:sz w:val="20"/>
          <w:rPrChange w:id="5106" w:author="Javier Quintana Pérez" w:date="2022-05-09T17:38:00Z">
            <w:rPr>
              <w:rFonts w:ascii="NewsGotT" w:hAnsi="NewsGotT"/>
              <w:i w:val="0"/>
              <w:sz w:val="2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pStyle w:val="Textoindependiente"/>
              <w:spacing w:line="240" w:lineRule="auto"/>
              <w:rPr>
                <w:rFonts w:ascii="Source Sans Pro" w:hAnsi="Source Sans Pro"/>
                <w:i w:val="0"/>
                <w:rPrChange w:id="5107" w:author="Javier Quintana Pérez" w:date="2022-05-09T17:38:00Z">
                  <w:rPr>
                    <w:rFonts w:ascii="NewsGotT" w:hAnsi="NewsGotT"/>
                    <w:i w:val="0"/>
                  </w:rPr>
                </w:rPrChange>
              </w:rPr>
              <w:pPrChange w:id="5108" w:author="Javier Quintana Pérez" w:date="2022-07-19T16:45:00Z">
                <w:pPr>
                  <w:pStyle w:val="Textoindependiente"/>
                </w:pPr>
              </w:pPrChange>
            </w:pPr>
            <w:r w:rsidRPr="00D919CB">
              <w:rPr>
                <w:rFonts w:ascii="Source Sans Pro" w:hAnsi="Source Sans Pro"/>
                <w:i w:val="0"/>
                <w:rPrChange w:id="5109" w:author="Javier Quintana Pérez" w:date="2022-05-09T17:38:00Z">
                  <w:rPr>
                    <w:rFonts w:ascii="NewsGotT" w:hAnsi="NewsGotT"/>
                    <w:i w:val="0"/>
                    <w:color w:val="0000FF"/>
                    <w:u w:val="single"/>
                  </w:rPr>
                </w:rPrChange>
              </w:rPr>
              <w:t xml:space="preserve">En este apartado se incluyen los procesos de fabricación </w:t>
            </w:r>
            <w:r w:rsidRPr="00D919CB">
              <w:rPr>
                <w:rFonts w:ascii="Source Sans Pro" w:hAnsi="Source Sans Pro"/>
                <w:i w:val="0"/>
                <w:color w:val="000000" w:themeColor="text1"/>
                <w:rPrChange w:id="5110" w:author="Javier Quintana Pérez" w:date="2022-11-29T18:47:00Z">
                  <w:rPr>
                    <w:rFonts w:ascii="NewsGotT" w:hAnsi="NewsGotT"/>
                    <w:i w:val="0"/>
                    <w:color w:val="0000FF"/>
                    <w:u w:val="single"/>
                  </w:rPr>
                </w:rPrChange>
              </w:rPr>
              <w:t xml:space="preserve">utilizados, no indicados en los apartados </w:t>
            </w:r>
            <w:del w:id="5111" w:author="mjsierra" w:date="2022-07-12T12:19:00Z">
              <w:r w:rsidRPr="00D919CB">
                <w:rPr>
                  <w:rFonts w:ascii="Source Sans Pro" w:hAnsi="Source Sans Pro"/>
                  <w:i w:val="0"/>
                  <w:color w:val="000000" w:themeColor="text1"/>
                  <w:rPrChange w:id="5112" w:author="Javier Quintana Pérez" w:date="2022-11-29T18:47:00Z">
                    <w:rPr>
                      <w:rFonts w:ascii="NewsGotT" w:hAnsi="NewsGotT"/>
                      <w:i w:val="0"/>
                      <w:color w:val="0000FF"/>
                      <w:u w:val="single"/>
                    </w:rPr>
                  </w:rPrChange>
                </w:rPr>
                <w:delText>2</w:delText>
              </w:r>
            </w:del>
            <w:ins w:id="5113" w:author="mjsierra" w:date="2022-07-12T12:19:00Z">
              <w:r w:rsidRPr="00D919CB">
                <w:rPr>
                  <w:rFonts w:ascii="Source Sans Pro" w:hAnsi="Source Sans Pro"/>
                  <w:i w:val="0"/>
                  <w:color w:val="000000" w:themeColor="text1"/>
                  <w:rPrChange w:id="5114" w:author="Javier Quintana Pérez" w:date="2022-11-29T18:47:00Z">
                    <w:rPr>
                      <w:rFonts w:ascii="Source Sans Pro" w:hAnsi="Source Sans Pro"/>
                      <w:i w:val="0"/>
                      <w:color w:val="0000FF"/>
                      <w:u w:val="single"/>
                    </w:rPr>
                  </w:rPrChange>
                </w:rPr>
                <w:t>4</w:t>
              </w:r>
            </w:ins>
            <w:r w:rsidRPr="00D919CB">
              <w:rPr>
                <w:rFonts w:ascii="Source Sans Pro" w:hAnsi="Source Sans Pro"/>
                <w:i w:val="0"/>
                <w:color w:val="000000" w:themeColor="text1"/>
                <w:rPrChange w:id="5115" w:author="Javier Quintana Pérez" w:date="2022-11-29T18:47:00Z">
                  <w:rPr>
                    <w:rFonts w:ascii="NewsGotT" w:hAnsi="NewsGotT"/>
                    <w:i w:val="0"/>
                    <w:color w:val="0000FF"/>
                    <w:u w:val="single"/>
                  </w:rPr>
                </w:rPrChange>
              </w:rPr>
              <w:t xml:space="preserve">. (Fabricación del hormigón) y </w:t>
            </w:r>
            <w:del w:id="5116" w:author="mjsierra" w:date="2022-07-12T12:19:00Z">
              <w:r w:rsidRPr="00D919CB">
                <w:rPr>
                  <w:rFonts w:ascii="Source Sans Pro" w:hAnsi="Source Sans Pro"/>
                  <w:i w:val="0"/>
                  <w:color w:val="000000" w:themeColor="text1"/>
                  <w:rPrChange w:id="5117" w:author="Javier Quintana Pérez" w:date="2022-11-29T18:47:00Z">
                    <w:rPr>
                      <w:rFonts w:ascii="NewsGotT" w:hAnsi="NewsGotT"/>
                      <w:i w:val="0"/>
                      <w:color w:val="0000FF"/>
                      <w:u w:val="single"/>
                    </w:rPr>
                  </w:rPrChange>
                </w:rPr>
                <w:delText xml:space="preserve">3 </w:delText>
              </w:r>
            </w:del>
            <w:ins w:id="5118" w:author="mjsierra" w:date="2022-07-12T12:19:00Z">
              <w:r w:rsidRPr="00D919CB">
                <w:rPr>
                  <w:rFonts w:ascii="Source Sans Pro" w:hAnsi="Source Sans Pro"/>
                  <w:i w:val="0"/>
                  <w:color w:val="000000" w:themeColor="text1"/>
                  <w:rPrChange w:id="5119" w:author="Javier Quintana Pérez" w:date="2022-11-29T18:47:00Z">
                    <w:rPr>
                      <w:rFonts w:ascii="Source Sans Pro" w:hAnsi="Source Sans Pro"/>
                      <w:i w:val="0"/>
                      <w:color w:val="0000FF"/>
                      <w:u w:val="single"/>
                    </w:rPr>
                  </w:rPrChange>
                </w:rPr>
                <w:t xml:space="preserve">5 </w:t>
              </w:r>
            </w:ins>
            <w:r w:rsidRPr="00D919CB">
              <w:rPr>
                <w:rFonts w:ascii="Source Sans Pro" w:hAnsi="Source Sans Pro"/>
                <w:i w:val="0"/>
                <w:color w:val="000000" w:themeColor="text1"/>
                <w:rPrChange w:id="5120" w:author="Javier Quintana Pérez" w:date="2022-11-29T18:47:00Z">
                  <w:rPr>
                    <w:rFonts w:ascii="NewsGotT" w:hAnsi="NewsGotT"/>
                    <w:i w:val="0"/>
                    <w:color w:val="0000FF"/>
                    <w:u w:val="single"/>
                  </w:rPr>
                </w:rPrChange>
              </w:rPr>
              <w:t>(Procesos de tesado)</w:t>
            </w:r>
          </w:p>
        </w:tc>
      </w:tr>
    </w:tbl>
    <w:p w:rsidR="00EB394E" w:rsidRPr="00D41C9D" w:rsidRDefault="00EB394E" w:rsidP="00EB394E">
      <w:pPr>
        <w:pStyle w:val="Textoindependiente"/>
        <w:rPr>
          <w:rFonts w:ascii="Source Sans Pro" w:hAnsi="Source Sans Pro"/>
          <w:i w:val="0"/>
          <w:sz w:val="20"/>
          <w:rPrChange w:id="5121" w:author="Javier Quintana Pérez" w:date="2022-05-09T17:38:00Z">
            <w:rPr>
              <w:rFonts w:ascii="NewsGotT" w:hAnsi="NewsGotT"/>
              <w:i w:val="0"/>
              <w:sz w:val="20"/>
            </w:rPr>
          </w:rPrChange>
        </w:rPr>
      </w:pPr>
    </w:p>
    <w:p w:rsidR="00C259F4" w:rsidRPr="00133828" w:rsidRDefault="00D919CB" w:rsidP="00C259F4">
      <w:pPr>
        <w:numPr>
          <w:ilvl w:val="0"/>
          <w:numId w:val="11"/>
        </w:numPr>
        <w:ind w:left="567" w:hanging="425"/>
        <w:rPr>
          <w:ins w:id="5122" w:author="mjsierra" w:date="2022-07-12T12:22:00Z"/>
          <w:rFonts w:ascii="Source Sans Pro" w:hAnsi="Source Sans Pro"/>
          <w:sz w:val="21"/>
          <w:szCs w:val="21"/>
          <w:rPrChange w:id="5123" w:author="Javier Quintana Pérez" w:date="2022-12-01T17:14:00Z">
            <w:rPr>
              <w:ins w:id="5124" w:author="mjsierra" w:date="2022-07-12T12:22:00Z"/>
              <w:rFonts w:ascii="Source Sans Pro" w:hAnsi="Source Sans Pro"/>
              <w:strike/>
            </w:rPr>
          </w:rPrChange>
        </w:rPr>
      </w:pPr>
      <w:ins w:id="5125" w:author="mjsierra" w:date="2022-07-12T12:22:00Z">
        <w:r w:rsidRPr="00D919CB">
          <w:rPr>
            <w:rFonts w:ascii="Source Sans Pro" w:hAnsi="Source Sans Pro"/>
            <w:sz w:val="21"/>
            <w:szCs w:val="21"/>
            <w:rPrChange w:id="5126" w:author="Javier Quintana Pérez" w:date="2022-12-01T17:14:00Z">
              <w:rPr>
                <w:rFonts w:ascii="Source Sans Pro" w:hAnsi="Source Sans Pro"/>
                <w:strike/>
                <w:color w:val="0000FF"/>
                <w:u w:val="single"/>
              </w:rPr>
            </w:rPrChange>
          </w:rPr>
          <w:t xml:space="preserve">Indicar de forma concisa el proceso de fabricación de </w:t>
        </w:r>
        <w:del w:id="5127" w:author="Javier Quintana Pérez" w:date="2022-12-16T09:52:00Z">
          <w:r w:rsidRPr="00D919CB">
            <w:rPr>
              <w:rFonts w:ascii="Source Sans Pro" w:hAnsi="Source Sans Pro"/>
              <w:sz w:val="21"/>
              <w:szCs w:val="21"/>
              <w:rPrChange w:id="5128" w:author="Javier Quintana Pérez" w:date="2022-12-01T17:14:00Z">
                <w:rPr>
                  <w:rFonts w:ascii="Source Sans Pro" w:hAnsi="Source Sans Pro"/>
                  <w:strike/>
                  <w:color w:val="0000FF"/>
                  <w:u w:val="single"/>
                </w:rPr>
              </w:rPrChange>
            </w:rPr>
            <w:delText xml:space="preserve">para </w:delText>
          </w:r>
        </w:del>
        <w:r w:rsidRPr="00D919CB">
          <w:rPr>
            <w:rFonts w:ascii="Source Sans Pro" w:hAnsi="Source Sans Pro"/>
            <w:sz w:val="21"/>
            <w:szCs w:val="21"/>
            <w:rPrChange w:id="5129" w:author="Javier Quintana Pérez" w:date="2022-12-01T17:14:00Z">
              <w:rPr>
                <w:rFonts w:ascii="Source Sans Pro" w:hAnsi="Source Sans Pro"/>
                <w:strike/>
                <w:color w:val="0000FF"/>
                <w:u w:val="single"/>
              </w:rPr>
            </w:rPrChange>
          </w:rPr>
          <w:t>cada uno de los productos prefabricados de la obra</w:t>
        </w:r>
      </w:ins>
    </w:p>
    <w:p w:rsidR="00C259F4" w:rsidRPr="00133828" w:rsidRDefault="00C259F4" w:rsidP="00C259F4">
      <w:pPr>
        <w:ind w:left="567"/>
        <w:rPr>
          <w:ins w:id="5130" w:author="mjsierra" w:date="2022-07-12T12:22:00Z"/>
          <w:rFonts w:ascii="Source Sans Pro" w:hAnsi="Source Sans Pro"/>
          <w:color w:val="000000" w:themeColor="text1"/>
          <w:sz w:val="21"/>
          <w:szCs w:val="21"/>
          <w:rPrChange w:id="5131" w:author="Javier Quintana Pérez" w:date="2022-12-01T17:14:00Z">
            <w:rPr>
              <w:ins w:id="5132" w:author="mjsierra" w:date="2022-07-12T12:22:00Z"/>
              <w:rFonts w:ascii="Source Sans Pro" w:hAnsi="Source Sans Pro"/>
              <w:strik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27608F" w:rsidRPr="00133828" w:rsidTr="007C7FEE">
        <w:trPr>
          <w:jc w:val="center"/>
          <w:ins w:id="5133" w:author="mjsierra" w:date="2022-07-12T12:22:00Z"/>
        </w:trPr>
        <w:tc>
          <w:tcPr>
            <w:tcW w:w="5000" w:type="pct"/>
            <w:shd w:val="clear" w:color="auto" w:fill="auto"/>
          </w:tcPr>
          <w:p w:rsidR="00C259F4" w:rsidRPr="00133828" w:rsidRDefault="00C259F4" w:rsidP="007C7FEE">
            <w:pPr>
              <w:rPr>
                <w:ins w:id="5134" w:author="mjsierra" w:date="2022-07-12T12:22:00Z"/>
                <w:rFonts w:ascii="Source Sans Pro" w:hAnsi="Source Sans Pro"/>
                <w:color w:val="000000" w:themeColor="text1"/>
                <w:sz w:val="21"/>
                <w:szCs w:val="21"/>
                <w:rPrChange w:id="5135" w:author="Javier Quintana Pérez" w:date="2022-12-01T17:14:00Z">
                  <w:rPr>
                    <w:ins w:id="5136" w:author="mjsierra" w:date="2022-07-12T12:22:00Z"/>
                    <w:rFonts w:ascii="Source Sans Pro" w:hAnsi="Source Sans Pro"/>
                    <w:strike/>
                  </w:rPr>
                </w:rPrChange>
              </w:rPr>
            </w:pPr>
          </w:p>
          <w:p w:rsidR="00C259F4" w:rsidRPr="00133828" w:rsidRDefault="00C259F4" w:rsidP="007C7FEE">
            <w:pPr>
              <w:rPr>
                <w:ins w:id="5137" w:author="mjsierra" w:date="2022-07-12T12:22:00Z"/>
                <w:rFonts w:ascii="Source Sans Pro" w:hAnsi="Source Sans Pro"/>
                <w:color w:val="000000" w:themeColor="text1"/>
                <w:sz w:val="21"/>
                <w:szCs w:val="21"/>
                <w:rPrChange w:id="5138" w:author="Javier Quintana Pérez" w:date="2022-12-01T17:14:00Z">
                  <w:rPr>
                    <w:ins w:id="5139" w:author="mjsierra" w:date="2022-07-12T12:22:00Z"/>
                    <w:rFonts w:ascii="Source Sans Pro" w:hAnsi="Source Sans Pro"/>
                    <w:strike/>
                  </w:rPr>
                </w:rPrChange>
              </w:rPr>
            </w:pPr>
          </w:p>
          <w:p w:rsidR="00C259F4" w:rsidRPr="00133828" w:rsidRDefault="00C259F4" w:rsidP="007C7FEE">
            <w:pPr>
              <w:rPr>
                <w:ins w:id="5140" w:author="mjsierra" w:date="2022-07-12T12:22:00Z"/>
                <w:rFonts w:ascii="Source Sans Pro" w:hAnsi="Source Sans Pro"/>
                <w:color w:val="000000" w:themeColor="text1"/>
                <w:sz w:val="21"/>
                <w:szCs w:val="21"/>
                <w:rPrChange w:id="5141" w:author="Javier Quintana Pérez" w:date="2022-12-01T17:14:00Z">
                  <w:rPr>
                    <w:ins w:id="5142" w:author="mjsierra" w:date="2022-07-12T12:22:00Z"/>
                    <w:rFonts w:ascii="Source Sans Pro" w:hAnsi="Source Sans Pro"/>
                    <w:strike/>
                  </w:rPr>
                </w:rPrChange>
              </w:rPr>
            </w:pPr>
          </w:p>
        </w:tc>
      </w:tr>
    </w:tbl>
    <w:p w:rsidR="00EB394E" w:rsidRPr="00D41C9D" w:rsidRDefault="00EB394E" w:rsidP="00EB394E">
      <w:pPr>
        <w:pStyle w:val="Textoindependiente"/>
        <w:rPr>
          <w:rFonts w:ascii="Source Sans Pro" w:hAnsi="Source Sans Pro"/>
          <w:i w:val="0"/>
          <w:sz w:val="20"/>
          <w:rPrChange w:id="5143" w:author="Javier Quintana Pérez" w:date="2022-05-09T17:38:00Z">
            <w:rPr>
              <w:rFonts w:ascii="NewsGotT" w:hAnsi="NewsGotT"/>
              <w:i w:val="0"/>
              <w:sz w:val="20"/>
            </w:rPr>
          </w:rPrChange>
        </w:rPr>
      </w:pPr>
    </w:p>
    <w:p w:rsidR="00000000" w:rsidRDefault="00D919CB">
      <w:pPr>
        <w:pStyle w:val="Nivel3"/>
        <w:tabs>
          <w:tab w:val="clear" w:pos="851"/>
          <w:tab w:val="left" w:pos="426"/>
        </w:tabs>
        <w:ind w:left="-142" w:firstLine="568"/>
        <w:rPr>
          <w:rFonts w:ascii="Source Sans Pro" w:hAnsi="Source Sans Pro"/>
          <w:sz w:val="22"/>
          <w:szCs w:val="22"/>
          <w:rPrChange w:id="5144" w:author="Javier Quintana Pérez" w:date="2022-12-01T17:14:00Z">
            <w:rPr/>
          </w:rPrChange>
        </w:rPr>
        <w:pPrChange w:id="5145" w:author="Javier Quintana Pérez" w:date="2022-10-18T16:48:00Z">
          <w:pPr>
            <w:pStyle w:val="Nivel3"/>
          </w:pPr>
        </w:pPrChange>
      </w:pPr>
      <w:bookmarkStart w:id="5146" w:name="_Toc519771906"/>
      <w:bookmarkStart w:id="5147" w:name="_Toc520122135"/>
      <w:bookmarkStart w:id="5148" w:name="_Toc520134280"/>
      <w:bookmarkStart w:id="5149" w:name="_Toc520134597"/>
      <w:bookmarkStart w:id="5150" w:name="_Toc520135875"/>
      <w:bookmarkStart w:id="5151" w:name="_Toc520136297"/>
      <w:bookmarkStart w:id="5152" w:name="_Toc529041551"/>
      <w:bookmarkStart w:id="5153" w:name="_Toc529270469"/>
      <w:bookmarkStart w:id="5154" w:name="_Toc532372539"/>
      <w:bookmarkStart w:id="5155" w:name="_Toc532373497"/>
      <w:bookmarkStart w:id="5156" w:name="_Toc532374003"/>
      <w:bookmarkStart w:id="5157" w:name="_Toc122537348"/>
      <w:ins w:id="5158" w:author="Javier Quintana Pérez" w:date="2022-05-11T16:26:00Z">
        <w:r w:rsidRPr="00D919CB">
          <w:rPr>
            <w:rFonts w:ascii="Source Sans Pro" w:hAnsi="Source Sans Pro"/>
            <w:sz w:val="22"/>
            <w:szCs w:val="22"/>
            <w:rPrChange w:id="5159" w:author="Javier Quintana Pérez" w:date="2022-12-01T17:14:00Z">
              <w:rPr>
                <w:rFonts w:ascii="Source Sans Pro" w:hAnsi="Source Sans Pro"/>
                <w:color w:val="0000FF"/>
                <w:u w:val="single"/>
              </w:rPr>
            </w:rPrChange>
          </w:rPr>
          <w:t>7.</w:t>
        </w:r>
      </w:ins>
      <w:ins w:id="5160" w:author="Javier Quintana Pérez" w:date="2022-12-21T15:49:00Z">
        <w:r w:rsidR="006E2707">
          <w:rPr>
            <w:rFonts w:ascii="Source Sans Pro" w:hAnsi="Source Sans Pro"/>
            <w:sz w:val="22"/>
            <w:szCs w:val="22"/>
          </w:rPr>
          <w:t>2</w:t>
        </w:r>
      </w:ins>
      <w:ins w:id="5161" w:author="Javier Quintana Pérez" w:date="2022-05-11T16:26:00Z">
        <w:r w:rsidRPr="00D919CB">
          <w:rPr>
            <w:rFonts w:ascii="Source Sans Pro" w:hAnsi="Source Sans Pro"/>
            <w:sz w:val="22"/>
            <w:szCs w:val="22"/>
            <w:rPrChange w:id="5162" w:author="Javier Quintana Pérez" w:date="2022-12-01T17:14:00Z">
              <w:rPr>
                <w:rFonts w:ascii="Source Sans Pro" w:hAnsi="Source Sans Pro"/>
                <w:color w:val="0000FF"/>
                <w:u w:val="single"/>
              </w:rPr>
            </w:rPrChange>
          </w:rPr>
          <w:t>.1</w:t>
        </w:r>
      </w:ins>
      <w:ins w:id="5163" w:author="Javier Quintana Pérez" w:date="2022-11-29T18:47:00Z">
        <w:r w:rsidRPr="00D919CB">
          <w:rPr>
            <w:rFonts w:ascii="Source Sans Pro" w:hAnsi="Source Sans Pro"/>
            <w:sz w:val="22"/>
            <w:szCs w:val="22"/>
            <w:rPrChange w:id="5164" w:author="Javier Quintana Pérez" w:date="2022-12-01T17:14:00Z">
              <w:rPr>
                <w:rFonts w:ascii="Source Sans Pro" w:hAnsi="Source Sans Pro"/>
                <w:color w:val="0000FF"/>
                <w:u w:val="single"/>
              </w:rPr>
            </w:rPrChange>
          </w:rPr>
          <w:tab/>
        </w:r>
      </w:ins>
      <w:del w:id="5165" w:author="Javier Quintana Pérez" w:date="2022-10-18T16:48:00Z">
        <w:r w:rsidRPr="00D919CB">
          <w:rPr>
            <w:rFonts w:ascii="Source Sans Pro" w:hAnsi="Source Sans Pro"/>
            <w:sz w:val="22"/>
            <w:szCs w:val="22"/>
            <w:rPrChange w:id="5166" w:author="Javier Quintana Pérez" w:date="2022-12-01T17:14:00Z">
              <w:rPr>
                <w:color w:val="0000FF"/>
                <w:u w:val="single"/>
              </w:rPr>
            </w:rPrChange>
          </w:rPr>
          <w:delText>I</w:delText>
        </w:r>
      </w:del>
      <w:ins w:id="5167" w:author="Javier Quintana Pérez" w:date="2022-10-18T16:48:00Z">
        <w:r w:rsidRPr="00D919CB">
          <w:rPr>
            <w:rFonts w:ascii="Source Sans Pro" w:hAnsi="Source Sans Pro"/>
            <w:sz w:val="22"/>
            <w:szCs w:val="22"/>
            <w:rPrChange w:id="5168" w:author="Javier Quintana Pérez" w:date="2022-12-01T17:14:00Z">
              <w:rPr>
                <w:rFonts w:ascii="Source Sans Pro" w:hAnsi="Source Sans Pro"/>
                <w:color w:val="0000FF"/>
                <w:u w:val="single"/>
              </w:rPr>
            </w:rPrChange>
          </w:rPr>
          <w:t>I</w:t>
        </w:r>
      </w:ins>
      <w:r w:rsidRPr="00D919CB">
        <w:rPr>
          <w:rFonts w:ascii="Source Sans Pro" w:hAnsi="Source Sans Pro"/>
          <w:sz w:val="22"/>
          <w:szCs w:val="22"/>
          <w:rPrChange w:id="5169" w:author="Javier Quintana Pérez" w:date="2022-12-01T17:14:00Z">
            <w:rPr>
              <w:color w:val="0000FF"/>
              <w:u w:val="single"/>
            </w:rPr>
          </w:rPrChange>
        </w:rPr>
        <w:t>nstrucciones técnicas de fabricación</w:t>
      </w:r>
      <w:bookmarkEnd w:id="5146"/>
      <w:bookmarkEnd w:id="5147"/>
      <w:bookmarkEnd w:id="5148"/>
      <w:bookmarkEnd w:id="5149"/>
      <w:bookmarkEnd w:id="5150"/>
      <w:bookmarkEnd w:id="5151"/>
      <w:bookmarkEnd w:id="5152"/>
      <w:bookmarkEnd w:id="5153"/>
      <w:bookmarkEnd w:id="5154"/>
      <w:bookmarkEnd w:id="5155"/>
      <w:bookmarkEnd w:id="5156"/>
      <w:bookmarkEnd w:id="5157"/>
    </w:p>
    <w:p w:rsidR="00EB394E" w:rsidRPr="00D41C9D" w:rsidRDefault="00EB394E" w:rsidP="00EB394E">
      <w:pPr>
        <w:pStyle w:val="Textoindependiente"/>
        <w:rPr>
          <w:rFonts w:ascii="Source Sans Pro" w:hAnsi="Source Sans Pro"/>
          <w:b/>
          <w:i w:val="0"/>
          <w:sz w:val="20"/>
          <w:u w:val="single"/>
          <w:rPrChange w:id="5170" w:author="Javier Quintana Pérez" w:date="2022-05-09T17:38:00Z">
            <w:rPr>
              <w:rFonts w:ascii="NewsGotT" w:hAnsi="NewsGotT"/>
              <w:b/>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pStyle w:val="Textoindependiente"/>
              <w:spacing w:line="240" w:lineRule="auto"/>
              <w:rPr>
                <w:rFonts w:ascii="Source Sans Pro" w:hAnsi="Source Sans Pro"/>
                <w:i w:val="0"/>
                <w:rPrChange w:id="5171" w:author="Javier Quintana Pérez" w:date="2022-05-09T17:38:00Z">
                  <w:rPr>
                    <w:rFonts w:ascii="NewsGotT" w:hAnsi="NewsGotT"/>
                    <w:i w:val="0"/>
                  </w:rPr>
                </w:rPrChange>
              </w:rPr>
              <w:pPrChange w:id="5172" w:author="Javier Quintana Pérez" w:date="2022-07-19T16:45:00Z">
                <w:pPr>
                  <w:pStyle w:val="Textoindependiente"/>
                </w:pPr>
              </w:pPrChange>
            </w:pPr>
            <w:r w:rsidRPr="00D919CB">
              <w:rPr>
                <w:rFonts w:ascii="Source Sans Pro" w:hAnsi="Source Sans Pro"/>
                <w:i w:val="0"/>
                <w:rPrChange w:id="5173" w:author="Javier Quintana Pérez" w:date="2022-05-09T17:38:00Z">
                  <w:rPr>
                    <w:rFonts w:ascii="NewsGotT" w:hAnsi="NewsGotT"/>
                    <w:i w:val="0"/>
                    <w:color w:val="0000FF"/>
                    <w:u w:val="single"/>
                  </w:rPr>
                </w:rPrChange>
              </w:rPr>
              <w:t>Deben existir unas instrucciones técnicas de fabricación que incluyan planos, cálculos, dosificaciones y colocación de hormigón etc., necesarias para la fabricación de las piezas.</w:t>
            </w:r>
          </w:p>
        </w:tc>
      </w:tr>
    </w:tbl>
    <w:p w:rsidR="00EB394E" w:rsidRPr="000E68E4" w:rsidRDefault="00EB394E" w:rsidP="00EB394E">
      <w:pPr>
        <w:pStyle w:val="Textoindependiente"/>
        <w:rPr>
          <w:rFonts w:ascii="NewsGotT" w:hAnsi="NewsGotT"/>
          <w:b/>
          <w:i w:val="0"/>
          <w:sz w:val="20"/>
          <w:u w:val="single"/>
        </w:rPr>
      </w:pPr>
    </w:p>
    <w:p w:rsidR="00615248" w:rsidRPr="000E68E4" w:rsidRDefault="00615248" w:rsidP="00EB394E">
      <w:pPr>
        <w:pStyle w:val="Textoindependiente"/>
        <w:rPr>
          <w:rFonts w:ascii="NewsGotT" w:hAnsi="NewsGotT"/>
          <w:b/>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5174" w:author="Javier Quintana Pérez" w:date="2022-05-11T16:27: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5175">
          <w:tblGrid>
            <w:gridCol w:w="6665"/>
            <w:gridCol w:w="1371"/>
            <w:gridCol w:w="1250"/>
          </w:tblGrid>
        </w:tblGridChange>
      </w:tblGrid>
      <w:tr w:rsidR="00EB394E" w:rsidRPr="00133828" w:rsidTr="003A69EB">
        <w:trPr>
          <w:tblHeader/>
          <w:jc w:val="center"/>
          <w:trPrChange w:id="5176" w:author="Javier Quintana Pérez" w:date="2022-05-11T16:27:00Z">
            <w:trPr>
              <w:jc w:val="center"/>
            </w:trPr>
          </w:trPrChange>
        </w:trPr>
        <w:tc>
          <w:tcPr>
            <w:tcW w:w="3589" w:type="pct"/>
            <w:tcBorders>
              <w:top w:val="nil"/>
              <w:left w:val="nil"/>
            </w:tcBorders>
            <w:shd w:val="clear" w:color="auto" w:fill="auto"/>
            <w:tcPrChange w:id="5177" w:author="Javier Quintana Pérez" w:date="2022-05-11T16:27:00Z">
              <w:tcPr>
                <w:tcW w:w="3589" w:type="pct"/>
                <w:shd w:val="clear" w:color="auto" w:fill="auto"/>
              </w:tcPr>
            </w:tcPrChange>
          </w:tcPr>
          <w:p w:rsidR="00EB394E" w:rsidRPr="00133828" w:rsidRDefault="00EB394E" w:rsidP="00EB394E">
            <w:pPr>
              <w:rPr>
                <w:sz w:val="21"/>
                <w:szCs w:val="21"/>
                <w:rPrChange w:id="5178" w:author="Javier Quintana Pérez" w:date="2022-12-01T17:15:00Z">
                  <w:rPr/>
                </w:rPrChange>
              </w:rPr>
            </w:pPr>
          </w:p>
        </w:tc>
        <w:tc>
          <w:tcPr>
            <w:tcW w:w="705" w:type="pct"/>
            <w:shd w:val="clear" w:color="auto" w:fill="auto"/>
            <w:tcPrChange w:id="5179" w:author="Javier Quintana Pérez" w:date="2022-05-11T16:27:00Z">
              <w:tcPr>
                <w:tcW w:w="738" w:type="pct"/>
                <w:shd w:val="clear" w:color="auto" w:fill="auto"/>
              </w:tcPr>
            </w:tcPrChange>
          </w:tcPr>
          <w:p w:rsidR="00EB394E" w:rsidRPr="00133828" w:rsidRDefault="00D919CB" w:rsidP="00EB394E">
            <w:pPr>
              <w:jc w:val="center"/>
              <w:rPr>
                <w:rFonts w:ascii="Source Sans Pro" w:hAnsi="Source Sans Pro"/>
                <w:sz w:val="21"/>
                <w:szCs w:val="21"/>
                <w:rPrChange w:id="5180" w:author="Javier Quintana Pérez" w:date="2022-12-01T17:15:00Z">
                  <w:rPr/>
                </w:rPrChange>
              </w:rPr>
            </w:pPr>
            <w:r w:rsidRPr="00D919CB">
              <w:rPr>
                <w:rFonts w:ascii="Source Sans Pro" w:hAnsi="Source Sans Pro"/>
                <w:sz w:val="21"/>
                <w:szCs w:val="21"/>
                <w:rPrChange w:id="5181" w:author="Javier Quintana Pérez" w:date="2022-12-01T17:15:00Z">
                  <w:rPr>
                    <w:color w:val="0000FF"/>
                    <w:u w:val="single"/>
                  </w:rPr>
                </w:rPrChange>
              </w:rPr>
              <w:t>SI</w:t>
            </w:r>
          </w:p>
        </w:tc>
        <w:tc>
          <w:tcPr>
            <w:tcW w:w="706" w:type="pct"/>
            <w:shd w:val="clear" w:color="auto" w:fill="auto"/>
            <w:tcPrChange w:id="5182" w:author="Javier Quintana Pérez" w:date="2022-05-11T16:27:00Z">
              <w:tcPr>
                <w:tcW w:w="673" w:type="pct"/>
                <w:shd w:val="clear" w:color="auto" w:fill="auto"/>
              </w:tcPr>
            </w:tcPrChange>
          </w:tcPr>
          <w:p w:rsidR="00EB394E" w:rsidRPr="00133828" w:rsidRDefault="00D919CB" w:rsidP="00EB394E">
            <w:pPr>
              <w:jc w:val="center"/>
              <w:rPr>
                <w:rFonts w:ascii="Source Sans Pro" w:hAnsi="Source Sans Pro"/>
                <w:sz w:val="21"/>
                <w:szCs w:val="21"/>
                <w:rPrChange w:id="5183" w:author="Javier Quintana Pérez" w:date="2022-12-01T17:15:00Z">
                  <w:rPr/>
                </w:rPrChange>
              </w:rPr>
            </w:pPr>
            <w:r w:rsidRPr="00D919CB">
              <w:rPr>
                <w:rFonts w:ascii="Source Sans Pro" w:hAnsi="Source Sans Pro"/>
                <w:sz w:val="21"/>
                <w:szCs w:val="21"/>
                <w:rPrChange w:id="5184" w:author="Javier Quintana Pérez" w:date="2022-12-01T17:15:00Z">
                  <w:rPr>
                    <w:color w:val="0000FF"/>
                    <w:u w:val="single"/>
                  </w:rPr>
                </w:rPrChange>
              </w:rPr>
              <w:t>NO</w:t>
            </w:r>
          </w:p>
        </w:tc>
      </w:tr>
      <w:tr w:rsidR="00EB394E" w:rsidRPr="00133828" w:rsidTr="00526014">
        <w:trPr>
          <w:jc w:val="center"/>
          <w:trPrChange w:id="5185" w:author="Javier Quintana Pérez" w:date="2022-05-11T15:59:00Z">
            <w:trPr>
              <w:jc w:val="center"/>
            </w:trPr>
          </w:trPrChange>
        </w:trPr>
        <w:tc>
          <w:tcPr>
            <w:tcW w:w="3589" w:type="pct"/>
            <w:shd w:val="clear" w:color="auto" w:fill="auto"/>
            <w:tcPrChange w:id="5186" w:author="Javier Quintana Pérez" w:date="2022-05-11T15:59: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5187" w:author="Javier Quintana Pérez" w:date="2022-12-01T17:15:00Z">
                  <w:rPr/>
                </w:rPrChange>
              </w:rPr>
            </w:pPr>
            <w:r w:rsidRPr="00D919CB">
              <w:rPr>
                <w:rFonts w:ascii="Source Sans Pro" w:hAnsi="Source Sans Pro"/>
                <w:sz w:val="21"/>
                <w:szCs w:val="21"/>
                <w:rPrChange w:id="5188" w:author="Javier Quintana Pérez" w:date="2022-12-01T17:15:00Z">
                  <w:rPr>
                    <w:color w:val="0000FF"/>
                    <w:u w:val="single"/>
                  </w:rPr>
                </w:rPrChange>
              </w:rPr>
              <w:t xml:space="preserve">¿Existen instrucciones técnicas de fabricación?     </w:t>
            </w:r>
          </w:p>
        </w:tc>
        <w:tc>
          <w:tcPr>
            <w:tcW w:w="705" w:type="pct"/>
            <w:shd w:val="clear" w:color="auto" w:fill="auto"/>
            <w:tcPrChange w:id="5189" w:author="Javier Quintana Pérez" w:date="2022-05-11T15:59:00Z">
              <w:tcPr>
                <w:tcW w:w="738" w:type="pct"/>
                <w:shd w:val="clear" w:color="auto" w:fill="auto"/>
              </w:tcPr>
            </w:tcPrChange>
          </w:tcPr>
          <w:p w:rsidR="00EB394E" w:rsidRPr="00133828" w:rsidRDefault="00EB394E" w:rsidP="007A74EF">
            <w:pPr>
              <w:jc w:val="center"/>
              <w:rPr>
                <w:rFonts w:ascii="Source Sans Pro" w:hAnsi="Source Sans Pro"/>
                <w:sz w:val="21"/>
                <w:szCs w:val="21"/>
                <w:rPrChange w:id="5190" w:author="Javier Quintana Pérez" w:date="2022-12-01T17:15:00Z">
                  <w:rPr/>
                </w:rPrChange>
              </w:rPr>
            </w:pPr>
          </w:p>
        </w:tc>
        <w:tc>
          <w:tcPr>
            <w:tcW w:w="706" w:type="pct"/>
            <w:shd w:val="clear" w:color="auto" w:fill="auto"/>
            <w:tcPrChange w:id="5191" w:author="Javier Quintana Pérez" w:date="2022-05-11T15:59:00Z">
              <w:tcPr>
                <w:tcW w:w="673" w:type="pct"/>
                <w:shd w:val="clear" w:color="auto" w:fill="auto"/>
              </w:tcPr>
            </w:tcPrChange>
          </w:tcPr>
          <w:p w:rsidR="00EB394E" w:rsidRPr="00133828" w:rsidRDefault="00EB394E" w:rsidP="007A74EF">
            <w:pPr>
              <w:jc w:val="center"/>
              <w:rPr>
                <w:rFonts w:ascii="Source Sans Pro" w:hAnsi="Source Sans Pro"/>
                <w:sz w:val="21"/>
                <w:szCs w:val="21"/>
                <w:rPrChange w:id="5192" w:author="Javier Quintana Pérez" w:date="2022-12-01T17:15:00Z">
                  <w:rPr/>
                </w:rPrChange>
              </w:rPr>
            </w:pPr>
          </w:p>
        </w:tc>
      </w:tr>
      <w:tr w:rsidR="00841B5A" w:rsidRPr="00133828" w:rsidTr="00841B5A">
        <w:trPr>
          <w:jc w:val="center"/>
        </w:trPr>
        <w:tc>
          <w:tcPr>
            <w:tcW w:w="5000" w:type="pct"/>
            <w:gridSpan w:val="3"/>
            <w:shd w:val="clear" w:color="auto" w:fill="auto"/>
          </w:tcPr>
          <w:p w:rsidR="00841B5A" w:rsidRPr="00133828" w:rsidRDefault="00D919CB" w:rsidP="001C21B3">
            <w:pPr>
              <w:tabs>
                <w:tab w:val="clear" w:pos="567"/>
              </w:tabs>
              <w:spacing w:line="240" w:lineRule="auto"/>
              <w:jc w:val="left"/>
              <w:rPr>
                <w:rFonts w:ascii="Source Sans Pro" w:hAnsi="Source Sans Pro"/>
                <w:sz w:val="21"/>
                <w:szCs w:val="21"/>
                <w:rPrChange w:id="5193" w:author="Javier Quintana Pérez" w:date="2022-12-01T17:15:00Z">
                  <w:rPr/>
                </w:rPrChange>
              </w:rPr>
            </w:pPr>
            <w:r w:rsidRPr="00D919CB">
              <w:rPr>
                <w:rFonts w:ascii="Source Sans Pro" w:hAnsi="Source Sans Pro"/>
                <w:sz w:val="21"/>
                <w:szCs w:val="21"/>
                <w:rPrChange w:id="5194" w:author="Javier Quintana Pérez" w:date="2022-12-01T17:15:00Z">
                  <w:rPr>
                    <w:color w:val="0000FF"/>
                    <w:u w:val="single"/>
                  </w:rPr>
                </w:rPrChange>
              </w:rPr>
              <w:t xml:space="preserve">En caso afirmativo, incluyen estas instrucciones para la fabricación: </w:t>
            </w:r>
          </w:p>
          <w:p w:rsidR="00841B5A" w:rsidRPr="00133828" w:rsidRDefault="00841B5A" w:rsidP="001C21B3">
            <w:pPr>
              <w:tabs>
                <w:tab w:val="clear" w:pos="567"/>
              </w:tabs>
              <w:spacing w:line="240" w:lineRule="auto"/>
              <w:jc w:val="left"/>
              <w:rPr>
                <w:rFonts w:ascii="Source Sans Pro" w:hAnsi="Source Sans Pro"/>
                <w:sz w:val="21"/>
                <w:szCs w:val="21"/>
                <w:rPrChange w:id="5195" w:author="Javier Quintana Pérez" w:date="2022-12-01T17:15:00Z">
                  <w:rPr/>
                </w:rPrChange>
              </w:rPr>
            </w:pPr>
          </w:p>
        </w:tc>
      </w:tr>
      <w:tr w:rsidR="00EB394E" w:rsidRPr="00133828" w:rsidTr="00526014">
        <w:trPr>
          <w:jc w:val="center"/>
          <w:trPrChange w:id="5196" w:author="Javier Quintana Pérez" w:date="2022-05-11T15:59:00Z">
            <w:trPr>
              <w:jc w:val="center"/>
            </w:trPr>
          </w:trPrChange>
        </w:trPr>
        <w:tc>
          <w:tcPr>
            <w:tcW w:w="3589" w:type="pct"/>
            <w:shd w:val="clear" w:color="auto" w:fill="auto"/>
            <w:tcPrChange w:id="5197" w:author="Javier Quintana Pérez" w:date="2022-05-11T15:59:00Z">
              <w:tcPr>
                <w:tcW w:w="3589" w:type="pct"/>
                <w:shd w:val="clear" w:color="auto" w:fill="auto"/>
              </w:tcPr>
            </w:tcPrChange>
          </w:tcPr>
          <w:p w:rsidR="00EB394E" w:rsidRPr="00133828" w:rsidRDefault="00D919CB" w:rsidP="00EB394E">
            <w:pPr>
              <w:pStyle w:val="Textoindependiente"/>
              <w:numPr>
                <w:ilvl w:val="0"/>
                <w:numId w:val="9"/>
              </w:numPr>
              <w:tabs>
                <w:tab w:val="clear" w:pos="567"/>
              </w:tabs>
              <w:spacing w:line="240" w:lineRule="auto"/>
              <w:rPr>
                <w:rFonts w:ascii="Source Sans Pro" w:hAnsi="Source Sans Pro"/>
                <w:i w:val="0"/>
                <w:sz w:val="21"/>
                <w:szCs w:val="21"/>
                <w:rPrChange w:id="5198" w:author="Javier Quintana Pérez" w:date="2022-12-01T17:15:00Z">
                  <w:rPr>
                    <w:rFonts w:ascii="NewsGotT" w:hAnsi="NewsGotT"/>
                    <w:i w:val="0"/>
                    <w:sz w:val="20"/>
                  </w:rPr>
                </w:rPrChange>
              </w:rPr>
            </w:pPr>
            <w:r w:rsidRPr="00D919CB">
              <w:rPr>
                <w:rFonts w:ascii="Source Sans Pro" w:hAnsi="Source Sans Pro"/>
                <w:i w:val="0"/>
                <w:sz w:val="21"/>
                <w:szCs w:val="21"/>
                <w:rPrChange w:id="5199" w:author="Javier Quintana Pérez" w:date="2022-12-01T17:15:00Z">
                  <w:rPr>
                    <w:rFonts w:ascii="NewsGotT" w:hAnsi="NewsGotT"/>
                    <w:i w:val="0"/>
                    <w:color w:val="0000FF"/>
                    <w:sz w:val="20"/>
                    <w:u w:val="single"/>
                  </w:rPr>
                </w:rPrChange>
              </w:rPr>
              <w:t xml:space="preserve">Planos de los encofrados aprobados                                        </w:t>
            </w:r>
          </w:p>
        </w:tc>
        <w:tc>
          <w:tcPr>
            <w:tcW w:w="705" w:type="pct"/>
            <w:shd w:val="clear" w:color="auto" w:fill="auto"/>
            <w:tcPrChange w:id="5200" w:author="Javier Quintana Pérez" w:date="2022-05-11T15:59:00Z">
              <w:tcPr>
                <w:tcW w:w="738" w:type="pct"/>
                <w:shd w:val="clear" w:color="auto" w:fill="auto"/>
              </w:tcPr>
            </w:tcPrChange>
          </w:tcPr>
          <w:p w:rsidR="00EB394E" w:rsidRPr="00133828" w:rsidRDefault="00EB394E" w:rsidP="00EB394E">
            <w:pPr>
              <w:jc w:val="center"/>
              <w:rPr>
                <w:rFonts w:ascii="Source Sans Pro" w:hAnsi="Source Sans Pro"/>
                <w:sz w:val="21"/>
                <w:szCs w:val="21"/>
                <w:rPrChange w:id="5201" w:author="Javier Quintana Pérez" w:date="2022-12-01T17:15:00Z">
                  <w:rPr/>
                </w:rPrChange>
              </w:rPr>
            </w:pPr>
          </w:p>
        </w:tc>
        <w:tc>
          <w:tcPr>
            <w:tcW w:w="706" w:type="pct"/>
            <w:shd w:val="clear" w:color="auto" w:fill="auto"/>
            <w:tcPrChange w:id="5202" w:author="Javier Quintana Pérez" w:date="2022-05-11T15:59:00Z">
              <w:tcPr>
                <w:tcW w:w="673" w:type="pct"/>
                <w:shd w:val="clear" w:color="auto" w:fill="auto"/>
              </w:tcPr>
            </w:tcPrChange>
          </w:tcPr>
          <w:p w:rsidR="00EB394E" w:rsidRPr="00133828" w:rsidRDefault="00EB394E" w:rsidP="00EB394E">
            <w:pPr>
              <w:jc w:val="center"/>
              <w:rPr>
                <w:rFonts w:ascii="Source Sans Pro" w:hAnsi="Source Sans Pro"/>
                <w:sz w:val="21"/>
                <w:szCs w:val="21"/>
                <w:rPrChange w:id="5203" w:author="Javier Quintana Pérez" w:date="2022-12-01T17:15:00Z">
                  <w:rPr/>
                </w:rPrChange>
              </w:rPr>
            </w:pPr>
          </w:p>
        </w:tc>
      </w:tr>
      <w:tr w:rsidR="00EB394E" w:rsidRPr="00133828" w:rsidTr="00526014">
        <w:trPr>
          <w:jc w:val="center"/>
          <w:trPrChange w:id="5204" w:author="Javier Quintana Pérez" w:date="2022-05-11T15:59:00Z">
            <w:trPr>
              <w:jc w:val="center"/>
            </w:trPr>
          </w:trPrChange>
        </w:trPr>
        <w:tc>
          <w:tcPr>
            <w:tcW w:w="3589" w:type="pct"/>
            <w:shd w:val="clear" w:color="auto" w:fill="auto"/>
            <w:tcPrChange w:id="5205" w:author="Javier Quintana Pérez" w:date="2022-05-11T15:59:00Z">
              <w:tcPr>
                <w:tcW w:w="3589" w:type="pct"/>
                <w:shd w:val="clear" w:color="auto" w:fill="auto"/>
              </w:tcPr>
            </w:tcPrChange>
          </w:tcPr>
          <w:p w:rsidR="00EB394E" w:rsidRPr="00133828" w:rsidRDefault="00D919CB" w:rsidP="00EB394E">
            <w:pPr>
              <w:pStyle w:val="Textoindependiente"/>
              <w:numPr>
                <w:ilvl w:val="0"/>
                <w:numId w:val="9"/>
              </w:numPr>
              <w:tabs>
                <w:tab w:val="clear" w:pos="567"/>
              </w:tabs>
              <w:spacing w:line="240" w:lineRule="auto"/>
              <w:rPr>
                <w:rFonts w:ascii="Source Sans Pro" w:hAnsi="Source Sans Pro"/>
                <w:i w:val="0"/>
                <w:sz w:val="21"/>
                <w:szCs w:val="21"/>
                <w:rPrChange w:id="5206" w:author="Javier Quintana Pérez" w:date="2022-12-01T17:15:00Z">
                  <w:rPr>
                    <w:rFonts w:ascii="NewsGotT" w:hAnsi="NewsGotT"/>
                    <w:i w:val="0"/>
                    <w:sz w:val="20"/>
                  </w:rPr>
                </w:rPrChange>
              </w:rPr>
            </w:pPr>
            <w:r w:rsidRPr="00D919CB">
              <w:rPr>
                <w:rFonts w:ascii="Source Sans Pro" w:hAnsi="Source Sans Pro"/>
                <w:i w:val="0"/>
                <w:sz w:val="21"/>
                <w:szCs w:val="21"/>
                <w:rPrChange w:id="5207" w:author="Javier Quintana Pérez" w:date="2022-12-01T17:15:00Z">
                  <w:rPr>
                    <w:rFonts w:ascii="NewsGotT" w:hAnsi="NewsGotT"/>
                    <w:i w:val="0"/>
                    <w:color w:val="0000FF"/>
                    <w:sz w:val="20"/>
                    <w:u w:val="single"/>
                  </w:rPr>
                </w:rPrChange>
              </w:rPr>
              <w:t xml:space="preserve">Planos de armaduras aprobados                                               </w:t>
            </w:r>
          </w:p>
        </w:tc>
        <w:tc>
          <w:tcPr>
            <w:tcW w:w="705" w:type="pct"/>
            <w:shd w:val="clear" w:color="auto" w:fill="auto"/>
            <w:tcPrChange w:id="5208" w:author="Javier Quintana Pérez" w:date="2022-05-11T15:59:00Z">
              <w:tcPr>
                <w:tcW w:w="738" w:type="pct"/>
                <w:shd w:val="clear" w:color="auto" w:fill="auto"/>
              </w:tcPr>
            </w:tcPrChange>
          </w:tcPr>
          <w:p w:rsidR="00EB394E" w:rsidRPr="00133828" w:rsidRDefault="00EB394E" w:rsidP="00EB394E">
            <w:pPr>
              <w:jc w:val="center"/>
              <w:rPr>
                <w:rFonts w:ascii="Source Sans Pro" w:hAnsi="Source Sans Pro"/>
                <w:sz w:val="21"/>
                <w:szCs w:val="21"/>
                <w:rPrChange w:id="5209" w:author="Javier Quintana Pérez" w:date="2022-12-01T17:15:00Z">
                  <w:rPr/>
                </w:rPrChange>
              </w:rPr>
            </w:pPr>
          </w:p>
        </w:tc>
        <w:tc>
          <w:tcPr>
            <w:tcW w:w="706" w:type="pct"/>
            <w:shd w:val="clear" w:color="auto" w:fill="auto"/>
            <w:tcPrChange w:id="5210" w:author="Javier Quintana Pérez" w:date="2022-05-11T15:59:00Z">
              <w:tcPr>
                <w:tcW w:w="673" w:type="pct"/>
                <w:shd w:val="clear" w:color="auto" w:fill="auto"/>
              </w:tcPr>
            </w:tcPrChange>
          </w:tcPr>
          <w:p w:rsidR="00EB394E" w:rsidRPr="00133828" w:rsidRDefault="00EB394E" w:rsidP="00EB394E">
            <w:pPr>
              <w:jc w:val="center"/>
              <w:rPr>
                <w:rFonts w:ascii="Source Sans Pro" w:hAnsi="Source Sans Pro"/>
                <w:sz w:val="21"/>
                <w:szCs w:val="21"/>
                <w:rPrChange w:id="5211" w:author="Javier Quintana Pérez" w:date="2022-12-01T17:15:00Z">
                  <w:rPr/>
                </w:rPrChange>
              </w:rPr>
            </w:pPr>
          </w:p>
        </w:tc>
      </w:tr>
      <w:tr w:rsidR="00EB394E" w:rsidRPr="00133828" w:rsidTr="00526014">
        <w:trPr>
          <w:jc w:val="center"/>
          <w:trPrChange w:id="5212" w:author="Javier Quintana Pérez" w:date="2022-05-11T15:59:00Z">
            <w:trPr>
              <w:jc w:val="center"/>
            </w:trPr>
          </w:trPrChange>
        </w:trPr>
        <w:tc>
          <w:tcPr>
            <w:tcW w:w="3589" w:type="pct"/>
            <w:shd w:val="clear" w:color="auto" w:fill="auto"/>
            <w:tcPrChange w:id="5213" w:author="Javier Quintana Pérez" w:date="2022-05-11T15:59:00Z">
              <w:tcPr>
                <w:tcW w:w="3589" w:type="pct"/>
                <w:shd w:val="clear" w:color="auto" w:fill="auto"/>
              </w:tcPr>
            </w:tcPrChange>
          </w:tcPr>
          <w:p w:rsidR="00EB394E" w:rsidRPr="00133828" w:rsidRDefault="00D919CB" w:rsidP="00EB394E">
            <w:pPr>
              <w:pStyle w:val="Textoindependiente"/>
              <w:numPr>
                <w:ilvl w:val="0"/>
                <w:numId w:val="9"/>
              </w:numPr>
              <w:tabs>
                <w:tab w:val="clear" w:pos="567"/>
              </w:tabs>
              <w:spacing w:line="240" w:lineRule="auto"/>
              <w:rPr>
                <w:rFonts w:ascii="Source Sans Pro" w:hAnsi="Source Sans Pro"/>
                <w:i w:val="0"/>
                <w:sz w:val="21"/>
                <w:szCs w:val="21"/>
                <w:rPrChange w:id="5214" w:author="Javier Quintana Pérez" w:date="2022-12-01T17:15:00Z">
                  <w:rPr>
                    <w:rFonts w:ascii="NewsGotT" w:hAnsi="NewsGotT"/>
                    <w:i w:val="0"/>
                    <w:sz w:val="20"/>
                  </w:rPr>
                </w:rPrChange>
              </w:rPr>
            </w:pPr>
            <w:r w:rsidRPr="00D919CB">
              <w:rPr>
                <w:rFonts w:ascii="Source Sans Pro" w:hAnsi="Source Sans Pro"/>
                <w:i w:val="0"/>
                <w:sz w:val="21"/>
                <w:szCs w:val="21"/>
                <w:rPrChange w:id="5215" w:author="Javier Quintana Pérez" w:date="2022-12-01T17:15:00Z">
                  <w:rPr>
                    <w:rFonts w:ascii="NewsGotT" w:hAnsi="NewsGotT"/>
                    <w:i w:val="0"/>
                    <w:color w:val="0000FF"/>
                    <w:sz w:val="20"/>
                    <w:u w:val="single"/>
                  </w:rPr>
                </w:rPrChange>
              </w:rPr>
              <w:t xml:space="preserve">Despieces de armaduras aprobados                                          </w:t>
            </w:r>
          </w:p>
        </w:tc>
        <w:tc>
          <w:tcPr>
            <w:tcW w:w="705" w:type="pct"/>
            <w:shd w:val="clear" w:color="auto" w:fill="auto"/>
            <w:tcPrChange w:id="5216" w:author="Javier Quintana Pérez" w:date="2022-05-11T15:59:00Z">
              <w:tcPr>
                <w:tcW w:w="738" w:type="pct"/>
                <w:shd w:val="clear" w:color="auto" w:fill="auto"/>
              </w:tcPr>
            </w:tcPrChange>
          </w:tcPr>
          <w:p w:rsidR="00EB394E" w:rsidRPr="00133828" w:rsidRDefault="00EB394E" w:rsidP="00EB394E">
            <w:pPr>
              <w:jc w:val="center"/>
              <w:rPr>
                <w:rFonts w:ascii="Source Sans Pro" w:hAnsi="Source Sans Pro"/>
                <w:sz w:val="21"/>
                <w:szCs w:val="21"/>
                <w:rPrChange w:id="5217" w:author="Javier Quintana Pérez" w:date="2022-12-01T17:15:00Z">
                  <w:rPr/>
                </w:rPrChange>
              </w:rPr>
            </w:pPr>
          </w:p>
        </w:tc>
        <w:tc>
          <w:tcPr>
            <w:tcW w:w="706" w:type="pct"/>
            <w:shd w:val="clear" w:color="auto" w:fill="auto"/>
            <w:tcPrChange w:id="5218" w:author="Javier Quintana Pérez" w:date="2022-05-11T15:59:00Z">
              <w:tcPr>
                <w:tcW w:w="673" w:type="pct"/>
                <w:shd w:val="clear" w:color="auto" w:fill="auto"/>
              </w:tcPr>
            </w:tcPrChange>
          </w:tcPr>
          <w:p w:rsidR="00EB394E" w:rsidRPr="00133828" w:rsidRDefault="00EB394E" w:rsidP="00EB394E">
            <w:pPr>
              <w:jc w:val="center"/>
              <w:rPr>
                <w:rFonts w:ascii="Source Sans Pro" w:hAnsi="Source Sans Pro"/>
                <w:sz w:val="21"/>
                <w:szCs w:val="21"/>
                <w:rPrChange w:id="5219" w:author="Javier Quintana Pérez" w:date="2022-12-01T17:15:00Z">
                  <w:rPr/>
                </w:rPrChange>
              </w:rPr>
            </w:pPr>
          </w:p>
        </w:tc>
      </w:tr>
      <w:tr w:rsidR="00EB394E" w:rsidRPr="00133828" w:rsidTr="00526014">
        <w:trPr>
          <w:jc w:val="center"/>
          <w:trPrChange w:id="5220" w:author="Javier Quintana Pérez" w:date="2022-05-11T15:59:00Z">
            <w:trPr>
              <w:jc w:val="center"/>
            </w:trPr>
          </w:trPrChange>
        </w:trPr>
        <w:tc>
          <w:tcPr>
            <w:tcW w:w="3589" w:type="pct"/>
            <w:shd w:val="clear" w:color="auto" w:fill="auto"/>
            <w:tcPrChange w:id="5221" w:author="Javier Quintana Pérez" w:date="2022-05-11T15:59:00Z">
              <w:tcPr>
                <w:tcW w:w="3589" w:type="pct"/>
                <w:shd w:val="clear" w:color="auto" w:fill="auto"/>
              </w:tcPr>
            </w:tcPrChange>
          </w:tcPr>
          <w:p w:rsidR="00EB394E" w:rsidRPr="00133828" w:rsidRDefault="00D919CB" w:rsidP="00EB394E">
            <w:pPr>
              <w:pStyle w:val="Textoindependiente"/>
              <w:numPr>
                <w:ilvl w:val="0"/>
                <w:numId w:val="9"/>
              </w:numPr>
              <w:tabs>
                <w:tab w:val="clear" w:pos="567"/>
              </w:tabs>
              <w:spacing w:line="240" w:lineRule="auto"/>
              <w:rPr>
                <w:rFonts w:ascii="Source Sans Pro" w:hAnsi="Source Sans Pro"/>
                <w:i w:val="0"/>
                <w:sz w:val="21"/>
                <w:szCs w:val="21"/>
                <w:rPrChange w:id="5222" w:author="Javier Quintana Pérez" w:date="2022-12-01T17:15:00Z">
                  <w:rPr>
                    <w:rFonts w:ascii="NewsGotT" w:hAnsi="NewsGotT"/>
                    <w:i w:val="0"/>
                    <w:sz w:val="20"/>
                  </w:rPr>
                </w:rPrChange>
              </w:rPr>
            </w:pPr>
            <w:r w:rsidRPr="00D919CB">
              <w:rPr>
                <w:rFonts w:ascii="Source Sans Pro" w:hAnsi="Source Sans Pro"/>
                <w:i w:val="0"/>
                <w:sz w:val="21"/>
                <w:szCs w:val="21"/>
                <w:rPrChange w:id="5223" w:author="Javier Quintana Pérez" w:date="2022-12-01T17:15:00Z">
                  <w:rPr>
                    <w:rFonts w:ascii="NewsGotT" w:hAnsi="NewsGotT"/>
                    <w:i w:val="0"/>
                    <w:color w:val="0000FF"/>
                    <w:sz w:val="20"/>
                    <w:u w:val="single"/>
                  </w:rPr>
                </w:rPrChange>
              </w:rPr>
              <w:t xml:space="preserve">Dosificaciones de hormigones aprobadas                                </w:t>
            </w:r>
          </w:p>
        </w:tc>
        <w:tc>
          <w:tcPr>
            <w:tcW w:w="705" w:type="pct"/>
            <w:shd w:val="clear" w:color="auto" w:fill="auto"/>
            <w:tcPrChange w:id="5224" w:author="Javier Quintana Pérez" w:date="2022-05-11T15:59:00Z">
              <w:tcPr>
                <w:tcW w:w="738" w:type="pct"/>
                <w:shd w:val="clear" w:color="auto" w:fill="auto"/>
              </w:tcPr>
            </w:tcPrChange>
          </w:tcPr>
          <w:p w:rsidR="00EB394E" w:rsidRPr="00133828" w:rsidRDefault="00EB394E" w:rsidP="00EB394E">
            <w:pPr>
              <w:jc w:val="center"/>
              <w:rPr>
                <w:rFonts w:ascii="Source Sans Pro" w:hAnsi="Source Sans Pro"/>
                <w:sz w:val="21"/>
                <w:szCs w:val="21"/>
                <w:rPrChange w:id="5225" w:author="Javier Quintana Pérez" w:date="2022-12-01T17:15:00Z">
                  <w:rPr/>
                </w:rPrChange>
              </w:rPr>
            </w:pPr>
          </w:p>
        </w:tc>
        <w:tc>
          <w:tcPr>
            <w:tcW w:w="706" w:type="pct"/>
            <w:shd w:val="clear" w:color="auto" w:fill="auto"/>
            <w:tcPrChange w:id="5226" w:author="Javier Quintana Pérez" w:date="2022-05-11T15:59:00Z">
              <w:tcPr>
                <w:tcW w:w="673" w:type="pct"/>
                <w:shd w:val="clear" w:color="auto" w:fill="auto"/>
              </w:tcPr>
            </w:tcPrChange>
          </w:tcPr>
          <w:p w:rsidR="00EB394E" w:rsidRPr="00133828" w:rsidRDefault="00EB394E" w:rsidP="00EB394E">
            <w:pPr>
              <w:jc w:val="center"/>
              <w:rPr>
                <w:rFonts w:ascii="Source Sans Pro" w:hAnsi="Source Sans Pro"/>
                <w:sz w:val="21"/>
                <w:szCs w:val="21"/>
                <w:rPrChange w:id="5227" w:author="Javier Quintana Pérez" w:date="2022-12-01T17:15:00Z">
                  <w:rPr/>
                </w:rPrChange>
              </w:rPr>
            </w:pPr>
          </w:p>
        </w:tc>
      </w:tr>
      <w:tr w:rsidR="00EB394E" w:rsidRPr="00133828" w:rsidTr="00526014">
        <w:trPr>
          <w:jc w:val="center"/>
          <w:trPrChange w:id="5228" w:author="Javier Quintana Pérez" w:date="2022-05-11T15:59:00Z">
            <w:trPr>
              <w:jc w:val="center"/>
            </w:trPr>
          </w:trPrChange>
        </w:trPr>
        <w:tc>
          <w:tcPr>
            <w:tcW w:w="3589" w:type="pct"/>
            <w:shd w:val="clear" w:color="auto" w:fill="auto"/>
            <w:tcPrChange w:id="5229" w:author="Javier Quintana Pérez" w:date="2022-05-11T15:59:00Z">
              <w:tcPr>
                <w:tcW w:w="3589" w:type="pct"/>
                <w:shd w:val="clear" w:color="auto" w:fill="auto"/>
              </w:tcPr>
            </w:tcPrChange>
          </w:tcPr>
          <w:p w:rsidR="00EB394E" w:rsidRPr="00133828" w:rsidRDefault="00D919CB" w:rsidP="00EB394E">
            <w:pPr>
              <w:pStyle w:val="Textoindependiente"/>
              <w:numPr>
                <w:ilvl w:val="0"/>
                <w:numId w:val="9"/>
              </w:numPr>
              <w:tabs>
                <w:tab w:val="clear" w:pos="567"/>
              </w:tabs>
              <w:spacing w:line="240" w:lineRule="auto"/>
              <w:rPr>
                <w:rFonts w:ascii="Source Sans Pro" w:hAnsi="Source Sans Pro"/>
                <w:i w:val="0"/>
                <w:sz w:val="21"/>
                <w:szCs w:val="21"/>
                <w:rPrChange w:id="5230" w:author="Javier Quintana Pérez" w:date="2022-12-01T17:15:00Z">
                  <w:rPr>
                    <w:rFonts w:ascii="NewsGotT" w:hAnsi="NewsGotT"/>
                    <w:i w:val="0"/>
                    <w:sz w:val="20"/>
                  </w:rPr>
                </w:rPrChange>
              </w:rPr>
            </w:pPr>
            <w:r w:rsidRPr="00D919CB">
              <w:rPr>
                <w:rFonts w:ascii="Source Sans Pro" w:hAnsi="Source Sans Pro"/>
                <w:i w:val="0"/>
                <w:sz w:val="21"/>
                <w:szCs w:val="21"/>
                <w:rPrChange w:id="5231" w:author="Javier Quintana Pérez" w:date="2022-12-01T17:15:00Z">
                  <w:rPr>
                    <w:rFonts w:ascii="NewsGotT" w:hAnsi="NewsGotT"/>
                    <w:i w:val="0"/>
                    <w:color w:val="0000FF"/>
                    <w:sz w:val="20"/>
                    <w:u w:val="single"/>
                  </w:rPr>
                </w:rPrChange>
              </w:rPr>
              <w:t xml:space="preserve">Definición de los procesos de hormigonado y curado              </w:t>
            </w:r>
          </w:p>
        </w:tc>
        <w:tc>
          <w:tcPr>
            <w:tcW w:w="705" w:type="pct"/>
            <w:shd w:val="clear" w:color="auto" w:fill="auto"/>
            <w:tcPrChange w:id="5232" w:author="Javier Quintana Pérez" w:date="2022-05-11T15:59:00Z">
              <w:tcPr>
                <w:tcW w:w="738" w:type="pct"/>
                <w:shd w:val="clear" w:color="auto" w:fill="auto"/>
              </w:tcPr>
            </w:tcPrChange>
          </w:tcPr>
          <w:p w:rsidR="00EB394E" w:rsidRPr="00133828" w:rsidRDefault="00EB394E" w:rsidP="00EB394E">
            <w:pPr>
              <w:jc w:val="center"/>
              <w:rPr>
                <w:rFonts w:ascii="Source Sans Pro" w:hAnsi="Source Sans Pro"/>
                <w:sz w:val="21"/>
                <w:szCs w:val="21"/>
                <w:rPrChange w:id="5233" w:author="Javier Quintana Pérez" w:date="2022-12-01T17:15:00Z">
                  <w:rPr/>
                </w:rPrChange>
              </w:rPr>
            </w:pPr>
          </w:p>
        </w:tc>
        <w:tc>
          <w:tcPr>
            <w:tcW w:w="706" w:type="pct"/>
            <w:shd w:val="clear" w:color="auto" w:fill="auto"/>
            <w:tcPrChange w:id="5234" w:author="Javier Quintana Pérez" w:date="2022-05-11T15:59:00Z">
              <w:tcPr>
                <w:tcW w:w="673" w:type="pct"/>
                <w:shd w:val="clear" w:color="auto" w:fill="auto"/>
              </w:tcPr>
            </w:tcPrChange>
          </w:tcPr>
          <w:p w:rsidR="00EB394E" w:rsidRPr="00133828" w:rsidRDefault="00EB394E" w:rsidP="00EB394E">
            <w:pPr>
              <w:jc w:val="center"/>
              <w:rPr>
                <w:rFonts w:ascii="Source Sans Pro" w:hAnsi="Source Sans Pro"/>
                <w:sz w:val="21"/>
                <w:szCs w:val="21"/>
                <w:rPrChange w:id="5235" w:author="Javier Quintana Pérez" w:date="2022-12-01T17:15:00Z">
                  <w:rPr/>
                </w:rPrChange>
              </w:rPr>
            </w:pPr>
          </w:p>
        </w:tc>
      </w:tr>
      <w:tr w:rsidR="00EB394E" w:rsidRPr="00133828" w:rsidTr="00526014">
        <w:trPr>
          <w:jc w:val="center"/>
          <w:trPrChange w:id="5236" w:author="Javier Quintana Pérez" w:date="2022-05-11T15:59:00Z">
            <w:trPr>
              <w:jc w:val="center"/>
            </w:trPr>
          </w:trPrChange>
        </w:trPr>
        <w:tc>
          <w:tcPr>
            <w:tcW w:w="3589" w:type="pct"/>
            <w:shd w:val="clear" w:color="auto" w:fill="auto"/>
            <w:tcPrChange w:id="5237" w:author="Javier Quintana Pérez" w:date="2022-05-11T15:59:00Z">
              <w:tcPr>
                <w:tcW w:w="3589" w:type="pct"/>
                <w:shd w:val="clear" w:color="auto" w:fill="auto"/>
              </w:tcPr>
            </w:tcPrChange>
          </w:tcPr>
          <w:p w:rsidR="00EB394E" w:rsidRPr="00133828" w:rsidRDefault="00D919CB" w:rsidP="00EB394E">
            <w:pPr>
              <w:pStyle w:val="Textoindependiente"/>
              <w:numPr>
                <w:ilvl w:val="0"/>
                <w:numId w:val="9"/>
              </w:numPr>
              <w:tabs>
                <w:tab w:val="clear" w:pos="567"/>
              </w:tabs>
              <w:spacing w:line="240" w:lineRule="auto"/>
              <w:rPr>
                <w:rFonts w:ascii="Source Sans Pro" w:hAnsi="Source Sans Pro"/>
                <w:i w:val="0"/>
                <w:sz w:val="21"/>
                <w:szCs w:val="21"/>
                <w:rPrChange w:id="5238" w:author="Javier Quintana Pérez" w:date="2022-12-01T17:15:00Z">
                  <w:rPr>
                    <w:rFonts w:ascii="NewsGotT" w:hAnsi="NewsGotT"/>
                    <w:i w:val="0"/>
                    <w:sz w:val="20"/>
                  </w:rPr>
                </w:rPrChange>
              </w:rPr>
            </w:pPr>
            <w:r w:rsidRPr="00D919CB">
              <w:rPr>
                <w:rFonts w:ascii="Source Sans Pro" w:hAnsi="Source Sans Pro"/>
                <w:i w:val="0"/>
                <w:sz w:val="21"/>
                <w:szCs w:val="21"/>
                <w:rPrChange w:id="5239" w:author="Javier Quintana Pérez" w:date="2022-12-01T17:15:00Z">
                  <w:rPr>
                    <w:rFonts w:ascii="NewsGotT" w:hAnsi="NewsGotT"/>
                    <w:i w:val="0"/>
                    <w:color w:val="0000FF"/>
                    <w:sz w:val="20"/>
                    <w:u w:val="single"/>
                  </w:rPr>
                </w:rPrChange>
              </w:rPr>
              <w:t xml:space="preserve">Definición del grado de acabado                                              </w:t>
            </w:r>
          </w:p>
        </w:tc>
        <w:tc>
          <w:tcPr>
            <w:tcW w:w="705" w:type="pct"/>
            <w:shd w:val="clear" w:color="auto" w:fill="auto"/>
            <w:tcPrChange w:id="5240" w:author="Javier Quintana Pérez" w:date="2022-05-11T15:59:00Z">
              <w:tcPr>
                <w:tcW w:w="738" w:type="pct"/>
                <w:shd w:val="clear" w:color="auto" w:fill="auto"/>
              </w:tcPr>
            </w:tcPrChange>
          </w:tcPr>
          <w:p w:rsidR="00EB394E" w:rsidRPr="00133828" w:rsidRDefault="00EB394E" w:rsidP="00EB394E">
            <w:pPr>
              <w:jc w:val="center"/>
              <w:rPr>
                <w:rFonts w:ascii="Source Sans Pro" w:hAnsi="Source Sans Pro"/>
                <w:sz w:val="21"/>
                <w:szCs w:val="21"/>
                <w:rPrChange w:id="5241" w:author="Javier Quintana Pérez" w:date="2022-12-01T17:15:00Z">
                  <w:rPr/>
                </w:rPrChange>
              </w:rPr>
            </w:pPr>
          </w:p>
        </w:tc>
        <w:tc>
          <w:tcPr>
            <w:tcW w:w="706" w:type="pct"/>
            <w:shd w:val="clear" w:color="auto" w:fill="auto"/>
            <w:tcPrChange w:id="5242" w:author="Javier Quintana Pérez" w:date="2022-05-11T15:59:00Z">
              <w:tcPr>
                <w:tcW w:w="673" w:type="pct"/>
                <w:shd w:val="clear" w:color="auto" w:fill="auto"/>
              </w:tcPr>
            </w:tcPrChange>
          </w:tcPr>
          <w:p w:rsidR="00EB394E" w:rsidRPr="00133828" w:rsidRDefault="00EB394E" w:rsidP="00EB394E">
            <w:pPr>
              <w:jc w:val="center"/>
              <w:rPr>
                <w:rFonts w:ascii="Source Sans Pro" w:hAnsi="Source Sans Pro"/>
                <w:sz w:val="21"/>
                <w:szCs w:val="21"/>
                <w:rPrChange w:id="5243" w:author="Javier Quintana Pérez" w:date="2022-12-01T17:15:00Z">
                  <w:rPr/>
                </w:rPrChange>
              </w:rPr>
            </w:pPr>
          </w:p>
        </w:tc>
      </w:tr>
    </w:tbl>
    <w:p w:rsidR="00EB394E" w:rsidRPr="00D41C9D" w:rsidRDefault="00EB394E" w:rsidP="00EB394E">
      <w:pPr>
        <w:pStyle w:val="Textoindependiente"/>
        <w:rPr>
          <w:rFonts w:ascii="Source Sans Pro" w:hAnsi="Source Sans Pro"/>
          <w:i w:val="0"/>
          <w:color w:val="000000"/>
          <w:sz w:val="20"/>
          <w:rPrChange w:id="5244" w:author="Javier Quintana Pérez" w:date="2022-05-09T17:39:00Z">
            <w:rPr>
              <w:rFonts w:ascii="NewsGotT" w:hAnsi="NewsGotT"/>
              <w:i w:val="0"/>
              <w:color w:val="000000"/>
              <w:sz w:val="20"/>
            </w:rPr>
          </w:rPrChange>
        </w:rPr>
      </w:pPr>
    </w:p>
    <w:tbl>
      <w:tblPr>
        <w:tblStyle w:val="Tablaconcuadrcula"/>
        <w:tblW w:w="0" w:type="auto"/>
        <w:tblLook w:val="04A0"/>
      </w:tblPr>
      <w:tblGrid>
        <w:gridCol w:w="9210"/>
      </w:tblGrid>
      <w:tr w:rsidR="00841B5A" w:rsidRPr="00D41C9D" w:rsidTr="00841B5A">
        <w:tc>
          <w:tcPr>
            <w:tcW w:w="9210" w:type="dxa"/>
          </w:tcPr>
          <w:p w:rsidR="00841B5A" w:rsidRPr="00D41C9D" w:rsidRDefault="00D919CB" w:rsidP="00841B5A">
            <w:pPr>
              <w:rPr>
                <w:rFonts w:ascii="Source Sans Pro" w:hAnsi="Source Sans Pro"/>
                <w:b/>
                <w:i/>
                <w:rPrChange w:id="5245" w:author="Javier Quintana Pérez" w:date="2022-05-09T17:39:00Z">
                  <w:rPr>
                    <w:b/>
                    <w:i/>
                  </w:rPr>
                </w:rPrChange>
              </w:rPr>
            </w:pPr>
            <w:r w:rsidRPr="00D919CB">
              <w:rPr>
                <w:rFonts w:ascii="Source Sans Pro" w:hAnsi="Source Sans Pro"/>
                <w:b/>
                <w:sz w:val="16"/>
                <w:rPrChange w:id="5246" w:author="Javier Quintana Pérez" w:date="2022-05-09T17:39:00Z">
                  <w:rPr>
                    <w:b/>
                    <w:color w:val="0000FF"/>
                    <w:sz w:val="16"/>
                    <w:u w:val="single"/>
                  </w:rPr>
                </w:rPrChange>
              </w:rPr>
              <w:t>Adjuntar en el Anejo 5 las instrucciones técnicas de fabricación de los elementos prefabricados que se suministrarán a la obra</w:t>
            </w:r>
            <w:ins w:id="5247" w:author="Javier Quintana Pérez" w:date="2022-09-30T10:22:00Z">
              <w:r w:rsidR="00B73657">
                <w:rPr>
                  <w:rFonts w:ascii="Source Sans Pro" w:hAnsi="Source Sans Pro"/>
                  <w:b/>
                  <w:sz w:val="16"/>
                </w:rPr>
                <w:t>.</w:t>
              </w:r>
            </w:ins>
          </w:p>
        </w:tc>
      </w:tr>
    </w:tbl>
    <w:p w:rsidR="00841B5A" w:rsidRDefault="00841B5A" w:rsidP="00EB394E">
      <w:pPr>
        <w:pStyle w:val="Textoindependiente"/>
        <w:rPr>
          <w:ins w:id="5248" w:author="Javier Quintana Pérez" w:date="2022-05-09T17:39:00Z"/>
          <w:rFonts w:ascii="NewsGotT" w:hAnsi="NewsGotT"/>
          <w:i w:val="0"/>
          <w:color w:val="000000"/>
          <w:sz w:val="20"/>
        </w:rPr>
      </w:pPr>
    </w:p>
    <w:p w:rsidR="00D41C9D" w:rsidRPr="00133828" w:rsidDel="009F0C08" w:rsidRDefault="00D41C9D" w:rsidP="00EB394E">
      <w:pPr>
        <w:pStyle w:val="Textoindependiente"/>
        <w:rPr>
          <w:del w:id="5249" w:author="Javier Quintana Pérez" w:date="2022-10-18T16:49:00Z"/>
          <w:rFonts w:ascii="Source Sans Pro" w:hAnsi="Source Sans Pro"/>
          <w:i w:val="0"/>
          <w:sz w:val="22"/>
          <w:szCs w:val="22"/>
          <w:rPrChange w:id="5250" w:author="Javier Quintana Pérez" w:date="2022-12-01T17:14:00Z">
            <w:rPr>
              <w:del w:id="5251" w:author="Javier Quintana Pérez" w:date="2022-10-18T16:49:00Z"/>
              <w:rFonts w:ascii="NewsGotT" w:hAnsi="NewsGotT"/>
              <w:i w:val="0"/>
              <w:color w:val="000000"/>
              <w:sz w:val="20"/>
            </w:rPr>
          </w:rPrChange>
        </w:rPr>
      </w:pPr>
    </w:p>
    <w:p w:rsidR="00000000" w:rsidRDefault="00C3369D">
      <w:pPr>
        <w:pStyle w:val="Textoindependiente"/>
        <w:tabs>
          <w:tab w:val="left" w:pos="426"/>
        </w:tabs>
        <w:ind w:left="-142" w:firstLine="568"/>
        <w:rPr>
          <w:del w:id="5252" w:author="Javier Quintana Pérez" w:date="2022-05-11T16:59:00Z"/>
          <w:rFonts w:ascii="Source Sans Pro" w:hAnsi="Source Sans Pro"/>
          <w:i w:val="0"/>
          <w:sz w:val="22"/>
          <w:szCs w:val="22"/>
          <w:rPrChange w:id="5253" w:author="Javier Quintana Pérez" w:date="2022-12-01T17:14:00Z">
            <w:rPr>
              <w:del w:id="5254" w:author="Javier Quintana Pérez" w:date="2022-05-11T16:59:00Z"/>
              <w:rFonts w:ascii="NewsGotT" w:hAnsi="NewsGotT"/>
              <w:i w:val="0"/>
              <w:color w:val="000000"/>
              <w:sz w:val="20"/>
            </w:rPr>
          </w:rPrChange>
        </w:rPr>
        <w:pPrChange w:id="5255" w:author="Javier Quintana Pérez" w:date="2022-10-18T16:49:00Z">
          <w:pPr>
            <w:pStyle w:val="Textoindependiente"/>
          </w:pPr>
        </w:pPrChange>
      </w:pPr>
    </w:p>
    <w:p w:rsidR="00000000" w:rsidRDefault="00D919CB">
      <w:pPr>
        <w:pStyle w:val="Nivel3"/>
        <w:tabs>
          <w:tab w:val="clear" w:pos="851"/>
          <w:tab w:val="left" w:pos="426"/>
        </w:tabs>
        <w:ind w:left="-142" w:firstLine="568"/>
        <w:rPr>
          <w:rFonts w:ascii="Source Sans Pro" w:hAnsi="Source Sans Pro"/>
          <w:sz w:val="22"/>
          <w:szCs w:val="22"/>
          <w:rPrChange w:id="5256" w:author="Javier Quintana Pérez" w:date="2022-12-01T17:14:00Z">
            <w:rPr/>
          </w:rPrChange>
        </w:rPr>
        <w:pPrChange w:id="5257" w:author="Javier Quintana Pérez" w:date="2022-10-18T16:49:00Z">
          <w:pPr>
            <w:pStyle w:val="Nivel3"/>
          </w:pPr>
        </w:pPrChange>
      </w:pPr>
      <w:r w:rsidRPr="00D919CB">
        <w:rPr>
          <w:rFonts w:ascii="Source Sans Pro" w:hAnsi="Source Sans Pro"/>
          <w:sz w:val="22"/>
          <w:szCs w:val="22"/>
          <w:rPrChange w:id="5258" w:author="Javier Quintana Pérez" w:date="2022-12-01T17:14:00Z">
            <w:rPr>
              <w:color w:val="0000FF"/>
              <w:u w:val="single"/>
            </w:rPr>
          </w:rPrChange>
        </w:rPr>
        <w:t xml:space="preserve"> </w:t>
      </w:r>
      <w:bookmarkStart w:id="5259" w:name="_Toc519771907"/>
      <w:bookmarkStart w:id="5260" w:name="_Toc520122136"/>
      <w:bookmarkStart w:id="5261" w:name="_Toc520134281"/>
      <w:bookmarkStart w:id="5262" w:name="_Toc520134598"/>
      <w:bookmarkStart w:id="5263" w:name="_Toc520135876"/>
      <w:bookmarkStart w:id="5264" w:name="_Toc520136298"/>
      <w:bookmarkStart w:id="5265" w:name="_Toc529041552"/>
      <w:bookmarkStart w:id="5266" w:name="_Toc529270470"/>
      <w:bookmarkStart w:id="5267" w:name="_Toc532372540"/>
      <w:bookmarkStart w:id="5268" w:name="_Toc532373498"/>
      <w:bookmarkStart w:id="5269" w:name="_Toc532374004"/>
      <w:bookmarkStart w:id="5270" w:name="_Toc122537349"/>
      <w:ins w:id="5271" w:author="Javier Quintana Pérez" w:date="2022-05-11T16:27:00Z">
        <w:r w:rsidRPr="00D919CB">
          <w:rPr>
            <w:rFonts w:ascii="Source Sans Pro" w:hAnsi="Source Sans Pro"/>
            <w:sz w:val="22"/>
            <w:szCs w:val="22"/>
            <w:rPrChange w:id="5272" w:author="Javier Quintana Pérez" w:date="2022-12-01T17:14:00Z">
              <w:rPr>
                <w:rFonts w:ascii="Source Sans Pro" w:hAnsi="Source Sans Pro"/>
                <w:color w:val="0000FF"/>
                <w:u w:val="single"/>
              </w:rPr>
            </w:rPrChange>
          </w:rPr>
          <w:t>7.</w:t>
        </w:r>
      </w:ins>
      <w:ins w:id="5273" w:author="Javier Quintana Pérez" w:date="2022-12-21T15:49:00Z">
        <w:r w:rsidR="006E2707">
          <w:rPr>
            <w:rFonts w:ascii="Source Sans Pro" w:hAnsi="Source Sans Pro"/>
            <w:sz w:val="22"/>
            <w:szCs w:val="22"/>
          </w:rPr>
          <w:t>2</w:t>
        </w:r>
      </w:ins>
      <w:ins w:id="5274" w:author="Javier Quintana Pérez" w:date="2022-05-11T16:27:00Z">
        <w:r w:rsidRPr="00D919CB">
          <w:rPr>
            <w:rFonts w:ascii="Source Sans Pro" w:hAnsi="Source Sans Pro"/>
            <w:sz w:val="22"/>
            <w:szCs w:val="22"/>
            <w:rPrChange w:id="5275" w:author="Javier Quintana Pérez" w:date="2022-12-01T17:14:00Z">
              <w:rPr>
                <w:rFonts w:ascii="Source Sans Pro" w:hAnsi="Source Sans Pro"/>
                <w:color w:val="0000FF"/>
                <w:u w:val="single"/>
              </w:rPr>
            </w:rPrChange>
          </w:rPr>
          <w:t>.2</w:t>
        </w:r>
      </w:ins>
      <w:ins w:id="5276" w:author="Javier Quintana Pérez" w:date="2022-10-18T16:49:00Z">
        <w:r w:rsidRPr="00D919CB">
          <w:rPr>
            <w:rFonts w:ascii="Source Sans Pro" w:hAnsi="Source Sans Pro"/>
            <w:sz w:val="22"/>
            <w:szCs w:val="22"/>
            <w:rPrChange w:id="5277" w:author="Javier Quintana Pérez" w:date="2022-12-01T17:14:00Z">
              <w:rPr>
                <w:rFonts w:ascii="Source Sans Pro" w:hAnsi="Source Sans Pro"/>
                <w:color w:val="0000FF"/>
                <w:u w:val="single"/>
              </w:rPr>
            </w:rPrChange>
          </w:rPr>
          <w:tab/>
        </w:r>
      </w:ins>
      <w:r w:rsidRPr="00D919CB">
        <w:rPr>
          <w:rFonts w:ascii="Source Sans Pro" w:hAnsi="Source Sans Pro"/>
          <w:sz w:val="22"/>
          <w:szCs w:val="22"/>
          <w:rPrChange w:id="5278" w:author="Javier Quintana Pérez" w:date="2022-12-01T17:14:00Z">
            <w:rPr>
              <w:color w:val="0000FF"/>
              <w:u w:val="single"/>
            </w:rPr>
          </w:rPrChange>
        </w:rPr>
        <w:t>Colocación de armaduras pasivas</w:t>
      </w:r>
      <w:bookmarkEnd w:id="5259"/>
      <w:bookmarkEnd w:id="5260"/>
      <w:bookmarkEnd w:id="5261"/>
      <w:bookmarkEnd w:id="5262"/>
      <w:bookmarkEnd w:id="5263"/>
      <w:bookmarkEnd w:id="5264"/>
      <w:bookmarkEnd w:id="5265"/>
      <w:bookmarkEnd w:id="5266"/>
      <w:bookmarkEnd w:id="5267"/>
      <w:bookmarkEnd w:id="5268"/>
      <w:bookmarkEnd w:id="5269"/>
      <w:bookmarkEnd w:id="5270"/>
    </w:p>
    <w:p w:rsidR="00EB394E" w:rsidRPr="00D41C9D" w:rsidRDefault="00EB394E" w:rsidP="00EB394E">
      <w:pPr>
        <w:rPr>
          <w:rFonts w:ascii="Source Sans Pro" w:hAnsi="Source Sans Pro"/>
          <w:rPrChange w:id="5279" w:author="Javier Quintana Pérez" w:date="2022-05-09T17:39: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pStyle w:val="Textoindependiente"/>
              <w:spacing w:line="240" w:lineRule="auto"/>
              <w:rPr>
                <w:ins w:id="5280" w:author="Javier Quintana Pérez" w:date="2022-01-24T13:11:00Z"/>
                <w:del w:id="5281" w:author="mjsierra" w:date="2022-07-29T10:26:00Z"/>
                <w:rFonts w:ascii="Source Sans Pro" w:hAnsi="Source Sans Pro"/>
                <w:strike/>
                <w:u w:val="single"/>
                <w:rPrChange w:id="5282" w:author="Javier Quintana Pérez" w:date="2022-05-09T17:39:00Z">
                  <w:rPr>
                    <w:ins w:id="5283" w:author="Javier Quintana Pérez" w:date="2022-01-24T13:11:00Z"/>
                    <w:del w:id="5284" w:author="mjsierra" w:date="2022-07-29T10:26:00Z"/>
                    <w:rFonts w:ascii="NewsGotT" w:hAnsi="NewsGotT"/>
                    <w:u w:val="single"/>
                  </w:rPr>
                </w:rPrChange>
              </w:rPr>
              <w:pPrChange w:id="5285" w:author="Javier Quintana Pérez" w:date="2022-05-11T16:59:00Z">
                <w:pPr>
                  <w:pStyle w:val="Textoindependiente"/>
                </w:pPr>
              </w:pPrChange>
            </w:pPr>
            <w:del w:id="5286" w:author="mjsierra" w:date="2022-07-29T10:26:00Z">
              <w:r w:rsidRPr="00D919CB">
                <w:rPr>
                  <w:rFonts w:ascii="Source Sans Pro" w:hAnsi="Source Sans Pro"/>
                  <w:strike/>
                  <w:u w:val="single"/>
                  <w:rPrChange w:id="5287" w:author="Javier Quintana Pérez" w:date="2022-05-09T17:39:00Z">
                    <w:rPr>
                      <w:color w:val="0000FF"/>
                      <w:u w:val="single"/>
                    </w:rPr>
                  </w:rPrChange>
                </w:rPr>
                <w:delText>EHE-08 Art. 69 Procesos de elaboración, armado y montaje de las armaduras pasivas</w:delText>
              </w:r>
            </w:del>
          </w:p>
          <w:p w:rsidR="00000000" w:rsidRDefault="00D919CB">
            <w:pPr>
              <w:pStyle w:val="Textoindependiente"/>
              <w:spacing w:line="240" w:lineRule="auto"/>
              <w:rPr>
                <w:ins w:id="5288" w:author="Javier Quintana Pérez" w:date="2022-01-24T13:33:00Z"/>
                <w:rFonts w:ascii="Source Sans Pro" w:hAnsi="Source Sans Pro"/>
                <w:b/>
                <w:bCs/>
                <w:u w:val="single"/>
                <w:rPrChange w:id="5289" w:author="Javier Quintana Pérez" w:date="2022-05-09T17:39:00Z">
                  <w:rPr>
                    <w:ins w:id="5290" w:author="Javier Quintana Pérez" w:date="2022-01-24T13:33:00Z"/>
                    <w:rFonts w:ascii="NewsGotT" w:hAnsi="NewsGotT"/>
                    <w:u w:val="single"/>
                  </w:rPr>
                </w:rPrChange>
              </w:rPr>
              <w:pPrChange w:id="5291" w:author="Javier Quintana Pérez" w:date="2022-05-11T16:59:00Z">
                <w:pPr>
                  <w:pStyle w:val="Textoindependiente"/>
                </w:pPr>
              </w:pPrChange>
            </w:pPr>
            <w:ins w:id="5292" w:author="Javier Quintana Pérez" w:date="2022-01-24T13:33:00Z">
              <w:r w:rsidRPr="00D919CB">
                <w:rPr>
                  <w:rFonts w:ascii="Source Sans Pro" w:hAnsi="Source Sans Pro"/>
                  <w:b/>
                  <w:bCs/>
                  <w:u w:val="single"/>
                  <w:rPrChange w:id="5293" w:author="Javier Quintana Pérez" w:date="2022-05-09T17:39:00Z">
                    <w:rPr>
                      <w:rFonts w:ascii="NewsGotT" w:hAnsi="NewsGotT"/>
                      <w:color w:val="0000FF"/>
                      <w:u w:val="single"/>
                    </w:rPr>
                  </w:rPrChange>
                </w:rPr>
                <w:t>CodE art</w:t>
              </w:r>
            </w:ins>
            <w:ins w:id="5294" w:author="Javier Quintana Pérez" w:date="2022-01-24T13:34:00Z">
              <w:r w:rsidRPr="00D919CB">
                <w:rPr>
                  <w:rFonts w:ascii="Source Sans Pro" w:hAnsi="Source Sans Pro"/>
                  <w:b/>
                  <w:bCs/>
                  <w:u w:val="single"/>
                  <w:rPrChange w:id="5295" w:author="Javier Quintana Pérez" w:date="2022-05-09T17:39:00Z">
                    <w:rPr>
                      <w:rFonts w:ascii="NewsGotT" w:hAnsi="NewsGotT"/>
                      <w:color w:val="0000FF"/>
                      <w:u w:val="single"/>
                    </w:rPr>
                  </w:rPrChange>
                </w:rPr>
                <w:t>ículo</w:t>
              </w:r>
            </w:ins>
            <w:ins w:id="5296" w:author="Javier Quintana Pérez" w:date="2022-01-24T13:33:00Z">
              <w:r w:rsidRPr="00D919CB">
                <w:rPr>
                  <w:rFonts w:ascii="Source Sans Pro" w:hAnsi="Source Sans Pro"/>
                  <w:b/>
                  <w:bCs/>
                  <w:u w:val="single"/>
                  <w:rPrChange w:id="5297" w:author="Javier Quintana Pérez" w:date="2022-05-09T17:39:00Z">
                    <w:rPr>
                      <w:rFonts w:ascii="NewsGotT" w:hAnsi="NewsGotT"/>
                      <w:color w:val="0000FF"/>
                      <w:u w:val="single"/>
                    </w:rPr>
                  </w:rPrChange>
                </w:rPr>
                <w:t xml:space="preserve"> </w:t>
              </w:r>
            </w:ins>
            <w:ins w:id="5298" w:author="Javier Quintana Pérez" w:date="2022-01-24T13:34:00Z">
              <w:r w:rsidRPr="00D919CB">
                <w:rPr>
                  <w:rFonts w:ascii="Source Sans Pro" w:hAnsi="Source Sans Pro"/>
                  <w:b/>
                  <w:bCs/>
                  <w:u w:val="single"/>
                  <w:rPrChange w:id="5299" w:author="Javier Quintana Pérez" w:date="2022-05-09T17:39:00Z">
                    <w:rPr>
                      <w:rFonts w:ascii="NewsGotT" w:hAnsi="NewsGotT"/>
                      <w:color w:val="0000FF"/>
                      <w:u w:val="single"/>
                    </w:rPr>
                  </w:rPrChange>
                </w:rPr>
                <w:t>49</w:t>
              </w:r>
            </w:ins>
            <w:ins w:id="5300" w:author="Javier Quintana Pérez" w:date="2022-01-24T13:33:00Z">
              <w:r w:rsidRPr="00D919CB">
                <w:rPr>
                  <w:rFonts w:ascii="Source Sans Pro" w:hAnsi="Source Sans Pro"/>
                  <w:b/>
                  <w:bCs/>
                  <w:u w:val="single"/>
                  <w:rPrChange w:id="5301" w:author="Javier Quintana Pérez" w:date="2022-05-09T17:39:00Z">
                    <w:rPr>
                      <w:rFonts w:ascii="NewsGotT" w:hAnsi="NewsGotT"/>
                      <w:color w:val="0000FF"/>
                      <w:u w:val="single"/>
                    </w:rPr>
                  </w:rPrChange>
                </w:rPr>
                <w:t xml:space="preserve"> Procesos de elaboración, armado y montaje de las armaduras pasivas</w:t>
              </w:r>
            </w:ins>
          </w:p>
          <w:p w:rsidR="00000000" w:rsidRDefault="00C3369D">
            <w:pPr>
              <w:pStyle w:val="Textoindependiente"/>
              <w:spacing w:line="240" w:lineRule="auto"/>
              <w:rPr>
                <w:del w:id="5302" w:author="Javier Quintana Pérez" w:date="2022-01-24T13:36:00Z"/>
                <w:rFonts w:ascii="Source Sans Pro" w:hAnsi="Source Sans Pro"/>
                <w:strike/>
                <w:u w:val="single"/>
                <w:rPrChange w:id="5303" w:author="Javier Quintana Pérez" w:date="2022-05-09T17:39:00Z">
                  <w:rPr>
                    <w:del w:id="5304" w:author="Javier Quintana Pérez" w:date="2022-01-24T13:36:00Z"/>
                    <w:rFonts w:ascii="NewsGotT" w:hAnsi="NewsGotT"/>
                    <w:u w:val="single"/>
                  </w:rPr>
                </w:rPrChange>
              </w:rPr>
              <w:pPrChange w:id="5305" w:author="Javier Quintana Pérez" w:date="2022-05-11T16:59:00Z">
                <w:pPr>
                  <w:pStyle w:val="Textoindependiente"/>
                </w:pPr>
              </w:pPrChange>
            </w:pPr>
          </w:p>
          <w:p w:rsidR="00000000" w:rsidRDefault="00D919CB">
            <w:pPr>
              <w:pStyle w:val="Textoindependiente"/>
              <w:spacing w:line="240" w:lineRule="auto"/>
              <w:rPr>
                <w:ins w:id="5306" w:author="Javier Quintana Pérez" w:date="2022-01-24T13:36:00Z"/>
                <w:del w:id="5307" w:author="mjsierra" w:date="2022-07-29T10:26:00Z"/>
                <w:rFonts w:ascii="Source Sans Pro" w:hAnsi="Source Sans Pro"/>
                <w:strike/>
                <w:u w:val="single"/>
                <w:rPrChange w:id="5308" w:author="Javier Quintana Pérez" w:date="2022-05-09T17:39:00Z">
                  <w:rPr>
                    <w:ins w:id="5309" w:author="Javier Quintana Pérez" w:date="2022-01-24T13:36:00Z"/>
                    <w:del w:id="5310" w:author="mjsierra" w:date="2022-07-29T10:26:00Z"/>
                    <w:rFonts w:ascii="NewsGotT" w:hAnsi="NewsGotT"/>
                    <w:u w:val="single"/>
                  </w:rPr>
                </w:rPrChange>
              </w:rPr>
              <w:pPrChange w:id="5311" w:author="Javier Quintana Pérez" w:date="2022-05-11T16:59:00Z">
                <w:pPr>
                  <w:pStyle w:val="Textoindependiente"/>
                </w:pPr>
              </w:pPrChange>
            </w:pPr>
            <w:del w:id="5312" w:author="mjsierra" w:date="2022-07-29T10:26:00Z">
              <w:r w:rsidRPr="00D919CB">
                <w:rPr>
                  <w:rFonts w:ascii="Source Sans Pro" w:hAnsi="Source Sans Pro"/>
                  <w:strike/>
                  <w:u w:val="single"/>
                  <w:rPrChange w:id="5313" w:author="Javier Quintana Pérez" w:date="2022-05-09T17:39:00Z">
                    <w:rPr>
                      <w:color w:val="0000FF"/>
                      <w:u w:val="single"/>
                    </w:rPr>
                  </w:rPrChange>
                </w:rPr>
                <w:delText>69.3 CRITERIOS GENERALES PARA LOS PROCESOS DE FERRALLA</w:delText>
              </w:r>
            </w:del>
          </w:p>
          <w:p w:rsidR="00000000" w:rsidRDefault="00D919CB">
            <w:pPr>
              <w:pStyle w:val="Textoindependiente"/>
              <w:spacing w:line="240" w:lineRule="auto"/>
              <w:rPr>
                <w:rFonts w:ascii="Source Sans Pro" w:hAnsi="Source Sans Pro"/>
                <w:b/>
                <w:u w:val="single"/>
                <w:rPrChange w:id="5314" w:author="mjsierra" w:date="2022-07-12T12:26:00Z">
                  <w:rPr>
                    <w:rFonts w:ascii="NewsGotT" w:hAnsi="NewsGotT"/>
                    <w:u w:val="single"/>
                  </w:rPr>
                </w:rPrChange>
              </w:rPr>
              <w:pPrChange w:id="5315" w:author="Javier Quintana Pérez" w:date="2022-05-11T16:59:00Z">
                <w:pPr>
                  <w:pStyle w:val="Textoindependiente"/>
                </w:pPr>
              </w:pPrChange>
            </w:pPr>
            <w:ins w:id="5316" w:author="Javier Quintana Pérez" w:date="2022-01-24T13:36:00Z">
              <w:r w:rsidRPr="00D919CB">
                <w:rPr>
                  <w:rFonts w:ascii="Source Sans Pro" w:hAnsi="Source Sans Pro"/>
                  <w:b/>
                  <w:u w:val="single"/>
                  <w:rPrChange w:id="5317" w:author="mjsierra" w:date="2022-07-12T12:26:00Z">
                    <w:rPr>
                      <w:rFonts w:ascii="NewsGotT" w:hAnsi="NewsGotT"/>
                      <w:color w:val="0000FF"/>
                      <w:u w:val="single"/>
                    </w:rPr>
                  </w:rPrChange>
                </w:rPr>
                <w:t>49.3 Criterios generales para los procesos de ferralla</w:t>
              </w:r>
            </w:ins>
          </w:p>
          <w:p w:rsidR="00000000" w:rsidRDefault="00D919CB">
            <w:pPr>
              <w:pStyle w:val="Textoindependiente"/>
              <w:spacing w:line="240" w:lineRule="auto"/>
              <w:rPr>
                <w:del w:id="5318" w:author="mjsierra" w:date="2022-07-29T10:26:00Z"/>
                <w:rFonts w:ascii="Source Sans Pro" w:hAnsi="Source Sans Pro"/>
                <w:strike/>
                <w:rPrChange w:id="5319" w:author="Javier Quintana Pérez" w:date="2022-05-09T17:39:00Z">
                  <w:rPr>
                    <w:del w:id="5320" w:author="mjsierra" w:date="2022-07-29T10:26:00Z"/>
                    <w:rFonts w:ascii="NewsGotT" w:hAnsi="NewsGotT"/>
                  </w:rPr>
                </w:rPrChange>
              </w:rPr>
              <w:pPrChange w:id="5321" w:author="Javier Quintana Pérez" w:date="2022-05-11T16:59:00Z">
                <w:pPr>
                  <w:pStyle w:val="Textoindependiente"/>
                </w:pPr>
              </w:pPrChange>
            </w:pPr>
            <w:del w:id="5322" w:author="mjsierra" w:date="2022-07-29T10:26:00Z">
              <w:r w:rsidRPr="00D919CB">
                <w:rPr>
                  <w:rFonts w:ascii="Source Sans Pro" w:hAnsi="Source Sans Pro"/>
                  <w:strike/>
                  <w:rPrChange w:id="5323" w:author="Javier Quintana Pérez" w:date="2022-05-09T17:39:00Z">
                    <w:rPr>
                      <w:color w:val="0000FF"/>
                      <w:u w:val="single"/>
                    </w:rPr>
                  </w:rPrChange>
                </w:rPr>
                <w:delText>En el caso de las armaduras elaboradas o, en su caso, de la ferralla armada conforme a lo indicado en 33.2, se prepararán unas planillas de despiece de armaduras de acuerdo con los planos del proyecto, firmadas por una persona física responsable del mismo en la instalación de ferralla.</w:delText>
              </w:r>
            </w:del>
          </w:p>
          <w:p w:rsidR="00000000" w:rsidRDefault="00D919CB">
            <w:pPr>
              <w:pStyle w:val="Textoindependiente"/>
              <w:spacing w:line="240" w:lineRule="auto"/>
              <w:rPr>
                <w:del w:id="5324" w:author="mjsierra" w:date="2022-07-29T10:26:00Z"/>
                <w:rFonts w:ascii="Source Sans Pro" w:hAnsi="Source Sans Pro"/>
                <w:strike/>
                <w:rPrChange w:id="5325" w:author="Javier Quintana Pérez" w:date="2022-05-09T17:39:00Z">
                  <w:rPr>
                    <w:del w:id="5326" w:author="mjsierra" w:date="2022-07-29T10:26:00Z"/>
                    <w:rFonts w:ascii="NewsGotT" w:hAnsi="NewsGotT"/>
                  </w:rPr>
                </w:rPrChange>
              </w:rPr>
              <w:pPrChange w:id="5327" w:author="Javier Quintana Pérez" w:date="2022-05-11T16:59:00Z">
                <w:pPr>
                  <w:pStyle w:val="Textoindependiente"/>
                </w:pPr>
              </w:pPrChange>
            </w:pPr>
            <w:del w:id="5328" w:author="mjsierra" w:date="2022-07-29T10:26:00Z">
              <w:r w:rsidRPr="00D919CB">
                <w:rPr>
                  <w:rFonts w:ascii="Source Sans Pro" w:hAnsi="Source Sans Pro"/>
                  <w:strike/>
                  <w:rPrChange w:id="5329" w:author="Javier Quintana Pérez" w:date="2022-05-09T17:39:00Z">
                    <w:rPr>
                      <w:color w:val="0000FF"/>
                      <w:u w:val="single"/>
                    </w:rPr>
                  </w:rPrChange>
                </w:rPr>
                <w:delText>Deberán reflejar la geometría y características específicas de cada una de las diferentes formas, con indicación de la cantidad total de armaduras iguales a fabricar, así como la identificación de los elementos a los que están destinadas.</w:delText>
              </w:r>
            </w:del>
          </w:p>
          <w:p w:rsidR="00000000" w:rsidRDefault="00D919CB">
            <w:pPr>
              <w:tabs>
                <w:tab w:val="clear" w:pos="567"/>
              </w:tabs>
              <w:autoSpaceDE w:val="0"/>
              <w:autoSpaceDN w:val="0"/>
              <w:adjustRightInd w:val="0"/>
              <w:spacing w:line="240" w:lineRule="auto"/>
              <w:rPr>
                <w:rFonts w:ascii="Source Sans Pro" w:hAnsi="Source Sans Pro"/>
                <w:u w:val="single"/>
                <w:rPrChange w:id="5330" w:author="Javier Quintana Pérez" w:date="2022-05-09T17:39:00Z">
                  <w:rPr>
                    <w:rFonts w:ascii="NewsGotT" w:hAnsi="NewsGotT"/>
                    <w:u w:val="single"/>
                  </w:rPr>
                </w:rPrChange>
              </w:rPr>
              <w:pPrChange w:id="5331" w:author="Javier Quintana Pérez" w:date="2022-05-11T16:59:00Z">
                <w:pPr>
                  <w:pStyle w:val="Textoindependiente"/>
                </w:pPr>
              </w:pPrChange>
            </w:pPr>
            <w:ins w:id="5332" w:author="Javier Quintana Pérez" w:date="2022-01-24T13:37:00Z">
              <w:r w:rsidRPr="00D919CB">
                <w:rPr>
                  <w:rFonts w:ascii="Source Sans Pro" w:hAnsi="Source Sans Pro"/>
                  <w:i/>
                  <w:sz w:val="16"/>
                  <w:rPrChange w:id="5333" w:author="Javier Quintana Pérez" w:date="2022-05-09T17:39:00Z">
                    <w:rPr>
                      <w:rFonts w:ascii="Roboto-Light" w:hAnsi="Roboto-Light" w:cs="Roboto-Light"/>
                      <w:i w:val="0"/>
                      <w:color w:val="585757"/>
                      <w:u w:val="single"/>
                    </w:rPr>
                  </w:rPrChange>
                </w:rPr>
                <w:t>En el caso de las ferrallas elaboradas o, en su caso, de la ferralla armada conforme a lo indicado en el apartado 35.3, se prepararán unas planillas de despiece de armaduras de acuerdo con los planos del proyecto, firmadas por la persona física responsable del mismo</w:t>
              </w:r>
            </w:ins>
            <w:ins w:id="5334" w:author="Javier Quintana Pérez" w:date="2022-01-24T13:38:00Z">
              <w:r w:rsidRPr="00D919CB">
                <w:rPr>
                  <w:rFonts w:ascii="Source Sans Pro" w:hAnsi="Source Sans Pro"/>
                  <w:i/>
                  <w:sz w:val="16"/>
                  <w:rPrChange w:id="5335" w:author="Javier Quintana Pérez" w:date="2022-05-09T17:39:00Z">
                    <w:rPr>
                      <w:i w:val="0"/>
                      <w:color w:val="0000FF"/>
                      <w:u w:val="single"/>
                    </w:rPr>
                  </w:rPrChange>
                </w:rPr>
                <w:t xml:space="preserve"> </w:t>
              </w:r>
            </w:ins>
            <w:ins w:id="5336" w:author="Javier Quintana Pérez" w:date="2022-01-24T13:37:00Z">
              <w:r w:rsidRPr="00D919CB">
                <w:rPr>
                  <w:rFonts w:ascii="Source Sans Pro" w:hAnsi="Source Sans Pro"/>
                  <w:i/>
                  <w:sz w:val="16"/>
                  <w:rPrChange w:id="5337" w:author="Javier Quintana Pérez" w:date="2022-05-09T17:39:00Z">
                    <w:rPr>
                      <w:rFonts w:ascii="Roboto-Light" w:hAnsi="Roboto-Light" w:cs="Roboto-Light"/>
                      <w:i w:val="0"/>
                      <w:color w:val="585757"/>
                      <w:u w:val="single"/>
                    </w:rPr>
                  </w:rPrChange>
                </w:rPr>
                <w:t>en la instalación de ferralla, deberán reflejar la geometría y características específicas de cada una de las diferentes formas, con indicación de la cantidad total de armaduras iguales a fabricar, así como la identificación de los elementos a los que están destinadas.</w:t>
              </w:r>
            </w:ins>
          </w:p>
          <w:p w:rsidR="00000000" w:rsidRDefault="00D919CB">
            <w:pPr>
              <w:pStyle w:val="Textoindependiente"/>
              <w:spacing w:line="240" w:lineRule="auto"/>
              <w:rPr>
                <w:ins w:id="5338" w:author="Javier Quintana Pérez" w:date="2022-01-24T13:38:00Z"/>
                <w:del w:id="5339" w:author="mjsierra" w:date="2022-07-29T10:26:00Z"/>
                <w:rFonts w:ascii="Source Sans Pro" w:hAnsi="Source Sans Pro"/>
                <w:b/>
                <w:bCs/>
                <w:strike/>
                <w:u w:val="single"/>
                <w:rPrChange w:id="5340" w:author="Javier Quintana Pérez" w:date="2022-11-29T18:48:00Z">
                  <w:rPr>
                    <w:ins w:id="5341" w:author="Javier Quintana Pérez" w:date="2022-01-24T13:38:00Z"/>
                    <w:del w:id="5342" w:author="mjsierra" w:date="2022-07-29T10:26:00Z"/>
                    <w:rFonts w:ascii="NewsGotT" w:hAnsi="NewsGotT"/>
                    <w:u w:val="single"/>
                  </w:rPr>
                </w:rPrChange>
              </w:rPr>
              <w:pPrChange w:id="5343" w:author="Javier Quintana Pérez" w:date="2022-05-11T16:59:00Z">
                <w:pPr>
                  <w:pStyle w:val="Textoindependiente"/>
                </w:pPr>
              </w:pPrChange>
            </w:pPr>
            <w:del w:id="5344" w:author="mjsierra" w:date="2022-07-29T10:26:00Z">
              <w:r w:rsidRPr="00D919CB">
                <w:rPr>
                  <w:rFonts w:ascii="Source Sans Pro" w:hAnsi="Source Sans Pro"/>
                  <w:b/>
                  <w:bCs/>
                  <w:strike/>
                  <w:u w:val="single"/>
                  <w:rPrChange w:id="5345" w:author="Javier Quintana Pérez" w:date="2022-11-29T18:48:00Z">
                    <w:rPr>
                      <w:color w:val="0000FF"/>
                      <w:u w:val="single"/>
                    </w:rPr>
                  </w:rPrChange>
                </w:rPr>
                <w:delText>69.4 ARMADO DE LA FERRALLA</w:delText>
              </w:r>
            </w:del>
          </w:p>
          <w:p w:rsidR="00000000" w:rsidRDefault="00D919CB">
            <w:pPr>
              <w:pStyle w:val="Textoindependiente"/>
              <w:spacing w:line="240" w:lineRule="auto"/>
              <w:rPr>
                <w:ins w:id="5346" w:author="Javier Quintana Pérez" w:date="2022-01-24T13:42:00Z"/>
                <w:rFonts w:ascii="Source Sans Pro" w:hAnsi="Source Sans Pro"/>
                <w:b/>
                <w:bCs/>
                <w:u w:val="single"/>
                <w:rPrChange w:id="5347" w:author="Javier Quintana Pérez" w:date="2022-11-29T18:48:00Z">
                  <w:rPr>
                    <w:ins w:id="5348" w:author="Javier Quintana Pérez" w:date="2022-01-24T13:42:00Z"/>
                    <w:rFonts w:ascii="NewsGotT" w:hAnsi="NewsGotT"/>
                    <w:u w:val="single"/>
                  </w:rPr>
                </w:rPrChange>
              </w:rPr>
              <w:pPrChange w:id="5349" w:author="Javier Quintana Pérez" w:date="2022-05-11T16:59:00Z">
                <w:pPr>
                  <w:pStyle w:val="Textoindependiente"/>
                </w:pPr>
              </w:pPrChange>
            </w:pPr>
            <w:ins w:id="5350" w:author="Javier Quintana Pérez" w:date="2022-01-24T13:38:00Z">
              <w:r w:rsidRPr="00D919CB">
                <w:rPr>
                  <w:rFonts w:ascii="Source Sans Pro" w:hAnsi="Source Sans Pro"/>
                  <w:b/>
                  <w:bCs/>
                  <w:u w:val="single"/>
                  <w:rPrChange w:id="5351" w:author="Javier Quintana Pérez" w:date="2022-11-29T18:48:00Z">
                    <w:rPr>
                      <w:rFonts w:ascii="Roboto-MediumItalic" w:eastAsia="Roboto-MediumItalic" w:hAnsi="Times New Roman" w:cs="Roboto-MediumItalic"/>
                      <w:i w:val="0"/>
                      <w:iCs/>
                      <w:color w:val="006581"/>
                      <w:sz w:val="24"/>
                      <w:szCs w:val="24"/>
                      <w:u w:val="single"/>
                    </w:rPr>
                  </w:rPrChange>
                </w:rPr>
                <w:t>49.4 Armado de la ferralla</w:t>
              </w:r>
            </w:ins>
          </w:p>
          <w:p w:rsidR="00000000" w:rsidRDefault="00C3369D">
            <w:pPr>
              <w:pStyle w:val="Textoindependiente"/>
              <w:spacing w:line="240" w:lineRule="auto"/>
              <w:rPr>
                <w:del w:id="5352" w:author="Javier Quintana Pérez" w:date="2022-01-24T13:44:00Z"/>
                <w:rFonts w:ascii="Source Sans Pro" w:hAnsi="Source Sans Pro"/>
                <w:u w:val="single"/>
                <w:rPrChange w:id="5353" w:author="mjsierra" w:date="2022-07-29T10:26:00Z">
                  <w:rPr>
                    <w:del w:id="5354" w:author="Javier Quintana Pérez" w:date="2022-01-24T13:44:00Z"/>
                    <w:rFonts w:ascii="NewsGotT" w:hAnsi="NewsGotT"/>
                    <w:u w:val="single"/>
                  </w:rPr>
                </w:rPrChange>
              </w:rPr>
              <w:pPrChange w:id="5355" w:author="Javier Quintana Pérez" w:date="2022-05-11T16:59:00Z">
                <w:pPr>
                  <w:pStyle w:val="Textoindependiente"/>
                </w:pPr>
              </w:pPrChange>
            </w:pPr>
          </w:p>
          <w:p w:rsidR="00000000" w:rsidRDefault="00D919CB">
            <w:pPr>
              <w:pStyle w:val="Textoindependiente"/>
              <w:spacing w:line="240" w:lineRule="auto"/>
              <w:rPr>
                <w:rFonts w:ascii="Source Sans Pro" w:hAnsi="Source Sans Pro"/>
                <w:rPrChange w:id="5356" w:author="mjsierra" w:date="2022-07-29T10:26:00Z">
                  <w:rPr>
                    <w:rFonts w:ascii="NewsGotT" w:hAnsi="NewsGotT"/>
                  </w:rPr>
                </w:rPrChange>
              </w:rPr>
              <w:pPrChange w:id="5357" w:author="Javier Quintana Pérez" w:date="2022-05-11T16:59:00Z">
                <w:pPr>
                  <w:pStyle w:val="Textoindependiente"/>
                </w:pPr>
              </w:pPrChange>
            </w:pPr>
            <w:r w:rsidRPr="00D919CB">
              <w:rPr>
                <w:rFonts w:ascii="Source Sans Pro" w:hAnsi="Source Sans Pro"/>
                <w:rPrChange w:id="5358" w:author="mjsierra" w:date="2022-07-29T10:26:00Z">
                  <w:rPr>
                    <w:rFonts w:ascii="NewsGotT" w:hAnsi="NewsGotT"/>
                    <w:color w:val="0000FF"/>
                    <w:u w:val="single"/>
                  </w:rPr>
                </w:rPrChange>
              </w:rPr>
              <w:t>El armado de la ferralla será conforme a las geometrías definidas para la misma en el proyecto, disponiendo armaduras que permitan un correcto hormigonado de la pieza de manera que todas las barras o grupos de barras queden perfectamente envueltas por el hormigón, y teniendo en cuenta, en su caso, las limitaciones que pueda imponer el empleo de vibradores internos.</w:t>
            </w:r>
          </w:p>
          <w:p w:rsidR="00000000" w:rsidRPr="001813BB" w:rsidRDefault="00D919CB">
            <w:pPr>
              <w:pStyle w:val="Textoindependiente"/>
              <w:spacing w:line="240" w:lineRule="auto"/>
              <w:rPr>
                <w:del w:id="5359" w:author="Javier Quintana Pérez" w:date="2022-05-11T16:59:00Z"/>
                <w:rFonts w:ascii="Source Sans Pro" w:hAnsi="Source Sans Pro"/>
                <w:rPrChange w:id="5360" w:author="mjsierra" w:date="2023-02-02T10:43:00Z">
                  <w:rPr>
                    <w:del w:id="5361" w:author="Javier Quintana Pérez" w:date="2022-05-11T16:59:00Z"/>
                    <w:rFonts w:ascii="NewsGotT" w:hAnsi="NewsGotT"/>
                  </w:rPr>
                </w:rPrChange>
              </w:rPr>
              <w:pPrChange w:id="5362" w:author="Javier Quintana Pérez" w:date="2022-05-11T16:59:00Z">
                <w:pPr>
                  <w:pStyle w:val="Textoindependiente"/>
                </w:pPr>
              </w:pPrChange>
            </w:pPr>
            <w:r w:rsidRPr="001813BB">
              <w:rPr>
                <w:rFonts w:ascii="Source Sans Pro" w:hAnsi="Source Sans Pro"/>
                <w:rPrChange w:id="5363" w:author="mjsierra" w:date="2023-02-02T10:43:00Z">
                  <w:rPr>
                    <w:i w:val="0"/>
                    <w:color w:val="0000FF"/>
                    <w:u w:val="single"/>
                  </w:rPr>
                </w:rPrChange>
              </w:rPr>
              <w:t>Cuando las barras se coloquen en capas horizontales separadas, las barras de cada capa deberán situarse verticalmente una sobre otra, de manera que el espacio entre las columnas de barras resultantes permita el paso de un vibrador interno.</w:t>
            </w:r>
          </w:p>
          <w:p w:rsidR="00000000" w:rsidRPr="001813BB" w:rsidRDefault="00C3369D">
            <w:pPr>
              <w:pStyle w:val="Textoindependiente"/>
              <w:spacing w:line="240" w:lineRule="auto"/>
              <w:rPr>
                <w:rFonts w:ascii="Source Sans Pro" w:hAnsi="Source Sans Pro"/>
                <w:rPrChange w:id="5364" w:author="mjsierra" w:date="2023-02-02T10:43:00Z">
                  <w:rPr>
                    <w:rFonts w:ascii="NewsGotT" w:hAnsi="NewsGotT"/>
                  </w:rPr>
                </w:rPrChange>
              </w:rPr>
              <w:pPrChange w:id="5365" w:author="Javier Quintana Pérez" w:date="2022-05-11T16:59:00Z">
                <w:pPr>
                  <w:pStyle w:val="Textoindependiente"/>
                </w:pPr>
              </w:pPrChange>
            </w:pPr>
          </w:p>
          <w:p w:rsidR="00000000" w:rsidRDefault="00D919CB">
            <w:pPr>
              <w:pStyle w:val="Textoindependiente"/>
              <w:spacing w:line="240" w:lineRule="auto"/>
              <w:rPr>
                <w:ins w:id="5366" w:author="Javier Quintana Pérez" w:date="2022-01-24T13:43:00Z"/>
                <w:del w:id="5367" w:author="mjsierra" w:date="2022-07-29T10:26:00Z"/>
                <w:rFonts w:ascii="Source Sans Pro" w:hAnsi="Source Sans Pro"/>
                <w:b/>
                <w:bCs/>
                <w:strike/>
                <w:u w:val="single"/>
                <w:rPrChange w:id="5368" w:author="Javier Quintana Pérez" w:date="2022-11-29T18:48:00Z">
                  <w:rPr>
                    <w:ins w:id="5369" w:author="Javier Quintana Pérez" w:date="2022-01-24T13:43:00Z"/>
                    <w:del w:id="5370" w:author="mjsierra" w:date="2022-07-29T10:26:00Z"/>
                    <w:rFonts w:ascii="NewsGotT" w:hAnsi="NewsGotT"/>
                    <w:u w:val="single"/>
                  </w:rPr>
                </w:rPrChange>
              </w:rPr>
              <w:pPrChange w:id="5371" w:author="Javier Quintana Pérez" w:date="2022-05-11T17:00:00Z">
                <w:pPr>
                  <w:pStyle w:val="Textoindependiente"/>
                </w:pPr>
              </w:pPrChange>
            </w:pPr>
            <w:del w:id="5372" w:author="mjsierra" w:date="2022-07-29T10:26:00Z">
              <w:r w:rsidRPr="00D919CB">
                <w:rPr>
                  <w:rFonts w:ascii="Source Sans Pro" w:hAnsi="Source Sans Pro"/>
                  <w:b/>
                  <w:bCs/>
                  <w:strike/>
                  <w:u w:val="single"/>
                  <w:rPrChange w:id="5373" w:author="Javier Quintana Pérez" w:date="2022-11-29T18:48:00Z">
                    <w:rPr>
                      <w:color w:val="0000FF"/>
                      <w:u w:val="single"/>
                    </w:rPr>
                  </w:rPrChange>
                </w:rPr>
                <w:delText>69.4.3 Operaciones de armado</w:delText>
              </w:r>
            </w:del>
          </w:p>
          <w:p w:rsidR="00000000" w:rsidRDefault="00D919CB">
            <w:pPr>
              <w:pStyle w:val="Textoindependiente"/>
              <w:spacing w:line="240" w:lineRule="auto"/>
              <w:rPr>
                <w:ins w:id="5374" w:author="Javier Quintana Pérez" w:date="2022-01-24T13:43:00Z"/>
                <w:rFonts w:ascii="Source Sans Pro" w:hAnsi="Source Sans Pro"/>
                <w:b/>
                <w:bCs/>
                <w:u w:val="single"/>
                <w:rPrChange w:id="5375" w:author="Javier Quintana Pérez" w:date="2022-11-29T18:48:00Z">
                  <w:rPr>
                    <w:ins w:id="5376" w:author="Javier Quintana Pérez" w:date="2022-01-24T13:43:00Z"/>
                    <w:rFonts w:ascii="NewsGotT" w:hAnsi="NewsGotT"/>
                    <w:u w:val="single"/>
                  </w:rPr>
                </w:rPrChange>
              </w:rPr>
              <w:pPrChange w:id="5377" w:author="Javier Quintana Pérez" w:date="2022-05-11T17:00:00Z">
                <w:pPr>
                  <w:pStyle w:val="Textoindependiente"/>
                </w:pPr>
              </w:pPrChange>
            </w:pPr>
            <w:ins w:id="5378" w:author="Javier Quintana Pérez" w:date="2022-01-24T13:43:00Z">
              <w:r w:rsidRPr="00D919CB">
                <w:rPr>
                  <w:rFonts w:ascii="Source Sans Pro" w:hAnsi="Source Sans Pro"/>
                  <w:b/>
                  <w:bCs/>
                  <w:u w:val="single"/>
                  <w:rPrChange w:id="5379" w:author="Javier Quintana Pérez" w:date="2022-11-29T18:48:00Z">
                    <w:rPr>
                      <w:rFonts w:ascii="Roboto-Medium" w:hAnsi="Roboto-Medium" w:cs="Roboto-Medium"/>
                      <w:color w:val="006581"/>
                      <w:sz w:val="22"/>
                      <w:szCs w:val="22"/>
                      <w:u w:val="single"/>
                    </w:rPr>
                  </w:rPrChange>
                </w:rPr>
                <w:t>49.4.3 Operaciones de armado</w:t>
              </w:r>
            </w:ins>
          </w:p>
          <w:p w:rsidR="00000000" w:rsidRDefault="00D919CB">
            <w:pPr>
              <w:pStyle w:val="Textoindependiente"/>
              <w:spacing w:line="240" w:lineRule="auto"/>
              <w:rPr>
                <w:ins w:id="5380" w:author="Javier Quintana Pérez" w:date="2022-01-24T13:43:00Z"/>
                <w:rFonts w:ascii="Source Sans Pro" w:hAnsi="Source Sans Pro"/>
                <w:b/>
                <w:bCs/>
                <w:u w:val="single"/>
                <w:rPrChange w:id="5381" w:author="Javier Quintana Pérez" w:date="2022-11-29T18:48:00Z">
                  <w:rPr>
                    <w:ins w:id="5382" w:author="Javier Quintana Pérez" w:date="2022-01-24T13:43:00Z"/>
                    <w:rFonts w:ascii="NewsGotT" w:hAnsi="NewsGotT"/>
                    <w:u w:val="single"/>
                  </w:rPr>
                </w:rPrChange>
              </w:rPr>
              <w:pPrChange w:id="5383" w:author="Javier Quintana Pérez" w:date="2022-05-11T17:00:00Z">
                <w:pPr>
                  <w:pStyle w:val="Textoindependiente"/>
                </w:pPr>
              </w:pPrChange>
            </w:pPr>
            <w:ins w:id="5384" w:author="Javier Quintana Pérez" w:date="2022-01-24T13:43:00Z">
              <w:r w:rsidRPr="00D919CB">
                <w:rPr>
                  <w:rFonts w:ascii="Source Sans Pro" w:hAnsi="Source Sans Pro"/>
                  <w:b/>
                  <w:bCs/>
                  <w:u w:val="single"/>
                  <w:rPrChange w:id="5385" w:author="Javier Quintana Pérez" w:date="2022-11-29T18:48:00Z">
                    <w:rPr>
                      <w:rFonts w:ascii="NewsGotT" w:hAnsi="NewsGotT"/>
                      <w:color w:val="0000FF"/>
                      <w:u w:val="single"/>
                    </w:rPr>
                  </w:rPrChange>
                </w:rPr>
                <w:t>49.4.3.1 Consideraciones generales sobre el armado</w:t>
              </w:r>
            </w:ins>
          </w:p>
          <w:p w:rsidR="00000000" w:rsidRDefault="00C3369D">
            <w:pPr>
              <w:pStyle w:val="Textoindependiente"/>
              <w:spacing w:line="240" w:lineRule="auto"/>
              <w:rPr>
                <w:del w:id="5386" w:author="Javier Quintana Pérez" w:date="2022-01-24T13:43:00Z"/>
                <w:rFonts w:ascii="Source Sans Pro" w:hAnsi="Source Sans Pro"/>
                <w:u w:val="single"/>
                <w:rPrChange w:id="5387" w:author="Javier Quintana Pérez" w:date="2022-05-09T17:39:00Z">
                  <w:rPr>
                    <w:del w:id="5388" w:author="Javier Quintana Pérez" w:date="2022-01-24T13:43:00Z"/>
                    <w:rFonts w:ascii="NewsGotT" w:hAnsi="NewsGotT"/>
                    <w:u w:val="single"/>
                  </w:rPr>
                </w:rPrChange>
              </w:rPr>
              <w:pPrChange w:id="5389" w:author="Javier Quintana Pérez" w:date="2022-05-11T17:00:00Z">
                <w:pPr>
                  <w:pStyle w:val="Textoindependiente"/>
                </w:pPr>
              </w:pPrChange>
            </w:pPr>
          </w:p>
          <w:p w:rsidR="00000000" w:rsidRDefault="00D919CB">
            <w:pPr>
              <w:pStyle w:val="Textoindependiente"/>
              <w:spacing w:line="240" w:lineRule="auto"/>
              <w:rPr>
                <w:rFonts w:ascii="Source Sans Pro" w:hAnsi="Source Sans Pro"/>
                <w:rPrChange w:id="5390" w:author="Javier Quintana Pérez" w:date="2022-05-09T17:39:00Z">
                  <w:rPr>
                    <w:rFonts w:ascii="NewsGotT" w:hAnsi="NewsGotT"/>
                  </w:rPr>
                </w:rPrChange>
              </w:rPr>
              <w:pPrChange w:id="5391" w:author="Javier Quintana Pérez" w:date="2022-05-11T17:00:00Z">
                <w:pPr>
                  <w:pStyle w:val="Textoindependiente"/>
                </w:pPr>
              </w:pPrChange>
            </w:pPr>
            <w:r w:rsidRPr="00D919CB">
              <w:rPr>
                <w:rFonts w:ascii="Source Sans Pro" w:hAnsi="Source Sans Pro"/>
                <w:rPrChange w:id="5392" w:author="Javier Quintana Pérez" w:date="2022-05-09T17:39:00Z">
                  <w:rPr>
                    <w:rFonts w:ascii="NewsGotT" w:hAnsi="NewsGotT"/>
                    <w:color w:val="0000FF"/>
                    <w:u w:val="single"/>
                  </w:rPr>
                </w:rPrChange>
              </w:rPr>
              <w:t>El armado de la ferralla puede realizarse en instalación industrial ajena a la obra o como parte del montaje de la armadura en la propia obra y se efectuará mediante procedimientos de atado con alambre o por aplicación de soldadura no resistente.</w:t>
            </w:r>
          </w:p>
          <w:p w:rsidR="00000000" w:rsidRPr="00BB2CC9" w:rsidRDefault="00D919CB">
            <w:pPr>
              <w:pStyle w:val="Textoindependiente"/>
              <w:spacing w:line="240" w:lineRule="auto"/>
              <w:rPr>
                <w:del w:id="5393" w:author="Javier Quintana Pérez" w:date="2022-05-11T16:59:00Z"/>
                <w:rFonts w:ascii="Source Sans Pro" w:hAnsi="Source Sans Pro"/>
                <w:rPrChange w:id="5394" w:author="mjsierra" w:date="2023-02-02T10:44:00Z">
                  <w:rPr>
                    <w:del w:id="5395" w:author="Javier Quintana Pérez" w:date="2022-05-11T16:59:00Z"/>
                    <w:rFonts w:ascii="NewsGotT" w:hAnsi="NewsGotT"/>
                  </w:rPr>
                </w:rPrChange>
              </w:rPr>
              <w:pPrChange w:id="5396" w:author="Javier Quintana Pérez" w:date="2022-05-11T17:00:00Z">
                <w:pPr>
                  <w:pStyle w:val="Textoindependiente"/>
                </w:pPr>
              </w:pPrChange>
            </w:pPr>
            <w:r w:rsidRPr="00BB2CC9">
              <w:rPr>
                <w:rFonts w:ascii="Source Sans Pro" w:hAnsi="Source Sans Pro"/>
                <w:rPrChange w:id="5397" w:author="mjsierra" w:date="2023-02-02T10:44:00Z">
                  <w:rPr>
                    <w:i w:val="0"/>
                    <w:color w:val="0000FF"/>
                    <w:u w:val="single"/>
                  </w:rPr>
                </w:rPrChange>
              </w:rPr>
              <w:t>En cualquier caso, debe garantizarse el mantenimiento del armado durante las operaciones normales de su montaje en los encofrados así como durante el vertido y compactación del hormigón. En el caso de ferralla armada en una instalación ajena a la obra, deberá garantizarse también el mantenimiento de su armado durante su transporte hasta la obra</w:t>
            </w:r>
            <w:ins w:id="5398" w:author="Javier Quintana Pérez" w:date="2022-05-11T16:59:00Z">
              <w:r w:rsidR="003A78AC" w:rsidRPr="00BB2CC9">
                <w:rPr>
                  <w:rFonts w:ascii="Source Sans Pro" w:hAnsi="Source Sans Pro"/>
                  <w:rPrChange w:id="5399" w:author="mjsierra" w:date="2023-02-02T10:44:00Z">
                    <w:rPr>
                      <w:rFonts w:ascii="Source Sans Pro" w:hAnsi="Source Sans Pro"/>
                    </w:rPr>
                  </w:rPrChange>
                </w:rPr>
                <w:t>.</w:t>
              </w:r>
            </w:ins>
          </w:p>
          <w:p w:rsidR="00000000" w:rsidRPr="00BB2CC9" w:rsidRDefault="00C3369D">
            <w:pPr>
              <w:pStyle w:val="Textoindependiente"/>
              <w:spacing w:line="240" w:lineRule="auto"/>
              <w:rPr>
                <w:del w:id="5400" w:author="Javier Quintana Pérez" w:date="2022-05-11T16:59:00Z"/>
                <w:rFonts w:ascii="Source Sans Pro" w:hAnsi="Source Sans Pro"/>
                <w:u w:val="single"/>
                <w:rPrChange w:id="5401" w:author="mjsierra" w:date="2023-02-02T10:44:00Z">
                  <w:rPr>
                    <w:del w:id="5402" w:author="Javier Quintana Pérez" w:date="2022-05-11T16:59:00Z"/>
                    <w:rFonts w:ascii="NewsGotT" w:hAnsi="NewsGotT"/>
                    <w:u w:val="single"/>
                  </w:rPr>
                </w:rPrChange>
              </w:rPr>
              <w:pPrChange w:id="5403" w:author="Javier Quintana Pérez" w:date="2022-05-11T17:00:00Z">
                <w:pPr>
                  <w:pStyle w:val="Textoindependiente"/>
                </w:pPr>
              </w:pPrChange>
            </w:pPr>
          </w:p>
          <w:p w:rsidR="00000000" w:rsidRPr="00BB2CC9" w:rsidRDefault="00C3369D">
            <w:pPr>
              <w:pStyle w:val="Textoindependiente"/>
              <w:spacing w:line="240" w:lineRule="auto"/>
              <w:rPr>
                <w:rFonts w:ascii="Source Sans Pro" w:hAnsi="Source Sans Pro"/>
                <w:u w:val="single"/>
                <w:rPrChange w:id="5404" w:author="mjsierra" w:date="2023-02-02T10:44:00Z">
                  <w:rPr>
                    <w:rFonts w:ascii="NewsGotT" w:hAnsi="NewsGotT"/>
                    <w:u w:val="single"/>
                  </w:rPr>
                </w:rPrChange>
              </w:rPr>
              <w:pPrChange w:id="5405" w:author="Javier Quintana Pérez" w:date="2022-05-11T17:00:00Z">
                <w:pPr>
                  <w:pStyle w:val="Textoindependiente"/>
                </w:pPr>
              </w:pPrChange>
            </w:pPr>
          </w:p>
          <w:p w:rsidR="00000000" w:rsidRDefault="00D919CB">
            <w:pPr>
              <w:pStyle w:val="Textoindependiente"/>
              <w:spacing w:line="240" w:lineRule="auto"/>
              <w:rPr>
                <w:ins w:id="5406" w:author="Javier Quintana Pérez" w:date="2022-01-24T13:45:00Z"/>
                <w:del w:id="5407" w:author="mjsierra" w:date="2022-07-29T10:26:00Z"/>
                <w:rFonts w:ascii="Source Sans Pro" w:hAnsi="Source Sans Pro"/>
                <w:b/>
                <w:bCs/>
                <w:strike/>
                <w:u w:val="single"/>
                <w:rPrChange w:id="5408" w:author="Javier Quintana Pérez" w:date="2022-11-29T18:48:00Z">
                  <w:rPr>
                    <w:ins w:id="5409" w:author="Javier Quintana Pérez" w:date="2022-01-24T13:45:00Z"/>
                    <w:del w:id="5410" w:author="mjsierra" w:date="2022-07-29T10:26:00Z"/>
                    <w:rFonts w:ascii="NewsGotT" w:hAnsi="NewsGotT"/>
                    <w:u w:val="single"/>
                  </w:rPr>
                </w:rPrChange>
              </w:rPr>
              <w:pPrChange w:id="5411" w:author="Javier Quintana Pérez" w:date="2022-05-11T17:00:00Z">
                <w:pPr>
                  <w:pStyle w:val="Textoindependiente"/>
                </w:pPr>
              </w:pPrChange>
            </w:pPr>
            <w:del w:id="5412" w:author="mjsierra" w:date="2022-07-29T10:26:00Z">
              <w:r w:rsidRPr="00D919CB">
                <w:rPr>
                  <w:rFonts w:ascii="Source Sans Pro" w:hAnsi="Source Sans Pro"/>
                  <w:b/>
                  <w:bCs/>
                  <w:strike/>
                  <w:u w:val="single"/>
                  <w:rPrChange w:id="5413" w:author="Javier Quintana Pérez" w:date="2022-11-29T18:48:00Z">
                    <w:rPr>
                      <w:color w:val="0000FF"/>
                      <w:u w:val="single"/>
                    </w:rPr>
                  </w:rPrChange>
                </w:rPr>
                <w:delText>69.8 MONTAJE DE LAS ARMADURAS</w:delText>
              </w:r>
            </w:del>
          </w:p>
          <w:p w:rsidR="00000000" w:rsidRDefault="00D919CB">
            <w:pPr>
              <w:pStyle w:val="Textoindependiente"/>
              <w:spacing w:line="240" w:lineRule="auto"/>
              <w:rPr>
                <w:ins w:id="5414" w:author="Javier Quintana Pérez" w:date="2022-01-24T13:47:00Z"/>
                <w:rFonts w:ascii="Source Sans Pro" w:hAnsi="Source Sans Pro"/>
                <w:b/>
                <w:bCs/>
                <w:u w:val="single"/>
                <w:rPrChange w:id="5415" w:author="Javier Quintana Pérez" w:date="2022-11-29T18:48:00Z">
                  <w:rPr>
                    <w:ins w:id="5416" w:author="Javier Quintana Pérez" w:date="2022-01-24T13:47:00Z"/>
                    <w:rFonts w:ascii="NewsGotT" w:hAnsi="NewsGotT"/>
                    <w:u w:val="single"/>
                  </w:rPr>
                </w:rPrChange>
              </w:rPr>
              <w:pPrChange w:id="5417" w:author="Javier Quintana Pérez" w:date="2022-05-11T17:00:00Z">
                <w:pPr>
                  <w:pStyle w:val="Textoindependiente"/>
                </w:pPr>
              </w:pPrChange>
            </w:pPr>
            <w:ins w:id="5418" w:author="Javier Quintana Pérez" w:date="2022-01-24T13:45:00Z">
              <w:r w:rsidRPr="00D919CB">
                <w:rPr>
                  <w:rFonts w:ascii="Source Sans Pro" w:hAnsi="Source Sans Pro"/>
                  <w:b/>
                  <w:bCs/>
                  <w:u w:val="single"/>
                  <w:rPrChange w:id="5419" w:author="Javier Quintana Pérez" w:date="2022-11-29T18:48:00Z">
                    <w:rPr>
                      <w:rFonts w:ascii="Roboto-MediumItalic" w:eastAsia="Roboto-MediumItalic" w:hAnsi="Times New Roman" w:cs="Roboto-MediumItalic"/>
                      <w:i w:val="0"/>
                      <w:iCs/>
                      <w:color w:val="006581"/>
                      <w:sz w:val="24"/>
                      <w:szCs w:val="24"/>
                      <w:u w:val="single"/>
                    </w:rPr>
                  </w:rPrChange>
                </w:rPr>
                <w:t>49.8 Montaje de las armaduras</w:t>
              </w:r>
            </w:ins>
          </w:p>
          <w:p w:rsidR="00000000" w:rsidRDefault="00D919CB">
            <w:pPr>
              <w:pStyle w:val="Textoindependiente"/>
              <w:spacing w:line="240" w:lineRule="auto"/>
              <w:rPr>
                <w:rFonts w:ascii="Source Sans Pro" w:hAnsi="Source Sans Pro"/>
                <w:b/>
                <w:bCs/>
                <w:u w:val="single"/>
                <w:rPrChange w:id="5420" w:author="Javier Quintana Pérez" w:date="2022-11-29T18:48:00Z">
                  <w:rPr>
                    <w:rFonts w:ascii="NewsGotT" w:hAnsi="NewsGotT"/>
                    <w:u w:val="single"/>
                  </w:rPr>
                </w:rPrChange>
              </w:rPr>
              <w:pPrChange w:id="5421" w:author="Javier Quintana Pérez" w:date="2022-05-11T17:00:00Z">
                <w:pPr>
                  <w:pStyle w:val="Textoindependiente"/>
                </w:pPr>
              </w:pPrChange>
            </w:pPr>
            <w:ins w:id="5422" w:author="Javier Quintana Pérez" w:date="2022-01-24T13:47:00Z">
              <w:r w:rsidRPr="00D919CB">
                <w:rPr>
                  <w:rFonts w:ascii="Source Sans Pro" w:hAnsi="Source Sans Pro"/>
                  <w:b/>
                  <w:bCs/>
                  <w:u w:val="single"/>
                  <w:rPrChange w:id="5423" w:author="Javier Quintana Pérez" w:date="2022-11-29T18:48:00Z">
                    <w:rPr>
                      <w:rFonts w:ascii="Roboto-Medium" w:hAnsi="Roboto-Medium" w:cs="Roboto-Medium"/>
                      <w:color w:val="006581"/>
                      <w:sz w:val="22"/>
                      <w:szCs w:val="22"/>
                      <w:u w:val="single"/>
                    </w:rPr>
                  </w:rPrChange>
                </w:rPr>
                <w:t>49.8.1 Generalidades</w:t>
              </w:r>
            </w:ins>
          </w:p>
          <w:p w:rsidR="00000000" w:rsidRDefault="00D919CB">
            <w:pPr>
              <w:pStyle w:val="Textoindependiente"/>
              <w:spacing w:line="240" w:lineRule="auto"/>
              <w:rPr>
                <w:rFonts w:ascii="Source Sans Pro" w:hAnsi="Source Sans Pro"/>
                <w:rPrChange w:id="5424" w:author="Javier Quintana Pérez" w:date="2022-05-09T17:39:00Z">
                  <w:rPr>
                    <w:rFonts w:ascii="NewsGotT" w:hAnsi="NewsGotT"/>
                  </w:rPr>
                </w:rPrChange>
              </w:rPr>
              <w:pPrChange w:id="5425" w:author="Javier Quintana Pérez" w:date="2022-05-11T17:00:00Z">
                <w:pPr>
                  <w:pStyle w:val="Textoindependiente"/>
                </w:pPr>
              </w:pPrChange>
            </w:pPr>
            <w:r w:rsidRPr="00D919CB">
              <w:rPr>
                <w:rFonts w:ascii="Source Sans Pro" w:hAnsi="Source Sans Pro"/>
                <w:rPrChange w:id="5426" w:author="Javier Quintana Pérez" w:date="2022-05-09T17:39:00Z">
                  <w:rPr>
                    <w:rFonts w:ascii="NewsGotT" w:hAnsi="NewsGotT"/>
                    <w:color w:val="0000FF"/>
                    <w:u w:val="single"/>
                  </w:rPr>
                </w:rPrChange>
              </w:rPr>
              <w:t>La ferralla armada se montará en obra exenta de pintura, grasa o cualquier otra sustancia nociva que pueda afectar negativamente al acero, al hormigón o a la adherencia entre ambos.</w:t>
            </w:r>
          </w:p>
          <w:p w:rsidR="00000000" w:rsidRDefault="00D919CB">
            <w:pPr>
              <w:pStyle w:val="Textoindependiente"/>
              <w:spacing w:line="240" w:lineRule="auto"/>
              <w:rPr>
                <w:rFonts w:ascii="Source Sans Pro" w:hAnsi="Source Sans Pro"/>
                <w:rPrChange w:id="5427" w:author="Javier Quintana Pérez" w:date="2022-05-09T17:39:00Z">
                  <w:rPr>
                    <w:rFonts w:ascii="NewsGotT" w:hAnsi="NewsGotT"/>
                  </w:rPr>
                </w:rPrChange>
              </w:rPr>
              <w:pPrChange w:id="5428" w:author="Javier Quintana Pérez" w:date="2022-05-11T17:00:00Z">
                <w:pPr>
                  <w:pStyle w:val="Textoindependiente"/>
                </w:pPr>
              </w:pPrChange>
            </w:pPr>
            <w:r w:rsidRPr="00D919CB">
              <w:rPr>
                <w:rFonts w:ascii="Source Sans Pro" w:hAnsi="Source Sans Pro"/>
                <w:rPrChange w:id="5429" w:author="Javier Quintana Pérez" w:date="2022-05-09T17:39:00Z">
                  <w:rPr>
                    <w:rFonts w:ascii="NewsGotT" w:hAnsi="NewsGotT"/>
                    <w:color w:val="0000FF"/>
                    <w:u w:val="single"/>
                  </w:rPr>
                </w:rPrChange>
              </w:rPr>
              <w:t>Las armaduras se asegurarán en el interior de los encofrados o moldes contra todo tipo de desplazamiento, comprobándose su posición antes de proceder al hormigonado.</w:t>
            </w:r>
          </w:p>
          <w:p w:rsidR="00000000" w:rsidRDefault="00D919CB">
            <w:pPr>
              <w:pStyle w:val="Textoindependiente"/>
              <w:spacing w:line="240" w:lineRule="auto"/>
              <w:rPr>
                <w:ins w:id="5430" w:author="Javier Quintana Pérez" w:date="2022-01-24T13:48:00Z"/>
                <w:del w:id="5431" w:author="mjsierra" w:date="2022-07-29T10:26:00Z"/>
                <w:rFonts w:ascii="Source Sans Pro" w:hAnsi="Source Sans Pro"/>
                <w:strike/>
                <w:rPrChange w:id="5432" w:author="Javier Quintana Pérez" w:date="2022-05-09T17:39:00Z">
                  <w:rPr>
                    <w:ins w:id="5433" w:author="Javier Quintana Pérez" w:date="2022-01-24T13:48:00Z"/>
                    <w:del w:id="5434" w:author="mjsierra" w:date="2022-07-29T10:26:00Z"/>
                    <w:rFonts w:ascii="NewsGotT" w:hAnsi="NewsGotT"/>
                    <w:strike/>
                  </w:rPr>
                </w:rPrChange>
              </w:rPr>
              <w:pPrChange w:id="5435" w:author="Javier Quintana Pérez" w:date="2022-05-11T17:00:00Z">
                <w:pPr>
                  <w:pStyle w:val="Textoindependiente"/>
                </w:pPr>
              </w:pPrChange>
            </w:pPr>
            <w:del w:id="5436" w:author="mjsierra" w:date="2022-07-29T10:26:00Z">
              <w:r w:rsidRPr="00D919CB">
                <w:rPr>
                  <w:rFonts w:ascii="Source Sans Pro" w:hAnsi="Source Sans Pro"/>
                  <w:strike/>
                  <w:rPrChange w:id="5437" w:author="Javier Quintana Pérez" w:date="2022-05-09T17:39:00Z">
                    <w:rPr>
                      <w:color w:val="0000FF"/>
                      <w:u w:val="single"/>
                    </w:rPr>
                  </w:rPrChange>
                </w:rPr>
                <w:delText>Se prohíbe expresamente la fijación mediante puntos de soldadura cuando la ferralla ya esté situada en el interior de los moldes o encofrados.</w:delText>
              </w:r>
            </w:del>
          </w:p>
          <w:p w:rsidR="00000000" w:rsidRDefault="00D919CB">
            <w:pPr>
              <w:pStyle w:val="Textoindependiente"/>
              <w:spacing w:line="240" w:lineRule="auto"/>
              <w:rPr>
                <w:rFonts w:ascii="Source Sans Pro" w:hAnsi="Source Sans Pro"/>
                <w:rPrChange w:id="5438" w:author="Javier Quintana Pérez" w:date="2022-05-09T17:39:00Z">
                  <w:rPr>
                    <w:rFonts w:ascii="NewsGotT" w:hAnsi="NewsGotT"/>
                  </w:rPr>
                </w:rPrChange>
              </w:rPr>
              <w:pPrChange w:id="5439" w:author="Javier Quintana Pérez" w:date="2022-05-11T17:00:00Z">
                <w:pPr>
                  <w:pStyle w:val="Textoindependiente"/>
                </w:pPr>
              </w:pPrChange>
            </w:pPr>
            <w:ins w:id="5440" w:author="Javier Quintana Pérez" w:date="2022-01-24T13:48:00Z">
              <w:r w:rsidRPr="00D919CB">
                <w:rPr>
                  <w:rFonts w:ascii="Source Sans Pro" w:hAnsi="Source Sans Pro"/>
                  <w:rPrChange w:id="5441" w:author="Javier Quintana Pérez" w:date="2022-05-09T17:39:00Z">
                    <w:rPr>
                      <w:rFonts w:ascii="Roboto-Light" w:hAnsi="Roboto-Light" w:cs="Roboto-Light"/>
                      <w:color w:val="585757"/>
                      <w:u w:val="single"/>
                    </w:rPr>
                  </w:rPrChange>
                </w:rPr>
                <w:t>Los cercos de pilares o estribos de las vigas se sujetarán a las barras principales mediante simple atado u otro procedimiento idóneo, prohibiéndose expresamente la fijación mediante puntos de soldadura cuando la ferralla ya esté situada en el interior de los moldes o encofrados.</w:t>
              </w:r>
            </w:ins>
          </w:p>
        </w:tc>
      </w:tr>
    </w:tbl>
    <w:p w:rsidR="00EB394E" w:rsidRPr="000E68E4" w:rsidRDefault="00EB394E" w:rsidP="00EB394E">
      <w:pPr>
        <w:pStyle w:val="Textoindependiente"/>
        <w:rPr>
          <w:rFonts w:ascii="NewsGotT" w:hAnsi="NewsGotT"/>
          <w:i w:val="0"/>
          <w:sz w:val="20"/>
        </w:rPr>
      </w:pPr>
    </w:p>
    <w:p w:rsidR="00615248" w:rsidRDefault="00615248"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5442" w:author="Javier Quintana Pérez" w:date="2022-05-11T17:0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8"/>
        <w:gridCol w:w="1309"/>
        <w:gridCol w:w="1309"/>
        <w:tblGridChange w:id="5443">
          <w:tblGrid>
            <w:gridCol w:w="6665"/>
            <w:gridCol w:w="1371"/>
            <w:gridCol w:w="1250"/>
          </w:tblGrid>
        </w:tblGridChange>
      </w:tblGrid>
      <w:tr w:rsidR="00EB394E" w:rsidRPr="00133828" w:rsidTr="00B4438C">
        <w:trPr>
          <w:tblHeader/>
          <w:jc w:val="center"/>
          <w:trPrChange w:id="5444" w:author="Javier Quintana Pérez" w:date="2022-05-11T17:00:00Z">
            <w:trPr>
              <w:jc w:val="center"/>
            </w:trPr>
          </w:trPrChange>
        </w:trPr>
        <w:tc>
          <w:tcPr>
            <w:tcW w:w="3589" w:type="pct"/>
            <w:tcBorders>
              <w:top w:val="nil"/>
              <w:left w:val="nil"/>
            </w:tcBorders>
            <w:shd w:val="clear" w:color="auto" w:fill="auto"/>
            <w:tcPrChange w:id="5445" w:author="Javier Quintana Pérez" w:date="2022-05-11T17:00:00Z">
              <w:tcPr>
                <w:tcW w:w="3589" w:type="pct"/>
                <w:shd w:val="clear" w:color="auto" w:fill="auto"/>
              </w:tcPr>
            </w:tcPrChange>
          </w:tcPr>
          <w:p w:rsidR="00EB394E" w:rsidRPr="00133828" w:rsidRDefault="00EB394E" w:rsidP="00EB394E">
            <w:pPr>
              <w:rPr>
                <w:sz w:val="21"/>
                <w:szCs w:val="21"/>
                <w:rPrChange w:id="5446" w:author="Javier Quintana Pérez" w:date="2022-12-01T17:15:00Z">
                  <w:rPr/>
                </w:rPrChange>
              </w:rPr>
            </w:pPr>
          </w:p>
        </w:tc>
        <w:tc>
          <w:tcPr>
            <w:tcW w:w="705" w:type="pct"/>
            <w:shd w:val="clear" w:color="auto" w:fill="auto"/>
            <w:tcPrChange w:id="5447" w:author="Javier Quintana Pérez" w:date="2022-05-11T17:00:00Z">
              <w:tcPr>
                <w:tcW w:w="738" w:type="pct"/>
                <w:shd w:val="clear" w:color="auto" w:fill="auto"/>
              </w:tcPr>
            </w:tcPrChange>
          </w:tcPr>
          <w:p w:rsidR="00EB394E" w:rsidRPr="00133828" w:rsidRDefault="00D919CB" w:rsidP="00EB394E">
            <w:pPr>
              <w:jc w:val="center"/>
              <w:rPr>
                <w:rFonts w:ascii="Source Sans Pro" w:hAnsi="Source Sans Pro"/>
                <w:sz w:val="21"/>
                <w:szCs w:val="21"/>
                <w:rPrChange w:id="5448" w:author="Javier Quintana Pérez" w:date="2022-12-01T17:15:00Z">
                  <w:rPr/>
                </w:rPrChange>
              </w:rPr>
            </w:pPr>
            <w:r w:rsidRPr="00D919CB">
              <w:rPr>
                <w:rFonts w:ascii="Source Sans Pro" w:hAnsi="Source Sans Pro"/>
                <w:sz w:val="21"/>
                <w:szCs w:val="21"/>
                <w:rPrChange w:id="5449" w:author="Javier Quintana Pérez" w:date="2022-12-01T17:15:00Z">
                  <w:rPr>
                    <w:color w:val="0000FF"/>
                    <w:u w:val="single"/>
                  </w:rPr>
                </w:rPrChange>
              </w:rPr>
              <w:t>SI</w:t>
            </w:r>
          </w:p>
        </w:tc>
        <w:tc>
          <w:tcPr>
            <w:tcW w:w="705" w:type="pct"/>
            <w:shd w:val="clear" w:color="auto" w:fill="auto"/>
            <w:tcPrChange w:id="5450" w:author="Javier Quintana Pérez" w:date="2022-05-11T17:00:00Z">
              <w:tcPr>
                <w:tcW w:w="674" w:type="pct"/>
                <w:shd w:val="clear" w:color="auto" w:fill="auto"/>
              </w:tcPr>
            </w:tcPrChange>
          </w:tcPr>
          <w:p w:rsidR="00EB394E" w:rsidRPr="00133828" w:rsidRDefault="00D919CB" w:rsidP="00EB394E">
            <w:pPr>
              <w:jc w:val="center"/>
              <w:rPr>
                <w:rFonts w:ascii="Source Sans Pro" w:hAnsi="Source Sans Pro"/>
                <w:sz w:val="21"/>
                <w:szCs w:val="21"/>
                <w:rPrChange w:id="5451" w:author="Javier Quintana Pérez" w:date="2022-12-01T17:15:00Z">
                  <w:rPr/>
                </w:rPrChange>
              </w:rPr>
            </w:pPr>
            <w:r w:rsidRPr="00D919CB">
              <w:rPr>
                <w:rFonts w:ascii="Source Sans Pro" w:hAnsi="Source Sans Pro"/>
                <w:sz w:val="21"/>
                <w:szCs w:val="21"/>
                <w:rPrChange w:id="5452" w:author="Javier Quintana Pérez" w:date="2022-12-01T17:15:00Z">
                  <w:rPr>
                    <w:color w:val="0000FF"/>
                    <w:u w:val="single"/>
                  </w:rPr>
                </w:rPrChange>
              </w:rPr>
              <w:t>NO</w:t>
            </w:r>
          </w:p>
        </w:tc>
      </w:tr>
      <w:tr w:rsidR="00EB394E" w:rsidRPr="00133828" w:rsidTr="00B4438C">
        <w:trPr>
          <w:jc w:val="center"/>
          <w:trPrChange w:id="5453" w:author="Javier Quintana Pérez" w:date="2022-05-11T17:00:00Z">
            <w:trPr>
              <w:jc w:val="center"/>
            </w:trPr>
          </w:trPrChange>
        </w:trPr>
        <w:tc>
          <w:tcPr>
            <w:tcW w:w="3589" w:type="pct"/>
            <w:shd w:val="clear" w:color="auto" w:fill="auto"/>
            <w:tcPrChange w:id="5454" w:author="Javier Quintana Pérez" w:date="2022-05-11T17:00: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5455" w:author="Javier Quintana Pérez" w:date="2022-12-01T17:15:00Z">
                  <w:rPr/>
                </w:rPrChange>
              </w:rPr>
            </w:pPr>
            <w:r w:rsidRPr="00D919CB">
              <w:rPr>
                <w:rFonts w:ascii="Source Sans Pro" w:hAnsi="Source Sans Pro"/>
                <w:sz w:val="21"/>
                <w:szCs w:val="21"/>
                <w:rPrChange w:id="5456" w:author="Javier Quintana Pérez" w:date="2022-12-01T17:15:00Z">
                  <w:rPr>
                    <w:color w:val="0000FF"/>
                    <w:u w:val="single"/>
                  </w:rPr>
                </w:rPrChange>
              </w:rPr>
              <w:t xml:space="preserve">¿Las armaduras y los despieces se colocan según lo indicado en el proyecto?   </w:t>
            </w:r>
          </w:p>
        </w:tc>
        <w:tc>
          <w:tcPr>
            <w:tcW w:w="705" w:type="pct"/>
            <w:shd w:val="clear" w:color="auto" w:fill="auto"/>
            <w:tcPrChange w:id="5457" w:author="Javier Quintana Pérez" w:date="2022-05-11T17:00:00Z">
              <w:tcPr>
                <w:tcW w:w="738" w:type="pct"/>
                <w:shd w:val="clear" w:color="auto" w:fill="auto"/>
              </w:tcPr>
            </w:tcPrChange>
          </w:tcPr>
          <w:p w:rsidR="00EB394E" w:rsidRPr="00133828" w:rsidRDefault="00EB394E" w:rsidP="00EB394E">
            <w:pPr>
              <w:jc w:val="center"/>
              <w:rPr>
                <w:rFonts w:ascii="Source Sans Pro" w:hAnsi="Source Sans Pro"/>
                <w:sz w:val="21"/>
                <w:szCs w:val="21"/>
                <w:rPrChange w:id="5458" w:author="Javier Quintana Pérez" w:date="2022-12-01T17:15:00Z">
                  <w:rPr/>
                </w:rPrChange>
              </w:rPr>
            </w:pPr>
          </w:p>
        </w:tc>
        <w:tc>
          <w:tcPr>
            <w:tcW w:w="705" w:type="pct"/>
            <w:shd w:val="clear" w:color="auto" w:fill="auto"/>
            <w:tcPrChange w:id="5459" w:author="Javier Quintana Pérez" w:date="2022-05-11T17:00:00Z">
              <w:tcPr>
                <w:tcW w:w="674" w:type="pct"/>
                <w:shd w:val="clear" w:color="auto" w:fill="auto"/>
              </w:tcPr>
            </w:tcPrChange>
          </w:tcPr>
          <w:p w:rsidR="00EB394E" w:rsidRPr="00133828" w:rsidRDefault="00EB394E" w:rsidP="00EB394E">
            <w:pPr>
              <w:jc w:val="center"/>
              <w:rPr>
                <w:rFonts w:ascii="Source Sans Pro" w:hAnsi="Source Sans Pro"/>
                <w:sz w:val="21"/>
                <w:szCs w:val="21"/>
                <w:rPrChange w:id="5460" w:author="Javier Quintana Pérez" w:date="2022-12-01T17:15:00Z">
                  <w:rPr/>
                </w:rPrChange>
              </w:rPr>
            </w:pPr>
          </w:p>
        </w:tc>
      </w:tr>
      <w:tr w:rsidR="00EB394E" w:rsidRPr="00133828" w:rsidTr="00B4438C">
        <w:trPr>
          <w:jc w:val="center"/>
          <w:trPrChange w:id="5461" w:author="Javier Quintana Pérez" w:date="2022-05-11T17:00:00Z">
            <w:trPr>
              <w:jc w:val="center"/>
            </w:trPr>
          </w:trPrChange>
        </w:trPr>
        <w:tc>
          <w:tcPr>
            <w:tcW w:w="3589" w:type="pct"/>
            <w:shd w:val="clear" w:color="auto" w:fill="auto"/>
            <w:tcPrChange w:id="5462" w:author="Javier Quintana Pérez" w:date="2022-05-11T17:00: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5463" w:author="Javier Quintana Pérez" w:date="2022-12-01T17:15:00Z">
                  <w:rPr/>
                </w:rPrChange>
              </w:rPr>
            </w:pPr>
            <w:r w:rsidRPr="00D919CB">
              <w:rPr>
                <w:rFonts w:ascii="Source Sans Pro" w:hAnsi="Source Sans Pro"/>
                <w:sz w:val="21"/>
                <w:szCs w:val="21"/>
                <w:rPrChange w:id="5464" w:author="Javier Quintana Pérez" w:date="2022-12-01T17:15:00Z">
                  <w:rPr>
                    <w:color w:val="0000FF"/>
                    <w:u w:val="single"/>
                  </w:rPr>
                </w:rPrChange>
              </w:rPr>
              <w:t xml:space="preserve">¿Están aseguradas en el interior de los moldes, contra desplazamientos durante el hormigonado?   </w:t>
            </w:r>
          </w:p>
        </w:tc>
        <w:tc>
          <w:tcPr>
            <w:tcW w:w="705" w:type="pct"/>
            <w:shd w:val="clear" w:color="auto" w:fill="auto"/>
            <w:tcPrChange w:id="5465" w:author="Javier Quintana Pérez" w:date="2022-05-11T17:00:00Z">
              <w:tcPr>
                <w:tcW w:w="738" w:type="pct"/>
                <w:shd w:val="clear" w:color="auto" w:fill="auto"/>
              </w:tcPr>
            </w:tcPrChange>
          </w:tcPr>
          <w:p w:rsidR="00EB394E" w:rsidRPr="00133828" w:rsidRDefault="00EB394E" w:rsidP="00EB394E">
            <w:pPr>
              <w:jc w:val="center"/>
              <w:rPr>
                <w:rFonts w:ascii="Source Sans Pro" w:hAnsi="Source Sans Pro"/>
                <w:sz w:val="21"/>
                <w:szCs w:val="21"/>
                <w:rPrChange w:id="5466" w:author="Javier Quintana Pérez" w:date="2022-12-01T17:15:00Z">
                  <w:rPr/>
                </w:rPrChange>
              </w:rPr>
            </w:pPr>
          </w:p>
        </w:tc>
        <w:tc>
          <w:tcPr>
            <w:tcW w:w="705" w:type="pct"/>
            <w:shd w:val="clear" w:color="auto" w:fill="auto"/>
            <w:tcPrChange w:id="5467" w:author="Javier Quintana Pérez" w:date="2022-05-11T17:00:00Z">
              <w:tcPr>
                <w:tcW w:w="674" w:type="pct"/>
                <w:shd w:val="clear" w:color="auto" w:fill="auto"/>
              </w:tcPr>
            </w:tcPrChange>
          </w:tcPr>
          <w:p w:rsidR="00EB394E" w:rsidRPr="00133828" w:rsidRDefault="00EB394E" w:rsidP="00EB394E">
            <w:pPr>
              <w:jc w:val="center"/>
              <w:rPr>
                <w:rFonts w:ascii="Source Sans Pro" w:hAnsi="Source Sans Pro"/>
                <w:sz w:val="21"/>
                <w:szCs w:val="21"/>
                <w:rPrChange w:id="5468" w:author="Javier Quintana Pérez" w:date="2022-12-01T17:15:00Z">
                  <w:rPr/>
                </w:rPrChange>
              </w:rPr>
            </w:pPr>
          </w:p>
        </w:tc>
      </w:tr>
      <w:tr w:rsidR="00EB394E" w:rsidRPr="00133828" w:rsidTr="00B4438C">
        <w:trPr>
          <w:jc w:val="center"/>
          <w:trPrChange w:id="5469" w:author="Javier Quintana Pérez" w:date="2022-05-11T17:00:00Z">
            <w:trPr>
              <w:jc w:val="center"/>
            </w:trPr>
          </w:trPrChange>
        </w:trPr>
        <w:tc>
          <w:tcPr>
            <w:tcW w:w="3589" w:type="pct"/>
            <w:shd w:val="clear" w:color="auto" w:fill="auto"/>
            <w:tcPrChange w:id="5470" w:author="Javier Quintana Pérez" w:date="2022-05-11T17:00: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5471" w:author="Javier Quintana Pérez" w:date="2022-12-01T17:15:00Z">
                  <w:rPr/>
                </w:rPrChange>
              </w:rPr>
            </w:pPr>
            <w:r w:rsidRPr="00D919CB">
              <w:rPr>
                <w:rFonts w:ascii="Source Sans Pro" w:hAnsi="Source Sans Pro"/>
                <w:sz w:val="21"/>
                <w:szCs w:val="21"/>
                <w:rPrChange w:id="5472" w:author="Javier Quintana Pérez" w:date="2022-12-01T17:15:00Z">
                  <w:rPr>
                    <w:color w:val="0000FF"/>
                    <w:u w:val="single"/>
                  </w:rPr>
                </w:rPrChange>
              </w:rPr>
              <w:t xml:space="preserve">¿Se comprueba que el armado de la ferralla permite el correcto hormigonado del elemento?   </w:t>
            </w:r>
          </w:p>
        </w:tc>
        <w:tc>
          <w:tcPr>
            <w:tcW w:w="705" w:type="pct"/>
            <w:shd w:val="clear" w:color="auto" w:fill="auto"/>
            <w:tcPrChange w:id="5473" w:author="Javier Quintana Pérez" w:date="2022-05-11T17:00:00Z">
              <w:tcPr>
                <w:tcW w:w="738" w:type="pct"/>
                <w:shd w:val="clear" w:color="auto" w:fill="auto"/>
              </w:tcPr>
            </w:tcPrChange>
          </w:tcPr>
          <w:p w:rsidR="00EB394E" w:rsidRPr="00133828" w:rsidRDefault="00EB394E" w:rsidP="00EB394E">
            <w:pPr>
              <w:jc w:val="center"/>
              <w:rPr>
                <w:rFonts w:ascii="Source Sans Pro" w:hAnsi="Source Sans Pro"/>
                <w:sz w:val="21"/>
                <w:szCs w:val="21"/>
                <w:rPrChange w:id="5474" w:author="Javier Quintana Pérez" w:date="2022-12-01T17:15:00Z">
                  <w:rPr/>
                </w:rPrChange>
              </w:rPr>
            </w:pPr>
          </w:p>
        </w:tc>
        <w:tc>
          <w:tcPr>
            <w:tcW w:w="705" w:type="pct"/>
            <w:shd w:val="clear" w:color="auto" w:fill="auto"/>
            <w:tcPrChange w:id="5475" w:author="Javier Quintana Pérez" w:date="2022-05-11T17:00:00Z">
              <w:tcPr>
                <w:tcW w:w="674" w:type="pct"/>
                <w:shd w:val="clear" w:color="auto" w:fill="auto"/>
              </w:tcPr>
            </w:tcPrChange>
          </w:tcPr>
          <w:p w:rsidR="00EB394E" w:rsidRPr="00133828" w:rsidRDefault="00EB394E" w:rsidP="00EB394E">
            <w:pPr>
              <w:jc w:val="center"/>
              <w:rPr>
                <w:rFonts w:ascii="Source Sans Pro" w:hAnsi="Source Sans Pro"/>
                <w:sz w:val="21"/>
                <w:szCs w:val="21"/>
                <w:rPrChange w:id="5476" w:author="Javier Quintana Pérez" w:date="2022-12-01T17:15:00Z">
                  <w:rPr/>
                </w:rPrChange>
              </w:rPr>
            </w:pPr>
          </w:p>
        </w:tc>
      </w:tr>
      <w:tr w:rsidR="00EB394E" w:rsidRPr="00133828" w:rsidTr="00B4438C">
        <w:trPr>
          <w:jc w:val="center"/>
          <w:trPrChange w:id="5477" w:author="Javier Quintana Pérez" w:date="2022-05-11T17:00:00Z">
            <w:trPr>
              <w:jc w:val="center"/>
            </w:trPr>
          </w:trPrChange>
        </w:trPr>
        <w:tc>
          <w:tcPr>
            <w:tcW w:w="3589" w:type="pct"/>
            <w:shd w:val="clear" w:color="auto" w:fill="auto"/>
            <w:tcPrChange w:id="5478" w:author="Javier Quintana Pérez" w:date="2022-05-11T17:00: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5479" w:author="Javier Quintana Pérez" w:date="2022-12-01T17:15:00Z">
                  <w:rPr/>
                </w:rPrChange>
              </w:rPr>
            </w:pPr>
            <w:r w:rsidRPr="00D919CB">
              <w:rPr>
                <w:rFonts w:ascii="Source Sans Pro" w:hAnsi="Source Sans Pro"/>
                <w:sz w:val="21"/>
                <w:szCs w:val="21"/>
                <w:rPrChange w:id="5480" w:author="Javier Quintana Pérez" w:date="2022-12-01T17:15:00Z">
                  <w:rPr>
                    <w:color w:val="0000FF"/>
                    <w:u w:val="single"/>
                  </w:rPr>
                </w:rPrChange>
              </w:rPr>
              <w:t xml:space="preserve">¿Se comprueba que la ferralla armada está exenta de pintura, grasa o cualquier otra sustancia nociva que pueda afectar negativamente al acero, al hormigón o a la adherencia entre ambos?       </w:t>
            </w:r>
          </w:p>
        </w:tc>
        <w:tc>
          <w:tcPr>
            <w:tcW w:w="705" w:type="pct"/>
            <w:shd w:val="clear" w:color="auto" w:fill="auto"/>
            <w:tcPrChange w:id="5481" w:author="Javier Quintana Pérez" w:date="2022-05-11T17:00:00Z">
              <w:tcPr>
                <w:tcW w:w="738" w:type="pct"/>
                <w:shd w:val="clear" w:color="auto" w:fill="auto"/>
              </w:tcPr>
            </w:tcPrChange>
          </w:tcPr>
          <w:p w:rsidR="00EB394E" w:rsidRPr="00133828" w:rsidRDefault="00EB394E" w:rsidP="00EB394E">
            <w:pPr>
              <w:jc w:val="center"/>
              <w:rPr>
                <w:rFonts w:ascii="Source Sans Pro" w:hAnsi="Source Sans Pro"/>
                <w:sz w:val="21"/>
                <w:szCs w:val="21"/>
                <w:rPrChange w:id="5482" w:author="Javier Quintana Pérez" w:date="2022-12-01T17:15:00Z">
                  <w:rPr/>
                </w:rPrChange>
              </w:rPr>
            </w:pPr>
          </w:p>
        </w:tc>
        <w:tc>
          <w:tcPr>
            <w:tcW w:w="705" w:type="pct"/>
            <w:shd w:val="clear" w:color="auto" w:fill="auto"/>
            <w:tcPrChange w:id="5483" w:author="Javier Quintana Pérez" w:date="2022-05-11T17:00:00Z">
              <w:tcPr>
                <w:tcW w:w="674" w:type="pct"/>
                <w:shd w:val="clear" w:color="auto" w:fill="auto"/>
              </w:tcPr>
            </w:tcPrChange>
          </w:tcPr>
          <w:p w:rsidR="00EB394E" w:rsidRPr="00133828" w:rsidRDefault="00EB394E" w:rsidP="00EB394E">
            <w:pPr>
              <w:jc w:val="center"/>
              <w:rPr>
                <w:rFonts w:ascii="Source Sans Pro" w:hAnsi="Source Sans Pro"/>
                <w:sz w:val="21"/>
                <w:szCs w:val="21"/>
                <w:rPrChange w:id="5484" w:author="Javier Quintana Pérez" w:date="2022-12-01T17:15:00Z">
                  <w:rPr/>
                </w:rPrChange>
              </w:rPr>
            </w:pPr>
          </w:p>
        </w:tc>
      </w:tr>
    </w:tbl>
    <w:p w:rsidR="00841B5A" w:rsidRPr="00D41C9D" w:rsidRDefault="00841B5A" w:rsidP="00EB394E">
      <w:pPr>
        <w:rPr>
          <w:rFonts w:ascii="Source Sans Pro" w:hAnsi="Source Sans Pro"/>
          <w:u w:val="single"/>
          <w:rPrChange w:id="5485" w:author="Javier Quintana Pérez" w:date="2022-05-09T17:39:00Z">
            <w:rPr>
              <w:u w:val="single"/>
            </w:rPr>
          </w:rPrChange>
        </w:rPr>
      </w:pPr>
    </w:p>
    <w:p w:rsidR="00841B5A" w:rsidRPr="003621C6" w:rsidDel="00B4438C" w:rsidRDefault="00841B5A" w:rsidP="00EB394E">
      <w:pPr>
        <w:rPr>
          <w:del w:id="5486" w:author="Javier Quintana Pérez" w:date="2022-05-11T17:00:00Z"/>
          <w:sz w:val="21"/>
          <w:szCs w:val="21"/>
          <w:u w:val="single"/>
          <w:rPrChange w:id="5487" w:author="mjsierra" w:date="2023-02-02T10:44:00Z">
            <w:rPr>
              <w:del w:id="5488" w:author="Javier Quintana Pérez" w:date="2022-05-11T17:00:00Z"/>
              <w:u w:val="single"/>
            </w:rPr>
          </w:rPrChange>
        </w:rPr>
      </w:pPr>
    </w:p>
    <w:p w:rsidR="00EB394E" w:rsidRPr="00D41C9D" w:rsidRDefault="00D919CB" w:rsidP="00EB394E">
      <w:pPr>
        <w:rPr>
          <w:rFonts w:ascii="Source Sans Pro" w:hAnsi="Source Sans Pro"/>
          <w:u w:val="single"/>
          <w:rPrChange w:id="5489" w:author="Javier Quintana Pérez" w:date="2022-05-09T17:39:00Z">
            <w:rPr>
              <w:u w:val="single"/>
            </w:rPr>
          </w:rPrChange>
        </w:rPr>
      </w:pPr>
      <w:r w:rsidRPr="003621C6">
        <w:rPr>
          <w:rFonts w:ascii="Source Sans Pro" w:hAnsi="Source Sans Pro"/>
          <w:sz w:val="21"/>
          <w:szCs w:val="21"/>
          <w:u w:val="single"/>
          <w:rPrChange w:id="5490" w:author="mjsierra" w:date="2023-02-02T10:44:00Z">
            <w:rPr>
              <w:color w:val="0000FF"/>
              <w:u w:val="single"/>
            </w:rPr>
          </w:rPrChange>
        </w:rPr>
        <w:t>COMENTARIOS</w:t>
      </w:r>
    </w:p>
    <w:p w:rsidR="00EB394E" w:rsidRPr="00D41C9D" w:rsidRDefault="00EB394E" w:rsidP="00EB394E">
      <w:pPr>
        <w:rPr>
          <w:rFonts w:ascii="Source Sans Pro" w:hAnsi="Source Sans Pro"/>
          <w:color w:val="365F91"/>
          <w:u w:val="single"/>
          <w:rPrChange w:id="5491" w:author="Javier Quintana Pérez" w:date="2022-05-09T17:39:00Z">
            <w:rPr>
              <w:color w:val="365F91"/>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D41C9D" w:rsidTr="00841B5A">
        <w:trPr>
          <w:jc w:val="center"/>
        </w:trPr>
        <w:tc>
          <w:tcPr>
            <w:tcW w:w="5000" w:type="pct"/>
            <w:shd w:val="clear" w:color="auto" w:fill="auto"/>
          </w:tcPr>
          <w:p w:rsidR="00EB394E" w:rsidRPr="00D41C9D" w:rsidRDefault="00EB394E" w:rsidP="00EB394E">
            <w:pPr>
              <w:rPr>
                <w:rFonts w:ascii="Source Sans Pro" w:hAnsi="Source Sans Pro"/>
                <w:u w:val="single"/>
                <w:rPrChange w:id="5492" w:author="Javier Quintana Pérez" w:date="2022-05-09T17:39:00Z">
                  <w:rPr>
                    <w:u w:val="single"/>
                  </w:rPr>
                </w:rPrChange>
              </w:rPr>
            </w:pPr>
          </w:p>
          <w:p w:rsidR="00EB394E" w:rsidRPr="00D41C9D" w:rsidRDefault="00EB394E" w:rsidP="00EB394E">
            <w:pPr>
              <w:rPr>
                <w:rFonts w:ascii="Source Sans Pro" w:hAnsi="Source Sans Pro"/>
                <w:u w:val="single"/>
                <w:rPrChange w:id="5493" w:author="Javier Quintana Pérez" w:date="2022-05-09T17:39:00Z">
                  <w:rPr>
                    <w:u w:val="single"/>
                  </w:rPr>
                </w:rPrChange>
              </w:rPr>
            </w:pPr>
          </w:p>
          <w:p w:rsidR="00EB394E" w:rsidRPr="00D41C9D" w:rsidRDefault="00EB394E" w:rsidP="00EB394E">
            <w:pPr>
              <w:rPr>
                <w:rFonts w:ascii="Source Sans Pro" w:hAnsi="Source Sans Pro"/>
                <w:u w:val="single"/>
                <w:rPrChange w:id="5494" w:author="Javier Quintana Pérez" w:date="2022-05-09T17:39:00Z">
                  <w:rPr>
                    <w:u w:val="single"/>
                  </w:rPr>
                </w:rPrChange>
              </w:rPr>
            </w:pPr>
          </w:p>
          <w:p w:rsidR="00EB394E" w:rsidRPr="00D41C9D" w:rsidRDefault="00EB394E" w:rsidP="00EB394E">
            <w:pPr>
              <w:rPr>
                <w:rFonts w:ascii="Source Sans Pro" w:hAnsi="Source Sans Pro"/>
                <w:color w:val="365F91"/>
                <w:u w:val="single"/>
                <w:rPrChange w:id="5495" w:author="Javier Quintana Pérez" w:date="2022-05-09T17:39:00Z">
                  <w:rPr>
                    <w:color w:val="365F91"/>
                    <w:u w:val="single"/>
                  </w:rPr>
                </w:rPrChange>
              </w:rPr>
            </w:pPr>
          </w:p>
        </w:tc>
      </w:tr>
    </w:tbl>
    <w:p w:rsidR="00EB394E" w:rsidRPr="00D41C9D" w:rsidRDefault="00EB394E" w:rsidP="003D1034">
      <w:pPr>
        <w:rPr>
          <w:rFonts w:ascii="Source Sans Pro" w:hAnsi="Source Sans Pro"/>
          <w:rPrChange w:id="5496" w:author="Javier Quintana Pérez" w:date="2022-05-09T17:39:00Z">
            <w:rPr/>
          </w:rPrChange>
        </w:rPr>
      </w:pPr>
    </w:p>
    <w:p w:rsidR="00EB394E" w:rsidRPr="00133828" w:rsidDel="009F0C08" w:rsidRDefault="00EB394E" w:rsidP="003D1034">
      <w:pPr>
        <w:rPr>
          <w:del w:id="5497" w:author="Javier Quintana Pérez" w:date="2022-10-18T16:50:00Z"/>
          <w:rFonts w:ascii="Source Sans Pro" w:hAnsi="Source Sans Pro"/>
          <w:sz w:val="22"/>
          <w:szCs w:val="22"/>
          <w:rPrChange w:id="5498" w:author="Javier Quintana Pérez" w:date="2022-12-01T17:15:00Z">
            <w:rPr>
              <w:del w:id="5499" w:author="Javier Quintana Pérez" w:date="2022-10-18T16:50:00Z"/>
            </w:rPr>
          </w:rPrChange>
        </w:rPr>
      </w:pPr>
    </w:p>
    <w:p w:rsidR="00000000" w:rsidRDefault="00D919CB">
      <w:pPr>
        <w:pStyle w:val="Nivel3"/>
        <w:tabs>
          <w:tab w:val="clear" w:pos="851"/>
          <w:tab w:val="left" w:pos="426"/>
        </w:tabs>
        <w:ind w:left="-142" w:firstLine="568"/>
        <w:rPr>
          <w:rFonts w:ascii="Source Sans Pro" w:hAnsi="Source Sans Pro"/>
          <w:sz w:val="22"/>
          <w:szCs w:val="22"/>
          <w:rPrChange w:id="5500" w:author="Javier Quintana Pérez" w:date="2022-12-01T17:15:00Z">
            <w:rPr/>
          </w:rPrChange>
        </w:rPr>
        <w:pPrChange w:id="5501" w:author="Javier Quintana Pérez" w:date="2022-10-18T16:49:00Z">
          <w:pPr>
            <w:pStyle w:val="Nivel3"/>
          </w:pPr>
        </w:pPrChange>
      </w:pPr>
      <w:bookmarkStart w:id="5502" w:name="_Toc519771908"/>
      <w:bookmarkStart w:id="5503" w:name="_Toc520122137"/>
      <w:bookmarkStart w:id="5504" w:name="_Toc520134282"/>
      <w:bookmarkStart w:id="5505" w:name="_Toc520134599"/>
      <w:bookmarkStart w:id="5506" w:name="_Toc520135877"/>
      <w:bookmarkStart w:id="5507" w:name="_Toc520136299"/>
      <w:bookmarkStart w:id="5508" w:name="_Toc529041553"/>
      <w:bookmarkStart w:id="5509" w:name="_Toc529270471"/>
      <w:bookmarkStart w:id="5510" w:name="_Toc532372541"/>
      <w:bookmarkStart w:id="5511" w:name="_Toc532373499"/>
      <w:bookmarkStart w:id="5512" w:name="_Toc532374005"/>
      <w:bookmarkStart w:id="5513" w:name="_Toc122537350"/>
      <w:ins w:id="5514" w:author="Javier Quintana Pérez" w:date="2022-05-11T17:01:00Z">
        <w:r w:rsidRPr="00D919CB">
          <w:rPr>
            <w:rFonts w:ascii="Source Sans Pro" w:hAnsi="Source Sans Pro"/>
            <w:sz w:val="22"/>
            <w:szCs w:val="22"/>
            <w:rPrChange w:id="5515" w:author="Javier Quintana Pérez" w:date="2022-12-01T17:15:00Z">
              <w:rPr>
                <w:rFonts w:ascii="Source Sans Pro" w:hAnsi="Source Sans Pro"/>
                <w:color w:val="0000FF"/>
                <w:u w:val="single"/>
              </w:rPr>
            </w:rPrChange>
          </w:rPr>
          <w:t>7.</w:t>
        </w:r>
      </w:ins>
      <w:ins w:id="5516" w:author="Javier Quintana Pérez" w:date="2022-12-21T15:49:00Z">
        <w:r w:rsidR="006E2707">
          <w:rPr>
            <w:rFonts w:ascii="Source Sans Pro" w:hAnsi="Source Sans Pro"/>
            <w:sz w:val="22"/>
            <w:szCs w:val="22"/>
          </w:rPr>
          <w:t>2</w:t>
        </w:r>
      </w:ins>
      <w:ins w:id="5517" w:author="Javier Quintana Pérez" w:date="2022-05-11T17:01:00Z">
        <w:r w:rsidRPr="00D919CB">
          <w:rPr>
            <w:rFonts w:ascii="Source Sans Pro" w:hAnsi="Source Sans Pro"/>
            <w:sz w:val="22"/>
            <w:szCs w:val="22"/>
            <w:rPrChange w:id="5518" w:author="Javier Quintana Pérez" w:date="2022-12-01T17:15:00Z">
              <w:rPr>
                <w:rFonts w:ascii="Source Sans Pro" w:hAnsi="Source Sans Pro"/>
                <w:color w:val="0000FF"/>
                <w:u w:val="single"/>
              </w:rPr>
            </w:rPrChange>
          </w:rPr>
          <w:t>.3</w:t>
        </w:r>
        <w:r w:rsidRPr="00D919CB">
          <w:rPr>
            <w:rFonts w:ascii="Source Sans Pro" w:hAnsi="Source Sans Pro"/>
            <w:sz w:val="22"/>
            <w:szCs w:val="22"/>
            <w:rPrChange w:id="5519" w:author="Javier Quintana Pérez" w:date="2022-12-01T17:15:00Z">
              <w:rPr>
                <w:rFonts w:ascii="Source Sans Pro" w:hAnsi="Source Sans Pro"/>
                <w:color w:val="0000FF"/>
                <w:u w:val="single"/>
              </w:rPr>
            </w:rPrChange>
          </w:rPr>
          <w:tab/>
        </w:r>
      </w:ins>
      <w:r w:rsidRPr="00D919CB">
        <w:rPr>
          <w:rFonts w:ascii="Source Sans Pro" w:hAnsi="Source Sans Pro"/>
          <w:sz w:val="22"/>
          <w:szCs w:val="22"/>
          <w:rPrChange w:id="5520" w:author="Javier Quintana Pérez" w:date="2022-12-01T17:15:00Z">
            <w:rPr>
              <w:color w:val="0000FF"/>
              <w:u w:val="single"/>
            </w:rPr>
          </w:rPrChange>
        </w:rPr>
        <w:t>Colocación de otros elementos metálicos</w:t>
      </w:r>
      <w:bookmarkEnd w:id="5502"/>
      <w:bookmarkEnd w:id="5503"/>
      <w:bookmarkEnd w:id="5504"/>
      <w:bookmarkEnd w:id="5505"/>
      <w:bookmarkEnd w:id="5506"/>
      <w:bookmarkEnd w:id="5507"/>
      <w:bookmarkEnd w:id="5508"/>
      <w:bookmarkEnd w:id="5509"/>
      <w:bookmarkEnd w:id="5510"/>
      <w:bookmarkEnd w:id="5511"/>
      <w:bookmarkEnd w:id="5512"/>
      <w:bookmarkEnd w:id="5513"/>
    </w:p>
    <w:p w:rsidR="00EB394E" w:rsidRPr="00D41C9D" w:rsidRDefault="00EB394E" w:rsidP="00EB394E">
      <w:pPr>
        <w:pStyle w:val="Textoindependiente"/>
        <w:rPr>
          <w:rFonts w:ascii="Source Sans Pro" w:hAnsi="Source Sans Pro"/>
          <w:b/>
          <w:i w:val="0"/>
          <w:sz w:val="20"/>
          <w:rPrChange w:id="5521" w:author="Javier Quintana Pérez" w:date="2022-05-09T17:39:00Z">
            <w:rPr>
              <w:rFonts w:ascii="NewsGotT" w:hAnsi="NewsGotT"/>
              <w:b/>
              <w:i w:val="0"/>
              <w:sz w:val="2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pStyle w:val="Textoindependiente"/>
              <w:spacing w:line="240" w:lineRule="auto"/>
              <w:rPr>
                <w:rFonts w:ascii="Source Sans Pro" w:hAnsi="Source Sans Pro"/>
                <w:i w:val="0"/>
                <w:rPrChange w:id="5522" w:author="Javier Quintana Pérez" w:date="2022-05-09T17:39:00Z">
                  <w:rPr>
                    <w:rFonts w:ascii="NewsGotT" w:hAnsi="NewsGotT"/>
                    <w:i w:val="0"/>
                  </w:rPr>
                </w:rPrChange>
              </w:rPr>
              <w:pPrChange w:id="5523" w:author="Javier Quintana Pérez" w:date="2022-07-19T16:45:00Z">
                <w:pPr>
                  <w:pStyle w:val="Textoindependiente"/>
                </w:pPr>
              </w:pPrChange>
            </w:pPr>
            <w:r w:rsidRPr="00D919CB">
              <w:rPr>
                <w:rFonts w:ascii="Source Sans Pro" w:hAnsi="Source Sans Pro"/>
                <w:i w:val="0"/>
                <w:rPrChange w:id="5524" w:author="Javier Quintana Pérez" w:date="2022-05-09T17:39:00Z">
                  <w:rPr>
                    <w:rFonts w:ascii="NewsGotT" w:hAnsi="NewsGotT"/>
                    <w:i w:val="0"/>
                    <w:color w:val="0000FF"/>
                    <w:u w:val="single"/>
                  </w:rPr>
                </w:rPrChange>
              </w:rPr>
              <w:t xml:space="preserve">En el caso del empleo de otros elementos metálicos (distintos de las armaduras) las instrucciones técnicas de fabricación deberán especificar cómo debe ser la correcta disposición de estos elementos dentro del molde, tanto en la fase previa al hormigonado como durante la colocación y compactación del hormigón, para cumplir las tolerancias geométricas establecidas. </w:t>
            </w:r>
          </w:p>
          <w:p w:rsidR="00000000" w:rsidRDefault="00D919CB">
            <w:pPr>
              <w:pStyle w:val="Textoindependiente"/>
              <w:spacing w:line="240" w:lineRule="auto"/>
              <w:rPr>
                <w:rFonts w:ascii="Source Sans Pro" w:hAnsi="Source Sans Pro"/>
                <w:i w:val="0"/>
                <w:rPrChange w:id="5525" w:author="Javier Quintana Pérez" w:date="2022-05-09T17:39:00Z">
                  <w:rPr>
                    <w:rFonts w:ascii="NewsGotT" w:hAnsi="NewsGotT"/>
                    <w:i w:val="0"/>
                  </w:rPr>
                </w:rPrChange>
              </w:rPr>
              <w:pPrChange w:id="5526" w:author="Javier Quintana Pérez" w:date="2022-07-19T16:45:00Z">
                <w:pPr>
                  <w:pStyle w:val="Textoindependiente"/>
                </w:pPr>
              </w:pPrChange>
            </w:pPr>
            <w:r w:rsidRPr="00D919CB">
              <w:rPr>
                <w:rFonts w:ascii="Source Sans Pro" w:hAnsi="Source Sans Pro"/>
                <w:i w:val="0"/>
                <w:rPrChange w:id="5527" w:author="Javier Quintana Pérez" w:date="2022-05-09T17:39:00Z">
                  <w:rPr>
                    <w:rFonts w:ascii="NewsGotT" w:hAnsi="NewsGotT"/>
                    <w:i w:val="0"/>
                    <w:color w:val="0000FF"/>
                    <w:u w:val="single"/>
                  </w:rPr>
                </w:rPrChange>
              </w:rPr>
              <w:t>Se comprobará el estado de limpieza así como la ausencia de oxidación que puedan afectar a la adherencia al hormigón.</w:t>
            </w:r>
          </w:p>
        </w:tc>
      </w:tr>
    </w:tbl>
    <w:p w:rsidR="00EB394E" w:rsidRPr="00D41C9D" w:rsidRDefault="00EB394E" w:rsidP="00EB394E">
      <w:pPr>
        <w:pStyle w:val="Textoindependiente"/>
        <w:rPr>
          <w:rFonts w:ascii="Source Sans Pro" w:hAnsi="Source Sans Pro"/>
          <w:i w:val="0"/>
          <w:sz w:val="20"/>
          <w:rPrChange w:id="5528" w:author="Javier Quintana Pérez" w:date="2022-05-09T17:39:00Z">
            <w:rPr>
              <w:rFonts w:ascii="NewsGotT" w:hAnsi="NewsGotT"/>
              <w:i w:val="0"/>
              <w:sz w:val="20"/>
            </w:rPr>
          </w:rPrChange>
        </w:rPr>
      </w:pPr>
    </w:p>
    <w:p w:rsidR="00EB394E" w:rsidRPr="00D41C9D" w:rsidDel="00B73657" w:rsidRDefault="00EB394E" w:rsidP="00EB394E">
      <w:pPr>
        <w:pStyle w:val="Textoindependiente"/>
        <w:ind w:left="5672" w:firstLine="709"/>
        <w:rPr>
          <w:del w:id="5529" w:author="Javier Quintana Pérez" w:date="2022-09-30T10:27:00Z"/>
          <w:rFonts w:ascii="Source Sans Pro" w:hAnsi="Source Sans Pro"/>
          <w:i w:val="0"/>
          <w:sz w:val="20"/>
          <w:u w:val="single"/>
          <w:rPrChange w:id="5530" w:author="Javier Quintana Pérez" w:date="2022-05-09T17:39:00Z">
            <w:rPr>
              <w:del w:id="5531" w:author="Javier Quintana Pérez" w:date="2022-09-30T10:27:00Z"/>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5532" w:author="Javier Quintana Pérez" w:date="2022-05-11T17:02: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8"/>
        <w:gridCol w:w="1309"/>
        <w:gridCol w:w="1309"/>
        <w:tblGridChange w:id="5533">
          <w:tblGrid>
            <w:gridCol w:w="6665"/>
            <w:gridCol w:w="1371"/>
            <w:gridCol w:w="1250"/>
          </w:tblGrid>
        </w:tblGridChange>
      </w:tblGrid>
      <w:tr w:rsidR="00EB394E" w:rsidRPr="00D41C9D" w:rsidDel="00B73657" w:rsidTr="00B4438C">
        <w:trPr>
          <w:jc w:val="center"/>
          <w:del w:id="5534" w:author="Javier Quintana Pérez" w:date="2022-09-30T10:27:00Z"/>
          <w:trPrChange w:id="5535" w:author="Javier Quintana Pérez" w:date="2022-05-11T17:02:00Z">
            <w:trPr>
              <w:jc w:val="center"/>
            </w:trPr>
          </w:trPrChange>
        </w:trPr>
        <w:tc>
          <w:tcPr>
            <w:tcW w:w="3589" w:type="pct"/>
            <w:tcBorders>
              <w:top w:val="nil"/>
              <w:left w:val="nil"/>
            </w:tcBorders>
            <w:shd w:val="clear" w:color="auto" w:fill="auto"/>
            <w:tcPrChange w:id="5536" w:author="Javier Quintana Pérez" w:date="2022-05-11T17:02:00Z">
              <w:tcPr>
                <w:tcW w:w="3589" w:type="pct"/>
                <w:shd w:val="clear" w:color="auto" w:fill="auto"/>
              </w:tcPr>
            </w:tcPrChange>
          </w:tcPr>
          <w:p w:rsidR="00EB394E" w:rsidRPr="00D41C9D" w:rsidDel="00B73657" w:rsidRDefault="00EB394E" w:rsidP="00EB394E">
            <w:pPr>
              <w:rPr>
                <w:del w:id="5537" w:author="Javier Quintana Pérez" w:date="2022-09-30T10:27:00Z"/>
                <w:rFonts w:ascii="Source Sans Pro" w:hAnsi="Source Sans Pro"/>
                <w:rPrChange w:id="5538" w:author="Javier Quintana Pérez" w:date="2022-05-09T17:39:00Z">
                  <w:rPr>
                    <w:del w:id="5539" w:author="Javier Quintana Pérez" w:date="2022-09-30T10:27:00Z"/>
                  </w:rPr>
                </w:rPrChange>
              </w:rPr>
            </w:pPr>
          </w:p>
        </w:tc>
        <w:tc>
          <w:tcPr>
            <w:tcW w:w="705" w:type="pct"/>
            <w:shd w:val="clear" w:color="auto" w:fill="auto"/>
            <w:tcPrChange w:id="5540" w:author="Javier Quintana Pérez" w:date="2022-05-11T17:02:00Z">
              <w:tcPr>
                <w:tcW w:w="738" w:type="pct"/>
                <w:shd w:val="clear" w:color="auto" w:fill="auto"/>
              </w:tcPr>
            </w:tcPrChange>
          </w:tcPr>
          <w:p w:rsidR="00EB394E" w:rsidRPr="00D41C9D" w:rsidDel="00B73657" w:rsidRDefault="00D919CB" w:rsidP="00EB394E">
            <w:pPr>
              <w:jc w:val="center"/>
              <w:rPr>
                <w:del w:id="5541" w:author="Javier Quintana Pérez" w:date="2022-09-30T10:27:00Z"/>
                <w:rFonts w:ascii="Source Sans Pro" w:hAnsi="Source Sans Pro"/>
                <w:rPrChange w:id="5542" w:author="Javier Quintana Pérez" w:date="2022-05-09T17:39:00Z">
                  <w:rPr>
                    <w:del w:id="5543" w:author="Javier Quintana Pérez" w:date="2022-09-30T10:27:00Z"/>
                  </w:rPr>
                </w:rPrChange>
              </w:rPr>
            </w:pPr>
            <w:del w:id="5544" w:author="Javier Quintana Pérez" w:date="2022-09-30T10:27:00Z">
              <w:r w:rsidRPr="00D919CB">
                <w:rPr>
                  <w:rFonts w:ascii="Source Sans Pro" w:hAnsi="Source Sans Pro"/>
                  <w:rPrChange w:id="5545" w:author="Javier Quintana Pérez" w:date="2022-05-09T17:39:00Z">
                    <w:rPr>
                      <w:color w:val="0000FF"/>
                      <w:u w:val="single"/>
                    </w:rPr>
                  </w:rPrChange>
                </w:rPr>
                <w:delText>SI</w:delText>
              </w:r>
            </w:del>
          </w:p>
        </w:tc>
        <w:tc>
          <w:tcPr>
            <w:tcW w:w="705" w:type="pct"/>
            <w:shd w:val="clear" w:color="auto" w:fill="auto"/>
            <w:tcPrChange w:id="5546" w:author="Javier Quintana Pérez" w:date="2022-05-11T17:02:00Z">
              <w:tcPr>
                <w:tcW w:w="674" w:type="pct"/>
                <w:shd w:val="clear" w:color="auto" w:fill="auto"/>
              </w:tcPr>
            </w:tcPrChange>
          </w:tcPr>
          <w:p w:rsidR="00EB394E" w:rsidRPr="00D41C9D" w:rsidDel="00B73657" w:rsidRDefault="00D919CB" w:rsidP="00EB394E">
            <w:pPr>
              <w:jc w:val="center"/>
              <w:rPr>
                <w:del w:id="5547" w:author="Javier Quintana Pérez" w:date="2022-09-30T10:27:00Z"/>
                <w:rFonts w:ascii="Source Sans Pro" w:hAnsi="Source Sans Pro"/>
                <w:rPrChange w:id="5548" w:author="Javier Quintana Pérez" w:date="2022-05-09T17:39:00Z">
                  <w:rPr>
                    <w:del w:id="5549" w:author="Javier Quintana Pérez" w:date="2022-09-30T10:27:00Z"/>
                  </w:rPr>
                </w:rPrChange>
              </w:rPr>
            </w:pPr>
            <w:del w:id="5550" w:author="Javier Quintana Pérez" w:date="2022-09-30T10:27:00Z">
              <w:r w:rsidRPr="00D919CB">
                <w:rPr>
                  <w:rFonts w:ascii="Source Sans Pro" w:hAnsi="Source Sans Pro"/>
                  <w:rPrChange w:id="5551" w:author="Javier Quintana Pérez" w:date="2022-05-09T17:39:00Z">
                    <w:rPr>
                      <w:color w:val="0000FF"/>
                      <w:u w:val="single"/>
                    </w:rPr>
                  </w:rPrChange>
                </w:rPr>
                <w:delText>NO</w:delText>
              </w:r>
            </w:del>
          </w:p>
        </w:tc>
      </w:tr>
      <w:tr w:rsidR="00EB394E" w:rsidRPr="00D41C9D" w:rsidDel="00B73657" w:rsidTr="00B4438C">
        <w:trPr>
          <w:jc w:val="center"/>
          <w:del w:id="5552" w:author="Javier Quintana Pérez" w:date="2022-09-30T10:27:00Z"/>
          <w:trPrChange w:id="5553" w:author="Javier Quintana Pérez" w:date="2022-05-11T17:02:00Z">
            <w:trPr>
              <w:jc w:val="center"/>
            </w:trPr>
          </w:trPrChange>
        </w:trPr>
        <w:tc>
          <w:tcPr>
            <w:tcW w:w="3589" w:type="pct"/>
            <w:shd w:val="clear" w:color="auto" w:fill="auto"/>
            <w:tcPrChange w:id="5554" w:author="Javier Quintana Pérez" w:date="2022-05-11T17:02:00Z">
              <w:tcPr>
                <w:tcW w:w="3589" w:type="pct"/>
                <w:shd w:val="clear" w:color="auto" w:fill="auto"/>
              </w:tcPr>
            </w:tcPrChange>
          </w:tcPr>
          <w:p w:rsidR="00EB394E" w:rsidRPr="00D41C9D" w:rsidDel="00B73657" w:rsidRDefault="00D919CB" w:rsidP="001C21B3">
            <w:pPr>
              <w:tabs>
                <w:tab w:val="clear" w:pos="567"/>
              </w:tabs>
              <w:spacing w:line="240" w:lineRule="auto"/>
              <w:jc w:val="left"/>
              <w:rPr>
                <w:del w:id="5555" w:author="Javier Quintana Pérez" w:date="2022-09-30T10:27:00Z"/>
                <w:rFonts w:ascii="Source Sans Pro" w:hAnsi="Source Sans Pro"/>
                <w:i/>
                <w:rPrChange w:id="5556" w:author="Javier Quintana Pérez" w:date="2022-05-09T17:39:00Z">
                  <w:rPr>
                    <w:del w:id="5557" w:author="Javier Quintana Pérez" w:date="2022-09-30T10:27:00Z"/>
                    <w:i/>
                  </w:rPr>
                </w:rPrChange>
              </w:rPr>
            </w:pPr>
            <w:del w:id="5558" w:author="Javier Quintana Pérez" w:date="2022-09-30T10:27:00Z">
              <w:r w:rsidRPr="00D919CB">
                <w:rPr>
                  <w:rFonts w:ascii="Source Sans Pro" w:hAnsi="Source Sans Pro"/>
                  <w:rPrChange w:id="5559" w:author="Javier Quintana Pérez" w:date="2022-05-09T17:39:00Z">
                    <w:rPr>
                      <w:color w:val="0000FF"/>
                      <w:u w:val="single"/>
                    </w:rPr>
                  </w:rPrChange>
                </w:rPr>
                <w:delText>¿Existen otros elementos metálicos distintos de las armaduras que se vayan a emplear como componentes de la fabricación del elemento?</w:delText>
              </w:r>
            </w:del>
          </w:p>
        </w:tc>
        <w:tc>
          <w:tcPr>
            <w:tcW w:w="705" w:type="pct"/>
            <w:shd w:val="clear" w:color="auto" w:fill="auto"/>
            <w:tcPrChange w:id="5560" w:author="Javier Quintana Pérez" w:date="2022-05-11T17:02:00Z">
              <w:tcPr>
                <w:tcW w:w="738" w:type="pct"/>
                <w:shd w:val="clear" w:color="auto" w:fill="auto"/>
              </w:tcPr>
            </w:tcPrChange>
          </w:tcPr>
          <w:p w:rsidR="00EB394E" w:rsidRPr="00D41C9D" w:rsidDel="00B73657" w:rsidRDefault="00EB394E" w:rsidP="00EB394E">
            <w:pPr>
              <w:jc w:val="center"/>
              <w:rPr>
                <w:del w:id="5561" w:author="Javier Quintana Pérez" w:date="2022-09-30T10:27:00Z"/>
                <w:rFonts w:ascii="Source Sans Pro" w:hAnsi="Source Sans Pro"/>
                <w:rPrChange w:id="5562" w:author="Javier Quintana Pérez" w:date="2022-05-09T17:39:00Z">
                  <w:rPr>
                    <w:del w:id="5563" w:author="Javier Quintana Pérez" w:date="2022-09-30T10:27:00Z"/>
                  </w:rPr>
                </w:rPrChange>
              </w:rPr>
            </w:pPr>
          </w:p>
        </w:tc>
        <w:tc>
          <w:tcPr>
            <w:tcW w:w="705" w:type="pct"/>
            <w:shd w:val="clear" w:color="auto" w:fill="auto"/>
            <w:tcPrChange w:id="5564" w:author="Javier Quintana Pérez" w:date="2022-05-11T17:02:00Z">
              <w:tcPr>
                <w:tcW w:w="674" w:type="pct"/>
                <w:shd w:val="clear" w:color="auto" w:fill="auto"/>
              </w:tcPr>
            </w:tcPrChange>
          </w:tcPr>
          <w:p w:rsidR="00EB394E" w:rsidRPr="00D41C9D" w:rsidDel="00B73657" w:rsidRDefault="00EB394E" w:rsidP="00EB394E">
            <w:pPr>
              <w:jc w:val="center"/>
              <w:rPr>
                <w:del w:id="5565" w:author="Javier Quintana Pérez" w:date="2022-09-30T10:27:00Z"/>
                <w:rFonts w:ascii="Source Sans Pro" w:hAnsi="Source Sans Pro"/>
                <w:rPrChange w:id="5566" w:author="Javier Quintana Pérez" w:date="2022-05-09T17:39:00Z">
                  <w:rPr>
                    <w:del w:id="5567" w:author="Javier Quintana Pérez" w:date="2022-09-30T10:27:00Z"/>
                  </w:rPr>
                </w:rPrChange>
              </w:rPr>
            </w:pPr>
          </w:p>
        </w:tc>
      </w:tr>
    </w:tbl>
    <w:p w:rsidR="00EB394E" w:rsidRPr="00D41C9D" w:rsidDel="00B73657" w:rsidRDefault="00D919CB" w:rsidP="00EB394E">
      <w:pPr>
        <w:pStyle w:val="Textoindependiente"/>
        <w:ind w:left="720"/>
        <w:rPr>
          <w:del w:id="5568" w:author="Javier Quintana Pérez" w:date="2022-09-30T10:27:00Z"/>
          <w:rFonts w:ascii="Source Sans Pro" w:hAnsi="Source Sans Pro"/>
          <w:i w:val="0"/>
          <w:sz w:val="20"/>
          <w:rPrChange w:id="5569" w:author="Javier Quintana Pérez" w:date="2022-05-09T17:39:00Z">
            <w:rPr>
              <w:del w:id="5570" w:author="Javier Quintana Pérez" w:date="2022-09-30T10:27:00Z"/>
              <w:rFonts w:ascii="NewsGotT" w:hAnsi="NewsGotT"/>
              <w:i w:val="0"/>
              <w:sz w:val="20"/>
            </w:rPr>
          </w:rPrChange>
        </w:rPr>
      </w:pPr>
      <w:del w:id="5571" w:author="Javier Quintana Pérez" w:date="2022-09-30T10:27:00Z">
        <w:r w:rsidRPr="00D919CB">
          <w:rPr>
            <w:rFonts w:ascii="Source Sans Pro" w:hAnsi="Source Sans Pro"/>
            <w:rPrChange w:id="5572" w:author="Javier Quintana Pérez" w:date="2022-05-09T17:39:00Z">
              <w:rPr>
                <w:color w:val="0000FF"/>
                <w:u w:val="single"/>
              </w:rPr>
            </w:rPrChange>
          </w:rPr>
          <w:delText xml:space="preserve">  </w:delText>
        </w:r>
      </w:del>
    </w:p>
    <w:p w:rsidR="0067567D" w:rsidRPr="001A34C2" w:rsidDel="00B73657" w:rsidRDefault="0067567D" w:rsidP="00EB394E">
      <w:pPr>
        <w:pStyle w:val="Textoindependiente"/>
        <w:ind w:left="720"/>
        <w:rPr>
          <w:del w:id="5573" w:author="Javier Quintana Pérez" w:date="2022-09-30T10:27:00Z"/>
          <w:rFonts w:ascii="NewsGotT" w:hAnsi="NewsGotT"/>
          <w:i w:val="0"/>
          <w:sz w:val="20"/>
        </w:rPr>
      </w:pPr>
    </w:p>
    <w:p w:rsidR="00EB394E" w:rsidRPr="00D41C9D" w:rsidDel="00B73657" w:rsidRDefault="00D919CB" w:rsidP="00EB394E">
      <w:pPr>
        <w:numPr>
          <w:ilvl w:val="0"/>
          <w:numId w:val="11"/>
        </w:numPr>
        <w:ind w:left="567" w:hanging="425"/>
        <w:rPr>
          <w:del w:id="5574" w:author="Javier Quintana Pérez" w:date="2022-09-30T10:27:00Z"/>
          <w:rFonts w:ascii="Source Sans Pro" w:hAnsi="Source Sans Pro"/>
          <w:rPrChange w:id="5575" w:author="Javier Quintana Pérez" w:date="2022-05-09T17:39:00Z">
            <w:rPr>
              <w:del w:id="5576" w:author="Javier Quintana Pérez" w:date="2022-09-30T10:27:00Z"/>
            </w:rPr>
          </w:rPrChange>
        </w:rPr>
      </w:pPr>
      <w:del w:id="5577" w:author="Javier Quintana Pérez" w:date="2022-09-30T10:27:00Z">
        <w:r w:rsidRPr="00D919CB">
          <w:rPr>
            <w:rFonts w:ascii="Source Sans Pro" w:hAnsi="Source Sans Pro"/>
            <w:rPrChange w:id="5578" w:author="Javier Quintana Pérez" w:date="2022-05-09T17:39:00Z">
              <w:rPr>
                <w:color w:val="0000FF"/>
                <w:u w:val="single"/>
              </w:rPr>
            </w:rPrChange>
          </w:rPr>
          <w:delText xml:space="preserve">En caso afirmativo, indicar cuáles.    </w:delText>
        </w:r>
      </w:del>
    </w:p>
    <w:p w:rsidR="00841B5A" w:rsidRPr="00D41C9D" w:rsidDel="00B73657" w:rsidRDefault="00841B5A" w:rsidP="00841B5A">
      <w:pPr>
        <w:ind w:left="567"/>
        <w:rPr>
          <w:del w:id="5579" w:author="Javier Quintana Pérez" w:date="2022-09-30T10:27:00Z"/>
          <w:rFonts w:ascii="Source Sans Pro" w:hAnsi="Source Sans Pro"/>
          <w:rPrChange w:id="5580" w:author="Javier Quintana Pérez" w:date="2022-05-09T17:39:00Z">
            <w:rPr>
              <w:del w:id="5581" w:author="Javier Quintana Pérez" w:date="2022-09-30T10:27: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D41C9D" w:rsidDel="00B73657" w:rsidTr="00841B5A">
        <w:trPr>
          <w:jc w:val="center"/>
          <w:del w:id="5582" w:author="Javier Quintana Pérez" w:date="2022-09-30T10:27:00Z"/>
        </w:trPr>
        <w:tc>
          <w:tcPr>
            <w:tcW w:w="5000" w:type="pct"/>
            <w:shd w:val="clear" w:color="auto" w:fill="auto"/>
          </w:tcPr>
          <w:p w:rsidR="00EB394E" w:rsidRPr="00D41C9D" w:rsidDel="00B73657" w:rsidRDefault="00EB394E" w:rsidP="00EB394E">
            <w:pPr>
              <w:pStyle w:val="Textoindependiente"/>
              <w:rPr>
                <w:del w:id="5583" w:author="Javier Quintana Pérez" w:date="2022-09-30T10:27:00Z"/>
                <w:rFonts w:ascii="Source Sans Pro" w:hAnsi="Source Sans Pro"/>
                <w:i w:val="0"/>
                <w:sz w:val="20"/>
                <w:rPrChange w:id="5584" w:author="Javier Quintana Pérez" w:date="2022-05-09T17:39:00Z">
                  <w:rPr>
                    <w:del w:id="5585" w:author="Javier Quintana Pérez" w:date="2022-09-30T10:27:00Z"/>
                    <w:rFonts w:ascii="NewsGotT" w:hAnsi="NewsGotT"/>
                    <w:i w:val="0"/>
                    <w:sz w:val="20"/>
                  </w:rPr>
                </w:rPrChange>
              </w:rPr>
            </w:pPr>
          </w:p>
          <w:p w:rsidR="00EB394E" w:rsidRPr="00D41C9D" w:rsidDel="00B73657" w:rsidRDefault="00EB394E" w:rsidP="00EB394E">
            <w:pPr>
              <w:pStyle w:val="Textoindependiente"/>
              <w:rPr>
                <w:del w:id="5586" w:author="Javier Quintana Pérez" w:date="2022-09-30T10:27:00Z"/>
                <w:rFonts w:ascii="Source Sans Pro" w:hAnsi="Source Sans Pro"/>
                <w:i w:val="0"/>
                <w:sz w:val="20"/>
                <w:rPrChange w:id="5587" w:author="Javier Quintana Pérez" w:date="2022-05-09T17:39:00Z">
                  <w:rPr>
                    <w:del w:id="5588" w:author="Javier Quintana Pérez" w:date="2022-09-30T10:27:00Z"/>
                    <w:rFonts w:ascii="NewsGotT" w:hAnsi="NewsGotT"/>
                    <w:i w:val="0"/>
                    <w:sz w:val="20"/>
                  </w:rPr>
                </w:rPrChange>
              </w:rPr>
            </w:pPr>
          </w:p>
          <w:p w:rsidR="00526014" w:rsidRPr="00D41C9D" w:rsidDel="00B73657" w:rsidRDefault="00526014" w:rsidP="00EB394E">
            <w:pPr>
              <w:pStyle w:val="Textoindependiente"/>
              <w:rPr>
                <w:del w:id="5589" w:author="Javier Quintana Pérez" w:date="2022-09-30T10:27:00Z"/>
                <w:rFonts w:ascii="Source Sans Pro" w:hAnsi="Source Sans Pro"/>
                <w:i w:val="0"/>
                <w:sz w:val="20"/>
                <w:rPrChange w:id="5590" w:author="Javier Quintana Pérez" w:date="2022-05-09T17:39:00Z">
                  <w:rPr>
                    <w:del w:id="5591" w:author="Javier Quintana Pérez" w:date="2022-09-30T10:27:00Z"/>
                    <w:rFonts w:ascii="NewsGotT" w:hAnsi="NewsGotT"/>
                    <w:i w:val="0"/>
                    <w:sz w:val="20"/>
                  </w:rPr>
                </w:rPrChange>
              </w:rPr>
            </w:pPr>
          </w:p>
        </w:tc>
      </w:tr>
    </w:tbl>
    <w:p w:rsidR="00EB394E" w:rsidRDefault="00EB394E" w:rsidP="00EB394E">
      <w:pPr>
        <w:pStyle w:val="Textoindependiente"/>
        <w:rPr>
          <w:ins w:id="5592" w:author="Javier Quintana Pérez" w:date="2022-10-18T17:00:00Z"/>
          <w:rFonts w:ascii="Source Sans Pro" w:hAnsi="Source Sans Pro"/>
          <w:i w:val="0"/>
          <w:sz w:val="20"/>
        </w:rPr>
      </w:pPr>
    </w:p>
    <w:p w:rsidR="00DA27CB" w:rsidRDefault="00DA27CB" w:rsidP="00EB394E">
      <w:pPr>
        <w:pStyle w:val="Textoindependiente"/>
        <w:rPr>
          <w:ins w:id="5593" w:author="Javier Quintana Pérez" w:date="2022-10-18T17:00:00Z"/>
          <w:rFonts w:ascii="Source Sans Pro" w:hAnsi="Source Sans Pro"/>
          <w:i w:val="0"/>
          <w:sz w:val="20"/>
        </w:rPr>
      </w:pPr>
    </w:p>
    <w:p w:rsidR="00DA27CB" w:rsidRPr="00D41C9D" w:rsidRDefault="00DA27CB" w:rsidP="00EB394E">
      <w:pPr>
        <w:pStyle w:val="Textoindependiente"/>
        <w:rPr>
          <w:rFonts w:ascii="Source Sans Pro" w:hAnsi="Source Sans Pro"/>
          <w:i w:val="0"/>
          <w:sz w:val="20"/>
          <w:rPrChange w:id="5594" w:author="Javier Quintana Pérez" w:date="2022-05-09T17:39:00Z">
            <w:rPr>
              <w:rFonts w:ascii="NewsGotT" w:hAnsi="NewsGotT"/>
              <w:i w:val="0"/>
              <w:sz w:val="20"/>
            </w:rPr>
          </w:rPrChange>
        </w:rPr>
      </w:pPr>
    </w:p>
    <w:p w:rsidR="00EB394E" w:rsidRPr="00D41C9D" w:rsidRDefault="00EB394E" w:rsidP="00EB394E">
      <w:pPr>
        <w:pStyle w:val="Textoindependiente"/>
        <w:rPr>
          <w:rFonts w:ascii="Source Sans Pro" w:hAnsi="Source Sans Pro"/>
          <w:i w:val="0"/>
          <w:sz w:val="20"/>
          <w:rPrChange w:id="5595" w:author="Javier Quintana Pérez" w:date="2022-05-09T17:39:00Z">
            <w:rPr>
              <w:rFonts w:ascii="NewsGotT" w:hAnsi="NewsGotT"/>
              <w:i w:val="0"/>
              <w:sz w:val="2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5596" w:author="Javier Quintana Pérez" w:date="2022-10-18T17:0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8"/>
        <w:gridCol w:w="1309"/>
        <w:gridCol w:w="1309"/>
        <w:tblGridChange w:id="5597">
          <w:tblGrid>
            <w:gridCol w:w="6665"/>
            <w:gridCol w:w="1371"/>
            <w:gridCol w:w="1250"/>
          </w:tblGrid>
        </w:tblGridChange>
      </w:tblGrid>
      <w:tr w:rsidR="00EB394E" w:rsidRPr="00133828" w:rsidTr="00DA27CB">
        <w:trPr>
          <w:tblHeader/>
          <w:jc w:val="center"/>
          <w:trPrChange w:id="5598" w:author="Javier Quintana Pérez" w:date="2022-10-18T17:00:00Z">
            <w:trPr>
              <w:jc w:val="center"/>
            </w:trPr>
          </w:trPrChange>
        </w:trPr>
        <w:tc>
          <w:tcPr>
            <w:tcW w:w="3589" w:type="pct"/>
            <w:tcBorders>
              <w:top w:val="nil"/>
              <w:left w:val="nil"/>
            </w:tcBorders>
            <w:shd w:val="clear" w:color="auto" w:fill="auto"/>
            <w:tcPrChange w:id="5599" w:author="Javier Quintana Pérez" w:date="2022-10-18T17:00:00Z">
              <w:tcPr>
                <w:tcW w:w="3589" w:type="pct"/>
                <w:shd w:val="clear" w:color="auto" w:fill="auto"/>
              </w:tcPr>
            </w:tcPrChange>
          </w:tcPr>
          <w:p w:rsidR="00EB394E" w:rsidRPr="00133828" w:rsidRDefault="00EB394E" w:rsidP="00EB394E">
            <w:pPr>
              <w:rPr>
                <w:rFonts w:ascii="Source Sans Pro" w:hAnsi="Source Sans Pro"/>
                <w:sz w:val="21"/>
                <w:szCs w:val="21"/>
                <w:rPrChange w:id="5600" w:author="Javier Quintana Pérez" w:date="2022-12-01T17:15:00Z">
                  <w:rPr/>
                </w:rPrChange>
              </w:rPr>
            </w:pPr>
          </w:p>
        </w:tc>
        <w:tc>
          <w:tcPr>
            <w:tcW w:w="705" w:type="pct"/>
            <w:shd w:val="clear" w:color="auto" w:fill="auto"/>
            <w:tcPrChange w:id="5601" w:author="Javier Quintana Pérez" w:date="2022-10-18T17:00:00Z">
              <w:tcPr>
                <w:tcW w:w="738" w:type="pct"/>
                <w:shd w:val="clear" w:color="auto" w:fill="auto"/>
              </w:tcPr>
            </w:tcPrChange>
          </w:tcPr>
          <w:p w:rsidR="00EB394E" w:rsidRPr="00133828" w:rsidRDefault="00D919CB" w:rsidP="00EB394E">
            <w:pPr>
              <w:jc w:val="center"/>
              <w:rPr>
                <w:rFonts w:ascii="Source Sans Pro" w:hAnsi="Source Sans Pro"/>
                <w:sz w:val="21"/>
                <w:szCs w:val="21"/>
                <w:rPrChange w:id="5602" w:author="Javier Quintana Pérez" w:date="2022-12-01T17:15:00Z">
                  <w:rPr/>
                </w:rPrChange>
              </w:rPr>
            </w:pPr>
            <w:r w:rsidRPr="00D919CB">
              <w:rPr>
                <w:rFonts w:ascii="Source Sans Pro" w:hAnsi="Source Sans Pro"/>
                <w:sz w:val="21"/>
                <w:szCs w:val="21"/>
                <w:rPrChange w:id="5603" w:author="Javier Quintana Pérez" w:date="2022-12-01T17:15:00Z">
                  <w:rPr>
                    <w:color w:val="0000FF"/>
                    <w:u w:val="single"/>
                  </w:rPr>
                </w:rPrChange>
              </w:rPr>
              <w:t>SI</w:t>
            </w:r>
          </w:p>
        </w:tc>
        <w:tc>
          <w:tcPr>
            <w:tcW w:w="705" w:type="pct"/>
            <w:shd w:val="clear" w:color="auto" w:fill="auto"/>
            <w:tcPrChange w:id="5604" w:author="Javier Quintana Pérez" w:date="2022-10-18T17:00:00Z">
              <w:tcPr>
                <w:tcW w:w="674" w:type="pct"/>
                <w:shd w:val="clear" w:color="auto" w:fill="auto"/>
              </w:tcPr>
            </w:tcPrChange>
          </w:tcPr>
          <w:p w:rsidR="00EB394E" w:rsidRPr="00133828" w:rsidRDefault="00D919CB" w:rsidP="00EB394E">
            <w:pPr>
              <w:jc w:val="center"/>
              <w:rPr>
                <w:rFonts w:ascii="Source Sans Pro" w:hAnsi="Source Sans Pro"/>
                <w:sz w:val="21"/>
                <w:szCs w:val="21"/>
                <w:rPrChange w:id="5605" w:author="Javier Quintana Pérez" w:date="2022-12-01T17:15:00Z">
                  <w:rPr/>
                </w:rPrChange>
              </w:rPr>
            </w:pPr>
            <w:r w:rsidRPr="00D919CB">
              <w:rPr>
                <w:rFonts w:ascii="Source Sans Pro" w:hAnsi="Source Sans Pro"/>
                <w:sz w:val="21"/>
                <w:szCs w:val="21"/>
                <w:rPrChange w:id="5606" w:author="Javier Quintana Pérez" w:date="2022-12-01T17:15:00Z">
                  <w:rPr>
                    <w:color w:val="0000FF"/>
                    <w:u w:val="single"/>
                  </w:rPr>
                </w:rPrChange>
              </w:rPr>
              <w:t>NO</w:t>
            </w:r>
          </w:p>
        </w:tc>
      </w:tr>
      <w:tr w:rsidR="00EB394E" w:rsidRPr="00133828" w:rsidTr="00B73657">
        <w:trPr>
          <w:jc w:val="center"/>
          <w:trPrChange w:id="5607" w:author="Javier Quintana Pérez" w:date="2022-09-30T10:27:00Z">
            <w:trPr>
              <w:jc w:val="center"/>
            </w:trPr>
          </w:trPrChange>
        </w:trPr>
        <w:tc>
          <w:tcPr>
            <w:tcW w:w="3589" w:type="pct"/>
            <w:shd w:val="clear" w:color="auto" w:fill="auto"/>
            <w:tcPrChange w:id="5608" w:author="Javier Quintana Pérez" w:date="2022-09-30T10:27: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5609" w:author="Javier Quintana Pérez" w:date="2022-12-01T17:15:00Z">
                  <w:rPr/>
                </w:rPrChange>
              </w:rPr>
            </w:pPr>
            <w:r w:rsidRPr="00D919CB">
              <w:rPr>
                <w:rFonts w:ascii="Source Sans Pro" w:hAnsi="Source Sans Pro"/>
                <w:sz w:val="21"/>
                <w:szCs w:val="21"/>
                <w:rPrChange w:id="5610" w:author="Javier Quintana Pérez" w:date="2022-12-01T17:15:00Z">
                  <w:rPr>
                    <w:color w:val="0000FF"/>
                    <w:u w:val="single"/>
                  </w:rPr>
                </w:rPrChange>
              </w:rPr>
              <w:t>¿Están estos elementos metálicos contemplados en la Instrucción Técnica de Fabricación?</w:t>
            </w:r>
          </w:p>
        </w:tc>
        <w:tc>
          <w:tcPr>
            <w:tcW w:w="705" w:type="pct"/>
            <w:tcBorders>
              <w:bottom w:val="single" w:sz="4" w:space="0" w:color="auto"/>
            </w:tcBorders>
            <w:shd w:val="clear" w:color="auto" w:fill="auto"/>
            <w:tcPrChange w:id="5611" w:author="Javier Quintana Pérez" w:date="2022-09-30T10:27:00Z">
              <w:tcPr>
                <w:tcW w:w="738" w:type="pct"/>
                <w:shd w:val="clear" w:color="auto" w:fill="auto"/>
              </w:tcPr>
            </w:tcPrChange>
          </w:tcPr>
          <w:p w:rsidR="00EB394E" w:rsidRPr="00133828" w:rsidRDefault="00EB394E" w:rsidP="00EB394E">
            <w:pPr>
              <w:jc w:val="center"/>
              <w:rPr>
                <w:rFonts w:ascii="Source Sans Pro" w:hAnsi="Source Sans Pro"/>
                <w:sz w:val="21"/>
                <w:szCs w:val="21"/>
                <w:rPrChange w:id="5612" w:author="Javier Quintana Pérez" w:date="2022-12-01T17:15:00Z">
                  <w:rPr/>
                </w:rPrChange>
              </w:rPr>
            </w:pPr>
          </w:p>
        </w:tc>
        <w:tc>
          <w:tcPr>
            <w:tcW w:w="705" w:type="pct"/>
            <w:tcBorders>
              <w:bottom w:val="single" w:sz="4" w:space="0" w:color="auto"/>
            </w:tcBorders>
            <w:shd w:val="clear" w:color="auto" w:fill="auto"/>
            <w:tcPrChange w:id="5613" w:author="Javier Quintana Pérez" w:date="2022-09-30T10:27:00Z">
              <w:tcPr>
                <w:tcW w:w="674" w:type="pct"/>
                <w:shd w:val="clear" w:color="auto" w:fill="auto"/>
              </w:tcPr>
            </w:tcPrChange>
          </w:tcPr>
          <w:p w:rsidR="00EB394E" w:rsidRPr="00133828" w:rsidRDefault="00EB394E" w:rsidP="00EB394E">
            <w:pPr>
              <w:jc w:val="center"/>
              <w:rPr>
                <w:rFonts w:ascii="Source Sans Pro" w:hAnsi="Source Sans Pro"/>
                <w:sz w:val="21"/>
                <w:szCs w:val="21"/>
                <w:rPrChange w:id="5614" w:author="Javier Quintana Pérez" w:date="2022-12-01T17:15:00Z">
                  <w:rPr/>
                </w:rPrChange>
              </w:rPr>
            </w:pPr>
          </w:p>
        </w:tc>
      </w:tr>
      <w:tr w:rsidR="00EB394E" w:rsidRPr="00133828" w:rsidTr="00B73657">
        <w:trPr>
          <w:jc w:val="center"/>
          <w:trPrChange w:id="5615" w:author="Javier Quintana Pérez" w:date="2022-09-30T10:27:00Z">
            <w:trPr>
              <w:jc w:val="center"/>
            </w:trPr>
          </w:trPrChange>
        </w:trPr>
        <w:tc>
          <w:tcPr>
            <w:tcW w:w="3589" w:type="pct"/>
            <w:shd w:val="clear" w:color="auto" w:fill="auto"/>
            <w:tcPrChange w:id="5616" w:author="Javier Quintana Pérez" w:date="2022-09-30T10:27: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5617" w:author="Javier Quintana Pérez" w:date="2022-12-01T17:15:00Z">
                  <w:rPr/>
                </w:rPrChange>
              </w:rPr>
            </w:pPr>
            <w:r w:rsidRPr="00D919CB">
              <w:rPr>
                <w:rFonts w:ascii="Source Sans Pro" w:hAnsi="Source Sans Pro"/>
                <w:sz w:val="21"/>
                <w:szCs w:val="21"/>
                <w:rPrChange w:id="5618" w:author="Javier Quintana Pérez" w:date="2022-12-01T17:15:00Z">
                  <w:rPr>
                    <w:color w:val="0000FF"/>
                    <w:u w:val="single"/>
                  </w:rPr>
                </w:rPrChange>
              </w:rPr>
              <w:t xml:space="preserve">¿Se verifica la correcta limpieza de los elementos metálicos antes de ser colocadas en los moldes?   </w:t>
            </w:r>
          </w:p>
        </w:tc>
        <w:tc>
          <w:tcPr>
            <w:tcW w:w="705" w:type="pct"/>
            <w:tcBorders>
              <w:bottom w:val="single" w:sz="4" w:space="0" w:color="auto"/>
            </w:tcBorders>
            <w:shd w:val="clear" w:color="auto" w:fill="auto"/>
            <w:tcPrChange w:id="5619" w:author="Javier Quintana Pérez" w:date="2022-09-30T10:27:00Z">
              <w:tcPr>
                <w:tcW w:w="738" w:type="pct"/>
                <w:shd w:val="clear" w:color="auto" w:fill="auto"/>
              </w:tcPr>
            </w:tcPrChange>
          </w:tcPr>
          <w:p w:rsidR="00EB394E" w:rsidRPr="00133828" w:rsidRDefault="00EB394E" w:rsidP="00EB394E">
            <w:pPr>
              <w:jc w:val="center"/>
              <w:rPr>
                <w:rFonts w:ascii="Source Sans Pro" w:hAnsi="Source Sans Pro"/>
                <w:sz w:val="21"/>
                <w:szCs w:val="21"/>
                <w:rPrChange w:id="5620" w:author="Javier Quintana Pérez" w:date="2022-12-01T17:15:00Z">
                  <w:rPr/>
                </w:rPrChange>
              </w:rPr>
            </w:pPr>
          </w:p>
        </w:tc>
        <w:tc>
          <w:tcPr>
            <w:tcW w:w="705" w:type="pct"/>
            <w:tcBorders>
              <w:bottom w:val="single" w:sz="4" w:space="0" w:color="auto"/>
            </w:tcBorders>
            <w:shd w:val="clear" w:color="auto" w:fill="auto"/>
            <w:tcPrChange w:id="5621" w:author="Javier Quintana Pérez" w:date="2022-09-30T10:27:00Z">
              <w:tcPr>
                <w:tcW w:w="674" w:type="pct"/>
                <w:shd w:val="clear" w:color="auto" w:fill="auto"/>
              </w:tcPr>
            </w:tcPrChange>
          </w:tcPr>
          <w:p w:rsidR="00EB394E" w:rsidRPr="00133828" w:rsidRDefault="00EB394E" w:rsidP="00EB394E">
            <w:pPr>
              <w:jc w:val="center"/>
              <w:rPr>
                <w:rFonts w:ascii="Source Sans Pro" w:hAnsi="Source Sans Pro"/>
                <w:sz w:val="21"/>
                <w:szCs w:val="21"/>
                <w:rPrChange w:id="5622" w:author="Javier Quintana Pérez" w:date="2022-12-01T17:15:00Z">
                  <w:rPr/>
                </w:rPrChange>
              </w:rPr>
            </w:pPr>
          </w:p>
        </w:tc>
      </w:tr>
    </w:tbl>
    <w:p w:rsidR="00EB394E" w:rsidRPr="00D41C9D" w:rsidRDefault="00EB394E" w:rsidP="00EB394E">
      <w:pPr>
        <w:pStyle w:val="Prrafodelista"/>
        <w:rPr>
          <w:rFonts w:ascii="Source Sans Pro" w:hAnsi="Source Sans Pro"/>
          <w:i/>
          <w:rPrChange w:id="5623" w:author="Javier Quintana Pérez" w:date="2022-05-09T17:39:00Z">
            <w:rPr>
              <w:rFonts w:ascii="NewsGotT" w:hAnsi="NewsGotT"/>
              <w:i/>
            </w:rPr>
          </w:rPrChange>
        </w:rPr>
      </w:pPr>
    </w:p>
    <w:p w:rsidR="00B4438C" w:rsidRDefault="00B4438C">
      <w:pPr>
        <w:tabs>
          <w:tab w:val="clear" w:pos="567"/>
        </w:tabs>
        <w:spacing w:line="240" w:lineRule="auto"/>
        <w:jc w:val="left"/>
        <w:rPr>
          <w:ins w:id="5624" w:author="Javier Quintana Pérez" w:date="2022-05-11T17:03:00Z"/>
          <w:rFonts w:ascii="Source Sans Pro" w:hAnsi="Source Sans Pro"/>
        </w:rPr>
      </w:pPr>
    </w:p>
    <w:p w:rsidR="00000000" w:rsidRDefault="00C3369D">
      <w:pPr>
        <w:pStyle w:val="Textoindependiente"/>
        <w:ind w:firstLine="568"/>
        <w:rPr>
          <w:del w:id="5625" w:author="Javier Quintana Pérez" w:date="2022-05-11T17:03:00Z"/>
          <w:rFonts w:ascii="Source Sans Pro" w:hAnsi="Source Sans Pro"/>
          <w:i w:val="0"/>
          <w:sz w:val="22"/>
          <w:szCs w:val="22"/>
          <w:rPrChange w:id="5626" w:author="Javier Quintana Pérez" w:date="2022-12-01T17:15:00Z">
            <w:rPr>
              <w:del w:id="5627" w:author="Javier Quintana Pérez" w:date="2022-05-11T17:03:00Z"/>
              <w:rFonts w:ascii="NewsGotT" w:hAnsi="NewsGotT"/>
              <w:i w:val="0"/>
              <w:sz w:val="20"/>
            </w:rPr>
          </w:rPrChange>
        </w:rPr>
        <w:pPrChange w:id="5628" w:author="Javier Quintana Pérez" w:date="2022-10-18T16:50:00Z">
          <w:pPr>
            <w:pStyle w:val="Textoindependiente"/>
          </w:pPr>
        </w:pPrChange>
      </w:pPr>
    </w:p>
    <w:p w:rsidR="00000000" w:rsidRDefault="00D919CB">
      <w:pPr>
        <w:pStyle w:val="Nivel3"/>
        <w:tabs>
          <w:tab w:val="clear" w:pos="851"/>
          <w:tab w:val="left" w:pos="426"/>
        </w:tabs>
        <w:ind w:left="-142" w:firstLine="568"/>
        <w:rPr>
          <w:rFonts w:ascii="Source Sans Pro" w:hAnsi="Source Sans Pro"/>
          <w:sz w:val="22"/>
          <w:szCs w:val="22"/>
          <w:rPrChange w:id="5629" w:author="Javier Quintana Pérez" w:date="2022-12-01T17:15:00Z">
            <w:rPr/>
          </w:rPrChange>
        </w:rPr>
        <w:pPrChange w:id="5630" w:author="Javier Quintana Pérez" w:date="2022-10-18T16:50:00Z">
          <w:pPr>
            <w:pStyle w:val="Nivel3"/>
          </w:pPr>
        </w:pPrChange>
      </w:pPr>
      <w:bookmarkStart w:id="5631" w:name="_Toc519771909"/>
      <w:bookmarkStart w:id="5632" w:name="_Toc520122138"/>
      <w:bookmarkStart w:id="5633" w:name="_Toc520134283"/>
      <w:bookmarkStart w:id="5634" w:name="_Toc520134600"/>
      <w:bookmarkStart w:id="5635" w:name="_Toc520135878"/>
      <w:bookmarkStart w:id="5636" w:name="_Toc520136300"/>
      <w:bookmarkStart w:id="5637" w:name="_Toc529041554"/>
      <w:bookmarkStart w:id="5638" w:name="_Toc529270472"/>
      <w:bookmarkStart w:id="5639" w:name="_Toc532372542"/>
      <w:bookmarkStart w:id="5640" w:name="_Toc532373500"/>
      <w:bookmarkStart w:id="5641" w:name="_Toc532374006"/>
      <w:bookmarkStart w:id="5642" w:name="_Toc122537351"/>
      <w:ins w:id="5643" w:author="Javier Quintana Pérez" w:date="2022-05-11T17:03:00Z">
        <w:r w:rsidRPr="00D919CB">
          <w:rPr>
            <w:rFonts w:ascii="Source Sans Pro" w:hAnsi="Source Sans Pro"/>
            <w:sz w:val="22"/>
            <w:szCs w:val="22"/>
            <w:rPrChange w:id="5644" w:author="Javier Quintana Pérez" w:date="2022-12-01T17:15:00Z">
              <w:rPr>
                <w:rFonts w:ascii="Source Sans Pro" w:hAnsi="Source Sans Pro"/>
                <w:color w:val="0000FF"/>
                <w:u w:val="single"/>
              </w:rPr>
            </w:rPrChange>
          </w:rPr>
          <w:t>7.</w:t>
        </w:r>
      </w:ins>
      <w:ins w:id="5645" w:author="Javier Quintana Pérez" w:date="2022-12-21T15:49:00Z">
        <w:r w:rsidR="006E2707">
          <w:rPr>
            <w:rFonts w:ascii="Source Sans Pro" w:hAnsi="Source Sans Pro"/>
            <w:sz w:val="22"/>
            <w:szCs w:val="22"/>
          </w:rPr>
          <w:t>2</w:t>
        </w:r>
      </w:ins>
      <w:ins w:id="5646" w:author="Javier Quintana Pérez" w:date="2022-05-11T17:03:00Z">
        <w:r w:rsidRPr="00D919CB">
          <w:rPr>
            <w:rFonts w:ascii="Source Sans Pro" w:hAnsi="Source Sans Pro"/>
            <w:sz w:val="22"/>
            <w:szCs w:val="22"/>
            <w:rPrChange w:id="5647" w:author="Javier Quintana Pérez" w:date="2022-12-01T17:15:00Z">
              <w:rPr>
                <w:rFonts w:ascii="Source Sans Pro" w:hAnsi="Source Sans Pro"/>
                <w:color w:val="0000FF"/>
                <w:u w:val="single"/>
              </w:rPr>
            </w:rPrChange>
          </w:rPr>
          <w:t>.4</w:t>
        </w:r>
        <w:r w:rsidRPr="00D919CB">
          <w:rPr>
            <w:rFonts w:ascii="Source Sans Pro" w:hAnsi="Source Sans Pro"/>
            <w:sz w:val="22"/>
            <w:szCs w:val="22"/>
            <w:rPrChange w:id="5648" w:author="Javier Quintana Pérez" w:date="2022-12-01T17:15:00Z">
              <w:rPr>
                <w:rFonts w:ascii="Source Sans Pro" w:hAnsi="Source Sans Pro"/>
                <w:color w:val="0000FF"/>
                <w:u w:val="single"/>
              </w:rPr>
            </w:rPrChange>
          </w:rPr>
          <w:tab/>
        </w:r>
      </w:ins>
      <w:del w:id="5649" w:author="mjsierra" w:date="2022-07-29T10:31:00Z">
        <w:r w:rsidRPr="00D919CB">
          <w:rPr>
            <w:rFonts w:ascii="Source Sans Pro" w:hAnsi="Source Sans Pro"/>
            <w:sz w:val="22"/>
            <w:szCs w:val="22"/>
            <w:rPrChange w:id="5650" w:author="Javier Quintana Pérez" w:date="2022-12-01T17:15:00Z">
              <w:rPr>
                <w:color w:val="0000FF"/>
                <w:u w:val="single"/>
              </w:rPr>
            </w:rPrChange>
          </w:rPr>
          <w:delText xml:space="preserve">Disposición </w:delText>
        </w:r>
      </w:del>
      <w:ins w:id="5651" w:author="mjsierra" w:date="2022-07-29T10:31:00Z">
        <w:r w:rsidRPr="00D919CB">
          <w:rPr>
            <w:rFonts w:ascii="Source Sans Pro" w:hAnsi="Source Sans Pro"/>
            <w:sz w:val="22"/>
            <w:szCs w:val="22"/>
            <w:rPrChange w:id="5652" w:author="Javier Quintana Pérez" w:date="2022-12-01T17:15:00Z">
              <w:rPr>
                <w:rFonts w:ascii="Source Sans Pro" w:hAnsi="Source Sans Pro"/>
                <w:color w:val="0000FF"/>
                <w:u w:val="single"/>
              </w:rPr>
            </w:rPrChange>
          </w:rPr>
          <w:t xml:space="preserve">Colocación </w:t>
        </w:r>
      </w:ins>
      <w:r w:rsidRPr="00D919CB">
        <w:rPr>
          <w:rFonts w:ascii="Source Sans Pro" w:hAnsi="Source Sans Pro"/>
          <w:sz w:val="22"/>
          <w:szCs w:val="22"/>
          <w:rPrChange w:id="5653" w:author="Javier Quintana Pérez" w:date="2022-12-01T17:15:00Z">
            <w:rPr>
              <w:color w:val="0000FF"/>
              <w:u w:val="single"/>
            </w:rPr>
          </w:rPrChange>
        </w:rPr>
        <w:t>de separadores</w:t>
      </w:r>
      <w:bookmarkEnd w:id="5631"/>
      <w:bookmarkEnd w:id="5632"/>
      <w:bookmarkEnd w:id="5633"/>
      <w:bookmarkEnd w:id="5634"/>
      <w:bookmarkEnd w:id="5635"/>
      <w:bookmarkEnd w:id="5636"/>
      <w:bookmarkEnd w:id="5637"/>
      <w:bookmarkEnd w:id="5638"/>
      <w:bookmarkEnd w:id="5639"/>
      <w:bookmarkEnd w:id="5640"/>
      <w:bookmarkEnd w:id="5641"/>
      <w:bookmarkEnd w:id="5642"/>
    </w:p>
    <w:p w:rsidR="00EB394E" w:rsidRPr="00D41C9D" w:rsidRDefault="00EB394E" w:rsidP="00EB394E">
      <w:pPr>
        <w:rPr>
          <w:rFonts w:ascii="Source Sans Pro" w:hAnsi="Source Sans Pro"/>
          <w:rPrChange w:id="5654" w:author="Javier Quintana Pérez" w:date="2022-05-09T17:39: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EB394E" w:rsidRPr="00D41C9D" w:rsidRDefault="00D919CB">
            <w:pPr>
              <w:pStyle w:val="Textoindependiente"/>
              <w:rPr>
                <w:rFonts w:ascii="Source Sans Pro" w:hAnsi="Source Sans Pro"/>
                <w:rPrChange w:id="5655" w:author="Javier Quintana Pérez" w:date="2022-05-09T17:39:00Z">
                  <w:rPr>
                    <w:rFonts w:ascii="NewsGotT" w:hAnsi="NewsGotT"/>
                  </w:rPr>
                </w:rPrChange>
              </w:rPr>
            </w:pPr>
            <w:r w:rsidRPr="00D919CB">
              <w:rPr>
                <w:rFonts w:ascii="Source Sans Pro" w:hAnsi="Source Sans Pro"/>
                <w:i w:val="0"/>
                <w:rPrChange w:id="5656" w:author="Javier Quintana Pérez" w:date="2022-05-09T17:39:00Z">
                  <w:rPr>
                    <w:rFonts w:ascii="NewsGotT" w:hAnsi="NewsGotT"/>
                    <w:i w:val="0"/>
                    <w:color w:val="0000FF"/>
                    <w:u w:val="single"/>
                  </w:rPr>
                </w:rPrChange>
              </w:rPr>
              <w:t xml:space="preserve">Los separadores se deberán </w:t>
            </w:r>
            <w:del w:id="5657" w:author="mjsierra" w:date="2022-07-29T10:31:00Z">
              <w:r w:rsidRPr="00D919CB">
                <w:rPr>
                  <w:rFonts w:ascii="Source Sans Pro" w:hAnsi="Source Sans Pro"/>
                  <w:i w:val="0"/>
                  <w:rPrChange w:id="5658" w:author="Javier Quintana Pérez" w:date="2022-05-09T17:39:00Z">
                    <w:rPr>
                      <w:rFonts w:ascii="NewsGotT" w:hAnsi="NewsGotT"/>
                      <w:i w:val="0"/>
                      <w:color w:val="0000FF"/>
                      <w:u w:val="single"/>
                    </w:rPr>
                  </w:rPrChange>
                </w:rPr>
                <w:delText xml:space="preserve">disponer </w:delText>
              </w:r>
            </w:del>
            <w:ins w:id="5659" w:author="mjsierra" w:date="2022-07-29T10:31:00Z">
              <w:r w:rsidR="00611FB6">
                <w:rPr>
                  <w:rFonts w:ascii="Source Sans Pro" w:hAnsi="Source Sans Pro"/>
                  <w:i w:val="0"/>
                </w:rPr>
                <w:t>colocar</w:t>
              </w:r>
              <w:r w:rsidRPr="00D919CB">
                <w:rPr>
                  <w:rFonts w:ascii="Source Sans Pro" w:hAnsi="Source Sans Pro"/>
                  <w:i w:val="0"/>
                  <w:rPrChange w:id="5660" w:author="Javier Quintana Pérez" w:date="2022-05-09T17:39:00Z">
                    <w:rPr>
                      <w:rFonts w:ascii="NewsGotT" w:hAnsi="NewsGotT"/>
                      <w:i w:val="0"/>
                      <w:color w:val="0000FF"/>
                      <w:u w:val="single"/>
                    </w:rPr>
                  </w:rPrChange>
                </w:rPr>
                <w:t xml:space="preserve"> </w:t>
              </w:r>
            </w:ins>
            <w:r w:rsidRPr="00D919CB">
              <w:rPr>
                <w:rFonts w:ascii="Source Sans Pro" w:hAnsi="Source Sans Pro"/>
                <w:i w:val="0"/>
                <w:rPrChange w:id="5661" w:author="Javier Quintana Pérez" w:date="2022-05-09T17:39:00Z">
                  <w:rPr>
                    <w:rFonts w:ascii="NewsGotT" w:hAnsi="NewsGotT"/>
                    <w:i w:val="0"/>
                    <w:color w:val="0000FF"/>
                    <w:u w:val="single"/>
                  </w:rPr>
                </w:rPrChange>
              </w:rPr>
              <w:t>de acuerdo con las prescripciones del proyecto.</w:t>
            </w:r>
          </w:p>
        </w:tc>
      </w:tr>
    </w:tbl>
    <w:p w:rsidR="00EB394E" w:rsidRPr="00D41C9D" w:rsidRDefault="00EB394E" w:rsidP="00EB394E">
      <w:pPr>
        <w:pStyle w:val="Textoindependiente"/>
        <w:ind w:left="5672" w:firstLine="709"/>
        <w:rPr>
          <w:rFonts w:ascii="Source Sans Pro" w:hAnsi="Source Sans Pro"/>
          <w:i w:val="0"/>
          <w:sz w:val="20"/>
          <w:u w:val="single"/>
          <w:rPrChange w:id="5662" w:author="Javier Quintana Pérez" w:date="2022-05-09T17:39:00Z">
            <w:rPr>
              <w:rFonts w:ascii="NewsGotT" w:hAnsi="NewsGotT"/>
              <w:i w:val="0"/>
              <w:sz w:val="20"/>
              <w:u w:val="single"/>
            </w:rPr>
          </w:rPrChange>
        </w:rPr>
      </w:pPr>
    </w:p>
    <w:p w:rsidR="00615248" w:rsidRPr="00D41C9D" w:rsidRDefault="00615248" w:rsidP="00EB394E">
      <w:pPr>
        <w:pStyle w:val="Textoindependiente"/>
        <w:ind w:left="5672" w:firstLine="709"/>
        <w:rPr>
          <w:rFonts w:ascii="Source Sans Pro" w:hAnsi="Source Sans Pro"/>
          <w:i w:val="0"/>
          <w:sz w:val="20"/>
          <w:u w:val="single"/>
          <w:rPrChange w:id="5663" w:author="Javier Quintana Pérez" w:date="2022-05-09T17:39: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5664" w:author="Javier Quintana Pérez" w:date="2022-05-11T17:03: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8"/>
        <w:gridCol w:w="1309"/>
        <w:gridCol w:w="1309"/>
        <w:tblGridChange w:id="5665">
          <w:tblGrid>
            <w:gridCol w:w="6665"/>
            <w:gridCol w:w="1371"/>
            <w:gridCol w:w="1250"/>
          </w:tblGrid>
        </w:tblGridChange>
      </w:tblGrid>
      <w:tr w:rsidR="00EB394E" w:rsidRPr="00133828" w:rsidTr="00B4438C">
        <w:trPr>
          <w:jc w:val="center"/>
          <w:trPrChange w:id="5666" w:author="Javier Quintana Pérez" w:date="2022-05-11T17:03:00Z">
            <w:trPr>
              <w:jc w:val="center"/>
            </w:trPr>
          </w:trPrChange>
        </w:trPr>
        <w:tc>
          <w:tcPr>
            <w:tcW w:w="3589" w:type="pct"/>
            <w:tcBorders>
              <w:top w:val="nil"/>
              <w:left w:val="nil"/>
            </w:tcBorders>
            <w:shd w:val="clear" w:color="auto" w:fill="auto"/>
            <w:tcPrChange w:id="5667" w:author="Javier Quintana Pérez" w:date="2022-05-11T17:03:00Z">
              <w:tcPr>
                <w:tcW w:w="3589" w:type="pct"/>
                <w:shd w:val="clear" w:color="auto" w:fill="auto"/>
              </w:tcPr>
            </w:tcPrChange>
          </w:tcPr>
          <w:p w:rsidR="00EB394E" w:rsidRPr="00133828" w:rsidRDefault="00EB394E" w:rsidP="00EB394E">
            <w:pPr>
              <w:rPr>
                <w:rFonts w:ascii="Source Sans Pro" w:hAnsi="Source Sans Pro"/>
                <w:sz w:val="21"/>
                <w:szCs w:val="21"/>
                <w:rPrChange w:id="5668" w:author="Javier Quintana Pérez" w:date="2022-12-01T17:15:00Z">
                  <w:rPr/>
                </w:rPrChange>
              </w:rPr>
            </w:pPr>
          </w:p>
        </w:tc>
        <w:tc>
          <w:tcPr>
            <w:tcW w:w="705" w:type="pct"/>
            <w:shd w:val="clear" w:color="auto" w:fill="auto"/>
            <w:tcPrChange w:id="5669" w:author="Javier Quintana Pérez" w:date="2022-05-11T17:03:00Z">
              <w:tcPr>
                <w:tcW w:w="738" w:type="pct"/>
                <w:shd w:val="clear" w:color="auto" w:fill="auto"/>
              </w:tcPr>
            </w:tcPrChange>
          </w:tcPr>
          <w:p w:rsidR="00EB394E" w:rsidRPr="00133828" w:rsidRDefault="00D919CB" w:rsidP="00EB394E">
            <w:pPr>
              <w:jc w:val="center"/>
              <w:rPr>
                <w:rFonts w:ascii="Source Sans Pro" w:hAnsi="Source Sans Pro"/>
                <w:sz w:val="21"/>
                <w:szCs w:val="21"/>
                <w:rPrChange w:id="5670" w:author="Javier Quintana Pérez" w:date="2022-12-01T17:15:00Z">
                  <w:rPr/>
                </w:rPrChange>
              </w:rPr>
            </w:pPr>
            <w:r w:rsidRPr="00D919CB">
              <w:rPr>
                <w:rFonts w:ascii="Source Sans Pro" w:hAnsi="Source Sans Pro"/>
                <w:sz w:val="21"/>
                <w:szCs w:val="21"/>
                <w:rPrChange w:id="5671" w:author="Javier Quintana Pérez" w:date="2022-12-01T17:15:00Z">
                  <w:rPr>
                    <w:color w:val="0000FF"/>
                    <w:u w:val="single"/>
                  </w:rPr>
                </w:rPrChange>
              </w:rPr>
              <w:t>SI</w:t>
            </w:r>
          </w:p>
        </w:tc>
        <w:tc>
          <w:tcPr>
            <w:tcW w:w="705" w:type="pct"/>
            <w:shd w:val="clear" w:color="auto" w:fill="auto"/>
            <w:tcPrChange w:id="5672" w:author="Javier Quintana Pérez" w:date="2022-05-11T17:03:00Z">
              <w:tcPr>
                <w:tcW w:w="674" w:type="pct"/>
                <w:shd w:val="clear" w:color="auto" w:fill="auto"/>
              </w:tcPr>
            </w:tcPrChange>
          </w:tcPr>
          <w:p w:rsidR="00EB394E" w:rsidRPr="00133828" w:rsidRDefault="00D919CB" w:rsidP="00EB394E">
            <w:pPr>
              <w:jc w:val="center"/>
              <w:rPr>
                <w:rFonts w:ascii="Source Sans Pro" w:hAnsi="Source Sans Pro"/>
                <w:sz w:val="21"/>
                <w:szCs w:val="21"/>
                <w:rPrChange w:id="5673" w:author="Javier Quintana Pérez" w:date="2022-12-01T17:15:00Z">
                  <w:rPr/>
                </w:rPrChange>
              </w:rPr>
            </w:pPr>
            <w:r w:rsidRPr="00D919CB">
              <w:rPr>
                <w:rFonts w:ascii="Source Sans Pro" w:hAnsi="Source Sans Pro"/>
                <w:sz w:val="21"/>
                <w:szCs w:val="21"/>
                <w:rPrChange w:id="5674" w:author="Javier Quintana Pérez" w:date="2022-12-01T17:15:00Z">
                  <w:rPr>
                    <w:color w:val="0000FF"/>
                    <w:u w:val="single"/>
                  </w:rPr>
                </w:rPrChange>
              </w:rPr>
              <w:t>NO</w:t>
            </w:r>
          </w:p>
        </w:tc>
      </w:tr>
      <w:tr w:rsidR="00EB394E" w:rsidRPr="00133828" w:rsidTr="00B4438C">
        <w:trPr>
          <w:jc w:val="center"/>
          <w:trPrChange w:id="5675" w:author="Javier Quintana Pérez" w:date="2022-05-11T17:03:00Z">
            <w:trPr>
              <w:jc w:val="center"/>
            </w:trPr>
          </w:trPrChange>
        </w:trPr>
        <w:tc>
          <w:tcPr>
            <w:tcW w:w="3589" w:type="pct"/>
            <w:shd w:val="clear" w:color="auto" w:fill="auto"/>
            <w:tcPrChange w:id="5676" w:author="Javier Quintana Pérez" w:date="2022-05-11T17:03:00Z">
              <w:tcPr>
                <w:tcW w:w="3589" w:type="pct"/>
                <w:shd w:val="clear" w:color="auto" w:fill="auto"/>
              </w:tcPr>
            </w:tcPrChange>
          </w:tcPr>
          <w:p w:rsidR="00EB394E" w:rsidRPr="00133828" w:rsidRDefault="00D919CB" w:rsidP="00EB394E">
            <w:pPr>
              <w:pStyle w:val="Textoindependiente"/>
              <w:jc w:val="left"/>
              <w:rPr>
                <w:rFonts w:ascii="Source Sans Pro" w:hAnsi="Source Sans Pro"/>
                <w:i w:val="0"/>
                <w:sz w:val="21"/>
                <w:szCs w:val="21"/>
                <w:rPrChange w:id="5677" w:author="Javier Quintana Pérez" w:date="2022-12-01T17:15:00Z">
                  <w:rPr>
                    <w:rFonts w:ascii="NewsGotT" w:hAnsi="NewsGotT"/>
                    <w:i w:val="0"/>
                    <w:sz w:val="20"/>
                  </w:rPr>
                </w:rPrChange>
              </w:rPr>
            </w:pPr>
            <w:r w:rsidRPr="00D919CB">
              <w:rPr>
                <w:rFonts w:ascii="Source Sans Pro" w:hAnsi="Source Sans Pro"/>
                <w:i w:val="0"/>
                <w:sz w:val="21"/>
                <w:szCs w:val="21"/>
                <w:rPrChange w:id="5678" w:author="Javier Quintana Pérez" w:date="2022-12-01T17:15:00Z">
                  <w:rPr>
                    <w:rFonts w:ascii="NewsGotT" w:hAnsi="NewsGotT"/>
                    <w:i w:val="0"/>
                    <w:color w:val="0000FF"/>
                    <w:sz w:val="20"/>
                    <w:u w:val="single"/>
                  </w:rPr>
                </w:rPrChange>
              </w:rPr>
              <w:t>¿Se colocan los separadores según lo indicado en el proyecto?</w:t>
            </w:r>
          </w:p>
        </w:tc>
        <w:tc>
          <w:tcPr>
            <w:tcW w:w="705" w:type="pct"/>
            <w:shd w:val="clear" w:color="auto" w:fill="auto"/>
            <w:tcPrChange w:id="5679" w:author="Javier Quintana Pérez" w:date="2022-05-11T17:03:00Z">
              <w:tcPr>
                <w:tcW w:w="738" w:type="pct"/>
                <w:shd w:val="clear" w:color="auto" w:fill="auto"/>
              </w:tcPr>
            </w:tcPrChange>
          </w:tcPr>
          <w:p w:rsidR="00EB394E" w:rsidRPr="00133828" w:rsidRDefault="00EB394E" w:rsidP="00EB394E">
            <w:pPr>
              <w:jc w:val="center"/>
              <w:rPr>
                <w:rFonts w:ascii="Source Sans Pro" w:hAnsi="Source Sans Pro"/>
                <w:sz w:val="21"/>
                <w:szCs w:val="21"/>
                <w:rPrChange w:id="5680" w:author="Javier Quintana Pérez" w:date="2022-12-01T17:15:00Z">
                  <w:rPr/>
                </w:rPrChange>
              </w:rPr>
            </w:pPr>
          </w:p>
        </w:tc>
        <w:tc>
          <w:tcPr>
            <w:tcW w:w="705" w:type="pct"/>
            <w:shd w:val="clear" w:color="auto" w:fill="auto"/>
            <w:tcPrChange w:id="5681" w:author="Javier Quintana Pérez" w:date="2022-05-11T17:03:00Z">
              <w:tcPr>
                <w:tcW w:w="674" w:type="pct"/>
                <w:shd w:val="clear" w:color="auto" w:fill="auto"/>
              </w:tcPr>
            </w:tcPrChange>
          </w:tcPr>
          <w:p w:rsidR="00EB394E" w:rsidRPr="00133828" w:rsidRDefault="00EB394E" w:rsidP="00EB394E">
            <w:pPr>
              <w:jc w:val="center"/>
              <w:rPr>
                <w:rFonts w:ascii="Source Sans Pro" w:hAnsi="Source Sans Pro"/>
                <w:sz w:val="21"/>
                <w:szCs w:val="21"/>
                <w:rPrChange w:id="5682" w:author="Javier Quintana Pérez" w:date="2022-12-01T17:15:00Z">
                  <w:rPr/>
                </w:rPrChange>
              </w:rPr>
            </w:pPr>
          </w:p>
        </w:tc>
      </w:tr>
    </w:tbl>
    <w:p w:rsidR="00EB394E" w:rsidRPr="00D41C9D" w:rsidRDefault="00EB394E" w:rsidP="003D1034">
      <w:pPr>
        <w:rPr>
          <w:rFonts w:ascii="Source Sans Pro" w:hAnsi="Source Sans Pro"/>
          <w:rPrChange w:id="5683" w:author="Javier Quintana Pérez" w:date="2022-05-09T17:39:00Z">
            <w:rPr/>
          </w:rPrChange>
        </w:rPr>
      </w:pPr>
    </w:p>
    <w:p w:rsidR="006B3A34" w:rsidRPr="00D41C9D" w:rsidRDefault="006B3A34" w:rsidP="00EB394E">
      <w:pPr>
        <w:rPr>
          <w:rFonts w:ascii="Source Sans Pro" w:hAnsi="Source Sans Pro"/>
          <w:rPrChange w:id="5684" w:author="Javier Quintana Pérez" w:date="2022-05-09T17:39:00Z">
            <w:rPr/>
          </w:rPrChange>
        </w:rPr>
      </w:pPr>
    </w:p>
    <w:p w:rsidR="00EB394E" w:rsidRPr="00133828" w:rsidRDefault="00D919CB" w:rsidP="00EB394E">
      <w:pPr>
        <w:rPr>
          <w:rFonts w:ascii="Source Sans Pro" w:hAnsi="Source Sans Pro"/>
          <w:sz w:val="21"/>
          <w:szCs w:val="21"/>
          <w:u w:val="single"/>
          <w:rPrChange w:id="5685" w:author="Javier Quintana Pérez" w:date="2022-12-01T17:15:00Z">
            <w:rPr>
              <w:u w:val="single"/>
            </w:rPr>
          </w:rPrChange>
        </w:rPr>
      </w:pPr>
      <w:r w:rsidRPr="00D919CB">
        <w:rPr>
          <w:rFonts w:ascii="Source Sans Pro" w:hAnsi="Source Sans Pro"/>
          <w:sz w:val="21"/>
          <w:szCs w:val="21"/>
          <w:u w:val="single"/>
          <w:rPrChange w:id="5686" w:author="Javier Quintana Pérez" w:date="2022-12-01T17:15:00Z">
            <w:rPr>
              <w:color w:val="0000FF"/>
              <w:u w:val="single"/>
            </w:rPr>
          </w:rPrChange>
        </w:rPr>
        <w:t>COMENTARIOS</w:t>
      </w:r>
    </w:p>
    <w:p w:rsidR="00EB394E" w:rsidRPr="00133828" w:rsidRDefault="00EB394E" w:rsidP="00EB394E">
      <w:pPr>
        <w:rPr>
          <w:rFonts w:ascii="Source Sans Pro" w:hAnsi="Source Sans Pro"/>
          <w:sz w:val="21"/>
          <w:szCs w:val="21"/>
          <w:u w:val="single"/>
          <w:rPrChange w:id="5687" w:author="Javier Quintana Pérez" w:date="2022-12-01T17:15:00Z">
            <w:rPr>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841B5A">
        <w:trPr>
          <w:jc w:val="center"/>
        </w:trPr>
        <w:tc>
          <w:tcPr>
            <w:tcW w:w="5000" w:type="pct"/>
            <w:shd w:val="clear" w:color="auto" w:fill="auto"/>
          </w:tcPr>
          <w:p w:rsidR="00EB394E" w:rsidRPr="00133828" w:rsidRDefault="00EB394E" w:rsidP="00EB394E">
            <w:pPr>
              <w:rPr>
                <w:rFonts w:ascii="Source Sans Pro" w:hAnsi="Source Sans Pro"/>
                <w:sz w:val="21"/>
                <w:szCs w:val="21"/>
                <w:u w:val="single"/>
                <w:rPrChange w:id="5688" w:author="Javier Quintana Pérez" w:date="2022-12-01T17:15:00Z">
                  <w:rPr>
                    <w:u w:val="single"/>
                  </w:rPr>
                </w:rPrChange>
              </w:rPr>
            </w:pPr>
          </w:p>
          <w:p w:rsidR="0067567D" w:rsidRPr="00133828" w:rsidRDefault="0067567D" w:rsidP="00EB394E">
            <w:pPr>
              <w:rPr>
                <w:rFonts w:ascii="Source Sans Pro" w:hAnsi="Source Sans Pro"/>
                <w:sz w:val="21"/>
                <w:szCs w:val="21"/>
                <w:u w:val="single"/>
                <w:rPrChange w:id="5689" w:author="Javier Quintana Pérez" w:date="2022-12-01T17:15:00Z">
                  <w:rPr>
                    <w:u w:val="single"/>
                  </w:rPr>
                </w:rPrChange>
              </w:rPr>
            </w:pPr>
          </w:p>
          <w:p w:rsidR="006B3A34" w:rsidRPr="00133828" w:rsidRDefault="006B3A34" w:rsidP="00EB394E">
            <w:pPr>
              <w:rPr>
                <w:rFonts w:ascii="Source Sans Pro" w:hAnsi="Source Sans Pro"/>
                <w:sz w:val="21"/>
                <w:szCs w:val="21"/>
                <w:u w:val="single"/>
                <w:rPrChange w:id="5690" w:author="Javier Quintana Pérez" w:date="2022-12-01T17:15:00Z">
                  <w:rPr>
                    <w:u w:val="single"/>
                  </w:rPr>
                </w:rPrChange>
              </w:rPr>
            </w:pPr>
          </w:p>
          <w:p w:rsidR="0006466C" w:rsidRPr="00133828" w:rsidRDefault="0006466C" w:rsidP="00EB394E">
            <w:pPr>
              <w:rPr>
                <w:rFonts w:ascii="Source Sans Pro" w:hAnsi="Source Sans Pro"/>
                <w:sz w:val="21"/>
                <w:szCs w:val="21"/>
                <w:u w:val="single"/>
                <w:rPrChange w:id="5691" w:author="Javier Quintana Pérez" w:date="2022-12-01T17:15:00Z">
                  <w:rPr>
                    <w:u w:val="single"/>
                  </w:rPr>
                </w:rPrChange>
              </w:rPr>
            </w:pPr>
          </w:p>
        </w:tc>
      </w:tr>
    </w:tbl>
    <w:p w:rsidR="00EB394E" w:rsidRPr="00D41C9D" w:rsidRDefault="00EB394E" w:rsidP="00EB394E">
      <w:pPr>
        <w:rPr>
          <w:rFonts w:ascii="Source Sans Pro" w:hAnsi="Source Sans Pro"/>
          <w:rPrChange w:id="5692" w:author="Javier Quintana Pérez" w:date="2022-05-09T17:39:00Z">
            <w:rPr/>
          </w:rPrChange>
        </w:rPr>
      </w:pPr>
    </w:p>
    <w:p w:rsidR="00841B5A" w:rsidRPr="00D41C9D" w:rsidRDefault="00841B5A" w:rsidP="00EB394E">
      <w:pPr>
        <w:rPr>
          <w:rFonts w:ascii="Source Sans Pro" w:hAnsi="Source Sans Pro"/>
          <w:rPrChange w:id="5693" w:author="Javier Quintana Pérez" w:date="2022-05-09T17:39:00Z">
            <w:rPr/>
          </w:rPrChange>
        </w:rPr>
      </w:pPr>
    </w:p>
    <w:p w:rsidR="00000000" w:rsidRDefault="00D919CB">
      <w:pPr>
        <w:pStyle w:val="Nivel3"/>
        <w:tabs>
          <w:tab w:val="clear" w:pos="851"/>
          <w:tab w:val="left" w:pos="426"/>
        </w:tabs>
        <w:ind w:left="-142" w:firstLine="568"/>
        <w:rPr>
          <w:rFonts w:ascii="Source Sans Pro" w:hAnsi="Source Sans Pro"/>
          <w:sz w:val="22"/>
          <w:szCs w:val="22"/>
          <w:rPrChange w:id="5694" w:author="Javier Quintana Pérez" w:date="2022-12-01T17:15:00Z">
            <w:rPr/>
          </w:rPrChange>
        </w:rPr>
        <w:pPrChange w:id="5695" w:author="Javier Quintana Pérez" w:date="2022-10-18T16:50:00Z">
          <w:pPr>
            <w:pStyle w:val="Nivel3"/>
          </w:pPr>
        </w:pPrChange>
      </w:pPr>
      <w:bookmarkStart w:id="5696" w:name="_Toc520122139"/>
      <w:bookmarkStart w:id="5697" w:name="_Toc520134284"/>
      <w:bookmarkStart w:id="5698" w:name="_Toc520134601"/>
      <w:bookmarkStart w:id="5699" w:name="_Toc520135879"/>
      <w:bookmarkStart w:id="5700" w:name="_Toc520136301"/>
      <w:bookmarkStart w:id="5701" w:name="_Toc529041555"/>
      <w:bookmarkStart w:id="5702" w:name="_Toc529270473"/>
      <w:bookmarkStart w:id="5703" w:name="_Toc532372543"/>
      <w:bookmarkStart w:id="5704" w:name="_Toc532373501"/>
      <w:bookmarkStart w:id="5705" w:name="_Toc532374007"/>
      <w:bookmarkStart w:id="5706" w:name="_Toc122537352"/>
      <w:ins w:id="5707" w:author="Javier Quintana Pérez" w:date="2022-05-11T17:03:00Z">
        <w:r w:rsidRPr="00D919CB">
          <w:rPr>
            <w:rFonts w:ascii="Source Sans Pro" w:hAnsi="Source Sans Pro"/>
            <w:sz w:val="22"/>
            <w:szCs w:val="22"/>
            <w:rPrChange w:id="5708" w:author="Javier Quintana Pérez" w:date="2022-12-01T17:15:00Z">
              <w:rPr>
                <w:rFonts w:ascii="Source Sans Pro" w:hAnsi="Source Sans Pro"/>
                <w:color w:val="0000FF"/>
                <w:u w:val="single"/>
              </w:rPr>
            </w:rPrChange>
          </w:rPr>
          <w:t>7.</w:t>
        </w:r>
      </w:ins>
      <w:ins w:id="5709" w:author="Javier Quintana Pérez" w:date="2022-12-21T15:49:00Z">
        <w:r w:rsidR="006E2707">
          <w:rPr>
            <w:rFonts w:ascii="Source Sans Pro" w:hAnsi="Source Sans Pro"/>
            <w:sz w:val="22"/>
            <w:szCs w:val="22"/>
          </w:rPr>
          <w:t>2</w:t>
        </w:r>
      </w:ins>
      <w:ins w:id="5710" w:author="Javier Quintana Pérez" w:date="2022-05-11T17:03:00Z">
        <w:r w:rsidRPr="00D919CB">
          <w:rPr>
            <w:rFonts w:ascii="Source Sans Pro" w:hAnsi="Source Sans Pro"/>
            <w:sz w:val="22"/>
            <w:szCs w:val="22"/>
            <w:rPrChange w:id="5711" w:author="Javier Quintana Pérez" w:date="2022-12-01T17:15:00Z">
              <w:rPr>
                <w:rFonts w:ascii="Source Sans Pro" w:hAnsi="Source Sans Pro"/>
                <w:color w:val="0000FF"/>
                <w:u w:val="single"/>
              </w:rPr>
            </w:rPrChange>
          </w:rPr>
          <w:t>.5</w:t>
        </w:r>
      </w:ins>
      <w:ins w:id="5712" w:author="Javier Quintana Pérez" w:date="2022-05-11T17:04:00Z">
        <w:r w:rsidRPr="00D919CB">
          <w:rPr>
            <w:rFonts w:ascii="Source Sans Pro" w:hAnsi="Source Sans Pro"/>
            <w:sz w:val="22"/>
            <w:szCs w:val="22"/>
            <w:rPrChange w:id="5713" w:author="Javier Quintana Pérez" w:date="2022-12-01T17:15:00Z">
              <w:rPr>
                <w:rFonts w:ascii="Source Sans Pro" w:hAnsi="Source Sans Pro"/>
                <w:color w:val="0000FF"/>
                <w:u w:val="single"/>
              </w:rPr>
            </w:rPrChange>
          </w:rPr>
          <w:tab/>
        </w:r>
      </w:ins>
      <w:r w:rsidRPr="00D919CB">
        <w:rPr>
          <w:rFonts w:ascii="Source Sans Pro" w:hAnsi="Source Sans Pro"/>
          <w:sz w:val="22"/>
          <w:szCs w:val="22"/>
          <w:rPrChange w:id="5714" w:author="Javier Quintana Pérez" w:date="2022-12-01T17:15:00Z">
            <w:rPr>
              <w:color w:val="0000FF"/>
              <w:u w:val="single"/>
            </w:rPr>
          </w:rPrChange>
        </w:rPr>
        <w:t>Hormigonado</w:t>
      </w:r>
      <w:bookmarkEnd w:id="5696"/>
      <w:bookmarkEnd w:id="5697"/>
      <w:bookmarkEnd w:id="5698"/>
      <w:bookmarkEnd w:id="5699"/>
      <w:bookmarkEnd w:id="5700"/>
      <w:bookmarkEnd w:id="5701"/>
      <w:bookmarkEnd w:id="5702"/>
      <w:bookmarkEnd w:id="5703"/>
      <w:bookmarkEnd w:id="5704"/>
      <w:bookmarkEnd w:id="5705"/>
      <w:bookmarkEnd w:id="5706"/>
    </w:p>
    <w:p w:rsidR="00EB394E" w:rsidRPr="00D41C9D" w:rsidRDefault="00EB394E" w:rsidP="00EB394E">
      <w:pPr>
        <w:pStyle w:val="Textoindependiente"/>
        <w:rPr>
          <w:rFonts w:ascii="Source Sans Pro" w:hAnsi="Source Sans Pro"/>
          <w:i w:val="0"/>
          <w:sz w:val="20"/>
          <w:rPrChange w:id="5715" w:author="Javier Quintana Pérez" w:date="2022-05-09T17:39:00Z">
            <w:rPr>
              <w:rFonts w:ascii="NewsGotT" w:hAnsi="NewsGotT"/>
              <w:i w:val="0"/>
              <w:sz w:val="20"/>
            </w:rPr>
          </w:rPrChange>
        </w:rPr>
      </w:pPr>
    </w:p>
    <w:p w:rsidR="00EB394E" w:rsidRPr="00133828" w:rsidRDefault="00D919CB" w:rsidP="00315924">
      <w:pPr>
        <w:numPr>
          <w:ilvl w:val="0"/>
          <w:numId w:val="23"/>
        </w:numPr>
        <w:rPr>
          <w:rFonts w:ascii="Source Sans Pro" w:hAnsi="Source Sans Pro"/>
          <w:b/>
          <w:sz w:val="21"/>
          <w:szCs w:val="21"/>
          <w:rPrChange w:id="5716" w:author="Javier Quintana Pérez" w:date="2022-12-01T17:16:00Z">
            <w:rPr>
              <w:b/>
            </w:rPr>
          </w:rPrChange>
        </w:rPr>
      </w:pPr>
      <w:r w:rsidRPr="00D919CB">
        <w:rPr>
          <w:rFonts w:ascii="Source Sans Pro" w:hAnsi="Source Sans Pro"/>
          <w:b/>
          <w:sz w:val="21"/>
          <w:szCs w:val="21"/>
          <w:rPrChange w:id="5717" w:author="Javier Quintana Pérez" w:date="2022-12-01T17:16:00Z">
            <w:rPr>
              <w:b/>
              <w:color w:val="0000FF"/>
              <w:u w:val="single"/>
            </w:rPr>
          </w:rPrChange>
        </w:rPr>
        <w:t>Colocación</w:t>
      </w:r>
    </w:p>
    <w:p w:rsidR="00EB394E" w:rsidRPr="00D41C9D" w:rsidRDefault="00EB394E" w:rsidP="00EB394E">
      <w:pPr>
        <w:pStyle w:val="Textoindependiente"/>
        <w:rPr>
          <w:rFonts w:ascii="Source Sans Pro" w:hAnsi="Source Sans Pro"/>
          <w:i w:val="0"/>
          <w:sz w:val="20"/>
          <w:rPrChange w:id="5718" w:author="Javier Quintana Pérez" w:date="2022-05-09T17:39:00Z">
            <w:rPr>
              <w:rFonts w:ascii="NewsGotT" w:hAnsi="NewsGotT"/>
              <w:i w:val="0"/>
              <w:sz w:val="2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pStyle w:val="Textoindependiente"/>
              <w:spacing w:line="240" w:lineRule="auto"/>
              <w:rPr>
                <w:ins w:id="5719" w:author="Javier Quintana Pérez" w:date="2022-01-24T13:54:00Z"/>
                <w:del w:id="5720" w:author="mjsierra" w:date="2022-07-29T10:31:00Z"/>
                <w:rFonts w:ascii="Source Sans Pro" w:hAnsi="Source Sans Pro"/>
                <w:strike/>
                <w:u w:val="single"/>
                <w:rPrChange w:id="5721" w:author="Javier Quintana Pérez" w:date="2022-05-09T17:39:00Z">
                  <w:rPr>
                    <w:ins w:id="5722" w:author="Javier Quintana Pérez" w:date="2022-01-24T13:54:00Z"/>
                    <w:del w:id="5723" w:author="mjsierra" w:date="2022-07-29T10:31:00Z"/>
                    <w:rFonts w:ascii="NewsGotT" w:hAnsi="NewsGotT"/>
                    <w:strike/>
                    <w:u w:val="single"/>
                  </w:rPr>
                </w:rPrChange>
              </w:rPr>
              <w:pPrChange w:id="5724" w:author="Javier Quintana Pérez" w:date="2022-07-19T16:46:00Z">
                <w:pPr>
                  <w:pStyle w:val="Textoindependiente"/>
                </w:pPr>
              </w:pPrChange>
            </w:pPr>
            <w:del w:id="5725" w:author="mjsierra" w:date="2022-07-29T10:31:00Z">
              <w:r w:rsidRPr="00D919CB">
                <w:rPr>
                  <w:rFonts w:ascii="Source Sans Pro" w:hAnsi="Source Sans Pro"/>
                  <w:strike/>
                  <w:u w:val="single"/>
                  <w:rPrChange w:id="5726" w:author="Javier Quintana Pérez" w:date="2022-05-09T17:39:00Z">
                    <w:rPr>
                      <w:color w:val="0000FF"/>
                      <w:u w:val="single"/>
                    </w:rPr>
                  </w:rPrChange>
                </w:rPr>
                <w:delText>EHE-08 Art. 71 Elaboración y puesta en obra del hormigón</w:delText>
              </w:r>
            </w:del>
          </w:p>
          <w:p w:rsidR="00000000" w:rsidRDefault="00D919CB">
            <w:pPr>
              <w:pStyle w:val="Textoindependiente"/>
              <w:spacing w:line="240" w:lineRule="auto"/>
              <w:rPr>
                <w:ins w:id="5727" w:author="Javier Quintana Pérez" w:date="2022-01-24T13:55:00Z"/>
                <w:rFonts w:ascii="Source Sans Pro" w:hAnsi="Source Sans Pro"/>
                <w:b/>
                <w:bCs/>
                <w:u w:val="single"/>
                <w:rPrChange w:id="5728" w:author="Javier Quintana Pérez" w:date="2022-05-09T17:39:00Z">
                  <w:rPr>
                    <w:ins w:id="5729" w:author="Javier Quintana Pérez" w:date="2022-01-24T13:55:00Z"/>
                    <w:rFonts w:ascii="NewsGotT" w:hAnsi="NewsGotT"/>
                    <w:u w:val="single"/>
                  </w:rPr>
                </w:rPrChange>
              </w:rPr>
              <w:pPrChange w:id="5730" w:author="Javier Quintana Pérez" w:date="2022-07-19T16:46:00Z">
                <w:pPr>
                  <w:pStyle w:val="Textoindependiente"/>
                </w:pPr>
              </w:pPrChange>
            </w:pPr>
            <w:ins w:id="5731" w:author="Javier Quintana Pérez" w:date="2022-01-24T13:54:00Z">
              <w:r w:rsidRPr="00D919CB">
                <w:rPr>
                  <w:rFonts w:ascii="Source Sans Pro" w:hAnsi="Source Sans Pro"/>
                  <w:b/>
                  <w:bCs/>
                  <w:u w:val="single"/>
                  <w:rPrChange w:id="5732" w:author="Javier Quintana Pérez" w:date="2022-05-09T17:39:00Z">
                    <w:rPr>
                      <w:rFonts w:ascii="NewsGotT" w:hAnsi="NewsGotT"/>
                      <w:color w:val="0000FF"/>
                      <w:u w:val="single"/>
                    </w:rPr>
                  </w:rPrChange>
                </w:rPr>
                <w:t>CodE Artículo 52 Puesta en obra y curado del hormigón y de los</w:t>
              </w:r>
            </w:ins>
            <w:ins w:id="5733" w:author="Javier Quintana Pérez" w:date="2022-01-24T13:55:00Z">
              <w:r w:rsidRPr="00D919CB">
                <w:rPr>
                  <w:rFonts w:ascii="Source Sans Pro" w:hAnsi="Source Sans Pro"/>
                  <w:b/>
                  <w:bCs/>
                  <w:u w:val="single"/>
                  <w:rPrChange w:id="5734" w:author="Javier Quintana Pérez" w:date="2022-05-09T17:39:00Z">
                    <w:rPr>
                      <w:rFonts w:ascii="NewsGotT" w:hAnsi="NewsGotT"/>
                      <w:color w:val="0000FF"/>
                      <w:u w:val="single"/>
                    </w:rPr>
                  </w:rPrChange>
                </w:rPr>
                <w:t xml:space="preserve"> </w:t>
              </w:r>
            </w:ins>
            <w:ins w:id="5735" w:author="Javier Quintana Pérez" w:date="2022-01-24T13:54:00Z">
              <w:r w:rsidRPr="00D919CB">
                <w:rPr>
                  <w:rFonts w:ascii="Source Sans Pro" w:hAnsi="Source Sans Pro"/>
                  <w:b/>
                  <w:bCs/>
                  <w:u w:val="single"/>
                  <w:rPrChange w:id="5736" w:author="Javier Quintana Pérez" w:date="2022-05-09T17:39:00Z">
                    <w:rPr>
                      <w:rFonts w:ascii="Roboto-Medium" w:hAnsi="Roboto-Medium" w:cs="Roboto-Medium"/>
                      <w:color w:val="006581"/>
                      <w:sz w:val="32"/>
                      <w:szCs w:val="32"/>
                      <w:u w:val="single"/>
                    </w:rPr>
                  </w:rPrChange>
                </w:rPr>
                <w:t>productos de protección, reparación y refuerzo</w:t>
              </w:r>
            </w:ins>
          </w:p>
          <w:p w:rsidR="00B23D5E" w:rsidRDefault="00D919CB">
            <w:pPr>
              <w:pStyle w:val="Textoindependiente"/>
              <w:spacing w:line="240" w:lineRule="auto"/>
              <w:rPr>
                <w:ins w:id="5737" w:author="Javier Quintana Pérez" w:date="2022-09-30T10:28:00Z"/>
                <w:rFonts w:ascii="Source Sans Pro" w:hAnsi="Source Sans Pro"/>
              </w:rPr>
            </w:pPr>
            <w:ins w:id="5738" w:author="Javier Quintana Pérez" w:date="2022-01-24T13:55:00Z">
              <w:r w:rsidRPr="00D919CB">
                <w:rPr>
                  <w:rFonts w:ascii="Source Sans Pro" w:hAnsi="Source Sans Pro"/>
                  <w:rPrChange w:id="5739" w:author="Javier Quintana Pérez" w:date="2022-05-09T17:39:00Z">
                    <w:rPr>
                      <w:rFonts w:ascii="Roboto-Light" w:hAnsi="Roboto-Light" w:cs="Roboto-Light"/>
                      <w:color w:val="585757"/>
                      <w:u w:val="single"/>
                    </w:rPr>
                  </w:rPrChange>
                </w:rPr>
                <w:t>Salvo en el caso de que las armaduras elaboradas estén en posesión de un distintivo de calidad oficialmente reconocido y que el control de ejecución sea intenso, no podrá procederse a la puesta en obra del hormigón hasta disponer de los resultados de los correspondientes ensayos para comprobar su conformidad.</w:t>
              </w:r>
            </w:ins>
          </w:p>
          <w:p w:rsidR="00000000" w:rsidRDefault="00C3369D">
            <w:pPr>
              <w:pStyle w:val="Textoindependiente"/>
              <w:spacing w:line="240" w:lineRule="auto"/>
              <w:rPr>
                <w:ins w:id="5740" w:author="Javier Quintana Pérez" w:date="2022-01-24T13:51:00Z"/>
                <w:rFonts w:ascii="Source Sans Pro" w:hAnsi="Source Sans Pro"/>
                <w:rPrChange w:id="5741" w:author="Javier Quintana Pérez" w:date="2022-05-09T17:39:00Z">
                  <w:rPr>
                    <w:ins w:id="5742" w:author="Javier Quintana Pérez" w:date="2022-01-24T13:51:00Z"/>
                    <w:rFonts w:ascii="NewsGotT" w:hAnsi="NewsGotT"/>
                    <w:u w:val="single"/>
                  </w:rPr>
                </w:rPrChange>
              </w:rPr>
              <w:pPrChange w:id="5743" w:author="Javier Quintana Pérez" w:date="2022-07-19T16:46:00Z">
                <w:pPr>
                  <w:pStyle w:val="Textoindependiente"/>
                </w:pPr>
              </w:pPrChange>
            </w:pPr>
          </w:p>
          <w:p w:rsidR="00000000" w:rsidRDefault="00D919CB">
            <w:pPr>
              <w:pStyle w:val="Textoindependiente"/>
              <w:spacing w:line="240" w:lineRule="auto"/>
              <w:rPr>
                <w:rFonts w:ascii="Source Sans Pro" w:hAnsi="Source Sans Pro"/>
                <w:b/>
                <w:bCs/>
                <w:u w:val="single"/>
                <w:rPrChange w:id="5744" w:author="Javier Quintana Pérez" w:date="2022-10-18T17:00:00Z">
                  <w:rPr>
                    <w:rFonts w:ascii="NewsGotT" w:hAnsi="NewsGotT"/>
                    <w:u w:val="single"/>
                  </w:rPr>
                </w:rPrChange>
              </w:rPr>
              <w:pPrChange w:id="5745" w:author="Javier Quintana Pérez" w:date="2022-07-19T16:46:00Z">
                <w:pPr>
                  <w:pStyle w:val="Textoindependiente"/>
                </w:pPr>
              </w:pPrChange>
            </w:pPr>
            <w:ins w:id="5746" w:author="Javier Quintana Pérez" w:date="2022-10-18T17:00:00Z">
              <w:r w:rsidRPr="00D919CB">
                <w:rPr>
                  <w:rFonts w:ascii="Source Sans Pro" w:hAnsi="Source Sans Pro"/>
                  <w:b/>
                  <w:bCs/>
                  <w:u w:val="single"/>
                  <w:rPrChange w:id="5747" w:author="Javier Quintana Pérez" w:date="2022-10-18T17:00:00Z">
                    <w:rPr>
                      <w:rFonts w:ascii="Source Sans Pro" w:hAnsi="Source Sans Pro"/>
                      <w:color w:val="0000FF"/>
                      <w:u w:val="single"/>
                    </w:rPr>
                  </w:rPrChange>
                </w:rPr>
                <w:t xml:space="preserve">CodE </w:t>
              </w:r>
            </w:ins>
            <w:ins w:id="5748" w:author="Javier Quintana Pérez" w:date="2022-01-24T13:52:00Z">
              <w:r w:rsidRPr="00D919CB">
                <w:rPr>
                  <w:rFonts w:ascii="Source Sans Pro" w:hAnsi="Source Sans Pro"/>
                  <w:b/>
                  <w:bCs/>
                  <w:u w:val="single"/>
                  <w:rPrChange w:id="5749" w:author="Javier Quintana Pérez" w:date="2022-10-18T17:00:00Z">
                    <w:rPr>
                      <w:rFonts w:ascii="NewsGotT" w:hAnsi="NewsGotT"/>
                      <w:color w:val="0000FF"/>
                      <w:u w:val="single"/>
                    </w:rPr>
                  </w:rPrChange>
                </w:rPr>
                <w:t>52.1 Vertido y colocación del hormigón</w:t>
              </w:r>
            </w:ins>
          </w:p>
          <w:p w:rsidR="00000000" w:rsidRDefault="00D919CB">
            <w:pPr>
              <w:pStyle w:val="Textoindependiente"/>
              <w:spacing w:line="240" w:lineRule="auto"/>
              <w:rPr>
                <w:del w:id="5750" w:author="mjsierra" w:date="2022-07-29T10:31:00Z"/>
                <w:rFonts w:ascii="Source Sans Pro" w:hAnsi="Source Sans Pro"/>
                <w:strike/>
                <w:rPrChange w:id="5751" w:author="Javier Quintana Pérez" w:date="2022-05-09T17:39:00Z">
                  <w:rPr>
                    <w:del w:id="5752" w:author="mjsierra" w:date="2022-07-29T10:31:00Z"/>
                    <w:rFonts w:ascii="NewsGotT" w:hAnsi="NewsGotT"/>
                  </w:rPr>
                </w:rPrChange>
              </w:rPr>
              <w:pPrChange w:id="5753" w:author="Javier Quintana Pérez" w:date="2022-07-19T16:46:00Z">
                <w:pPr>
                  <w:pStyle w:val="Textoindependiente"/>
                </w:pPr>
              </w:pPrChange>
            </w:pPr>
            <w:del w:id="5754" w:author="mjsierra" w:date="2022-07-29T10:31:00Z">
              <w:r w:rsidRPr="00D919CB">
                <w:rPr>
                  <w:rFonts w:ascii="Source Sans Pro" w:hAnsi="Source Sans Pro"/>
                  <w:strike/>
                  <w:rPrChange w:id="5755" w:author="Javier Quintana Pérez" w:date="2022-05-09T17:39:00Z">
                    <w:rPr>
                      <w:color w:val="0000FF"/>
                      <w:u w:val="single"/>
                    </w:rPr>
                  </w:rPrChange>
                </w:rPr>
                <w:delText>El hormigón estructural requiere estar fabricado en centrales con instalaciones para:</w:delText>
              </w:r>
            </w:del>
          </w:p>
          <w:p w:rsidR="00EB394E" w:rsidRPr="00D41C9D" w:rsidDel="00BA125B" w:rsidRDefault="00D919CB">
            <w:pPr>
              <w:pStyle w:val="Textoindependiente"/>
              <w:numPr>
                <w:ilvl w:val="0"/>
                <w:numId w:val="21"/>
              </w:numPr>
              <w:tabs>
                <w:tab w:val="clear" w:pos="567"/>
              </w:tabs>
              <w:spacing w:line="240" w:lineRule="auto"/>
              <w:rPr>
                <w:del w:id="5756" w:author="mjsierra" w:date="2022-07-29T10:31:00Z"/>
                <w:rFonts w:ascii="Source Sans Pro" w:hAnsi="Source Sans Pro"/>
                <w:strike/>
                <w:rPrChange w:id="5757" w:author="Javier Quintana Pérez" w:date="2022-05-09T17:39:00Z">
                  <w:rPr>
                    <w:del w:id="5758" w:author="mjsierra" w:date="2022-07-29T10:31:00Z"/>
                    <w:rFonts w:ascii="NewsGotT" w:hAnsi="NewsGotT"/>
                  </w:rPr>
                </w:rPrChange>
              </w:rPr>
            </w:pPr>
            <w:del w:id="5759" w:author="mjsierra" w:date="2022-07-29T10:31:00Z">
              <w:r w:rsidRPr="00D919CB">
                <w:rPr>
                  <w:rFonts w:ascii="Source Sans Pro" w:hAnsi="Source Sans Pro"/>
                  <w:strike/>
                  <w:rPrChange w:id="5760" w:author="Javier Quintana Pérez" w:date="2022-05-09T17:39:00Z">
                    <w:rPr>
                      <w:color w:val="0000FF"/>
                      <w:u w:val="single"/>
                    </w:rPr>
                  </w:rPrChange>
                </w:rPr>
                <w:delText>El almacenamiento de los materiales componentes</w:delText>
              </w:r>
            </w:del>
          </w:p>
          <w:p w:rsidR="00EB394E" w:rsidRPr="00D41C9D" w:rsidDel="00BA125B" w:rsidRDefault="00D919CB">
            <w:pPr>
              <w:pStyle w:val="Textoindependiente"/>
              <w:numPr>
                <w:ilvl w:val="0"/>
                <w:numId w:val="21"/>
              </w:numPr>
              <w:tabs>
                <w:tab w:val="clear" w:pos="567"/>
              </w:tabs>
              <w:spacing w:line="240" w:lineRule="auto"/>
              <w:rPr>
                <w:del w:id="5761" w:author="mjsierra" w:date="2022-07-29T10:31:00Z"/>
                <w:rFonts w:ascii="Source Sans Pro" w:hAnsi="Source Sans Pro"/>
                <w:strike/>
                <w:rPrChange w:id="5762" w:author="Javier Quintana Pérez" w:date="2022-05-09T17:39:00Z">
                  <w:rPr>
                    <w:del w:id="5763" w:author="mjsierra" w:date="2022-07-29T10:31:00Z"/>
                    <w:rFonts w:ascii="NewsGotT" w:hAnsi="NewsGotT"/>
                  </w:rPr>
                </w:rPrChange>
              </w:rPr>
            </w:pPr>
            <w:del w:id="5764" w:author="mjsierra" w:date="2022-07-29T10:31:00Z">
              <w:r w:rsidRPr="00D919CB">
                <w:rPr>
                  <w:rFonts w:ascii="Source Sans Pro" w:hAnsi="Source Sans Pro"/>
                  <w:strike/>
                  <w:rPrChange w:id="5765" w:author="Javier Quintana Pérez" w:date="2022-05-09T17:39:00Z">
                    <w:rPr>
                      <w:color w:val="0000FF"/>
                      <w:u w:val="single"/>
                    </w:rPr>
                  </w:rPrChange>
                </w:rPr>
                <w:delText>La dosificación de los mismos.</w:delText>
              </w:r>
            </w:del>
          </w:p>
          <w:p w:rsidR="00EB394E" w:rsidRPr="00D41C9D" w:rsidDel="00BA125B" w:rsidRDefault="00D919CB">
            <w:pPr>
              <w:pStyle w:val="Textoindependiente"/>
              <w:numPr>
                <w:ilvl w:val="0"/>
                <w:numId w:val="21"/>
              </w:numPr>
              <w:tabs>
                <w:tab w:val="clear" w:pos="567"/>
              </w:tabs>
              <w:spacing w:line="240" w:lineRule="auto"/>
              <w:rPr>
                <w:del w:id="5766" w:author="mjsierra" w:date="2022-07-29T10:31:00Z"/>
                <w:rFonts w:ascii="Source Sans Pro" w:hAnsi="Source Sans Pro"/>
                <w:strike/>
                <w:rPrChange w:id="5767" w:author="Javier Quintana Pérez" w:date="2022-05-09T17:39:00Z">
                  <w:rPr>
                    <w:del w:id="5768" w:author="mjsierra" w:date="2022-07-29T10:31:00Z"/>
                    <w:rFonts w:ascii="NewsGotT" w:hAnsi="NewsGotT"/>
                  </w:rPr>
                </w:rPrChange>
              </w:rPr>
            </w:pPr>
            <w:del w:id="5769" w:author="mjsierra" w:date="2022-07-29T10:31:00Z">
              <w:r w:rsidRPr="00D919CB">
                <w:rPr>
                  <w:rFonts w:ascii="Source Sans Pro" w:hAnsi="Source Sans Pro"/>
                  <w:strike/>
                  <w:rPrChange w:id="5770" w:author="Javier Quintana Pérez" w:date="2022-05-09T17:39:00Z">
                    <w:rPr>
                      <w:color w:val="0000FF"/>
                      <w:u w:val="single"/>
                    </w:rPr>
                  </w:rPrChange>
                </w:rPr>
                <w:delText>El amasado.</w:delText>
              </w:r>
            </w:del>
          </w:p>
          <w:p w:rsidR="00000000" w:rsidRDefault="00D919CB">
            <w:pPr>
              <w:pStyle w:val="Textoindependiente"/>
              <w:spacing w:line="240" w:lineRule="auto"/>
              <w:rPr>
                <w:del w:id="5771" w:author="mjsierra" w:date="2022-07-29T10:31:00Z"/>
                <w:rFonts w:ascii="Source Sans Pro" w:hAnsi="Source Sans Pro"/>
                <w:strike/>
                <w:rPrChange w:id="5772" w:author="Javier Quintana Pérez" w:date="2022-05-09T17:39:00Z">
                  <w:rPr>
                    <w:del w:id="5773" w:author="mjsierra" w:date="2022-07-29T10:31:00Z"/>
                    <w:rFonts w:ascii="NewsGotT" w:hAnsi="NewsGotT"/>
                  </w:rPr>
                </w:rPrChange>
              </w:rPr>
              <w:pPrChange w:id="5774" w:author="Javier Quintana Pérez" w:date="2022-07-19T16:46:00Z">
                <w:pPr>
                  <w:pStyle w:val="Textoindependiente"/>
                </w:pPr>
              </w:pPrChange>
            </w:pPr>
            <w:del w:id="5775" w:author="mjsierra" w:date="2022-07-29T10:31:00Z">
              <w:r w:rsidRPr="00D919CB">
                <w:rPr>
                  <w:rFonts w:ascii="Source Sans Pro" w:hAnsi="Source Sans Pro"/>
                  <w:strike/>
                  <w:rPrChange w:id="5776" w:author="Javier Quintana Pérez" w:date="2022-05-09T17:39:00Z">
                    <w:rPr>
                      <w:color w:val="0000FF"/>
                      <w:u w:val="single"/>
                    </w:rPr>
                  </w:rPrChange>
                </w:rPr>
                <w:delText>En ningún caso se tolerará la colocación de masas que acusen un principio de fraguado.</w:delText>
              </w:r>
            </w:del>
          </w:p>
          <w:p w:rsidR="00000000" w:rsidRDefault="00D919CB">
            <w:pPr>
              <w:pStyle w:val="Textoindependiente"/>
              <w:spacing w:line="240" w:lineRule="auto"/>
              <w:rPr>
                <w:del w:id="5777" w:author="mjsierra" w:date="2022-07-29T10:31:00Z"/>
                <w:rFonts w:ascii="Source Sans Pro" w:hAnsi="Source Sans Pro"/>
                <w:strike/>
                <w:rPrChange w:id="5778" w:author="Javier Quintana Pérez" w:date="2022-05-09T17:39:00Z">
                  <w:rPr>
                    <w:del w:id="5779" w:author="mjsierra" w:date="2022-07-29T10:31:00Z"/>
                    <w:rFonts w:ascii="NewsGotT" w:hAnsi="NewsGotT"/>
                  </w:rPr>
                </w:rPrChange>
              </w:rPr>
              <w:pPrChange w:id="5780" w:author="Javier Quintana Pérez" w:date="2022-07-19T16:46:00Z">
                <w:pPr>
                  <w:pStyle w:val="Textoindependiente"/>
                </w:pPr>
              </w:pPrChange>
            </w:pPr>
            <w:del w:id="5781" w:author="mjsierra" w:date="2022-07-29T10:31:00Z">
              <w:r w:rsidRPr="00D919CB">
                <w:rPr>
                  <w:rFonts w:ascii="Source Sans Pro" w:hAnsi="Source Sans Pro"/>
                  <w:strike/>
                  <w:rPrChange w:id="5782" w:author="Javier Quintana Pérez" w:date="2022-05-09T17:39:00Z">
                    <w:rPr>
                      <w:color w:val="0000FF"/>
                      <w:u w:val="single"/>
                    </w:rPr>
                  </w:rPrChange>
                </w:rPr>
                <w:delText>En el vertido y colocación de las masas, incluso cuando estas operaciones se realicen de un modo continuo mediante conducciones apropiadas, se adoptarán las debidas precauciones para evitar la disgregación de la mezcla.</w:delText>
              </w:r>
            </w:del>
          </w:p>
          <w:p w:rsidR="00000000" w:rsidRDefault="00D919CB">
            <w:pPr>
              <w:pStyle w:val="Textoindependiente"/>
              <w:spacing w:line="240" w:lineRule="auto"/>
              <w:rPr>
                <w:ins w:id="5783" w:author="Javier Quintana Pérez" w:date="2022-01-24T13:56:00Z"/>
                <w:del w:id="5784" w:author="mjsierra" w:date="2022-07-29T10:31:00Z"/>
                <w:rFonts w:ascii="Source Sans Pro" w:hAnsi="Source Sans Pro"/>
                <w:strike/>
                <w:rPrChange w:id="5785" w:author="Javier Quintana Pérez" w:date="2022-05-09T17:39:00Z">
                  <w:rPr>
                    <w:ins w:id="5786" w:author="Javier Quintana Pérez" w:date="2022-01-24T13:56:00Z"/>
                    <w:del w:id="5787" w:author="mjsierra" w:date="2022-07-29T10:31:00Z"/>
                    <w:rFonts w:ascii="NewsGotT" w:hAnsi="NewsGotT"/>
                    <w:strike/>
                  </w:rPr>
                </w:rPrChange>
              </w:rPr>
              <w:pPrChange w:id="5788" w:author="Javier Quintana Pérez" w:date="2022-07-19T16:46:00Z">
                <w:pPr>
                  <w:pStyle w:val="Textoindependiente"/>
                </w:pPr>
              </w:pPrChange>
            </w:pPr>
            <w:del w:id="5789" w:author="mjsierra" w:date="2022-07-29T10:31:00Z">
              <w:r w:rsidRPr="00D919CB">
                <w:rPr>
                  <w:rFonts w:ascii="Source Sans Pro" w:hAnsi="Source Sans Pro"/>
                  <w:strike/>
                  <w:rPrChange w:id="5790" w:author="Javier Quintana Pérez" w:date="2022-05-09T17:39:00Z">
                    <w:rPr>
                      <w:color w:val="0000FF"/>
                      <w:u w:val="single"/>
                    </w:rPr>
                  </w:rPrChange>
                </w:rPr>
                <w:delText>No se colocarán capas o tongadas de hormigón cuyo espesor sea superior al que permita una compactación completa de la masa.</w:delText>
              </w:r>
            </w:del>
          </w:p>
          <w:p w:rsidR="00000000" w:rsidRDefault="00D919CB">
            <w:pPr>
              <w:pStyle w:val="Textoindependiente"/>
              <w:spacing w:line="240" w:lineRule="auto"/>
              <w:rPr>
                <w:rFonts w:ascii="Source Sans Pro" w:hAnsi="Source Sans Pro"/>
                <w:rPrChange w:id="5791" w:author="Javier Quintana Pérez" w:date="2022-05-09T17:39:00Z">
                  <w:rPr>
                    <w:rFonts w:ascii="NewsGotT" w:hAnsi="NewsGotT"/>
                  </w:rPr>
                </w:rPrChange>
              </w:rPr>
              <w:pPrChange w:id="5792" w:author="Javier Quintana Pérez" w:date="2022-07-19T16:46:00Z">
                <w:pPr>
                  <w:pStyle w:val="Textoindependiente"/>
                </w:pPr>
              </w:pPrChange>
            </w:pPr>
            <w:ins w:id="5793" w:author="Javier Quintana Pérez" w:date="2022-01-24T13:56:00Z">
              <w:r w:rsidRPr="00D919CB">
                <w:rPr>
                  <w:rFonts w:ascii="Source Sans Pro" w:hAnsi="Source Sans Pro"/>
                  <w:rPrChange w:id="5794" w:author="Javier Quintana Pérez" w:date="2022-05-09T17:39:00Z">
                    <w:rPr>
                      <w:rFonts w:ascii="Roboto-Light" w:hAnsi="Roboto-Light" w:cs="Roboto-Light"/>
                      <w:color w:val="585757"/>
                      <w:u w:val="single"/>
                    </w:rPr>
                  </w:rPrChange>
                </w:rPr>
                <w:t>En ningún caso se tolerará la colocación en obra de masas que acusen un principio de fraguado. En el vertido y colocación de las masas, incluso cuando estas operaciones se realicen de un modo continuo mediante conducciones apropiadas, se adoptarán las debidas precauciones para evitar la disgregación de la mezcla.</w:t>
              </w:r>
            </w:ins>
            <w:ins w:id="5795" w:author="Javier Quintana Pérez" w:date="2022-01-24T13:57:00Z">
              <w:r w:rsidRPr="00D919CB">
                <w:rPr>
                  <w:rFonts w:ascii="Source Sans Pro" w:hAnsi="Source Sans Pro"/>
                  <w:rPrChange w:id="5796" w:author="Javier Quintana Pérez" w:date="2022-05-09T17:39:00Z">
                    <w:rPr>
                      <w:rFonts w:ascii="NewsGotT" w:hAnsi="NewsGotT"/>
                      <w:color w:val="0000FF"/>
                      <w:u w:val="single"/>
                    </w:rPr>
                  </w:rPrChange>
                </w:rPr>
                <w:t xml:space="preserve"> </w:t>
              </w:r>
            </w:ins>
            <w:ins w:id="5797" w:author="Javier Quintana Pérez" w:date="2022-01-24T13:56:00Z">
              <w:r w:rsidRPr="00D919CB">
                <w:rPr>
                  <w:rFonts w:ascii="Source Sans Pro" w:hAnsi="Source Sans Pro"/>
                  <w:rPrChange w:id="5798" w:author="Javier Quintana Pérez" w:date="2022-05-09T17:39:00Z">
                    <w:rPr>
                      <w:rFonts w:ascii="Roboto-Light" w:hAnsi="Roboto-Light" w:cs="Roboto-Light"/>
                      <w:color w:val="585757"/>
                      <w:u w:val="single"/>
                    </w:rPr>
                  </w:rPrChange>
                </w:rPr>
                <w:t>No se colocarán en obra capas o tongadas de hormigón cuyo espesor sea superior al que permita</w:t>
              </w:r>
            </w:ins>
            <w:ins w:id="5799" w:author="Javier Quintana Pérez" w:date="2022-01-24T13:57:00Z">
              <w:r w:rsidRPr="00D919CB">
                <w:rPr>
                  <w:rFonts w:ascii="Source Sans Pro" w:hAnsi="Source Sans Pro"/>
                  <w:rPrChange w:id="5800" w:author="Javier Quintana Pérez" w:date="2022-05-09T17:39:00Z">
                    <w:rPr>
                      <w:rFonts w:ascii="NewsGotT" w:hAnsi="NewsGotT"/>
                      <w:color w:val="0000FF"/>
                      <w:u w:val="single"/>
                    </w:rPr>
                  </w:rPrChange>
                </w:rPr>
                <w:t xml:space="preserve"> </w:t>
              </w:r>
            </w:ins>
            <w:ins w:id="5801" w:author="Javier Quintana Pérez" w:date="2022-01-24T13:56:00Z">
              <w:r w:rsidRPr="00D919CB">
                <w:rPr>
                  <w:rFonts w:ascii="Source Sans Pro" w:hAnsi="Source Sans Pro"/>
                  <w:rPrChange w:id="5802" w:author="Javier Quintana Pérez" w:date="2022-05-09T17:39:00Z">
                    <w:rPr>
                      <w:rFonts w:ascii="Roboto-Light" w:hAnsi="Roboto-Light" w:cs="Roboto-Light"/>
                      <w:color w:val="585757"/>
                      <w:u w:val="single"/>
                    </w:rPr>
                  </w:rPrChange>
                </w:rPr>
                <w:t>una compactación completa de la masa.</w:t>
              </w:r>
            </w:ins>
          </w:p>
        </w:tc>
      </w:tr>
    </w:tbl>
    <w:p w:rsidR="00000000" w:rsidRDefault="00C3369D">
      <w:pPr>
        <w:pStyle w:val="Textoindependiente"/>
        <w:spacing w:line="240" w:lineRule="auto"/>
        <w:rPr>
          <w:rFonts w:ascii="Source Sans Pro" w:hAnsi="Source Sans Pro"/>
          <w:i w:val="0"/>
          <w:sz w:val="20"/>
          <w:rPrChange w:id="5803" w:author="Javier Quintana Pérez" w:date="2022-05-09T17:39:00Z">
            <w:rPr>
              <w:rFonts w:ascii="NewsGotT" w:hAnsi="NewsGotT"/>
              <w:i w:val="0"/>
              <w:sz w:val="20"/>
            </w:rPr>
          </w:rPrChange>
        </w:rPr>
        <w:pPrChange w:id="5804" w:author="Javier Quintana Pérez" w:date="2022-07-19T16:46:00Z">
          <w:pPr>
            <w:pStyle w:val="Textoindependiente"/>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pStyle w:val="Textoindependiente"/>
              <w:spacing w:line="240" w:lineRule="auto"/>
              <w:rPr>
                <w:rFonts w:ascii="Source Sans Pro" w:hAnsi="Source Sans Pro"/>
                <w:i w:val="0"/>
                <w:rPrChange w:id="5805" w:author="Javier Quintana Pérez" w:date="2022-05-09T17:39:00Z">
                  <w:rPr>
                    <w:rFonts w:ascii="NewsGotT" w:hAnsi="NewsGotT"/>
                    <w:i w:val="0"/>
                  </w:rPr>
                </w:rPrChange>
              </w:rPr>
              <w:pPrChange w:id="5806" w:author="Javier Quintana Pérez" w:date="2022-07-19T16:46:00Z">
                <w:pPr>
                  <w:pStyle w:val="Textoindependiente"/>
                </w:pPr>
              </w:pPrChange>
            </w:pPr>
            <w:r w:rsidRPr="00D919CB">
              <w:rPr>
                <w:rFonts w:ascii="Source Sans Pro" w:hAnsi="Source Sans Pro"/>
                <w:i w:val="0"/>
                <w:rPrChange w:id="5807" w:author="Javier Quintana Pérez" w:date="2022-05-09T17:39:00Z">
                  <w:rPr>
                    <w:rFonts w:ascii="NewsGotT" w:hAnsi="NewsGotT"/>
                    <w:i w:val="0"/>
                    <w:color w:val="0000FF"/>
                    <w:u w:val="single"/>
                  </w:rPr>
                </w:rPrChange>
              </w:rPr>
              <w:t>Se dispondrá de un plan de hormigonado en el que se contemple los máximos tiempos de espera entre las masas de hormigón para evitar las juntas frías de hormigonado.</w:t>
            </w:r>
          </w:p>
        </w:tc>
      </w:tr>
    </w:tbl>
    <w:p w:rsidR="00EB394E" w:rsidRDefault="00EB394E" w:rsidP="00EB394E">
      <w:pPr>
        <w:pStyle w:val="Textoindependiente"/>
        <w:rPr>
          <w:ins w:id="5808" w:author="Javier Quintana Pérez" w:date="2022-10-18T17:00:00Z"/>
          <w:rFonts w:ascii="Source Sans Pro" w:hAnsi="Source Sans Pro"/>
          <w:i w:val="0"/>
          <w:sz w:val="20"/>
        </w:rPr>
      </w:pPr>
    </w:p>
    <w:p w:rsidR="00DA27CB" w:rsidRDefault="00DA27CB" w:rsidP="00EB394E">
      <w:pPr>
        <w:pStyle w:val="Textoindependiente"/>
        <w:rPr>
          <w:ins w:id="5809" w:author="Javier Quintana Pérez" w:date="2022-05-11T17:05:00Z"/>
          <w:rFonts w:ascii="Source Sans Pro" w:hAnsi="Source Sans Pro"/>
          <w:i w:val="0"/>
          <w:sz w:val="20"/>
        </w:rPr>
      </w:pPr>
    </w:p>
    <w:p w:rsidR="00B4438C" w:rsidRPr="00D41C9D" w:rsidDel="00060C89" w:rsidRDefault="00B4438C" w:rsidP="00EB394E">
      <w:pPr>
        <w:pStyle w:val="Textoindependiente"/>
        <w:rPr>
          <w:del w:id="5810" w:author="Javier Quintana Pérez" w:date="2022-07-19T16:46:00Z"/>
          <w:rFonts w:ascii="Source Sans Pro" w:hAnsi="Source Sans Pro"/>
          <w:i w:val="0"/>
          <w:sz w:val="20"/>
          <w:rPrChange w:id="5811" w:author="Javier Quintana Pérez" w:date="2022-05-09T17:39:00Z">
            <w:rPr>
              <w:del w:id="5812" w:author="Javier Quintana Pérez" w:date="2022-07-19T16:46:00Z"/>
              <w:rFonts w:ascii="NewsGotT" w:hAnsi="NewsGotT"/>
              <w:i w:val="0"/>
              <w:sz w:val="20"/>
            </w:rPr>
          </w:rPrChange>
        </w:rPr>
      </w:pPr>
    </w:p>
    <w:p w:rsidR="00EB394E" w:rsidRPr="00D41C9D" w:rsidRDefault="00EB394E" w:rsidP="00EB394E">
      <w:pPr>
        <w:pStyle w:val="Textoindependiente"/>
        <w:rPr>
          <w:rFonts w:ascii="Source Sans Pro" w:hAnsi="Source Sans Pro"/>
          <w:i w:val="0"/>
          <w:sz w:val="20"/>
          <w:rPrChange w:id="5813" w:author="Javier Quintana Pérez" w:date="2022-05-09T17:39:00Z">
            <w:rPr>
              <w:rFonts w:ascii="NewsGotT" w:hAnsi="NewsGotT"/>
              <w:i w:val="0"/>
              <w:sz w:val="2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5814" w:author="Javier Quintana Pérez" w:date="2022-05-11T17:04: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8"/>
        <w:gridCol w:w="1309"/>
        <w:gridCol w:w="1309"/>
        <w:tblGridChange w:id="5815">
          <w:tblGrid>
            <w:gridCol w:w="6665"/>
            <w:gridCol w:w="1371"/>
            <w:gridCol w:w="1250"/>
          </w:tblGrid>
        </w:tblGridChange>
      </w:tblGrid>
      <w:tr w:rsidR="00EB394E" w:rsidRPr="00133828" w:rsidTr="00B4438C">
        <w:trPr>
          <w:jc w:val="center"/>
          <w:trPrChange w:id="5816" w:author="Javier Quintana Pérez" w:date="2022-05-11T17:04:00Z">
            <w:trPr>
              <w:jc w:val="center"/>
            </w:trPr>
          </w:trPrChange>
        </w:trPr>
        <w:tc>
          <w:tcPr>
            <w:tcW w:w="3589" w:type="pct"/>
            <w:tcBorders>
              <w:top w:val="nil"/>
              <w:left w:val="nil"/>
            </w:tcBorders>
            <w:shd w:val="clear" w:color="auto" w:fill="auto"/>
            <w:tcPrChange w:id="5817" w:author="Javier Quintana Pérez" w:date="2022-05-11T17:04:00Z">
              <w:tcPr>
                <w:tcW w:w="3589" w:type="pct"/>
                <w:shd w:val="clear" w:color="auto" w:fill="auto"/>
              </w:tcPr>
            </w:tcPrChange>
          </w:tcPr>
          <w:p w:rsidR="00EB394E" w:rsidRPr="00133828" w:rsidRDefault="00EB394E" w:rsidP="00EB394E">
            <w:pPr>
              <w:rPr>
                <w:rFonts w:ascii="Source Sans Pro" w:hAnsi="Source Sans Pro"/>
                <w:sz w:val="21"/>
                <w:szCs w:val="21"/>
                <w:rPrChange w:id="5818" w:author="Javier Quintana Pérez" w:date="2022-12-01T17:16:00Z">
                  <w:rPr/>
                </w:rPrChange>
              </w:rPr>
            </w:pPr>
          </w:p>
        </w:tc>
        <w:tc>
          <w:tcPr>
            <w:tcW w:w="705" w:type="pct"/>
            <w:shd w:val="clear" w:color="auto" w:fill="auto"/>
            <w:tcPrChange w:id="5819" w:author="Javier Quintana Pérez" w:date="2022-05-11T17:04:00Z">
              <w:tcPr>
                <w:tcW w:w="738" w:type="pct"/>
                <w:shd w:val="clear" w:color="auto" w:fill="auto"/>
              </w:tcPr>
            </w:tcPrChange>
          </w:tcPr>
          <w:p w:rsidR="00EB394E" w:rsidRPr="00133828" w:rsidRDefault="00D919CB" w:rsidP="00EB394E">
            <w:pPr>
              <w:jc w:val="center"/>
              <w:rPr>
                <w:rFonts w:ascii="Source Sans Pro" w:hAnsi="Source Sans Pro"/>
                <w:sz w:val="21"/>
                <w:szCs w:val="21"/>
                <w:rPrChange w:id="5820" w:author="Javier Quintana Pérez" w:date="2022-12-01T17:16:00Z">
                  <w:rPr/>
                </w:rPrChange>
              </w:rPr>
            </w:pPr>
            <w:r w:rsidRPr="00D919CB">
              <w:rPr>
                <w:rFonts w:ascii="Source Sans Pro" w:hAnsi="Source Sans Pro"/>
                <w:sz w:val="21"/>
                <w:szCs w:val="21"/>
                <w:rPrChange w:id="5821" w:author="Javier Quintana Pérez" w:date="2022-12-01T17:16:00Z">
                  <w:rPr>
                    <w:color w:val="0000FF"/>
                    <w:u w:val="single"/>
                  </w:rPr>
                </w:rPrChange>
              </w:rPr>
              <w:t>SI</w:t>
            </w:r>
          </w:p>
        </w:tc>
        <w:tc>
          <w:tcPr>
            <w:tcW w:w="705" w:type="pct"/>
            <w:shd w:val="clear" w:color="auto" w:fill="auto"/>
            <w:tcPrChange w:id="5822" w:author="Javier Quintana Pérez" w:date="2022-05-11T17:04:00Z">
              <w:tcPr>
                <w:tcW w:w="674" w:type="pct"/>
                <w:shd w:val="clear" w:color="auto" w:fill="auto"/>
              </w:tcPr>
            </w:tcPrChange>
          </w:tcPr>
          <w:p w:rsidR="00EB394E" w:rsidRPr="00133828" w:rsidRDefault="00D919CB" w:rsidP="00EB394E">
            <w:pPr>
              <w:jc w:val="center"/>
              <w:rPr>
                <w:rFonts w:ascii="Source Sans Pro" w:hAnsi="Source Sans Pro"/>
                <w:sz w:val="21"/>
                <w:szCs w:val="21"/>
                <w:rPrChange w:id="5823" w:author="Javier Quintana Pérez" w:date="2022-12-01T17:16:00Z">
                  <w:rPr/>
                </w:rPrChange>
              </w:rPr>
            </w:pPr>
            <w:r w:rsidRPr="00D919CB">
              <w:rPr>
                <w:rFonts w:ascii="Source Sans Pro" w:hAnsi="Source Sans Pro"/>
                <w:sz w:val="21"/>
                <w:szCs w:val="21"/>
                <w:rPrChange w:id="5824" w:author="Javier Quintana Pérez" w:date="2022-12-01T17:16:00Z">
                  <w:rPr>
                    <w:color w:val="0000FF"/>
                    <w:u w:val="single"/>
                  </w:rPr>
                </w:rPrChange>
              </w:rPr>
              <w:t>NO</w:t>
            </w:r>
          </w:p>
        </w:tc>
      </w:tr>
      <w:tr w:rsidR="00EB394E" w:rsidRPr="00133828" w:rsidTr="00B4438C">
        <w:trPr>
          <w:jc w:val="center"/>
          <w:trPrChange w:id="5825" w:author="Javier Quintana Pérez" w:date="2022-05-11T17:04:00Z">
            <w:trPr>
              <w:jc w:val="center"/>
            </w:trPr>
          </w:trPrChange>
        </w:trPr>
        <w:tc>
          <w:tcPr>
            <w:tcW w:w="3589" w:type="pct"/>
            <w:shd w:val="clear" w:color="auto" w:fill="auto"/>
            <w:tcPrChange w:id="5826" w:author="Javier Quintana Pérez" w:date="2022-05-11T17:04: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5827" w:author="Javier Quintana Pérez" w:date="2022-12-01T17:16:00Z">
                  <w:rPr/>
                </w:rPrChange>
              </w:rPr>
            </w:pPr>
            <w:r w:rsidRPr="00D919CB">
              <w:rPr>
                <w:rFonts w:ascii="Source Sans Pro" w:hAnsi="Source Sans Pro"/>
                <w:sz w:val="21"/>
                <w:szCs w:val="21"/>
                <w:rPrChange w:id="5828" w:author="Javier Quintana Pérez" w:date="2022-12-01T17:16:00Z">
                  <w:rPr>
                    <w:color w:val="0000FF"/>
                    <w:u w:val="single"/>
                  </w:rPr>
                </w:rPrChange>
              </w:rPr>
              <w:t xml:space="preserve">¿El hormigón se coloca antes del inicio fraguado?     </w:t>
            </w:r>
          </w:p>
        </w:tc>
        <w:tc>
          <w:tcPr>
            <w:tcW w:w="705" w:type="pct"/>
            <w:shd w:val="clear" w:color="auto" w:fill="auto"/>
            <w:tcPrChange w:id="5829" w:author="Javier Quintana Pérez" w:date="2022-05-11T17:04:00Z">
              <w:tcPr>
                <w:tcW w:w="738" w:type="pct"/>
                <w:shd w:val="clear" w:color="auto" w:fill="auto"/>
              </w:tcPr>
            </w:tcPrChange>
          </w:tcPr>
          <w:p w:rsidR="00EB394E" w:rsidRPr="00133828" w:rsidRDefault="00EB394E" w:rsidP="00EB394E">
            <w:pPr>
              <w:jc w:val="center"/>
              <w:rPr>
                <w:rFonts w:ascii="Source Sans Pro" w:hAnsi="Source Sans Pro"/>
                <w:sz w:val="21"/>
                <w:szCs w:val="21"/>
                <w:rPrChange w:id="5830" w:author="Javier Quintana Pérez" w:date="2022-12-01T17:16:00Z">
                  <w:rPr/>
                </w:rPrChange>
              </w:rPr>
            </w:pPr>
          </w:p>
        </w:tc>
        <w:tc>
          <w:tcPr>
            <w:tcW w:w="705" w:type="pct"/>
            <w:shd w:val="clear" w:color="auto" w:fill="auto"/>
            <w:tcPrChange w:id="5831" w:author="Javier Quintana Pérez" w:date="2022-05-11T17:04:00Z">
              <w:tcPr>
                <w:tcW w:w="674" w:type="pct"/>
                <w:shd w:val="clear" w:color="auto" w:fill="auto"/>
              </w:tcPr>
            </w:tcPrChange>
          </w:tcPr>
          <w:p w:rsidR="00EB394E" w:rsidRPr="00133828" w:rsidRDefault="00EB394E" w:rsidP="00EB394E">
            <w:pPr>
              <w:jc w:val="center"/>
              <w:rPr>
                <w:rFonts w:ascii="Source Sans Pro" w:hAnsi="Source Sans Pro"/>
                <w:sz w:val="21"/>
                <w:szCs w:val="21"/>
                <w:rPrChange w:id="5832" w:author="Javier Quintana Pérez" w:date="2022-12-01T17:16:00Z">
                  <w:rPr/>
                </w:rPrChange>
              </w:rPr>
            </w:pPr>
          </w:p>
        </w:tc>
      </w:tr>
      <w:tr w:rsidR="00EB394E" w:rsidRPr="00133828" w:rsidTr="00B4438C">
        <w:trPr>
          <w:jc w:val="center"/>
          <w:trPrChange w:id="5833" w:author="Javier Quintana Pérez" w:date="2022-05-11T17:04:00Z">
            <w:trPr>
              <w:jc w:val="center"/>
            </w:trPr>
          </w:trPrChange>
        </w:trPr>
        <w:tc>
          <w:tcPr>
            <w:tcW w:w="3589" w:type="pct"/>
            <w:shd w:val="clear" w:color="auto" w:fill="auto"/>
            <w:tcPrChange w:id="5834" w:author="Javier Quintana Pérez" w:date="2022-05-11T17:04: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5835" w:author="Javier Quintana Pérez" w:date="2022-12-01T17:16:00Z">
                  <w:rPr/>
                </w:rPrChange>
              </w:rPr>
            </w:pPr>
            <w:r w:rsidRPr="00D919CB">
              <w:rPr>
                <w:rFonts w:ascii="Source Sans Pro" w:hAnsi="Source Sans Pro"/>
                <w:sz w:val="21"/>
                <w:szCs w:val="21"/>
                <w:rPrChange w:id="5836" w:author="Javier Quintana Pérez" w:date="2022-12-01T17:16:00Z">
                  <w:rPr>
                    <w:color w:val="0000FF"/>
                    <w:u w:val="single"/>
                  </w:rPr>
                </w:rPrChange>
              </w:rPr>
              <w:t>¿Se aprecia segregación en el vertido del hormigón?</w:t>
            </w:r>
          </w:p>
        </w:tc>
        <w:tc>
          <w:tcPr>
            <w:tcW w:w="705" w:type="pct"/>
            <w:shd w:val="clear" w:color="auto" w:fill="auto"/>
            <w:tcPrChange w:id="5837" w:author="Javier Quintana Pérez" w:date="2022-05-11T17:04:00Z">
              <w:tcPr>
                <w:tcW w:w="738" w:type="pct"/>
                <w:shd w:val="clear" w:color="auto" w:fill="auto"/>
              </w:tcPr>
            </w:tcPrChange>
          </w:tcPr>
          <w:p w:rsidR="00EB394E" w:rsidRPr="00133828" w:rsidRDefault="00EB394E" w:rsidP="00EB394E">
            <w:pPr>
              <w:jc w:val="center"/>
              <w:rPr>
                <w:rFonts w:ascii="Source Sans Pro" w:hAnsi="Source Sans Pro"/>
                <w:sz w:val="21"/>
                <w:szCs w:val="21"/>
                <w:rPrChange w:id="5838" w:author="Javier Quintana Pérez" w:date="2022-12-01T17:16:00Z">
                  <w:rPr/>
                </w:rPrChange>
              </w:rPr>
            </w:pPr>
          </w:p>
        </w:tc>
        <w:tc>
          <w:tcPr>
            <w:tcW w:w="705" w:type="pct"/>
            <w:shd w:val="clear" w:color="auto" w:fill="auto"/>
            <w:tcPrChange w:id="5839" w:author="Javier Quintana Pérez" w:date="2022-05-11T17:04:00Z">
              <w:tcPr>
                <w:tcW w:w="674" w:type="pct"/>
                <w:shd w:val="clear" w:color="auto" w:fill="auto"/>
              </w:tcPr>
            </w:tcPrChange>
          </w:tcPr>
          <w:p w:rsidR="00EB394E" w:rsidRPr="00133828" w:rsidRDefault="00EB394E" w:rsidP="00EB394E">
            <w:pPr>
              <w:jc w:val="center"/>
              <w:rPr>
                <w:rFonts w:ascii="Source Sans Pro" w:hAnsi="Source Sans Pro"/>
                <w:sz w:val="21"/>
                <w:szCs w:val="21"/>
                <w:rPrChange w:id="5840" w:author="Javier Quintana Pérez" w:date="2022-12-01T17:16:00Z">
                  <w:rPr/>
                </w:rPrChange>
              </w:rPr>
            </w:pPr>
          </w:p>
        </w:tc>
      </w:tr>
      <w:tr w:rsidR="00EB394E" w:rsidRPr="00133828" w:rsidTr="00B4438C">
        <w:trPr>
          <w:jc w:val="center"/>
          <w:trPrChange w:id="5841" w:author="Javier Quintana Pérez" w:date="2022-05-11T17:04:00Z">
            <w:trPr>
              <w:jc w:val="center"/>
            </w:trPr>
          </w:trPrChange>
        </w:trPr>
        <w:tc>
          <w:tcPr>
            <w:tcW w:w="3589" w:type="pct"/>
            <w:shd w:val="clear" w:color="auto" w:fill="auto"/>
            <w:tcPrChange w:id="5842" w:author="Javier Quintana Pérez" w:date="2022-05-11T17:04: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5843" w:author="Javier Quintana Pérez" w:date="2022-12-01T17:16:00Z">
                  <w:rPr>
                    <w:color w:val="000000"/>
                    <w:sz w:val="22"/>
                  </w:rPr>
                </w:rPrChange>
              </w:rPr>
            </w:pPr>
            <w:r w:rsidRPr="00D919CB">
              <w:rPr>
                <w:rFonts w:ascii="Source Sans Pro" w:hAnsi="Source Sans Pro"/>
                <w:sz w:val="21"/>
                <w:szCs w:val="21"/>
                <w:rPrChange w:id="5844" w:author="Javier Quintana Pérez" w:date="2022-12-01T17:16:00Z">
                  <w:rPr>
                    <w:color w:val="0000FF"/>
                    <w:u w:val="single"/>
                  </w:rPr>
                </w:rPrChange>
              </w:rPr>
              <w:t>¿El espesor de las capas permite una correcta compactación?</w:t>
            </w:r>
          </w:p>
        </w:tc>
        <w:tc>
          <w:tcPr>
            <w:tcW w:w="705" w:type="pct"/>
            <w:shd w:val="clear" w:color="auto" w:fill="auto"/>
            <w:tcPrChange w:id="5845" w:author="Javier Quintana Pérez" w:date="2022-05-11T17:04:00Z">
              <w:tcPr>
                <w:tcW w:w="738" w:type="pct"/>
                <w:shd w:val="clear" w:color="auto" w:fill="auto"/>
              </w:tcPr>
            </w:tcPrChange>
          </w:tcPr>
          <w:p w:rsidR="00EB394E" w:rsidRPr="00133828" w:rsidRDefault="00EB394E" w:rsidP="00EB394E">
            <w:pPr>
              <w:jc w:val="center"/>
              <w:rPr>
                <w:rFonts w:ascii="Source Sans Pro" w:hAnsi="Source Sans Pro"/>
                <w:sz w:val="21"/>
                <w:szCs w:val="21"/>
                <w:rPrChange w:id="5846" w:author="Javier Quintana Pérez" w:date="2022-12-01T17:16:00Z">
                  <w:rPr/>
                </w:rPrChange>
              </w:rPr>
            </w:pPr>
          </w:p>
        </w:tc>
        <w:tc>
          <w:tcPr>
            <w:tcW w:w="705" w:type="pct"/>
            <w:shd w:val="clear" w:color="auto" w:fill="auto"/>
            <w:tcPrChange w:id="5847" w:author="Javier Quintana Pérez" w:date="2022-05-11T17:04:00Z">
              <w:tcPr>
                <w:tcW w:w="674" w:type="pct"/>
                <w:shd w:val="clear" w:color="auto" w:fill="auto"/>
              </w:tcPr>
            </w:tcPrChange>
          </w:tcPr>
          <w:p w:rsidR="00EB394E" w:rsidRPr="00133828" w:rsidRDefault="00EB394E" w:rsidP="00EB394E">
            <w:pPr>
              <w:jc w:val="center"/>
              <w:rPr>
                <w:rFonts w:ascii="Source Sans Pro" w:hAnsi="Source Sans Pro"/>
                <w:sz w:val="21"/>
                <w:szCs w:val="21"/>
                <w:rPrChange w:id="5848" w:author="Javier Quintana Pérez" w:date="2022-12-01T17:16:00Z">
                  <w:rPr/>
                </w:rPrChange>
              </w:rPr>
            </w:pPr>
          </w:p>
        </w:tc>
      </w:tr>
      <w:tr w:rsidR="00EB394E" w:rsidRPr="00133828" w:rsidTr="00B4438C">
        <w:trPr>
          <w:jc w:val="center"/>
          <w:trPrChange w:id="5849" w:author="Javier Quintana Pérez" w:date="2022-05-11T17:04:00Z">
            <w:trPr>
              <w:jc w:val="center"/>
            </w:trPr>
          </w:trPrChange>
        </w:trPr>
        <w:tc>
          <w:tcPr>
            <w:tcW w:w="3589" w:type="pct"/>
            <w:shd w:val="clear" w:color="auto" w:fill="auto"/>
            <w:tcPrChange w:id="5850" w:author="Javier Quintana Pérez" w:date="2022-05-11T17:04: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5851" w:author="Javier Quintana Pérez" w:date="2022-12-01T17:16:00Z">
                  <w:rPr/>
                </w:rPrChange>
              </w:rPr>
            </w:pPr>
            <w:r w:rsidRPr="00D919CB">
              <w:rPr>
                <w:rFonts w:ascii="Source Sans Pro" w:hAnsi="Source Sans Pro"/>
                <w:sz w:val="21"/>
                <w:szCs w:val="21"/>
                <w:rPrChange w:id="5852" w:author="Javier Quintana Pérez" w:date="2022-12-01T17:16:00Z">
                  <w:rPr>
                    <w:color w:val="0000FF"/>
                    <w:u w:val="single"/>
                  </w:rPr>
                </w:rPrChange>
              </w:rPr>
              <w:t>¿El proceso de hormigonado contempla que no se produzcan juntas frías?</w:t>
            </w:r>
          </w:p>
        </w:tc>
        <w:tc>
          <w:tcPr>
            <w:tcW w:w="705" w:type="pct"/>
            <w:shd w:val="clear" w:color="auto" w:fill="auto"/>
            <w:tcPrChange w:id="5853" w:author="Javier Quintana Pérez" w:date="2022-05-11T17:04:00Z">
              <w:tcPr>
                <w:tcW w:w="738" w:type="pct"/>
                <w:shd w:val="clear" w:color="auto" w:fill="auto"/>
              </w:tcPr>
            </w:tcPrChange>
          </w:tcPr>
          <w:p w:rsidR="00EB394E" w:rsidRPr="00133828" w:rsidRDefault="00EB394E" w:rsidP="00EB394E">
            <w:pPr>
              <w:jc w:val="center"/>
              <w:rPr>
                <w:rFonts w:ascii="Source Sans Pro" w:hAnsi="Source Sans Pro"/>
                <w:sz w:val="21"/>
                <w:szCs w:val="21"/>
                <w:rPrChange w:id="5854" w:author="Javier Quintana Pérez" w:date="2022-12-01T17:16:00Z">
                  <w:rPr/>
                </w:rPrChange>
              </w:rPr>
            </w:pPr>
          </w:p>
        </w:tc>
        <w:tc>
          <w:tcPr>
            <w:tcW w:w="705" w:type="pct"/>
            <w:shd w:val="clear" w:color="auto" w:fill="auto"/>
            <w:tcPrChange w:id="5855" w:author="Javier Quintana Pérez" w:date="2022-05-11T17:04:00Z">
              <w:tcPr>
                <w:tcW w:w="674" w:type="pct"/>
                <w:shd w:val="clear" w:color="auto" w:fill="auto"/>
              </w:tcPr>
            </w:tcPrChange>
          </w:tcPr>
          <w:p w:rsidR="00EB394E" w:rsidRPr="00133828" w:rsidRDefault="00EB394E" w:rsidP="00EB394E">
            <w:pPr>
              <w:jc w:val="center"/>
              <w:rPr>
                <w:rFonts w:ascii="Source Sans Pro" w:hAnsi="Source Sans Pro"/>
                <w:sz w:val="21"/>
                <w:szCs w:val="21"/>
                <w:rPrChange w:id="5856" w:author="Javier Quintana Pérez" w:date="2022-12-01T17:16:00Z">
                  <w:rPr/>
                </w:rPrChange>
              </w:rPr>
            </w:pPr>
          </w:p>
        </w:tc>
      </w:tr>
    </w:tbl>
    <w:p w:rsidR="00A43825" w:rsidRPr="00D41C9D" w:rsidRDefault="00A43825" w:rsidP="00EB394E">
      <w:pPr>
        <w:pStyle w:val="Textoindependiente"/>
        <w:rPr>
          <w:rFonts w:ascii="Source Sans Pro" w:hAnsi="Source Sans Pro"/>
          <w:b/>
          <w:i w:val="0"/>
          <w:color w:val="000000"/>
          <w:sz w:val="20"/>
          <w:rPrChange w:id="5857" w:author="Javier Quintana Pérez" w:date="2022-05-09T17:39:00Z">
            <w:rPr>
              <w:rFonts w:ascii="NewsGotT" w:hAnsi="NewsGotT"/>
              <w:b/>
              <w:i w:val="0"/>
              <w:color w:val="000000"/>
              <w:sz w:val="20"/>
            </w:rPr>
          </w:rPrChange>
        </w:rPr>
      </w:pPr>
    </w:p>
    <w:p w:rsidR="00EB394E" w:rsidRPr="00D41C9D" w:rsidRDefault="00EB394E" w:rsidP="00EB394E">
      <w:pPr>
        <w:pStyle w:val="Textoindependiente"/>
        <w:rPr>
          <w:rFonts w:ascii="Source Sans Pro" w:hAnsi="Source Sans Pro"/>
          <w:b/>
          <w:i w:val="0"/>
          <w:sz w:val="20"/>
          <w:rPrChange w:id="5858" w:author="Javier Quintana Pérez" w:date="2022-05-09T17:39:00Z">
            <w:rPr>
              <w:rFonts w:ascii="NewsGotT" w:hAnsi="NewsGotT"/>
              <w:b/>
              <w:i w:val="0"/>
              <w:sz w:val="20"/>
            </w:rPr>
          </w:rPrChange>
        </w:rPr>
      </w:pPr>
    </w:p>
    <w:p w:rsidR="00EB394E" w:rsidRPr="00133828" w:rsidRDefault="00D919CB" w:rsidP="00315924">
      <w:pPr>
        <w:numPr>
          <w:ilvl w:val="0"/>
          <w:numId w:val="23"/>
        </w:numPr>
        <w:rPr>
          <w:rFonts w:ascii="Source Sans Pro" w:hAnsi="Source Sans Pro"/>
          <w:b/>
          <w:sz w:val="21"/>
          <w:szCs w:val="21"/>
          <w:rPrChange w:id="5859" w:author="Javier Quintana Pérez" w:date="2022-12-01T17:16:00Z">
            <w:rPr>
              <w:b/>
            </w:rPr>
          </w:rPrChange>
        </w:rPr>
      </w:pPr>
      <w:r w:rsidRPr="00D919CB">
        <w:rPr>
          <w:rFonts w:ascii="Source Sans Pro" w:hAnsi="Source Sans Pro"/>
          <w:b/>
          <w:sz w:val="21"/>
          <w:szCs w:val="21"/>
          <w:rPrChange w:id="5860" w:author="Javier Quintana Pérez" w:date="2022-12-01T17:16:00Z">
            <w:rPr>
              <w:b/>
              <w:color w:val="0000FF"/>
              <w:u w:val="single"/>
            </w:rPr>
          </w:rPrChange>
        </w:rPr>
        <w:t>Compactación</w:t>
      </w:r>
    </w:p>
    <w:p w:rsidR="00EB394E" w:rsidRPr="00D41C9D" w:rsidRDefault="00EB394E" w:rsidP="00EB394E">
      <w:pPr>
        <w:pStyle w:val="Textoindependiente"/>
        <w:rPr>
          <w:rFonts w:ascii="Source Sans Pro" w:hAnsi="Source Sans Pro"/>
          <w:i w:val="0"/>
          <w:sz w:val="20"/>
          <w:rPrChange w:id="5861" w:author="Javier Quintana Pérez" w:date="2022-05-09T17:39:00Z">
            <w:rPr>
              <w:rFonts w:ascii="NewsGotT" w:hAnsi="NewsGotT"/>
              <w:i w:val="0"/>
              <w:sz w:val="2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841B5A">
        <w:trPr>
          <w:jc w:val="center"/>
        </w:trPr>
        <w:tc>
          <w:tcPr>
            <w:tcW w:w="5000" w:type="pct"/>
          </w:tcPr>
          <w:p w:rsidR="00000000" w:rsidRDefault="00D919CB">
            <w:pPr>
              <w:pStyle w:val="Textoindependiente"/>
              <w:spacing w:line="240" w:lineRule="auto"/>
              <w:rPr>
                <w:ins w:id="5862" w:author="Javier Quintana Pérez" w:date="2022-01-24T13:57:00Z"/>
                <w:del w:id="5863" w:author="mjsierra" w:date="2022-07-29T10:32:00Z"/>
                <w:rFonts w:ascii="Source Sans Pro" w:hAnsi="Source Sans Pro"/>
                <w:strike/>
                <w:u w:val="single"/>
                <w:rPrChange w:id="5864" w:author="Javier Quintana Pérez" w:date="2022-05-09T17:39:00Z">
                  <w:rPr>
                    <w:ins w:id="5865" w:author="Javier Quintana Pérez" w:date="2022-01-24T13:57:00Z"/>
                    <w:del w:id="5866" w:author="mjsierra" w:date="2022-07-29T10:32:00Z"/>
                    <w:rFonts w:ascii="NewsGotT" w:hAnsi="NewsGotT"/>
                    <w:u w:val="single"/>
                  </w:rPr>
                </w:rPrChange>
              </w:rPr>
              <w:pPrChange w:id="5867" w:author="Javier Quintana Pérez" w:date="2022-05-11T17:05:00Z">
                <w:pPr>
                  <w:pStyle w:val="Textoindependiente"/>
                </w:pPr>
              </w:pPrChange>
            </w:pPr>
            <w:del w:id="5868" w:author="mjsierra" w:date="2022-07-29T10:32:00Z">
              <w:r w:rsidRPr="00D919CB">
                <w:rPr>
                  <w:rFonts w:ascii="Source Sans Pro" w:hAnsi="Source Sans Pro"/>
                  <w:strike/>
                  <w:u w:val="single"/>
                  <w:rPrChange w:id="5869" w:author="Javier Quintana Pérez" w:date="2022-05-09T17:39:00Z">
                    <w:rPr>
                      <w:color w:val="0000FF"/>
                      <w:u w:val="single"/>
                    </w:rPr>
                  </w:rPrChange>
                </w:rPr>
                <w:delText>EHE-08 Art. 71.5.2 Compactación del hormigón</w:delText>
              </w:r>
            </w:del>
          </w:p>
          <w:p w:rsidR="00000000" w:rsidRDefault="00D919CB">
            <w:pPr>
              <w:pStyle w:val="Textoindependiente"/>
              <w:spacing w:line="240" w:lineRule="auto"/>
              <w:rPr>
                <w:rFonts w:ascii="Source Sans Pro" w:hAnsi="Source Sans Pro"/>
                <w:b/>
                <w:bCs/>
                <w:u w:val="single"/>
                <w:rPrChange w:id="5870" w:author="Javier Quintana Pérez" w:date="2022-05-09T17:39:00Z">
                  <w:rPr>
                    <w:rFonts w:ascii="NewsGotT" w:hAnsi="NewsGotT"/>
                    <w:u w:val="single"/>
                  </w:rPr>
                </w:rPrChange>
              </w:rPr>
              <w:pPrChange w:id="5871" w:author="Javier Quintana Pérez" w:date="2022-05-11T17:05:00Z">
                <w:pPr>
                  <w:pStyle w:val="Textoindependiente"/>
                </w:pPr>
              </w:pPrChange>
            </w:pPr>
            <w:ins w:id="5872" w:author="Javier Quintana Pérez" w:date="2022-01-24T13:57:00Z">
              <w:r w:rsidRPr="00D919CB">
                <w:rPr>
                  <w:rFonts w:ascii="Source Sans Pro" w:hAnsi="Source Sans Pro"/>
                  <w:b/>
                  <w:bCs/>
                  <w:u w:val="single"/>
                  <w:rPrChange w:id="5873" w:author="Javier Quintana Pérez" w:date="2022-05-09T17:39:00Z">
                    <w:rPr>
                      <w:rFonts w:ascii="Roboto-MediumItalic" w:eastAsia="Roboto-MediumItalic" w:hAnsi="Times New Roman" w:cs="Roboto-MediumItalic"/>
                      <w:i w:val="0"/>
                      <w:iCs/>
                      <w:color w:val="006581"/>
                      <w:sz w:val="24"/>
                      <w:szCs w:val="24"/>
                      <w:u w:val="single"/>
                    </w:rPr>
                  </w:rPrChange>
                </w:rPr>
                <w:t xml:space="preserve">CodE 52.2 </w:t>
              </w:r>
            </w:ins>
            <w:ins w:id="5874" w:author="Javier Quintana Pérez" w:date="2022-09-30T10:28:00Z">
              <w:r w:rsidR="008B39CB" w:rsidRPr="002301F6">
                <w:rPr>
                  <w:rFonts w:ascii="Source Sans Pro" w:hAnsi="Source Sans Pro"/>
                  <w:b/>
                  <w:bCs/>
                  <w:u w:val="single"/>
                </w:rPr>
                <w:t>Compactación</w:t>
              </w:r>
            </w:ins>
          </w:p>
          <w:p w:rsidR="00000000" w:rsidRDefault="00D919CB">
            <w:pPr>
              <w:pStyle w:val="Textoindependiente"/>
              <w:spacing w:line="240" w:lineRule="auto"/>
              <w:rPr>
                <w:rFonts w:ascii="Source Sans Pro" w:hAnsi="Source Sans Pro"/>
                <w:rPrChange w:id="5875" w:author="Javier Quintana Pérez" w:date="2022-05-09T17:39:00Z">
                  <w:rPr>
                    <w:rFonts w:ascii="NewsGotT" w:hAnsi="NewsGotT"/>
                  </w:rPr>
                </w:rPrChange>
              </w:rPr>
              <w:pPrChange w:id="5876" w:author="Javier Quintana Pérez" w:date="2022-05-11T17:05:00Z">
                <w:pPr>
                  <w:pStyle w:val="Textoindependiente"/>
                </w:pPr>
              </w:pPrChange>
            </w:pPr>
            <w:r w:rsidRPr="00D919CB">
              <w:rPr>
                <w:rFonts w:ascii="Source Sans Pro" w:hAnsi="Source Sans Pro"/>
                <w:rPrChange w:id="5877" w:author="Javier Quintana Pérez" w:date="2022-05-09T17:39:00Z">
                  <w:rPr>
                    <w:rFonts w:ascii="NewsGotT" w:hAnsi="NewsGotT"/>
                    <w:color w:val="0000FF"/>
                    <w:u w:val="single"/>
                  </w:rPr>
                </w:rPrChange>
              </w:rPr>
              <w:t>La compactación de los hormigones se realizará mediante procedimientos adecuados a la consistencia de las mezclas y de manera tal que se  eliminen los huecos y se obtenga un perfecto cerrado de la masa, sin que llegue a producirse segregación. El proceso de compactación deberá prolongarse hasta que refluya la pasta a la superficie y deje de salir aire.</w:t>
            </w:r>
          </w:p>
        </w:tc>
      </w:tr>
    </w:tbl>
    <w:p w:rsidR="00EB394E" w:rsidRPr="00D41C9D" w:rsidRDefault="00EB394E" w:rsidP="00EB394E">
      <w:pPr>
        <w:pStyle w:val="Textoindependiente"/>
        <w:rPr>
          <w:rFonts w:ascii="Source Sans Pro" w:hAnsi="Source Sans Pro"/>
          <w:i w:val="0"/>
          <w:sz w:val="20"/>
          <w:rPrChange w:id="5878" w:author="Javier Quintana Pérez" w:date="2022-05-09T17:39:00Z">
            <w:rPr>
              <w:rFonts w:ascii="NewsGotT" w:hAnsi="NewsGotT"/>
              <w:i w:val="0"/>
              <w:sz w:val="20"/>
            </w:rPr>
          </w:rPrChange>
        </w:rPr>
      </w:pPr>
    </w:p>
    <w:p w:rsidR="0067567D" w:rsidRPr="00D41C9D" w:rsidRDefault="0067567D" w:rsidP="00EB394E">
      <w:pPr>
        <w:pStyle w:val="Textoindependiente"/>
        <w:rPr>
          <w:rFonts w:ascii="Source Sans Pro" w:hAnsi="Source Sans Pro"/>
          <w:i w:val="0"/>
          <w:sz w:val="20"/>
          <w:rPrChange w:id="5879" w:author="Javier Quintana Pérez" w:date="2022-05-09T17:39:00Z">
            <w:rPr>
              <w:rFonts w:ascii="NewsGotT" w:hAnsi="NewsGotT"/>
              <w:i w:val="0"/>
              <w:sz w:val="20"/>
            </w:rPr>
          </w:rPrChange>
        </w:rPr>
      </w:pPr>
    </w:p>
    <w:p w:rsidR="00EB394E" w:rsidRPr="00133828" w:rsidRDefault="00D919CB" w:rsidP="00EB394E">
      <w:pPr>
        <w:numPr>
          <w:ilvl w:val="0"/>
          <w:numId w:val="11"/>
        </w:numPr>
        <w:ind w:left="567" w:hanging="425"/>
        <w:rPr>
          <w:rFonts w:ascii="Source Sans Pro" w:hAnsi="Source Sans Pro"/>
          <w:sz w:val="21"/>
          <w:szCs w:val="21"/>
          <w:rPrChange w:id="5880" w:author="Javier Quintana Pérez" w:date="2022-12-01T17:16:00Z">
            <w:rPr/>
          </w:rPrChange>
        </w:rPr>
      </w:pPr>
      <w:r w:rsidRPr="00D919CB">
        <w:rPr>
          <w:rFonts w:ascii="Source Sans Pro" w:hAnsi="Source Sans Pro"/>
          <w:sz w:val="21"/>
          <w:szCs w:val="21"/>
          <w:rPrChange w:id="5881" w:author="Javier Quintana Pérez" w:date="2022-12-01T17:16:00Z">
            <w:rPr>
              <w:color w:val="0000FF"/>
              <w:u w:val="single"/>
            </w:rPr>
          </w:rPrChange>
        </w:rPr>
        <w:t>¿Cuál es la consistencia empleada del hormigón?</w:t>
      </w:r>
    </w:p>
    <w:p w:rsidR="00841B5A" w:rsidRPr="00133828" w:rsidRDefault="00841B5A" w:rsidP="00841B5A">
      <w:pPr>
        <w:ind w:left="567"/>
        <w:rPr>
          <w:rFonts w:ascii="Source Sans Pro" w:hAnsi="Source Sans Pro"/>
          <w:sz w:val="21"/>
          <w:szCs w:val="21"/>
          <w:rPrChange w:id="5882" w:author="Javier Quintana Pérez" w:date="2022-12-01T17:16: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B20093">
        <w:trPr>
          <w:jc w:val="center"/>
        </w:trPr>
        <w:tc>
          <w:tcPr>
            <w:tcW w:w="5000" w:type="pct"/>
            <w:shd w:val="clear" w:color="auto" w:fill="auto"/>
          </w:tcPr>
          <w:p w:rsidR="00EB394E" w:rsidRPr="00133828" w:rsidRDefault="00EB394E" w:rsidP="00EB394E">
            <w:pPr>
              <w:pStyle w:val="Textoindependiente"/>
              <w:rPr>
                <w:rFonts w:ascii="Source Sans Pro" w:hAnsi="Source Sans Pro"/>
                <w:i w:val="0"/>
                <w:sz w:val="21"/>
                <w:szCs w:val="21"/>
                <w:rPrChange w:id="5883" w:author="Javier Quintana Pérez" w:date="2022-12-01T17:16:00Z">
                  <w:rPr>
                    <w:rFonts w:ascii="NewsGotT" w:hAnsi="NewsGotT"/>
                    <w:i w:val="0"/>
                    <w:sz w:val="20"/>
                  </w:rPr>
                </w:rPrChange>
              </w:rPr>
            </w:pPr>
          </w:p>
          <w:p w:rsidR="00EB394E" w:rsidRPr="00133828" w:rsidRDefault="00EB394E" w:rsidP="00EB394E">
            <w:pPr>
              <w:pStyle w:val="Textoindependiente"/>
              <w:rPr>
                <w:rFonts w:ascii="Source Sans Pro" w:hAnsi="Source Sans Pro"/>
                <w:i w:val="0"/>
                <w:sz w:val="21"/>
                <w:szCs w:val="21"/>
                <w:rPrChange w:id="5884" w:author="Javier Quintana Pérez" w:date="2022-12-01T17:16:00Z">
                  <w:rPr>
                    <w:rFonts w:ascii="NewsGotT" w:hAnsi="NewsGotT"/>
                    <w:i w:val="0"/>
                    <w:sz w:val="20"/>
                  </w:rPr>
                </w:rPrChange>
              </w:rPr>
            </w:pPr>
          </w:p>
          <w:p w:rsidR="00EB394E" w:rsidRPr="00133828" w:rsidRDefault="00EB394E" w:rsidP="00EB394E">
            <w:pPr>
              <w:pStyle w:val="Textoindependiente"/>
              <w:rPr>
                <w:rFonts w:ascii="Source Sans Pro" w:hAnsi="Source Sans Pro"/>
                <w:i w:val="0"/>
                <w:sz w:val="21"/>
                <w:szCs w:val="21"/>
                <w:rPrChange w:id="5885" w:author="Javier Quintana Pérez" w:date="2022-12-01T17:16:00Z">
                  <w:rPr>
                    <w:rFonts w:ascii="NewsGotT" w:hAnsi="NewsGotT"/>
                    <w:i w:val="0"/>
                    <w:sz w:val="20"/>
                  </w:rPr>
                </w:rPrChange>
              </w:rPr>
            </w:pPr>
          </w:p>
        </w:tc>
      </w:tr>
    </w:tbl>
    <w:p w:rsidR="00021289" w:rsidRPr="00133828" w:rsidRDefault="00021289" w:rsidP="00EB394E">
      <w:pPr>
        <w:pStyle w:val="Textoindependiente"/>
        <w:rPr>
          <w:ins w:id="5886" w:author="Javier Quintana Pérez" w:date="2022-05-09T11:09:00Z"/>
          <w:rFonts w:ascii="NewsGotT" w:hAnsi="NewsGotT"/>
          <w:i w:val="0"/>
          <w:sz w:val="21"/>
          <w:szCs w:val="21"/>
          <w:rPrChange w:id="5887" w:author="Javier Quintana Pérez" w:date="2022-12-01T17:16:00Z">
            <w:rPr>
              <w:ins w:id="5888" w:author="Javier Quintana Pérez" w:date="2022-05-09T11:09:00Z"/>
              <w:rFonts w:ascii="NewsGotT" w:hAnsi="NewsGotT"/>
              <w:i w:val="0"/>
              <w:sz w:val="20"/>
            </w:rPr>
          </w:rPrChange>
        </w:rPr>
      </w:pPr>
    </w:p>
    <w:p w:rsidR="00000000" w:rsidRDefault="00C3369D">
      <w:pPr>
        <w:tabs>
          <w:tab w:val="clear" w:pos="567"/>
        </w:tabs>
        <w:spacing w:line="240" w:lineRule="auto"/>
        <w:jc w:val="left"/>
        <w:rPr>
          <w:del w:id="5889" w:author="Javier Quintana Pérez" w:date="2022-05-09T11:09:00Z"/>
          <w:sz w:val="21"/>
          <w:szCs w:val="21"/>
          <w:rPrChange w:id="5890" w:author="Javier Quintana Pérez" w:date="2022-12-01T17:16:00Z">
            <w:rPr>
              <w:del w:id="5891" w:author="Javier Quintana Pérez" w:date="2022-05-09T11:09:00Z"/>
            </w:rPr>
          </w:rPrChange>
        </w:rPr>
        <w:pPrChange w:id="5892" w:author="Javier Quintana Pérez" w:date="2022-05-11T17:05:00Z">
          <w:pPr>
            <w:pStyle w:val="Textoindependiente"/>
          </w:pPr>
        </w:pPrChange>
      </w:pPr>
    </w:p>
    <w:p w:rsidR="00000000" w:rsidRDefault="00C3369D">
      <w:pPr>
        <w:rPr>
          <w:sz w:val="21"/>
          <w:szCs w:val="21"/>
          <w:rPrChange w:id="5893" w:author="Javier Quintana Pérez" w:date="2022-12-01T17:16:00Z">
            <w:rPr/>
          </w:rPrChange>
        </w:rPr>
        <w:pPrChange w:id="5894" w:author="Javier Quintana Pérez" w:date="2022-05-11T17:05:00Z">
          <w:pPr>
            <w:pStyle w:val="Textoindependiente"/>
          </w:pPr>
        </w:pPrChange>
      </w:pPr>
    </w:p>
    <w:p w:rsidR="00EB394E" w:rsidRPr="00133828" w:rsidRDefault="00D919CB" w:rsidP="00EB394E">
      <w:pPr>
        <w:numPr>
          <w:ilvl w:val="0"/>
          <w:numId w:val="11"/>
        </w:numPr>
        <w:ind w:left="567" w:hanging="425"/>
        <w:rPr>
          <w:rFonts w:ascii="Source Sans Pro" w:hAnsi="Source Sans Pro"/>
          <w:sz w:val="21"/>
          <w:szCs w:val="21"/>
          <w:rPrChange w:id="5895" w:author="Javier Quintana Pérez" w:date="2022-12-01T17:16:00Z">
            <w:rPr/>
          </w:rPrChange>
        </w:rPr>
      </w:pPr>
      <w:r w:rsidRPr="00D919CB">
        <w:rPr>
          <w:rFonts w:ascii="Source Sans Pro" w:hAnsi="Source Sans Pro"/>
          <w:sz w:val="21"/>
          <w:szCs w:val="21"/>
          <w:rPrChange w:id="5896" w:author="Javier Quintana Pérez" w:date="2022-12-01T17:16:00Z">
            <w:rPr>
              <w:color w:val="0000FF"/>
              <w:u w:val="single"/>
            </w:rPr>
          </w:rPrChange>
        </w:rPr>
        <w:t>¿Qué sistema de compactación se utiliza?</w:t>
      </w:r>
    </w:p>
    <w:p w:rsidR="00B20093" w:rsidRPr="00133828" w:rsidRDefault="00B20093" w:rsidP="00B20093">
      <w:pPr>
        <w:ind w:left="567"/>
        <w:rPr>
          <w:rFonts w:ascii="Source Sans Pro" w:hAnsi="Source Sans Pro"/>
          <w:sz w:val="21"/>
          <w:szCs w:val="21"/>
          <w:rPrChange w:id="5897" w:author="Javier Quintana Pérez" w:date="2022-12-01T17:16: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B20093">
        <w:trPr>
          <w:jc w:val="center"/>
        </w:trPr>
        <w:tc>
          <w:tcPr>
            <w:tcW w:w="5000" w:type="pct"/>
            <w:shd w:val="clear" w:color="auto" w:fill="auto"/>
          </w:tcPr>
          <w:p w:rsidR="00EB394E" w:rsidRPr="00133828" w:rsidRDefault="00EB394E" w:rsidP="00EB394E">
            <w:pPr>
              <w:pStyle w:val="Textoindependiente"/>
              <w:rPr>
                <w:rFonts w:ascii="Source Sans Pro" w:hAnsi="Source Sans Pro"/>
                <w:i w:val="0"/>
                <w:sz w:val="21"/>
                <w:szCs w:val="21"/>
                <w:rPrChange w:id="5898" w:author="Javier Quintana Pérez" w:date="2022-12-01T17:16:00Z">
                  <w:rPr>
                    <w:rFonts w:ascii="NewsGotT" w:hAnsi="NewsGotT"/>
                    <w:i w:val="0"/>
                    <w:sz w:val="20"/>
                  </w:rPr>
                </w:rPrChange>
              </w:rPr>
            </w:pPr>
          </w:p>
          <w:p w:rsidR="00EB394E" w:rsidRPr="00133828" w:rsidRDefault="00EB394E" w:rsidP="00EB394E">
            <w:pPr>
              <w:pStyle w:val="Textoindependiente"/>
              <w:rPr>
                <w:rFonts w:ascii="Source Sans Pro" w:hAnsi="Source Sans Pro"/>
                <w:i w:val="0"/>
                <w:sz w:val="21"/>
                <w:szCs w:val="21"/>
                <w:rPrChange w:id="5899" w:author="Javier Quintana Pérez" w:date="2022-12-01T17:16:00Z">
                  <w:rPr>
                    <w:rFonts w:ascii="NewsGotT" w:hAnsi="NewsGotT"/>
                    <w:i w:val="0"/>
                    <w:sz w:val="20"/>
                  </w:rPr>
                </w:rPrChange>
              </w:rPr>
            </w:pPr>
          </w:p>
          <w:p w:rsidR="00EB394E" w:rsidRPr="00133828" w:rsidRDefault="00EB394E" w:rsidP="00EB394E">
            <w:pPr>
              <w:pStyle w:val="Textoindependiente"/>
              <w:rPr>
                <w:rFonts w:ascii="Source Sans Pro" w:hAnsi="Source Sans Pro"/>
                <w:i w:val="0"/>
                <w:sz w:val="21"/>
                <w:szCs w:val="21"/>
                <w:rPrChange w:id="5900" w:author="Javier Quintana Pérez" w:date="2022-12-01T17:16:00Z">
                  <w:rPr>
                    <w:rFonts w:ascii="NewsGotT" w:hAnsi="NewsGotT"/>
                    <w:i w:val="0"/>
                    <w:sz w:val="20"/>
                  </w:rPr>
                </w:rPrChange>
              </w:rPr>
            </w:pPr>
          </w:p>
        </w:tc>
      </w:tr>
    </w:tbl>
    <w:p w:rsidR="00EB394E" w:rsidRPr="00133828" w:rsidRDefault="00EB394E" w:rsidP="00EB394E">
      <w:pPr>
        <w:pStyle w:val="Textoindependiente"/>
        <w:rPr>
          <w:rFonts w:ascii="Source Sans Pro" w:hAnsi="Source Sans Pro"/>
          <w:i w:val="0"/>
          <w:sz w:val="21"/>
          <w:szCs w:val="21"/>
          <w:rPrChange w:id="5901" w:author="Javier Quintana Pérez" w:date="2022-12-01T17:16:00Z">
            <w:rPr>
              <w:rFonts w:ascii="NewsGotT" w:hAnsi="NewsGotT"/>
              <w:i w:val="0"/>
              <w:sz w:val="20"/>
            </w:rPr>
          </w:rPrChange>
        </w:rPr>
      </w:pPr>
    </w:p>
    <w:p w:rsidR="00B20093" w:rsidRPr="00133828" w:rsidRDefault="00B20093" w:rsidP="00EB394E">
      <w:pPr>
        <w:pStyle w:val="Textoindependiente"/>
        <w:rPr>
          <w:rFonts w:ascii="Source Sans Pro" w:hAnsi="Source Sans Pro"/>
          <w:i w:val="0"/>
          <w:sz w:val="21"/>
          <w:szCs w:val="21"/>
          <w:rPrChange w:id="5902" w:author="Javier Quintana Pérez" w:date="2022-12-01T17:16:00Z">
            <w:rPr>
              <w:rFonts w:ascii="NewsGotT" w:hAnsi="NewsGotT"/>
              <w:i w:val="0"/>
              <w:sz w:val="2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5903" w:author="Javier Quintana Pérez" w:date="2022-05-11T16:0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5904">
          <w:tblGrid>
            <w:gridCol w:w="6665"/>
            <w:gridCol w:w="1371"/>
            <w:gridCol w:w="1250"/>
          </w:tblGrid>
        </w:tblGridChange>
      </w:tblGrid>
      <w:tr w:rsidR="00EB394E" w:rsidRPr="00133828" w:rsidTr="00526014">
        <w:trPr>
          <w:jc w:val="center"/>
          <w:trPrChange w:id="5905" w:author="Javier Quintana Pérez" w:date="2022-05-11T16:00:00Z">
            <w:trPr>
              <w:jc w:val="center"/>
            </w:trPr>
          </w:trPrChange>
        </w:trPr>
        <w:tc>
          <w:tcPr>
            <w:tcW w:w="3589" w:type="pct"/>
            <w:tcBorders>
              <w:top w:val="nil"/>
              <w:left w:val="nil"/>
            </w:tcBorders>
            <w:shd w:val="clear" w:color="auto" w:fill="auto"/>
            <w:tcPrChange w:id="5906" w:author="Javier Quintana Pérez" w:date="2022-05-11T16:00:00Z">
              <w:tcPr>
                <w:tcW w:w="3589" w:type="pct"/>
                <w:shd w:val="clear" w:color="auto" w:fill="auto"/>
              </w:tcPr>
            </w:tcPrChange>
          </w:tcPr>
          <w:p w:rsidR="00EB394E" w:rsidRPr="00133828" w:rsidRDefault="00EB394E" w:rsidP="00EB394E">
            <w:pPr>
              <w:rPr>
                <w:rFonts w:ascii="Source Sans Pro" w:hAnsi="Source Sans Pro"/>
                <w:sz w:val="21"/>
                <w:szCs w:val="21"/>
                <w:rPrChange w:id="5907" w:author="Javier Quintana Pérez" w:date="2022-12-01T17:16:00Z">
                  <w:rPr/>
                </w:rPrChange>
              </w:rPr>
            </w:pPr>
          </w:p>
        </w:tc>
        <w:tc>
          <w:tcPr>
            <w:tcW w:w="705" w:type="pct"/>
            <w:shd w:val="clear" w:color="auto" w:fill="auto"/>
            <w:tcPrChange w:id="5908" w:author="Javier Quintana Pérez" w:date="2022-05-11T16:00:00Z">
              <w:tcPr>
                <w:tcW w:w="738" w:type="pct"/>
                <w:shd w:val="clear" w:color="auto" w:fill="auto"/>
              </w:tcPr>
            </w:tcPrChange>
          </w:tcPr>
          <w:p w:rsidR="00EB394E" w:rsidRPr="00133828" w:rsidRDefault="00D919CB" w:rsidP="00EB394E">
            <w:pPr>
              <w:jc w:val="center"/>
              <w:rPr>
                <w:rFonts w:ascii="Source Sans Pro" w:hAnsi="Source Sans Pro"/>
                <w:sz w:val="21"/>
                <w:szCs w:val="21"/>
                <w:rPrChange w:id="5909" w:author="Javier Quintana Pérez" w:date="2022-12-01T17:16:00Z">
                  <w:rPr/>
                </w:rPrChange>
              </w:rPr>
            </w:pPr>
            <w:r w:rsidRPr="00D919CB">
              <w:rPr>
                <w:rFonts w:ascii="Source Sans Pro" w:hAnsi="Source Sans Pro"/>
                <w:sz w:val="21"/>
                <w:szCs w:val="21"/>
                <w:rPrChange w:id="5910" w:author="Javier Quintana Pérez" w:date="2022-12-01T17:16:00Z">
                  <w:rPr>
                    <w:color w:val="0000FF"/>
                    <w:u w:val="single"/>
                  </w:rPr>
                </w:rPrChange>
              </w:rPr>
              <w:t>SI</w:t>
            </w:r>
          </w:p>
        </w:tc>
        <w:tc>
          <w:tcPr>
            <w:tcW w:w="706" w:type="pct"/>
            <w:shd w:val="clear" w:color="auto" w:fill="auto"/>
            <w:tcPrChange w:id="5911" w:author="Javier Quintana Pérez" w:date="2022-05-11T16:00:00Z">
              <w:tcPr>
                <w:tcW w:w="674" w:type="pct"/>
                <w:shd w:val="clear" w:color="auto" w:fill="auto"/>
              </w:tcPr>
            </w:tcPrChange>
          </w:tcPr>
          <w:p w:rsidR="00EB394E" w:rsidRPr="00133828" w:rsidRDefault="00D919CB" w:rsidP="00EB394E">
            <w:pPr>
              <w:jc w:val="center"/>
              <w:rPr>
                <w:rFonts w:ascii="Source Sans Pro" w:hAnsi="Source Sans Pro"/>
                <w:sz w:val="21"/>
                <w:szCs w:val="21"/>
                <w:rPrChange w:id="5912" w:author="Javier Quintana Pérez" w:date="2022-12-01T17:16:00Z">
                  <w:rPr/>
                </w:rPrChange>
              </w:rPr>
            </w:pPr>
            <w:r w:rsidRPr="00D919CB">
              <w:rPr>
                <w:rFonts w:ascii="Source Sans Pro" w:hAnsi="Source Sans Pro"/>
                <w:sz w:val="21"/>
                <w:szCs w:val="21"/>
                <w:rPrChange w:id="5913" w:author="Javier Quintana Pérez" w:date="2022-12-01T17:16:00Z">
                  <w:rPr>
                    <w:color w:val="0000FF"/>
                    <w:u w:val="single"/>
                  </w:rPr>
                </w:rPrChange>
              </w:rPr>
              <w:t>NO</w:t>
            </w:r>
          </w:p>
        </w:tc>
      </w:tr>
      <w:tr w:rsidR="00EB394E" w:rsidRPr="00133828" w:rsidTr="00526014">
        <w:trPr>
          <w:jc w:val="center"/>
          <w:trPrChange w:id="5914" w:author="Javier Quintana Pérez" w:date="2022-05-11T16:00:00Z">
            <w:trPr>
              <w:jc w:val="center"/>
            </w:trPr>
          </w:trPrChange>
        </w:trPr>
        <w:tc>
          <w:tcPr>
            <w:tcW w:w="3589" w:type="pct"/>
            <w:shd w:val="clear" w:color="auto" w:fill="auto"/>
            <w:tcPrChange w:id="5915" w:author="Javier Quintana Pérez" w:date="2022-05-11T16:00:00Z">
              <w:tcPr>
                <w:tcW w:w="3589" w:type="pct"/>
                <w:shd w:val="clear" w:color="auto" w:fill="auto"/>
              </w:tcPr>
            </w:tcPrChange>
          </w:tcPr>
          <w:p w:rsidR="00EB394E" w:rsidRPr="00133828" w:rsidDel="0005294E" w:rsidRDefault="00D919CB" w:rsidP="001C21B3">
            <w:pPr>
              <w:tabs>
                <w:tab w:val="clear" w:pos="567"/>
              </w:tabs>
              <w:spacing w:line="240" w:lineRule="auto"/>
              <w:jc w:val="left"/>
              <w:rPr>
                <w:ins w:id="5916" w:author="Javier Quintana Pérez" w:date="2022-01-24T13:58:00Z"/>
                <w:del w:id="5917" w:author="mjsierra" w:date="2022-07-29T10:34:00Z"/>
                <w:rFonts w:ascii="Source Sans Pro" w:hAnsi="Source Sans Pro"/>
                <w:strike/>
                <w:sz w:val="21"/>
                <w:szCs w:val="21"/>
                <w:rPrChange w:id="5918" w:author="Javier Quintana Pérez" w:date="2022-12-01T17:16:00Z">
                  <w:rPr>
                    <w:ins w:id="5919" w:author="Javier Quintana Pérez" w:date="2022-01-24T13:58:00Z"/>
                    <w:del w:id="5920" w:author="mjsierra" w:date="2022-07-29T10:34:00Z"/>
                  </w:rPr>
                </w:rPrChange>
              </w:rPr>
            </w:pPr>
            <w:del w:id="5921" w:author="mjsierra" w:date="2022-07-29T10:34:00Z">
              <w:r w:rsidRPr="00D919CB">
                <w:rPr>
                  <w:rFonts w:ascii="Source Sans Pro" w:hAnsi="Source Sans Pro"/>
                  <w:strike/>
                  <w:sz w:val="21"/>
                  <w:szCs w:val="21"/>
                  <w:rPrChange w:id="5922" w:author="Javier Quintana Pérez" w:date="2022-12-01T17:16:00Z">
                    <w:rPr>
                      <w:color w:val="0000FF"/>
                      <w:u w:val="single"/>
                    </w:rPr>
                  </w:rPrChange>
                </w:rPr>
                <w:delText>¿Es adecuado el sistema de compactación según los criterios de la EHE-08?</w:delText>
              </w:r>
            </w:del>
          </w:p>
          <w:p w:rsidR="008848DC" w:rsidRPr="00133828" w:rsidRDefault="00D919CB">
            <w:pPr>
              <w:tabs>
                <w:tab w:val="clear" w:pos="567"/>
              </w:tabs>
              <w:spacing w:line="240" w:lineRule="auto"/>
              <w:jc w:val="left"/>
              <w:rPr>
                <w:rFonts w:ascii="Source Sans Pro" w:hAnsi="Source Sans Pro"/>
                <w:sz w:val="21"/>
                <w:szCs w:val="21"/>
                <w:rPrChange w:id="5923" w:author="Javier Quintana Pérez" w:date="2022-12-01T17:16:00Z">
                  <w:rPr/>
                </w:rPrChange>
              </w:rPr>
            </w:pPr>
            <w:ins w:id="5924" w:author="Javier Quintana Pérez" w:date="2022-01-24T13:58:00Z">
              <w:r w:rsidRPr="00D919CB">
                <w:rPr>
                  <w:rFonts w:ascii="Source Sans Pro" w:hAnsi="Source Sans Pro"/>
                  <w:sz w:val="21"/>
                  <w:szCs w:val="21"/>
                  <w:rPrChange w:id="5925" w:author="Javier Quintana Pérez" w:date="2022-12-01T17:16:00Z">
                    <w:rPr>
                      <w:color w:val="0000FF"/>
                      <w:u w:val="single"/>
                    </w:rPr>
                  </w:rPrChange>
                </w:rPr>
                <w:t>¿Es adecuado el sistema de compactación según los criterios de</w:t>
              </w:r>
            </w:ins>
            <w:ins w:id="5926" w:author="Javier Quintana Pérez" w:date="2022-01-24T13:59:00Z">
              <w:r w:rsidRPr="00D919CB">
                <w:rPr>
                  <w:rFonts w:ascii="Source Sans Pro" w:hAnsi="Source Sans Pro"/>
                  <w:sz w:val="21"/>
                  <w:szCs w:val="21"/>
                  <w:rPrChange w:id="5927" w:author="Javier Quintana Pérez" w:date="2022-12-01T17:16:00Z">
                    <w:rPr>
                      <w:color w:val="0000FF"/>
                      <w:u w:val="single"/>
                    </w:rPr>
                  </w:rPrChange>
                </w:rPr>
                <w:t>l CodE</w:t>
              </w:r>
            </w:ins>
            <w:ins w:id="5928" w:author="Javier Quintana Pérez" w:date="2022-01-24T13:58:00Z">
              <w:r w:rsidRPr="00D919CB">
                <w:rPr>
                  <w:rFonts w:ascii="Source Sans Pro" w:hAnsi="Source Sans Pro"/>
                  <w:sz w:val="21"/>
                  <w:szCs w:val="21"/>
                  <w:rPrChange w:id="5929" w:author="Javier Quintana Pérez" w:date="2022-12-01T17:16:00Z">
                    <w:rPr>
                      <w:color w:val="0000FF"/>
                      <w:u w:val="single"/>
                    </w:rPr>
                  </w:rPrChange>
                </w:rPr>
                <w:t>?</w:t>
              </w:r>
            </w:ins>
          </w:p>
        </w:tc>
        <w:tc>
          <w:tcPr>
            <w:tcW w:w="705" w:type="pct"/>
            <w:shd w:val="clear" w:color="auto" w:fill="auto"/>
            <w:tcPrChange w:id="5930" w:author="Javier Quintana Pérez" w:date="2022-05-11T16:00:00Z">
              <w:tcPr>
                <w:tcW w:w="738" w:type="pct"/>
                <w:shd w:val="clear" w:color="auto" w:fill="auto"/>
              </w:tcPr>
            </w:tcPrChange>
          </w:tcPr>
          <w:p w:rsidR="00EB394E" w:rsidRPr="00133828" w:rsidRDefault="00EB394E" w:rsidP="00EB394E">
            <w:pPr>
              <w:jc w:val="center"/>
              <w:rPr>
                <w:rFonts w:ascii="Source Sans Pro" w:hAnsi="Source Sans Pro"/>
                <w:sz w:val="21"/>
                <w:szCs w:val="21"/>
                <w:rPrChange w:id="5931" w:author="Javier Quintana Pérez" w:date="2022-12-01T17:16:00Z">
                  <w:rPr/>
                </w:rPrChange>
              </w:rPr>
            </w:pPr>
          </w:p>
        </w:tc>
        <w:tc>
          <w:tcPr>
            <w:tcW w:w="706" w:type="pct"/>
            <w:shd w:val="clear" w:color="auto" w:fill="auto"/>
            <w:tcPrChange w:id="5932" w:author="Javier Quintana Pérez" w:date="2022-05-11T16:00:00Z">
              <w:tcPr>
                <w:tcW w:w="674" w:type="pct"/>
                <w:shd w:val="clear" w:color="auto" w:fill="auto"/>
              </w:tcPr>
            </w:tcPrChange>
          </w:tcPr>
          <w:p w:rsidR="00EB394E" w:rsidRPr="00133828" w:rsidRDefault="00EB394E" w:rsidP="00EB394E">
            <w:pPr>
              <w:jc w:val="center"/>
              <w:rPr>
                <w:rFonts w:ascii="Source Sans Pro" w:hAnsi="Source Sans Pro"/>
                <w:sz w:val="21"/>
                <w:szCs w:val="21"/>
                <w:rPrChange w:id="5933" w:author="Javier Quintana Pérez" w:date="2022-12-01T17:16:00Z">
                  <w:rPr/>
                </w:rPrChange>
              </w:rPr>
            </w:pPr>
          </w:p>
        </w:tc>
      </w:tr>
      <w:tr w:rsidR="00EB394E" w:rsidRPr="00133828" w:rsidTr="00526014">
        <w:trPr>
          <w:jc w:val="center"/>
          <w:trPrChange w:id="5934" w:author="Javier Quintana Pérez" w:date="2022-05-11T16:00:00Z">
            <w:trPr>
              <w:jc w:val="center"/>
            </w:trPr>
          </w:trPrChange>
        </w:trPr>
        <w:tc>
          <w:tcPr>
            <w:tcW w:w="3589" w:type="pct"/>
            <w:shd w:val="clear" w:color="auto" w:fill="auto"/>
            <w:tcPrChange w:id="5935" w:author="Javier Quintana Pérez" w:date="2022-05-11T16:00:00Z">
              <w:tcPr>
                <w:tcW w:w="3589" w:type="pct"/>
                <w:shd w:val="clear" w:color="auto" w:fill="auto"/>
              </w:tcPr>
            </w:tcPrChange>
          </w:tcPr>
          <w:p w:rsidR="00EB394E" w:rsidRPr="00133828" w:rsidRDefault="00D919CB">
            <w:pPr>
              <w:tabs>
                <w:tab w:val="clear" w:pos="567"/>
              </w:tabs>
              <w:spacing w:line="240" w:lineRule="auto"/>
              <w:jc w:val="left"/>
              <w:rPr>
                <w:rFonts w:ascii="Source Sans Pro" w:hAnsi="Source Sans Pro"/>
                <w:strike/>
                <w:sz w:val="21"/>
                <w:szCs w:val="21"/>
                <w:rPrChange w:id="5936" w:author="Javier Quintana Pérez" w:date="2022-12-01T17:16:00Z">
                  <w:rPr/>
                </w:rPrChange>
              </w:rPr>
            </w:pPr>
            <w:del w:id="5937" w:author="Javier Quintana Pérez" w:date="2022-09-30T10:30:00Z">
              <w:r w:rsidRPr="00D919CB">
                <w:rPr>
                  <w:rFonts w:ascii="Source Sans Pro" w:hAnsi="Source Sans Pro"/>
                  <w:strike/>
                  <w:sz w:val="21"/>
                  <w:szCs w:val="21"/>
                  <w:rPrChange w:id="5938" w:author="Javier Quintana Pérez" w:date="2022-12-01T17:16:00Z">
                    <w:rPr>
                      <w:color w:val="0000FF"/>
                      <w:u w:val="single"/>
                    </w:rPr>
                  </w:rPrChange>
                </w:rPr>
                <w:delText>¿Se produce</w:delText>
              </w:r>
            </w:del>
            <w:del w:id="5939" w:author="Javier Quintana Pérez" w:date="2022-09-30T10:29:00Z">
              <w:r w:rsidRPr="00D919CB">
                <w:rPr>
                  <w:rFonts w:ascii="Source Sans Pro" w:hAnsi="Source Sans Pro"/>
                  <w:strike/>
                  <w:sz w:val="21"/>
                  <w:szCs w:val="21"/>
                  <w:rPrChange w:id="5940" w:author="Javier Quintana Pérez" w:date="2022-12-01T17:16:00Z">
                    <w:rPr>
                      <w:color w:val="0000FF"/>
                      <w:u w:val="single"/>
                    </w:rPr>
                  </w:rPrChange>
                </w:rPr>
                <w:delText xml:space="preserve"> segregación de la masa?  </w:delText>
              </w:r>
            </w:del>
            <w:r w:rsidRPr="00D919CB">
              <w:rPr>
                <w:rFonts w:ascii="Source Sans Pro" w:hAnsi="Source Sans Pro"/>
                <w:strike/>
                <w:sz w:val="21"/>
                <w:szCs w:val="21"/>
                <w:rPrChange w:id="5941" w:author="Javier Quintana Pérez" w:date="2022-12-01T17:16:00Z">
                  <w:rPr>
                    <w:color w:val="0000FF"/>
                    <w:u w:val="single"/>
                  </w:rPr>
                </w:rPrChange>
              </w:rPr>
              <w:t xml:space="preserve"> </w:t>
            </w:r>
            <w:ins w:id="5942" w:author="mjsierra" w:date="2022-07-29T10:36:00Z">
              <w:r w:rsidRPr="00D919CB">
                <w:rPr>
                  <w:rFonts w:ascii="Source Sans Pro" w:hAnsi="Source Sans Pro"/>
                  <w:color w:val="000000" w:themeColor="text1"/>
                  <w:sz w:val="21"/>
                  <w:szCs w:val="21"/>
                  <w:rPrChange w:id="5943" w:author="Javier Quintana Pérez" w:date="2022-12-01T17:16:00Z">
                    <w:rPr>
                      <w:rFonts w:ascii="Source Sans Pro" w:hAnsi="Source Sans Pro"/>
                      <w:strike/>
                      <w:color w:val="0000FF"/>
                      <w:u w:val="single"/>
                    </w:rPr>
                  </w:rPrChange>
                </w:rPr>
                <w:t>¿El sistema de compactación genera segregaci</w:t>
              </w:r>
            </w:ins>
            <w:ins w:id="5944" w:author="mjsierra" w:date="2022-07-29T10:37:00Z">
              <w:r w:rsidRPr="00D919CB">
                <w:rPr>
                  <w:rFonts w:ascii="Source Sans Pro" w:hAnsi="Source Sans Pro"/>
                  <w:color w:val="000000" w:themeColor="text1"/>
                  <w:sz w:val="21"/>
                  <w:szCs w:val="21"/>
                  <w:rPrChange w:id="5945" w:author="Javier Quintana Pérez" w:date="2022-12-01T17:16:00Z">
                    <w:rPr>
                      <w:rFonts w:ascii="Source Sans Pro" w:hAnsi="Source Sans Pro"/>
                      <w:strike/>
                      <w:color w:val="0000FF"/>
                      <w:u w:val="single"/>
                    </w:rPr>
                  </w:rPrChange>
                </w:rPr>
                <w:t>ón de la masa de hormigón?</w:t>
              </w:r>
            </w:ins>
            <w:r w:rsidRPr="00D919CB">
              <w:rPr>
                <w:rFonts w:ascii="Source Sans Pro" w:hAnsi="Source Sans Pro"/>
                <w:sz w:val="21"/>
                <w:szCs w:val="21"/>
                <w:rPrChange w:id="5946" w:author="Javier Quintana Pérez" w:date="2022-12-01T17:16:00Z">
                  <w:rPr>
                    <w:color w:val="0000FF"/>
                    <w:u w:val="single"/>
                  </w:rPr>
                </w:rPrChange>
              </w:rPr>
              <w:t xml:space="preserve">   </w:t>
            </w:r>
            <w:r w:rsidRPr="00D919CB">
              <w:rPr>
                <w:rFonts w:ascii="Source Sans Pro" w:hAnsi="Source Sans Pro"/>
                <w:strike/>
                <w:sz w:val="21"/>
                <w:szCs w:val="21"/>
                <w:rPrChange w:id="5947" w:author="Javier Quintana Pérez" w:date="2022-12-01T17:16:00Z">
                  <w:rPr>
                    <w:color w:val="0000FF"/>
                    <w:u w:val="single"/>
                  </w:rPr>
                </w:rPrChange>
              </w:rPr>
              <w:t xml:space="preserve">             </w:t>
            </w:r>
          </w:p>
        </w:tc>
        <w:tc>
          <w:tcPr>
            <w:tcW w:w="705" w:type="pct"/>
            <w:shd w:val="clear" w:color="auto" w:fill="auto"/>
            <w:tcPrChange w:id="5948" w:author="Javier Quintana Pérez" w:date="2022-05-11T16:00:00Z">
              <w:tcPr>
                <w:tcW w:w="738" w:type="pct"/>
                <w:shd w:val="clear" w:color="auto" w:fill="auto"/>
              </w:tcPr>
            </w:tcPrChange>
          </w:tcPr>
          <w:p w:rsidR="00EB394E" w:rsidRPr="00133828" w:rsidRDefault="00EB394E" w:rsidP="00EB394E">
            <w:pPr>
              <w:jc w:val="center"/>
              <w:rPr>
                <w:rFonts w:ascii="Source Sans Pro" w:hAnsi="Source Sans Pro"/>
                <w:strike/>
                <w:sz w:val="21"/>
                <w:szCs w:val="21"/>
                <w:rPrChange w:id="5949" w:author="Javier Quintana Pérez" w:date="2022-12-01T17:16:00Z">
                  <w:rPr/>
                </w:rPrChange>
              </w:rPr>
            </w:pPr>
          </w:p>
        </w:tc>
        <w:tc>
          <w:tcPr>
            <w:tcW w:w="706" w:type="pct"/>
            <w:shd w:val="clear" w:color="auto" w:fill="auto"/>
            <w:tcPrChange w:id="5950" w:author="Javier Quintana Pérez" w:date="2022-05-11T16:00:00Z">
              <w:tcPr>
                <w:tcW w:w="674" w:type="pct"/>
                <w:shd w:val="clear" w:color="auto" w:fill="auto"/>
              </w:tcPr>
            </w:tcPrChange>
          </w:tcPr>
          <w:p w:rsidR="00EB394E" w:rsidRPr="00133828" w:rsidRDefault="00EB394E" w:rsidP="00EB394E">
            <w:pPr>
              <w:jc w:val="center"/>
              <w:rPr>
                <w:rFonts w:ascii="Source Sans Pro" w:hAnsi="Source Sans Pro"/>
                <w:strike/>
                <w:sz w:val="21"/>
                <w:szCs w:val="21"/>
                <w:rPrChange w:id="5951" w:author="Javier Quintana Pérez" w:date="2022-12-01T17:16:00Z">
                  <w:rPr/>
                </w:rPrChange>
              </w:rPr>
            </w:pPr>
          </w:p>
        </w:tc>
      </w:tr>
    </w:tbl>
    <w:p w:rsidR="00387376" w:rsidRDefault="00387376">
      <w:pPr>
        <w:tabs>
          <w:tab w:val="clear" w:pos="567"/>
        </w:tabs>
        <w:spacing w:line="240" w:lineRule="auto"/>
        <w:jc w:val="left"/>
        <w:rPr>
          <w:ins w:id="5952" w:author="Javier Quintana Pérez" w:date="2022-07-20T16:54:00Z"/>
          <w:rFonts w:ascii="Source Sans Pro" w:hAnsi="Source Sans Pro"/>
          <w:u w:val="single"/>
        </w:rPr>
      </w:pPr>
    </w:p>
    <w:p w:rsidR="00000000" w:rsidRDefault="00C3369D">
      <w:pPr>
        <w:pStyle w:val="Textoindependiente"/>
        <w:ind w:left="5672" w:firstLine="568"/>
        <w:rPr>
          <w:del w:id="5953" w:author="Javier Quintana Pérez" w:date="2022-07-20T16:54:00Z"/>
          <w:rFonts w:ascii="Source Sans Pro" w:hAnsi="Source Sans Pro"/>
          <w:i w:val="0"/>
          <w:sz w:val="22"/>
          <w:szCs w:val="22"/>
          <w:rPrChange w:id="5954" w:author="Javier Quintana Pérez" w:date="2022-12-01T17:16:00Z">
            <w:rPr>
              <w:del w:id="5955" w:author="Javier Quintana Pérez" w:date="2022-07-20T16:54:00Z"/>
              <w:rFonts w:ascii="NewsGotT" w:hAnsi="NewsGotT"/>
              <w:i w:val="0"/>
              <w:sz w:val="20"/>
              <w:u w:val="single"/>
            </w:rPr>
          </w:rPrChange>
        </w:rPr>
        <w:pPrChange w:id="5956" w:author="Javier Quintana Pérez" w:date="2022-10-18T16:50:00Z">
          <w:pPr>
            <w:pStyle w:val="Textoindependiente"/>
            <w:ind w:left="5672" w:firstLine="709"/>
          </w:pPr>
        </w:pPrChange>
      </w:pPr>
    </w:p>
    <w:p w:rsidR="00000000" w:rsidRDefault="00C3369D">
      <w:pPr>
        <w:pStyle w:val="Textoindependiente"/>
        <w:ind w:left="5672" w:firstLine="568"/>
        <w:rPr>
          <w:del w:id="5957" w:author="Javier Quintana Pérez" w:date="2022-07-20T16:54:00Z"/>
          <w:rFonts w:ascii="Source Sans Pro" w:hAnsi="Source Sans Pro"/>
          <w:i w:val="0"/>
          <w:sz w:val="22"/>
          <w:szCs w:val="22"/>
          <w:rPrChange w:id="5958" w:author="Javier Quintana Pérez" w:date="2022-12-01T17:16:00Z">
            <w:rPr>
              <w:del w:id="5959" w:author="Javier Quintana Pérez" w:date="2022-07-20T16:54:00Z"/>
              <w:rFonts w:ascii="NewsGotT" w:hAnsi="NewsGotT"/>
              <w:i w:val="0"/>
              <w:sz w:val="20"/>
              <w:u w:val="single"/>
            </w:rPr>
          </w:rPrChange>
        </w:rPr>
        <w:pPrChange w:id="5960" w:author="Javier Quintana Pérez" w:date="2022-10-18T16:50:00Z">
          <w:pPr>
            <w:pStyle w:val="Textoindependiente"/>
            <w:ind w:left="5672" w:firstLine="709"/>
          </w:pPr>
        </w:pPrChange>
      </w:pPr>
    </w:p>
    <w:p w:rsidR="00000000" w:rsidRDefault="00D919CB">
      <w:pPr>
        <w:pStyle w:val="Nivel3"/>
        <w:tabs>
          <w:tab w:val="clear" w:pos="851"/>
          <w:tab w:val="left" w:pos="426"/>
        </w:tabs>
        <w:ind w:left="-142" w:firstLine="568"/>
        <w:rPr>
          <w:rFonts w:ascii="Source Sans Pro" w:hAnsi="Source Sans Pro"/>
          <w:sz w:val="22"/>
          <w:szCs w:val="22"/>
          <w:rPrChange w:id="5961" w:author="Javier Quintana Pérez" w:date="2022-12-01T17:16:00Z">
            <w:rPr/>
          </w:rPrChange>
        </w:rPr>
        <w:pPrChange w:id="5962" w:author="Javier Quintana Pérez" w:date="2022-10-18T16:50:00Z">
          <w:pPr>
            <w:pStyle w:val="Nivel3"/>
          </w:pPr>
        </w:pPrChange>
      </w:pPr>
      <w:bookmarkStart w:id="5963" w:name="_Toc520122140"/>
      <w:bookmarkStart w:id="5964" w:name="_Toc520134285"/>
      <w:bookmarkStart w:id="5965" w:name="_Toc520134602"/>
      <w:bookmarkStart w:id="5966" w:name="_Toc520135880"/>
      <w:bookmarkStart w:id="5967" w:name="_Toc520136302"/>
      <w:bookmarkStart w:id="5968" w:name="_Toc529041556"/>
      <w:bookmarkStart w:id="5969" w:name="_Toc529270474"/>
      <w:bookmarkStart w:id="5970" w:name="_Toc532372544"/>
      <w:bookmarkStart w:id="5971" w:name="_Toc532373502"/>
      <w:bookmarkStart w:id="5972" w:name="_Toc532374008"/>
      <w:bookmarkStart w:id="5973" w:name="_Toc122537353"/>
      <w:ins w:id="5974" w:author="Javier Quintana Pérez" w:date="2022-05-11T17:05:00Z">
        <w:r w:rsidRPr="00D919CB">
          <w:rPr>
            <w:rFonts w:ascii="Source Sans Pro" w:hAnsi="Source Sans Pro"/>
            <w:sz w:val="22"/>
            <w:szCs w:val="22"/>
            <w:rPrChange w:id="5975" w:author="Javier Quintana Pérez" w:date="2022-12-01T17:16:00Z">
              <w:rPr>
                <w:rFonts w:ascii="Source Sans Pro" w:hAnsi="Source Sans Pro"/>
                <w:color w:val="0000FF"/>
                <w:u w:val="single"/>
              </w:rPr>
            </w:rPrChange>
          </w:rPr>
          <w:t>7.</w:t>
        </w:r>
      </w:ins>
      <w:ins w:id="5976" w:author="Javier Quintana Pérez" w:date="2022-12-21T15:50:00Z">
        <w:r w:rsidR="006E2707">
          <w:rPr>
            <w:rFonts w:ascii="Source Sans Pro" w:hAnsi="Source Sans Pro"/>
            <w:sz w:val="22"/>
            <w:szCs w:val="22"/>
          </w:rPr>
          <w:t>2</w:t>
        </w:r>
      </w:ins>
      <w:ins w:id="5977" w:author="Javier Quintana Pérez" w:date="2022-05-11T17:05:00Z">
        <w:r w:rsidRPr="00D919CB">
          <w:rPr>
            <w:rFonts w:ascii="Source Sans Pro" w:hAnsi="Source Sans Pro"/>
            <w:sz w:val="22"/>
            <w:szCs w:val="22"/>
            <w:rPrChange w:id="5978" w:author="Javier Quintana Pérez" w:date="2022-12-01T17:16:00Z">
              <w:rPr>
                <w:rFonts w:ascii="Source Sans Pro" w:hAnsi="Source Sans Pro"/>
                <w:color w:val="0000FF"/>
                <w:u w:val="single"/>
              </w:rPr>
            </w:rPrChange>
          </w:rPr>
          <w:t>.6</w:t>
        </w:r>
        <w:r w:rsidRPr="00D919CB">
          <w:rPr>
            <w:rFonts w:ascii="Source Sans Pro" w:hAnsi="Source Sans Pro"/>
            <w:sz w:val="22"/>
            <w:szCs w:val="22"/>
            <w:rPrChange w:id="5979" w:author="Javier Quintana Pérez" w:date="2022-12-01T17:16:00Z">
              <w:rPr>
                <w:rFonts w:ascii="Source Sans Pro" w:hAnsi="Source Sans Pro"/>
                <w:color w:val="0000FF"/>
                <w:u w:val="single"/>
              </w:rPr>
            </w:rPrChange>
          </w:rPr>
          <w:tab/>
        </w:r>
      </w:ins>
      <w:r w:rsidRPr="00D919CB">
        <w:rPr>
          <w:rFonts w:ascii="Source Sans Pro" w:hAnsi="Source Sans Pro"/>
          <w:sz w:val="22"/>
          <w:szCs w:val="22"/>
          <w:rPrChange w:id="5980" w:author="Javier Quintana Pérez" w:date="2022-12-01T17:16:00Z">
            <w:rPr>
              <w:color w:val="0000FF"/>
              <w:u w:val="single"/>
            </w:rPr>
          </w:rPrChange>
        </w:rPr>
        <w:t>Curado del Hormigón</w:t>
      </w:r>
      <w:bookmarkEnd w:id="5963"/>
      <w:bookmarkEnd w:id="5964"/>
      <w:bookmarkEnd w:id="5965"/>
      <w:bookmarkEnd w:id="5966"/>
      <w:bookmarkEnd w:id="5967"/>
      <w:bookmarkEnd w:id="5968"/>
      <w:bookmarkEnd w:id="5969"/>
      <w:bookmarkEnd w:id="5970"/>
      <w:bookmarkEnd w:id="5971"/>
      <w:bookmarkEnd w:id="5972"/>
      <w:bookmarkEnd w:id="5973"/>
    </w:p>
    <w:p w:rsidR="00EB394E" w:rsidRPr="00D41C9D" w:rsidRDefault="00EB394E" w:rsidP="00EB394E">
      <w:pPr>
        <w:pStyle w:val="Textoindependiente"/>
        <w:rPr>
          <w:rFonts w:ascii="Source Sans Pro" w:hAnsi="Source Sans Pro"/>
          <w:i w:val="0"/>
          <w:sz w:val="20"/>
          <w:rPrChange w:id="5981" w:author="Javier Quintana Pérez" w:date="2022-05-09T17:39:00Z">
            <w:rPr>
              <w:rFonts w:ascii="NewsGotT" w:hAnsi="NewsGotT"/>
              <w:i w:val="0"/>
              <w:sz w:val="2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B20093">
        <w:trPr>
          <w:jc w:val="center"/>
        </w:trPr>
        <w:tc>
          <w:tcPr>
            <w:tcW w:w="5000" w:type="pct"/>
          </w:tcPr>
          <w:p w:rsidR="00000000" w:rsidRDefault="00D919CB">
            <w:pPr>
              <w:pStyle w:val="Textoindependiente"/>
              <w:spacing w:line="240" w:lineRule="auto"/>
              <w:rPr>
                <w:ins w:id="5982" w:author="Javier Quintana Pérez" w:date="2022-01-24T15:15:00Z"/>
                <w:del w:id="5983" w:author="mjsierra" w:date="2022-07-29T10:37:00Z"/>
                <w:rFonts w:ascii="Source Sans Pro" w:hAnsi="Source Sans Pro"/>
                <w:strike/>
                <w:u w:val="single"/>
                <w:rPrChange w:id="5984" w:author="Javier Quintana Pérez" w:date="2022-05-09T17:39:00Z">
                  <w:rPr>
                    <w:ins w:id="5985" w:author="Javier Quintana Pérez" w:date="2022-01-24T15:15:00Z"/>
                    <w:del w:id="5986" w:author="mjsierra" w:date="2022-07-29T10:37:00Z"/>
                    <w:rFonts w:ascii="NewsGotT" w:hAnsi="NewsGotT"/>
                    <w:u w:val="single"/>
                  </w:rPr>
                </w:rPrChange>
              </w:rPr>
              <w:pPrChange w:id="5987" w:author="Javier Quintana Pérez" w:date="2022-05-11T17:06:00Z">
                <w:pPr>
                  <w:pStyle w:val="Textoindependiente"/>
                </w:pPr>
              </w:pPrChange>
            </w:pPr>
            <w:del w:id="5988" w:author="mjsierra" w:date="2022-07-29T10:37:00Z">
              <w:r w:rsidRPr="00D919CB">
                <w:rPr>
                  <w:rFonts w:ascii="Source Sans Pro" w:hAnsi="Source Sans Pro"/>
                  <w:strike/>
                  <w:u w:val="single"/>
                  <w:rPrChange w:id="5989" w:author="Javier Quintana Pérez" w:date="2022-05-09T17:39:00Z">
                    <w:rPr>
                      <w:color w:val="0000FF"/>
                      <w:u w:val="single"/>
                    </w:rPr>
                  </w:rPrChange>
                </w:rPr>
                <w:delText>EHE-08 Art. 71.6 CURADO DEL HORMIGÓN</w:delText>
              </w:r>
            </w:del>
          </w:p>
          <w:p w:rsidR="00000000" w:rsidRDefault="00D919CB">
            <w:pPr>
              <w:pStyle w:val="Textoindependiente"/>
              <w:spacing w:line="240" w:lineRule="auto"/>
              <w:rPr>
                <w:rFonts w:ascii="Source Sans Pro" w:hAnsi="Source Sans Pro"/>
                <w:b/>
                <w:bCs/>
                <w:u w:val="single"/>
                <w:rPrChange w:id="5990" w:author="Javier Quintana Pérez" w:date="2022-05-09T17:39:00Z">
                  <w:rPr>
                    <w:rFonts w:ascii="NewsGotT" w:hAnsi="NewsGotT"/>
                    <w:u w:val="single"/>
                  </w:rPr>
                </w:rPrChange>
              </w:rPr>
              <w:pPrChange w:id="5991" w:author="Javier Quintana Pérez" w:date="2022-05-11T17:06:00Z">
                <w:pPr>
                  <w:pStyle w:val="Textoindependiente"/>
                </w:pPr>
              </w:pPrChange>
            </w:pPr>
            <w:ins w:id="5992" w:author="Javier Quintana Pérez" w:date="2022-01-24T15:15:00Z">
              <w:r w:rsidRPr="00D919CB">
                <w:rPr>
                  <w:rFonts w:ascii="Source Sans Pro" w:hAnsi="Source Sans Pro"/>
                  <w:b/>
                  <w:bCs/>
                  <w:u w:val="single"/>
                  <w:rPrChange w:id="5993" w:author="Javier Quintana Pérez" w:date="2022-05-09T17:39:00Z">
                    <w:rPr>
                      <w:rFonts w:ascii="NewsGotT" w:hAnsi="NewsGotT"/>
                      <w:color w:val="0000FF"/>
                      <w:u w:val="single"/>
                    </w:rPr>
                  </w:rPrChange>
                </w:rPr>
                <w:t xml:space="preserve">CodE apartado </w:t>
              </w:r>
            </w:ins>
            <w:ins w:id="5994" w:author="Javier Quintana Pérez" w:date="2022-01-24T15:16:00Z">
              <w:r w:rsidRPr="00D919CB">
                <w:rPr>
                  <w:rFonts w:ascii="Source Sans Pro" w:hAnsi="Source Sans Pro"/>
                  <w:b/>
                  <w:bCs/>
                  <w:u w:val="single"/>
                  <w:rPrChange w:id="5995" w:author="Javier Quintana Pérez" w:date="2022-05-09T17:39:00Z">
                    <w:rPr>
                      <w:rFonts w:ascii="NewsGotT" w:hAnsi="NewsGotT"/>
                      <w:color w:val="0000FF"/>
                      <w:u w:val="single"/>
                    </w:rPr>
                  </w:rPrChange>
                </w:rPr>
                <w:t>52.5 Curado del hormigón</w:t>
              </w:r>
            </w:ins>
          </w:p>
          <w:p w:rsidR="00000000" w:rsidRDefault="00D919CB">
            <w:pPr>
              <w:pStyle w:val="Textoindependiente"/>
              <w:spacing w:line="240" w:lineRule="auto"/>
              <w:rPr>
                <w:rFonts w:ascii="Source Sans Pro" w:hAnsi="Source Sans Pro"/>
                <w:rPrChange w:id="5996" w:author="Javier Quintana Pérez" w:date="2022-05-09T17:39:00Z">
                  <w:rPr>
                    <w:rFonts w:ascii="NewsGotT" w:hAnsi="NewsGotT"/>
                  </w:rPr>
                </w:rPrChange>
              </w:rPr>
              <w:pPrChange w:id="5997" w:author="Javier Quintana Pérez" w:date="2022-05-11T17:06:00Z">
                <w:pPr>
                  <w:pStyle w:val="Textoindependiente"/>
                </w:pPr>
              </w:pPrChange>
            </w:pPr>
            <w:r w:rsidRPr="00D919CB">
              <w:rPr>
                <w:rFonts w:ascii="Source Sans Pro" w:hAnsi="Source Sans Pro"/>
                <w:rPrChange w:id="5998" w:author="Javier Quintana Pérez" w:date="2022-05-09T17:39:00Z">
                  <w:rPr>
                    <w:rFonts w:ascii="NewsGotT" w:hAnsi="NewsGotT"/>
                    <w:color w:val="0000FF"/>
                    <w:u w:val="single"/>
                  </w:rPr>
                </w:rPrChange>
              </w:rPr>
              <w:t>Durante el fraguado y primer periodo de endurecimiento del hormigón, deberá asegurarse el mantenimiento de la humedad mediante un adecuado curado. Éste se prolongará durante el plazo necesario en función del tipo y clase del cemento, de la temperatura y grado de humedad del ambiente, etc.</w:t>
            </w:r>
          </w:p>
          <w:p w:rsidR="00000000" w:rsidRDefault="00D919CB">
            <w:pPr>
              <w:pStyle w:val="Textoindependiente"/>
              <w:spacing w:line="240" w:lineRule="auto"/>
              <w:rPr>
                <w:ins w:id="5999" w:author="Javier Quintana Pérez" w:date="2022-01-24T15:18:00Z"/>
                <w:del w:id="6000" w:author="mjsierra" w:date="2022-07-29T10:37:00Z"/>
                <w:rFonts w:ascii="Source Sans Pro" w:hAnsi="Source Sans Pro"/>
                <w:strike/>
                <w:rPrChange w:id="6001" w:author="Javier Quintana Pérez" w:date="2022-05-09T17:39:00Z">
                  <w:rPr>
                    <w:ins w:id="6002" w:author="Javier Quintana Pérez" w:date="2022-01-24T15:18:00Z"/>
                    <w:del w:id="6003" w:author="mjsierra" w:date="2022-07-29T10:37:00Z"/>
                    <w:rFonts w:ascii="NewsGotT" w:hAnsi="NewsGotT"/>
                  </w:rPr>
                </w:rPrChange>
              </w:rPr>
              <w:pPrChange w:id="6004" w:author="Javier Quintana Pérez" w:date="2022-05-11T17:06:00Z">
                <w:pPr>
                  <w:pStyle w:val="Textoindependiente"/>
                </w:pPr>
              </w:pPrChange>
            </w:pPr>
            <w:del w:id="6005" w:author="mjsierra" w:date="2022-07-29T10:37:00Z">
              <w:r w:rsidRPr="00D919CB">
                <w:rPr>
                  <w:rFonts w:ascii="Source Sans Pro" w:hAnsi="Source Sans Pro"/>
                  <w:strike/>
                  <w:rPrChange w:id="6006" w:author="Javier Quintana Pérez" w:date="2022-05-09T17:39:00Z">
                    <w:rPr>
                      <w:color w:val="0000FF"/>
                      <w:u w:val="single"/>
                    </w:rPr>
                  </w:rPrChange>
                </w:rPr>
                <w:delText>El curado podrá realizarse manteniendo húmedas las superficies mediante recubrimientos plásticos, agentes filmógenos u otros tratamientos adecuados, siempre que tales métodos, especialmente en el caso de masas secas, ofrezcan las garantías que se estimen necesarias para lograr, durante el primer periodo de endurecimiento, la retención de la humedad inicial de la masa, y no contengan sustancias nocivas para el hormigón.</w:delText>
              </w:r>
            </w:del>
          </w:p>
          <w:p w:rsidR="00000000" w:rsidRDefault="00D919CB">
            <w:pPr>
              <w:tabs>
                <w:tab w:val="clear" w:pos="567"/>
              </w:tabs>
              <w:autoSpaceDE w:val="0"/>
              <w:autoSpaceDN w:val="0"/>
              <w:adjustRightInd w:val="0"/>
              <w:spacing w:line="240" w:lineRule="auto"/>
              <w:rPr>
                <w:ins w:id="6007" w:author="Javier Quintana Pérez" w:date="2022-01-24T15:18:00Z"/>
                <w:del w:id="6008" w:author="mjsierra" w:date="2022-07-29T10:37:00Z"/>
                <w:rFonts w:ascii="Source Sans Pro" w:hAnsi="Source Sans Pro"/>
                <w:rPrChange w:id="6009" w:author="Javier Quintana Pérez" w:date="2022-05-09T17:39:00Z">
                  <w:rPr>
                    <w:ins w:id="6010" w:author="Javier Quintana Pérez" w:date="2022-01-24T15:18:00Z"/>
                    <w:del w:id="6011" w:author="mjsierra" w:date="2022-07-29T10:37:00Z"/>
                  </w:rPr>
                </w:rPrChange>
              </w:rPr>
              <w:pPrChange w:id="6012" w:author="Javier Quintana Pérez" w:date="2022-05-11T17:06:00Z">
                <w:pPr>
                  <w:pStyle w:val="Textoindependiente"/>
                </w:pPr>
              </w:pPrChange>
            </w:pPr>
            <w:ins w:id="6013" w:author="Javier Quintana Pérez" w:date="2022-01-24T15:18:00Z">
              <w:r w:rsidRPr="00D919CB">
                <w:rPr>
                  <w:rFonts w:ascii="Source Sans Pro" w:hAnsi="Source Sans Pro"/>
                  <w:i/>
                  <w:sz w:val="16"/>
                  <w:rPrChange w:id="6014" w:author="Javier Quintana Pérez" w:date="2022-05-09T17:39:00Z">
                    <w:rPr>
                      <w:rFonts w:ascii="Roboto-Light" w:hAnsi="Roboto-Light" w:cs="Roboto-Light"/>
                      <w:i w:val="0"/>
                      <w:color w:val="585757"/>
                      <w:u w:val="single"/>
                    </w:rPr>
                  </w:rPrChange>
                </w:rPr>
                <w:t>El curado podrá realizarse manteniendo húmedas las superficies de los elementos de hormigón, mediante riego directo que no produzca deslavado. El agua empleada en estas operaciones deberá poseer las cualidades exigidas en el Artículo 29 de este Código. El curado por aportación de humedad podrá sustituirse por la protección de las superficies mediante recubrimientos plásticos, agentes filmógenos u otros tratamientos adecuados, siempre que tales métodos, especialmente en el caso de masas secas, ofrezcan las garantías que se estimen</w:t>
              </w:r>
            </w:ins>
            <w:ins w:id="6015" w:author="Javier Quintana Pérez" w:date="2022-01-24T15:19:00Z">
              <w:r w:rsidRPr="00D919CB">
                <w:rPr>
                  <w:rFonts w:ascii="Source Sans Pro" w:hAnsi="Source Sans Pro"/>
                  <w:i/>
                  <w:sz w:val="16"/>
                  <w:rPrChange w:id="6016" w:author="Javier Quintana Pérez" w:date="2022-05-09T17:39:00Z">
                    <w:rPr>
                      <w:i w:val="0"/>
                      <w:color w:val="0000FF"/>
                      <w:u w:val="single"/>
                    </w:rPr>
                  </w:rPrChange>
                </w:rPr>
                <w:t xml:space="preserve"> </w:t>
              </w:r>
            </w:ins>
            <w:ins w:id="6017" w:author="Javier Quintana Pérez" w:date="2022-01-24T15:18:00Z">
              <w:r w:rsidRPr="00D919CB">
                <w:rPr>
                  <w:rFonts w:ascii="Source Sans Pro" w:hAnsi="Source Sans Pro"/>
                  <w:i/>
                  <w:sz w:val="16"/>
                  <w:rPrChange w:id="6018" w:author="Javier Quintana Pérez" w:date="2022-05-09T17:39:00Z">
                    <w:rPr>
                      <w:rFonts w:ascii="Roboto-Light" w:hAnsi="Roboto-Light" w:cs="Roboto-Light"/>
                      <w:i w:val="0"/>
                      <w:color w:val="585757"/>
                      <w:u w:val="single"/>
                    </w:rPr>
                  </w:rPrChange>
                </w:rPr>
                <w:t>necesarias para lograr, durante el primer período de endurecimiento, la retención de la humedad inicial de la masa, y no contengan sustancias nocivas para el hormigón.</w:t>
              </w:r>
            </w:ins>
          </w:p>
          <w:p w:rsidR="00000000" w:rsidRDefault="00C3369D">
            <w:pPr>
              <w:tabs>
                <w:tab w:val="clear" w:pos="567"/>
              </w:tabs>
              <w:autoSpaceDE w:val="0"/>
              <w:autoSpaceDN w:val="0"/>
              <w:adjustRightInd w:val="0"/>
              <w:spacing w:line="240" w:lineRule="auto"/>
              <w:pPrChange w:id="6019" w:author="mjsierra" w:date="2022-07-29T10:37:00Z">
                <w:pPr>
                  <w:pStyle w:val="Textoindependiente"/>
                </w:pPr>
              </w:pPrChange>
            </w:pPr>
          </w:p>
          <w:p w:rsidR="00000000" w:rsidRDefault="00D919CB">
            <w:pPr>
              <w:pStyle w:val="Textoindependiente"/>
              <w:spacing w:line="240" w:lineRule="auto"/>
              <w:rPr>
                <w:rFonts w:ascii="Source Sans Pro" w:hAnsi="Source Sans Pro"/>
                <w:rPrChange w:id="6020" w:author="Javier Quintana Pérez" w:date="2022-05-09T17:39:00Z">
                  <w:rPr>
                    <w:rFonts w:ascii="NewsGotT" w:hAnsi="NewsGotT"/>
                  </w:rPr>
                </w:rPrChange>
              </w:rPr>
              <w:pPrChange w:id="6021" w:author="Javier Quintana Pérez" w:date="2022-05-11T17:06:00Z">
                <w:pPr>
                  <w:pStyle w:val="Textoindependiente"/>
                </w:pPr>
              </w:pPrChange>
            </w:pPr>
            <w:r w:rsidRPr="00D919CB">
              <w:rPr>
                <w:rFonts w:ascii="Source Sans Pro" w:hAnsi="Source Sans Pro"/>
                <w:rPrChange w:id="6022" w:author="Javier Quintana Pérez" w:date="2022-05-09T17:39:00Z">
                  <w:rPr>
                    <w:rFonts w:ascii="NewsGotT" w:hAnsi="NewsGotT"/>
                    <w:color w:val="0000FF"/>
                    <w:u w:val="single"/>
                  </w:rPr>
                </w:rPrChange>
              </w:rPr>
              <w:t>Si el curado se realiza empleando técnicas especiales (curado al vapor, por ejemplo) se procederá con arreglo a las normas de buena práctica propia de dichas técnicas.</w:t>
            </w:r>
          </w:p>
        </w:tc>
      </w:tr>
    </w:tbl>
    <w:p w:rsidR="00EB394E" w:rsidRDefault="00EB394E" w:rsidP="00EB394E">
      <w:pPr>
        <w:pStyle w:val="Textoindependiente"/>
        <w:rPr>
          <w:rFonts w:ascii="NewsGotT" w:hAnsi="NewsGotT"/>
          <w:i w:val="0"/>
          <w:sz w:val="20"/>
        </w:rPr>
      </w:pPr>
    </w:p>
    <w:p w:rsidR="00615248" w:rsidRPr="007D66D2" w:rsidRDefault="00615248" w:rsidP="00EB394E">
      <w:pPr>
        <w:pStyle w:val="Textoindependiente"/>
        <w:rPr>
          <w:rFonts w:ascii="NewsGotT" w:hAnsi="NewsGotT"/>
          <w:i w:val="0"/>
          <w:sz w:val="20"/>
        </w:rPr>
      </w:pPr>
    </w:p>
    <w:p w:rsidR="00EB394E" w:rsidRPr="00133828" w:rsidRDefault="00D919CB" w:rsidP="00EB394E">
      <w:pPr>
        <w:numPr>
          <w:ilvl w:val="0"/>
          <w:numId w:val="11"/>
        </w:numPr>
        <w:ind w:left="567" w:hanging="425"/>
        <w:rPr>
          <w:rFonts w:ascii="Source Sans Pro" w:hAnsi="Source Sans Pro"/>
          <w:sz w:val="21"/>
          <w:szCs w:val="21"/>
          <w:rPrChange w:id="6023" w:author="Javier Quintana Pérez" w:date="2022-12-01T17:16:00Z">
            <w:rPr/>
          </w:rPrChange>
        </w:rPr>
      </w:pPr>
      <w:r w:rsidRPr="00D919CB">
        <w:rPr>
          <w:rFonts w:ascii="Source Sans Pro" w:hAnsi="Source Sans Pro"/>
          <w:sz w:val="21"/>
          <w:szCs w:val="21"/>
          <w:rPrChange w:id="6024" w:author="Javier Quintana Pérez" w:date="2022-12-01T17:16:00Z">
            <w:rPr>
              <w:color w:val="0000FF"/>
              <w:u w:val="single"/>
            </w:rPr>
          </w:rPrChange>
        </w:rPr>
        <w:t>¿Qué sistema de curado se emplea?</w:t>
      </w:r>
    </w:p>
    <w:p w:rsidR="00B20093" w:rsidRPr="00133828" w:rsidRDefault="00B20093" w:rsidP="00B20093">
      <w:pPr>
        <w:ind w:left="567"/>
        <w:rPr>
          <w:rFonts w:ascii="Source Sans Pro" w:hAnsi="Source Sans Pro"/>
          <w:sz w:val="21"/>
          <w:szCs w:val="21"/>
          <w:rPrChange w:id="6025" w:author="Javier Quintana Pérez" w:date="2022-12-01T17:16: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B20093">
        <w:trPr>
          <w:jc w:val="center"/>
        </w:trPr>
        <w:tc>
          <w:tcPr>
            <w:tcW w:w="5000" w:type="pct"/>
            <w:shd w:val="clear" w:color="auto" w:fill="auto"/>
          </w:tcPr>
          <w:p w:rsidR="00EB394E" w:rsidRPr="00133828" w:rsidRDefault="00EB394E" w:rsidP="00EB394E">
            <w:pPr>
              <w:pStyle w:val="Textoindependiente"/>
              <w:rPr>
                <w:rFonts w:ascii="Source Sans Pro" w:hAnsi="Source Sans Pro"/>
                <w:i w:val="0"/>
                <w:sz w:val="21"/>
                <w:szCs w:val="21"/>
                <w:rPrChange w:id="6026" w:author="Javier Quintana Pérez" w:date="2022-12-01T17:16:00Z">
                  <w:rPr>
                    <w:rFonts w:ascii="NewsGotT" w:hAnsi="NewsGotT"/>
                    <w:i w:val="0"/>
                    <w:sz w:val="20"/>
                  </w:rPr>
                </w:rPrChange>
              </w:rPr>
            </w:pPr>
          </w:p>
          <w:p w:rsidR="00EB394E" w:rsidRPr="00133828" w:rsidRDefault="00EB394E" w:rsidP="00EB394E">
            <w:pPr>
              <w:pStyle w:val="Textoindependiente"/>
              <w:rPr>
                <w:rFonts w:ascii="Source Sans Pro" w:hAnsi="Source Sans Pro"/>
                <w:i w:val="0"/>
                <w:sz w:val="21"/>
                <w:szCs w:val="21"/>
                <w:rPrChange w:id="6027" w:author="Javier Quintana Pérez" w:date="2022-12-01T17:16:00Z">
                  <w:rPr>
                    <w:rFonts w:ascii="NewsGotT" w:hAnsi="NewsGotT"/>
                    <w:i w:val="0"/>
                    <w:sz w:val="20"/>
                  </w:rPr>
                </w:rPrChange>
              </w:rPr>
            </w:pPr>
          </w:p>
          <w:p w:rsidR="00EB394E" w:rsidRPr="00133828" w:rsidRDefault="00EB394E" w:rsidP="00EB394E">
            <w:pPr>
              <w:pStyle w:val="Textoindependiente"/>
              <w:rPr>
                <w:rFonts w:ascii="Source Sans Pro" w:hAnsi="Source Sans Pro"/>
                <w:i w:val="0"/>
                <w:sz w:val="21"/>
                <w:szCs w:val="21"/>
                <w:rPrChange w:id="6028" w:author="Javier Quintana Pérez" w:date="2022-12-01T17:16:00Z">
                  <w:rPr>
                    <w:rFonts w:ascii="NewsGotT" w:hAnsi="NewsGotT"/>
                    <w:i w:val="0"/>
                    <w:sz w:val="20"/>
                  </w:rPr>
                </w:rPrChange>
              </w:rPr>
            </w:pPr>
          </w:p>
        </w:tc>
      </w:tr>
    </w:tbl>
    <w:p w:rsidR="00EB394E" w:rsidRPr="00133828" w:rsidRDefault="00EB394E" w:rsidP="00EB394E">
      <w:pPr>
        <w:pStyle w:val="Textoindependiente"/>
        <w:rPr>
          <w:rFonts w:ascii="Source Sans Pro" w:hAnsi="Source Sans Pro"/>
          <w:i w:val="0"/>
          <w:sz w:val="21"/>
          <w:szCs w:val="21"/>
          <w:rPrChange w:id="6029" w:author="Javier Quintana Pérez" w:date="2022-12-01T17:16:00Z">
            <w:rPr>
              <w:rFonts w:ascii="NewsGotT" w:hAnsi="NewsGotT"/>
              <w:i w:val="0"/>
              <w:sz w:val="20"/>
            </w:rPr>
          </w:rPrChange>
        </w:rPr>
      </w:pPr>
    </w:p>
    <w:p w:rsidR="00EB394E" w:rsidRPr="00133828" w:rsidRDefault="00EB394E" w:rsidP="00EB394E">
      <w:pPr>
        <w:pStyle w:val="Textoindependiente"/>
        <w:ind w:left="709"/>
        <w:rPr>
          <w:rFonts w:ascii="Source Sans Pro" w:hAnsi="Source Sans Pro"/>
          <w:i w:val="0"/>
          <w:sz w:val="21"/>
          <w:szCs w:val="21"/>
          <w:u w:val="single"/>
          <w:rPrChange w:id="6030" w:author="Javier Quintana Pérez" w:date="2022-12-01T17:16: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6031" w:author="Javier Quintana Pérez" w:date="2022-05-11T16:0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6032">
          <w:tblGrid>
            <w:gridCol w:w="6665"/>
            <w:gridCol w:w="1371"/>
            <w:gridCol w:w="1250"/>
          </w:tblGrid>
        </w:tblGridChange>
      </w:tblGrid>
      <w:tr w:rsidR="00EB394E" w:rsidRPr="00133828" w:rsidTr="00526014">
        <w:trPr>
          <w:jc w:val="center"/>
          <w:trPrChange w:id="6033" w:author="Javier Quintana Pérez" w:date="2022-05-11T16:00:00Z">
            <w:trPr>
              <w:jc w:val="center"/>
            </w:trPr>
          </w:trPrChange>
        </w:trPr>
        <w:tc>
          <w:tcPr>
            <w:tcW w:w="3589" w:type="pct"/>
            <w:tcBorders>
              <w:top w:val="nil"/>
              <w:left w:val="nil"/>
            </w:tcBorders>
            <w:shd w:val="clear" w:color="auto" w:fill="auto"/>
            <w:tcPrChange w:id="6034" w:author="Javier Quintana Pérez" w:date="2022-05-11T16:00:00Z">
              <w:tcPr>
                <w:tcW w:w="3589" w:type="pct"/>
                <w:shd w:val="clear" w:color="auto" w:fill="auto"/>
              </w:tcPr>
            </w:tcPrChange>
          </w:tcPr>
          <w:p w:rsidR="00EB394E" w:rsidRPr="00133828" w:rsidRDefault="00EB394E" w:rsidP="00EB394E">
            <w:pPr>
              <w:rPr>
                <w:rFonts w:ascii="Source Sans Pro" w:hAnsi="Source Sans Pro"/>
                <w:sz w:val="21"/>
                <w:szCs w:val="21"/>
                <w:rPrChange w:id="6035" w:author="Javier Quintana Pérez" w:date="2022-12-01T17:16:00Z">
                  <w:rPr/>
                </w:rPrChange>
              </w:rPr>
            </w:pPr>
          </w:p>
        </w:tc>
        <w:tc>
          <w:tcPr>
            <w:tcW w:w="705" w:type="pct"/>
            <w:shd w:val="clear" w:color="auto" w:fill="auto"/>
            <w:tcPrChange w:id="6036" w:author="Javier Quintana Pérez" w:date="2022-05-11T16:00:00Z">
              <w:tcPr>
                <w:tcW w:w="738" w:type="pct"/>
                <w:shd w:val="clear" w:color="auto" w:fill="auto"/>
              </w:tcPr>
            </w:tcPrChange>
          </w:tcPr>
          <w:p w:rsidR="00EB394E" w:rsidRPr="00133828" w:rsidRDefault="00D919CB" w:rsidP="00EB394E">
            <w:pPr>
              <w:jc w:val="center"/>
              <w:rPr>
                <w:rFonts w:ascii="Source Sans Pro" w:hAnsi="Source Sans Pro"/>
                <w:sz w:val="21"/>
                <w:szCs w:val="21"/>
                <w:rPrChange w:id="6037" w:author="Javier Quintana Pérez" w:date="2022-12-01T17:16:00Z">
                  <w:rPr/>
                </w:rPrChange>
              </w:rPr>
            </w:pPr>
            <w:r w:rsidRPr="00D919CB">
              <w:rPr>
                <w:rFonts w:ascii="Source Sans Pro" w:hAnsi="Source Sans Pro"/>
                <w:sz w:val="21"/>
                <w:szCs w:val="21"/>
                <w:rPrChange w:id="6038" w:author="Javier Quintana Pérez" w:date="2022-12-01T17:16:00Z">
                  <w:rPr>
                    <w:color w:val="0000FF"/>
                    <w:u w:val="single"/>
                  </w:rPr>
                </w:rPrChange>
              </w:rPr>
              <w:t>SI</w:t>
            </w:r>
          </w:p>
        </w:tc>
        <w:tc>
          <w:tcPr>
            <w:tcW w:w="706" w:type="pct"/>
            <w:shd w:val="clear" w:color="auto" w:fill="auto"/>
            <w:tcPrChange w:id="6039" w:author="Javier Quintana Pérez" w:date="2022-05-11T16:00:00Z">
              <w:tcPr>
                <w:tcW w:w="674" w:type="pct"/>
                <w:shd w:val="clear" w:color="auto" w:fill="auto"/>
              </w:tcPr>
            </w:tcPrChange>
          </w:tcPr>
          <w:p w:rsidR="00EB394E" w:rsidRPr="00133828" w:rsidRDefault="00D919CB" w:rsidP="00EB394E">
            <w:pPr>
              <w:jc w:val="center"/>
              <w:rPr>
                <w:rFonts w:ascii="Source Sans Pro" w:hAnsi="Source Sans Pro"/>
                <w:sz w:val="21"/>
                <w:szCs w:val="21"/>
                <w:rPrChange w:id="6040" w:author="Javier Quintana Pérez" w:date="2022-12-01T17:16:00Z">
                  <w:rPr/>
                </w:rPrChange>
              </w:rPr>
            </w:pPr>
            <w:r w:rsidRPr="00D919CB">
              <w:rPr>
                <w:rFonts w:ascii="Source Sans Pro" w:hAnsi="Source Sans Pro"/>
                <w:sz w:val="21"/>
                <w:szCs w:val="21"/>
                <w:rPrChange w:id="6041" w:author="Javier Quintana Pérez" w:date="2022-12-01T17:16:00Z">
                  <w:rPr>
                    <w:color w:val="0000FF"/>
                    <w:u w:val="single"/>
                  </w:rPr>
                </w:rPrChange>
              </w:rPr>
              <w:t>NO</w:t>
            </w:r>
          </w:p>
        </w:tc>
      </w:tr>
      <w:tr w:rsidR="00EB394E" w:rsidRPr="00133828" w:rsidTr="00387376">
        <w:trPr>
          <w:jc w:val="center"/>
          <w:trPrChange w:id="6042" w:author="Javier Quintana Pérez" w:date="2022-07-20T16:54:00Z">
            <w:trPr>
              <w:jc w:val="center"/>
            </w:trPr>
          </w:trPrChange>
        </w:trPr>
        <w:tc>
          <w:tcPr>
            <w:tcW w:w="3589" w:type="pct"/>
            <w:tcBorders>
              <w:bottom w:val="single" w:sz="4" w:space="0" w:color="auto"/>
            </w:tcBorders>
            <w:shd w:val="clear" w:color="auto" w:fill="auto"/>
            <w:tcPrChange w:id="6043" w:author="Javier Quintana Pérez" w:date="2022-07-20T16:54: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6044" w:author="Javier Quintana Pérez" w:date="2022-12-01T17:16:00Z">
                  <w:rPr/>
                </w:rPrChange>
              </w:rPr>
            </w:pPr>
            <w:r w:rsidRPr="00D919CB">
              <w:rPr>
                <w:rFonts w:ascii="Source Sans Pro" w:hAnsi="Source Sans Pro"/>
                <w:sz w:val="21"/>
                <w:szCs w:val="21"/>
                <w:rPrChange w:id="6045" w:author="Javier Quintana Pérez" w:date="2022-12-01T17:16:00Z">
                  <w:rPr>
                    <w:color w:val="0000FF"/>
                    <w:u w:val="single"/>
                  </w:rPr>
                </w:rPrChange>
              </w:rPr>
              <w:t>¿Se asegura con ello el mantenimiento de la humedad?</w:t>
            </w:r>
          </w:p>
        </w:tc>
        <w:tc>
          <w:tcPr>
            <w:tcW w:w="705" w:type="pct"/>
            <w:shd w:val="clear" w:color="auto" w:fill="auto"/>
            <w:tcPrChange w:id="6046" w:author="Javier Quintana Pérez" w:date="2022-07-20T16:54:00Z">
              <w:tcPr>
                <w:tcW w:w="738" w:type="pct"/>
                <w:shd w:val="clear" w:color="auto" w:fill="auto"/>
              </w:tcPr>
            </w:tcPrChange>
          </w:tcPr>
          <w:p w:rsidR="00EB394E" w:rsidRPr="00133828" w:rsidRDefault="00EB394E" w:rsidP="00EB394E">
            <w:pPr>
              <w:jc w:val="center"/>
              <w:rPr>
                <w:rFonts w:ascii="Source Sans Pro" w:hAnsi="Source Sans Pro"/>
                <w:sz w:val="21"/>
                <w:szCs w:val="21"/>
                <w:rPrChange w:id="6047" w:author="Javier Quintana Pérez" w:date="2022-12-01T17:16:00Z">
                  <w:rPr/>
                </w:rPrChange>
              </w:rPr>
            </w:pPr>
          </w:p>
        </w:tc>
        <w:tc>
          <w:tcPr>
            <w:tcW w:w="706" w:type="pct"/>
            <w:shd w:val="clear" w:color="auto" w:fill="auto"/>
            <w:tcPrChange w:id="6048" w:author="Javier Quintana Pérez" w:date="2022-07-20T16:54:00Z">
              <w:tcPr>
                <w:tcW w:w="674" w:type="pct"/>
                <w:shd w:val="clear" w:color="auto" w:fill="auto"/>
              </w:tcPr>
            </w:tcPrChange>
          </w:tcPr>
          <w:p w:rsidR="00EB394E" w:rsidRPr="00133828" w:rsidRDefault="00EB394E" w:rsidP="00EB394E">
            <w:pPr>
              <w:jc w:val="center"/>
              <w:rPr>
                <w:rFonts w:ascii="Source Sans Pro" w:hAnsi="Source Sans Pro"/>
                <w:sz w:val="21"/>
                <w:szCs w:val="21"/>
                <w:rPrChange w:id="6049" w:author="Javier Quintana Pérez" w:date="2022-12-01T17:16:00Z">
                  <w:rPr/>
                </w:rPrChange>
              </w:rPr>
            </w:pPr>
          </w:p>
        </w:tc>
      </w:tr>
      <w:tr w:rsidR="00EB394E" w:rsidRPr="00133828" w:rsidTr="00B00F0E">
        <w:trPr>
          <w:jc w:val="center"/>
          <w:trPrChange w:id="6050" w:author="mjsierra" w:date="2022-07-29T10:38:00Z">
            <w:trPr>
              <w:jc w:val="center"/>
            </w:trPr>
          </w:trPrChange>
        </w:trPr>
        <w:tc>
          <w:tcPr>
            <w:tcW w:w="3589" w:type="pct"/>
            <w:shd w:val="clear" w:color="auto" w:fill="auto"/>
            <w:tcPrChange w:id="6051" w:author="mjsierra" w:date="2022-07-29T10:38: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6052" w:author="Javier Quintana Pérez" w:date="2022-12-01T17:16:00Z">
                  <w:rPr/>
                </w:rPrChange>
              </w:rPr>
            </w:pPr>
            <w:r w:rsidRPr="00D919CB">
              <w:rPr>
                <w:rFonts w:ascii="Source Sans Pro" w:hAnsi="Source Sans Pro"/>
                <w:sz w:val="21"/>
                <w:szCs w:val="21"/>
                <w:rPrChange w:id="6053" w:author="Javier Quintana Pérez" w:date="2022-12-01T17:16:00Z">
                  <w:rPr>
                    <w:color w:val="0000FF"/>
                    <w:u w:val="single"/>
                  </w:rPr>
                </w:rPrChange>
              </w:rPr>
              <w:t>¿Están especificados los tiempos de curado?</w:t>
            </w:r>
          </w:p>
        </w:tc>
        <w:tc>
          <w:tcPr>
            <w:tcW w:w="705" w:type="pct"/>
            <w:shd w:val="clear" w:color="auto" w:fill="auto"/>
            <w:tcPrChange w:id="6054" w:author="mjsierra" w:date="2022-07-29T10:38:00Z">
              <w:tcPr>
                <w:tcW w:w="738" w:type="pct"/>
                <w:shd w:val="clear" w:color="auto" w:fill="auto"/>
              </w:tcPr>
            </w:tcPrChange>
          </w:tcPr>
          <w:p w:rsidR="00EB394E" w:rsidRPr="00133828" w:rsidRDefault="00EB394E" w:rsidP="00EB394E">
            <w:pPr>
              <w:jc w:val="center"/>
              <w:rPr>
                <w:rFonts w:ascii="Source Sans Pro" w:hAnsi="Source Sans Pro"/>
                <w:sz w:val="21"/>
                <w:szCs w:val="21"/>
                <w:rPrChange w:id="6055" w:author="Javier Quintana Pérez" w:date="2022-12-01T17:16:00Z">
                  <w:rPr/>
                </w:rPrChange>
              </w:rPr>
            </w:pPr>
          </w:p>
        </w:tc>
        <w:tc>
          <w:tcPr>
            <w:tcW w:w="706" w:type="pct"/>
            <w:shd w:val="clear" w:color="auto" w:fill="auto"/>
            <w:tcPrChange w:id="6056" w:author="mjsierra" w:date="2022-07-29T10:38:00Z">
              <w:tcPr>
                <w:tcW w:w="674" w:type="pct"/>
                <w:shd w:val="clear" w:color="auto" w:fill="auto"/>
              </w:tcPr>
            </w:tcPrChange>
          </w:tcPr>
          <w:p w:rsidR="00EB394E" w:rsidRPr="00133828" w:rsidRDefault="00EB394E" w:rsidP="00EB394E">
            <w:pPr>
              <w:jc w:val="center"/>
              <w:rPr>
                <w:rFonts w:ascii="Source Sans Pro" w:hAnsi="Source Sans Pro"/>
                <w:sz w:val="21"/>
                <w:szCs w:val="21"/>
                <w:rPrChange w:id="6057" w:author="Javier Quintana Pérez" w:date="2022-12-01T17:16:00Z">
                  <w:rPr/>
                </w:rPrChange>
              </w:rPr>
            </w:pPr>
          </w:p>
        </w:tc>
      </w:tr>
      <w:tr w:rsidR="00B00F0E" w:rsidRPr="00133828" w:rsidTr="00DF4660">
        <w:trPr>
          <w:jc w:val="center"/>
        </w:trPr>
        <w:tc>
          <w:tcPr>
            <w:tcW w:w="1" w:type="pct"/>
            <w:gridSpan w:val="3"/>
            <w:tcBorders>
              <w:bottom w:val="single" w:sz="4" w:space="0" w:color="auto"/>
            </w:tcBorders>
            <w:shd w:val="clear" w:color="auto" w:fill="auto"/>
          </w:tcPr>
          <w:p w:rsidR="00000000" w:rsidRDefault="00D919CB">
            <w:pPr>
              <w:jc w:val="left"/>
              <w:rPr>
                <w:ins w:id="6058" w:author="mjsierra" w:date="2022-07-29T10:39:00Z"/>
                <w:rFonts w:ascii="Source Sans Pro" w:hAnsi="Source Sans Pro"/>
                <w:color w:val="000000" w:themeColor="text1"/>
                <w:sz w:val="21"/>
                <w:szCs w:val="21"/>
                <w:rPrChange w:id="6059" w:author="Javier Quintana Pérez" w:date="2022-12-01T17:16:00Z">
                  <w:rPr>
                    <w:ins w:id="6060" w:author="mjsierra" w:date="2022-07-29T10:39:00Z"/>
                    <w:rFonts w:ascii="Source Sans Pro" w:hAnsi="Source Sans Pro"/>
                  </w:rPr>
                </w:rPrChange>
              </w:rPr>
              <w:pPrChange w:id="6061" w:author="mjsierra" w:date="2022-07-29T10:39:00Z">
                <w:pPr>
                  <w:jc w:val="center"/>
                </w:pPr>
              </w:pPrChange>
            </w:pPr>
            <w:moveToRangeStart w:id="6062" w:author="mjsierra" w:date="2022-07-29T10:39:00Z" w:name="move109983557"/>
            <w:moveTo w:id="6063" w:author="mjsierra" w:date="2022-07-29T10:39:00Z">
              <w:r w:rsidRPr="00D919CB">
                <w:rPr>
                  <w:rFonts w:ascii="Source Sans Pro" w:hAnsi="Source Sans Pro"/>
                  <w:color w:val="000000" w:themeColor="text1"/>
                  <w:sz w:val="21"/>
                  <w:szCs w:val="21"/>
                  <w:rPrChange w:id="6064" w:author="Javier Quintana Pérez" w:date="2022-12-01T17:16:00Z">
                    <w:rPr>
                      <w:rFonts w:ascii="Source Sans Pro" w:hAnsi="Source Sans Pro"/>
                      <w:color w:val="0000FF"/>
                      <w:u w:val="single"/>
                    </w:rPr>
                  </w:rPrChange>
                </w:rPr>
                <w:t>En caso afirmativo, detallar a continuación cómo</w:t>
              </w:r>
            </w:moveTo>
            <w:moveToRangeEnd w:id="6062"/>
            <w:ins w:id="6065" w:author="mjsierra" w:date="2022-07-29T10:39:00Z">
              <w:r w:rsidRPr="00D919CB">
                <w:rPr>
                  <w:rFonts w:ascii="Source Sans Pro" w:hAnsi="Source Sans Pro"/>
                  <w:color w:val="000000" w:themeColor="text1"/>
                  <w:sz w:val="21"/>
                  <w:szCs w:val="21"/>
                  <w:rPrChange w:id="6066" w:author="Javier Quintana Pérez" w:date="2022-12-01T17:16:00Z">
                    <w:rPr>
                      <w:rFonts w:ascii="Source Sans Pro" w:hAnsi="Source Sans Pro"/>
                      <w:color w:val="0000FF"/>
                      <w:u w:val="single"/>
                    </w:rPr>
                  </w:rPrChange>
                </w:rPr>
                <w:t>:</w:t>
              </w:r>
            </w:ins>
          </w:p>
          <w:p w:rsidR="00000000" w:rsidRDefault="00C3369D">
            <w:pPr>
              <w:jc w:val="left"/>
              <w:rPr>
                <w:rFonts w:ascii="Source Sans Pro" w:hAnsi="Source Sans Pro"/>
                <w:sz w:val="21"/>
                <w:szCs w:val="21"/>
                <w:rPrChange w:id="6067" w:author="Javier Quintana Pérez" w:date="2022-12-01T17:16:00Z">
                  <w:rPr>
                    <w:rFonts w:ascii="Source Sans Pro" w:hAnsi="Source Sans Pro"/>
                  </w:rPr>
                </w:rPrChange>
              </w:rPr>
              <w:pPrChange w:id="6068" w:author="mjsierra" w:date="2022-07-29T10:39:00Z">
                <w:pPr>
                  <w:jc w:val="center"/>
                </w:pPr>
              </w:pPrChange>
            </w:pPr>
          </w:p>
        </w:tc>
      </w:tr>
    </w:tbl>
    <w:p w:rsidR="00EB394E" w:rsidRPr="00133828" w:rsidDel="00B00F0E" w:rsidRDefault="00EB394E" w:rsidP="00EB394E">
      <w:pPr>
        <w:pStyle w:val="Textoindependiente"/>
        <w:ind w:left="709"/>
        <w:rPr>
          <w:del w:id="6069" w:author="mjsierra" w:date="2022-07-29T10:39:00Z"/>
          <w:rFonts w:ascii="Source Sans Pro" w:hAnsi="Source Sans Pro"/>
          <w:i w:val="0"/>
          <w:sz w:val="21"/>
          <w:szCs w:val="21"/>
          <w:u w:val="single"/>
          <w:rPrChange w:id="6070" w:author="Javier Quintana Pérez" w:date="2022-12-01T17:16:00Z">
            <w:rPr>
              <w:del w:id="6071" w:author="mjsierra" w:date="2022-07-29T10:39:00Z"/>
              <w:rFonts w:ascii="NewsGotT" w:hAnsi="NewsGotT"/>
              <w:i w:val="0"/>
              <w:sz w:val="20"/>
              <w:u w:val="single"/>
            </w:rPr>
          </w:rPrChange>
        </w:rPr>
      </w:pPr>
    </w:p>
    <w:p w:rsidR="00EB394E" w:rsidRPr="00133828" w:rsidDel="00B00F0E" w:rsidRDefault="00EB394E" w:rsidP="00EB394E">
      <w:pPr>
        <w:pStyle w:val="Textoindependiente"/>
        <w:rPr>
          <w:del w:id="6072" w:author="mjsierra" w:date="2022-07-29T10:39:00Z"/>
          <w:rFonts w:ascii="Source Sans Pro" w:hAnsi="Source Sans Pro"/>
          <w:i w:val="0"/>
          <w:sz w:val="21"/>
          <w:szCs w:val="21"/>
          <w:rPrChange w:id="6073" w:author="Javier Quintana Pérez" w:date="2022-12-01T17:16:00Z">
            <w:rPr>
              <w:del w:id="6074" w:author="mjsierra" w:date="2022-07-29T10:39:00Z"/>
              <w:rFonts w:ascii="NewsGotT" w:hAnsi="NewsGotT"/>
              <w:i w:val="0"/>
              <w:sz w:val="20"/>
            </w:rPr>
          </w:rPrChange>
        </w:rPr>
      </w:pPr>
    </w:p>
    <w:p w:rsidR="00000000" w:rsidRDefault="00D919CB">
      <w:pPr>
        <w:rPr>
          <w:rFonts w:ascii="Source Sans Pro" w:hAnsi="Source Sans Pro"/>
          <w:sz w:val="21"/>
          <w:szCs w:val="21"/>
          <w:rPrChange w:id="6075" w:author="Javier Quintana Pérez" w:date="2022-12-01T17:16:00Z">
            <w:rPr/>
          </w:rPrChange>
        </w:rPr>
        <w:pPrChange w:id="6076" w:author="mjsierra" w:date="2022-07-29T10:39:00Z">
          <w:pPr>
            <w:numPr>
              <w:numId w:val="11"/>
            </w:numPr>
            <w:ind w:left="567" w:hanging="425"/>
          </w:pPr>
        </w:pPrChange>
      </w:pPr>
      <w:moveFromRangeStart w:id="6077" w:author="mjsierra" w:date="2022-07-29T10:39:00Z" w:name="move109983557"/>
      <w:moveFrom w:id="6078" w:author="mjsierra" w:date="2022-07-29T10:39:00Z">
        <w:r w:rsidRPr="00D919CB">
          <w:rPr>
            <w:rFonts w:ascii="Source Sans Pro" w:hAnsi="Source Sans Pro"/>
            <w:sz w:val="21"/>
            <w:szCs w:val="21"/>
            <w:rPrChange w:id="6079" w:author="Javier Quintana Pérez" w:date="2022-12-01T17:16:00Z">
              <w:rPr>
                <w:color w:val="0000FF"/>
                <w:u w:val="single"/>
              </w:rPr>
            </w:rPrChange>
          </w:rPr>
          <w:t xml:space="preserve">En caso afirmativo, detallar a continuación cómo </w:t>
        </w:r>
      </w:moveFrom>
      <w:moveFromRangeEnd w:id="6077"/>
    </w:p>
    <w:p w:rsidR="00000000" w:rsidRDefault="00D919CB">
      <w:pPr>
        <w:jc w:val="left"/>
        <w:rPr>
          <w:ins w:id="6080" w:author="mjsierra" w:date="2022-07-29T10:39:00Z"/>
          <w:rFonts w:ascii="Source Sans Pro" w:hAnsi="Source Sans Pro"/>
          <w:sz w:val="21"/>
          <w:szCs w:val="21"/>
          <w:u w:val="single"/>
          <w:rPrChange w:id="6081" w:author="Javier Quintana Pérez" w:date="2022-12-01T17:16:00Z">
            <w:rPr>
              <w:ins w:id="6082" w:author="mjsierra" w:date="2022-07-29T10:39:00Z"/>
              <w:rFonts w:ascii="Source Sans Pro" w:hAnsi="Source Sans Pro"/>
              <w:u w:val="single"/>
            </w:rPr>
          </w:rPrChange>
        </w:rPr>
        <w:pPrChange w:id="6083" w:author="mjsierra" w:date="2022-07-29T10:39:00Z">
          <w:pPr>
            <w:ind w:left="567"/>
          </w:pPr>
        </w:pPrChange>
      </w:pPr>
      <w:ins w:id="6084" w:author="mjsierra" w:date="2022-07-29T10:39:00Z">
        <w:r w:rsidRPr="00D919CB">
          <w:rPr>
            <w:rFonts w:ascii="Source Sans Pro" w:hAnsi="Source Sans Pro"/>
            <w:sz w:val="21"/>
            <w:szCs w:val="21"/>
            <w:u w:val="single"/>
            <w:rPrChange w:id="6085" w:author="Javier Quintana Pérez" w:date="2022-12-01T17:16:00Z">
              <w:rPr>
                <w:rFonts w:ascii="Source Sans Pro" w:hAnsi="Source Sans Pro"/>
                <w:color w:val="0000FF"/>
                <w:u w:val="single"/>
              </w:rPr>
            </w:rPrChange>
          </w:rPr>
          <w:t>COMENTARIOS</w:t>
        </w:r>
      </w:ins>
    </w:p>
    <w:p w:rsidR="00000000" w:rsidRDefault="00C3369D">
      <w:pPr>
        <w:jc w:val="left"/>
        <w:rPr>
          <w:rFonts w:ascii="Source Sans Pro" w:hAnsi="Source Sans Pro"/>
          <w:sz w:val="21"/>
          <w:szCs w:val="21"/>
          <w:u w:val="single"/>
          <w:rPrChange w:id="6086" w:author="Javier Quintana Pérez" w:date="2022-12-01T17:16:00Z">
            <w:rPr/>
          </w:rPrChange>
        </w:rPr>
        <w:pPrChange w:id="6087" w:author="mjsierra" w:date="2022-07-29T10:39:00Z">
          <w:pPr>
            <w:ind w:left="567"/>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B20093">
        <w:trPr>
          <w:jc w:val="center"/>
        </w:trPr>
        <w:tc>
          <w:tcPr>
            <w:tcW w:w="5000" w:type="pct"/>
            <w:shd w:val="clear" w:color="auto" w:fill="auto"/>
          </w:tcPr>
          <w:p w:rsidR="00EB394E" w:rsidRPr="00133828" w:rsidRDefault="00EB394E" w:rsidP="00EB394E">
            <w:pPr>
              <w:pStyle w:val="Textoindependiente"/>
              <w:rPr>
                <w:rFonts w:ascii="Source Sans Pro" w:hAnsi="Source Sans Pro"/>
                <w:i w:val="0"/>
                <w:sz w:val="21"/>
                <w:szCs w:val="21"/>
                <w:u w:val="single"/>
                <w:rPrChange w:id="6088" w:author="Javier Quintana Pérez" w:date="2022-12-01T17:16:00Z">
                  <w:rPr>
                    <w:rFonts w:ascii="NewsGotT" w:hAnsi="NewsGotT"/>
                    <w:i w:val="0"/>
                    <w:sz w:val="20"/>
                    <w:u w:val="single"/>
                  </w:rPr>
                </w:rPrChange>
              </w:rPr>
            </w:pPr>
          </w:p>
          <w:p w:rsidR="00EB394E" w:rsidRPr="00133828" w:rsidRDefault="00EB394E" w:rsidP="00EB394E">
            <w:pPr>
              <w:pStyle w:val="Textoindependiente"/>
              <w:rPr>
                <w:rFonts w:ascii="Source Sans Pro" w:hAnsi="Source Sans Pro"/>
                <w:i w:val="0"/>
                <w:sz w:val="21"/>
                <w:szCs w:val="21"/>
                <w:u w:val="single"/>
                <w:rPrChange w:id="6089" w:author="Javier Quintana Pérez" w:date="2022-12-01T17:16:00Z">
                  <w:rPr>
                    <w:rFonts w:ascii="NewsGotT" w:hAnsi="NewsGotT"/>
                    <w:i w:val="0"/>
                    <w:sz w:val="20"/>
                    <w:u w:val="single"/>
                  </w:rPr>
                </w:rPrChange>
              </w:rPr>
            </w:pPr>
          </w:p>
          <w:p w:rsidR="00EB394E" w:rsidRPr="00133828" w:rsidRDefault="00EB394E" w:rsidP="00EB394E">
            <w:pPr>
              <w:pStyle w:val="Textoindependiente"/>
              <w:rPr>
                <w:rFonts w:ascii="Source Sans Pro" w:hAnsi="Source Sans Pro"/>
                <w:i w:val="0"/>
                <w:sz w:val="21"/>
                <w:szCs w:val="21"/>
                <w:u w:val="single"/>
                <w:rPrChange w:id="6090" w:author="Javier Quintana Pérez" w:date="2022-12-01T17:16:00Z">
                  <w:rPr>
                    <w:rFonts w:ascii="NewsGotT" w:hAnsi="NewsGotT"/>
                    <w:i w:val="0"/>
                    <w:sz w:val="20"/>
                    <w:u w:val="single"/>
                  </w:rPr>
                </w:rPrChange>
              </w:rPr>
            </w:pPr>
          </w:p>
        </w:tc>
      </w:tr>
    </w:tbl>
    <w:p w:rsidR="00585246" w:rsidRPr="00D41C9D" w:rsidRDefault="00585246" w:rsidP="00585246">
      <w:pPr>
        <w:pStyle w:val="Textoindependiente"/>
        <w:rPr>
          <w:rFonts w:ascii="Source Sans Pro" w:hAnsi="Source Sans Pro"/>
          <w:rPrChange w:id="6091" w:author="Javier Quintana Pérez" w:date="2022-05-09T17:39:00Z">
            <w:rPr/>
          </w:rPrChange>
        </w:rPr>
      </w:pPr>
      <w:bookmarkStart w:id="6092" w:name="_Toc520122141"/>
      <w:bookmarkStart w:id="6093" w:name="_Toc520134286"/>
      <w:bookmarkStart w:id="6094" w:name="_Toc520134603"/>
      <w:bookmarkStart w:id="6095" w:name="_Toc520135881"/>
      <w:bookmarkStart w:id="6096" w:name="_Toc520136303"/>
      <w:bookmarkStart w:id="6097" w:name="_Toc529041557"/>
      <w:bookmarkStart w:id="6098" w:name="_Toc529270475"/>
    </w:p>
    <w:p w:rsidR="00585246" w:rsidRPr="00D41C9D" w:rsidRDefault="00585246" w:rsidP="00585246">
      <w:pPr>
        <w:pStyle w:val="Textoindependiente"/>
        <w:rPr>
          <w:rFonts w:ascii="Source Sans Pro" w:hAnsi="Source Sans Pro"/>
          <w:rPrChange w:id="6099" w:author="Javier Quintana Pérez" w:date="2022-05-09T17:39:00Z">
            <w:rPr/>
          </w:rPrChange>
        </w:rPr>
      </w:pPr>
    </w:p>
    <w:p w:rsidR="00000000" w:rsidRDefault="00D919CB">
      <w:pPr>
        <w:pStyle w:val="Nivel3"/>
        <w:tabs>
          <w:tab w:val="clear" w:pos="851"/>
          <w:tab w:val="left" w:pos="426"/>
        </w:tabs>
        <w:ind w:left="-142" w:firstLine="568"/>
        <w:rPr>
          <w:rFonts w:ascii="Source Sans Pro" w:hAnsi="Source Sans Pro"/>
          <w:sz w:val="22"/>
          <w:szCs w:val="22"/>
          <w:rPrChange w:id="6100" w:author="Javier Quintana Pérez" w:date="2022-12-01T17:16:00Z">
            <w:rPr/>
          </w:rPrChange>
        </w:rPr>
        <w:pPrChange w:id="6101" w:author="Javier Quintana Pérez" w:date="2022-10-18T16:50:00Z">
          <w:pPr>
            <w:pStyle w:val="Nivel3"/>
          </w:pPr>
        </w:pPrChange>
      </w:pPr>
      <w:bookmarkStart w:id="6102" w:name="_Toc532372545"/>
      <w:bookmarkStart w:id="6103" w:name="_Toc532373503"/>
      <w:bookmarkStart w:id="6104" w:name="_Toc532374009"/>
      <w:bookmarkStart w:id="6105" w:name="_Toc122537354"/>
      <w:ins w:id="6106" w:author="Javier Quintana Pérez" w:date="2022-05-11T17:06:00Z">
        <w:r w:rsidRPr="00D919CB">
          <w:rPr>
            <w:rFonts w:ascii="Source Sans Pro" w:hAnsi="Source Sans Pro"/>
            <w:sz w:val="22"/>
            <w:szCs w:val="22"/>
            <w:rPrChange w:id="6107" w:author="Javier Quintana Pérez" w:date="2022-12-01T17:16:00Z">
              <w:rPr>
                <w:rFonts w:ascii="Source Sans Pro" w:hAnsi="Source Sans Pro"/>
                <w:color w:val="0000FF"/>
                <w:u w:val="single"/>
              </w:rPr>
            </w:rPrChange>
          </w:rPr>
          <w:t>7.</w:t>
        </w:r>
      </w:ins>
      <w:ins w:id="6108" w:author="Javier Quintana Pérez" w:date="2022-12-21T15:50:00Z">
        <w:r w:rsidR="006E2707">
          <w:rPr>
            <w:rFonts w:ascii="Source Sans Pro" w:hAnsi="Source Sans Pro"/>
            <w:sz w:val="22"/>
            <w:szCs w:val="22"/>
          </w:rPr>
          <w:t>2</w:t>
        </w:r>
      </w:ins>
      <w:ins w:id="6109" w:author="Javier Quintana Pérez" w:date="2022-05-11T17:06:00Z">
        <w:r w:rsidRPr="00D919CB">
          <w:rPr>
            <w:rFonts w:ascii="Source Sans Pro" w:hAnsi="Source Sans Pro"/>
            <w:sz w:val="22"/>
            <w:szCs w:val="22"/>
            <w:rPrChange w:id="6110" w:author="Javier Quintana Pérez" w:date="2022-12-01T17:16:00Z">
              <w:rPr>
                <w:rFonts w:ascii="Source Sans Pro" w:hAnsi="Source Sans Pro"/>
                <w:color w:val="0000FF"/>
                <w:u w:val="single"/>
              </w:rPr>
            </w:rPrChange>
          </w:rPr>
          <w:t>.7</w:t>
        </w:r>
        <w:r w:rsidRPr="00D919CB">
          <w:rPr>
            <w:rFonts w:ascii="Source Sans Pro" w:hAnsi="Source Sans Pro"/>
            <w:sz w:val="22"/>
            <w:szCs w:val="22"/>
            <w:rPrChange w:id="6111" w:author="Javier Quintana Pérez" w:date="2022-12-01T17:16:00Z">
              <w:rPr>
                <w:rFonts w:ascii="Source Sans Pro" w:hAnsi="Source Sans Pro"/>
                <w:color w:val="0000FF"/>
                <w:u w:val="single"/>
              </w:rPr>
            </w:rPrChange>
          </w:rPr>
          <w:tab/>
        </w:r>
      </w:ins>
      <w:r w:rsidRPr="00D919CB">
        <w:rPr>
          <w:rFonts w:ascii="Source Sans Pro" w:hAnsi="Source Sans Pro"/>
          <w:sz w:val="22"/>
          <w:szCs w:val="22"/>
          <w:rPrChange w:id="6112" w:author="Javier Quintana Pérez" w:date="2022-12-01T17:16:00Z">
            <w:rPr>
              <w:color w:val="0000FF"/>
              <w:u w:val="single"/>
            </w:rPr>
          </w:rPrChange>
        </w:rPr>
        <w:t>Desmoldeo</w:t>
      </w:r>
      <w:bookmarkEnd w:id="6092"/>
      <w:bookmarkEnd w:id="6093"/>
      <w:bookmarkEnd w:id="6094"/>
      <w:bookmarkEnd w:id="6095"/>
      <w:bookmarkEnd w:id="6096"/>
      <w:bookmarkEnd w:id="6097"/>
      <w:bookmarkEnd w:id="6098"/>
      <w:bookmarkEnd w:id="6102"/>
      <w:bookmarkEnd w:id="6103"/>
      <w:bookmarkEnd w:id="6104"/>
      <w:bookmarkEnd w:id="6105"/>
    </w:p>
    <w:p w:rsidR="00EB394E" w:rsidRPr="00D41C9D" w:rsidRDefault="00EB394E" w:rsidP="00EB394E">
      <w:pPr>
        <w:pStyle w:val="Textoindependiente"/>
        <w:rPr>
          <w:rFonts w:ascii="Source Sans Pro" w:hAnsi="Source Sans Pro"/>
          <w:i w:val="0"/>
          <w:sz w:val="20"/>
          <w:u w:val="single"/>
          <w:rPrChange w:id="6113" w:author="Javier Quintana Pérez" w:date="2022-05-09T17:39: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B20093">
        <w:trPr>
          <w:jc w:val="center"/>
        </w:trPr>
        <w:tc>
          <w:tcPr>
            <w:tcW w:w="5000" w:type="pct"/>
          </w:tcPr>
          <w:p w:rsidR="00000000" w:rsidRDefault="00D919CB">
            <w:pPr>
              <w:pStyle w:val="Textoindependiente"/>
              <w:spacing w:line="240" w:lineRule="auto"/>
              <w:rPr>
                <w:ins w:id="6114" w:author="Javier Quintana Pérez" w:date="2022-01-24T15:27:00Z"/>
                <w:del w:id="6115" w:author="mjsierra" w:date="2022-07-29T10:40:00Z"/>
                <w:rFonts w:ascii="Source Sans Pro" w:hAnsi="Source Sans Pro"/>
                <w:strike/>
                <w:u w:val="single"/>
                <w:rPrChange w:id="6116" w:author="Javier Quintana Pérez" w:date="2022-05-09T17:39:00Z">
                  <w:rPr>
                    <w:ins w:id="6117" w:author="Javier Quintana Pérez" w:date="2022-01-24T15:27:00Z"/>
                    <w:del w:id="6118" w:author="mjsierra" w:date="2022-07-29T10:40:00Z"/>
                    <w:rFonts w:ascii="NewsGotT" w:hAnsi="NewsGotT"/>
                    <w:u w:val="single"/>
                  </w:rPr>
                </w:rPrChange>
              </w:rPr>
              <w:pPrChange w:id="6119" w:author="Javier Quintana Pérez" w:date="2022-05-11T17:06:00Z">
                <w:pPr>
                  <w:pStyle w:val="Textoindependiente"/>
                </w:pPr>
              </w:pPrChange>
            </w:pPr>
            <w:del w:id="6120" w:author="mjsierra" w:date="2022-07-29T10:40:00Z">
              <w:r w:rsidRPr="00D919CB">
                <w:rPr>
                  <w:rFonts w:ascii="Source Sans Pro" w:hAnsi="Source Sans Pro"/>
                  <w:strike/>
                  <w:u w:val="single"/>
                  <w:rPrChange w:id="6121" w:author="Javier Quintana Pérez" w:date="2022-05-09T17:39:00Z">
                    <w:rPr>
                      <w:color w:val="0000FF"/>
                      <w:u w:val="single"/>
                    </w:rPr>
                  </w:rPrChange>
                </w:rPr>
                <w:delText>EHE-08 Art. 68.4 PRODUCTOS DESENCOFRANTES</w:delText>
              </w:r>
            </w:del>
          </w:p>
          <w:p w:rsidR="00000000" w:rsidRDefault="00D919CB">
            <w:pPr>
              <w:pStyle w:val="Textoindependiente"/>
              <w:spacing w:line="240" w:lineRule="auto"/>
              <w:rPr>
                <w:rFonts w:ascii="Source Sans Pro" w:hAnsi="Source Sans Pro"/>
                <w:b/>
                <w:bCs/>
                <w:u w:val="single"/>
                <w:rPrChange w:id="6122" w:author="Javier Quintana Pérez" w:date="2022-05-09T17:39:00Z">
                  <w:rPr>
                    <w:rFonts w:ascii="NewsGotT" w:hAnsi="NewsGotT"/>
                    <w:u w:val="single"/>
                  </w:rPr>
                </w:rPrChange>
              </w:rPr>
              <w:pPrChange w:id="6123" w:author="Javier Quintana Pérez" w:date="2022-05-11T17:06:00Z">
                <w:pPr>
                  <w:pStyle w:val="Textoindependiente"/>
                </w:pPr>
              </w:pPrChange>
            </w:pPr>
            <w:ins w:id="6124" w:author="Javier Quintana Pérez" w:date="2022-01-24T15:27:00Z">
              <w:r w:rsidRPr="00D919CB">
                <w:rPr>
                  <w:rFonts w:ascii="Source Sans Pro" w:hAnsi="Source Sans Pro"/>
                  <w:b/>
                  <w:bCs/>
                  <w:u w:val="single"/>
                  <w:rPrChange w:id="6125" w:author="Javier Quintana Pérez" w:date="2022-05-09T17:39:00Z">
                    <w:rPr>
                      <w:rFonts w:ascii="NewsGotT" w:hAnsi="NewsGotT"/>
                      <w:color w:val="0000FF"/>
                      <w:u w:val="single"/>
                    </w:rPr>
                  </w:rPrChange>
                </w:rPr>
                <w:t>CodE apartado 48.4 Productos d</w:t>
              </w:r>
            </w:ins>
            <w:ins w:id="6126" w:author="Javier Quintana Pérez" w:date="2022-01-24T15:28:00Z">
              <w:r w:rsidRPr="00D919CB">
                <w:rPr>
                  <w:rFonts w:ascii="Source Sans Pro" w:hAnsi="Source Sans Pro"/>
                  <w:b/>
                  <w:bCs/>
                  <w:u w:val="single"/>
                  <w:rPrChange w:id="6127" w:author="Javier Quintana Pérez" w:date="2022-05-09T17:39:00Z">
                    <w:rPr>
                      <w:rFonts w:ascii="NewsGotT" w:hAnsi="NewsGotT"/>
                      <w:color w:val="0000FF"/>
                      <w:u w:val="single"/>
                    </w:rPr>
                  </w:rPrChange>
                </w:rPr>
                <w:t>esencofrantes</w:t>
              </w:r>
            </w:ins>
          </w:p>
          <w:p w:rsidR="00000000" w:rsidRDefault="00D919CB">
            <w:pPr>
              <w:pStyle w:val="Textoindependiente"/>
              <w:spacing w:line="240" w:lineRule="auto"/>
              <w:rPr>
                <w:del w:id="6128" w:author="mjsierra" w:date="2022-07-29T10:40:00Z"/>
                <w:rFonts w:ascii="Source Sans Pro" w:hAnsi="Source Sans Pro"/>
                <w:strike/>
                <w:rPrChange w:id="6129" w:author="Javier Quintana Pérez" w:date="2022-05-09T17:39:00Z">
                  <w:rPr>
                    <w:del w:id="6130" w:author="mjsierra" w:date="2022-07-29T10:40:00Z"/>
                    <w:rFonts w:ascii="NewsGotT" w:hAnsi="NewsGotT"/>
                  </w:rPr>
                </w:rPrChange>
              </w:rPr>
              <w:pPrChange w:id="6131" w:author="Javier Quintana Pérez" w:date="2022-05-11T17:06:00Z">
                <w:pPr>
                  <w:pStyle w:val="Textoindependiente"/>
                </w:pPr>
              </w:pPrChange>
            </w:pPr>
            <w:del w:id="6132" w:author="mjsierra" w:date="2022-07-29T10:40:00Z">
              <w:r w:rsidRPr="00D919CB">
                <w:rPr>
                  <w:rFonts w:ascii="Source Sans Pro" w:hAnsi="Source Sans Pro"/>
                  <w:strike/>
                  <w:rPrChange w:id="6133" w:author="Javier Quintana Pérez" w:date="2022-05-09T17:39:00Z">
                    <w:rPr>
                      <w:color w:val="0000FF"/>
                      <w:u w:val="single"/>
                    </w:rPr>
                  </w:rPrChange>
                </w:rPr>
                <w:delText>No se permitirá la aplicación de gasóleo, grasa corriente o cualquier otro producto análogo.</w:delText>
              </w:r>
            </w:del>
          </w:p>
          <w:p w:rsidR="00000000" w:rsidRDefault="00D919CB">
            <w:pPr>
              <w:pStyle w:val="Textoindependiente"/>
              <w:spacing w:line="240" w:lineRule="auto"/>
              <w:rPr>
                <w:del w:id="6134" w:author="mjsierra" w:date="2022-07-29T10:40:00Z"/>
                <w:rFonts w:ascii="Source Sans Pro" w:hAnsi="Source Sans Pro"/>
                <w:strike/>
                <w:rPrChange w:id="6135" w:author="Javier Quintana Pérez" w:date="2022-05-09T17:39:00Z">
                  <w:rPr>
                    <w:del w:id="6136" w:author="mjsierra" w:date="2022-07-29T10:40:00Z"/>
                    <w:rFonts w:ascii="NewsGotT" w:hAnsi="NewsGotT"/>
                  </w:rPr>
                </w:rPrChange>
              </w:rPr>
              <w:pPrChange w:id="6137" w:author="Javier Quintana Pérez" w:date="2022-05-11T17:06:00Z">
                <w:pPr>
                  <w:pStyle w:val="Textoindependiente"/>
                </w:pPr>
              </w:pPrChange>
            </w:pPr>
            <w:del w:id="6138" w:author="mjsierra" w:date="2022-07-29T10:40:00Z">
              <w:r w:rsidRPr="00D919CB">
                <w:rPr>
                  <w:rFonts w:ascii="Source Sans Pro" w:hAnsi="Source Sans Pro"/>
                  <w:strike/>
                  <w:rPrChange w:id="6139" w:author="Javier Quintana Pérez" w:date="2022-05-09T17:39:00Z">
                    <w:rPr>
                      <w:color w:val="0000FF"/>
                      <w:u w:val="single"/>
                    </w:rPr>
                  </w:rPrChange>
                </w:rPr>
                <w:delText>Además no deberán impedir la posterior aplicación de revestimientos superficiales, ni la posible ejecución de juntas de hormigonado.</w:delText>
              </w:r>
            </w:del>
          </w:p>
          <w:p w:rsidR="00000000" w:rsidRDefault="00D919CB">
            <w:pPr>
              <w:pStyle w:val="Textoindependiente"/>
              <w:spacing w:line="240" w:lineRule="auto"/>
              <w:rPr>
                <w:ins w:id="6140" w:author="Javier Quintana Pérez" w:date="2022-01-24T15:28:00Z"/>
                <w:del w:id="6141" w:author="mjsierra" w:date="2022-07-29T10:40:00Z"/>
                <w:rFonts w:ascii="Source Sans Pro" w:hAnsi="Source Sans Pro"/>
                <w:strike/>
                <w:rPrChange w:id="6142" w:author="Javier Quintana Pérez" w:date="2022-05-09T17:39:00Z">
                  <w:rPr>
                    <w:ins w:id="6143" w:author="Javier Quintana Pérez" w:date="2022-01-24T15:28:00Z"/>
                    <w:del w:id="6144" w:author="mjsierra" w:date="2022-07-29T10:40:00Z"/>
                    <w:rFonts w:ascii="NewsGotT" w:hAnsi="NewsGotT"/>
                  </w:rPr>
                </w:rPrChange>
              </w:rPr>
              <w:pPrChange w:id="6145" w:author="Javier Quintana Pérez" w:date="2022-05-11T17:06:00Z">
                <w:pPr>
                  <w:pStyle w:val="Textoindependiente"/>
                </w:pPr>
              </w:pPrChange>
            </w:pPr>
            <w:del w:id="6146" w:author="mjsierra" w:date="2022-07-29T10:40:00Z">
              <w:r w:rsidRPr="00D919CB">
                <w:rPr>
                  <w:rFonts w:ascii="Source Sans Pro" w:hAnsi="Source Sans Pro"/>
                  <w:strike/>
                  <w:rPrChange w:id="6147" w:author="Javier Quintana Pérez" w:date="2022-05-09T17:39:00Z">
                    <w:rPr>
                      <w:color w:val="0000FF"/>
                      <w:u w:val="single"/>
                    </w:rPr>
                  </w:rPrChange>
                </w:rPr>
                <w:delText>Se aplicarán en capas continuas y uniformes sobre la superficie interna del encofrado o molde, debiéndose verter el hormigón dentro del período de tiempo en el que el producto sea efectivo según el certificado de características del producto.</w:delText>
              </w:r>
            </w:del>
          </w:p>
          <w:p w:rsidR="00000000" w:rsidRDefault="00D919CB">
            <w:pPr>
              <w:pStyle w:val="Textoindependiente"/>
              <w:spacing w:line="240" w:lineRule="auto"/>
              <w:rPr>
                <w:ins w:id="6148" w:author="Javier Quintana Pérez" w:date="2022-01-24T15:29:00Z"/>
                <w:rFonts w:ascii="Source Sans Pro" w:hAnsi="Source Sans Pro"/>
                <w:rPrChange w:id="6149" w:author="Javier Quintana Pérez" w:date="2022-05-09T17:39:00Z">
                  <w:rPr>
                    <w:ins w:id="6150" w:author="Javier Quintana Pérez" w:date="2022-01-24T15:29:00Z"/>
                    <w:rFonts w:ascii="NewsGotT" w:hAnsi="NewsGotT"/>
                  </w:rPr>
                </w:rPrChange>
              </w:rPr>
              <w:pPrChange w:id="6151" w:author="Javier Quintana Pérez" w:date="2022-05-11T17:06:00Z">
                <w:pPr>
                  <w:pStyle w:val="Textoindependiente"/>
                </w:pPr>
              </w:pPrChange>
            </w:pPr>
            <w:ins w:id="6152" w:author="Javier Quintana Pérez" w:date="2022-01-24T15:28:00Z">
              <w:r w:rsidRPr="00D919CB">
                <w:rPr>
                  <w:rFonts w:ascii="Source Sans Pro" w:hAnsi="Source Sans Pro"/>
                  <w:rPrChange w:id="6153" w:author="Javier Quintana Pérez" w:date="2022-05-09T17:39:00Z">
                    <w:rPr>
                      <w:rFonts w:ascii="Roboto-Light" w:hAnsi="Roboto-Light" w:cs="Roboto-Light"/>
                      <w:color w:val="585757"/>
                      <w:u w:val="single"/>
                    </w:rPr>
                  </w:rPrChange>
                </w:rPr>
                <w:t>Los productos serán de la naturaleza adecuada y deberán elegirse y aplicarse de manera que no sean perjudiciales para las propiedades o el aspecto del hormigón, que no afecten a las armaduras o los encofrados, y que no produzcan efectos perjudiciales para el medioambiente. No se permitirá la aplicación de gasóleo, grasa corriente o cualquier otro producto análogo.</w:t>
              </w:r>
            </w:ins>
          </w:p>
          <w:p w:rsidR="00B23D5E" w:rsidRDefault="00D919CB">
            <w:pPr>
              <w:tabs>
                <w:tab w:val="clear" w:pos="567"/>
              </w:tabs>
              <w:autoSpaceDE w:val="0"/>
              <w:autoSpaceDN w:val="0"/>
              <w:adjustRightInd w:val="0"/>
              <w:spacing w:line="240" w:lineRule="auto"/>
              <w:rPr>
                <w:ins w:id="6154" w:author="Javier Quintana Pérez" w:date="2022-12-16T09:53:00Z"/>
                <w:rFonts w:ascii="Source Sans Pro" w:hAnsi="Source Sans Pro"/>
                <w:i/>
                <w:sz w:val="16"/>
              </w:rPr>
            </w:pPr>
            <w:ins w:id="6155" w:author="Javier Quintana Pérez" w:date="2022-01-24T15:29:00Z">
              <w:r w:rsidRPr="00D919CB">
                <w:rPr>
                  <w:rFonts w:ascii="Source Sans Pro" w:hAnsi="Source Sans Pro"/>
                  <w:i/>
                  <w:sz w:val="16"/>
                  <w:rPrChange w:id="6156" w:author="Javier Quintana Pérez" w:date="2022-05-09T17:39:00Z">
                    <w:rPr>
                      <w:rFonts w:ascii="Roboto-Light" w:hAnsi="Roboto-Light" w:cs="Roboto-Light"/>
                      <w:color w:val="585757"/>
                      <w:sz w:val="16"/>
                      <w:u w:val="single"/>
                    </w:rPr>
                  </w:rPrChange>
                </w:rPr>
                <w:t>Además, no deberán impedir la posterior aplicación de revestimientos superficiales, ni la posible ejecución de juntas de hormigonado.</w:t>
              </w:r>
            </w:ins>
          </w:p>
          <w:p w:rsidR="00000000" w:rsidRDefault="00C3369D">
            <w:pPr>
              <w:tabs>
                <w:tab w:val="clear" w:pos="567"/>
              </w:tabs>
              <w:autoSpaceDE w:val="0"/>
              <w:autoSpaceDN w:val="0"/>
              <w:adjustRightInd w:val="0"/>
              <w:spacing w:line="240" w:lineRule="auto"/>
              <w:rPr>
                <w:ins w:id="6157" w:author="Javier Quintana Pérez" w:date="2022-01-24T15:26:00Z"/>
                <w:rFonts w:ascii="Source Sans Pro" w:hAnsi="Source Sans Pro"/>
                <w:rPrChange w:id="6158" w:author="Javier Quintana Pérez" w:date="2022-05-09T17:39:00Z">
                  <w:rPr>
                    <w:ins w:id="6159" w:author="Javier Quintana Pérez" w:date="2022-01-24T15:26:00Z"/>
                  </w:rPr>
                </w:rPrChange>
              </w:rPr>
              <w:pPrChange w:id="6160" w:author="Javier Quintana Pérez" w:date="2022-05-11T17:06:00Z">
                <w:pPr>
                  <w:pStyle w:val="Textoindependiente"/>
                </w:pPr>
              </w:pPrChange>
            </w:pPr>
          </w:p>
          <w:p w:rsidR="00000000" w:rsidRDefault="00C3369D">
            <w:pPr>
              <w:pStyle w:val="Textoindependiente"/>
              <w:spacing w:line="240" w:lineRule="auto"/>
              <w:rPr>
                <w:del w:id="6161" w:author="Javier Quintana Pérez" w:date="2022-01-24T15:27:00Z"/>
                <w:rFonts w:ascii="Source Sans Pro" w:hAnsi="Source Sans Pro"/>
                <w:rPrChange w:id="6162" w:author="Javier Quintana Pérez" w:date="2022-05-09T17:39:00Z">
                  <w:rPr>
                    <w:del w:id="6163" w:author="Javier Quintana Pérez" w:date="2022-01-24T15:27:00Z"/>
                    <w:rFonts w:ascii="NewsGotT" w:hAnsi="NewsGotT"/>
                  </w:rPr>
                </w:rPrChange>
              </w:rPr>
              <w:pPrChange w:id="6164" w:author="Javier Quintana Pérez" w:date="2022-05-11T17:06:00Z">
                <w:pPr>
                  <w:pStyle w:val="Textoindependiente"/>
                </w:pPr>
              </w:pPrChange>
            </w:pPr>
          </w:p>
          <w:p w:rsidR="00000000" w:rsidRDefault="00D919CB">
            <w:pPr>
              <w:pStyle w:val="Textoindependiente"/>
              <w:spacing w:line="240" w:lineRule="auto"/>
              <w:rPr>
                <w:ins w:id="6165" w:author="Javier Quintana Pérez" w:date="2022-01-24T15:21:00Z"/>
                <w:del w:id="6166" w:author="mjsierra" w:date="2022-07-29T10:40:00Z"/>
                <w:rFonts w:ascii="Source Sans Pro" w:hAnsi="Source Sans Pro"/>
                <w:strike/>
                <w:u w:val="single"/>
                <w:rPrChange w:id="6167" w:author="Javier Quintana Pérez" w:date="2022-05-09T17:39:00Z">
                  <w:rPr>
                    <w:ins w:id="6168" w:author="Javier Quintana Pérez" w:date="2022-01-24T15:21:00Z"/>
                    <w:del w:id="6169" w:author="mjsierra" w:date="2022-07-29T10:40:00Z"/>
                    <w:rFonts w:ascii="NewsGotT" w:hAnsi="NewsGotT"/>
                    <w:u w:val="single"/>
                  </w:rPr>
                </w:rPrChange>
              </w:rPr>
              <w:pPrChange w:id="6170" w:author="Javier Quintana Pérez" w:date="2022-05-11T17:06:00Z">
                <w:pPr>
                  <w:pStyle w:val="Textoindependiente"/>
                </w:pPr>
              </w:pPrChange>
            </w:pPr>
            <w:del w:id="6171" w:author="mjsierra" w:date="2022-07-29T10:40:00Z">
              <w:r w:rsidRPr="00D919CB">
                <w:rPr>
                  <w:rFonts w:ascii="Source Sans Pro" w:hAnsi="Source Sans Pro"/>
                  <w:strike/>
                  <w:u w:val="single"/>
                  <w:rPrChange w:id="6172" w:author="Javier Quintana Pérez" w:date="2022-05-09T17:39:00Z">
                    <w:rPr>
                      <w:color w:val="0000FF"/>
                      <w:u w:val="single"/>
                    </w:rPr>
                  </w:rPrChange>
                </w:rPr>
                <w:delText>EHE-08 Art. 73 Desencofrado y desmoldeo</w:delText>
              </w:r>
            </w:del>
          </w:p>
          <w:p w:rsidR="00000000" w:rsidRDefault="00D919CB">
            <w:pPr>
              <w:pStyle w:val="Textoindependiente"/>
              <w:spacing w:line="240" w:lineRule="auto"/>
              <w:rPr>
                <w:rFonts w:ascii="Source Sans Pro" w:hAnsi="Source Sans Pro"/>
                <w:b/>
                <w:bCs/>
                <w:u w:val="single"/>
                <w:rPrChange w:id="6173" w:author="Javier Quintana Pérez" w:date="2022-05-09T17:39:00Z">
                  <w:rPr>
                    <w:rFonts w:ascii="NewsGotT" w:hAnsi="NewsGotT"/>
                    <w:u w:val="single"/>
                  </w:rPr>
                </w:rPrChange>
              </w:rPr>
              <w:pPrChange w:id="6174" w:author="Javier Quintana Pérez" w:date="2022-05-11T17:06:00Z">
                <w:pPr>
                  <w:pStyle w:val="Textoindependiente"/>
                </w:pPr>
              </w:pPrChange>
            </w:pPr>
            <w:ins w:id="6175" w:author="Javier Quintana Pérez" w:date="2022-01-24T15:22:00Z">
              <w:r w:rsidRPr="00D919CB">
                <w:rPr>
                  <w:rFonts w:ascii="Source Sans Pro" w:hAnsi="Source Sans Pro"/>
                  <w:b/>
                  <w:bCs/>
                  <w:u w:val="single"/>
                  <w:rPrChange w:id="6176" w:author="Javier Quintana Pérez" w:date="2022-05-09T17:39:00Z">
                    <w:rPr>
                      <w:rFonts w:ascii="Roboto-MediumItalic" w:eastAsia="Roboto-MediumItalic" w:hAnsi="Times New Roman" w:cs="Roboto-MediumItalic"/>
                      <w:i w:val="0"/>
                      <w:iCs/>
                      <w:color w:val="006581"/>
                      <w:sz w:val="24"/>
                      <w:szCs w:val="24"/>
                      <w:u w:val="single"/>
                    </w:rPr>
                  </w:rPrChange>
                </w:rPr>
                <w:t>CodE apartado 53.1 Desencofrado y desmoldeo</w:t>
              </w:r>
            </w:ins>
          </w:p>
          <w:p w:rsidR="00000000" w:rsidRDefault="00D919CB">
            <w:pPr>
              <w:pStyle w:val="Textoindependiente"/>
              <w:spacing w:line="240" w:lineRule="auto"/>
              <w:rPr>
                <w:rFonts w:ascii="Source Sans Pro" w:hAnsi="Source Sans Pro"/>
                <w:rPrChange w:id="6177" w:author="Javier Quintana Pérez" w:date="2022-05-09T17:39:00Z">
                  <w:rPr>
                    <w:rFonts w:ascii="NewsGotT" w:hAnsi="NewsGotT"/>
                  </w:rPr>
                </w:rPrChange>
              </w:rPr>
              <w:pPrChange w:id="6178" w:author="Javier Quintana Pérez" w:date="2022-05-11T17:06:00Z">
                <w:pPr>
                  <w:pStyle w:val="Textoindependiente"/>
                </w:pPr>
              </w:pPrChange>
            </w:pPr>
            <w:r w:rsidRPr="00D919CB">
              <w:rPr>
                <w:rFonts w:ascii="Source Sans Pro" w:hAnsi="Source Sans Pro"/>
                <w:rPrChange w:id="6179" w:author="Javier Quintana Pérez" w:date="2022-05-09T17:39:00Z">
                  <w:rPr>
                    <w:rFonts w:ascii="NewsGotT" w:hAnsi="NewsGotT"/>
                    <w:color w:val="0000FF"/>
                    <w:u w:val="single"/>
                  </w:rPr>
                </w:rPrChange>
              </w:rPr>
              <w:t>Se pondrá especial atención en retirar oportunamente todo elemento de encofrado o molde que pueda impedir el libre juego de las juntas de retracción, asiento o dilatación, así como de las articulaciones, si las hay.</w:t>
            </w:r>
          </w:p>
          <w:p w:rsidR="00000000" w:rsidRDefault="00D919CB">
            <w:pPr>
              <w:pStyle w:val="Textoindependiente"/>
              <w:spacing w:line="240" w:lineRule="auto"/>
              <w:rPr>
                <w:del w:id="6180" w:author="mjsierra" w:date="2022-07-29T10:41:00Z"/>
                <w:rFonts w:ascii="Source Sans Pro" w:hAnsi="Source Sans Pro"/>
                <w:iCs/>
                <w:rPrChange w:id="6181" w:author="Javier Quintana Pérez" w:date="2022-12-16T09:54:00Z">
                  <w:rPr>
                    <w:del w:id="6182" w:author="mjsierra" w:date="2022-07-29T10:41:00Z"/>
                    <w:rFonts w:ascii="NewsGotT" w:hAnsi="NewsGotT"/>
                  </w:rPr>
                </w:rPrChange>
              </w:rPr>
              <w:pPrChange w:id="6183" w:author="Javier Quintana Pérez" w:date="2022-05-11T17:06:00Z">
                <w:pPr>
                  <w:pStyle w:val="Textoindependiente"/>
                </w:pPr>
              </w:pPrChange>
            </w:pPr>
            <w:r w:rsidRPr="00D919CB">
              <w:rPr>
                <w:rFonts w:ascii="Source Sans Pro" w:hAnsi="Source Sans Pro"/>
                <w:iCs/>
                <w:rPrChange w:id="6184" w:author="Javier Quintana Pérez" w:date="2022-12-16T09:54:00Z">
                  <w:rPr>
                    <w:color w:val="0000FF"/>
                    <w:u w:val="single"/>
                  </w:rPr>
                </w:rPrChange>
              </w:rPr>
              <w:t xml:space="preserve">Se tendrán también en cuenta las condiciones ambientales </w:t>
            </w:r>
            <w:ins w:id="6185" w:author="Javier Quintana Pérez" w:date="2022-12-16T09:54:00Z">
              <w:r w:rsidR="0030244D" w:rsidRPr="00171070">
                <w:rPr>
                  <w:rFonts w:ascii="Source Sans Pro" w:hAnsi="Source Sans Pro"/>
                  <w:i w:val="0"/>
                  <w:iCs/>
                </w:rPr>
                <w:t>(p</w:t>
              </w:r>
              <w:r w:rsidRPr="00D919CB">
                <w:rPr>
                  <w:rFonts w:ascii="Source Sans Pro" w:hAnsi="Source Sans Pro"/>
                  <w:iCs/>
                  <w:rPrChange w:id="6186" w:author="Javier Quintana Pérez" w:date="2022-12-16T09:54:00Z">
                    <w:rPr>
                      <w:rFonts w:ascii="Source Sans Pro" w:hAnsi="Source Sans Pro"/>
                      <w:color w:val="0000FF"/>
                      <w:u w:val="single"/>
                    </w:rPr>
                  </w:rPrChange>
                </w:rPr>
                <w:t xml:space="preserve">or ejemplo, heladas) </w:t>
              </w:r>
            </w:ins>
            <w:r w:rsidRPr="00D919CB">
              <w:rPr>
                <w:rFonts w:ascii="Source Sans Pro" w:hAnsi="Source Sans Pro"/>
                <w:iCs/>
                <w:rPrChange w:id="6187" w:author="Javier Quintana Pérez" w:date="2022-12-16T09:54:00Z">
                  <w:rPr>
                    <w:color w:val="0000FF"/>
                    <w:u w:val="single"/>
                  </w:rPr>
                </w:rPrChange>
              </w:rPr>
              <w:t>y la necesidad de adoptar medidas de protección una vez que los mol</w:t>
            </w:r>
            <w:ins w:id="6188" w:author="mjsierra" w:date="2022-07-29T10:41:00Z">
              <w:r w:rsidR="0083050C" w:rsidRPr="00171070">
                <w:rPr>
                  <w:rFonts w:ascii="Source Sans Pro" w:hAnsi="Source Sans Pro"/>
                  <w:iCs/>
                </w:rPr>
                <w:t>d</w:t>
              </w:r>
            </w:ins>
            <w:r w:rsidRPr="00D919CB">
              <w:rPr>
                <w:rFonts w:ascii="Source Sans Pro" w:hAnsi="Source Sans Pro"/>
                <w:iCs/>
                <w:rPrChange w:id="6189" w:author="Javier Quintana Pérez" w:date="2022-12-16T09:54:00Z">
                  <w:rPr>
                    <w:color w:val="0000FF"/>
                    <w:u w:val="single"/>
                  </w:rPr>
                </w:rPrChange>
              </w:rPr>
              <w:t>es hayan sido retirados.</w:t>
            </w:r>
          </w:p>
          <w:p w:rsidR="00000000" w:rsidRDefault="00D919CB">
            <w:pPr>
              <w:pStyle w:val="Textoindependiente"/>
              <w:spacing w:line="240" w:lineRule="auto"/>
              <w:rPr>
                <w:rFonts w:ascii="Source Sans Pro" w:hAnsi="Source Sans Pro"/>
                <w:strike/>
                <w:rPrChange w:id="6190" w:author="Javier Quintana Pérez" w:date="2022-05-09T17:39:00Z">
                  <w:rPr>
                    <w:rFonts w:ascii="NewsGotT" w:hAnsi="NewsGotT"/>
                  </w:rPr>
                </w:rPrChange>
              </w:rPr>
              <w:pPrChange w:id="6191" w:author="Javier Quintana Pérez" w:date="2022-05-11T17:06:00Z">
                <w:pPr>
                  <w:pStyle w:val="Textoindependiente"/>
                </w:pPr>
              </w:pPrChange>
            </w:pPr>
            <w:del w:id="6192" w:author="mjsierra" w:date="2022-07-29T10:40:00Z">
              <w:r w:rsidRPr="00D919CB">
                <w:rPr>
                  <w:rFonts w:ascii="Source Sans Pro" w:hAnsi="Source Sans Pro"/>
                  <w:strike/>
                  <w:rPrChange w:id="6193" w:author="Javier Quintana Pérez" w:date="2022-05-09T17:39:00Z">
                    <w:rPr>
                      <w:rFonts w:ascii="NewsGotT" w:hAnsi="NewsGotT"/>
                      <w:color w:val="0000FF"/>
                      <w:u w:val="single"/>
                    </w:rPr>
                  </w:rPrChange>
                </w:rPr>
                <w:delText>Estas operaciones no se realizarán hasta que el hormigón haya alcanzado la resistencia necesaria para soportar, con suficiente seguridad y sin deformaciones excesivas, los esfuerzos a los que va a estar sometido durante y después del desencofrado o desmoldeo.</w:delText>
              </w:r>
            </w:del>
          </w:p>
        </w:tc>
      </w:tr>
    </w:tbl>
    <w:p w:rsidR="00EB394E" w:rsidRDefault="00EB394E" w:rsidP="00EB394E">
      <w:pPr>
        <w:pStyle w:val="Textoindependiente"/>
        <w:ind w:left="5672" w:firstLine="709"/>
        <w:rPr>
          <w:ins w:id="6194" w:author="Javier Quintana Pérez" w:date="2022-11-29T18:48:00Z"/>
          <w:rFonts w:ascii="Source Sans Pro" w:hAnsi="Source Sans Pro"/>
          <w:i w:val="0"/>
          <w:sz w:val="20"/>
          <w:u w:val="single"/>
        </w:rPr>
      </w:pPr>
    </w:p>
    <w:p w:rsidR="00D83665" w:rsidRPr="00D41C9D" w:rsidRDefault="00D83665" w:rsidP="00EB394E">
      <w:pPr>
        <w:pStyle w:val="Textoindependiente"/>
        <w:ind w:left="5672" w:firstLine="709"/>
        <w:rPr>
          <w:rFonts w:ascii="Source Sans Pro" w:hAnsi="Source Sans Pro"/>
          <w:i w:val="0"/>
          <w:sz w:val="20"/>
          <w:u w:val="single"/>
          <w:rPrChange w:id="6195" w:author="Javier Quintana Pérez" w:date="2022-05-09T17:39:00Z">
            <w:rPr>
              <w:rFonts w:ascii="NewsGotT" w:hAnsi="NewsGotT"/>
              <w:i w:val="0"/>
              <w:sz w:val="20"/>
              <w:u w:val="single"/>
            </w:rPr>
          </w:rPrChange>
        </w:rPr>
      </w:pPr>
    </w:p>
    <w:p w:rsidR="00B20093" w:rsidRPr="00D41C9D" w:rsidRDefault="00B20093" w:rsidP="00EB394E">
      <w:pPr>
        <w:pStyle w:val="Textoindependiente"/>
        <w:ind w:left="5672" w:firstLine="709"/>
        <w:rPr>
          <w:rFonts w:ascii="Source Sans Pro" w:hAnsi="Source Sans Pro"/>
          <w:i w:val="0"/>
          <w:sz w:val="20"/>
          <w:u w:val="single"/>
          <w:rPrChange w:id="6196" w:author="Javier Quintana Pérez" w:date="2022-05-09T17:39: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6197" w:author="Javier Quintana Pérez" w:date="2022-05-11T17:07: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7"/>
        <w:gridCol w:w="1309"/>
        <w:gridCol w:w="69"/>
        <w:gridCol w:w="1241"/>
        <w:tblGridChange w:id="6198">
          <w:tblGrid>
            <w:gridCol w:w="3095"/>
            <w:gridCol w:w="3094"/>
            <w:gridCol w:w="476"/>
            <w:gridCol w:w="1371"/>
            <w:gridCol w:w="1250"/>
          </w:tblGrid>
        </w:tblGridChange>
      </w:tblGrid>
      <w:tr w:rsidR="00EB394E" w:rsidRPr="00133828" w:rsidTr="00110A71">
        <w:trPr>
          <w:jc w:val="center"/>
          <w:trPrChange w:id="6199" w:author="Javier Quintana Pérez" w:date="2022-05-11T17:07:00Z">
            <w:trPr>
              <w:jc w:val="center"/>
            </w:trPr>
          </w:trPrChange>
        </w:trPr>
        <w:tc>
          <w:tcPr>
            <w:tcW w:w="3590" w:type="pct"/>
            <w:tcBorders>
              <w:top w:val="nil"/>
              <w:left w:val="nil"/>
            </w:tcBorders>
            <w:shd w:val="clear" w:color="auto" w:fill="auto"/>
            <w:tcPrChange w:id="6200" w:author="Javier Quintana Pérez" w:date="2022-05-11T17:07:00Z">
              <w:tcPr>
                <w:tcW w:w="3589" w:type="pct"/>
                <w:gridSpan w:val="3"/>
                <w:shd w:val="clear" w:color="auto" w:fill="auto"/>
              </w:tcPr>
            </w:tcPrChange>
          </w:tcPr>
          <w:p w:rsidR="00EB394E" w:rsidRPr="00133828" w:rsidRDefault="00EB394E" w:rsidP="00EB394E">
            <w:pPr>
              <w:rPr>
                <w:rFonts w:ascii="Source Sans Pro" w:hAnsi="Source Sans Pro"/>
                <w:sz w:val="21"/>
                <w:szCs w:val="21"/>
                <w:rPrChange w:id="6201" w:author="Javier Quintana Pérez" w:date="2022-12-01T17:16:00Z">
                  <w:rPr/>
                </w:rPrChange>
              </w:rPr>
            </w:pPr>
          </w:p>
        </w:tc>
        <w:tc>
          <w:tcPr>
            <w:tcW w:w="705" w:type="pct"/>
            <w:shd w:val="clear" w:color="auto" w:fill="auto"/>
            <w:tcPrChange w:id="6202" w:author="Javier Quintana Pérez" w:date="2022-05-11T17:07:00Z">
              <w:tcPr>
                <w:tcW w:w="738" w:type="pct"/>
                <w:shd w:val="clear" w:color="auto" w:fill="auto"/>
              </w:tcPr>
            </w:tcPrChange>
          </w:tcPr>
          <w:p w:rsidR="00EB394E" w:rsidRPr="00133828" w:rsidRDefault="00D919CB" w:rsidP="00EB394E">
            <w:pPr>
              <w:jc w:val="center"/>
              <w:rPr>
                <w:rFonts w:ascii="Source Sans Pro" w:hAnsi="Source Sans Pro"/>
                <w:sz w:val="21"/>
                <w:szCs w:val="21"/>
                <w:rPrChange w:id="6203" w:author="Javier Quintana Pérez" w:date="2022-12-01T17:16:00Z">
                  <w:rPr/>
                </w:rPrChange>
              </w:rPr>
            </w:pPr>
            <w:r w:rsidRPr="00D919CB">
              <w:rPr>
                <w:rFonts w:ascii="Source Sans Pro" w:hAnsi="Source Sans Pro"/>
                <w:sz w:val="21"/>
                <w:szCs w:val="21"/>
                <w:rPrChange w:id="6204" w:author="Javier Quintana Pérez" w:date="2022-12-01T17:16:00Z">
                  <w:rPr>
                    <w:color w:val="0000FF"/>
                    <w:u w:val="single"/>
                  </w:rPr>
                </w:rPrChange>
              </w:rPr>
              <w:t>SI</w:t>
            </w:r>
          </w:p>
        </w:tc>
        <w:tc>
          <w:tcPr>
            <w:tcW w:w="705" w:type="pct"/>
            <w:gridSpan w:val="2"/>
            <w:shd w:val="clear" w:color="auto" w:fill="auto"/>
            <w:tcPrChange w:id="6205" w:author="Javier Quintana Pérez" w:date="2022-05-11T17:07:00Z">
              <w:tcPr>
                <w:tcW w:w="674" w:type="pct"/>
                <w:shd w:val="clear" w:color="auto" w:fill="auto"/>
              </w:tcPr>
            </w:tcPrChange>
          </w:tcPr>
          <w:p w:rsidR="00EB394E" w:rsidRPr="00133828" w:rsidRDefault="00D919CB" w:rsidP="00EB394E">
            <w:pPr>
              <w:jc w:val="center"/>
              <w:rPr>
                <w:rFonts w:ascii="Source Sans Pro" w:hAnsi="Source Sans Pro"/>
                <w:sz w:val="21"/>
                <w:szCs w:val="21"/>
                <w:rPrChange w:id="6206" w:author="Javier Quintana Pérez" w:date="2022-12-01T17:16:00Z">
                  <w:rPr/>
                </w:rPrChange>
              </w:rPr>
            </w:pPr>
            <w:r w:rsidRPr="00D919CB">
              <w:rPr>
                <w:rFonts w:ascii="Source Sans Pro" w:hAnsi="Source Sans Pro"/>
                <w:sz w:val="21"/>
                <w:szCs w:val="21"/>
                <w:rPrChange w:id="6207" w:author="Javier Quintana Pérez" w:date="2022-12-01T17:16:00Z">
                  <w:rPr>
                    <w:color w:val="0000FF"/>
                    <w:u w:val="single"/>
                  </w:rPr>
                </w:rPrChange>
              </w:rPr>
              <w:t>NO</w:t>
            </w:r>
          </w:p>
        </w:tc>
      </w:tr>
      <w:tr w:rsidR="00EB394E" w:rsidRPr="00133828" w:rsidTr="00FA339C">
        <w:trPr>
          <w:jc w:val="center"/>
          <w:trPrChange w:id="6208" w:author="Javier Quintana Pérez" w:date="2022-05-11T17:07:00Z">
            <w:trPr>
              <w:jc w:val="center"/>
            </w:trPr>
          </w:trPrChange>
        </w:trPr>
        <w:tc>
          <w:tcPr>
            <w:tcW w:w="3590" w:type="pct"/>
            <w:shd w:val="clear" w:color="auto" w:fill="auto"/>
            <w:tcPrChange w:id="6209" w:author="Javier Quintana Pérez" w:date="2022-05-11T17:07:00Z">
              <w:tcPr>
                <w:tcW w:w="3589" w:type="pct"/>
                <w:gridSpan w:val="3"/>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6210" w:author="Javier Quintana Pérez" w:date="2022-12-01T17:16:00Z">
                  <w:rPr/>
                </w:rPrChange>
              </w:rPr>
            </w:pPr>
            <w:r w:rsidRPr="00D919CB">
              <w:rPr>
                <w:rFonts w:ascii="Source Sans Pro" w:hAnsi="Source Sans Pro"/>
                <w:sz w:val="21"/>
                <w:szCs w:val="21"/>
                <w:rPrChange w:id="6211" w:author="Javier Quintana Pérez" w:date="2022-12-01T17:16:00Z">
                  <w:rPr>
                    <w:color w:val="0000FF"/>
                    <w:u w:val="single"/>
                  </w:rPr>
                </w:rPrChange>
              </w:rPr>
              <w:t xml:space="preserve">¿Se controla la resistencia del hormigón necesaria para el desmoldeo?            </w:t>
            </w:r>
          </w:p>
        </w:tc>
        <w:tc>
          <w:tcPr>
            <w:tcW w:w="705" w:type="pct"/>
            <w:shd w:val="clear" w:color="auto" w:fill="auto"/>
            <w:tcPrChange w:id="6212" w:author="Javier Quintana Pérez" w:date="2022-05-11T17:07:00Z">
              <w:tcPr>
                <w:tcW w:w="738" w:type="pct"/>
                <w:shd w:val="clear" w:color="auto" w:fill="auto"/>
              </w:tcPr>
            </w:tcPrChange>
          </w:tcPr>
          <w:p w:rsidR="00EB394E" w:rsidRPr="00133828" w:rsidRDefault="00EB394E" w:rsidP="00EB394E">
            <w:pPr>
              <w:jc w:val="center"/>
              <w:rPr>
                <w:rFonts w:ascii="Source Sans Pro" w:hAnsi="Source Sans Pro"/>
                <w:sz w:val="21"/>
                <w:szCs w:val="21"/>
                <w:rPrChange w:id="6213" w:author="Javier Quintana Pérez" w:date="2022-12-01T17:16:00Z">
                  <w:rPr/>
                </w:rPrChange>
              </w:rPr>
            </w:pPr>
          </w:p>
        </w:tc>
        <w:tc>
          <w:tcPr>
            <w:tcW w:w="705" w:type="pct"/>
            <w:gridSpan w:val="2"/>
            <w:shd w:val="clear" w:color="auto" w:fill="auto"/>
            <w:tcPrChange w:id="6214" w:author="Javier Quintana Pérez" w:date="2022-05-11T17:07:00Z">
              <w:tcPr>
                <w:tcW w:w="674" w:type="pct"/>
                <w:shd w:val="clear" w:color="auto" w:fill="auto"/>
              </w:tcPr>
            </w:tcPrChange>
          </w:tcPr>
          <w:p w:rsidR="00EB394E" w:rsidRPr="00133828" w:rsidRDefault="00EB394E" w:rsidP="00EB394E">
            <w:pPr>
              <w:jc w:val="center"/>
              <w:rPr>
                <w:rFonts w:ascii="Source Sans Pro" w:hAnsi="Source Sans Pro"/>
                <w:sz w:val="21"/>
                <w:szCs w:val="21"/>
                <w:rPrChange w:id="6215" w:author="Javier Quintana Pérez" w:date="2022-12-01T17:16:00Z">
                  <w:rPr/>
                </w:rPrChange>
              </w:rPr>
            </w:pPr>
          </w:p>
        </w:tc>
      </w:tr>
      <w:tr w:rsidR="00110A71" w:rsidRPr="00133828" w:rsidTr="00FA339C">
        <w:trPr>
          <w:jc w:val="center"/>
        </w:trPr>
        <w:tc>
          <w:tcPr>
            <w:tcW w:w="5000" w:type="pct"/>
            <w:gridSpan w:val="4"/>
            <w:shd w:val="clear" w:color="auto" w:fill="auto"/>
          </w:tcPr>
          <w:p w:rsidR="00000000" w:rsidRDefault="00D919CB">
            <w:pPr>
              <w:jc w:val="left"/>
              <w:rPr>
                <w:ins w:id="6216" w:author="mjsierra" w:date="2022-07-29T10:41:00Z"/>
                <w:rFonts w:ascii="Source Sans Pro" w:hAnsi="Source Sans Pro"/>
                <w:sz w:val="21"/>
                <w:szCs w:val="21"/>
                <w:rPrChange w:id="6217" w:author="Javier Quintana Pérez" w:date="2022-12-01T17:16:00Z">
                  <w:rPr>
                    <w:ins w:id="6218" w:author="mjsierra" w:date="2022-07-29T10:41:00Z"/>
                    <w:rFonts w:ascii="Source Sans Pro" w:hAnsi="Source Sans Pro"/>
                    <w:color w:val="0000FF"/>
                  </w:rPr>
                </w:rPrChange>
              </w:rPr>
              <w:pPrChange w:id="6219" w:author="mjsierra" w:date="2022-07-12T12:34:00Z">
                <w:pPr>
                  <w:jc w:val="center"/>
                </w:pPr>
              </w:pPrChange>
            </w:pPr>
            <w:r w:rsidRPr="00D919CB">
              <w:rPr>
                <w:rFonts w:ascii="Source Sans Pro" w:hAnsi="Source Sans Pro"/>
                <w:sz w:val="21"/>
                <w:szCs w:val="21"/>
                <w:rPrChange w:id="6220" w:author="Javier Quintana Pérez" w:date="2022-12-01T17:16:00Z">
                  <w:rPr>
                    <w:rFonts w:ascii="Source Sans Pro" w:hAnsi="Source Sans Pro"/>
                    <w:color w:val="0000FF"/>
                    <w:u w:val="single"/>
                  </w:rPr>
                </w:rPrChange>
              </w:rPr>
              <w:t>En caso afirmativo, ¿cómo se realiza el control?</w:t>
            </w:r>
          </w:p>
          <w:p w:rsidR="00000000" w:rsidRDefault="00C3369D">
            <w:pPr>
              <w:jc w:val="left"/>
              <w:rPr>
                <w:rFonts w:ascii="Source Sans Pro" w:hAnsi="Source Sans Pro"/>
                <w:sz w:val="21"/>
                <w:szCs w:val="21"/>
                <w:rPrChange w:id="6221" w:author="Javier Quintana Pérez" w:date="2022-12-01T17:16:00Z">
                  <w:rPr>
                    <w:rFonts w:ascii="Source Sans Pro" w:hAnsi="Source Sans Pro"/>
                  </w:rPr>
                </w:rPrChange>
              </w:rPr>
              <w:pPrChange w:id="6222" w:author="mjsierra" w:date="2022-07-12T12:34:00Z">
                <w:pPr>
                  <w:jc w:val="center"/>
                </w:pPr>
              </w:pPrChange>
            </w:pPr>
          </w:p>
        </w:tc>
      </w:tr>
      <w:tr w:rsidR="00EB394E" w:rsidRPr="00133828" w:rsidTr="00110A71">
        <w:trPr>
          <w:jc w:val="center"/>
          <w:trPrChange w:id="6223" w:author="Javier Quintana Pérez" w:date="2022-05-11T17:07:00Z">
            <w:trPr>
              <w:jc w:val="center"/>
            </w:trPr>
          </w:trPrChange>
        </w:trPr>
        <w:tc>
          <w:tcPr>
            <w:tcW w:w="3590" w:type="pct"/>
            <w:shd w:val="clear" w:color="auto" w:fill="auto"/>
            <w:tcPrChange w:id="6224" w:author="Javier Quintana Pérez" w:date="2022-05-11T17:07:00Z">
              <w:tcPr>
                <w:tcW w:w="3589" w:type="pct"/>
                <w:gridSpan w:val="3"/>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6225" w:author="Javier Quintana Pérez" w:date="2022-12-01T17:16:00Z">
                  <w:rPr/>
                </w:rPrChange>
              </w:rPr>
            </w:pPr>
            <w:r w:rsidRPr="00D919CB">
              <w:rPr>
                <w:rFonts w:ascii="Source Sans Pro" w:hAnsi="Source Sans Pro"/>
                <w:sz w:val="21"/>
                <w:szCs w:val="21"/>
                <w:rPrChange w:id="6226" w:author="Javier Quintana Pérez" w:date="2022-12-01T17:16:00Z">
                  <w:rPr>
                    <w:color w:val="0000FF"/>
                    <w:u w:val="single"/>
                  </w:rPr>
                </w:rPrChange>
              </w:rPr>
              <w:t xml:space="preserve">¿El proceso de desmoldeo se realiza sin producir sacudidas o choques al hormigón? </w:t>
            </w:r>
          </w:p>
        </w:tc>
        <w:tc>
          <w:tcPr>
            <w:tcW w:w="705" w:type="pct"/>
            <w:shd w:val="clear" w:color="auto" w:fill="auto"/>
            <w:tcPrChange w:id="6227" w:author="Javier Quintana Pérez" w:date="2022-05-11T17:07:00Z">
              <w:tcPr>
                <w:tcW w:w="738" w:type="pct"/>
                <w:shd w:val="clear" w:color="auto" w:fill="auto"/>
              </w:tcPr>
            </w:tcPrChange>
          </w:tcPr>
          <w:p w:rsidR="00EB394E" w:rsidRPr="00133828" w:rsidRDefault="00EB394E" w:rsidP="00EB394E">
            <w:pPr>
              <w:jc w:val="center"/>
              <w:rPr>
                <w:rFonts w:ascii="Source Sans Pro" w:hAnsi="Source Sans Pro"/>
                <w:sz w:val="21"/>
                <w:szCs w:val="21"/>
                <w:rPrChange w:id="6228" w:author="Javier Quintana Pérez" w:date="2022-12-01T17:16:00Z">
                  <w:rPr/>
                </w:rPrChange>
              </w:rPr>
            </w:pPr>
          </w:p>
        </w:tc>
        <w:tc>
          <w:tcPr>
            <w:tcW w:w="705" w:type="pct"/>
            <w:gridSpan w:val="2"/>
            <w:shd w:val="clear" w:color="auto" w:fill="auto"/>
            <w:tcPrChange w:id="6229" w:author="Javier Quintana Pérez" w:date="2022-05-11T17:07:00Z">
              <w:tcPr>
                <w:tcW w:w="674" w:type="pct"/>
                <w:shd w:val="clear" w:color="auto" w:fill="auto"/>
              </w:tcPr>
            </w:tcPrChange>
          </w:tcPr>
          <w:p w:rsidR="00EB394E" w:rsidRPr="00133828" w:rsidRDefault="00EB394E" w:rsidP="00EB394E">
            <w:pPr>
              <w:jc w:val="center"/>
              <w:rPr>
                <w:rFonts w:ascii="Source Sans Pro" w:hAnsi="Source Sans Pro"/>
                <w:sz w:val="21"/>
                <w:szCs w:val="21"/>
                <w:rPrChange w:id="6230" w:author="Javier Quintana Pérez" w:date="2022-12-01T17:16:00Z">
                  <w:rPr/>
                </w:rPrChange>
              </w:rPr>
            </w:pPr>
          </w:p>
        </w:tc>
      </w:tr>
      <w:tr w:rsidR="00EB394E" w:rsidRPr="00133828" w:rsidTr="00110A71">
        <w:trPr>
          <w:jc w:val="center"/>
          <w:trPrChange w:id="6231" w:author="Javier Quintana Pérez" w:date="2022-05-11T17:07:00Z">
            <w:trPr>
              <w:jc w:val="center"/>
            </w:trPr>
          </w:trPrChange>
        </w:trPr>
        <w:tc>
          <w:tcPr>
            <w:tcW w:w="3590" w:type="pct"/>
            <w:shd w:val="clear" w:color="auto" w:fill="auto"/>
            <w:tcPrChange w:id="6232" w:author="Javier Quintana Pérez" w:date="2022-05-11T17:07:00Z">
              <w:tcPr>
                <w:tcW w:w="3589" w:type="pct"/>
                <w:gridSpan w:val="3"/>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6233" w:author="Javier Quintana Pérez" w:date="2022-12-01T17:16:00Z">
                  <w:rPr/>
                </w:rPrChange>
              </w:rPr>
            </w:pPr>
            <w:r w:rsidRPr="00D919CB">
              <w:rPr>
                <w:rFonts w:ascii="Source Sans Pro" w:hAnsi="Source Sans Pro"/>
                <w:sz w:val="21"/>
                <w:szCs w:val="21"/>
                <w:rPrChange w:id="6234" w:author="Javier Quintana Pérez" w:date="2022-12-01T17:16:00Z">
                  <w:rPr>
                    <w:color w:val="0000FF"/>
                    <w:u w:val="single"/>
                  </w:rPr>
                </w:rPrChange>
              </w:rPr>
              <w:t xml:space="preserve">¿Se aplica en los moldes algún tipo de material antiadherente? </w:t>
            </w:r>
          </w:p>
        </w:tc>
        <w:tc>
          <w:tcPr>
            <w:tcW w:w="705" w:type="pct"/>
            <w:shd w:val="clear" w:color="auto" w:fill="auto"/>
            <w:tcPrChange w:id="6235" w:author="Javier Quintana Pérez" w:date="2022-05-11T17:07:00Z">
              <w:tcPr>
                <w:tcW w:w="738" w:type="pct"/>
                <w:shd w:val="clear" w:color="auto" w:fill="auto"/>
              </w:tcPr>
            </w:tcPrChange>
          </w:tcPr>
          <w:p w:rsidR="00EB394E" w:rsidRPr="00133828" w:rsidRDefault="00EB394E" w:rsidP="00EB394E">
            <w:pPr>
              <w:jc w:val="center"/>
              <w:rPr>
                <w:rFonts w:ascii="Source Sans Pro" w:hAnsi="Source Sans Pro"/>
                <w:sz w:val="21"/>
                <w:szCs w:val="21"/>
                <w:rPrChange w:id="6236" w:author="Javier Quintana Pérez" w:date="2022-12-01T17:16:00Z">
                  <w:rPr/>
                </w:rPrChange>
              </w:rPr>
            </w:pPr>
          </w:p>
        </w:tc>
        <w:tc>
          <w:tcPr>
            <w:tcW w:w="705" w:type="pct"/>
            <w:gridSpan w:val="2"/>
            <w:shd w:val="clear" w:color="auto" w:fill="auto"/>
            <w:tcPrChange w:id="6237" w:author="Javier Quintana Pérez" w:date="2022-05-11T17:07:00Z">
              <w:tcPr>
                <w:tcW w:w="674" w:type="pct"/>
                <w:shd w:val="clear" w:color="auto" w:fill="auto"/>
              </w:tcPr>
            </w:tcPrChange>
          </w:tcPr>
          <w:p w:rsidR="00EB394E" w:rsidRPr="00133828" w:rsidRDefault="00EB394E" w:rsidP="00EB394E">
            <w:pPr>
              <w:jc w:val="center"/>
              <w:rPr>
                <w:rFonts w:ascii="Source Sans Pro" w:hAnsi="Source Sans Pro"/>
                <w:sz w:val="21"/>
                <w:szCs w:val="21"/>
                <w:rPrChange w:id="6238" w:author="Javier Quintana Pérez" w:date="2022-12-01T17:16:00Z">
                  <w:rPr/>
                </w:rPrChange>
              </w:rPr>
            </w:pPr>
          </w:p>
        </w:tc>
      </w:tr>
      <w:tr w:rsidR="00FA339C" w:rsidRPr="00133828" w:rsidTr="00FA339C">
        <w:trPr>
          <w:jc w:val="center"/>
        </w:trPr>
        <w:tc>
          <w:tcPr>
            <w:tcW w:w="5000" w:type="pct"/>
            <w:gridSpan w:val="4"/>
            <w:shd w:val="clear" w:color="auto" w:fill="auto"/>
          </w:tcPr>
          <w:p w:rsidR="00000000" w:rsidRDefault="00D919CB">
            <w:pPr>
              <w:rPr>
                <w:ins w:id="6239" w:author="mjsierra" w:date="2022-07-12T12:36:00Z"/>
                <w:rFonts w:ascii="Source Sans Pro" w:hAnsi="Source Sans Pro"/>
                <w:sz w:val="21"/>
                <w:szCs w:val="21"/>
                <w:rPrChange w:id="6240" w:author="Javier Quintana Pérez" w:date="2022-12-01T17:16:00Z">
                  <w:rPr>
                    <w:ins w:id="6241" w:author="mjsierra" w:date="2022-07-12T12:36:00Z"/>
                    <w:rFonts w:ascii="Source Sans Pro" w:hAnsi="Source Sans Pro"/>
                  </w:rPr>
                </w:rPrChange>
              </w:rPr>
              <w:pPrChange w:id="6242" w:author="mjsierra" w:date="2022-07-12T12:34:00Z">
                <w:pPr>
                  <w:numPr>
                    <w:numId w:val="11"/>
                  </w:numPr>
                  <w:ind w:left="567" w:hanging="425"/>
                </w:pPr>
              </w:pPrChange>
            </w:pPr>
            <w:moveToRangeStart w:id="6243" w:author="mjsierra" w:date="2022-07-12T12:34:00Z" w:name="move108521687"/>
            <w:r w:rsidRPr="00D919CB">
              <w:rPr>
                <w:rFonts w:ascii="Source Sans Pro" w:hAnsi="Source Sans Pro"/>
                <w:sz w:val="21"/>
                <w:szCs w:val="21"/>
                <w:rPrChange w:id="6244" w:author="Javier Quintana Pérez" w:date="2022-12-01T17:16:00Z">
                  <w:rPr>
                    <w:rFonts w:ascii="Source Sans Pro" w:hAnsi="Source Sans Pro"/>
                    <w:color w:val="0000FF"/>
                    <w:u w:val="single"/>
                  </w:rPr>
                </w:rPrChange>
              </w:rPr>
              <w:t xml:space="preserve">En caso afirmativo ¿Qué producto se emplea? </w:t>
            </w:r>
          </w:p>
          <w:p w:rsidR="00000000" w:rsidRDefault="00C3369D">
            <w:pPr>
              <w:rPr>
                <w:ins w:id="6245" w:author="mjsierra" w:date="2022-07-12T12:36:00Z"/>
                <w:rFonts w:ascii="Source Sans Pro" w:hAnsi="Source Sans Pro"/>
                <w:sz w:val="21"/>
                <w:szCs w:val="21"/>
                <w:rPrChange w:id="6246" w:author="Javier Quintana Pérez" w:date="2022-12-01T17:16:00Z">
                  <w:rPr>
                    <w:ins w:id="6247" w:author="mjsierra" w:date="2022-07-12T12:36:00Z"/>
                    <w:rFonts w:ascii="Source Sans Pro" w:hAnsi="Source Sans Pro"/>
                  </w:rPr>
                </w:rPrChange>
              </w:rPr>
              <w:pPrChange w:id="6248" w:author="mjsierra" w:date="2022-07-12T12:34:00Z">
                <w:pPr>
                  <w:numPr>
                    <w:numId w:val="11"/>
                  </w:numPr>
                  <w:ind w:left="567" w:hanging="425"/>
                </w:pPr>
              </w:pPrChange>
            </w:pPr>
          </w:p>
          <w:p w:rsidR="00000000" w:rsidRDefault="00C3369D">
            <w:pPr>
              <w:jc w:val="left"/>
              <w:rPr>
                <w:del w:id="6249" w:author="mjsierra" w:date="2022-07-12T12:36:00Z"/>
                <w:rFonts w:ascii="Source Sans Pro" w:hAnsi="Source Sans Pro"/>
                <w:sz w:val="21"/>
                <w:szCs w:val="21"/>
                <w:rPrChange w:id="6250" w:author="Javier Quintana Pérez" w:date="2022-12-01T17:16:00Z">
                  <w:rPr>
                    <w:del w:id="6251" w:author="mjsierra" w:date="2022-07-12T12:36:00Z"/>
                    <w:rFonts w:ascii="Source Sans Pro" w:hAnsi="Source Sans Pro"/>
                  </w:rPr>
                </w:rPrChange>
              </w:rPr>
              <w:pPrChange w:id="6252" w:author="mjsierra" w:date="2022-07-12T12:36:00Z">
                <w:pPr>
                  <w:numPr>
                    <w:numId w:val="11"/>
                  </w:numPr>
                  <w:ind w:left="567" w:hanging="425"/>
                </w:pPr>
              </w:pPrChange>
            </w:pPr>
          </w:p>
          <w:moveToRangeEnd w:id="6243"/>
          <w:p w:rsidR="00000000" w:rsidRDefault="00C3369D">
            <w:pPr>
              <w:jc w:val="left"/>
              <w:rPr>
                <w:rFonts w:ascii="Source Sans Pro" w:hAnsi="Source Sans Pro"/>
                <w:sz w:val="21"/>
                <w:szCs w:val="21"/>
                <w:rPrChange w:id="6253" w:author="Javier Quintana Pérez" w:date="2022-12-01T17:16:00Z">
                  <w:rPr>
                    <w:rFonts w:ascii="Source Sans Pro" w:hAnsi="Source Sans Pro"/>
                  </w:rPr>
                </w:rPrChange>
              </w:rPr>
              <w:pPrChange w:id="6254" w:author="mjsierra" w:date="2022-07-12T12:37:00Z">
                <w:pPr>
                  <w:jc w:val="center"/>
                </w:pPr>
              </w:pPrChange>
            </w:pPr>
          </w:p>
        </w:tc>
      </w:tr>
      <w:tr w:rsidR="00FA339C" w:rsidRPr="00133828" w:rsidTr="00FA339C">
        <w:trPr>
          <w:jc w:val="center"/>
          <w:trPrChange w:id="6255" w:author="mjsierra" w:date="2022-07-12T12:37:00Z">
            <w:trPr>
              <w:jc w:val="center"/>
            </w:trPr>
          </w:trPrChange>
        </w:trPr>
        <w:tc>
          <w:tcPr>
            <w:tcW w:w="3590" w:type="pct"/>
            <w:shd w:val="clear" w:color="auto" w:fill="auto"/>
            <w:tcPrChange w:id="6256" w:author="mjsierra" w:date="2022-07-12T12:37:00Z">
              <w:tcPr>
                <w:tcW w:w="1666" w:type="pct"/>
                <w:shd w:val="clear" w:color="auto" w:fill="auto"/>
              </w:tcPr>
            </w:tcPrChange>
          </w:tcPr>
          <w:p w:rsidR="00FA339C" w:rsidRPr="00133828" w:rsidRDefault="00D919CB" w:rsidP="00FA339C">
            <w:pPr>
              <w:rPr>
                <w:rFonts w:ascii="Source Sans Pro" w:hAnsi="Source Sans Pro"/>
                <w:sz w:val="21"/>
                <w:szCs w:val="21"/>
                <w:rPrChange w:id="6257" w:author="Javier Quintana Pérez" w:date="2022-12-01T17:16:00Z">
                  <w:rPr>
                    <w:rFonts w:ascii="Source Sans Pro" w:hAnsi="Source Sans Pro"/>
                  </w:rPr>
                </w:rPrChange>
              </w:rPr>
            </w:pPr>
            <w:r w:rsidRPr="00D919CB">
              <w:rPr>
                <w:rFonts w:ascii="Source Sans Pro" w:hAnsi="Source Sans Pro"/>
                <w:sz w:val="21"/>
                <w:szCs w:val="21"/>
                <w:rPrChange w:id="6258" w:author="Javier Quintana Pérez" w:date="2022-12-01T17:16:00Z">
                  <w:rPr>
                    <w:rFonts w:ascii="Source Sans Pro" w:hAnsi="Source Sans Pro"/>
                    <w:color w:val="0000FF"/>
                    <w:u w:val="single"/>
                  </w:rPr>
                </w:rPrChange>
              </w:rPr>
              <w:t>¿Cumple este producto las especificaciones del apartado 48.4 del  CodE?</w:t>
            </w:r>
          </w:p>
        </w:tc>
        <w:tc>
          <w:tcPr>
            <w:tcW w:w="742" w:type="pct"/>
            <w:gridSpan w:val="2"/>
            <w:shd w:val="clear" w:color="auto" w:fill="auto"/>
            <w:tcPrChange w:id="6259" w:author="mjsierra" w:date="2022-07-12T12:37:00Z">
              <w:tcPr>
                <w:tcW w:w="1666" w:type="pct"/>
                <w:shd w:val="clear" w:color="auto" w:fill="auto"/>
              </w:tcPr>
            </w:tcPrChange>
          </w:tcPr>
          <w:p w:rsidR="00FA339C" w:rsidRPr="00133828" w:rsidRDefault="00FA339C" w:rsidP="00FA339C">
            <w:pPr>
              <w:rPr>
                <w:rFonts w:ascii="Source Sans Pro" w:hAnsi="Source Sans Pro"/>
                <w:sz w:val="21"/>
                <w:szCs w:val="21"/>
                <w:rPrChange w:id="6260" w:author="Javier Quintana Pérez" w:date="2022-12-01T17:16:00Z">
                  <w:rPr>
                    <w:rFonts w:ascii="Source Sans Pro" w:hAnsi="Source Sans Pro"/>
                  </w:rPr>
                </w:rPrChange>
              </w:rPr>
            </w:pPr>
          </w:p>
        </w:tc>
        <w:tc>
          <w:tcPr>
            <w:tcW w:w="668" w:type="pct"/>
            <w:shd w:val="clear" w:color="auto" w:fill="auto"/>
            <w:tcPrChange w:id="6261" w:author="mjsierra" w:date="2022-07-12T12:37:00Z">
              <w:tcPr>
                <w:tcW w:w="1667" w:type="pct"/>
                <w:gridSpan w:val="3"/>
                <w:shd w:val="clear" w:color="auto" w:fill="auto"/>
              </w:tcPr>
            </w:tcPrChange>
          </w:tcPr>
          <w:p w:rsidR="00FA339C" w:rsidRPr="00133828" w:rsidRDefault="00FA339C" w:rsidP="00FA339C">
            <w:pPr>
              <w:rPr>
                <w:rFonts w:ascii="Source Sans Pro" w:hAnsi="Source Sans Pro"/>
                <w:sz w:val="21"/>
                <w:szCs w:val="21"/>
                <w:rPrChange w:id="6262" w:author="Javier Quintana Pérez" w:date="2022-12-01T17:16:00Z">
                  <w:rPr>
                    <w:rFonts w:ascii="Source Sans Pro" w:hAnsi="Source Sans Pro"/>
                  </w:rPr>
                </w:rPrChange>
              </w:rPr>
            </w:pPr>
          </w:p>
        </w:tc>
      </w:tr>
    </w:tbl>
    <w:p w:rsidR="00B20093" w:rsidRDefault="00B20093" w:rsidP="00B20093">
      <w:pPr>
        <w:ind w:left="567"/>
        <w:rPr>
          <w:ins w:id="6263" w:author="mjsierra" w:date="2022-07-12T12:38:00Z"/>
          <w:rFonts w:ascii="Source Sans Pro" w:hAnsi="Source Sans Pro"/>
        </w:rPr>
      </w:pPr>
    </w:p>
    <w:p w:rsidR="00000000" w:rsidRDefault="00D919CB">
      <w:pPr>
        <w:rPr>
          <w:rFonts w:ascii="Source Sans Pro" w:hAnsi="Source Sans Pro"/>
          <w:sz w:val="21"/>
          <w:szCs w:val="21"/>
          <w:u w:val="single"/>
          <w:rPrChange w:id="6264" w:author="Javier Quintana Pérez" w:date="2022-12-01T17:17:00Z">
            <w:rPr/>
          </w:rPrChange>
        </w:rPr>
        <w:pPrChange w:id="6265" w:author="mjsierra" w:date="2022-07-12T12:38:00Z">
          <w:pPr>
            <w:ind w:left="567"/>
          </w:pPr>
        </w:pPrChange>
      </w:pPr>
      <w:ins w:id="6266" w:author="mjsierra" w:date="2022-07-12T12:38:00Z">
        <w:r w:rsidRPr="00D919CB">
          <w:rPr>
            <w:rFonts w:ascii="Source Sans Pro" w:hAnsi="Source Sans Pro"/>
            <w:sz w:val="21"/>
            <w:szCs w:val="21"/>
            <w:u w:val="single"/>
            <w:rPrChange w:id="6267" w:author="Javier Quintana Pérez" w:date="2022-12-01T17:17:00Z">
              <w:rPr>
                <w:rFonts w:ascii="Source Sans Pro" w:hAnsi="Source Sans Pro"/>
                <w:color w:val="0000FF"/>
                <w:u w:val="single"/>
              </w:rPr>
            </w:rPrChange>
          </w:rPr>
          <w:t>COMENTARIOS</w:t>
        </w:r>
      </w:ins>
    </w:p>
    <w:p w:rsidR="00EB394E" w:rsidRPr="00133828" w:rsidDel="00060C89" w:rsidRDefault="00D919CB" w:rsidP="00EB394E">
      <w:pPr>
        <w:numPr>
          <w:ilvl w:val="0"/>
          <w:numId w:val="11"/>
        </w:numPr>
        <w:ind w:left="567" w:hanging="425"/>
        <w:rPr>
          <w:del w:id="6268" w:author="Javier Quintana Pérez" w:date="2022-07-19T16:46:00Z"/>
          <w:rFonts w:ascii="Source Sans Pro" w:hAnsi="Source Sans Pro"/>
          <w:sz w:val="21"/>
          <w:szCs w:val="21"/>
          <w:rPrChange w:id="6269" w:author="Javier Quintana Pérez" w:date="2022-12-01T17:17:00Z">
            <w:rPr>
              <w:del w:id="6270" w:author="Javier Quintana Pérez" w:date="2022-07-19T16:46:00Z"/>
            </w:rPr>
          </w:rPrChange>
        </w:rPr>
      </w:pPr>
      <w:moveFromRangeStart w:id="6271" w:author="mjsierra" w:date="2022-07-12T12:34:00Z" w:name="move108521687"/>
      <w:moveFrom w:id="6272" w:author="mjsierra" w:date="2022-07-12T12:34:00Z">
        <w:del w:id="6273" w:author="Javier Quintana Pérez" w:date="2022-07-19T16:46:00Z">
          <w:r w:rsidRPr="00D919CB">
            <w:rPr>
              <w:rFonts w:ascii="Source Sans Pro" w:hAnsi="Source Sans Pro"/>
              <w:sz w:val="21"/>
              <w:szCs w:val="21"/>
              <w:rPrChange w:id="6274" w:author="Javier Quintana Pérez" w:date="2022-12-01T17:17:00Z">
                <w:rPr>
                  <w:color w:val="0000FF"/>
                  <w:u w:val="single"/>
                </w:rPr>
              </w:rPrChange>
            </w:rPr>
            <w:delText xml:space="preserve">En caso afirmativo ¿Qué producto se emplea? </w:delText>
          </w:r>
        </w:del>
      </w:moveFrom>
    </w:p>
    <w:moveFromRangeEnd w:id="6271"/>
    <w:p w:rsidR="00B20093" w:rsidRPr="00133828" w:rsidRDefault="00B20093" w:rsidP="00B20093">
      <w:pPr>
        <w:ind w:left="567"/>
        <w:rPr>
          <w:rFonts w:ascii="Source Sans Pro" w:hAnsi="Source Sans Pro"/>
          <w:sz w:val="21"/>
          <w:szCs w:val="21"/>
          <w:rPrChange w:id="6275" w:author="Javier Quintana Pérez" w:date="2022-12-01T17:17: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B20093">
        <w:trPr>
          <w:jc w:val="center"/>
        </w:trPr>
        <w:tc>
          <w:tcPr>
            <w:tcW w:w="5000" w:type="pct"/>
            <w:shd w:val="clear" w:color="auto" w:fill="auto"/>
          </w:tcPr>
          <w:p w:rsidR="00EB394E" w:rsidRPr="00133828" w:rsidRDefault="00EB394E" w:rsidP="00EB394E">
            <w:pPr>
              <w:pStyle w:val="Textoindependiente"/>
              <w:rPr>
                <w:rFonts w:ascii="Source Sans Pro" w:hAnsi="Source Sans Pro"/>
                <w:i w:val="0"/>
                <w:sz w:val="21"/>
                <w:szCs w:val="21"/>
                <w:u w:val="single"/>
                <w:rPrChange w:id="6276" w:author="Javier Quintana Pérez" w:date="2022-12-01T17:17:00Z">
                  <w:rPr>
                    <w:rFonts w:ascii="NewsGotT" w:hAnsi="NewsGotT"/>
                    <w:i w:val="0"/>
                    <w:sz w:val="20"/>
                    <w:u w:val="single"/>
                  </w:rPr>
                </w:rPrChange>
              </w:rPr>
            </w:pPr>
          </w:p>
          <w:p w:rsidR="00EB394E" w:rsidRDefault="00EB394E" w:rsidP="00EB394E">
            <w:pPr>
              <w:pStyle w:val="Textoindependiente"/>
              <w:rPr>
                <w:ins w:id="6277" w:author="Javier Quintana Pérez" w:date="2022-12-01T17:17:00Z"/>
                <w:rFonts w:ascii="Source Sans Pro" w:hAnsi="Source Sans Pro"/>
                <w:i w:val="0"/>
                <w:sz w:val="21"/>
                <w:szCs w:val="21"/>
                <w:u w:val="single"/>
              </w:rPr>
            </w:pPr>
          </w:p>
          <w:p w:rsidR="00133828" w:rsidRPr="00133828" w:rsidRDefault="00133828" w:rsidP="00EB394E">
            <w:pPr>
              <w:pStyle w:val="Textoindependiente"/>
              <w:rPr>
                <w:rFonts w:ascii="Source Sans Pro" w:hAnsi="Source Sans Pro"/>
                <w:i w:val="0"/>
                <w:sz w:val="21"/>
                <w:szCs w:val="21"/>
                <w:u w:val="single"/>
                <w:rPrChange w:id="6278" w:author="Javier Quintana Pérez" w:date="2022-12-01T17:17:00Z">
                  <w:rPr>
                    <w:rFonts w:ascii="NewsGotT" w:hAnsi="NewsGotT"/>
                    <w:i w:val="0"/>
                    <w:sz w:val="20"/>
                    <w:u w:val="single"/>
                  </w:rPr>
                </w:rPrChange>
              </w:rPr>
            </w:pPr>
          </w:p>
          <w:p w:rsidR="00EB394E" w:rsidRPr="00133828" w:rsidRDefault="00EB394E" w:rsidP="00EB394E">
            <w:pPr>
              <w:pStyle w:val="Textoindependiente"/>
              <w:rPr>
                <w:rFonts w:ascii="Source Sans Pro" w:hAnsi="Source Sans Pro"/>
                <w:i w:val="0"/>
                <w:sz w:val="21"/>
                <w:szCs w:val="21"/>
                <w:u w:val="single"/>
                <w:rPrChange w:id="6279" w:author="Javier Quintana Pérez" w:date="2022-12-01T17:17:00Z">
                  <w:rPr>
                    <w:rFonts w:ascii="NewsGotT" w:hAnsi="NewsGotT"/>
                    <w:i w:val="0"/>
                    <w:sz w:val="20"/>
                    <w:u w:val="single"/>
                  </w:rPr>
                </w:rPrChange>
              </w:rPr>
            </w:pPr>
          </w:p>
        </w:tc>
      </w:tr>
    </w:tbl>
    <w:p w:rsidR="00EB394E" w:rsidRDefault="00EB394E" w:rsidP="00EB394E">
      <w:pPr>
        <w:pStyle w:val="Textoindependiente"/>
        <w:rPr>
          <w:rFonts w:ascii="NewsGotT" w:hAnsi="NewsGotT"/>
          <w:i w:val="0"/>
          <w:sz w:val="20"/>
          <w:u w:val="single"/>
        </w:rPr>
      </w:pPr>
    </w:p>
    <w:p w:rsidR="00EB394E" w:rsidRPr="007D66D2" w:rsidDel="00D83665" w:rsidRDefault="00EB394E" w:rsidP="00EB394E">
      <w:pPr>
        <w:pStyle w:val="Textoindependiente"/>
        <w:rPr>
          <w:del w:id="6280" w:author="Javier Quintana Pérez" w:date="2022-11-29T18:49:00Z"/>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6281" w:author="mjsierra" w:date="2022-07-12T12:38: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8"/>
        <w:gridCol w:w="1309"/>
        <w:gridCol w:w="1309"/>
        <w:tblGridChange w:id="6282">
          <w:tblGrid>
            <w:gridCol w:w="6665"/>
            <w:gridCol w:w="1371"/>
            <w:gridCol w:w="1250"/>
          </w:tblGrid>
        </w:tblGridChange>
      </w:tblGrid>
      <w:tr w:rsidR="00EB394E" w:rsidRPr="001A34C2" w:rsidDel="00FA339C" w:rsidTr="00FA339C">
        <w:trPr>
          <w:jc w:val="center"/>
          <w:del w:id="6283" w:author="mjsierra" w:date="2022-07-12T12:38:00Z"/>
          <w:trPrChange w:id="6284" w:author="mjsierra" w:date="2022-07-12T12:38:00Z">
            <w:trPr>
              <w:jc w:val="center"/>
            </w:trPr>
          </w:trPrChange>
        </w:trPr>
        <w:tc>
          <w:tcPr>
            <w:tcW w:w="3590" w:type="pct"/>
            <w:tcBorders>
              <w:top w:val="nil"/>
              <w:left w:val="nil"/>
            </w:tcBorders>
            <w:shd w:val="clear" w:color="auto" w:fill="auto"/>
            <w:tcPrChange w:id="6285" w:author="mjsierra" w:date="2022-07-12T12:38:00Z">
              <w:tcPr>
                <w:tcW w:w="3589" w:type="pct"/>
                <w:shd w:val="clear" w:color="auto" w:fill="auto"/>
              </w:tcPr>
            </w:tcPrChange>
          </w:tcPr>
          <w:p w:rsidR="00EB394E" w:rsidRPr="001A34C2" w:rsidDel="00FA339C" w:rsidRDefault="00EB394E" w:rsidP="00EB394E">
            <w:pPr>
              <w:rPr>
                <w:del w:id="6286" w:author="mjsierra" w:date="2022-07-12T12:38:00Z"/>
              </w:rPr>
            </w:pPr>
          </w:p>
        </w:tc>
        <w:tc>
          <w:tcPr>
            <w:tcW w:w="705" w:type="pct"/>
            <w:shd w:val="clear" w:color="auto" w:fill="auto"/>
            <w:tcPrChange w:id="6287" w:author="mjsierra" w:date="2022-07-12T12:38:00Z">
              <w:tcPr>
                <w:tcW w:w="738" w:type="pct"/>
                <w:shd w:val="clear" w:color="auto" w:fill="auto"/>
              </w:tcPr>
            </w:tcPrChange>
          </w:tcPr>
          <w:p w:rsidR="00EB394E" w:rsidRPr="00E06120" w:rsidDel="00FA339C" w:rsidRDefault="00EB394E" w:rsidP="00EB394E">
            <w:pPr>
              <w:jc w:val="center"/>
              <w:rPr>
                <w:del w:id="6288" w:author="mjsierra" w:date="2022-07-12T12:38:00Z"/>
              </w:rPr>
            </w:pPr>
            <w:del w:id="6289" w:author="mjsierra" w:date="2022-07-12T12:38:00Z">
              <w:r w:rsidRPr="00E06120" w:rsidDel="00FA339C">
                <w:delText>SI</w:delText>
              </w:r>
            </w:del>
          </w:p>
        </w:tc>
        <w:tc>
          <w:tcPr>
            <w:tcW w:w="705" w:type="pct"/>
            <w:shd w:val="clear" w:color="auto" w:fill="auto"/>
            <w:tcPrChange w:id="6290" w:author="mjsierra" w:date="2022-07-12T12:38:00Z">
              <w:tcPr>
                <w:tcW w:w="674" w:type="pct"/>
                <w:shd w:val="clear" w:color="auto" w:fill="auto"/>
              </w:tcPr>
            </w:tcPrChange>
          </w:tcPr>
          <w:p w:rsidR="00EB394E" w:rsidRPr="00E06120" w:rsidDel="00FA339C" w:rsidRDefault="00EB394E" w:rsidP="00EB394E">
            <w:pPr>
              <w:jc w:val="center"/>
              <w:rPr>
                <w:del w:id="6291" w:author="mjsierra" w:date="2022-07-12T12:38:00Z"/>
              </w:rPr>
            </w:pPr>
            <w:del w:id="6292" w:author="mjsierra" w:date="2022-07-12T12:38:00Z">
              <w:r w:rsidRPr="00E06120" w:rsidDel="00FA339C">
                <w:delText>NO</w:delText>
              </w:r>
            </w:del>
          </w:p>
        </w:tc>
      </w:tr>
      <w:tr w:rsidR="00EB394E" w:rsidRPr="00D41C9D" w:rsidDel="00FA339C" w:rsidTr="00FA339C">
        <w:trPr>
          <w:jc w:val="center"/>
          <w:del w:id="6293" w:author="mjsierra" w:date="2022-07-12T12:38:00Z"/>
          <w:trPrChange w:id="6294" w:author="mjsierra" w:date="2022-07-12T12:38:00Z">
            <w:trPr>
              <w:jc w:val="center"/>
            </w:trPr>
          </w:trPrChange>
        </w:trPr>
        <w:tc>
          <w:tcPr>
            <w:tcW w:w="3590" w:type="pct"/>
            <w:shd w:val="clear" w:color="auto" w:fill="auto"/>
            <w:tcPrChange w:id="6295" w:author="mjsierra" w:date="2022-07-12T12:38:00Z">
              <w:tcPr>
                <w:tcW w:w="3589" w:type="pct"/>
                <w:shd w:val="clear" w:color="auto" w:fill="auto"/>
              </w:tcPr>
            </w:tcPrChange>
          </w:tcPr>
          <w:p w:rsidR="00EB394E" w:rsidRPr="00D41C9D" w:rsidDel="00FA339C" w:rsidRDefault="00D919CB" w:rsidP="001C21B3">
            <w:pPr>
              <w:tabs>
                <w:tab w:val="clear" w:pos="567"/>
              </w:tabs>
              <w:spacing w:line="240" w:lineRule="auto"/>
              <w:jc w:val="left"/>
              <w:rPr>
                <w:ins w:id="6296" w:author="Javier Quintana Pérez" w:date="2022-01-24T15:30:00Z"/>
                <w:del w:id="6297" w:author="mjsierra" w:date="2022-07-12T12:38:00Z"/>
                <w:rFonts w:ascii="Source Sans Pro" w:hAnsi="Source Sans Pro"/>
                <w:strike/>
                <w:rPrChange w:id="6298" w:author="Javier Quintana Pérez" w:date="2022-05-09T17:39:00Z">
                  <w:rPr>
                    <w:ins w:id="6299" w:author="Javier Quintana Pérez" w:date="2022-01-24T15:30:00Z"/>
                    <w:del w:id="6300" w:author="mjsierra" w:date="2022-07-12T12:38:00Z"/>
                  </w:rPr>
                </w:rPrChange>
              </w:rPr>
            </w:pPr>
            <w:del w:id="6301" w:author="mjsierra" w:date="2022-07-12T12:38:00Z">
              <w:r w:rsidRPr="00D919CB">
                <w:rPr>
                  <w:rFonts w:ascii="Source Sans Pro" w:hAnsi="Source Sans Pro"/>
                  <w:strike/>
                  <w:rPrChange w:id="6302" w:author="Javier Quintana Pérez" w:date="2022-05-09T17:39:00Z">
                    <w:rPr>
                      <w:color w:val="0000FF"/>
                      <w:u w:val="single"/>
                    </w:rPr>
                  </w:rPrChange>
                </w:rPr>
                <w:delText>¿Cumple este producto las especificaciones del Art. 68.4 de la EHE-08?</w:delText>
              </w:r>
            </w:del>
          </w:p>
          <w:p w:rsidR="0069151B" w:rsidRPr="00D41C9D" w:rsidDel="00FA339C" w:rsidRDefault="00D919CB" w:rsidP="001C21B3">
            <w:pPr>
              <w:tabs>
                <w:tab w:val="clear" w:pos="567"/>
              </w:tabs>
              <w:spacing w:line="240" w:lineRule="auto"/>
              <w:jc w:val="left"/>
              <w:rPr>
                <w:del w:id="6303" w:author="mjsierra" w:date="2022-07-12T12:38:00Z"/>
                <w:rFonts w:ascii="Source Sans Pro" w:hAnsi="Source Sans Pro"/>
                <w:i/>
                <w:rPrChange w:id="6304" w:author="Javier Quintana Pérez" w:date="2022-05-09T17:39:00Z">
                  <w:rPr>
                    <w:del w:id="6305" w:author="mjsierra" w:date="2022-07-12T12:38:00Z"/>
                    <w:i/>
                  </w:rPr>
                </w:rPrChange>
              </w:rPr>
            </w:pPr>
            <w:ins w:id="6306" w:author="Javier Quintana Pérez" w:date="2022-05-09T11:12:00Z">
              <w:del w:id="6307" w:author="mjsierra" w:date="2022-07-12T12:38:00Z">
                <w:r w:rsidRPr="00D919CB">
                  <w:rPr>
                    <w:rFonts w:ascii="Source Sans Pro" w:hAnsi="Source Sans Pro"/>
                    <w:rPrChange w:id="6308" w:author="Javier Quintana Pérez" w:date="2022-05-09T17:39:00Z">
                      <w:rPr>
                        <w:color w:val="0000FF"/>
                        <w:u w:val="single"/>
                      </w:rPr>
                    </w:rPrChange>
                  </w:rPr>
                  <w:delText>¿</w:delText>
                </w:r>
              </w:del>
            </w:ins>
            <w:ins w:id="6309" w:author="Javier Quintana Pérez" w:date="2022-01-24T15:30:00Z">
              <w:del w:id="6310" w:author="mjsierra" w:date="2022-07-12T12:38:00Z">
                <w:r w:rsidRPr="00D919CB">
                  <w:rPr>
                    <w:rFonts w:ascii="Source Sans Pro" w:hAnsi="Source Sans Pro"/>
                    <w:rPrChange w:id="6311" w:author="Javier Quintana Pérez" w:date="2022-05-09T17:39:00Z">
                      <w:rPr>
                        <w:color w:val="0000FF"/>
                        <w:u w:val="single"/>
                      </w:rPr>
                    </w:rPrChange>
                  </w:rPr>
                  <w:delText>Cumple este producto las especificaciones del apartado 48.4 del  CodE?</w:delText>
                </w:r>
              </w:del>
            </w:ins>
          </w:p>
        </w:tc>
        <w:tc>
          <w:tcPr>
            <w:tcW w:w="705" w:type="pct"/>
            <w:shd w:val="clear" w:color="auto" w:fill="auto"/>
            <w:tcPrChange w:id="6312" w:author="mjsierra" w:date="2022-07-12T12:38:00Z">
              <w:tcPr>
                <w:tcW w:w="738" w:type="pct"/>
                <w:shd w:val="clear" w:color="auto" w:fill="auto"/>
              </w:tcPr>
            </w:tcPrChange>
          </w:tcPr>
          <w:p w:rsidR="00EB394E" w:rsidRPr="00D41C9D" w:rsidDel="00FA339C" w:rsidRDefault="00EB394E" w:rsidP="00EB394E">
            <w:pPr>
              <w:jc w:val="center"/>
              <w:rPr>
                <w:del w:id="6313" w:author="mjsierra" w:date="2022-07-12T12:38:00Z"/>
                <w:rFonts w:ascii="Source Sans Pro" w:hAnsi="Source Sans Pro"/>
                <w:rPrChange w:id="6314" w:author="Javier Quintana Pérez" w:date="2022-05-09T17:39:00Z">
                  <w:rPr>
                    <w:del w:id="6315" w:author="mjsierra" w:date="2022-07-12T12:38:00Z"/>
                  </w:rPr>
                </w:rPrChange>
              </w:rPr>
            </w:pPr>
          </w:p>
        </w:tc>
        <w:tc>
          <w:tcPr>
            <w:tcW w:w="705" w:type="pct"/>
            <w:shd w:val="clear" w:color="auto" w:fill="auto"/>
            <w:tcPrChange w:id="6316" w:author="mjsierra" w:date="2022-07-12T12:38:00Z">
              <w:tcPr>
                <w:tcW w:w="674" w:type="pct"/>
                <w:shd w:val="clear" w:color="auto" w:fill="auto"/>
              </w:tcPr>
            </w:tcPrChange>
          </w:tcPr>
          <w:p w:rsidR="00EB394E" w:rsidRPr="00D41C9D" w:rsidDel="00FA339C" w:rsidRDefault="00EB394E" w:rsidP="00EB394E">
            <w:pPr>
              <w:jc w:val="center"/>
              <w:rPr>
                <w:del w:id="6317" w:author="mjsierra" w:date="2022-07-12T12:38:00Z"/>
                <w:rFonts w:ascii="Source Sans Pro" w:hAnsi="Source Sans Pro"/>
                <w:rPrChange w:id="6318" w:author="Javier Quintana Pérez" w:date="2022-05-09T17:39:00Z">
                  <w:rPr>
                    <w:del w:id="6319" w:author="mjsierra" w:date="2022-07-12T12:38:00Z"/>
                  </w:rPr>
                </w:rPrChange>
              </w:rPr>
            </w:pPr>
          </w:p>
        </w:tc>
      </w:tr>
    </w:tbl>
    <w:p w:rsidR="00000000" w:rsidRDefault="00C3369D">
      <w:pPr>
        <w:pStyle w:val="Textoindependiente"/>
        <w:ind w:firstLine="568"/>
        <w:rPr>
          <w:del w:id="6320" w:author="mjsierra" w:date="2022-07-12T12:38:00Z"/>
          <w:rFonts w:ascii="Source Sans Pro" w:hAnsi="Source Sans Pro"/>
          <w:i w:val="0"/>
          <w:sz w:val="22"/>
          <w:szCs w:val="22"/>
          <w:rPrChange w:id="6321" w:author="Javier Quintana Pérez" w:date="2022-12-01T17:17:00Z">
            <w:rPr>
              <w:del w:id="6322" w:author="mjsierra" w:date="2022-07-12T12:38:00Z"/>
              <w:rFonts w:ascii="NewsGotT" w:hAnsi="NewsGotT"/>
              <w:i w:val="0"/>
              <w:sz w:val="20"/>
              <w:u w:val="single"/>
            </w:rPr>
          </w:rPrChange>
        </w:rPr>
        <w:pPrChange w:id="6323" w:author="Javier Quintana Pérez" w:date="2022-10-18T16:50:00Z">
          <w:pPr>
            <w:pStyle w:val="Textoindependiente"/>
          </w:pPr>
        </w:pPrChange>
      </w:pPr>
    </w:p>
    <w:p w:rsidR="00000000" w:rsidRDefault="00C3369D">
      <w:pPr>
        <w:pStyle w:val="Textoindependiente"/>
        <w:ind w:firstLine="568"/>
        <w:rPr>
          <w:del w:id="6324" w:author="mjsierra" w:date="2022-07-12T12:38:00Z"/>
          <w:rFonts w:ascii="Source Sans Pro" w:hAnsi="Source Sans Pro"/>
          <w:i w:val="0"/>
          <w:sz w:val="22"/>
          <w:szCs w:val="22"/>
          <w:rPrChange w:id="6325" w:author="Javier Quintana Pérez" w:date="2022-12-01T17:17:00Z">
            <w:rPr>
              <w:del w:id="6326" w:author="mjsierra" w:date="2022-07-12T12:38:00Z"/>
              <w:rFonts w:ascii="NewsGotT" w:hAnsi="NewsGotT"/>
              <w:i w:val="0"/>
              <w:sz w:val="20"/>
              <w:u w:val="single"/>
            </w:rPr>
          </w:rPrChange>
        </w:rPr>
        <w:pPrChange w:id="6327" w:author="Javier Quintana Pérez" w:date="2022-10-18T16:50:00Z">
          <w:pPr>
            <w:pStyle w:val="Textoindependiente"/>
          </w:pPr>
        </w:pPrChange>
      </w:pPr>
    </w:p>
    <w:p w:rsidR="00000000" w:rsidRDefault="00D919CB">
      <w:pPr>
        <w:pStyle w:val="Nivel3"/>
        <w:tabs>
          <w:tab w:val="clear" w:pos="851"/>
          <w:tab w:val="left" w:pos="426"/>
        </w:tabs>
        <w:ind w:left="-142" w:firstLine="568"/>
        <w:rPr>
          <w:rFonts w:ascii="Source Sans Pro" w:hAnsi="Source Sans Pro"/>
          <w:sz w:val="22"/>
          <w:szCs w:val="22"/>
          <w:rPrChange w:id="6328" w:author="Javier Quintana Pérez" w:date="2022-12-01T17:17:00Z">
            <w:rPr/>
          </w:rPrChange>
        </w:rPr>
        <w:pPrChange w:id="6329" w:author="Javier Quintana Pérez" w:date="2022-10-18T16:50:00Z">
          <w:pPr>
            <w:pStyle w:val="Nivel3"/>
          </w:pPr>
        </w:pPrChange>
      </w:pPr>
      <w:bookmarkStart w:id="6330" w:name="_Toc520122142"/>
      <w:bookmarkStart w:id="6331" w:name="_Toc520134287"/>
      <w:bookmarkStart w:id="6332" w:name="_Toc520134604"/>
      <w:bookmarkStart w:id="6333" w:name="_Toc520135882"/>
      <w:bookmarkStart w:id="6334" w:name="_Toc520136304"/>
      <w:bookmarkStart w:id="6335" w:name="_Toc529041558"/>
      <w:bookmarkStart w:id="6336" w:name="_Toc529270476"/>
      <w:bookmarkStart w:id="6337" w:name="_Toc532372546"/>
      <w:bookmarkStart w:id="6338" w:name="_Toc532373504"/>
      <w:bookmarkStart w:id="6339" w:name="_Toc532374010"/>
      <w:bookmarkStart w:id="6340" w:name="_Toc122537355"/>
      <w:ins w:id="6341" w:author="Javier Quintana Pérez" w:date="2022-05-11T17:07:00Z">
        <w:r w:rsidRPr="00D919CB">
          <w:rPr>
            <w:rFonts w:ascii="Source Sans Pro" w:hAnsi="Source Sans Pro"/>
            <w:sz w:val="22"/>
            <w:szCs w:val="22"/>
            <w:rPrChange w:id="6342" w:author="Javier Quintana Pérez" w:date="2022-12-01T17:17:00Z">
              <w:rPr>
                <w:rFonts w:ascii="Source Sans Pro" w:hAnsi="Source Sans Pro"/>
                <w:color w:val="0000FF"/>
                <w:u w:val="single"/>
              </w:rPr>
            </w:rPrChange>
          </w:rPr>
          <w:t>7.</w:t>
        </w:r>
      </w:ins>
      <w:ins w:id="6343" w:author="Javier Quintana Pérez" w:date="2022-12-21T15:50:00Z">
        <w:r w:rsidR="006E2707">
          <w:rPr>
            <w:rFonts w:ascii="Source Sans Pro" w:hAnsi="Source Sans Pro"/>
            <w:sz w:val="22"/>
            <w:szCs w:val="22"/>
          </w:rPr>
          <w:t>2</w:t>
        </w:r>
      </w:ins>
      <w:ins w:id="6344" w:author="Javier Quintana Pérez" w:date="2022-05-11T17:07:00Z">
        <w:r w:rsidRPr="00D919CB">
          <w:rPr>
            <w:rFonts w:ascii="Source Sans Pro" w:hAnsi="Source Sans Pro"/>
            <w:sz w:val="22"/>
            <w:szCs w:val="22"/>
            <w:rPrChange w:id="6345" w:author="Javier Quintana Pérez" w:date="2022-12-01T17:17:00Z">
              <w:rPr>
                <w:rFonts w:ascii="Source Sans Pro" w:hAnsi="Source Sans Pro"/>
                <w:color w:val="0000FF"/>
                <w:u w:val="single"/>
              </w:rPr>
            </w:rPrChange>
          </w:rPr>
          <w:t>.8</w:t>
        </w:r>
        <w:r w:rsidRPr="00D919CB">
          <w:rPr>
            <w:rFonts w:ascii="Source Sans Pro" w:hAnsi="Source Sans Pro"/>
            <w:sz w:val="22"/>
            <w:szCs w:val="22"/>
            <w:rPrChange w:id="6346" w:author="Javier Quintana Pérez" w:date="2022-12-01T17:17:00Z">
              <w:rPr>
                <w:rFonts w:ascii="Source Sans Pro" w:hAnsi="Source Sans Pro"/>
                <w:color w:val="0000FF"/>
                <w:u w:val="single"/>
              </w:rPr>
            </w:rPrChange>
          </w:rPr>
          <w:tab/>
        </w:r>
      </w:ins>
      <w:r w:rsidRPr="00D919CB">
        <w:rPr>
          <w:rFonts w:ascii="Source Sans Pro" w:hAnsi="Source Sans Pro"/>
          <w:sz w:val="22"/>
          <w:szCs w:val="22"/>
          <w:rPrChange w:id="6347" w:author="Javier Quintana Pérez" w:date="2022-12-01T17:17:00Z">
            <w:rPr>
              <w:color w:val="0000FF"/>
              <w:u w:val="single"/>
            </w:rPr>
          </w:rPrChange>
        </w:rPr>
        <w:t>Acabado de la superficie</w:t>
      </w:r>
      <w:bookmarkEnd w:id="6330"/>
      <w:bookmarkEnd w:id="6331"/>
      <w:bookmarkEnd w:id="6332"/>
      <w:bookmarkEnd w:id="6333"/>
      <w:bookmarkEnd w:id="6334"/>
      <w:bookmarkEnd w:id="6335"/>
      <w:bookmarkEnd w:id="6336"/>
      <w:bookmarkEnd w:id="6337"/>
      <w:bookmarkEnd w:id="6338"/>
      <w:bookmarkEnd w:id="6339"/>
      <w:bookmarkEnd w:id="6340"/>
    </w:p>
    <w:p w:rsidR="00EB394E" w:rsidRPr="00D41C9D" w:rsidRDefault="00EB394E" w:rsidP="00EB394E">
      <w:pPr>
        <w:pStyle w:val="Textoindependiente"/>
        <w:rPr>
          <w:rFonts w:ascii="Source Sans Pro" w:hAnsi="Source Sans Pro"/>
          <w:i w:val="0"/>
          <w:sz w:val="20"/>
          <w:u w:val="single"/>
          <w:rPrChange w:id="6348" w:author="Javier Quintana Pérez" w:date="2022-05-09T17:39:00Z">
            <w:rPr>
              <w:rFonts w:ascii="NewsGotT" w:hAnsi="NewsGotT"/>
              <w:i w:val="0"/>
              <w:sz w:val="20"/>
              <w:u w:val="single"/>
            </w:rPr>
          </w:rPrChange>
        </w:rPr>
      </w:pPr>
    </w:p>
    <w:tbl>
      <w:tblPr>
        <w:tblW w:w="50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Change w:id="6349" w:author="Javier Quintana Pérez" w:date="2022-07-20T16:23: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PrChange>
      </w:tblPr>
      <w:tblGrid>
        <w:gridCol w:w="9284"/>
        <w:tblGridChange w:id="6350">
          <w:tblGrid>
            <w:gridCol w:w="9210"/>
          </w:tblGrid>
        </w:tblGridChange>
      </w:tblGrid>
      <w:tr w:rsidR="00EB394E" w:rsidRPr="00D41C9D" w:rsidTr="009F2301">
        <w:trPr>
          <w:jc w:val="center"/>
          <w:trPrChange w:id="6351" w:author="Javier Quintana Pérez" w:date="2022-07-20T16:23:00Z">
            <w:trPr>
              <w:jc w:val="center"/>
            </w:trPr>
          </w:trPrChange>
        </w:trPr>
        <w:tc>
          <w:tcPr>
            <w:tcW w:w="5000" w:type="pct"/>
            <w:tcPrChange w:id="6352" w:author="Javier Quintana Pérez" w:date="2022-07-20T16:23:00Z">
              <w:tcPr>
                <w:tcW w:w="5000" w:type="pct"/>
              </w:tcPr>
            </w:tcPrChange>
          </w:tcPr>
          <w:p w:rsidR="00000000" w:rsidRDefault="00D919CB">
            <w:pPr>
              <w:pStyle w:val="Textoindependiente"/>
              <w:spacing w:line="240" w:lineRule="auto"/>
              <w:rPr>
                <w:ins w:id="6353" w:author="Javier Quintana Pérez" w:date="2022-01-24T15:31:00Z"/>
                <w:del w:id="6354" w:author="mjsierra" w:date="2022-07-29T10:41:00Z"/>
                <w:rFonts w:ascii="Source Sans Pro" w:hAnsi="Source Sans Pro"/>
                <w:strike/>
                <w:u w:val="single"/>
                <w:rPrChange w:id="6355" w:author="Javier Quintana Pérez" w:date="2022-05-09T17:39:00Z">
                  <w:rPr>
                    <w:ins w:id="6356" w:author="Javier Quintana Pérez" w:date="2022-01-24T15:31:00Z"/>
                    <w:del w:id="6357" w:author="mjsierra" w:date="2022-07-29T10:41:00Z"/>
                    <w:rFonts w:ascii="NewsGotT" w:hAnsi="NewsGotT"/>
                    <w:u w:val="single"/>
                  </w:rPr>
                </w:rPrChange>
              </w:rPr>
              <w:pPrChange w:id="6358" w:author="Javier Quintana Pérez" w:date="2022-05-11T17:07:00Z">
                <w:pPr>
                  <w:pStyle w:val="Textoindependiente"/>
                </w:pPr>
              </w:pPrChange>
            </w:pPr>
            <w:del w:id="6359" w:author="mjsierra" w:date="2022-07-29T10:41:00Z">
              <w:r w:rsidRPr="00D919CB">
                <w:rPr>
                  <w:rFonts w:ascii="Source Sans Pro" w:hAnsi="Source Sans Pro"/>
                  <w:strike/>
                  <w:u w:val="single"/>
                  <w:rPrChange w:id="6360" w:author="Javier Quintana Pérez" w:date="2022-05-09T17:39:00Z">
                    <w:rPr>
                      <w:color w:val="0000FF"/>
                      <w:u w:val="single"/>
                    </w:rPr>
                  </w:rPrChange>
                </w:rPr>
                <w:delText>EHE-08 Art. 75 Acabado de superficies</w:delText>
              </w:r>
            </w:del>
          </w:p>
          <w:p w:rsidR="00000000" w:rsidRDefault="00D919CB">
            <w:pPr>
              <w:pStyle w:val="Textoindependiente"/>
              <w:spacing w:line="240" w:lineRule="auto"/>
              <w:rPr>
                <w:ins w:id="6361" w:author="Javier Quintana Pérez" w:date="2022-01-24T15:31:00Z"/>
                <w:rFonts w:ascii="Source Sans Pro" w:hAnsi="Source Sans Pro"/>
                <w:b/>
                <w:bCs/>
                <w:u w:val="single"/>
                <w:rPrChange w:id="6362" w:author="Javier Quintana Pérez" w:date="2022-05-09T17:39:00Z">
                  <w:rPr>
                    <w:ins w:id="6363" w:author="Javier Quintana Pérez" w:date="2022-01-24T15:31:00Z"/>
                    <w:rFonts w:ascii="NewsGotT" w:hAnsi="NewsGotT"/>
                    <w:strike/>
                    <w:u w:val="single"/>
                  </w:rPr>
                </w:rPrChange>
              </w:rPr>
              <w:pPrChange w:id="6364" w:author="Javier Quintana Pérez" w:date="2022-05-11T17:07:00Z">
                <w:pPr>
                  <w:pStyle w:val="Textoindependiente"/>
                </w:pPr>
              </w:pPrChange>
            </w:pPr>
            <w:ins w:id="6365" w:author="Javier Quintana Pérez" w:date="2022-01-24T15:31:00Z">
              <w:r w:rsidRPr="00D919CB">
                <w:rPr>
                  <w:rFonts w:ascii="Source Sans Pro" w:hAnsi="Source Sans Pro"/>
                  <w:b/>
                  <w:bCs/>
                  <w:u w:val="single"/>
                  <w:rPrChange w:id="6366" w:author="Javier Quintana Pérez" w:date="2022-05-09T17:39:00Z">
                    <w:rPr>
                      <w:rFonts w:ascii="NewsGotT" w:hAnsi="NewsGotT"/>
                      <w:color w:val="0000FF"/>
                      <w:u w:val="single"/>
                    </w:rPr>
                  </w:rPrChange>
                </w:rPr>
                <w:t>CodE apartado 53.3 Acabado de superficies</w:t>
              </w:r>
            </w:ins>
          </w:p>
          <w:p w:rsidR="00000000" w:rsidRDefault="00C3369D">
            <w:pPr>
              <w:pStyle w:val="Textoindependiente"/>
              <w:spacing w:line="240" w:lineRule="auto"/>
              <w:rPr>
                <w:del w:id="6367" w:author="Javier Quintana Pérez" w:date="2022-01-24T15:31:00Z"/>
                <w:rFonts w:ascii="Source Sans Pro" w:hAnsi="Source Sans Pro"/>
                <w:u w:val="single"/>
                <w:rPrChange w:id="6368" w:author="Javier Quintana Pérez" w:date="2022-05-09T17:39:00Z">
                  <w:rPr>
                    <w:del w:id="6369" w:author="Javier Quintana Pérez" w:date="2022-01-24T15:31:00Z"/>
                    <w:rFonts w:ascii="NewsGotT" w:hAnsi="NewsGotT"/>
                    <w:u w:val="single"/>
                  </w:rPr>
                </w:rPrChange>
              </w:rPr>
              <w:pPrChange w:id="6370" w:author="Javier Quintana Pérez" w:date="2022-05-11T17:07:00Z">
                <w:pPr>
                  <w:pStyle w:val="Textoindependiente"/>
                </w:pPr>
              </w:pPrChange>
            </w:pPr>
          </w:p>
          <w:p w:rsidR="00000000" w:rsidRDefault="00D919CB">
            <w:pPr>
              <w:pStyle w:val="Textoindependiente"/>
              <w:spacing w:line="240" w:lineRule="auto"/>
              <w:rPr>
                <w:rFonts w:ascii="Source Sans Pro" w:hAnsi="Source Sans Pro"/>
                <w:rPrChange w:id="6371" w:author="Javier Quintana Pérez" w:date="2022-05-09T17:39:00Z">
                  <w:rPr>
                    <w:rFonts w:ascii="NewsGotT" w:hAnsi="NewsGotT"/>
                  </w:rPr>
                </w:rPrChange>
              </w:rPr>
              <w:pPrChange w:id="6372" w:author="Javier Quintana Pérez" w:date="2022-05-11T17:07:00Z">
                <w:pPr>
                  <w:pStyle w:val="Textoindependiente"/>
                </w:pPr>
              </w:pPrChange>
            </w:pPr>
            <w:r w:rsidRPr="00D919CB">
              <w:rPr>
                <w:rFonts w:ascii="Source Sans Pro" w:hAnsi="Source Sans Pro"/>
                <w:rPrChange w:id="6373" w:author="Javier Quintana Pérez" w:date="2022-05-09T17:39:00Z">
                  <w:rPr>
                    <w:rFonts w:ascii="NewsGotT" w:hAnsi="NewsGotT"/>
                    <w:color w:val="0000FF"/>
                    <w:u w:val="single"/>
                  </w:rPr>
                </w:rPrChange>
              </w:rPr>
              <w:t>Las superficies vistas de las piezas, una vez desmoldeadas, no presentarán coqueras o irregularidades que perjudiquen al comportamiento de la obra o a su aspecto exterior</w:t>
            </w:r>
            <w:ins w:id="6374" w:author="Javier Quintana Pérez" w:date="2022-09-30T10:33:00Z">
              <w:r w:rsidR="00070436">
                <w:rPr>
                  <w:rFonts w:ascii="Source Sans Pro" w:hAnsi="Source Sans Pro"/>
                </w:rPr>
                <w:t>.</w:t>
              </w:r>
            </w:ins>
          </w:p>
          <w:p w:rsidR="00000000" w:rsidRDefault="00D919CB">
            <w:pPr>
              <w:pStyle w:val="Textoindependiente"/>
              <w:spacing w:line="240" w:lineRule="auto"/>
              <w:rPr>
                <w:ins w:id="6375" w:author="Javier Quintana Pérez" w:date="2022-01-24T15:32:00Z"/>
                <w:del w:id="6376" w:author="mjsierra" w:date="2022-07-29T10:41:00Z"/>
                <w:rFonts w:ascii="Source Sans Pro" w:hAnsi="Source Sans Pro"/>
                <w:strike/>
                <w:rPrChange w:id="6377" w:author="Javier Quintana Pérez" w:date="2022-05-09T17:39:00Z">
                  <w:rPr>
                    <w:ins w:id="6378" w:author="Javier Quintana Pérez" w:date="2022-01-24T15:32:00Z"/>
                    <w:del w:id="6379" w:author="mjsierra" w:date="2022-07-29T10:41:00Z"/>
                    <w:rFonts w:ascii="NewsGotT" w:hAnsi="NewsGotT"/>
                    <w:strike/>
                  </w:rPr>
                </w:rPrChange>
              </w:rPr>
              <w:pPrChange w:id="6380" w:author="Javier Quintana Pérez" w:date="2022-05-11T17:07:00Z">
                <w:pPr>
                  <w:pStyle w:val="Textoindependiente"/>
                </w:pPr>
              </w:pPrChange>
            </w:pPr>
            <w:del w:id="6381" w:author="mjsierra" w:date="2022-07-29T10:41:00Z">
              <w:r w:rsidRPr="00D919CB">
                <w:rPr>
                  <w:rFonts w:ascii="Source Sans Pro" w:hAnsi="Source Sans Pro"/>
                  <w:strike/>
                  <w:rPrChange w:id="6382" w:author="Javier Quintana Pérez" w:date="2022-05-09T17:39:00Z">
                    <w:rPr>
                      <w:color w:val="0000FF"/>
                      <w:u w:val="single"/>
                    </w:rPr>
                  </w:rPrChange>
                </w:rPr>
                <w:delText>Cuando se requiera un particular grado o tipo de acabado por razones prácticas o estéticas, se especificarán los requisitos directamente o bien mediante patrones de superficie.</w:delText>
              </w:r>
            </w:del>
          </w:p>
          <w:p w:rsidR="00000000" w:rsidRDefault="00D919CB">
            <w:pPr>
              <w:pStyle w:val="Textoindependiente"/>
              <w:spacing w:line="240" w:lineRule="auto"/>
              <w:rPr>
                <w:del w:id="6383" w:author="Javier Quintana Pérez" w:date="2022-05-09T11:13:00Z"/>
                <w:rFonts w:ascii="Source Sans Pro" w:hAnsi="Source Sans Pro"/>
                <w:rPrChange w:id="6384" w:author="Javier Quintana Pérez" w:date="2022-05-09T17:39:00Z">
                  <w:rPr>
                    <w:del w:id="6385" w:author="Javier Quintana Pérez" w:date="2022-05-09T11:13:00Z"/>
                    <w:rFonts w:ascii="NewsGotT" w:hAnsi="NewsGotT"/>
                  </w:rPr>
                </w:rPrChange>
              </w:rPr>
              <w:pPrChange w:id="6386" w:author="Javier Quintana Pérez" w:date="2022-05-11T17:07:00Z">
                <w:pPr>
                  <w:pStyle w:val="Textoindependiente"/>
                </w:pPr>
              </w:pPrChange>
            </w:pPr>
            <w:ins w:id="6387" w:author="Javier Quintana Pérez" w:date="2022-01-24T15:32:00Z">
              <w:r w:rsidRPr="00D919CB">
                <w:rPr>
                  <w:rFonts w:ascii="Source Sans Pro" w:hAnsi="Source Sans Pro"/>
                  <w:i w:val="0"/>
                  <w:rPrChange w:id="6388" w:author="Javier Quintana Pérez" w:date="2022-05-09T17:39:00Z">
                    <w:rPr>
                      <w:rFonts w:ascii="Roboto-Light" w:hAnsi="Roboto-Light" w:cs="Roboto-Light"/>
                      <w:i w:val="0"/>
                      <w:color w:val="585757"/>
                      <w:u w:val="single"/>
                    </w:rPr>
                  </w:rPrChange>
                </w:rPr>
                <w:t>Cuando se requiera un particular grado o tipo de acabado por razones prácticas o estéticas, el</w:t>
              </w:r>
              <w:r w:rsidRPr="00D919CB">
                <w:rPr>
                  <w:rFonts w:ascii="Source Sans Pro" w:hAnsi="Source Sans Pro"/>
                  <w:rPrChange w:id="6389" w:author="Javier Quintana Pérez" w:date="2022-05-09T17:39:00Z">
                    <w:rPr>
                      <w:color w:val="0000FF"/>
                      <w:u w:val="single"/>
                    </w:rPr>
                  </w:rPrChange>
                </w:rPr>
                <w:t xml:space="preserve"> </w:t>
              </w:r>
              <w:r w:rsidRPr="00D919CB">
                <w:rPr>
                  <w:rFonts w:ascii="Source Sans Pro" w:hAnsi="Source Sans Pro"/>
                  <w:i w:val="0"/>
                  <w:rPrChange w:id="6390" w:author="Javier Quintana Pérez" w:date="2022-05-09T17:39:00Z">
                    <w:rPr>
                      <w:rFonts w:ascii="Roboto-Light" w:hAnsi="Roboto-Light" w:cs="Roboto-Light"/>
                      <w:i w:val="0"/>
                      <w:color w:val="585757"/>
                      <w:u w:val="single"/>
                    </w:rPr>
                  </w:rPrChange>
                </w:rPr>
                <w:t>proyecto deberá especificar los requisitos directamente o bien mediante patrones de superficie.</w:t>
              </w:r>
            </w:ins>
          </w:p>
          <w:p w:rsidR="00000000" w:rsidRDefault="00C3369D">
            <w:pPr>
              <w:pStyle w:val="Textoindependiente"/>
              <w:spacing w:line="240" w:lineRule="auto"/>
              <w:rPr>
                <w:rFonts w:ascii="Source Sans Pro" w:hAnsi="Source Sans Pro"/>
                <w:rPrChange w:id="6391" w:author="Javier Quintana Pérez" w:date="2022-05-09T17:39:00Z">
                  <w:rPr>
                    <w:rFonts w:ascii="NewsGotT" w:hAnsi="NewsGotT"/>
                  </w:rPr>
                </w:rPrChange>
              </w:rPr>
              <w:pPrChange w:id="6392" w:author="Javier Quintana Pérez" w:date="2022-05-11T17:07:00Z">
                <w:pPr>
                  <w:pStyle w:val="Textoindependiente"/>
                </w:pPr>
              </w:pPrChange>
            </w:pPr>
          </w:p>
          <w:p w:rsidR="00000000" w:rsidRDefault="00D919CB">
            <w:pPr>
              <w:pStyle w:val="Textoindependiente"/>
              <w:spacing w:line="240" w:lineRule="auto"/>
              <w:rPr>
                <w:ins w:id="6393" w:author="Javier Quintana Pérez" w:date="2022-01-24T15:33:00Z"/>
                <w:del w:id="6394" w:author="mjsierra" w:date="2022-07-29T10:41:00Z"/>
                <w:rFonts w:ascii="Source Sans Pro" w:hAnsi="Source Sans Pro"/>
                <w:strike/>
                <w:color w:val="FF0000"/>
                <w:u w:val="single"/>
                <w:rPrChange w:id="6395" w:author="mjsierra" w:date="2022-07-29T10:44:00Z">
                  <w:rPr>
                    <w:ins w:id="6396" w:author="Javier Quintana Pérez" w:date="2022-01-24T15:33:00Z"/>
                    <w:del w:id="6397" w:author="mjsierra" w:date="2022-07-29T10:41:00Z"/>
                    <w:rFonts w:ascii="NewsGotT" w:hAnsi="NewsGotT"/>
                    <w:u w:val="single"/>
                  </w:rPr>
                </w:rPrChange>
              </w:rPr>
              <w:pPrChange w:id="6398" w:author="Javier Quintana Pérez" w:date="2022-05-11T17:07:00Z">
                <w:pPr>
                  <w:pStyle w:val="Textoindependiente"/>
                </w:pPr>
              </w:pPrChange>
            </w:pPr>
            <w:del w:id="6399" w:author="mjsierra" w:date="2022-07-29T10:41:00Z">
              <w:r w:rsidRPr="00D919CB">
                <w:rPr>
                  <w:rFonts w:ascii="Source Sans Pro" w:hAnsi="Source Sans Pro"/>
                  <w:strike/>
                  <w:color w:val="FF0000"/>
                  <w:u w:val="single"/>
                  <w:rPrChange w:id="6400" w:author="mjsierra" w:date="2022-07-29T10:44:00Z">
                    <w:rPr>
                      <w:color w:val="0000FF"/>
                      <w:u w:val="single"/>
                    </w:rPr>
                  </w:rPrChange>
                </w:rPr>
                <w:delText>EHE-08 Art. 5.1.1.1 Exigencia de resistencia y estabilidad</w:delText>
              </w:r>
            </w:del>
          </w:p>
          <w:p w:rsidR="00000000" w:rsidRDefault="00D919CB">
            <w:pPr>
              <w:pStyle w:val="Textoindependiente"/>
              <w:spacing w:line="240" w:lineRule="auto"/>
              <w:rPr>
                <w:del w:id="6401" w:author="Javier Quintana Pérez" w:date="2022-09-30T10:31:00Z"/>
                <w:rFonts w:ascii="Source Sans Pro" w:hAnsi="Source Sans Pro"/>
                <w:b/>
                <w:bCs/>
                <w:strike/>
                <w:color w:val="FF0000"/>
                <w:u w:val="single"/>
                <w:rPrChange w:id="6402" w:author="mjsierra" w:date="2022-07-29T10:44:00Z">
                  <w:rPr>
                    <w:del w:id="6403" w:author="Javier Quintana Pérez" w:date="2022-09-30T10:31:00Z"/>
                    <w:rFonts w:ascii="NewsGotT" w:hAnsi="NewsGotT"/>
                    <w:u w:val="single"/>
                  </w:rPr>
                </w:rPrChange>
              </w:rPr>
              <w:pPrChange w:id="6404" w:author="Javier Quintana Pérez" w:date="2022-05-11T17:07:00Z">
                <w:pPr>
                  <w:pStyle w:val="Textoindependiente"/>
                </w:pPr>
              </w:pPrChange>
            </w:pPr>
            <w:ins w:id="6405" w:author="mjsierra" w:date="2022-07-29T10:43:00Z">
              <w:del w:id="6406" w:author="Javier Quintana Pérez" w:date="2022-09-30T10:31:00Z">
                <w:r w:rsidRPr="00D919CB">
                  <w:rPr>
                    <w:rFonts w:ascii="Source Sans Pro" w:hAnsi="Source Sans Pro"/>
                    <w:b/>
                    <w:bCs/>
                    <w:i w:val="0"/>
                    <w:strike/>
                    <w:color w:val="FF0000"/>
                    <w:rPrChange w:id="6407" w:author="mjsierra" w:date="2022-07-29T10:44:00Z">
                      <w:rPr>
                        <w:rFonts w:ascii="Source Sans Pro" w:hAnsi="Source Sans Pro"/>
                        <w:b/>
                        <w:bCs/>
                        <w:i w:val="0"/>
                        <w:color w:val="FF0000"/>
                        <w:u w:val="single"/>
                      </w:rPr>
                    </w:rPrChange>
                  </w:rPr>
                  <w:delText xml:space="preserve">     ¿Qué relación con el acabado de superficie?</w:delText>
                </w:r>
              </w:del>
            </w:ins>
          </w:p>
          <w:p w:rsidR="00000000" w:rsidRDefault="00D919CB">
            <w:pPr>
              <w:pStyle w:val="Textoindependiente"/>
              <w:spacing w:line="240" w:lineRule="auto"/>
              <w:rPr>
                <w:ins w:id="6408" w:author="Javier Quintana Pérez" w:date="2022-01-24T15:40:00Z"/>
                <w:rFonts w:ascii="Source Sans Pro" w:hAnsi="Source Sans Pro"/>
                <w:b/>
                <w:bCs/>
                <w:u w:val="single"/>
                <w:rPrChange w:id="6409" w:author="mjsierra" w:date="2022-07-29T10:45:00Z">
                  <w:rPr>
                    <w:ins w:id="6410" w:author="Javier Quintana Pérez" w:date="2022-01-24T15:40:00Z"/>
                    <w:rFonts w:ascii="NewsGotT" w:hAnsi="NewsGotT"/>
                  </w:rPr>
                </w:rPrChange>
              </w:rPr>
              <w:pPrChange w:id="6411" w:author="Javier Quintana Pérez" w:date="2022-05-11T17:07:00Z">
                <w:pPr>
                  <w:pStyle w:val="Textoindependiente"/>
                </w:pPr>
              </w:pPrChange>
            </w:pPr>
            <w:del w:id="6412" w:author="Javier Quintana Pérez" w:date="2022-09-30T10:31:00Z">
              <w:r w:rsidRPr="00D919CB">
                <w:rPr>
                  <w:rFonts w:ascii="Source Sans Pro" w:hAnsi="Source Sans Pro"/>
                  <w:i w:val="0"/>
                  <w:strike/>
                  <w:color w:val="FF0000"/>
                  <w:rPrChange w:id="6413" w:author="mjsierra" w:date="2022-07-29T10:44:00Z">
                    <w:rPr>
                      <w:i w:val="0"/>
                      <w:color w:val="0000FF"/>
                      <w:u w:val="single"/>
                    </w:rPr>
                  </w:rPrChange>
                </w:rPr>
                <w:delText>En ausencia de requisitos adicionales específicos (estanqueidad, etc) las aberturas características de fisuras no serán superiores a las máximas aberturas de fisura (w</w:delText>
              </w:r>
              <w:r w:rsidRPr="00D919CB">
                <w:rPr>
                  <w:rFonts w:ascii="Source Sans Pro" w:hAnsi="Source Sans Pro"/>
                  <w:i w:val="0"/>
                  <w:strike/>
                  <w:color w:val="FF0000"/>
                  <w:vertAlign w:val="subscript"/>
                  <w:rPrChange w:id="6414" w:author="mjsierra" w:date="2022-07-29T10:44:00Z">
                    <w:rPr>
                      <w:i w:val="0"/>
                      <w:color w:val="0000FF"/>
                      <w:u w:val="single"/>
                      <w:vertAlign w:val="subscript"/>
                    </w:rPr>
                  </w:rPrChange>
                </w:rPr>
                <w:delText>max</w:delText>
              </w:r>
              <w:r w:rsidRPr="00D919CB">
                <w:rPr>
                  <w:rFonts w:ascii="Source Sans Pro" w:hAnsi="Source Sans Pro"/>
                  <w:i w:val="0"/>
                  <w:strike/>
                  <w:color w:val="FF0000"/>
                  <w:rPrChange w:id="6415" w:author="mjsierra" w:date="2022-07-29T10:44:00Z">
                    <w:rPr>
                      <w:i w:val="0"/>
                      <w:color w:val="0000FF"/>
                      <w:u w:val="single"/>
                    </w:rPr>
                  </w:rPrChange>
                </w:rPr>
                <w:delText xml:space="preserve">) que figuran en la tabla 5.1.1.2.  </w:delText>
              </w:r>
            </w:del>
            <w:ins w:id="6416" w:author="Javier Quintana Pérez" w:date="2022-01-24T15:45:00Z">
              <w:r w:rsidRPr="00D919CB">
                <w:rPr>
                  <w:rFonts w:ascii="Source Sans Pro" w:hAnsi="Source Sans Pro"/>
                  <w:b/>
                  <w:bCs/>
                  <w:u w:val="single"/>
                  <w:rPrChange w:id="6417" w:author="mjsierra" w:date="2022-07-29T10:45:00Z">
                    <w:rPr>
                      <w:rFonts w:ascii="NewsGotT" w:hAnsi="NewsGotT"/>
                      <w:color w:val="0000FF"/>
                      <w:u w:val="single"/>
                    </w:rPr>
                  </w:rPrChange>
                </w:rPr>
                <w:t>CodE apartado 27.2 Exigencias espec</w:t>
              </w:r>
              <w:r w:rsidRPr="00D919CB">
                <w:rPr>
                  <w:rFonts w:ascii="Source Sans Pro" w:hAnsi="Source Sans Pro" w:hint="eastAsia"/>
                  <w:b/>
                  <w:bCs/>
                  <w:u w:val="single"/>
                  <w:rPrChange w:id="6418" w:author="mjsierra" w:date="2022-07-29T10:45:00Z">
                    <w:rPr>
                      <w:rFonts w:ascii="Roboto-MediumItalic" w:eastAsia="Roboto-MediumItalic" w:hAnsi="Times New Roman" w:cs="Roboto-MediumItalic" w:hint="eastAsia"/>
                      <w:i w:val="0"/>
                      <w:iCs/>
                      <w:color w:val="006581"/>
                      <w:sz w:val="24"/>
                      <w:szCs w:val="24"/>
                      <w:u w:val="single"/>
                    </w:rPr>
                  </w:rPrChange>
                </w:rPr>
                <w:t>í</w:t>
              </w:r>
              <w:r w:rsidRPr="00D919CB">
                <w:rPr>
                  <w:rFonts w:ascii="Source Sans Pro" w:hAnsi="Source Sans Pro"/>
                  <w:b/>
                  <w:bCs/>
                  <w:u w:val="single"/>
                  <w:rPrChange w:id="6419" w:author="mjsierra" w:date="2022-07-29T10:45:00Z">
                    <w:rPr>
                      <w:rFonts w:ascii="Roboto-MediumItalic" w:eastAsia="Roboto-MediumItalic" w:hAnsi="Times New Roman" w:cs="Roboto-MediumItalic"/>
                      <w:i w:val="0"/>
                      <w:iCs/>
                      <w:color w:val="006581"/>
                      <w:sz w:val="24"/>
                      <w:szCs w:val="24"/>
                      <w:u w:val="single"/>
                    </w:rPr>
                  </w:rPrChange>
                </w:rPr>
                <w:t>ficas de las estructuras de hormig</w:t>
              </w:r>
              <w:r w:rsidRPr="00D919CB">
                <w:rPr>
                  <w:rFonts w:ascii="Source Sans Pro" w:hAnsi="Source Sans Pro" w:hint="eastAsia"/>
                  <w:b/>
                  <w:bCs/>
                  <w:u w:val="single"/>
                  <w:rPrChange w:id="6420" w:author="mjsierra" w:date="2022-07-29T10:45:00Z">
                    <w:rPr>
                      <w:rFonts w:ascii="Roboto-MediumItalic" w:eastAsia="Roboto-MediumItalic" w:hAnsi="Times New Roman" w:cs="Roboto-MediumItalic" w:hint="eastAsia"/>
                      <w:i w:val="0"/>
                      <w:iCs/>
                      <w:color w:val="006581"/>
                      <w:sz w:val="24"/>
                      <w:szCs w:val="24"/>
                      <w:u w:val="single"/>
                    </w:rPr>
                  </w:rPrChange>
                </w:rPr>
                <w:t>ó</w:t>
              </w:r>
              <w:r w:rsidRPr="00D919CB">
                <w:rPr>
                  <w:rFonts w:ascii="Source Sans Pro" w:hAnsi="Source Sans Pro"/>
                  <w:b/>
                  <w:bCs/>
                  <w:u w:val="single"/>
                  <w:rPrChange w:id="6421" w:author="mjsierra" w:date="2022-07-29T10:45:00Z">
                    <w:rPr>
                      <w:rFonts w:ascii="Roboto-MediumItalic" w:eastAsia="Roboto-MediumItalic" w:hAnsi="Times New Roman" w:cs="Roboto-MediumItalic"/>
                      <w:i w:val="0"/>
                      <w:iCs/>
                      <w:color w:val="006581"/>
                      <w:sz w:val="24"/>
                      <w:szCs w:val="24"/>
                      <w:u w:val="single"/>
                    </w:rPr>
                  </w:rPrChange>
                </w:rPr>
                <w:t>n</w:t>
              </w:r>
            </w:ins>
          </w:p>
          <w:p w:rsidR="00000000" w:rsidRDefault="00D919CB">
            <w:pPr>
              <w:tabs>
                <w:tab w:val="clear" w:pos="567"/>
              </w:tabs>
              <w:autoSpaceDE w:val="0"/>
              <w:autoSpaceDN w:val="0"/>
              <w:adjustRightInd w:val="0"/>
              <w:spacing w:line="240" w:lineRule="auto"/>
              <w:rPr>
                <w:ins w:id="6422" w:author="Javier Quintana Pérez" w:date="2022-11-13T19:29:00Z"/>
                <w:rFonts w:ascii="Source Sans Pro" w:hAnsi="Source Sans Pro"/>
              </w:rPr>
              <w:pPrChange w:id="6423" w:author="Javier Quintana Pérez" w:date="2022-12-01T17:18:00Z">
                <w:pPr>
                  <w:tabs>
                    <w:tab w:val="clear" w:pos="567"/>
                  </w:tabs>
                  <w:autoSpaceDE w:val="0"/>
                  <w:autoSpaceDN w:val="0"/>
                  <w:adjustRightInd w:val="0"/>
                  <w:spacing w:line="240" w:lineRule="auto"/>
                  <w:jc w:val="center"/>
                </w:pPr>
              </w:pPrChange>
            </w:pPr>
            <w:ins w:id="6424" w:author="Javier Quintana Pérez" w:date="2022-01-24T15:45:00Z">
              <w:r w:rsidRPr="00D919CB">
                <w:rPr>
                  <w:rFonts w:ascii="Source Sans Pro" w:hAnsi="Source Sans Pro"/>
                  <w:i/>
                  <w:sz w:val="16"/>
                  <w:rPrChange w:id="6425" w:author="mjsierra" w:date="2022-07-29T10:45:00Z">
                    <w:rPr>
                      <w:rFonts w:ascii="Roboto-Light" w:hAnsi="Roboto-Light" w:cs="Roboto-Light"/>
                      <w:color w:val="585757"/>
                      <w:sz w:val="16"/>
                      <w:u w:val="single"/>
                    </w:rPr>
                  </w:rPrChange>
                </w:rPr>
                <w:t>Además de las exigencias generales indicadas en el Artículo 5, las aberturas características de fisura no serán superiores a las aberturas máximas de fisura, w</w:t>
              </w:r>
              <w:r w:rsidRPr="00D919CB">
                <w:rPr>
                  <w:rFonts w:ascii="Source Sans Pro" w:hAnsi="Source Sans Pro"/>
                  <w:i/>
                  <w:sz w:val="16"/>
                  <w:vertAlign w:val="subscript"/>
                  <w:rPrChange w:id="6426" w:author="mjsierra" w:date="2022-07-29T10:45:00Z">
                    <w:rPr>
                      <w:rFonts w:ascii="TimesNewRomanPS-ItalicMT" w:hAnsi="TimesNewRomanPS-ItalicMT" w:cs="TimesNewRomanPS-ItalicMT"/>
                      <w:i/>
                      <w:iCs/>
                      <w:color w:val="585757"/>
                      <w:sz w:val="13"/>
                      <w:szCs w:val="13"/>
                      <w:u w:val="single"/>
                    </w:rPr>
                  </w:rPrChange>
                </w:rPr>
                <w:t>max</w:t>
              </w:r>
              <w:r w:rsidRPr="00D919CB">
                <w:rPr>
                  <w:rFonts w:ascii="Source Sans Pro" w:hAnsi="Source Sans Pro"/>
                  <w:i/>
                  <w:sz w:val="16"/>
                  <w:rPrChange w:id="6427" w:author="mjsierra" w:date="2022-07-29T10:45:00Z">
                    <w:rPr>
                      <w:rFonts w:ascii="TimesNewRomanPS-ItalicMT" w:hAnsi="TimesNewRomanPS-ItalicMT" w:cs="TimesNewRomanPS-ItalicMT"/>
                      <w:i/>
                      <w:iCs/>
                      <w:color w:val="585757"/>
                      <w:sz w:val="13"/>
                      <w:szCs w:val="13"/>
                      <w:u w:val="single"/>
                    </w:rPr>
                  </w:rPrChange>
                </w:rPr>
                <w:t xml:space="preserve"> que figuran en la tabla 27.2.</w:t>
              </w:r>
            </w:ins>
            <w:r w:rsidRPr="00D919CB">
              <w:rPr>
                <w:rFonts w:ascii="Source Sans Pro" w:hAnsi="Source Sans Pro"/>
                <w:rPrChange w:id="6428" w:author="Javier Quintana Pérez" w:date="2022-05-09T17:39:00Z">
                  <w:rPr>
                    <w:rFonts w:ascii="Tahoma" w:hAnsi="Tahoma"/>
                    <w:i/>
                    <w:color w:val="0000FF"/>
                    <w:sz w:val="16"/>
                    <w:u w:val="single"/>
                  </w:rPr>
                </w:rPrChange>
              </w:rPr>
              <w:t xml:space="preserve"> </w:t>
            </w:r>
          </w:p>
          <w:p w:rsidR="005A234B" w:rsidRDefault="005A234B">
            <w:pPr>
              <w:tabs>
                <w:tab w:val="clear" w:pos="567"/>
              </w:tabs>
              <w:autoSpaceDE w:val="0"/>
              <w:autoSpaceDN w:val="0"/>
              <w:adjustRightInd w:val="0"/>
              <w:spacing w:line="240" w:lineRule="auto"/>
              <w:jc w:val="center"/>
              <w:rPr>
                <w:ins w:id="6429"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30"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31"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32" w:author="Javier Quintana Pérez" w:date="2022-11-13T19:29:00Z"/>
                <w:rFonts w:ascii="Source Sans Pro" w:hAnsi="Source Sans Pro"/>
              </w:rPr>
            </w:pPr>
          </w:p>
          <w:p w:rsidR="005A234B" w:rsidRDefault="005A234B">
            <w:pPr>
              <w:tabs>
                <w:tab w:val="clear" w:pos="567"/>
              </w:tabs>
              <w:autoSpaceDE w:val="0"/>
              <w:autoSpaceDN w:val="0"/>
              <w:adjustRightInd w:val="0"/>
              <w:spacing w:line="240" w:lineRule="auto"/>
              <w:jc w:val="center"/>
              <w:rPr>
                <w:ins w:id="6433" w:author="Javier Quintana Pérez" w:date="2022-11-13T19:29:00Z"/>
                <w:rFonts w:ascii="Source Sans Pro" w:hAnsi="Source Sans Pro"/>
              </w:rPr>
            </w:pPr>
          </w:p>
          <w:p w:rsidR="005A234B" w:rsidRDefault="005A234B">
            <w:pPr>
              <w:tabs>
                <w:tab w:val="clear" w:pos="567"/>
              </w:tabs>
              <w:autoSpaceDE w:val="0"/>
              <w:autoSpaceDN w:val="0"/>
              <w:adjustRightInd w:val="0"/>
              <w:spacing w:line="240" w:lineRule="auto"/>
              <w:jc w:val="center"/>
              <w:rPr>
                <w:ins w:id="6434" w:author="Javier Quintana Pérez" w:date="2022-11-13T19:29:00Z"/>
                <w:rFonts w:ascii="Source Sans Pro" w:hAnsi="Source Sans Pro"/>
              </w:rPr>
            </w:pPr>
          </w:p>
          <w:p w:rsidR="005A234B" w:rsidRDefault="005A234B">
            <w:pPr>
              <w:tabs>
                <w:tab w:val="clear" w:pos="567"/>
              </w:tabs>
              <w:autoSpaceDE w:val="0"/>
              <w:autoSpaceDN w:val="0"/>
              <w:adjustRightInd w:val="0"/>
              <w:spacing w:line="240" w:lineRule="auto"/>
              <w:jc w:val="center"/>
              <w:rPr>
                <w:ins w:id="6435" w:author="Javier Quintana Pérez" w:date="2022-11-13T19:29:00Z"/>
                <w:rFonts w:ascii="Source Sans Pro" w:hAnsi="Source Sans Pro"/>
              </w:rPr>
            </w:pPr>
          </w:p>
          <w:p w:rsidR="005A234B" w:rsidRDefault="005A234B">
            <w:pPr>
              <w:tabs>
                <w:tab w:val="clear" w:pos="567"/>
              </w:tabs>
              <w:autoSpaceDE w:val="0"/>
              <w:autoSpaceDN w:val="0"/>
              <w:adjustRightInd w:val="0"/>
              <w:spacing w:line="240" w:lineRule="auto"/>
              <w:jc w:val="center"/>
              <w:rPr>
                <w:ins w:id="6436" w:author="Javier Quintana Pérez" w:date="2022-11-13T19:29:00Z"/>
                <w:rFonts w:ascii="Source Sans Pro" w:hAnsi="Source Sans Pro"/>
              </w:rPr>
            </w:pPr>
          </w:p>
          <w:p w:rsidR="005A234B" w:rsidRDefault="00C3369D">
            <w:pPr>
              <w:tabs>
                <w:tab w:val="clear" w:pos="567"/>
              </w:tabs>
              <w:autoSpaceDE w:val="0"/>
              <w:autoSpaceDN w:val="0"/>
              <w:adjustRightInd w:val="0"/>
              <w:spacing w:line="240" w:lineRule="auto"/>
              <w:jc w:val="center"/>
              <w:rPr>
                <w:ins w:id="6437" w:author="Javier Quintana Pérez" w:date="2022-11-13T19:29:00Z"/>
                <w:rFonts w:ascii="Source Sans Pro" w:hAnsi="Source Sans Pro"/>
              </w:rPr>
            </w:pPr>
            <w:ins w:id="6438" w:author="Javier Quintana Pérez" w:date="2022-10-18T16:52:00Z">
              <w:r>
                <w:rPr>
                  <w:rFonts w:ascii="Source Sans Pro" w:hAnsi="Source Sans Pro"/>
                  <w:noProof/>
                  <w:rPrChange w:id="6439">
                    <w:rPr>
                      <w:noProof/>
                      <w:color w:val="0000FF"/>
                      <w:u w:val="single"/>
                    </w:rPr>
                  </w:rPrChange>
                </w:rPr>
                <w:drawing>
                  <wp:anchor distT="0" distB="0" distL="114300" distR="114300" simplePos="0" relativeHeight="251660288" behindDoc="1" locked="0" layoutInCell="1" allowOverlap="1">
                    <wp:simplePos x="0" y="0"/>
                    <wp:positionH relativeFrom="column">
                      <wp:posOffset>454025</wp:posOffset>
                    </wp:positionH>
                    <wp:positionV relativeFrom="paragraph">
                      <wp:posOffset>123825</wp:posOffset>
                    </wp:positionV>
                    <wp:extent cx="4974590" cy="293878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4974590" cy="2938780"/>
                            </a:xfrm>
                            <a:prstGeom prst="rect">
                              <a:avLst/>
                            </a:prstGeom>
                          </pic:spPr>
                        </pic:pic>
                      </a:graphicData>
                    </a:graphic>
                  </wp:anchor>
                </w:drawing>
              </w:r>
            </w:ins>
          </w:p>
          <w:p w:rsidR="005A234B" w:rsidRDefault="005A234B">
            <w:pPr>
              <w:tabs>
                <w:tab w:val="clear" w:pos="567"/>
              </w:tabs>
              <w:autoSpaceDE w:val="0"/>
              <w:autoSpaceDN w:val="0"/>
              <w:adjustRightInd w:val="0"/>
              <w:spacing w:line="240" w:lineRule="auto"/>
              <w:jc w:val="center"/>
              <w:rPr>
                <w:ins w:id="6440" w:author="Javier Quintana Pérez" w:date="2022-11-13T19:29:00Z"/>
                <w:rFonts w:ascii="Source Sans Pro" w:hAnsi="Source Sans Pro"/>
              </w:rPr>
            </w:pPr>
          </w:p>
          <w:p w:rsidR="005A234B" w:rsidRDefault="005A234B">
            <w:pPr>
              <w:tabs>
                <w:tab w:val="clear" w:pos="567"/>
              </w:tabs>
              <w:autoSpaceDE w:val="0"/>
              <w:autoSpaceDN w:val="0"/>
              <w:adjustRightInd w:val="0"/>
              <w:spacing w:line="240" w:lineRule="auto"/>
              <w:jc w:val="center"/>
              <w:rPr>
                <w:ins w:id="6441" w:author="Javier Quintana Pérez" w:date="2022-11-13T19:29:00Z"/>
                <w:rFonts w:ascii="Source Sans Pro" w:hAnsi="Source Sans Pro"/>
              </w:rPr>
            </w:pPr>
          </w:p>
          <w:p w:rsidR="005A234B" w:rsidRDefault="005A234B">
            <w:pPr>
              <w:tabs>
                <w:tab w:val="clear" w:pos="567"/>
              </w:tabs>
              <w:autoSpaceDE w:val="0"/>
              <w:autoSpaceDN w:val="0"/>
              <w:adjustRightInd w:val="0"/>
              <w:spacing w:line="240" w:lineRule="auto"/>
              <w:jc w:val="center"/>
              <w:rPr>
                <w:ins w:id="6442"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43"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44"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45"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46"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47"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48"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49"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50"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51"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52"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53"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54"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55" w:author="Javier Quintana Pérez" w:date="2022-12-01T17:17:00Z"/>
                <w:rFonts w:ascii="Source Sans Pro" w:hAnsi="Source Sans Pro"/>
              </w:rPr>
            </w:pPr>
          </w:p>
          <w:p w:rsidR="00133828" w:rsidRDefault="00133828">
            <w:pPr>
              <w:tabs>
                <w:tab w:val="clear" w:pos="567"/>
              </w:tabs>
              <w:autoSpaceDE w:val="0"/>
              <w:autoSpaceDN w:val="0"/>
              <w:adjustRightInd w:val="0"/>
              <w:spacing w:line="240" w:lineRule="auto"/>
              <w:jc w:val="center"/>
              <w:rPr>
                <w:ins w:id="6456" w:author="Javier Quintana Pérez" w:date="2022-11-13T19:29:00Z"/>
                <w:rFonts w:ascii="Source Sans Pro" w:hAnsi="Source Sans Pro"/>
              </w:rPr>
            </w:pPr>
          </w:p>
          <w:p w:rsidR="00000000" w:rsidRDefault="00C3369D">
            <w:pPr>
              <w:tabs>
                <w:tab w:val="clear" w:pos="567"/>
              </w:tabs>
              <w:autoSpaceDE w:val="0"/>
              <w:autoSpaceDN w:val="0"/>
              <w:adjustRightInd w:val="0"/>
              <w:spacing w:line="240" w:lineRule="auto"/>
              <w:jc w:val="center"/>
              <w:rPr>
                <w:ins w:id="6457" w:author="Javier Quintana Pérez" w:date="2022-10-18T16:52:00Z"/>
                <w:rFonts w:ascii="Source Sans Pro" w:hAnsi="Source Sans Pro"/>
              </w:rPr>
              <w:pPrChange w:id="6458" w:author="Javier Quintana Pérez" w:date="2022-10-18T16:53:00Z">
                <w:pPr>
                  <w:tabs>
                    <w:tab w:val="clear" w:pos="567"/>
                  </w:tabs>
                  <w:autoSpaceDE w:val="0"/>
                  <w:autoSpaceDN w:val="0"/>
                  <w:adjustRightInd w:val="0"/>
                  <w:spacing w:line="240" w:lineRule="auto"/>
                </w:pPr>
              </w:pPrChange>
            </w:pPr>
          </w:p>
          <w:p w:rsidR="00000000" w:rsidRDefault="00C3369D">
            <w:pPr>
              <w:tabs>
                <w:tab w:val="clear" w:pos="567"/>
              </w:tabs>
              <w:autoSpaceDE w:val="0"/>
              <w:autoSpaceDN w:val="0"/>
              <w:adjustRightInd w:val="0"/>
              <w:spacing w:line="240" w:lineRule="auto"/>
              <w:rPr>
                <w:rFonts w:ascii="Source Sans Pro" w:hAnsi="Source Sans Pro"/>
                <w:rPrChange w:id="6459" w:author="Javier Quintana Pérez" w:date="2022-05-09T17:39:00Z">
                  <w:rPr/>
                </w:rPrChange>
              </w:rPr>
              <w:pPrChange w:id="6460" w:author="Javier Quintana Pérez" w:date="2022-05-11T17:08:00Z">
                <w:pPr>
                  <w:pStyle w:val="Textoindependiente"/>
                </w:pPr>
              </w:pPrChange>
            </w:pPr>
          </w:p>
        </w:tc>
      </w:tr>
    </w:tbl>
    <w:p w:rsidR="00EB394E" w:rsidDel="0080146D" w:rsidRDefault="00EB394E" w:rsidP="00EB394E">
      <w:pPr>
        <w:pStyle w:val="Textoindependiente"/>
        <w:rPr>
          <w:del w:id="6461" w:author="Javier Quintana Pérez" w:date="2022-05-11T17:08:00Z"/>
          <w:rFonts w:ascii="NewsGotT" w:hAnsi="NewsGotT"/>
          <w:i w:val="0"/>
          <w:sz w:val="20"/>
          <w:u w:val="single"/>
        </w:rPr>
      </w:pPr>
    </w:p>
    <w:p w:rsidR="00EB394E" w:rsidRPr="007D66D2" w:rsidDel="0080146D" w:rsidRDefault="00EB394E" w:rsidP="00EB394E">
      <w:pPr>
        <w:pStyle w:val="Textoindependiente"/>
        <w:rPr>
          <w:del w:id="6462" w:author="Javier Quintana Pérez" w:date="2022-05-11T17:08:00Z"/>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6463" w:author="Javier Quintana Pérez" w:date="2022-07-20T16:23: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8"/>
        <w:gridCol w:w="1309"/>
        <w:gridCol w:w="1309"/>
        <w:tblGridChange w:id="6464">
          <w:tblGrid>
            <w:gridCol w:w="6665"/>
            <w:gridCol w:w="3"/>
            <w:gridCol w:w="1309"/>
            <w:gridCol w:w="59"/>
            <w:gridCol w:w="1250"/>
          </w:tblGrid>
        </w:tblGridChange>
      </w:tblGrid>
      <w:tr w:rsidR="009F2301" w:rsidRPr="00D41C9D" w:rsidTr="009F2301">
        <w:trPr>
          <w:jc w:val="center"/>
          <w:ins w:id="6465" w:author="Javier Quintana Pérez" w:date="2022-07-20T16:22:00Z"/>
          <w:trPrChange w:id="6466" w:author="Javier Quintana Pérez" w:date="2022-07-20T16:23:00Z">
            <w:trPr>
              <w:jc w:val="center"/>
            </w:trPr>
          </w:trPrChange>
        </w:trPr>
        <w:tc>
          <w:tcPr>
            <w:tcW w:w="3589" w:type="pct"/>
            <w:tcBorders>
              <w:top w:val="nil"/>
              <w:left w:val="nil"/>
              <w:bottom w:val="nil"/>
              <w:right w:val="nil"/>
            </w:tcBorders>
            <w:shd w:val="clear" w:color="auto" w:fill="auto"/>
            <w:tcPrChange w:id="6467" w:author="Javier Quintana Pérez" w:date="2022-07-20T16:23:00Z">
              <w:tcPr>
                <w:tcW w:w="3589" w:type="pct"/>
                <w:gridSpan w:val="2"/>
                <w:tcBorders>
                  <w:top w:val="nil"/>
                  <w:left w:val="nil"/>
                </w:tcBorders>
                <w:shd w:val="clear" w:color="auto" w:fill="auto"/>
              </w:tcPr>
            </w:tcPrChange>
          </w:tcPr>
          <w:p w:rsidR="009F2301" w:rsidRPr="00D41C9D" w:rsidRDefault="009F2301" w:rsidP="00EB394E">
            <w:pPr>
              <w:rPr>
                <w:ins w:id="6468" w:author="Javier Quintana Pérez" w:date="2022-07-20T16:22:00Z"/>
                <w:rFonts w:ascii="Source Sans Pro" w:hAnsi="Source Sans Pro"/>
              </w:rPr>
            </w:pPr>
          </w:p>
        </w:tc>
        <w:tc>
          <w:tcPr>
            <w:tcW w:w="705" w:type="pct"/>
            <w:tcBorders>
              <w:top w:val="nil"/>
              <w:left w:val="nil"/>
              <w:right w:val="nil"/>
            </w:tcBorders>
            <w:shd w:val="clear" w:color="auto" w:fill="auto"/>
            <w:tcPrChange w:id="6469" w:author="Javier Quintana Pérez" w:date="2022-07-20T16:23:00Z">
              <w:tcPr>
                <w:tcW w:w="705" w:type="pct"/>
                <w:shd w:val="clear" w:color="auto" w:fill="auto"/>
              </w:tcPr>
            </w:tcPrChange>
          </w:tcPr>
          <w:p w:rsidR="009F2301" w:rsidRPr="007D1FCF" w:rsidRDefault="009F2301" w:rsidP="00EB394E">
            <w:pPr>
              <w:jc w:val="center"/>
              <w:rPr>
                <w:ins w:id="6470" w:author="Javier Quintana Pérez" w:date="2022-07-20T16:22:00Z"/>
                <w:rFonts w:ascii="Source Sans Pro" w:hAnsi="Source Sans Pro"/>
              </w:rPr>
            </w:pPr>
          </w:p>
        </w:tc>
        <w:tc>
          <w:tcPr>
            <w:tcW w:w="705" w:type="pct"/>
            <w:tcBorders>
              <w:top w:val="nil"/>
              <w:left w:val="nil"/>
              <w:right w:val="nil"/>
            </w:tcBorders>
            <w:shd w:val="clear" w:color="auto" w:fill="auto"/>
            <w:tcPrChange w:id="6471" w:author="Javier Quintana Pérez" w:date="2022-07-20T16:23:00Z">
              <w:tcPr>
                <w:tcW w:w="705" w:type="pct"/>
                <w:gridSpan w:val="2"/>
                <w:shd w:val="clear" w:color="auto" w:fill="auto"/>
              </w:tcPr>
            </w:tcPrChange>
          </w:tcPr>
          <w:p w:rsidR="009F2301" w:rsidRPr="007D1FCF" w:rsidRDefault="009F2301" w:rsidP="00EB394E">
            <w:pPr>
              <w:jc w:val="center"/>
              <w:rPr>
                <w:ins w:id="6472" w:author="Javier Quintana Pérez" w:date="2022-07-20T16:22:00Z"/>
                <w:rFonts w:ascii="Source Sans Pro" w:hAnsi="Source Sans Pro"/>
              </w:rPr>
            </w:pPr>
          </w:p>
        </w:tc>
      </w:tr>
      <w:tr w:rsidR="00EB394E" w:rsidRPr="00133828" w:rsidTr="0080146D">
        <w:trPr>
          <w:jc w:val="center"/>
          <w:trPrChange w:id="6473" w:author="Javier Quintana Pérez" w:date="2022-05-11T17:08:00Z">
            <w:trPr>
              <w:jc w:val="center"/>
            </w:trPr>
          </w:trPrChange>
        </w:trPr>
        <w:tc>
          <w:tcPr>
            <w:tcW w:w="3589" w:type="pct"/>
            <w:tcBorders>
              <w:top w:val="nil"/>
              <w:left w:val="nil"/>
            </w:tcBorders>
            <w:shd w:val="clear" w:color="auto" w:fill="auto"/>
            <w:tcPrChange w:id="6474" w:author="Javier Quintana Pérez" w:date="2022-05-11T17:08:00Z">
              <w:tcPr>
                <w:tcW w:w="3589" w:type="pct"/>
                <w:shd w:val="clear" w:color="auto" w:fill="auto"/>
              </w:tcPr>
            </w:tcPrChange>
          </w:tcPr>
          <w:p w:rsidR="00EB394E" w:rsidRPr="00133828" w:rsidRDefault="00EB394E" w:rsidP="00EB394E">
            <w:pPr>
              <w:rPr>
                <w:rFonts w:ascii="Source Sans Pro" w:hAnsi="Source Sans Pro"/>
                <w:sz w:val="21"/>
                <w:szCs w:val="21"/>
                <w:rPrChange w:id="6475" w:author="Javier Quintana Pérez" w:date="2022-12-01T17:17:00Z">
                  <w:rPr/>
                </w:rPrChange>
              </w:rPr>
            </w:pPr>
          </w:p>
        </w:tc>
        <w:tc>
          <w:tcPr>
            <w:tcW w:w="705" w:type="pct"/>
            <w:shd w:val="clear" w:color="auto" w:fill="auto"/>
            <w:tcPrChange w:id="6476" w:author="Javier Quintana Pérez" w:date="2022-05-11T17:08:00Z">
              <w:tcPr>
                <w:tcW w:w="738" w:type="pct"/>
                <w:gridSpan w:val="3"/>
                <w:shd w:val="clear" w:color="auto" w:fill="auto"/>
              </w:tcPr>
            </w:tcPrChange>
          </w:tcPr>
          <w:p w:rsidR="00EB394E" w:rsidRPr="00133828" w:rsidRDefault="00D919CB" w:rsidP="00EB394E">
            <w:pPr>
              <w:jc w:val="center"/>
              <w:rPr>
                <w:rFonts w:ascii="Source Sans Pro" w:hAnsi="Source Sans Pro"/>
                <w:sz w:val="21"/>
                <w:szCs w:val="21"/>
                <w:rPrChange w:id="6477" w:author="Javier Quintana Pérez" w:date="2022-12-01T17:17:00Z">
                  <w:rPr/>
                </w:rPrChange>
              </w:rPr>
            </w:pPr>
            <w:r w:rsidRPr="00D919CB">
              <w:rPr>
                <w:rFonts w:ascii="Source Sans Pro" w:hAnsi="Source Sans Pro"/>
                <w:sz w:val="21"/>
                <w:szCs w:val="21"/>
                <w:rPrChange w:id="6478" w:author="Javier Quintana Pérez" w:date="2022-12-01T17:17:00Z">
                  <w:rPr>
                    <w:color w:val="0000FF"/>
                    <w:u w:val="single"/>
                  </w:rPr>
                </w:rPrChange>
              </w:rPr>
              <w:t>SI</w:t>
            </w:r>
          </w:p>
        </w:tc>
        <w:tc>
          <w:tcPr>
            <w:tcW w:w="705" w:type="pct"/>
            <w:shd w:val="clear" w:color="auto" w:fill="auto"/>
            <w:tcPrChange w:id="6479" w:author="Javier Quintana Pérez" w:date="2022-05-11T17:08:00Z">
              <w:tcPr>
                <w:tcW w:w="674" w:type="pct"/>
                <w:shd w:val="clear" w:color="auto" w:fill="auto"/>
              </w:tcPr>
            </w:tcPrChange>
          </w:tcPr>
          <w:p w:rsidR="00EB394E" w:rsidRPr="00133828" w:rsidRDefault="00D919CB" w:rsidP="00EB394E">
            <w:pPr>
              <w:jc w:val="center"/>
              <w:rPr>
                <w:rFonts w:ascii="Source Sans Pro" w:hAnsi="Source Sans Pro"/>
                <w:sz w:val="21"/>
                <w:szCs w:val="21"/>
                <w:rPrChange w:id="6480" w:author="Javier Quintana Pérez" w:date="2022-12-01T17:17:00Z">
                  <w:rPr/>
                </w:rPrChange>
              </w:rPr>
            </w:pPr>
            <w:r w:rsidRPr="00D919CB">
              <w:rPr>
                <w:rFonts w:ascii="Source Sans Pro" w:hAnsi="Source Sans Pro"/>
                <w:sz w:val="21"/>
                <w:szCs w:val="21"/>
                <w:rPrChange w:id="6481" w:author="Javier Quintana Pérez" w:date="2022-12-01T17:17:00Z">
                  <w:rPr>
                    <w:color w:val="0000FF"/>
                    <w:u w:val="single"/>
                  </w:rPr>
                </w:rPrChange>
              </w:rPr>
              <w:t>NO</w:t>
            </w:r>
          </w:p>
        </w:tc>
      </w:tr>
      <w:tr w:rsidR="00EB394E" w:rsidRPr="00133828" w:rsidTr="0080146D">
        <w:trPr>
          <w:jc w:val="center"/>
          <w:trPrChange w:id="6482" w:author="Javier Quintana Pérez" w:date="2022-05-11T17:08:00Z">
            <w:trPr>
              <w:jc w:val="center"/>
            </w:trPr>
          </w:trPrChange>
        </w:trPr>
        <w:tc>
          <w:tcPr>
            <w:tcW w:w="3589" w:type="pct"/>
            <w:shd w:val="clear" w:color="auto" w:fill="auto"/>
            <w:tcPrChange w:id="6483" w:author="Javier Quintana Pérez" w:date="2022-05-11T17:08:00Z">
              <w:tcPr>
                <w:tcW w:w="3589" w:type="pct"/>
                <w:shd w:val="clear" w:color="auto" w:fill="auto"/>
              </w:tcPr>
            </w:tcPrChange>
          </w:tcPr>
          <w:p w:rsidR="00000000" w:rsidRDefault="00D919CB">
            <w:pPr>
              <w:pStyle w:val="Textoindependiente"/>
              <w:tabs>
                <w:tab w:val="clear" w:pos="567"/>
              </w:tabs>
              <w:spacing w:line="240" w:lineRule="auto"/>
              <w:rPr>
                <w:rFonts w:ascii="Source Sans Pro" w:hAnsi="Source Sans Pro"/>
                <w:i w:val="0"/>
                <w:sz w:val="21"/>
                <w:szCs w:val="21"/>
                <w:rPrChange w:id="6484" w:author="Javier Quintana Pérez" w:date="2022-12-01T17:17:00Z">
                  <w:rPr>
                    <w:rFonts w:ascii="NewsGotT" w:hAnsi="NewsGotT"/>
                    <w:i w:val="0"/>
                    <w:sz w:val="20"/>
                  </w:rPr>
                </w:rPrChange>
              </w:rPr>
              <w:pPrChange w:id="6485" w:author="Javier Quintana Pérez" w:date="2022-09-30T10:31:00Z">
                <w:pPr>
                  <w:pStyle w:val="Textoindependiente"/>
                  <w:numPr>
                    <w:numId w:val="9"/>
                  </w:numPr>
                  <w:tabs>
                    <w:tab w:val="clear" w:pos="567"/>
                  </w:tabs>
                  <w:spacing w:line="240" w:lineRule="auto"/>
                  <w:ind w:left="720" w:hanging="360"/>
                </w:pPr>
              </w:pPrChange>
            </w:pPr>
            <w:r w:rsidRPr="00D919CB">
              <w:rPr>
                <w:rFonts w:ascii="Source Sans Pro" w:hAnsi="Source Sans Pro"/>
                <w:i w:val="0"/>
                <w:sz w:val="21"/>
                <w:szCs w:val="21"/>
                <w:rPrChange w:id="6486" w:author="Javier Quintana Pérez" w:date="2022-12-01T17:17:00Z">
                  <w:rPr>
                    <w:rFonts w:ascii="NewsGotT" w:hAnsi="NewsGotT"/>
                    <w:i w:val="0"/>
                    <w:color w:val="0000FF"/>
                    <w:sz w:val="20"/>
                    <w:u w:val="single"/>
                  </w:rPr>
                </w:rPrChange>
              </w:rPr>
              <w:t xml:space="preserve">¿Se requiere grado específico de acabado de superficie? </w:t>
            </w:r>
          </w:p>
        </w:tc>
        <w:tc>
          <w:tcPr>
            <w:tcW w:w="705" w:type="pct"/>
            <w:shd w:val="clear" w:color="auto" w:fill="auto"/>
            <w:tcPrChange w:id="6487" w:author="Javier Quintana Pérez" w:date="2022-05-11T17:08:00Z">
              <w:tcPr>
                <w:tcW w:w="738" w:type="pct"/>
                <w:gridSpan w:val="3"/>
                <w:shd w:val="clear" w:color="auto" w:fill="auto"/>
              </w:tcPr>
            </w:tcPrChange>
          </w:tcPr>
          <w:p w:rsidR="00EB394E" w:rsidRPr="00133828" w:rsidRDefault="00EB394E" w:rsidP="00EB394E">
            <w:pPr>
              <w:jc w:val="center"/>
              <w:rPr>
                <w:rFonts w:ascii="Source Sans Pro" w:hAnsi="Source Sans Pro"/>
                <w:sz w:val="21"/>
                <w:szCs w:val="21"/>
                <w:rPrChange w:id="6488" w:author="Javier Quintana Pérez" w:date="2022-12-01T17:17:00Z">
                  <w:rPr/>
                </w:rPrChange>
              </w:rPr>
            </w:pPr>
          </w:p>
        </w:tc>
        <w:tc>
          <w:tcPr>
            <w:tcW w:w="705" w:type="pct"/>
            <w:shd w:val="clear" w:color="auto" w:fill="auto"/>
            <w:tcPrChange w:id="6489" w:author="Javier Quintana Pérez" w:date="2022-05-11T17:08:00Z">
              <w:tcPr>
                <w:tcW w:w="674" w:type="pct"/>
                <w:shd w:val="clear" w:color="auto" w:fill="auto"/>
              </w:tcPr>
            </w:tcPrChange>
          </w:tcPr>
          <w:p w:rsidR="00EB394E" w:rsidRPr="00133828" w:rsidRDefault="00EB394E" w:rsidP="00EB394E">
            <w:pPr>
              <w:jc w:val="center"/>
              <w:rPr>
                <w:rFonts w:ascii="Source Sans Pro" w:hAnsi="Source Sans Pro"/>
                <w:sz w:val="21"/>
                <w:szCs w:val="21"/>
                <w:rPrChange w:id="6490" w:author="Javier Quintana Pérez" w:date="2022-12-01T17:17:00Z">
                  <w:rPr/>
                </w:rPrChange>
              </w:rPr>
            </w:pPr>
          </w:p>
        </w:tc>
      </w:tr>
    </w:tbl>
    <w:p w:rsidR="00EB394E" w:rsidRPr="00133828" w:rsidDel="00341743" w:rsidRDefault="00EB394E" w:rsidP="00EB394E">
      <w:pPr>
        <w:pStyle w:val="Textoindependiente"/>
        <w:ind w:left="720"/>
        <w:rPr>
          <w:del w:id="6491" w:author="Javier Quintana Pérez" w:date="2022-07-20T16:23:00Z"/>
          <w:rFonts w:ascii="Source Sans Pro" w:hAnsi="Source Sans Pro"/>
          <w:i w:val="0"/>
          <w:sz w:val="21"/>
          <w:szCs w:val="21"/>
          <w:rPrChange w:id="6492" w:author="Javier Quintana Pérez" w:date="2022-12-01T17:17:00Z">
            <w:rPr>
              <w:del w:id="6493" w:author="Javier Quintana Pérez" w:date="2022-07-20T16:23:00Z"/>
              <w:rFonts w:ascii="NewsGotT" w:hAnsi="NewsGotT"/>
              <w:i w:val="0"/>
              <w:sz w:val="20"/>
            </w:rPr>
          </w:rPrChange>
        </w:rPr>
      </w:pPr>
    </w:p>
    <w:p w:rsidR="001D2879" w:rsidRPr="00133828" w:rsidRDefault="001D2879" w:rsidP="00EB394E">
      <w:pPr>
        <w:pStyle w:val="Textoindependiente"/>
        <w:ind w:left="720"/>
        <w:rPr>
          <w:rFonts w:ascii="Source Sans Pro" w:hAnsi="Source Sans Pro"/>
          <w:i w:val="0"/>
          <w:sz w:val="21"/>
          <w:szCs w:val="21"/>
          <w:rPrChange w:id="6494" w:author="Javier Quintana Pérez" w:date="2022-12-01T17:17:00Z">
            <w:rPr>
              <w:rFonts w:ascii="NewsGotT" w:hAnsi="NewsGotT"/>
              <w:i w:val="0"/>
              <w:sz w:val="20"/>
            </w:rPr>
          </w:rPrChange>
        </w:rPr>
      </w:pPr>
    </w:p>
    <w:p w:rsidR="00EB394E" w:rsidRPr="00133828" w:rsidRDefault="00D919CB" w:rsidP="00EB394E">
      <w:pPr>
        <w:numPr>
          <w:ilvl w:val="0"/>
          <w:numId w:val="11"/>
        </w:numPr>
        <w:ind w:left="567" w:hanging="425"/>
        <w:rPr>
          <w:rFonts w:ascii="Source Sans Pro" w:hAnsi="Source Sans Pro"/>
          <w:sz w:val="21"/>
          <w:szCs w:val="21"/>
          <w:rPrChange w:id="6495" w:author="Javier Quintana Pérez" w:date="2022-12-01T17:17:00Z">
            <w:rPr/>
          </w:rPrChange>
        </w:rPr>
      </w:pPr>
      <w:r w:rsidRPr="00D919CB">
        <w:rPr>
          <w:rFonts w:ascii="Source Sans Pro" w:hAnsi="Source Sans Pro"/>
          <w:sz w:val="21"/>
          <w:szCs w:val="21"/>
          <w:rPrChange w:id="6496" w:author="Javier Quintana Pérez" w:date="2022-12-01T17:17:00Z">
            <w:rPr>
              <w:color w:val="0000FF"/>
              <w:u w:val="single"/>
            </w:rPr>
          </w:rPrChange>
        </w:rPr>
        <w:t>En caso afirmativo ¿cuál?</w:t>
      </w:r>
    </w:p>
    <w:p w:rsidR="00B20093" w:rsidRPr="00133828" w:rsidRDefault="00B20093" w:rsidP="00B20093">
      <w:pPr>
        <w:ind w:left="567"/>
        <w:rPr>
          <w:rFonts w:ascii="Source Sans Pro" w:hAnsi="Source Sans Pro"/>
          <w:sz w:val="21"/>
          <w:szCs w:val="21"/>
          <w:rPrChange w:id="6497" w:author="Javier Quintana Pérez" w:date="2022-12-01T17:17: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B20093">
        <w:trPr>
          <w:jc w:val="center"/>
        </w:trPr>
        <w:tc>
          <w:tcPr>
            <w:tcW w:w="5000" w:type="pct"/>
            <w:shd w:val="clear" w:color="auto" w:fill="auto"/>
          </w:tcPr>
          <w:p w:rsidR="00EB394E" w:rsidRPr="00133828" w:rsidDel="00AA61AA" w:rsidRDefault="00EB394E" w:rsidP="00EB394E">
            <w:pPr>
              <w:pStyle w:val="Textoindependiente"/>
              <w:rPr>
                <w:del w:id="6498" w:author="Javier Quintana Pérez" w:date="2022-09-30T10:32:00Z"/>
                <w:rFonts w:ascii="Source Sans Pro" w:hAnsi="Source Sans Pro"/>
                <w:i w:val="0"/>
                <w:sz w:val="21"/>
                <w:szCs w:val="21"/>
                <w:rPrChange w:id="6499" w:author="Javier Quintana Pérez" w:date="2022-12-01T17:17:00Z">
                  <w:rPr>
                    <w:del w:id="6500" w:author="Javier Quintana Pérez" w:date="2022-09-30T10:32:00Z"/>
                    <w:rFonts w:ascii="NewsGotT" w:hAnsi="NewsGotT"/>
                    <w:i w:val="0"/>
                    <w:sz w:val="20"/>
                  </w:rPr>
                </w:rPrChange>
              </w:rPr>
            </w:pPr>
          </w:p>
          <w:p w:rsidR="00EB394E" w:rsidRPr="00133828" w:rsidRDefault="00EB394E" w:rsidP="00EB394E">
            <w:pPr>
              <w:pStyle w:val="Textoindependiente"/>
              <w:rPr>
                <w:rFonts w:ascii="Source Sans Pro" w:hAnsi="Source Sans Pro"/>
                <w:i w:val="0"/>
                <w:sz w:val="21"/>
                <w:szCs w:val="21"/>
                <w:rPrChange w:id="6501" w:author="Javier Quintana Pérez" w:date="2022-12-01T17:17:00Z">
                  <w:rPr>
                    <w:rFonts w:ascii="NewsGotT" w:hAnsi="NewsGotT"/>
                    <w:i w:val="0"/>
                    <w:sz w:val="20"/>
                  </w:rPr>
                </w:rPrChange>
              </w:rPr>
            </w:pPr>
          </w:p>
          <w:p w:rsidR="00EB394E" w:rsidRPr="00133828" w:rsidRDefault="00EB394E" w:rsidP="00EB394E">
            <w:pPr>
              <w:pStyle w:val="Textoindependiente"/>
              <w:rPr>
                <w:rFonts w:ascii="Source Sans Pro" w:hAnsi="Source Sans Pro"/>
                <w:i w:val="0"/>
                <w:sz w:val="21"/>
                <w:szCs w:val="21"/>
                <w:rPrChange w:id="6502" w:author="Javier Quintana Pérez" w:date="2022-12-01T17:17:00Z">
                  <w:rPr>
                    <w:rFonts w:ascii="NewsGotT" w:hAnsi="NewsGotT"/>
                    <w:i w:val="0"/>
                    <w:sz w:val="20"/>
                  </w:rPr>
                </w:rPrChange>
              </w:rPr>
            </w:pPr>
          </w:p>
        </w:tc>
      </w:tr>
    </w:tbl>
    <w:p w:rsidR="00EB394E" w:rsidRPr="00133828" w:rsidRDefault="00EB394E" w:rsidP="00EB394E">
      <w:pPr>
        <w:pStyle w:val="Textoindependiente"/>
        <w:rPr>
          <w:rFonts w:ascii="Source Sans Pro" w:hAnsi="Source Sans Pro"/>
          <w:i w:val="0"/>
          <w:sz w:val="21"/>
          <w:szCs w:val="21"/>
          <w:rPrChange w:id="6503" w:author="Javier Quintana Pérez" w:date="2022-12-01T17:17:00Z">
            <w:rPr>
              <w:rFonts w:ascii="NewsGotT" w:hAnsi="NewsGotT"/>
              <w:i w:val="0"/>
              <w:sz w:val="20"/>
            </w:rPr>
          </w:rPrChange>
        </w:rPr>
      </w:pPr>
    </w:p>
    <w:p w:rsidR="00EB394E" w:rsidRPr="00133828" w:rsidRDefault="00EB394E" w:rsidP="00EB394E">
      <w:pPr>
        <w:pStyle w:val="Textoindependiente"/>
        <w:rPr>
          <w:rFonts w:ascii="Source Sans Pro" w:hAnsi="Source Sans Pro"/>
          <w:i w:val="0"/>
          <w:sz w:val="21"/>
          <w:szCs w:val="21"/>
          <w:u w:val="single"/>
          <w:rPrChange w:id="6504" w:author="Javier Quintana Pérez" w:date="2022-12-01T17:17: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6505" w:author="Javier Quintana Pérez" w:date="2022-05-11T17:08: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8"/>
        <w:gridCol w:w="1309"/>
        <w:gridCol w:w="1309"/>
        <w:tblGridChange w:id="6506">
          <w:tblGrid>
            <w:gridCol w:w="6665"/>
            <w:gridCol w:w="1371"/>
            <w:gridCol w:w="1250"/>
          </w:tblGrid>
        </w:tblGridChange>
      </w:tblGrid>
      <w:tr w:rsidR="00EB394E" w:rsidRPr="00133828" w:rsidTr="0080146D">
        <w:trPr>
          <w:jc w:val="center"/>
          <w:trPrChange w:id="6507" w:author="Javier Quintana Pérez" w:date="2022-05-11T17:08:00Z">
            <w:trPr>
              <w:jc w:val="center"/>
            </w:trPr>
          </w:trPrChange>
        </w:trPr>
        <w:tc>
          <w:tcPr>
            <w:tcW w:w="3589" w:type="pct"/>
            <w:tcBorders>
              <w:top w:val="nil"/>
              <w:left w:val="nil"/>
            </w:tcBorders>
            <w:shd w:val="clear" w:color="auto" w:fill="auto"/>
            <w:tcPrChange w:id="6508" w:author="Javier Quintana Pérez" w:date="2022-05-11T17:08:00Z">
              <w:tcPr>
                <w:tcW w:w="3589" w:type="pct"/>
                <w:shd w:val="clear" w:color="auto" w:fill="auto"/>
              </w:tcPr>
            </w:tcPrChange>
          </w:tcPr>
          <w:p w:rsidR="00EB394E" w:rsidRPr="00133828" w:rsidRDefault="00EB394E" w:rsidP="00EB394E">
            <w:pPr>
              <w:rPr>
                <w:rFonts w:ascii="Source Sans Pro" w:hAnsi="Source Sans Pro"/>
                <w:sz w:val="21"/>
                <w:szCs w:val="21"/>
                <w:rPrChange w:id="6509" w:author="Javier Quintana Pérez" w:date="2022-12-01T17:17:00Z">
                  <w:rPr/>
                </w:rPrChange>
              </w:rPr>
            </w:pPr>
          </w:p>
        </w:tc>
        <w:tc>
          <w:tcPr>
            <w:tcW w:w="705" w:type="pct"/>
            <w:shd w:val="clear" w:color="auto" w:fill="auto"/>
            <w:tcPrChange w:id="6510" w:author="Javier Quintana Pérez" w:date="2022-05-11T17:08:00Z">
              <w:tcPr>
                <w:tcW w:w="738" w:type="pct"/>
                <w:shd w:val="clear" w:color="auto" w:fill="auto"/>
              </w:tcPr>
            </w:tcPrChange>
          </w:tcPr>
          <w:p w:rsidR="00EB394E" w:rsidRPr="00133828" w:rsidRDefault="00D919CB" w:rsidP="00EB394E">
            <w:pPr>
              <w:jc w:val="center"/>
              <w:rPr>
                <w:rFonts w:ascii="Source Sans Pro" w:hAnsi="Source Sans Pro"/>
                <w:sz w:val="21"/>
                <w:szCs w:val="21"/>
                <w:rPrChange w:id="6511" w:author="Javier Quintana Pérez" w:date="2022-12-01T17:17:00Z">
                  <w:rPr/>
                </w:rPrChange>
              </w:rPr>
            </w:pPr>
            <w:r w:rsidRPr="00D919CB">
              <w:rPr>
                <w:rFonts w:ascii="Source Sans Pro" w:hAnsi="Source Sans Pro"/>
                <w:sz w:val="21"/>
                <w:szCs w:val="21"/>
                <w:rPrChange w:id="6512" w:author="Javier Quintana Pérez" w:date="2022-12-01T17:17:00Z">
                  <w:rPr>
                    <w:color w:val="0000FF"/>
                    <w:u w:val="single"/>
                  </w:rPr>
                </w:rPrChange>
              </w:rPr>
              <w:t>SI</w:t>
            </w:r>
          </w:p>
        </w:tc>
        <w:tc>
          <w:tcPr>
            <w:tcW w:w="705" w:type="pct"/>
            <w:shd w:val="clear" w:color="auto" w:fill="auto"/>
            <w:tcPrChange w:id="6513" w:author="Javier Quintana Pérez" w:date="2022-05-11T17:08:00Z">
              <w:tcPr>
                <w:tcW w:w="674" w:type="pct"/>
                <w:shd w:val="clear" w:color="auto" w:fill="auto"/>
              </w:tcPr>
            </w:tcPrChange>
          </w:tcPr>
          <w:p w:rsidR="00EB394E" w:rsidRPr="00133828" w:rsidRDefault="00D919CB" w:rsidP="00EB394E">
            <w:pPr>
              <w:jc w:val="center"/>
              <w:rPr>
                <w:rFonts w:ascii="Source Sans Pro" w:hAnsi="Source Sans Pro"/>
                <w:sz w:val="21"/>
                <w:szCs w:val="21"/>
                <w:rPrChange w:id="6514" w:author="Javier Quintana Pérez" w:date="2022-12-01T17:17:00Z">
                  <w:rPr/>
                </w:rPrChange>
              </w:rPr>
            </w:pPr>
            <w:r w:rsidRPr="00D919CB">
              <w:rPr>
                <w:rFonts w:ascii="Source Sans Pro" w:hAnsi="Source Sans Pro"/>
                <w:sz w:val="21"/>
                <w:szCs w:val="21"/>
                <w:rPrChange w:id="6515" w:author="Javier Quintana Pérez" w:date="2022-12-01T17:17:00Z">
                  <w:rPr>
                    <w:color w:val="0000FF"/>
                    <w:u w:val="single"/>
                  </w:rPr>
                </w:rPrChange>
              </w:rPr>
              <w:t>NO</w:t>
            </w:r>
          </w:p>
        </w:tc>
      </w:tr>
      <w:tr w:rsidR="00EB394E" w:rsidRPr="00133828" w:rsidTr="0080146D">
        <w:trPr>
          <w:jc w:val="center"/>
          <w:trPrChange w:id="6516" w:author="Javier Quintana Pérez" w:date="2022-05-11T17:08:00Z">
            <w:trPr>
              <w:jc w:val="center"/>
            </w:trPr>
          </w:trPrChange>
        </w:trPr>
        <w:tc>
          <w:tcPr>
            <w:tcW w:w="3589" w:type="pct"/>
            <w:shd w:val="clear" w:color="auto" w:fill="auto"/>
            <w:tcPrChange w:id="6517" w:author="Javier Quintana Pérez" w:date="2022-05-11T17:08: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6518" w:author="Javier Quintana Pérez" w:date="2022-12-01T17:17:00Z">
                  <w:rPr/>
                </w:rPrChange>
              </w:rPr>
            </w:pPr>
            <w:r w:rsidRPr="00D919CB">
              <w:rPr>
                <w:rFonts w:ascii="Source Sans Pro" w:hAnsi="Source Sans Pro"/>
                <w:sz w:val="21"/>
                <w:szCs w:val="21"/>
                <w:rPrChange w:id="6519" w:author="Javier Quintana Pérez" w:date="2022-12-01T17:17:00Z">
                  <w:rPr>
                    <w:color w:val="0000FF"/>
                    <w:u w:val="single"/>
                  </w:rPr>
                </w:rPrChange>
              </w:rPr>
              <w:t xml:space="preserve">¿Las piezas presentan ese grado de acabado?    </w:t>
            </w:r>
          </w:p>
        </w:tc>
        <w:tc>
          <w:tcPr>
            <w:tcW w:w="705" w:type="pct"/>
            <w:shd w:val="clear" w:color="auto" w:fill="auto"/>
            <w:tcPrChange w:id="6520" w:author="Javier Quintana Pérez" w:date="2022-05-11T17:08:00Z">
              <w:tcPr>
                <w:tcW w:w="738" w:type="pct"/>
                <w:shd w:val="clear" w:color="auto" w:fill="auto"/>
              </w:tcPr>
            </w:tcPrChange>
          </w:tcPr>
          <w:p w:rsidR="00EB394E" w:rsidRPr="00133828" w:rsidRDefault="00EB394E" w:rsidP="00EB394E">
            <w:pPr>
              <w:jc w:val="center"/>
              <w:rPr>
                <w:rFonts w:ascii="Source Sans Pro" w:hAnsi="Source Sans Pro"/>
                <w:sz w:val="21"/>
                <w:szCs w:val="21"/>
                <w:rPrChange w:id="6521" w:author="Javier Quintana Pérez" w:date="2022-12-01T17:17:00Z">
                  <w:rPr/>
                </w:rPrChange>
              </w:rPr>
            </w:pPr>
          </w:p>
        </w:tc>
        <w:tc>
          <w:tcPr>
            <w:tcW w:w="705" w:type="pct"/>
            <w:shd w:val="clear" w:color="auto" w:fill="auto"/>
            <w:tcPrChange w:id="6522" w:author="Javier Quintana Pérez" w:date="2022-05-11T17:08:00Z">
              <w:tcPr>
                <w:tcW w:w="673" w:type="pct"/>
                <w:shd w:val="clear" w:color="auto" w:fill="auto"/>
              </w:tcPr>
            </w:tcPrChange>
          </w:tcPr>
          <w:p w:rsidR="00EB394E" w:rsidRPr="00133828" w:rsidRDefault="00EB394E" w:rsidP="00EB394E">
            <w:pPr>
              <w:jc w:val="center"/>
              <w:rPr>
                <w:rFonts w:ascii="Source Sans Pro" w:hAnsi="Source Sans Pro"/>
                <w:sz w:val="21"/>
                <w:szCs w:val="21"/>
                <w:rPrChange w:id="6523" w:author="Javier Quintana Pérez" w:date="2022-12-01T17:17:00Z">
                  <w:rPr/>
                </w:rPrChange>
              </w:rPr>
            </w:pPr>
          </w:p>
        </w:tc>
      </w:tr>
      <w:tr w:rsidR="00EB394E" w:rsidRPr="00133828" w:rsidTr="0080146D">
        <w:trPr>
          <w:jc w:val="center"/>
          <w:trPrChange w:id="6524" w:author="Javier Quintana Pérez" w:date="2022-05-11T17:08:00Z">
            <w:trPr>
              <w:jc w:val="center"/>
            </w:trPr>
          </w:trPrChange>
        </w:trPr>
        <w:tc>
          <w:tcPr>
            <w:tcW w:w="3589" w:type="pct"/>
            <w:shd w:val="clear" w:color="auto" w:fill="auto"/>
            <w:tcPrChange w:id="6525" w:author="Javier Quintana Pérez" w:date="2022-05-11T17:08: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6526" w:author="Javier Quintana Pérez" w:date="2022-12-01T17:17:00Z">
                  <w:rPr/>
                </w:rPrChange>
              </w:rPr>
            </w:pPr>
            <w:r w:rsidRPr="00D919CB">
              <w:rPr>
                <w:rFonts w:ascii="Source Sans Pro" w:hAnsi="Source Sans Pro"/>
                <w:sz w:val="21"/>
                <w:szCs w:val="21"/>
                <w:rPrChange w:id="6527" w:author="Javier Quintana Pérez" w:date="2022-12-01T17:17:00Z">
                  <w:rPr>
                    <w:color w:val="0000FF"/>
                    <w:u w:val="single"/>
                  </w:rPr>
                </w:rPrChange>
              </w:rPr>
              <w:t xml:space="preserve">¿Se aprecian coqueras o irregularidades en la superficie que perjudiquen al comportamiento en obra o a su aspecto exterior?  </w:t>
            </w:r>
          </w:p>
        </w:tc>
        <w:tc>
          <w:tcPr>
            <w:tcW w:w="705" w:type="pct"/>
            <w:shd w:val="clear" w:color="auto" w:fill="auto"/>
            <w:tcPrChange w:id="6528" w:author="Javier Quintana Pérez" w:date="2022-05-11T17:08:00Z">
              <w:tcPr>
                <w:tcW w:w="738" w:type="pct"/>
                <w:shd w:val="clear" w:color="auto" w:fill="auto"/>
              </w:tcPr>
            </w:tcPrChange>
          </w:tcPr>
          <w:p w:rsidR="00EB394E" w:rsidRPr="00133828" w:rsidRDefault="00EB394E" w:rsidP="00EB394E">
            <w:pPr>
              <w:jc w:val="center"/>
              <w:rPr>
                <w:rFonts w:ascii="Source Sans Pro" w:hAnsi="Source Sans Pro"/>
                <w:sz w:val="21"/>
                <w:szCs w:val="21"/>
                <w:rPrChange w:id="6529" w:author="Javier Quintana Pérez" w:date="2022-12-01T17:17:00Z">
                  <w:rPr/>
                </w:rPrChange>
              </w:rPr>
            </w:pPr>
          </w:p>
        </w:tc>
        <w:tc>
          <w:tcPr>
            <w:tcW w:w="705" w:type="pct"/>
            <w:shd w:val="clear" w:color="auto" w:fill="auto"/>
            <w:tcPrChange w:id="6530" w:author="Javier Quintana Pérez" w:date="2022-05-11T17:08:00Z">
              <w:tcPr>
                <w:tcW w:w="673" w:type="pct"/>
                <w:shd w:val="clear" w:color="auto" w:fill="auto"/>
              </w:tcPr>
            </w:tcPrChange>
          </w:tcPr>
          <w:p w:rsidR="00EB394E" w:rsidRPr="00133828" w:rsidRDefault="00EB394E" w:rsidP="00EB394E">
            <w:pPr>
              <w:jc w:val="center"/>
              <w:rPr>
                <w:rFonts w:ascii="Source Sans Pro" w:hAnsi="Source Sans Pro"/>
                <w:sz w:val="21"/>
                <w:szCs w:val="21"/>
                <w:rPrChange w:id="6531" w:author="Javier Quintana Pérez" w:date="2022-12-01T17:17:00Z">
                  <w:rPr/>
                </w:rPrChange>
              </w:rPr>
            </w:pPr>
          </w:p>
        </w:tc>
      </w:tr>
      <w:tr w:rsidR="002D4095" w:rsidRPr="00133828" w:rsidTr="0080146D">
        <w:trPr>
          <w:jc w:val="center"/>
          <w:trPrChange w:id="6532" w:author="Javier Quintana Pérez" w:date="2022-05-11T17:08:00Z">
            <w:trPr>
              <w:jc w:val="center"/>
            </w:trPr>
          </w:trPrChange>
        </w:trPr>
        <w:tc>
          <w:tcPr>
            <w:tcW w:w="3589" w:type="pct"/>
            <w:shd w:val="clear" w:color="auto" w:fill="auto"/>
            <w:tcPrChange w:id="6533" w:author="Javier Quintana Pérez" w:date="2022-05-11T17:08:00Z">
              <w:tcPr>
                <w:tcW w:w="3589" w:type="pct"/>
                <w:shd w:val="clear" w:color="auto" w:fill="auto"/>
              </w:tcPr>
            </w:tcPrChange>
          </w:tcPr>
          <w:p w:rsidR="002D4095" w:rsidRPr="00133828" w:rsidDel="001815D3" w:rsidRDefault="00D919CB" w:rsidP="002D4095">
            <w:pPr>
              <w:tabs>
                <w:tab w:val="clear" w:pos="567"/>
              </w:tabs>
              <w:spacing w:line="240" w:lineRule="auto"/>
              <w:jc w:val="left"/>
              <w:rPr>
                <w:ins w:id="6534" w:author="Javier Quintana Pérez" w:date="2022-01-24T15:47:00Z"/>
                <w:del w:id="6535" w:author="mjsierra" w:date="2022-07-29T10:45:00Z"/>
                <w:rFonts w:ascii="Source Sans Pro" w:hAnsi="Source Sans Pro"/>
                <w:strike/>
                <w:color w:val="000000" w:themeColor="text1"/>
                <w:sz w:val="21"/>
                <w:szCs w:val="21"/>
                <w:rPrChange w:id="6536" w:author="Javier Quintana Pérez" w:date="2022-12-01T17:17:00Z">
                  <w:rPr>
                    <w:ins w:id="6537" w:author="Javier Quintana Pérez" w:date="2022-01-24T15:47:00Z"/>
                    <w:del w:id="6538" w:author="mjsierra" w:date="2022-07-29T10:45:00Z"/>
                  </w:rPr>
                </w:rPrChange>
              </w:rPr>
            </w:pPr>
            <w:ins w:id="6539" w:author="Javier Quintana Pérez" w:date="2022-01-24T15:47:00Z">
              <w:del w:id="6540" w:author="mjsierra" w:date="2022-07-29T10:45:00Z">
                <w:r w:rsidRPr="00D919CB">
                  <w:rPr>
                    <w:rFonts w:ascii="Source Sans Pro" w:hAnsi="Source Sans Pro"/>
                    <w:strike/>
                    <w:color w:val="000000" w:themeColor="text1"/>
                    <w:sz w:val="21"/>
                    <w:szCs w:val="21"/>
                    <w:rPrChange w:id="6541" w:author="Javier Quintana Pérez" w:date="2022-12-01T17:17:00Z">
                      <w:rPr>
                        <w:color w:val="0000FF"/>
                        <w:u w:val="single"/>
                      </w:rPr>
                    </w:rPrChange>
                  </w:rPr>
                  <w:delText xml:space="preserve">¿Se aprecian fisuras que incumplan los límites especificados por la EHE-08? </w:delText>
                </w:r>
              </w:del>
            </w:ins>
          </w:p>
          <w:p w:rsidR="002D4095" w:rsidRPr="00133828" w:rsidRDefault="00D919CB">
            <w:pPr>
              <w:tabs>
                <w:tab w:val="clear" w:pos="567"/>
              </w:tabs>
              <w:spacing w:line="240" w:lineRule="auto"/>
              <w:jc w:val="left"/>
              <w:rPr>
                <w:rFonts w:ascii="Source Sans Pro" w:hAnsi="Source Sans Pro"/>
                <w:color w:val="000000" w:themeColor="text1"/>
                <w:sz w:val="21"/>
                <w:szCs w:val="21"/>
                <w:rPrChange w:id="6542" w:author="Javier Quintana Pérez" w:date="2022-12-01T17:17:00Z">
                  <w:rPr/>
                </w:rPrChange>
              </w:rPr>
            </w:pPr>
            <w:ins w:id="6543" w:author="Javier Quintana Pérez" w:date="2022-01-24T15:47:00Z">
              <w:r w:rsidRPr="00D919CB">
                <w:rPr>
                  <w:rFonts w:ascii="Source Sans Pro" w:hAnsi="Source Sans Pro"/>
                  <w:color w:val="000000" w:themeColor="text1"/>
                  <w:sz w:val="21"/>
                  <w:szCs w:val="21"/>
                  <w:rPrChange w:id="6544" w:author="Javier Quintana Pérez" w:date="2022-12-01T17:17:00Z">
                    <w:rPr>
                      <w:color w:val="0000FF"/>
                      <w:u w:val="single"/>
                    </w:rPr>
                  </w:rPrChange>
                </w:rPr>
                <w:t xml:space="preserve">¿Se aprecian fisuras que incumplan los límites especificados por el CodE?      </w:t>
              </w:r>
            </w:ins>
            <w:del w:id="6545" w:author="Javier Quintana Pérez" w:date="2022-01-24T15:47:00Z">
              <w:r w:rsidRPr="00D919CB">
                <w:rPr>
                  <w:rFonts w:ascii="Source Sans Pro" w:hAnsi="Source Sans Pro"/>
                  <w:color w:val="000000" w:themeColor="text1"/>
                  <w:sz w:val="21"/>
                  <w:szCs w:val="21"/>
                  <w:rPrChange w:id="6546" w:author="Javier Quintana Pérez" w:date="2022-12-01T17:17:00Z">
                    <w:rPr>
                      <w:color w:val="0000FF"/>
                      <w:u w:val="single"/>
                    </w:rPr>
                  </w:rPrChange>
                </w:rPr>
                <w:delText xml:space="preserve">¿Se aprecian fisuras que incumplan los límites especificados por la EHE-08?               </w:delText>
              </w:r>
            </w:del>
          </w:p>
        </w:tc>
        <w:tc>
          <w:tcPr>
            <w:tcW w:w="705" w:type="pct"/>
            <w:shd w:val="clear" w:color="auto" w:fill="auto"/>
            <w:tcPrChange w:id="6547" w:author="Javier Quintana Pérez" w:date="2022-05-11T17:08:00Z">
              <w:tcPr>
                <w:tcW w:w="738" w:type="pct"/>
                <w:shd w:val="clear" w:color="auto" w:fill="auto"/>
              </w:tcPr>
            </w:tcPrChange>
          </w:tcPr>
          <w:p w:rsidR="002D4095" w:rsidRPr="00133828" w:rsidRDefault="002D4095" w:rsidP="002D4095">
            <w:pPr>
              <w:jc w:val="center"/>
              <w:rPr>
                <w:rFonts w:ascii="Source Sans Pro" w:hAnsi="Source Sans Pro"/>
                <w:sz w:val="21"/>
                <w:szCs w:val="21"/>
                <w:rPrChange w:id="6548" w:author="Javier Quintana Pérez" w:date="2022-12-01T17:17:00Z">
                  <w:rPr/>
                </w:rPrChange>
              </w:rPr>
            </w:pPr>
          </w:p>
        </w:tc>
        <w:tc>
          <w:tcPr>
            <w:tcW w:w="705" w:type="pct"/>
            <w:shd w:val="clear" w:color="auto" w:fill="auto"/>
            <w:tcPrChange w:id="6549" w:author="Javier Quintana Pérez" w:date="2022-05-11T17:08:00Z">
              <w:tcPr>
                <w:tcW w:w="673" w:type="pct"/>
                <w:shd w:val="clear" w:color="auto" w:fill="auto"/>
              </w:tcPr>
            </w:tcPrChange>
          </w:tcPr>
          <w:p w:rsidR="002D4095" w:rsidRPr="00133828" w:rsidRDefault="002D4095" w:rsidP="002D4095">
            <w:pPr>
              <w:jc w:val="center"/>
              <w:rPr>
                <w:rFonts w:ascii="Source Sans Pro" w:hAnsi="Source Sans Pro"/>
                <w:sz w:val="21"/>
                <w:szCs w:val="21"/>
                <w:rPrChange w:id="6550" w:author="Javier Quintana Pérez" w:date="2022-12-01T17:17:00Z">
                  <w:rPr/>
                </w:rPrChange>
              </w:rPr>
            </w:pPr>
          </w:p>
        </w:tc>
      </w:tr>
    </w:tbl>
    <w:p w:rsidR="00133828" w:rsidRDefault="00133828" w:rsidP="00EB394E">
      <w:pPr>
        <w:pStyle w:val="Textoindependiente"/>
        <w:rPr>
          <w:ins w:id="6551" w:author="Javier Quintana Pérez" w:date="2022-12-01T17:18:00Z"/>
          <w:rFonts w:ascii="NewsGotT" w:hAnsi="NewsGotT"/>
          <w:i w:val="0"/>
          <w:sz w:val="21"/>
          <w:szCs w:val="21"/>
          <w:u w:val="single"/>
        </w:rPr>
      </w:pPr>
    </w:p>
    <w:p w:rsidR="00133828" w:rsidRDefault="00133828">
      <w:pPr>
        <w:tabs>
          <w:tab w:val="clear" w:pos="567"/>
        </w:tabs>
        <w:spacing w:line="240" w:lineRule="auto"/>
        <w:jc w:val="left"/>
        <w:rPr>
          <w:ins w:id="6552" w:author="Javier Quintana Pérez" w:date="2022-12-01T17:18:00Z"/>
          <w:sz w:val="21"/>
          <w:szCs w:val="21"/>
          <w:u w:val="single"/>
        </w:rPr>
      </w:pPr>
      <w:ins w:id="6553" w:author="Javier Quintana Pérez" w:date="2022-12-01T17:18:00Z">
        <w:r>
          <w:rPr>
            <w:i/>
            <w:sz w:val="21"/>
            <w:szCs w:val="21"/>
            <w:u w:val="single"/>
          </w:rPr>
          <w:br w:type="page"/>
        </w:r>
      </w:ins>
    </w:p>
    <w:p w:rsidR="00AE031C" w:rsidRPr="00133828" w:rsidRDefault="00AE031C" w:rsidP="00EB394E">
      <w:pPr>
        <w:pStyle w:val="Textoindependiente"/>
        <w:rPr>
          <w:ins w:id="6554" w:author="Javier Quintana Pérez" w:date="2022-05-09T11:17:00Z"/>
          <w:rFonts w:ascii="NewsGotT" w:hAnsi="NewsGotT"/>
          <w:i w:val="0"/>
          <w:sz w:val="21"/>
          <w:szCs w:val="21"/>
          <w:u w:val="single"/>
          <w:rPrChange w:id="6555" w:author="Javier Quintana Pérez" w:date="2022-12-01T17:17:00Z">
            <w:rPr>
              <w:ins w:id="6556" w:author="Javier Quintana Pérez" w:date="2022-05-09T11:17:00Z"/>
              <w:rFonts w:ascii="NewsGotT" w:hAnsi="NewsGotT"/>
              <w:i w:val="0"/>
              <w:sz w:val="20"/>
              <w:u w:val="single"/>
            </w:rPr>
          </w:rPrChange>
        </w:rPr>
      </w:pPr>
    </w:p>
    <w:p w:rsidR="00FD189D" w:rsidRPr="00133828" w:rsidRDefault="00D919CB" w:rsidP="00FD189D">
      <w:pPr>
        <w:rPr>
          <w:ins w:id="6557" w:author="mjsierra" w:date="2022-07-29T10:59:00Z"/>
          <w:rFonts w:ascii="Source Sans Pro" w:hAnsi="Source Sans Pro"/>
          <w:sz w:val="21"/>
          <w:szCs w:val="21"/>
          <w:u w:val="single"/>
          <w:rPrChange w:id="6558" w:author="Javier Quintana Pérez" w:date="2022-12-01T17:17:00Z">
            <w:rPr>
              <w:ins w:id="6559" w:author="mjsierra" w:date="2022-07-29T10:59:00Z"/>
              <w:rFonts w:ascii="Source Sans Pro" w:hAnsi="Source Sans Pro"/>
              <w:u w:val="single"/>
            </w:rPr>
          </w:rPrChange>
        </w:rPr>
      </w:pPr>
      <w:ins w:id="6560" w:author="mjsierra" w:date="2022-07-29T10:59:00Z">
        <w:r w:rsidRPr="00D919CB">
          <w:rPr>
            <w:rFonts w:ascii="Source Sans Pro" w:hAnsi="Source Sans Pro"/>
            <w:sz w:val="21"/>
            <w:szCs w:val="21"/>
            <w:u w:val="single"/>
            <w:rPrChange w:id="6561" w:author="Javier Quintana Pérez" w:date="2022-12-01T17:17:00Z">
              <w:rPr>
                <w:rFonts w:ascii="Source Sans Pro" w:hAnsi="Source Sans Pro"/>
                <w:color w:val="0000FF"/>
                <w:u w:val="single"/>
              </w:rPr>
            </w:rPrChange>
          </w:rPr>
          <w:t>COMENTARIOS</w:t>
        </w:r>
      </w:ins>
    </w:p>
    <w:p w:rsidR="00FD189D" w:rsidRPr="00133828" w:rsidRDefault="00FD189D" w:rsidP="00FD189D">
      <w:pPr>
        <w:ind w:left="567"/>
        <w:rPr>
          <w:ins w:id="6562" w:author="mjsierra" w:date="2022-07-29T10:59:00Z"/>
          <w:rFonts w:ascii="Source Sans Pro" w:hAnsi="Source Sans Pro"/>
          <w:sz w:val="21"/>
          <w:szCs w:val="21"/>
          <w:rPrChange w:id="6563" w:author="Javier Quintana Pérez" w:date="2022-12-01T17:17:00Z">
            <w:rPr>
              <w:ins w:id="6564" w:author="mjsierra" w:date="2022-07-29T10:59: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D189D" w:rsidRPr="00133828" w:rsidTr="00892606">
        <w:trPr>
          <w:jc w:val="center"/>
          <w:ins w:id="6565" w:author="mjsierra" w:date="2022-07-29T10:59:00Z"/>
        </w:trPr>
        <w:tc>
          <w:tcPr>
            <w:tcW w:w="5000" w:type="pct"/>
            <w:shd w:val="clear" w:color="auto" w:fill="auto"/>
          </w:tcPr>
          <w:p w:rsidR="00FD189D" w:rsidRPr="00133828" w:rsidRDefault="00FD189D" w:rsidP="00892606">
            <w:pPr>
              <w:pStyle w:val="Textoindependiente"/>
              <w:rPr>
                <w:ins w:id="6566" w:author="mjsierra" w:date="2022-07-29T10:59:00Z"/>
                <w:rFonts w:ascii="Source Sans Pro" w:hAnsi="Source Sans Pro"/>
                <w:i w:val="0"/>
                <w:sz w:val="21"/>
                <w:szCs w:val="21"/>
                <w:u w:val="single"/>
                <w:rPrChange w:id="6567" w:author="Javier Quintana Pérez" w:date="2022-12-01T17:17:00Z">
                  <w:rPr>
                    <w:ins w:id="6568" w:author="mjsierra" w:date="2022-07-29T10:59:00Z"/>
                    <w:rFonts w:ascii="Source Sans Pro" w:hAnsi="Source Sans Pro"/>
                    <w:i w:val="0"/>
                    <w:sz w:val="20"/>
                    <w:u w:val="single"/>
                  </w:rPr>
                </w:rPrChange>
              </w:rPr>
            </w:pPr>
          </w:p>
          <w:p w:rsidR="00FD189D" w:rsidRPr="00133828" w:rsidRDefault="00FD189D" w:rsidP="00892606">
            <w:pPr>
              <w:pStyle w:val="Textoindependiente"/>
              <w:rPr>
                <w:ins w:id="6569" w:author="mjsierra" w:date="2022-07-29T10:59:00Z"/>
                <w:rFonts w:ascii="Source Sans Pro" w:hAnsi="Source Sans Pro"/>
                <w:i w:val="0"/>
                <w:sz w:val="21"/>
                <w:szCs w:val="21"/>
                <w:u w:val="single"/>
                <w:rPrChange w:id="6570" w:author="Javier Quintana Pérez" w:date="2022-12-01T17:17:00Z">
                  <w:rPr>
                    <w:ins w:id="6571" w:author="mjsierra" w:date="2022-07-29T10:59:00Z"/>
                    <w:rFonts w:ascii="Source Sans Pro" w:hAnsi="Source Sans Pro"/>
                    <w:i w:val="0"/>
                    <w:sz w:val="20"/>
                    <w:u w:val="single"/>
                  </w:rPr>
                </w:rPrChange>
              </w:rPr>
            </w:pPr>
          </w:p>
          <w:p w:rsidR="00FD189D" w:rsidRPr="00133828" w:rsidRDefault="00FD189D" w:rsidP="00892606">
            <w:pPr>
              <w:pStyle w:val="Textoindependiente"/>
              <w:rPr>
                <w:ins w:id="6572" w:author="mjsierra" w:date="2022-07-29T10:59:00Z"/>
                <w:rFonts w:ascii="Source Sans Pro" w:hAnsi="Source Sans Pro"/>
                <w:i w:val="0"/>
                <w:sz w:val="21"/>
                <w:szCs w:val="21"/>
                <w:u w:val="single"/>
                <w:rPrChange w:id="6573" w:author="Javier Quintana Pérez" w:date="2022-12-01T17:17:00Z">
                  <w:rPr>
                    <w:ins w:id="6574" w:author="mjsierra" w:date="2022-07-29T10:59:00Z"/>
                    <w:rFonts w:ascii="Source Sans Pro" w:hAnsi="Source Sans Pro"/>
                    <w:i w:val="0"/>
                    <w:sz w:val="20"/>
                    <w:u w:val="single"/>
                  </w:rPr>
                </w:rPrChange>
              </w:rPr>
            </w:pPr>
          </w:p>
        </w:tc>
      </w:tr>
    </w:tbl>
    <w:p w:rsidR="00000000" w:rsidRDefault="00D919CB">
      <w:pPr>
        <w:tabs>
          <w:tab w:val="clear" w:pos="567"/>
        </w:tabs>
        <w:spacing w:line="240" w:lineRule="auto"/>
        <w:jc w:val="left"/>
        <w:rPr>
          <w:del w:id="6575" w:author="Javier Quintana Pérez" w:date="2022-05-11T17:08:00Z"/>
          <w:sz w:val="21"/>
          <w:szCs w:val="21"/>
          <w:u w:val="single"/>
          <w:rPrChange w:id="6576" w:author="Javier Quintana Pérez" w:date="2022-12-01T17:17:00Z">
            <w:rPr>
              <w:del w:id="6577" w:author="Javier Quintana Pérez" w:date="2022-05-11T17:08:00Z"/>
              <w:u w:val="single"/>
            </w:rPr>
          </w:rPrChange>
        </w:rPr>
        <w:pPrChange w:id="6578" w:author="Javier Quintana Pérez" w:date="2022-09-30T10:32:00Z">
          <w:pPr>
            <w:pStyle w:val="Textoindependiente"/>
          </w:pPr>
        </w:pPrChange>
      </w:pPr>
      <w:ins w:id="6579" w:author="Javier Quintana Pérez" w:date="2022-05-09T11:17:00Z">
        <w:r w:rsidRPr="00D919CB">
          <w:rPr>
            <w:i/>
            <w:sz w:val="21"/>
            <w:szCs w:val="21"/>
            <w:u w:val="single"/>
            <w:rPrChange w:id="6580" w:author="Javier Quintana Pérez" w:date="2022-12-01T17:17:00Z">
              <w:rPr>
                <w:i w:val="0"/>
                <w:color w:val="0000FF"/>
                <w:u w:val="single"/>
              </w:rPr>
            </w:rPrChange>
          </w:rPr>
          <w:br w:type="page"/>
        </w:r>
      </w:ins>
    </w:p>
    <w:p w:rsidR="00000000" w:rsidRDefault="00C3369D">
      <w:pPr>
        <w:rPr>
          <w:del w:id="6581" w:author="Javier Quintana Pérez" w:date="2022-05-11T17:08:00Z"/>
          <w:u w:val="single"/>
        </w:rPr>
        <w:pPrChange w:id="6582" w:author="Javier Quintana Pérez" w:date="2022-09-30T10:32:00Z">
          <w:pPr>
            <w:pStyle w:val="Textoindependiente"/>
          </w:pPr>
        </w:pPrChange>
      </w:pPr>
      <w:bookmarkStart w:id="6583" w:name="_Toc120636801"/>
      <w:bookmarkStart w:id="6584" w:name="_Toc120640349"/>
      <w:bookmarkStart w:id="6585" w:name="_Toc122537356"/>
      <w:bookmarkEnd w:id="6583"/>
      <w:bookmarkEnd w:id="6584"/>
      <w:bookmarkEnd w:id="6585"/>
    </w:p>
    <w:p w:rsidR="00000000" w:rsidRDefault="00C3369D">
      <w:pPr>
        <w:rPr>
          <w:del w:id="6586" w:author="Javier Quintana Pérez" w:date="2022-11-13T20:05:00Z"/>
          <w:u w:val="single"/>
        </w:rPr>
        <w:pPrChange w:id="6587" w:author="Javier Quintana Pérez" w:date="2022-09-30T10:32:00Z">
          <w:pPr>
            <w:pStyle w:val="Textoindependiente"/>
          </w:pPr>
        </w:pPrChange>
      </w:pPr>
      <w:bookmarkStart w:id="6588" w:name="_Toc120636802"/>
      <w:bookmarkStart w:id="6589" w:name="_Toc120640350"/>
      <w:bookmarkStart w:id="6590" w:name="_Toc122537357"/>
      <w:bookmarkEnd w:id="6588"/>
      <w:bookmarkEnd w:id="6589"/>
      <w:bookmarkEnd w:id="6590"/>
    </w:p>
    <w:p w:rsidR="00000000" w:rsidRDefault="00D919CB">
      <w:pPr>
        <w:pStyle w:val="Nivel2"/>
        <w:numPr>
          <w:ilvl w:val="0"/>
          <w:numId w:val="36"/>
        </w:numPr>
        <w:ind w:left="360"/>
        <w:jc w:val="both"/>
        <w:rPr>
          <w:rFonts w:ascii="Source Sans Pro" w:hAnsi="Source Sans Pro"/>
          <w:sz w:val="26"/>
          <w:szCs w:val="26"/>
          <w:rPrChange w:id="6591" w:author="Javier Quintana Pérez" w:date="2022-07-20T16:09:00Z">
            <w:rPr/>
          </w:rPrChange>
        </w:rPr>
        <w:pPrChange w:id="6592" w:author="Javier Quintana Pérez" w:date="2022-07-20T16:11:00Z">
          <w:pPr>
            <w:pStyle w:val="Nivel1"/>
          </w:pPr>
        </w:pPrChange>
      </w:pPr>
      <w:bookmarkStart w:id="6593" w:name="_Toc520122143"/>
      <w:bookmarkStart w:id="6594" w:name="_Toc520134288"/>
      <w:bookmarkStart w:id="6595" w:name="_Toc520134605"/>
      <w:bookmarkStart w:id="6596" w:name="_Toc520135883"/>
      <w:bookmarkStart w:id="6597" w:name="_Toc520136305"/>
      <w:bookmarkStart w:id="6598" w:name="_Toc529041559"/>
      <w:bookmarkStart w:id="6599" w:name="_Toc529270477"/>
      <w:bookmarkStart w:id="6600" w:name="_Toc532372547"/>
      <w:bookmarkStart w:id="6601" w:name="_Toc532373505"/>
      <w:bookmarkStart w:id="6602" w:name="_Toc532374011"/>
      <w:bookmarkStart w:id="6603" w:name="_Toc122537358"/>
      <w:r w:rsidRPr="00D919CB">
        <w:rPr>
          <w:rFonts w:ascii="Source Sans Pro" w:hAnsi="Source Sans Pro"/>
          <w:sz w:val="26"/>
          <w:szCs w:val="26"/>
          <w:rPrChange w:id="6604" w:author="Javier Quintana Pérez" w:date="2022-07-20T16:09:00Z">
            <w:rPr>
              <w:color w:val="0000FF"/>
            </w:rPr>
          </w:rPrChange>
        </w:rPr>
        <w:t>TRANSPORTE, DESCARGA Y MANIPULACIÓN</w:t>
      </w:r>
      <w:bookmarkEnd w:id="6593"/>
      <w:bookmarkEnd w:id="6594"/>
      <w:bookmarkEnd w:id="6595"/>
      <w:bookmarkEnd w:id="6596"/>
      <w:bookmarkEnd w:id="6597"/>
      <w:bookmarkEnd w:id="6598"/>
      <w:bookmarkEnd w:id="6599"/>
      <w:bookmarkEnd w:id="6600"/>
      <w:bookmarkEnd w:id="6601"/>
      <w:bookmarkEnd w:id="6602"/>
      <w:bookmarkEnd w:id="6603"/>
    </w:p>
    <w:p w:rsidR="00EB394E" w:rsidRPr="00D41C9D" w:rsidRDefault="00EB394E" w:rsidP="00EB394E">
      <w:pPr>
        <w:rPr>
          <w:rFonts w:ascii="Source Sans Pro" w:hAnsi="Source Sans Pro"/>
          <w:b/>
          <w:u w:val="single"/>
          <w:rPrChange w:id="6605" w:author="Javier Quintana Pérez" w:date="2022-05-09T17:40:00Z">
            <w:rPr>
              <w:b/>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B20093">
        <w:trPr>
          <w:jc w:val="center"/>
        </w:trPr>
        <w:tc>
          <w:tcPr>
            <w:tcW w:w="5000" w:type="pct"/>
          </w:tcPr>
          <w:p w:rsidR="00000000" w:rsidRDefault="00D919CB">
            <w:pPr>
              <w:spacing w:line="240" w:lineRule="auto"/>
              <w:rPr>
                <w:ins w:id="6606" w:author="Javier Quintana Pérez" w:date="2022-01-24T15:48:00Z"/>
                <w:del w:id="6607" w:author="mjsierra" w:date="2022-07-29T10:45:00Z"/>
                <w:rFonts w:ascii="Source Sans Pro" w:hAnsi="Source Sans Pro"/>
                <w:i/>
                <w:strike/>
                <w:sz w:val="16"/>
                <w:u w:val="single"/>
                <w:rPrChange w:id="6608" w:author="Javier Quintana Pérez" w:date="2022-05-09T17:40:00Z">
                  <w:rPr>
                    <w:ins w:id="6609" w:author="Javier Quintana Pérez" w:date="2022-01-24T15:48:00Z"/>
                    <w:del w:id="6610" w:author="mjsierra" w:date="2022-07-29T10:45:00Z"/>
                    <w:i/>
                    <w:sz w:val="16"/>
                    <w:u w:val="single"/>
                  </w:rPr>
                </w:rPrChange>
              </w:rPr>
              <w:pPrChange w:id="6611" w:author="Javier Quintana Pérez" w:date="2022-05-11T17:10:00Z">
                <w:pPr/>
              </w:pPrChange>
            </w:pPr>
            <w:del w:id="6612" w:author="mjsierra" w:date="2022-07-29T10:45:00Z">
              <w:r w:rsidRPr="00D919CB">
                <w:rPr>
                  <w:rFonts w:ascii="Source Sans Pro" w:hAnsi="Source Sans Pro"/>
                  <w:i/>
                  <w:strike/>
                  <w:sz w:val="16"/>
                  <w:u w:val="single"/>
                  <w:rPrChange w:id="6613" w:author="Javier Quintana Pérez" w:date="2022-05-09T17:40:00Z">
                    <w:rPr>
                      <w:i/>
                      <w:color w:val="0000FF"/>
                      <w:sz w:val="16"/>
                      <w:u w:val="single"/>
                    </w:rPr>
                  </w:rPrChange>
                </w:rPr>
                <w:delText>EHE-08 Art. 76 Elementos prefabricados</w:delText>
              </w:r>
            </w:del>
          </w:p>
          <w:p w:rsidR="00000000" w:rsidRDefault="00D919CB">
            <w:pPr>
              <w:spacing w:line="240" w:lineRule="auto"/>
              <w:rPr>
                <w:rFonts w:ascii="Source Sans Pro" w:hAnsi="Source Sans Pro"/>
                <w:b/>
                <w:bCs/>
                <w:i/>
                <w:sz w:val="16"/>
                <w:u w:val="single"/>
                <w:rPrChange w:id="6614" w:author="Javier Quintana Pérez" w:date="2022-05-09T17:40:00Z">
                  <w:rPr>
                    <w:i/>
                    <w:sz w:val="16"/>
                    <w:u w:val="single"/>
                  </w:rPr>
                </w:rPrChange>
              </w:rPr>
              <w:pPrChange w:id="6615" w:author="Javier Quintana Pérez" w:date="2022-05-11T17:10:00Z">
                <w:pPr/>
              </w:pPrChange>
            </w:pPr>
            <w:ins w:id="6616" w:author="Javier Quintana Pérez" w:date="2022-05-09T11:17:00Z">
              <w:r w:rsidRPr="00D919CB">
                <w:rPr>
                  <w:rFonts w:ascii="Source Sans Pro" w:hAnsi="Source Sans Pro"/>
                  <w:b/>
                  <w:bCs/>
                  <w:i/>
                  <w:sz w:val="16"/>
                  <w:u w:val="single"/>
                  <w:rPrChange w:id="6617" w:author="Javier Quintana Pérez" w:date="2022-05-09T17:40:00Z">
                    <w:rPr>
                      <w:i/>
                      <w:color w:val="0000FF"/>
                      <w:sz w:val="16"/>
                      <w:u w:val="single"/>
                    </w:rPr>
                  </w:rPrChange>
                </w:rPr>
                <w:t>CodE</w:t>
              </w:r>
            </w:ins>
            <w:ins w:id="6618" w:author="Javier Quintana Pérez" w:date="2022-01-24T15:48:00Z">
              <w:r w:rsidRPr="00D919CB">
                <w:rPr>
                  <w:rFonts w:ascii="Source Sans Pro" w:hAnsi="Source Sans Pro"/>
                  <w:b/>
                  <w:bCs/>
                  <w:i/>
                  <w:sz w:val="16"/>
                  <w:u w:val="single"/>
                  <w:rPrChange w:id="6619" w:author="Javier Quintana Pérez" w:date="2022-05-09T17:40:00Z">
                    <w:rPr>
                      <w:i/>
                      <w:color w:val="0000FF"/>
                      <w:sz w:val="16"/>
                      <w:u w:val="single"/>
                    </w:rPr>
                  </w:rPrChange>
                </w:rPr>
                <w:t xml:space="preserve"> artículo 54 Elementos prefabricados</w:t>
              </w:r>
            </w:ins>
          </w:p>
          <w:p w:rsidR="00000000" w:rsidRDefault="00D919CB">
            <w:pPr>
              <w:spacing w:line="240" w:lineRule="auto"/>
              <w:rPr>
                <w:ins w:id="6620" w:author="Javier Quintana Pérez" w:date="2022-01-24T15:49:00Z"/>
                <w:del w:id="6621" w:author="mjsierra" w:date="2022-07-29T10:46:00Z"/>
                <w:rFonts w:ascii="Source Sans Pro" w:hAnsi="Source Sans Pro"/>
                <w:i/>
                <w:strike/>
                <w:sz w:val="16"/>
                <w:u w:val="single"/>
                <w:rPrChange w:id="6622" w:author="Javier Quintana Pérez" w:date="2022-05-09T17:40:00Z">
                  <w:rPr>
                    <w:ins w:id="6623" w:author="Javier Quintana Pérez" w:date="2022-01-24T15:49:00Z"/>
                    <w:del w:id="6624" w:author="mjsierra" w:date="2022-07-29T10:46:00Z"/>
                    <w:i/>
                    <w:sz w:val="16"/>
                    <w:u w:val="single"/>
                  </w:rPr>
                </w:rPrChange>
              </w:rPr>
              <w:pPrChange w:id="6625" w:author="Javier Quintana Pérez" w:date="2022-05-11T17:10:00Z">
                <w:pPr/>
              </w:pPrChange>
            </w:pPr>
            <w:del w:id="6626" w:author="mjsierra" w:date="2022-07-29T10:46:00Z">
              <w:r w:rsidRPr="00D919CB">
                <w:rPr>
                  <w:rFonts w:ascii="Source Sans Pro" w:hAnsi="Source Sans Pro"/>
                  <w:i/>
                  <w:strike/>
                  <w:sz w:val="16"/>
                  <w:u w:val="single"/>
                  <w:rPrChange w:id="6627" w:author="Javier Quintana Pérez" w:date="2022-05-09T17:40:00Z">
                    <w:rPr>
                      <w:i/>
                      <w:color w:val="0000FF"/>
                      <w:sz w:val="16"/>
                      <w:u w:val="single"/>
                    </w:rPr>
                  </w:rPrChange>
                </w:rPr>
                <w:delText>76</w:delText>
              </w:r>
            </w:del>
            <w:del w:id="6628" w:author="mjsierra" w:date="2022-07-29T10:45:00Z">
              <w:r w:rsidRPr="00D919CB">
                <w:rPr>
                  <w:rFonts w:ascii="Source Sans Pro" w:hAnsi="Source Sans Pro"/>
                  <w:i/>
                  <w:strike/>
                  <w:sz w:val="16"/>
                  <w:u w:val="single"/>
                  <w:rPrChange w:id="6629" w:author="Javier Quintana Pérez" w:date="2022-05-09T17:40:00Z">
                    <w:rPr>
                      <w:i/>
                      <w:color w:val="0000FF"/>
                      <w:sz w:val="16"/>
                      <w:u w:val="single"/>
                    </w:rPr>
                  </w:rPrChange>
                </w:rPr>
                <w:delText>.1 TRANSPORTE, DESCARGA Y MANIPULACIÓN</w:delText>
              </w:r>
            </w:del>
          </w:p>
          <w:p w:rsidR="00000000" w:rsidRDefault="00D919CB">
            <w:pPr>
              <w:spacing w:line="240" w:lineRule="auto"/>
              <w:rPr>
                <w:rFonts w:ascii="Source Sans Pro" w:hAnsi="Source Sans Pro"/>
                <w:i/>
                <w:sz w:val="16"/>
                <w:u w:val="single"/>
                <w:rPrChange w:id="6630" w:author="Javier Quintana Pérez" w:date="2022-05-09T17:40:00Z">
                  <w:rPr>
                    <w:i/>
                    <w:sz w:val="16"/>
                    <w:u w:val="single"/>
                  </w:rPr>
                </w:rPrChange>
              </w:rPr>
              <w:pPrChange w:id="6631" w:author="Javier Quintana Pérez" w:date="2022-05-11T17:10:00Z">
                <w:pPr/>
              </w:pPrChange>
            </w:pPr>
            <w:ins w:id="6632" w:author="Javier Quintana Pérez" w:date="2022-01-24T15:49:00Z">
              <w:r w:rsidRPr="00D919CB">
                <w:rPr>
                  <w:rFonts w:ascii="Source Sans Pro" w:hAnsi="Source Sans Pro"/>
                  <w:i/>
                  <w:sz w:val="16"/>
                  <w:u w:val="single"/>
                  <w:rPrChange w:id="6633" w:author="Javier Quintana Pérez" w:date="2022-05-09T17:40:00Z">
                    <w:rPr>
                      <w:rFonts w:ascii="Roboto-MediumItalic" w:eastAsia="Roboto-MediumItalic" w:hAnsi="Times New Roman" w:cs="Roboto-MediumItalic"/>
                      <w:i/>
                      <w:iCs/>
                      <w:color w:val="006581"/>
                      <w:sz w:val="24"/>
                      <w:szCs w:val="24"/>
                      <w:u w:val="single"/>
                    </w:rPr>
                  </w:rPrChange>
                </w:rPr>
                <w:t>54.1 Transporte, descarga y manipulaci</w:t>
              </w:r>
            </w:ins>
            <w:ins w:id="6634" w:author="Javier Quintana Pérez" w:date="2022-07-19T18:11:00Z">
              <w:r w:rsidR="001B4172">
                <w:rPr>
                  <w:rFonts w:ascii="Source Sans Pro" w:hAnsi="Source Sans Pro"/>
                  <w:i/>
                  <w:sz w:val="16"/>
                  <w:u w:val="single"/>
                </w:rPr>
                <w:t>ón</w:t>
              </w:r>
            </w:ins>
            <w:ins w:id="6635" w:author="Javier Quintana Pérez" w:date="2022-01-24T15:49:00Z">
              <w:r w:rsidRPr="00D919CB">
                <w:rPr>
                  <w:rFonts w:ascii="Source Sans Pro" w:hAnsi="Source Sans Pro"/>
                  <w:i/>
                  <w:sz w:val="16"/>
                  <w:u w:val="single"/>
                  <w:rPrChange w:id="6636" w:author="Javier Quintana Pérez" w:date="2022-05-09T17:40:00Z">
                    <w:rPr>
                      <w:rFonts w:ascii="Roboto-MediumItalic" w:eastAsia="Roboto-MediumItalic" w:hAnsi="Times New Roman" w:cs="Roboto-MediumItalic"/>
                      <w:i/>
                      <w:iCs/>
                      <w:color w:val="006581"/>
                      <w:sz w:val="24"/>
                      <w:szCs w:val="24"/>
                      <w:u w:val="single"/>
                    </w:rPr>
                  </w:rPrChange>
                </w:rPr>
                <w:t xml:space="preserve"> </w:t>
              </w:r>
            </w:ins>
          </w:p>
          <w:p w:rsidR="00000000" w:rsidRDefault="00D919CB">
            <w:pPr>
              <w:spacing w:line="240" w:lineRule="auto"/>
              <w:rPr>
                <w:ins w:id="6637" w:author="Javier Quintana Pérez" w:date="2022-01-24T15:51:00Z"/>
                <w:del w:id="6638" w:author="mjsierra" w:date="2022-07-29T10:46:00Z"/>
                <w:rFonts w:ascii="Source Sans Pro" w:hAnsi="Source Sans Pro"/>
                <w:i/>
                <w:strike/>
                <w:sz w:val="16"/>
                <w:rPrChange w:id="6639" w:author="Javier Quintana Pérez" w:date="2022-05-09T17:40:00Z">
                  <w:rPr>
                    <w:ins w:id="6640" w:author="Javier Quintana Pérez" w:date="2022-01-24T15:51:00Z"/>
                    <w:del w:id="6641" w:author="mjsierra" w:date="2022-07-29T10:46:00Z"/>
                    <w:i/>
                    <w:sz w:val="16"/>
                  </w:rPr>
                </w:rPrChange>
              </w:rPr>
              <w:pPrChange w:id="6642" w:author="Javier Quintana Pérez" w:date="2022-05-11T17:10:00Z">
                <w:pPr/>
              </w:pPrChange>
            </w:pPr>
            <w:del w:id="6643" w:author="mjsierra" w:date="2022-07-29T10:46:00Z">
              <w:r w:rsidRPr="00D919CB">
                <w:rPr>
                  <w:rFonts w:ascii="Source Sans Pro" w:hAnsi="Source Sans Pro"/>
                  <w:i/>
                  <w:strike/>
                  <w:sz w:val="16"/>
                  <w:rPrChange w:id="6644" w:author="Javier Quintana Pérez" w:date="2022-05-09T17:40:00Z">
                    <w:rPr>
                      <w:i/>
                      <w:color w:val="0000FF"/>
                      <w:sz w:val="16"/>
                      <w:u w:val="single"/>
                    </w:rPr>
                  </w:rPrChange>
                </w:rPr>
                <w:delText>Se deberá tener en cuenta, como mínimo, las siguientes condiciones:</w:delText>
              </w:r>
            </w:del>
          </w:p>
          <w:p w:rsidR="00000000" w:rsidRDefault="00D919CB">
            <w:pPr>
              <w:tabs>
                <w:tab w:val="clear" w:pos="567"/>
              </w:tabs>
              <w:autoSpaceDE w:val="0"/>
              <w:autoSpaceDN w:val="0"/>
              <w:adjustRightInd w:val="0"/>
              <w:spacing w:line="240" w:lineRule="auto"/>
              <w:jc w:val="left"/>
              <w:rPr>
                <w:rFonts w:ascii="Source Sans Pro" w:hAnsi="Source Sans Pro"/>
                <w:i/>
                <w:sz w:val="16"/>
                <w:rPrChange w:id="6645" w:author="Javier Quintana Pérez" w:date="2022-05-09T17:40:00Z">
                  <w:rPr>
                    <w:i/>
                    <w:sz w:val="16"/>
                  </w:rPr>
                </w:rPrChange>
              </w:rPr>
              <w:pPrChange w:id="6646" w:author="Javier Quintana Pérez" w:date="2022-05-11T17:10:00Z">
                <w:pPr/>
              </w:pPrChange>
            </w:pPr>
            <w:ins w:id="6647" w:author="Javier Quintana Pérez" w:date="2022-01-24T15:51:00Z">
              <w:r w:rsidRPr="00D919CB">
                <w:rPr>
                  <w:rFonts w:ascii="Source Sans Pro" w:hAnsi="Source Sans Pro"/>
                  <w:i/>
                  <w:sz w:val="16"/>
                  <w:rPrChange w:id="6648" w:author="Javier Quintana Pérez" w:date="2022-05-09T17:40:00Z">
                    <w:rPr>
                      <w:rFonts w:ascii="Roboto-Light" w:hAnsi="Roboto-Light" w:cs="Roboto-Light"/>
                      <w:color w:val="585757"/>
                      <w:u w:val="single"/>
                    </w:rPr>
                  </w:rPrChange>
                </w:rPr>
                <w:t>Además de las exigencias derivadas de la reglamentación vigente en materia de transporte, en el caso de los elementos prefabricados se deberá tener en cuenta, como mínimos, las siguientes condiciones:</w:t>
              </w:r>
            </w:ins>
          </w:p>
          <w:p w:rsidR="00EB394E" w:rsidRPr="00D41C9D" w:rsidDel="006E1466" w:rsidRDefault="00D919CB">
            <w:pPr>
              <w:numPr>
                <w:ilvl w:val="0"/>
                <w:numId w:val="12"/>
              </w:numPr>
              <w:tabs>
                <w:tab w:val="clear" w:pos="567"/>
              </w:tabs>
              <w:spacing w:line="240" w:lineRule="auto"/>
              <w:rPr>
                <w:ins w:id="6649" w:author="Javier Quintana Pérez" w:date="2022-01-24T15:52:00Z"/>
                <w:del w:id="6650" w:author="mjsierra" w:date="2022-07-29T10:46:00Z"/>
                <w:rFonts w:ascii="Source Sans Pro" w:hAnsi="Source Sans Pro"/>
                <w:i/>
                <w:sz w:val="16"/>
                <w:rPrChange w:id="6651" w:author="Javier Quintana Pérez" w:date="2022-05-09T17:40:00Z">
                  <w:rPr>
                    <w:ins w:id="6652" w:author="Javier Quintana Pérez" w:date="2022-01-24T15:52:00Z"/>
                    <w:del w:id="6653" w:author="mjsierra" w:date="2022-07-29T10:46:00Z"/>
                    <w:i/>
                    <w:sz w:val="16"/>
                  </w:rPr>
                </w:rPrChange>
              </w:rPr>
            </w:pPr>
            <w:del w:id="6654" w:author="mjsierra" w:date="2022-07-29T10:46:00Z">
              <w:r w:rsidRPr="00D919CB">
                <w:rPr>
                  <w:rFonts w:ascii="Source Sans Pro" w:hAnsi="Source Sans Pro"/>
                  <w:i/>
                  <w:strike/>
                  <w:sz w:val="16"/>
                  <w:rPrChange w:id="6655" w:author="Javier Quintana Pérez" w:date="2022-05-09T17:40:00Z">
                    <w:rPr>
                      <w:i/>
                      <w:color w:val="0000FF"/>
                      <w:sz w:val="16"/>
                      <w:u w:val="single"/>
                    </w:rPr>
                  </w:rPrChange>
                </w:rPr>
                <w:delText>El apoyo sobre la caja del camión no deberá introducir esfuerzos en los elementos no contemplados en el correspondiente proyecto</w:delText>
              </w:r>
              <w:r w:rsidRPr="00D919CB">
                <w:rPr>
                  <w:rFonts w:ascii="Source Sans Pro" w:hAnsi="Source Sans Pro"/>
                  <w:i/>
                  <w:sz w:val="16"/>
                  <w:rPrChange w:id="6656" w:author="Javier Quintana Pérez" w:date="2022-05-09T17:40:00Z">
                    <w:rPr>
                      <w:i/>
                      <w:color w:val="0000FF"/>
                      <w:sz w:val="16"/>
                      <w:u w:val="single"/>
                    </w:rPr>
                  </w:rPrChange>
                </w:rPr>
                <w:delText>.</w:delText>
              </w:r>
            </w:del>
          </w:p>
          <w:p w:rsidR="000A614A" w:rsidRPr="00D41C9D" w:rsidRDefault="00D919CB">
            <w:pPr>
              <w:numPr>
                <w:ilvl w:val="0"/>
                <w:numId w:val="12"/>
              </w:numPr>
              <w:tabs>
                <w:tab w:val="clear" w:pos="567"/>
              </w:tabs>
              <w:spacing w:line="240" w:lineRule="auto"/>
              <w:rPr>
                <w:rFonts w:ascii="Source Sans Pro" w:hAnsi="Source Sans Pro"/>
                <w:i/>
                <w:sz w:val="16"/>
                <w:rPrChange w:id="6657" w:author="Javier Quintana Pérez" w:date="2022-05-09T17:40:00Z">
                  <w:rPr>
                    <w:i/>
                    <w:sz w:val="16"/>
                  </w:rPr>
                </w:rPrChange>
              </w:rPr>
            </w:pPr>
            <w:ins w:id="6658" w:author="Javier Quintana Pérez" w:date="2022-01-24T15:52:00Z">
              <w:r w:rsidRPr="00D919CB">
                <w:rPr>
                  <w:rFonts w:ascii="Source Sans Pro" w:hAnsi="Source Sans Pro"/>
                  <w:i/>
                  <w:sz w:val="16"/>
                  <w:rPrChange w:id="6659" w:author="Javier Quintana Pérez" w:date="2022-05-09T17:40:00Z">
                    <w:rPr>
                      <w:rFonts w:ascii="Roboto-Light" w:hAnsi="Roboto-Light" w:cs="Roboto-Light"/>
                      <w:color w:val="585757"/>
                      <w:u w:val="single"/>
                    </w:rPr>
                  </w:rPrChange>
                </w:rPr>
                <w:t>el apoyo sobre las cajas del camión no deberá introducir esfuerzos en los elementos no</w:t>
              </w:r>
            </w:ins>
            <w:ins w:id="6660" w:author="Javier Quintana Pérez" w:date="2022-01-24T15:54:00Z">
              <w:r w:rsidRPr="00D919CB">
                <w:rPr>
                  <w:rFonts w:ascii="Source Sans Pro" w:hAnsi="Source Sans Pro"/>
                  <w:i/>
                  <w:sz w:val="16"/>
                  <w:rPrChange w:id="6661" w:author="Javier Quintana Pérez" w:date="2022-05-09T17:40:00Z">
                    <w:rPr>
                      <w:i/>
                      <w:color w:val="0000FF"/>
                      <w:sz w:val="16"/>
                      <w:u w:val="single"/>
                    </w:rPr>
                  </w:rPrChange>
                </w:rPr>
                <w:t xml:space="preserve"> </w:t>
              </w:r>
            </w:ins>
            <w:ins w:id="6662" w:author="Javier Quintana Pérez" w:date="2022-01-24T15:52:00Z">
              <w:r w:rsidRPr="00D919CB">
                <w:rPr>
                  <w:rFonts w:ascii="Source Sans Pro" w:hAnsi="Source Sans Pro"/>
                  <w:i/>
                  <w:sz w:val="16"/>
                  <w:rPrChange w:id="6663" w:author="Javier Quintana Pérez" w:date="2022-05-09T17:40:00Z">
                    <w:rPr>
                      <w:rFonts w:ascii="Roboto-Light" w:hAnsi="Roboto-Light" w:cs="Roboto-Light"/>
                      <w:color w:val="585757"/>
                      <w:u w:val="single"/>
                    </w:rPr>
                  </w:rPrChange>
                </w:rPr>
                <w:t>contemplados en el correspondiente proyecto,</w:t>
              </w:r>
            </w:ins>
          </w:p>
          <w:p w:rsidR="00EB394E" w:rsidRPr="00D41C9D" w:rsidRDefault="00D919CB">
            <w:pPr>
              <w:numPr>
                <w:ilvl w:val="0"/>
                <w:numId w:val="12"/>
              </w:numPr>
              <w:tabs>
                <w:tab w:val="clear" w:pos="567"/>
              </w:tabs>
              <w:spacing w:line="240" w:lineRule="auto"/>
              <w:rPr>
                <w:rFonts w:ascii="Source Sans Pro" w:hAnsi="Source Sans Pro"/>
                <w:i/>
                <w:sz w:val="16"/>
                <w:rPrChange w:id="6664" w:author="Javier Quintana Pérez" w:date="2022-05-09T17:40:00Z">
                  <w:rPr>
                    <w:i/>
                    <w:sz w:val="16"/>
                  </w:rPr>
                </w:rPrChange>
              </w:rPr>
            </w:pPr>
            <w:ins w:id="6665" w:author="Javier Quintana Pérez" w:date="2022-01-24T15:55:00Z">
              <w:r w:rsidRPr="00D919CB">
                <w:rPr>
                  <w:rFonts w:ascii="Source Sans Pro" w:hAnsi="Source Sans Pro"/>
                  <w:i/>
                  <w:sz w:val="16"/>
                  <w:rPrChange w:id="6666" w:author="Javier Quintana Pérez" w:date="2022-05-09T17:40:00Z">
                    <w:rPr>
                      <w:i/>
                      <w:color w:val="0000FF"/>
                      <w:sz w:val="16"/>
                      <w:u w:val="single"/>
                    </w:rPr>
                  </w:rPrChange>
                </w:rPr>
                <w:t>l</w:t>
              </w:r>
            </w:ins>
            <w:del w:id="6667" w:author="Javier Quintana Pérez" w:date="2022-01-24T15:55:00Z">
              <w:r w:rsidRPr="00D919CB">
                <w:rPr>
                  <w:rFonts w:ascii="Source Sans Pro" w:hAnsi="Source Sans Pro"/>
                  <w:i/>
                  <w:sz w:val="16"/>
                  <w:rPrChange w:id="6668" w:author="Javier Quintana Pérez" w:date="2022-05-09T17:40:00Z">
                    <w:rPr>
                      <w:i/>
                      <w:color w:val="0000FF"/>
                      <w:sz w:val="16"/>
                      <w:u w:val="single"/>
                    </w:rPr>
                  </w:rPrChange>
                </w:rPr>
                <w:delText>L</w:delText>
              </w:r>
            </w:del>
            <w:r w:rsidRPr="00D919CB">
              <w:rPr>
                <w:rFonts w:ascii="Source Sans Pro" w:hAnsi="Source Sans Pro"/>
                <w:i/>
                <w:sz w:val="16"/>
                <w:rPrChange w:id="6669" w:author="Javier Quintana Pérez" w:date="2022-05-09T17:40:00Z">
                  <w:rPr>
                    <w:i/>
                    <w:color w:val="0000FF"/>
                    <w:sz w:val="16"/>
                    <w:u w:val="single"/>
                  </w:rPr>
                </w:rPrChange>
              </w:rPr>
              <w:t>a carga deberá estar atada para evitar movimientos indeseables de la misma</w:t>
            </w:r>
            <w:ins w:id="6670" w:author="Javier Quintana Pérez" w:date="2022-01-24T15:55:00Z">
              <w:r w:rsidRPr="00D919CB">
                <w:rPr>
                  <w:rFonts w:ascii="Source Sans Pro" w:hAnsi="Source Sans Pro"/>
                  <w:i/>
                  <w:sz w:val="16"/>
                  <w:rPrChange w:id="6671" w:author="Javier Quintana Pérez" w:date="2022-05-09T17:40:00Z">
                    <w:rPr>
                      <w:i/>
                      <w:color w:val="0000FF"/>
                      <w:sz w:val="16"/>
                      <w:u w:val="single"/>
                    </w:rPr>
                  </w:rPrChange>
                </w:rPr>
                <w:t>,</w:t>
              </w:r>
            </w:ins>
            <w:del w:id="6672" w:author="Javier Quintana Pérez" w:date="2022-01-24T15:55:00Z">
              <w:r w:rsidRPr="00D919CB">
                <w:rPr>
                  <w:rFonts w:ascii="Source Sans Pro" w:hAnsi="Source Sans Pro"/>
                  <w:i/>
                  <w:sz w:val="16"/>
                  <w:rPrChange w:id="6673" w:author="Javier Quintana Pérez" w:date="2022-05-09T17:40:00Z">
                    <w:rPr>
                      <w:i/>
                      <w:color w:val="0000FF"/>
                      <w:sz w:val="16"/>
                      <w:u w:val="single"/>
                    </w:rPr>
                  </w:rPrChange>
                </w:rPr>
                <w:delText>.</w:delText>
              </w:r>
            </w:del>
          </w:p>
          <w:p w:rsidR="00EB394E" w:rsidRPr="00D41C9D" w:rsidRDefault="00D919CB">
            <w:pPr>
              <w:numPr>
                <w:ilvl w:val="0"/>
                <w:numId w:val="12"/>
              </w:numPr>
              <w:tabs>
                <w:tab w:val="clear" w:pos="567"/>
              </w:tabs>
              <w:spacing w:line="240" w:lineRule="auto"/>
              <w:rPr>
                <w:rFonts w:ascii="Source Sans Pro" w:hAnsi="Source Sans Pro"/>
                <w:i/>
                <w:sz w:val="16"/>
                <w:rPrChange w:id="6674" w:author="Javier Quintana Pérez" w:date="2022-05-09T17:40:00Z">
                  <w:rPr>
                    <w:i/>
                    <w:sz w:val="16"/>
                  </w:rPr>
                </w:rPrChange>
              </w:rPr>
            </w:pPr>
            <w:ins w:id="6675" w:author="Javier Quintana Pérez" w:date="2022-01-24T15:55:00Z">
              <w:r w:rsidRPr="00D919CB">
                <w:rPr>
                  <w:rFonts w:ascii="Source Sans Pro" w:hAnsi="Source Sans Pro"/>
                  <w:i/>
                  <w:sz w:val="16"/>
                  <w:rPrChange w:id="6676" w:author="Javier Quintana Pérez" w:date="2022-05-09T17:40:00Z">
                    <w:rPr>
                      <w:i/>
                      <w:color w:val="0000FF"/>
                      <w:sz w:val="16"/>
                      <w:u w:val="single"/>
                    </w:rPr>
                  </w:rPrChange>
                </w:rPr>
                <w:t>t</w:t>
              </w:r>
            </w:ins>
            <w:del w:id="6677" w:author="Javier Quintana Pérez" w:date="2022-01-24T15:55:00Z">
              <w:r w:rsidRPr="00D919CB">
                <w:rPr>
                  <w:rFonts w:ascii="Source Sans Pro" w:hAnsi="Source Sans Pro"/>
                  <w:i/>
                  <w:sz w:val="16"/>
                  <w:rPrChange w:id="6678" w:author="Javier Quintana Pérez" w:date="2022-05-09T17:40:00Z">
                    <w:rPr>
                      <w:i/>
                      <w:color w:val="0000FF"/>
                      <w:sz w:val="16"/>
                      <w:u w:val="single"/>
                    </w:rPr>
                  </w:rPrChange>
                </w:rPr>
                <w:delText>T</w:delText>
              </w:r>
            </w:del>
            <w:r w:rsidRPr="00D919CB">
              <w:rPr>
                <w:rFonts w:ascii="Source Sans Pro" w:hAnsi="Source Sans Pro"/>
                <w:i/>
                <w:sz w:val="16"/>
                <w:rPrChange w:id="6679" w:author="Javier Quintana Pérez" w:date="2022-05-09T17:40:00Z">
                  <w:rPr>
                    <w:i/>
                    <w:color w:val="0000FF"/>
                    <w:sz w:val="16"/>
                    <w:u w:val="single"/>
                  </w:rPr>
                </w:rPrChange>
              </w:rPr>
              <w:t>odas las piezas deberán estar separadas mediante los dispositivos adecuados para evitar impactos entre las mismas durante el transporte</w:t>
            </w:r>
            <w:ins w:id="6680" w:author="Javier Quintana Pérez" w:date="2022-01-24T15:55:00Z">
              <w:r w:rsidRPr="00D919CB">
                <w:rPr>
                  <w:rFonts w:ascii="Source Sans Pro" w:hAnsi="Source Sans Pro"/>
                  <w:i/>
                  <w:sz w:val="16"/>
                  <w:rPrChange w:id="6681" w:author="Javier Quintana Pérez" w:date="2022-05-09T17:40:00Z">
                    <w:rPr>
                      <w:i/>
                      <w:color w:val="0000FF"/>
                      <w:sz w:val="16"/>
                      <w:u w:val="single"/>
                    </w:rPr>
                  </w:rPrChange>
                </w:rPr>
                <w:t>,</w:t>
              </w:r>
            </w:ins>
            <w:del w:id="6682" w:author="Javier Quintana Pérez" w:date="2022-01-24T15:55:00Z">
              <w:r w:rsidRPr="00D919CB">
                <w:rPr>
                  <w:rFonts w:ascii="Source Sans Pro" w:hAnsi="Source Sans Pro"/>
                  <w:i/>
                  <w:sz w:val="16"/>
                  <w:rPrChange w:id="6683" w:author="Javier Quintana Pérez" w:date="2022-05-09T17:40:00Z">
                    <w:rPr>
                      <w:i/>
                      <w:color w:val="0000FF"/>
                      <w:sz w:val="16"/>
                      <w:u w:val="single"/>
                    </w:rPr>
                  </w:rPrChange>
                </w:rPr>
                <w:delText>.</w:delText>
              </w:r>
            </w:del>
          </w:p>
          <w:p w:rsidR="00EB394E" w:rsidRPr="00D41C9D" w:rsidRDefault="00D919CB">
            <w:pPr>
              <w:numPr>
                <w:ilvl w:val="0"/>
                <w:numId w:val="12"/>
              </w:numPr>
              <w:tabs>
                <w:tab w:val="clear" w:pos="567"/>
              </w:tabs>
              <w:spacing w:line="240" w:lineRule="auto"/>
              <w:rPr>
                <w:rFonts w:ascii="Source Sans Pro" w:hAnsi="Source Sans Pro"/>
                <w:i/>
                <w:sz w:val="16"/>
                <w:rPrChange w:id="6684" w:author="Javier Quintana Pérez" w:date="2022-05-09T17:40:00Z">
                  <w:rPr>
                    <w:i/>
                    <w:sz w:val="16"/>
                  </w:rPr>
                </w:rPrChange>
              </w:rPr>
            </w:pPr>
            <w:ins w:id="6685" w:author="Javier Quintana Pérez" w:date="2022-01-24T15:55:00Z">
              <w:r w:rsidRPr="00D919CB">
                <w:rPr>
                  <w:rFonts w:ascii="Source Sans Pro" w:hAnsi="Source Sans Pro"/>
                  <w:i/>
                  <w:sz w:val="16"/>
                  <w:rPrChange w:id="6686" w:author="Javier Quintana Pérez" w:date="2022-05-09T17:40:00Z">
                    <w:rPr>
                      <w:i/>
                      <w:color w:val="0000FF"/>
                      <w:sz w:val="16"/>
                      <w:u w:val="single"/>
                    </w:rPr>
                  </w:rPrChange>
                </w:rPr>
                <w:t>e</w:t>
              </w:r>
            </w:ins>
            <w:del w:id="6687" w:author="Javier Quintana Pérez" w:date="2022-01-24T15:55:00Z">
              <w:r w:rsidRPr="00D919CB">
                <w:rPr>
                  <w:rFonts w:ascii="Source Sans Pro" w:hAnsi="Source Sans Pro"/>
                  <w:i/>
                  <w:sz w:val="16"/>
                  <w:rPrChange w:id="6688" w:author="Javier Quintana Pérez" w:date="2022-05-09T17:40:00Z">
                    <w:rPr>
                      <w:i/>
                      <w:color w:val="0000FF"/>
                      <w:sz w:val="16"/>
                      <w:u w:val="single"/>
                    </w:rPr>
                  </w:rPrChange>
                </w:rPr>
                <w:delText>E</w:delText>
              </w:r>
            </w:del>
            <w:r w:rsidRPr="00D919CB">
              <w:rPr>
                <w:rFonts w:ascii="Source Sans Pro" w:hAnsi="Source Sans Pro"/>
                <w:i/>
                <w:sz w:val="16"/>
                <w:rPrChange w:id="6689" w:author="Javier Quintana Pérez" w:date="2022-05-09T17:40:00Z">
                  <w:rPr>
                    <w:i/>
                    <w:color w:val="0000FF"/>
                    <w:sz w:val="16"/>
                    <w:u w:val="single"/>
                  </w:rPr>
                </w:rPrChange>
              </w:rPr>
              <w:t>n el caso de que el transporte se efectúe en edades muy tempranas del elemento, deberá evitarse su desecación durante el mismo.</w:t>
            </w:r>
          </w:p>
          <w:p w:rsidR="00000000" w:rsidRDefault="00D919CB">
            <w:pPr>
              <w:spacing w:line="240" w:lineRule="auto"/>
              <w:rPr>
                <w:del w:id="6690" w:author="mjsierra" w:date="2022-07-29T10:49:00Z"/>
                <w:rFonts w:ascii="Source Sans Pro" w:hAnsi="Source Sans Pro"/>
                <w:i/>
                <w:sz w:val="16"/>
                <w:rPrChange w:id="6691" w:author="Javier Quintana Pérez" w:date="2022-05-09T17:40:00Z">
                  <w:rPr>
                    <w:del w:id="6692" w:author="mjsierra" w:date="2022-07-29T10:49:00Z"/>
                    <w:i/>
                    <w:sz w:val="16"/>
                  </w:rPr>
                </w:rPrChange>
              </w:rPr>
              <w:pPrChange w:id="6693" w:author="Javier Quintana Pérez" w:date="2022-05-11T17:10:00Z">
                <w:pPr/>
              </w:pPrChange>
            </w:pPr>
            <w:r w:rsidRPr="00D919CB">
              <w:rPr>
                <w:rFonts w:ascii="Source Sans Pro" w:hAnsi="Source Sans Pro"/>
                <w:i/>
                <w:sz w:val="16"/>
                <w:rPrChange w:id="6694" w:author="Javier Quintana Pérez" w:date="2022-05-09T17:40:00Z">
                  <w:rPr>
                    <w:i/>
                    <w:color w:val="0000FF"/>
                    <w:sz w:val="16"/>
                    <w:u w:val="single"/>
                  </w:rPr>
                </w:rPrChange>
              </w:rPr>
              <w:t xml:space="preserve">Para su descarga y manipulación en la obra, el </w:t>
            </w:r>
            <w:ins w:id="6695" w:author="Javier Quintana Pérez" w:date="2022-01-24T15:55:00Z">
              <w:r w:rsidRPr="00D919CB">
                <w:rPr>
                  <w:rFonts w:ascii="Source Sans Pro" w:hAnsi="Source Sans Pro"/>
                  <w:i/>
                  <w:sz w:val="16"/>
                  <w:rPrChange w:id="6696" w:author="Javier Quintana Pérez" w:date="2022-05-09T17:40:00Z">
                    <w:rPr>
                      <w:i/>
                      <w:color w:val="0000FF"/>
                      <w:sz w:val="16"/>
                      <w:u w:val="single"/>
                    </w:rPr>
                  </w:rPrChange>
                </w:rPr>
                <w:t>c</w:t>
              </w:r>
            </w:ins>
            <w:del w:id="6697" w:author="Javier Quintana Pérez" w:date="2022-01-24T15:55:00Z">
              <w:r w:rsidRPr="00D919CB">
                <w:rPr>
                  <w:rFonts w:ascii="Source Sans Pro" w:hAnsi="Source Sans Pro"/>
                  <w:i/>
                  <w:sz w:val="16"/>
                  <w:rPrChange w:id="6698" w:author="Javier Quintana Pérez" w:date="2022-05-09T17:40:00Z">
                    <w:rPr>
                      <w:i/>
                      <w:color w:val="0000FF"/>
                      <w:sz w:val="16"/>
                      <w:u w:val="single"/>
                    </w:rPr>
                  </w:rPrChange>
                </w:rPr>
                <w:delText>C</w:delText>
              </w:r>
            </w:del>
            <w:r w:rsidRPr="00D919CB">
              <w:rPr>
                <w:rFonts w:ascii="Source Sans Pro" w:hAnsi="Source Sans Pro"/>
                <w:i/>
                <w:sz w:val="16"/>
                <w:rPrChange w:id="6699" w:author="Javier Quintana Pérez" w:date="2022-05-09T17:40:00Z">
                  <w:rPr>
                    <w:i/>
                    <w:color w:val="0000FF"/>
                    <w:sz w:val="16"/>
                    <w:u w:val="single"/>
                  </w:rPr>
                </w:rPrChange>
              </w:rPr>
              <w:t xml:space="preserve">onstructor, o en su caso, el </w:t>
            </w:r>
            <w:ins w:id="6700" w:author="Javier Quintana Pérez" w:date="2022-01-24T15:56:00Z">
              <w:r w:rsidRPr="00D919CB">
                <w:rPr>
                  <w:rFonts w:ascii="Source Sans Pro" w:hAnsi="Source Sans Pro"/>
                  <w:i/>
                  <w:sz w:val="16"/>
                  <w:rPrChange w:id="6701" w:author="Javier Quintana Pérez" w:date="2022-05-09T17:40:00Z">
                    <w:rPr>
                      <w:i/>
                      <w:color w:val="0000FF"/>
                      <w:sz w:val="16"/>
                      <w:u w:val="single"/>
                    </w:rPr>
                  </w:rPrChange>
                </w:rPr>
                <w:t>s</w:t>
              </w:r>
            </w:ins>
            <w:del w:id="6702" w:author="Javier Quintana Pérez" w:date="2022-01-24T15:56:00Z">
              <w:r w:rsidRPr="00D919CB">
                <w:rPr>
                  <w:rFonts w:ascii="Source Sans Pro" w:hAnsi="Source Sans Pro"/>
                  <w:i/>
                  <w:sz w:val="16"/>
                  <w:rPrChange w:id="6703" w:author="Javier Quintana Pérez" w:date="2022-05-09T17:40:00Z">
                    <w:rPr>
                      <w:i/>
                      <w:color w:val="0000FF"/>
                      <w:sz w:val="16"/>
                      <w:u w:val="single"/>
                    </w:rPr>
                  </w:rPrChange>
                </w:rPr>
                <w:delText>S</w:delText>
              </w:r>
            </w:del>
            <w:r w:rsidRPr="00D919CB">
              <w:rPr>
                <w:rFonts w:ascii="Source Sans Pro" w:hAnsi="Source Sans Pro"/>
                <w:i/>
                <w:sz w:val="16"/>
                <w:rPrChange w:id="6704" w:author="Javier Quintana Pérez" w:date="2022-05-09T17:40:00Z">
                  <w:rPr>
                    <w:i/>
                    <w:color w:val="0000FF"/>
                    <w:sz w:val="16"/>
                    <w:u w:val="single"/>
                  </w:rPr>
                </w:rPrChange>
              </w:rPr>
              <w:t>uministrador del elemento prefabricado, deberá emplear los medios de descarga adecuados a las dimensiones y peso del elemento, cuidando especialmente que no se produzcan pérdidas de alineación o verticalidad que pudieran producir tensiones inadmisibles en el mismo.</w:t>
            </w:r>
          </w:p>
          <w:p w:rsidR="00000000" w:rsidRDefault="00C3369D">
            <w:pPr>
              <w:spacing w:line="240" w:lineRule="auto"/>
              <w:rPr>
                <w:rFonts w:ascii="Source Sans Pro" w:hAnsi="Source Sans Pro"/>
                <w:i/>
                <w:sz w:val="16"/>
                <w:rPrChange w:id="6705" w:author="Javier Quintana Pérez" w:date="2022-05-09T17:40:00Z">
                  <w:rPr>
                    <w:i/>
                    <w:sz w:val="16"/>
                  </w:rPr>
                </w:rPrChange>
              </w:rPr>
              <w:pPrChange w:id="6706" w:author="Javier Quintana Pérez" w:date="2022-05-11T17:10:00Z">
                <w:pPr/>
              </w:pPrChange>
            </w:pPr>
          </w:p>
          <w:p w:rsidR="00000000" w:rsidRDefault="00D919CB">
            <w:pPr>
              <w:spacing w:line="240" w:lineRule="auto"/>
              <w:rPr>
                <w:rFonts w:ascii="Source Sans Pro" w:hAnsi="Source Sans Pro"/>
                <w:b/>
                <w:bCs/>
                <w:i/>
                <w:color w:val="FF0000"/>
                <w:sz w:val="16"/>
                <w:u w:val="single"/>
                <w:rPrChange w:id="6707" w:author="Javier Quintana Pérez" w:date="2022-07-19T17:03:00Z">
                  <w:rPr>
                    <w:i/>
                    <w:sz w:val="16"/>
                    <w:u w:val="single"/>
                  </w:rPr>
                </w:rPrChange>
              </w:rPr>
              <w:pPrChange w:id="6708" w:author="Javier Quintana Pérez" w:date="2022-05-11T17:10:00Z">
                <w:pPr/>
              </w:pPrChange>
            </w:pPr>
            <w:r w:rsidRPr="00D919CB">
              <w:rPr>
                <w:rFonts w:ascii="Source Sans Pro" w:hAnsi="Source Sans Pro"/>
                <w:b/>
                <w:bCs/>
                <w:i/>
                <w:sz w:val="16"/>
                <w:u w:val="single"/>
                <w:rPrChange w:id="6709" w:author="Javier Quintana Pérez" w:date="2022-05-09T17:40:00Z">
                  <w:rPr>
                    <w:i/>
                    <w:color w:val="0000FF"/>
                    <w:sz w:val="16"/>
                    <w:u w:val="single"/>
                  </w:rPr>
                </w:rPrChange>
              </w:rPr>
              <w:t>INSTRUCCIÓN DEL INSTITUTO EDUARDO TORROJA PARA TUBOS DE HORMIGÓN ARMADO O PRETENSADO</w:t>
            </w:r>
            <w:ins w:id="6710" w:author="Javier Quintana Pérez" w:date="2022-07-19T17:03:00Z">
              <w:del w:id="6711" w:author="mjsierra" w:date="2022-07-29T10:47:00Z">
                <w:r w:rsidR="00FE094B" w:rsidDel="006E1466">
                  <w:rPr>
                    <w:rFonts w:ascii="Source Sans Pro" w:hAnsi="Source Sans Pro"/>
                    <w:b/>
                    <w:bCs/>
                    <w:i/>
                    <w:color w:val="FF0000"/>
                    <w:sz w:val="16"/>
                    <w:u w:val="single"/>
                  </w:rPr>
                  <w:delText>-Ver septiembre 2</w:delText>
                </w:r>
              </w:del>
            </w:ins>
            <w:ins w:id="6712" w:author="Javier Quintana Pérez" w:date="2022-07-19T17:04:00Z">
              <w:del w:id="6713" w:author="mjsierra" w:date="2022-07-29T10:47:00Z">
                <w:r w:rsidR="00FE094B" w:rsidDel="006E1466">
                  <w:rPr>
                    <w:rFonts w:ascii="Source Sans Pro" w:hAnsi="Source Sans Pro"/>
                    <w:b/>
                    <w:bCs/>
                    <w:i/>
                    <w:color w:val="FF0000"/>
                    <w:sz w:val="16"/>
                    <w:u w:val="single"/>
                  </w:rPr>
                  <w:delText>007</w:delText>
                </w:r>
              </w:del>
            </w:ins>
          </w:p>
          <w:p w:rsidR="00000000" w:rsidRDefault="00D919CB">
            <w:pPr>
              <w:spacing w:line="240" w:lineRule="auto"/>
              <w:rPr>
                <w:rFonts w:ascii="Source Sans Pro" w:hAnsi="Source Sans Pro"/>
                <w:i/>
                <w:sz w:val="16"/>
                <w:rPrChange w:id="6714" w:author="Javier Quintana Pérez" w:date="2022-05-09T17:40:00Z">
                  <w:rPr>
                    <w:i/>
                    <w:sz w:val="16"/>
                  </w:rPr>
                </w:rPrChange>
              </w:rPr>
              <w:pPrChange w:id="6715" w:author="Javier Quintana Pérez" w:date="2022-05-11T17:10:00Z">
                <w:pPr/>
              </w:pPrChange>
            </w:pPr>
            <w:r w:rsidRPr="00D919CB">
              <w:rPr>
                <w:rFonts w:ascii="Source Sans Pro" w:hAnsi="Source Sans Pro"/>
                <w:i/>
                <w:sz w:val="16"/>
                <w:rPrChange w:id="6716" w:author="Javier Quintana Pérez" w:date="2022-05-09T17:40:00Z">
                  <w:rPr>
                    <w:i/>
                    <w:color w:val="0000FF"/>
                    <w:sz w:val="16"/>
                    <w:u w:val="single"/>
                  </w:rPr>
                </w:rPrChange>
              </w:rPr>
              <w:t xml:space="preserve">Las </w:t>
            </w:r>
            <w:del w:id="6717" w:author="mjsierra" w:date="2022-07-29T10:49:00Z">
              <w:r w:rsidRPr="00D919CB">
                <w:rPr>
                  <w:rFonts w:ascii="Source Sans Pro" w:hAnsi="Source Sans Pro"/>
                  <w:i/>
                  <w:sz w:val="16"/>
                  <w:highlight w:val="yellow"/>
                  <w:rPrChange w:id="6718" w:author="Javier Quintana Pérez" w:date="2022-07-19T17:11:00Z">
                    <w:rPr>
                      <w:i/>
                      <w:color w:val="0000FF"/>
                      <w:sz w:val="16"/>
                      <w:u w:val="single"/>
                    </w:rPr>
                  </w:rPrChange>
                </w:rPr>
                <w:delText>piezas</w:delText>
              </w:r>
              <w:r w:rsidRPr="00D919CB">
                <w:rPr>
                  <w:rFonts w:ascii="Source Sans Pro" w:hAnsi="Source Sans Pro"/>
                  <w:i/>
                  <w:sz w:val="16"/>
                  <w:rPrChange w:id="6719" w:author="Javier Quintana Pérez" w:date="2022-05-09T17:40:00Z">
                    <w:rPr>
                      <w:i/>
                      <w:color w:val="0000FF"/>
                      <w:sz w:val="16"/>
                      <w:u w:val="single"/>
                    </w:rPr>
                  </w:rPrChange>
                </w:rPr>
                <w:delText xml:space="preserve"> </w:delText>
              </w:r>
            </w:del>
            <w:ins w:id="6720" w:author="mjsierra" w:date="2022-07-29T10:49:00Z">
              <w:r w:rsidR="006E1466">
                <w:rPr>
                  <w:rFonts w:ascii="Source Sans Pro" w:hAnsi="Source Sans Pro"/>
                  <w:i/>
                  <w:sz w:val="16"/>
                </w:rPr>
                <w:t>tubos</w:t>
              </w:r>
              <w:r w:rsidRPr="00D919CB">
                <w:rPr>
                  <w:rFonts w:ascii="Source Sans Pro" w:hAnsi="Source Sans Pro"/>
                  <w:i/>
                  <w:sz w:val="16"/>
                  <w:rPrChange w:id="6721" w:author="Javier Quintana Pérez" w:date="2022-05-09T17:40:00Z">
                    <w:rPr>
                      <w:i/>
                      <w:color w:val="0000FF"/>
                      <w:sz w:val="16"/>
                      <w:u w:val="single"/>
                    </w:rPr>
                  </w:rPrChange>
                </w:rPr>
                <w:t xml:space="preserve"> </w:t>
              </w:r>
            </w:ins>
            <w:r w:rsidRPr="00D919CB">
              <w:rPr>
                <w:rFonts w:ascii="Source Sans Pro" w:hAnsi="Source Sans Pro"/>
                <w:i/>
                <w:sz w:val="16"/>
                <w:rPrChange w:id="6722" w:author="Javier Quintana Pérez" w:date="2022-05-09T17:40:00Z">
                  <w:rPr>
                    <w:i/>
                    <w:color w:val="0000FF"/>
                    <w:sz w:val="16"/>
                    <w:u w:val="single"/>
                  </w:rPr>
                </w:rPrChange>
              </w:rPr>
              <w:t>se manipularán de forma que no sufran golpes o rozaduras.</w:t>
            </w:r>
          </w:p>
          <w:p w:rsidR="00000000" w:rsidRDefault="00D919CB">
            <w:pPr>
              <w:tabs>
                <w:tab w:val="clear" w:pos="567"/>
              </w:tabs>
              <w:autoSpaceDE w:val="0"/>
              <w:autoSpaceDN w:val="0"/>
              <w:adjustRightInd w:val="0"/>
              <w:spacing w:line="240" w:lineRule="auto"/>
              <w:jc w:val="left"/>
              <w:rPr>
                <w:rFonts w:ascii="Source Sans Pro" w:hAnsi="Source Sans Pro"/>
                <w:i/>
                <w:sz w:val="16"/>
                <w:rPrChange w:id="6723" w:author="mjsierra" w:date="2022-07-29T10:48:00Z">
                  <w:rPr>
                    <w:i/>
                    <w:sz w:val="16"/>
                  </w:rPr>
                </w:rPrChange>
              </w:rPr>
              <w:pPrChange w:id="6724" w:author="Javier Quintana Pérez" w:date="2022-07-19T17:04:00Z">
                <w:pPr/>
              </w:pPrChange>
            </w:pPr>
            <w:del w:id="6725" w:author="mjsierra" w:date="2022-07-29T10:47:00Z">
              <w:r w:rsidRPr="00D919CB">
                <w:rPr>
                  <w:rFonts w:ascii="Source Sans Pro" w:hAnsi="Source Sans Pro"/>
                  <w:i/>
                  <w:strike/>
                  <w:sz w:val="16"/>
                  <w:rPrChange w:id="6726" w:author="mjsierra" w:date="2022-07-29T10:48:00Z">
                    <w:rPr>
                      <w:i/>
                      <w:color w:val="0000FF"/>
                      <w:sz w:val="16"/>
                      <w:u w:val="single"/>
                    </w:rPr>
                  </w:rPrChange>
                </w:rPr>
                <w:delText>Cuando se utilicen cables de acero, se protegerán éstos con un revestimiento adecuado, para evitar cualquier daño en la superficie de la pieza</w:delText>
              </w:r>
              <w:r w:rsidRPr="00D919CB">
                <w:rPr>
                  <w:rFonts w:ascii="Source Sans Pro" w:hAnsi="Source Sans Pro"/>
                  <w:i/>
                  <w:sz w:val="16"/>
                  <w:rPrChange w:id="6727" w:author="mjsierra" w:date="2022-07-29T10:48:00Z">
                    <w:rPr>
                      <w:i/>
                      <w:color w:val="0000FF"/>
                      <w:sz w:val="16"/>
                      <w:u w:val="single"/>
                    </w:rPr>
                  </w:rPrChange>
                </w:rPr>
                <w:delText>.</w:delText>
              </w:r>
            </w:del>
            <w:ins w:id="6728" w:author="Javier Quintana Pérez" w:date="2022-07-19T17:04:00Z">
              <w:del w:id="6729" w:author="mjsierra" w:date="2022-07-29T10:47:00Z">
                <w:r w:rsidR="00FE094B" w:rsidRPr="006E1466" w:rsidDel="006E1466">
                  <w:rPr>
                    <w:rFonts w:ascii="Source Sans Pro" w:hAnsi="Source Sans Pro"/>
                    <w:i/>
                    <w:sz w:val="16"/>
                  </w:rPr>
                  <w:delText xml:space="preserve"> </w:delText>
                </w:r>
              </w:del>
              <w:r w:rsidRPr="00D919CB">
                <w:rPr>
                  <w:rFonts w:ascii="Source Sans Pro" w:hAnsi="Source Sans Pro"/>
                  <w:i/>
                  <w:sz w:val="16"/>
                  <w:rPrChange w:id="6730" w:author="mjsierra" w:date="2022-07-29T10:48:00Z">
                    <w:rPr>
                      <w:rFonts w:ascii="TimesNewRomanPSMT" w:hAnsi="TimesNewRomanPSMT" w:cs="TimesNewRomanPSMT"/>
                      <w:color w:val="231F20"/>
                      <w:sz w:val="24"/>
                      <w:szCs w:val="24"/>
                      <w:u w:val="single"/>
                    </w:rPr>
                  </w:rPrChange>
                </w:rPr>
                <w:t>Cuando se utilicen cables o eslingas de acero, se protegerán éstos con un revestimiento adecuado, para evitar cualquier daño en la superficie del tubo</w:t>
              </w:r>
            </w:ins>
            <w:ins w:id="6731" w:author="Javier Quintana Pérez" w:date="2022-07-19T17:05:00Z">
              <w:r w:rsidRPr="00D919CB">
                <w:rPr>
                  <w:rFonts w:ascii="Source Sans Pro" w:hAnsi="Source Sans Pro"/>
                  <w:i/>
                  <w:sz w:val="16"/>
                  <w:rPrChange w:id="6732" w:author="mjsierra" w:date="2022-07-29T10:48:00Z">
                    <w:rPr>
                      <w:rFonts w:ascii="Source Sans Pro" w:hAnsi="Source Sans Pro"/>
                      <w:i/>
                      <w:color w:val="0000FF"/>
                      <w:sz w:val="16"/>
                      <w:u w:val="single"/>
                    </w:rPr>
                  </w:rPrChange>
                </w:rPr>
                <w:t>.</w:t>
              </w:r>
            </w:ins>
          </w:p>
          <w:p w:rsidR="00000000" w:rsidRDefault="00D919CB">
            <w:pPr>
              <w:spacing w:line="240" w:lineRule="auto"/>
              <w:rPr>
                <w:rFonts w:ascii="Source Sans Pro" w:hAnsi="Source Sans Pro"/>
                <w:i/>
                <w:sz w:val="16"/>
                <w:rPrChange w:id="6733" w:author="Javier Quintana Pérez" w:date="2022-05-09T17:40:00Z">
                  <w:rPr>
                    <w:i/>
                    <w:sz w:val="16"/>
                  </w:rPr>
                </w:rPrChange>
              </w:rPr>
              <w:pPrChange w:id="6734" w:author="mjsierra" w:date="2022-07-29T10:49:00Z">
                <w:pPr/>
              </w:pPrChange>
            </w:pPr>
            <w:del w:id="6735" w:author="mjsierra" w:date="2022-07-29T10:49:00Z">
              <w:r w:rsidRPr="00D919CB">
                <w:rPr>
                  <w:rFonts w:ascii="Source Sans Pro" w:hAnsi="Source Sans Pro"/>
                  <w:i/>
                  <w:sz w:val="16"/>
                  <w:highlight w:val="yellow"/>
                  <w:rPrChange w:id="6736" w:author="Javier Quintana Pérez" w:date="2022-07-19T17:11:00Z">
                    <w:rPr>
                      <w:i/>
                      <w:color w:val="0000FF"/>
                      <w:sz w:val="16"/>
                      <w:u w:val="single"/>
                    </w:rPr>
                  </w:rPrChange>
                </w:rPr>
                <w:delText>Las piezas</w:delText>
              </w:r>
            </w:del>
            <w:ins w:id="6737" w:author="mjsierra" w:date="2022-07-29T10:49:00Z">
              <w:r w:rsidR="006E1466">
                <w:rPr>
                  <w:rFonts w:ascii="Source Sans Pro" w:hAnsi="Source Sans Pro"/>
                  <w:i/>
                  <w:sz w:val="16"/>
                </w:rPr>
                <w:t>Los tubos</w:t>
              </w:r>
            </w:ins>
            <w:r w:rsidRPr="00D919CB">
              <w:rPr>
                <w:rFonts w:ascii="Source Sans Pro" w:hAnsi="Source Sans Pro"/>
                <w:i/>
                <w:sz w:val="16"/>
                <w:rPrChange w:id="6738" w:author="Javier Quintana Pérez" w:date="2022-05-09T17:40:00Z">
                  <w:rPr>
                    <w:i/>
                    <w:color w:val="0000FF"/>
                    <w:sz w:val="16"/>
                    <w:u w:val="single"/>
                  </w:rPr>
                </w:rPrChange>
              </w:rPr>
              <w:t xml:space="preserve"> permanecerán debidamente </w:t>
            </w:r>
            <w:del w:id="6739" w:author="mjsierra" w:date="2022-07-29T10:49:00Z">
              <w:r w:rsidRPr="00D919CB">
                <w:rPr>
                  <w:rFonts w:ascii="Source Sans Pro" w:hAnsi="Source Sans Pro"/>
                  <w:i/>
                  <w:sz w:val="16"/>
                  <w:rPrChange w:id="6740" w:author="Javier Quintana Pérez" w:date="2022-05-09T17:40:00Z">
                    <w:rPr>
                      <w:i/>
                      <w:color w:val="0000FF"/>
                      <w:sz w:val="16"/>
                      <w:u w:val="single"/>
                    </w:rPr>
                  </w:rPrChange>
                </w:rPr>
                <w:delText xml:space="preserve">humedecidas </w:delText>
              </w:r>
            </w:del>
            <w:ins w:id="6741" w:author="mjsierra" w:date="2022-07-29T10:49:00Z">
              <w:r w:rsidRPr="00D919CB">
                <w:rPr>
                  <w:rFonts w:ascii="Source Sans Pro" w:hAnsi="Source Sans Pro"/>
                  <w:i/>
                  <w:sz w:val="16"/>
                  <w:rPrChange w:id="6742" w:author="Javier Quintana Pérez" w:date="2022-05-09T17:40:00Z">
                    <w:rPr>
                      <w:i/>
                      <w:color w:val="0000FF"/>
                      <w:sz w:val="16"/>
                      <w:u w:val="single"/>
                    </w:rPr>
                  </w:rPrChange>
                </w:rPr>
                <w:t>humedecid</w:t>
              </w:r>
              <w:r w:rsidR="006E1466">
                <w:rPr>
                  <w:rFonts w:ascii="Source Sans Pro" w:hAnsi="Source Sans Pro"/>
                  <w:i/>
                  <w:sz w:val="16"/>
                </w:rPr>
                <w:t>o</w:t>
              </w:r>
              <w:r w:rsidRPr="00D919CB">
                <w:rPr>
                  <w:rFonts w:ascii="Source Sans Pro" w:hAnsi="Source Sans Pro"/>
                  <w:i/>
                  <w:sz w:val="16"/>
                  <w:rPrChange w:id="6743" w:author="Javier Quintana Pérez" w:date="2022-05-09T17:40:00Z">
                    <w:rPr>
                      <w:i/>
                      <w:color w:val="0000FF"/>
                      <w:sz w:val="16"/>
                      <w:u w:val="single"/>
                    </w:rPr>
                  </w:rPrChange>
                </w:rPr>
                <w:t xml:space="preserve">s </w:t>
              </w:r>
            </w:ins>
            <w:r w:rsidRPr="00D919CB">
              <w:rPr>
                <w:rFonts w:ascii="Source Sans Pro" w:hAnsi="Source Sans Pro"/>
                <w:i/>
                <w:sz w:val="16"/>
                <w:rPrChange w:id="6744" w:author="Javier Quintana Pérez" w:date="2022-05-09T17:40:00Z">
                  <w:rPr>
                    <w:i/>
                    <w:color w:val="0000FF"/>
                    <w:sz w:val="16"/>
                    <w:u w:val="single"/>
                  </w:rPr>
                </w:rPrChange>
              </w:rPr>
              <w:t>o se protegerán del sol y del viento, cuando las condiciones climatológicas hagan prever posibles daños, bien sea por retracción o por efectos térmicos.</w:t>
            </w:r>
          </w:p>
        </w:tc>
      </w:tr>
    </w:tbl>
    <w:p w:rsidR="00EB394E" w:rsidRDefault="00EB394E" w:rsidP="00EB394E">
      <w:pPr>
        <w:pStyle w:val="Textoindependiente"/>
        <w:rPr>
          <w:rFonts w:ascii="NewsGotT" w:hAnsi="NewsGotT"/>
          <w:i w:val="0"/>
          <w:sz w:val="20"/>
        </w:rPr>
      </w:pPr>
    </w:p>
    <w:p w:rsidR="00EB394E" w:rsidRPr="009C17BD" w:rsidRDefault="00EB394E" w:rsidP="00EB394E">
      <w:pPr>
        <w:pStyle w:val="Textoindependiente"/>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6745" w:author="Javier Quintana Pérez" w:date="2022-05-11T17:1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6746">
          <w:tblGrid>
            <w:gridCol w:w="6665"/>
            <w:gridCol w:w="1371"/>
            <w:gridCol w:w="1250"/>
          </w:tblGrid>
        </w:tblGridChange>
      </w:tblGrid>
      <w:tr w:rsidR="00EB394E" w:rsidRPr="00133828" w:rsidTr="009364A6">
        <w:trPr>
          <w:jc w:val="center"/>
          <w:trPrChange w:id="6747" w:author="Javier Quintana Pérez" w:date="2022-05-11T17:10:00Z">
            <w:trPr>
              <w:jc w:val="center"/>
            </w:trPr>
          </w:trPrChange>
        </w:trPr>
        <w:tc>
          <w:tcPr>
            <w:tcW w:w="3589" w:type="pct"/>
            <w:tcBorders>
              <w:top w:val="nil"/>
              <w:left w:val="nil"/>
            </w:tcBorders>
            <w:shd w:val="clear" w:color="auto" w:fill="auto"/>
            <w:tcPrChange w:id="6748" w:author="Javier Quintana Pérez" w:date="2022-05-11T17:10:00Z">
              <w:tcPr>
                <w:tcW w:w="3589" w:type="pct"/>
                <w:shd w:val="clear" w:color="auto" w:fill="auto"/>
              </w:tcPr>
            </w:tcPrChange>
          </w:tcPr>
          <w:p w:rsidR="00EB394E" w:rsidRPr="00133828" w:rsidRDefault="00EB394E" w:rsidP="00EB394E">
            <w:pPr>
              <w:rPr>
                <w:rFonts w:ascii="Source Sans Pro" w:hAnsi="Source Sans Pro"/>
                <w:sz w:val="21"/>
                <w:szCs w:val="21"/>
                <w:rPrChange w:id="6749" w:author="Javier Quintana Pérez" w:date="2022-12-01T17:18:00Z">
                  <w:rPr/>
                </w:rPrChange>
              </w:rPr>
            </w:pPr>
          </w:p>
        </w:tc>
        <w:tc>
          <w:tcPr>
            <w:tcW w:w="705" w:type="pct"/>
            <w:shd w:val="clear" w:color="auto" w:fill="auto"/>
            <w:tcPrChange w:id="6750" w:author="Javier Quintana Pérez" w:date="2022-05-11T17:10:00Z">
              <w:tcPr>
                <w:tcW w:w="738" w:type="pct"/>
                <w:shd w:val="clear" w:color="auto" w:fill="auto"/>
              </w:tcPr>
            </w:tcPrChange>
          </w:tcPr>
          <w:p w:rsidR="00EB394E" w:rsidRPr="00133828" w:rsidRDefault="00D919CB" w:rsidP="00EB394E">
            <w:pPr>
              <w:jc w:val="center"/>
              <w:rPr>
                <w:rFonts w:ascii="Source Sans Pro" w:hAnsi="Source Sans Pro"/>
                <w:sz w:val="21"/>
                <w:szCs w:val="21"/>
                <w:rPrChange w:id="6751" w:author="Javier Quintana Pérez" w:date="2022-12-01T17:18:00Z">
                  <w:rPr/>
                </w:rPrChange>
              </w:rPr>
            </w:pPr>
            <w:r w:rsidRPr="00D919CB">
              <w:rPr>
                <w:rFonts w:ascii="Source Sans Pro" w:hAnsi="Source Sans Pro"/>
                <w:sz w:val="21"/>
                <w:szCs w:val="21"/>
                <w:rPrChange w:id="6752" w:author="Javier Quintana Pérez" w:date="2022-12-01T17:18:00Z">
                  <w:rPr>
                    <w:color w:val="0000FF"/>
                    <w:u w:val="single"/>
                  </w:rPr>
                </w:rPrChange>
              </w:rPr>
              <w:t>SI</w:t>
            </w:r>
          </w:p>
        </w:tc>
        <w:tc>
          <w:tcPr>
            <w:tcW w:w="706" w:type="pct"/>
            <w:shd w:val="clear" w:color="auto" w:fill="auto"/>
            <w:tcPrChange w:id="6753" w:author="Javier Quintana Pérez" w:date="2022-05-11T17:10:00Z">
              <w:tcPr>
                <w:tcW w:w="674" w:type="pct"/>
                <w:shd w:val="clear" w:color="auto" w:fill="auto"/>
              </w:tcPr>
            </w:tcPrChange>
          </w:tcPr>
          <w:p w:rsidR="00EB394E" w:rsidRPr="00133828" w:rsidRDefault="00D919CB" w:rsidP="00EB394E">
            <w:pPr>
              <w:jc w:val="center"/>
              <w:rPr>
                <w:rFonts w:ascii="Source Sans Pro" w:hAnsi="Source Sans Pro"/>
                <w:sz w:val="21"/>
                <w:szCs w:val="21"/>
                <w:rPrChange w:id="6754" w:author="Javier Quintana Pérez" w:date="2022-12-01T17:18:00Z">
                  <w:rPr/>
                </w:rPrChange>
              </w:rPr>
            </w:pPr>
            <w:r w:rsidRPr="00D919CB">
              <w:rPr>
                <w:rFonts w:ascii="Source Sans Pro" w:hAnsi="Source Sans Pro"/>
                <w:sz w:val="21"/>
                <w:szCs w:val="21"/>
                <w:rPrChange w:id="6755" w:author="Javier Quintana Pérez" w:date="2022-12-01T17:18:00Z">
                  <w:rPr>
                    <w:color w:val="0000FF"/>
                    <w:u w:val="single"/>
                  </w:rPr>
                </w:rPrChange>
              </w:rPr>
              <w:t>NO</w:t>
            </w:r>
          </w:p>
        </w:tc>
      </w:tr>
      <w:tr w:rsidR="00EB394E" w:rsidRPr="00133828" w:rsidTr="009364A6">
        <w:trPr>
          <w:jc w:val="center"/>
          <w:trPrChange w:id="6756" w:author="Javier Quintana Pérez" w:date="2022-05-11T17:10:00Z">
            <w:trPr>
              <w:jc w:val="center"/>
            </w:trPr>
          </w:trPrChange>
        </w:trPr>
        <w:tc>
          <w:tcPr>
            <w:tcW w:w="3589" w:type="pct"/>
            <w:shd w:val="clear" w:color="auto" w:fill="auto"/>
            <w:tcPrChange w:id="6757" w:author="Javier Quintana Pérez" w:date="2022-05-11T17:10: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6758" w:author="Javier Quintana Pérez" w:date="2022-12-01T17:18:00Z">
                  <w:rPr/>
                </w:rPrChange>
              </w:rPr>
            </w:pPr>
            <w:r w:rsidRPr="00D919CB">
              <w:rPr>
                <w:rFonts w:ascii="Source Sans Pro" w:hAnsi="Source Sans Pro"/>
                <w:sz w:val="21"/>
                <w:szCs w:val="21"/>
                <w:rPrChange w:id="6759" w:author="Javier Quintana Pérez" w:date="2022-12-01T17:18:00Z">
                  <w:rPr>
                    <w:color w:val="0000FF"/>
                    <w:u w:val="single"/>
                  </w:rPr>
                </w:rPrChange>
              </w:rPr>
              <w:t xml:space="preserve">¿Se ha comprobado que durante la manipulación de las piezas, éstas no sufren golpes ni desperfectos?                                                  </w:t>
            </w:r>
          </w:p>
        </w:tc>
        <w:tc>
          <w:tcPr>
            <w:tcW w:w="705" w:type="pct"/>
            <w:shd w:val="clear" w:color="auto" w:fill="auto"/>
            <w:tcPrChange w:id="6760" w:author="Javier Quintana Pérez" w:date="2022-05-11T17:10:00Z">
              <w:tcPr>
                <w:tcW w:w="738" w:type="pct"/>
                <w:shd w:val="clear" w:color="auto" w:fill="auto"/>
              </w:tcPr>
            </w:tcPrChange>
          </w:tcPr>
          <w:p w:rsidR="00EB394E" w:rsidRPr="00133828" w:rsidRDefault="00EB394E" w:rsidP="00EB394E">
            <w:pPr>
              <w:jc w:val="center"/>
              <w:rPr>
                <w:rFonts w:ascii="Source Sans Pro" w:hAnsi="Source Sans Pro"/>
                <w:sz w:val="21"/>
                <w:szCs w:val="21"/>
                <w:rPrChange w:id="6761" w:author="Javier Quintana Pérez" w:date="2022-12-01T17:18:00Z">
                  <w:rPr/>
                </w:rPrChange>
              </w:rPr>
            </w:pPr>
          </w:p>
        </w:tc>
        <w:tc>
          <w:tcPr>
            <w:tcW w:w="706" w:type="pct"/>
            <w:shd w:val="clear" w:color="auto" w:fill="auto"/>
            <w:tcPrChange w:id="6762" w:author="Javier Quintana Pérez" w:date="2022-05-11T17:10:00Z">
              <w:tcPr>
                <w:tcW w:w="674" w:type="pct"/>
                <w:shd w:val="clear" w:color="auto" w:fill="auto"/>
              </w:tcPr>
            </w:tcPrChange>
          </w:tcPr>
          <w:p w:rsidR="00EB394E" w:rsidRPr="00133828" w:rsidRDefault="00EB394E" w:rsidP="00EB394E">
            <w:pPr>
              <w:jc w:val="center"/>
              <w:rPr>
                <w:rFonts w:ascii="Source Sans Pro" w:hAnsi="Source Sans Pro"/>
                <w:sz w:val="21"/>
                <w:szCs w:val="21"/>
                <w:rPrChange w:id="6763" w:author="Javier Quintana Pérez" w:date="2022-12-01T17:18:00Z">
                  <w:rPr/>
                </w:rPrChange>
              </w:rPr>
            </w:pPr>
          </w:p>
        </w:tc>
      </w:tr>
      <w:tr w:rsidR="00EB394E" w:rsidRPr="00133828" w:rsidTr="009364A6">
        <w:trPr>
          <w:jc w:val="center"/>
          <w:trPrChange w:id="6764" w:author="Javier Quintana Pérez" w:date="2022-05-11T17:10:00Z">
            <w:trPr>
              <w:jc w:val="center"/>
            </w:trPr>
          </w:trPrChange>
        </w:trPr>
        <w:tc>
          <w:tcPr>
            <w:tcW w:w="3589" w:type="pct"/>
            <w:shd w:val="clear" w:color="auto" w:fill="auto"/>
            <w:tcPrChange w:id="6765" w:author="Javier Quintana Pérez" w:date="2022-05-11T17:10: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6766" w:author="Javier Quintana Pérez" w:date="2022-12-01T17:18:00Z">
                  <w:rPr/>
                </w:rPrChange>
              </w:rPr>
            </w:pPr>
            <w:r w:rsidRPr="00D919CB">
              <w:rPr>
                <w:rFonts w:ascii="Source Sans Pro" w:hAnsi="Source Sans Pro"/>
                <w:sz w:val="21"/>
                <w:szCs w:val="21"/>
                <w:rPrChange w:id="6767" w:author="Javier Quintana Pérez" w:date="2022-12-01T17:18:00Z">
                  <w:rPr>
                    <w:color w:val="0000FF"/>
                    <w:u w:val="single"/>
                  </w:rPr>
                </w:rPrChange>
              </w:rPr>
              <w:t xml:space="preserve">Si se utilizan cables o eslingas de acero, ¿Se protegen éstos adecuadamente para evitar daños en la superficie de la pieza?                                                </w:t>
            </w:r>
          </w:p>
        </w:tc>
        <w:tc>
          <w:tcPr>
            <w:tcW w:w="705" w:type="pct"/>
            <w:shd w:val="clear" w:color="auto" w:fill="auto"/>
            <w:tcPrChange w:id="6768" w:author="Javier Quintana Pérez" w:date="2022-05-11T17:10:00Z">
              <w:tcPr>
                <w:tcW w:w="738" w:type="pct"/>
                <w:shd w:val="clear" w:color="auto" w:fill="auto"/>
              </w:tcPr>
            </w:tcPrChange>
          </w:tcPr>
          <w:p w:rsidR="00EB394E" w:rsidRPr="00133828" w:rsidRDefault="00EB394E" w:rsidP="00EB394E">
            <w:pPr>
              <w:jc w:val="center"/>
              <w:rPr>
                <w:rFonts w:ascii="Source Sans Pro" w:hAnsi="Source Sans Pro"/>
                <w:sz w:val="21"/>
                <w:szCs w:val="21"/>
                <w:rPrChange w:id="6769" w:author="Javier Quintana Pérez" w:date="2022-12-01T17:18:00Z">
                  <w:rPr/>
                </w:rPrChange>
              </w:rPr>
            </w:pPr>
          </w:p>
        </w:tc>
        <w:tc>
          <w:tcPr>
            <w:tcW w:w="706" w:type="pct"/>
            <w:shd w:val="clear" w:color="auto" w:fill="auto"/>
            <w:tcPrChange w:id="6770" w:author="Javier Quintana Pérez" w:date="2022-05-11T17:10:00Z">
              <w:tcPr>
                <w:tcW w:w="674" w:type="pct"/>
                <w:shd w:val="clear" w:color="auto" w:fill="auto"/>
              </w:tcPr>
            </w:tcPrChange>
          </w:tcPr>
          <w:p w:rsidR="00EB394E" w:rsidRPr="00133828" w:rsidRDefault="00EB394E" w:rsidP="00EB394E">
            <w:pPr>
              <w:jc w:val="center"/>
              <w:rPr>
                <w:rFonts w:ascii="Source Sans Pro" w:hAnsi="Source Sans Pro"/>
                <w:sz w:val="21"/>
                <w:szCs w:val="21"/>
                <w:rPrChange w:id="6771" w:author="Javier Quintana Pérez" w:date="2022-12-01T17:18:00Z">
                  <w:rPr/>
                </w:rPrChange>
              </w:rPr>
            </w:pPr>
          </w:p>
        </w:tc>
      </w:tr>
      <w:tr w:rsidR="00EB394E" w:rsidRPr="00133828" w:rsidTr="009364A6">
        <w:trPr>
          <w:jc w:val="center"/>
          <w:trPrChange w:id="6772" w:author="Javier Quintana Pérez" w:date="2022-05-11T17:10:00Z">
            <w:trPr>
              <w:jc w:val="center"/>
            </w:trPr>
          </w:trPrChange>
        </w:trPr>
        <w:tc>
          <w:tcPr>
            <w:tcW w:w="3589" w:type="pct"/>
            <w:shd w:val="clear" w:color="auto" w:fill="auto"/>
            <w:tcPrChange w:id="6773" w:author="Javier Quintana Pérez" w:date="2022-05-11T17:10: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6774" w:author="Javier Quintana Pérez" w:date="2022-12-01T17:18:00Z">
                  <w:rPr/>
                </w:rPrChange>
              </w:rPr>
            </w:pPr>
            <w:r w:rsidRPr="00D919CB">
              <w:rPr>
                <w:rFonts w:ascii="Source Sans Pro" w:hAnsi="Source Sans Pro"/>
                <w:sz w:val="21"/>
                <w:szCs w:val="21"/>
                <w:rPrChange w:id="6775" w:author="Javier Quintana Pérez" w:date="2022-12-01T17:18:00Z">
                  <w:rPr>
                    <w:color w:val="0000FF"/>
                    <w:u w:val="single"/>
                  </w:rPr>
                </w:rPrChange>
              </w:rPr>
              <w:t xml:space="preserve">¿Se acopian las piezas a la intemperie? </w:t>
            </w:r>
          </w:p>
        </w:tc>
        <w:tc>
          <w:tcPr>
            <w:tcW w:w="705" w:type="pct"/>
            <w:shd w:val="clear" w:color="auto" w:fill="auto"/>
            <w:tcPrChange w:id="6776" w:author="Javier Quintana Pérez" w:date="2022-05-11T17:10:00Z">
              <w:tcPr>
                <w:tcW w:w="738" w:type="pct"/>
                <w:shd w:val="clear" w:color="auto" w:fill="auto"/>
              </w:tcPr>
            </w:tcPrChange>
          </w:tcPr>
          <w:p w:rsidR="00EB394E" w:rsidRPr="00133828" w:rsidRDefault="00EB394E" w:rsidP="00EB394E">
            <w:pPr>
              <w:jc w:val="center"/>
              <w:rPr>
                <w:rFonts w:ascii="Source Sans Pro" w:hAnsi="Source Sans Pro"/>
                <w:sz w:val="21"/>
                <w:szCs w:val="21"/>
                <w:rPrChange w:id="6777" w:author="Javier Quintana Pérez" w:date="2022-12-01T17:18:00Z">
                  <w:rPr/>
                </w:rPrChange>
              </w:rPr>
            </w:pPr>
          </w:p>
        </w:tc>
        <w:tc>
          <w:tcPr>
            <w:tcW w:w="706" w:type="pct"/>
            <w:shd w:val="clear" w:color="auto" w:fill="auto"/>
            <w:tcPrChange w:id="6778" w:author="Javier Quintana Pérez" w:date="2022-05-11T17:10:00Z">
              <w:tcPr>
                <w:tcW w:w="674" w:type="pct"/>
                <w:shd w:val="clear" w:color="auto" w:fill="auto"/>
              </w:tcPr>
            </w:tcPrChange>
          </w:tcPr>
          <w:p w:rsidR="00EB394E" w:rsidRPr="00133828" w:rsidRDefault="00EB394E" w:rsidP="00EB394E">
            <w:pPr>
              <w:jc w:val="center"/>
              <w:rPr>
                <w:rFonts w:ascii="Source Sans Pro" w:hAnsi="Source Sans Pro"/>
                <w:sz w:val="21"/>
                <w:szCs w:val="21"/>
                <w:rPrChange w:id="6779" w:author="Javier Quintana Pérez" w:date="2022-12-01T17:18:00Z">
                  <w:rPr/>
                </w:rPrChange>
              </w:rPr>
            </w:pPr>
          </w:p>
        </w:tc>
      </w:tr>
      <w:tr w:rsidR="00EB394E" w:rsidRPr="00133828" w:rsidDel="00543CDF" w:rsidTr="00B20093">
        <w:trPr>
          <w:jc w:val="center"/>
          <w:del w:id="6780" w:author="mjsierra" w:date="2022-07-29T10:50:00Z"/>
        </w:trPr>
        <w:tc>
          <w:tcPr>
            <w:tcW w:w="5000" w:type="pct"/>
            <w:gridSpan w:val="3"/>
            <w:shd w:val="clear" w:color="auto" w:fill="auto"/>
          </w:tcPr>
          <w:p w:rsidR="00EB394E" w:rsidRPr="00133828" w:rsidDel="00543CDF" w:rsidRDefault="00D919CB" w:rsidP="001C21B3">
            <w:pPr>
              <w:tabs>
                <w:tab w:val="clear" w:pos="567"/>
              </w:tabs>
              <w:spacing w:line="240" w:lineRule="auto"/>
              <w:jc w:val="left"/>
              <w:rPr>
                <w:del w:id="6781" w:author="mjsierra" w:date="2022-07-29T10:50:00Z"/>
                <w:rFonts w:ascii="Source Sans Pro" w:hAnsi="Source Sans Pro"/>
                <w:sz w:val="21"/>
                <w:szCs w:val="21"/>
                <w:rPrChange w:id="6782" w:author="Javier Quintana Pérez" w:date="2022-12-01T17:18:00Z">
                  <w:rPr>
                    <w:del w:id="6783" w:author="mjsierra" w:date="2022-07-29T10:50:00Z"/>
                  </w:rPr>
                </w:rPrChange>
              </w:rPr>
            </w:pPr>
            <w:del w:id="6784" w:author="mjsierra" w:date="2022-07-29T10:50:00Z">
              <w:r w:rsidRPr="00D919CB">
                <w:rPr>
                  <w:rFonts w:ascii="Source Sans Pro" w:hAnsi="Source Sans Pro"/>
                  <w:sz w:val="21"/>
                  <w:szCs w:val="21"/>
                  <w:rPrChange w:id="6785" w:author="Javier Quintana Pérez" w:date="2022-12-01T17:18:00Z">
                    <w:rPr>
                      <w:color w:val="0000FF"/>
                      <w:u w:val="single"/>
                    </w:rPr>
                  </w:rPrChange>
                </w:rPr>
                <w:delText>En caso afirmativo</w:delText>
              </w:r>
            </w:del>
            <w:ins w:id="6786" w:author="Javier Quintana Pérez" w:date="2022-05-09T11:18:00Z">
              <w:del w:id="6787" w:author="mjsierra" w:date="2022-07-29T10:50:00Z">
                <w:r w:rsidRPr="00D919CB">
                  <w:rPr>
                    <w:rFonts w:ascii="Source Sans Pro" w:hAnsi="Source Sans Pro"/>
                    <w:sz w:val="21"/>
                    <w:szCs w:val="21"/>
                    <w:rPrChange w:id="6788" w:author="Javier Quintana Pérez" w:date="2022-12-01T17:18:00Z">
                      <w:rPr>
                        <w:color w:val="0000FF"/>
                        <w:u w:val="single"/>
                      </w:rPr>
                    </w:rPrChange>
                  </w:rPr>
                  <w:delText>,</w:delText>
                </w:r>
              </w:del>
            </w:ins>
          </w:p>
          <w:p w:rsidR="00EB394E" w:rsidRPr="00133828" w:rsidDel="00543CDF" w:rsidRDefault="00D919CB" w:rsidP="001C21B3">
            <w:pPr>
              <w:tabs>
                <w:tab w:val="clear" w:pos="567"/>
              </w:tabs>
              <w:spacing w:line="240" w:lineRule="auto"/>
              <w:jc w:val="left"/>
              <w:rPr>
                <w:del w:id="6789" w:author="mjsierra" w:date="2022-07-29T10:50:00Z"/>
                <w:rFonts w:ascii="Source Sans Pro" w:hAnsi="Source Sans Pro"/>
                <w:sz w:val="21"/>
                <w:szCs w:val="21"/>
                <w:rPrChange w:id="6790" w:author="Javier Quintana Pérez" w:date="2022-12-01T17:18:00Z">
                  <w:rPr>
                    <w:del w:id="6791" w:author="mjsierra" w:date="2022-07-29T10:50:00Z"/>
                  </w:rPr>
                </w:rPrChange>
              </w:rPr>
            </w:pPr>
            <w:del w:id="6792" w:author="mjsierra" w:date="2022-07-29T10:50:00Z">
              <w:r w:rsidRPr="00D919CB">
                <w:rPr>
                  <w:rFonts w:ascii="Source Sans Pro" w:hAnsi="Source Sans Pro"/>
                  <w:sz w:val="21"/>
                  <w:szCs w:val="21"/>
                  <w:rPrChange w:id="6793" w:author="Javier Quintana Pérez" w:date="2022-12-01T17:18:00Z">
                    <w:rPr>
                      <w:color w:val="0000FF"/>
                      <w:u w:val="single"/>
                    </w:rPr>
                  </w:rPrChange>
                </w:rPr>
                <w:delText xml:space="preserve">                                                </w:delText>
              </w:r>
            </w:del>
          </w:p>
        </w:tc>
      </w:tr>
      <w:tr w:rsidR="00EB394E" w:rsidRPr="00133828" w:rsidTr="009364A6">
        <w:trPr>
          <w:jc w:val="center"/>
          <w:trPrChange w:id="6794" w:author="Javier Quintana Pérez" w:date="2022-05-11T17:10:00Z">
            <w:trPr>
              <w:jc w:val="center"/>
            </w:trPr>
          </w:trPrChange>
        </w:trPr>
        <w:tc>
          <w:tcPr>
            <w:tcW w:w="3589" w:type="pct"/>
            <w:shd w:val="clear" w:color="auto" w:fill="auto"/>
            <w:tcPrChange w:id="6795" w:author="Javier Quintana Pérez" w:date="2022-05-11T17:10: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6796" w:author="Javier Quintana Pérez" w:date="2022-12-01T17:18:00Z">
                  <w:rPr/>
                </w:rPrChange>
              </w:rPr>
            </w:pPr>
            <w:ins w:id="6797" w:author="mjsierra" w:date="2022-07-29T10:50:00Z">
              <w:r w:rsidRPr="00D919CB">
                <w:rPr>
                  <w:rFonts w:ascii="Source Sans Pro" w:hAnsi="Source Sans Pro"/>
                  <w:sz w:val="21"/>
                  <w:szCs w:val="21"/>
                  <w:rPrChange w:id="6798" w:author="Javier Quintana Pérez" w:date="2022-12-01T17:18:00Z">
                    <w:rPr>
                      <w:rFonts w:ascii="Source Sans Pro" w:hAnsi="Source Sans Pro"/>
                      <w:color w:val="0000FF"/>
                      <w:u w:val="single"/>
                    </w:rPr>
                  </w:rPrChange>
                </w:rPr>
                <w:t xml:space="preserve">En caso afirmativo, </w:t>
              </w:r>
            </w:ins>
            <w:r w:rsidRPr="00D919CB">
              <w:rPr>
                <w:rFonts w:ascii="Source Sans Pro" w:hAnsi="Source Sans Pro"/>
                <w:sz w:val="21"/>
                <w:szCs w:val="21"/>
                <w:rPrChange w:id="6799" w:author="Javier Quintana Pérez" w:date="2022-12-01T17:18:00Z">
                  <w:rPr>
                    <w:color w:val="0000FF"/>
                    <w:u w:val="single"/>
                  </w:rPr>
                </w:rPrChange>
              </w:rPr>
              <w:t xml:space="preserve"> ¿Se protegen del sol y del viento?                                                 </w:t>
            </w:r>
          </w:p>
        </w:tc>
        <w:tc>
          <w:tcPr>
            <w:tcW w:w="705" w:type="pct"/>
            <w:shd w:val="clear" w:color="auto" w:fill="auto"/>
            <w:tcPrChange w:id="6800" w:author="Javier Quintana Pérez" w:date="2022-05-11T17:10:00Z">
              <w:tcPr>
                <w:tcW w:w="738" w:type="pct"/>
                <w:shd w:val="clear" w:color="auto" w:fill="auto"/>
              </w:tcPr>
            </w:tcPrChange>
          </w:tcPr>
          <w:p w:rsidR="00EB394E" w:rsidRPr="00133828" w:rsidRDefault="00EB394E" w:rsidP="00EB394E">
            <w:pPr>
              <w:jc w:val="center"/>
              <w:rPr>
                <w:rFonts w:ascii="Source Sans Pro" w:hAnsi="Source Sans Pro"/>
                <w:sz w:val="21"/>
                <w:szCs w:val="21"/>
                <w:rPrChange w:id="6801" w:author="Javier Quintana Pérez" w:date="2022-12-01T17:18:00Z">
                  <w:rPr/>
                </w:rPrChange>
              </w:rPr>
            </w:pPr>
          </w:p>
        </w:tc>
        <w:tc>
          <w:tcPr>
            <w:tcW w:w="706" w:type="pct"/>
            <w:shd w:val="clear" w:color="auto" w:fill="auto"/>
            <w:tcPrChange w:id="6802" w:author="Javier Quintana Pérez" w:date="2022-05-11T17:10:00Z">
              <w:tcPr>
                <w:tcW w:w="674" w:type="pct"/>
                <w:shd w:val="clear" w:color="auto" w:fill="auto"/>
              </w:tcPr>
            </w:tcPrChange>
          </w:tcPr>
          <w:p w:rsidR="00EB394E" w:rsidRPr="00133828" w:rsidRDefault="00EB394E" w:rsidP="00EB394E">
            <w:pPr>
              <w:jc w:val="center"/>
              <w:rPr>
                <w:rFonts w:ascii="Source Sans Pro" w:hAnsi="Source Sans Pro"/>
                <w:sz w:val="21"/>
                <w:szCs w:val="21"/>
                <w:rPrChange w:id="6803" w:author="Javier Quintana Pérez" w:date="2022-12-01T17:18:00Z">
                  <w:rPr/>
                </w:rPrChange>
              </w:rPr>
            </w:pPr>
          </w:p>
        </w:tc>
      </w:tr>
      <w:tr w:rsidR="00543CDF" w:rsidRPr="00133828" w:rsidTr="00543CDF">
        <w:trPr>
          <w:jc w:val="center"/>
        </w:trPr>
        <w:tc>
          <w:tcPr>
            <w:tcW w:w="5000" w:type="pct"/>
            <w:gridSpan w:val="3"/>
            <w:shd w:val="clear" w:color="auto" w:fill="auto"/>
          </w:tcPr>
          <w:p w:rsidR="00000000" w:rsidRDefault="00D919CB">
            <w:pPr>
              <w:rPr>
                <w:ins w:id="6804" w:author="mjsierra" w:date="2022-07-29T10:52:00Z"/>
                <w:rFonts w:ascii="Source Sans Pro" w:hAnsi="Source Sans Pro"/>
                <w:sz w:val="21"/>
                <w:szCs w:val="21"/>
                <w:rPrChange w:id="6805" w:author="Javier Quintana Pérez" w:date="2022-12-01T17:18:00Z">
                  <w:rPr>
                    <w:ins w:id="6806" w:author="mjsierra" w:date="2022-07-29T10:52:00Z"/>
                  </w:rPr>
                </w:rPrChange>
              </w:rPr>
              <w:pPrChange w:id="6807" w:author="mjsierra" w:date="2022-07-29T10:52:00Z">
                <w:pPr>
                  <w:pStyle w:val="Prrafodelista"/>
                  <w:ind w:left="502"/>
                </w:pPr>
              </w:pPrChange>
            </w:pPr>
            <w:ins w:id="6808" w:author="mjsierra" w:date="2022-07-29T10:52:00Z">
              <w:r w:rsidRPr="00D919CB">
                <w:rPr>
                  <w:rFonts w:ascii="Source Sans Pro" w:hAnsi="Source Sans Pro"/>
                  <w:sz w:val="21"/>
                  <w:szCs w:val="21"/>
                  <w:rPrChange w:id="6809" w:author="Javier Quintana Pérez" w:date="2022-12-01T17:18:00Z">
                    <w:rPr>
                      <w:color w:val="0000FF"/>
                      <w:u w:val="single"/>
                    </w:rPr>
                  </w:rPrChange>
                </w:rPr>
                <w:t>En caso afirmativo, indicar c</w:t>
              </w:r>
            </w:ins>
            <w:ins w:id="6810" w:author="mjsierra" w:date="2023-02-02T10:46:00Z">
              <w:r w:rsidR="000D5C13">
                <w:rPr>
                  <w:rFonts w:ascii="Source Sans Pro" w:hAnsi="Source Sans Pro"/>
                  <w:sz w:val="21"/>
                  <w:szCs w:val="21"/>
                </w:rPr>
                <w:t>ó</w:t>
              </w:r>
            </w:ins>
            <w:ins w:id="6811" w:author="mjsierra" w:date="2022-07-29T10:52:00Z">
              <w:r w:rsidRPr="00D919CB">
                <w:rPr>
                  <w:rFonts w:ascii="Source Sans Pro" w:hAnsi="Source Sans Pro"/>
                  <w:sz w:val="21"/>
                  <w:szCs w:val="21"/>
                  <w:rPrChange w:id="6812" w:author="Javier Quintana Pérez" w:date="2022-12-01T17:18:00Z">
                    <w:rPr>
                      <w:color w:val="0000FF"/>
                      <w:u w:val="single"/>
                    </w:rPr>
                  </w:rPrChange>
                </w:rPr>
                <w:t>mo se protegen del sol y viento:</w:t>
              </w:r>
            </w:ins>
          </w:p>
          <w:p w:rsidR="00000000" w:rsidRDefault="00C3369D">
            <w:pPr>
              <w:jc w:val="left"/>
              <w:rPr>
                <w:rFonts w:ascii="Source Sans Pro" w:hAnsi="Source Sans Pro"/>
                <w:sz w:val="21"/>
                <w:szCs w:val="21"/>
                <w:rPrChange w:id="6813" w:author="Javier Quintana Pérez" w:date="2022-12-01T17:18:00Z">
                  <w:rPr>
                    <w:rFonts w:ascii="Source Sans Pro" w:hAnsi="Source Sans Pro"/>
                  </w:rPr>
                </w:rPrChange>
              </w:rPr>
              <w:pPrChange w:id="6814" w:author="mjsierra" w:date="2022-07-29T10:52:00Z">
                <w:pPr>
                  <w:jc w:val="center"/>
                </w:pPr>
              </w:pPrChange>
            </w:pPr>
          </w:p>
        </w:tc>
      </w:tr>
      <w:tr w:rsidR="00543CDF" w:rsidRPr="00133828" w:rsidDel="00543CDF" w:rsidTr="00543CDF">
        <w:trPr>
          <w:jc w:val="center"/>
          <w:del w:id="6815" w:author="mjsierra" w:date="2022-07-29T10:51:00Z"/>
        </w:trPr>
        <w:tc>
          <w:tcPr>
            <w:tcW w:w="5000" w:type="pct"/>
            <w:gridSpan w:val="3"/>
            <w:shd w:val="clear" w:color="auto" w:fill="auto"/>
          </w:tcPr>
          <w:p w:rsidR="00000000" w:rsidRDefault="00D919CB">
            <w:pPr>
              <w:jc w:val="left"/>
              <w:rPr>
                <w:del w:id="6816" w:author="mjsierra" w:date="2022-07-29T10:51:00Z"/>
                <w:rFonts w:ascii="Source Sans Pro" w:hAnsi="Source Sans Pro"/>
                <w:sz w:val="21"/>
                <w:szCs w:val="21"/>
                <w:rPrChange w:id="6817" w:author="Javier Quintana Pérez" w:date="2022-12-01T17:18:00Z">
                  <w:rPr>
                    <w:del w:id="6818" w:author="mjsierra" w:date="2022-07-29T10:51:00Z"/>
                    <w:rFonts w:ascii="Source Sans Pro" w:hAnsi="Source Sans Pro"/>
                  </w:rPr>
                </w:rPrChange>
              </w:rPr>
              <w:pPrChange w:id="6819" w:author="mjsierra" w:date="2022-07-29T10:51:00Z">
                <w:pPr>
                  <w:jc w:val="center"/>
                </w:pPr>
              </w:pPrChange>
            </w:pPr>
            <w:del w:id="6820" w:author="mjsierra" w:date="2022-07-29T10:51:00Z">
              <w:r w:rsidRPr="00D919CB">
                <w:rPr>
                  <w:rFonts w:ascii="Source Sans Pro" w:hAnsi="Source Sans Pro"/>
                  <w:sz w:val="21"/>
                  <w:szCs w:val="21"/>
                  <w:rPrChange w:id="6821" w:author="Javier Quintana Pérez" w:date="2022-12-01T17:18:00Z">
                    <w:rPr>
                      <w:rFonts w:ascii="Source Sans Pro" w:hAnsi="Source Sans Pro"/>
                      <w:color w:val="0000FF"/>
                      <w:u w:val="single"/>
                    </w:rPr>
                  </w:rPrChange>
                </w:rPr>
                <w:delText>Indicar cómo:</w:delText>
              </w:r>
            </w:del>
          </w:p>
        </w:tc>
      </w:tr>
    </w:tbl>
    <w:p w:rsidR="00EB394E" w:rsidRPr="00133828" w:rsidDel="00543CDF" w:rsidRDefault="00EB394E" w:rsidP="00EB394E">
      <w:pPr>
        <w:ind w:left="720"/>
        <w:rPr>
          <w:del w:id="6822" w:author="mjsierra" w:date="2022-07-29T10:53:00Z"/>
          <w:rFonts w:ascii="Source Sans Pro" w:hAnsi="Source Sans Pro"/>
          <w:sz w:val="21"/>
          <w:szCs w:val="21"/>
          <w:rPrChange w:id="6823" w:author="Javier Quintana Pérez" w:date="2022-12-01T17:18:00Z">
            <w:rPr>
              <w:del w:id="6824" w:author="mjsierra" w:date="2022-07-29T10:53:00Z"/>
            </w:rPr>
          </w:rPrChange>
        </w:rPr>
      </w:pPr>
    </w:p>
    <w:p w:rsidR="00000000" w:rsidRDefault="00C3369D">
      <w:pPr>
        <w:rPr>
          <w:rFonts w:ascii="Source Sans Pro" w:hAnsi="Source Sans Pro"/>
          <w:sz w:val="21"/>
          <w:szCs w:val="21"/>
          <w:rPrChange w:id="6825" w:author="Javier Quintana Pérez" w:date="2022-12-01T17:18:00Z">
            <w:rPr/>
          </w:rPrChange>
        </w:rPr>
        <w:pPrChange w:id="6826" w:author="mjsierra" w:date="2022-07-29T10:53:00Z">
          <w:pPr>
            <w:ind w:left="720"/>
          </w:pPr>
        </w:pPrChange>
      </w:pPr>
    </w:p>
    <w:p w:rsidR="00000000" w:rsidRDefault="00D919CB">
      <w:pPr>
        <w:pStyle w:val="Prrafodelista"/>
        <w:ind w:left="502"/>
        <w:rPr>
          <w:del w:id="6827" w:author="mjsierra" w:date="2022-07-29T10:52:00Z"/>
          <w:rFonts w:ascii="Source Sans Pro" w:hAnsi="Source Sans Pro"/>
          <w:sz w:val="21"/>
          <w:szCs w:val="21"/>
          <w:rPrChange w:id="6828" w:author="Javier Quintana Pérez" w:date="2022-12-01T17:18:00Z">
            <w:rPr>
              <w:del w:id="6829" w:author="mjsierra" w:date="2022-07-29T10:52:00Z"/>
              <w:rFonts w:ascii="NewsGotT" w:hAnsi="NewsGotT"/>
            </w:rPr>
          </w:rPrChange>
        </w:rPr>
        <w:pPrChange w:id="6830" w:author="mjsierra" w:date="2022-07-29T10:52:00Z">
          <w:pPr>
            <w:pStyle w:val="Prrafodelista"/>
            <w:numPr>
              <w:numId w:val="9"/>
            </w:numPr>
            <w:ind w:left="502" w:hanging="360"/>
          </w:pPr>
        </w:pPrChange>
      </w:pPr>
      <w:del w:id="6831" w:author="mjsierra" w:date="2022-07-29T10:52:00Z">
        <w:r w:rsidRPr="00D919CB">
          <w:rPr>
            <w:rFonts w:ascii="Source Sans Pro" w:hAnsi="Source Sans Pro"/>
            <w:sz w:val="21"/>
            <w:szCs w:val="21"/>
            <w:rPrChange w:id="6832" w:author="Javier Quintana Pérez" w:date="2022-12-01T17:18:00Z">
              <w:rPr>
                <w:color w:val="0000FF"/>
                <w:u w:val="single"/>
              </w:rPr>
            </w:rPrChange>
          </w:rPr>
          <w:delText>En caso afirmativo, indicar como se protegen del sol y viento</w:delText>
        </w:r>
      </w:del>
    </w:p>
    <w:p w:rsidR="00B20093" w:rsidRPr="00133828" w:rsidDel="00543CDF" w:rsidRDefault="00B20093" w:rsidP="00B20093">
      <w:pPr>
        <w:pStyle w:val="Prrafodelista"/>
        <w:ind w:left="502"/>
        <w:rPr>
          <w:del w:id="6833" w:author="mjsierra" w:date="2022-07-29T10:52:00Z"/>
          <w:rFonts w:ascii="Source Sans Pro" w:hAnsi="Source Sans Pro"/>
          <w:sz w:val="21"/>
          <w:szCs w:val="21"/>
          <w:rPrChange w:id="6834" w:author="Javier Quintana Pérez" w:date="2022-12-01T17:18:00Z">
            <w:rPr>
              <w:del w:id="6835" w:author="mjsierra" w:date="2022-07-29T10:52:00Z"/>
              <w:rFonts w:ascii="NewsGotT" w:hAnsi="NewsGotT"/>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Del="00543CDF" w:rsidTr="00B20093">
        <w:trPr>
          <w:jc w:val="center"/>
          <w:del w:id="6836" w:author="mjsierra" w:date="2022-07-29T10:52:00Z"/>
        </w:trPr>
        <w:tc>
          <w:tcPr>
            <w:tcW w:w="5000" w:type="pct"/>
            <w:shd w:val="clear" w:color="auto" w:fill="auto"/>
          </w:tcPr>
          <w:p w:rsidR="00EB394E" w:rsidRPr="00133828" w:rsidDel="00543CDF" w:rsidRDefault="00EB394E" w:rsidP="00EB394E">
            <w:pPr>
              <w:rPr>
                <w:del w:id="6837" w:author="mjsierra" w:date="2022-07-29T10:52:00Z"/>
                <w:rFonts w:ascii="Source Sans Pro" w:hAnsi="Source Sans Pro"/>
                <w:sz w:val="21"/>
                <w:szCs w:val="21"/>
                <w:rPrChange w:id="6838" w:author="Javier Quintana Pérez" w:date="2022-12-01T17:18:00Z">
                  <w:rPr>
                    <w:del w:id="6839" w:author="mjsierra" w:date="2022-07-29T10:52:00Z"/>
                  </w:rPr>
                </w:rPrChange>
              </w:rPr>
            </w:pPr>
          </w:p>
          <w:p w:rsidR="00EB394E" w:rsidRPr="00133828" w:rsidDel="00543CDF" w:rsidRDefault="00EB394E" w:rsidP="00EB394E">
            <w:pPr>
              <w:rPr>
                <w:del w:id="6840" w:author="mjsierra" w:date="2022-07-29T10:52:00Z"/>
                <w:rFonts w:ascii="Source Sans Pro" w:hAnsi="Source Sans Pro"/>
                <w:sz w:val="21"/>
                <w:szCs w:val="21"/>
                <w:rPrChange w:id="6841" w:author="Javier Quintana Pérez" w:date="2022-12-01T17:18:00Z">
                  <w:rPr>
                    <w:del w:id="6842" w:author="mjsierra" w:date="2022-07-29T10:52:00Z"/>
                  </w:rPr>
                </w:rPrChange>
              </w:rPr>
            </w:pPr>
          </w:p>
          <w:p w:rsidR="00EB394E" w:rsidRPr="00133828" w:rsidDel="00543CDF" w:rsidRDefault="00EB394E">
            <w:pPr>
              <w:rPr>
                <w:del w:id="6843" w:author="mjsierra" w:date="2022-07-29T10:52:00Z"/>
                <w:rFonts w:ascii="Source Sans Pro" w:hAnsi="Source Sans Pro"/>
                <w:sz w:val="21"/>
                <w:szCs w:val="21"/>
                <w:rPrChange w:id="6844" w:author="Javier Quintana Pérez" w:date="2022-12-01T17:18:00Z">
                  <w:rPr>
                    <w:del w:id="6845" w:author="mjsierra" w:date="2022-07-29T10:52:00Z"/>
                  </w:rPr>
                </w:rPrChange>
              </w:rPr>
            </w:pPr>
          </w:p>
        </w:tc>
      </w:tr>
    </w:tbl>
    <w:p w:rsidR="00000000" w:rsidRDefault="00C3369D">
      <w:pPr>
        <w:pStyle w:val="Textoindependiente"/>
        <w:rPr>
          <w:rFonts w:ascii="NewsGotT" w:hAnsi="NewsGotT"/>
          <w:i w:val="0"/>
          <w:sz w:val="21"/>
          <w:szCs w:val="21"/>
          <w:u w:val="single"/>
          <w:rPrChange w:id="6846" w:author="Javier Quintana Pérez" w:date="2022-12-01T17:18:00Z">
            <w:rPr>
              <w:rFonts w:ascii="NewsGotT" w:hAnsi="NewsGotT"/>
              <w:i w:val="0"/>
              <w:sz w:val="20"/>
              <w:u w:val="single"/>
            </w:rPr>
          </w:rPrChange>
        </w:rPr>
        <w:pPrChange w:id="6847" w:author="mjsierra" w:date="2022-07-29T10:53:00Z">
          <w:pPr>
            <w:pStyle w:val="Textoindependiente"/>
            <w:ind w:left="5672" w:firstLine="709"/>
          </w:pPr>
        </w:pPrChange>
      </w:pPr>
    </w:p>
    <w:p w:rsidR="00000000" w:rsidRDefault="00C3369D">
      <w:pPr>
        <w:pStyle w:val="Textoindependiente"/>
        <w:rPr>
          <w:rFonts w:ascii="NewsGotT" w:hAnsi="NewsGotT"/>
          <w:i w:val="0"/>
          <w:sz w:val="21"/>
          <w:szCs w:val="21"/>
          <w:u w:val="single"/>
          <w:rPrChange w:id="6848" w:author="Javier Quintana Pérez" w:date="2022-12-01T17:18:00Z">
            <w:rPr>
              <w:rFonts w:ascii="NewsGotT" w:hAnsi="NewsGotT"/>
              <w:i w:val="0"/>
              <w:sz w:val="20"/>
              <w:u w:val="single"/>
            </w:rPr>
          </w:rPrChange>
        </w:rPr>
        <w:pPrChange w:id="6849" w:author="mjsierra" w:date="2022-07-29T10:53:00Z">
          <w:pPr>
            <w:pStyle w:val="Textoindependiente"/>
            <w:ind w:left="5672" w:firstLine="709"/>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6850" w:author="Javier Quintana Pérez" w:date="2022-05-11T17:1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6851">
          <w:tblGrid>
            <w:gridCol w:w="6665"/>
            <w:gridCol w:w="1371"/>
            <w:gridCol w:w="1250"/>
          </w:tblGrid>
        </w:tblGridChange>
      </w:tblGrid>
      <w:tr w:rsidR="00EB394E" w:rsidRPr="00133828" w:rsidTr="00D91C59">
        <w:trPr>
          <w:jc w:val="center"/>
          <w:trPrChange w:id="6852" w:author="Javier Quintana Pérez" w:date="2022-05-11T17:10:00Z">
            <w:trPr>
              <w:jc w:val="center"/>
            </w:trPr>
          </w:trPrChange>
        </w:trPr>
        <w:tc>
          <w:tcPr>
            <w:tcW w:w="3589" w:type="pct"/>
            <w:tcBorders>
              <w:top w:val="nil"/>
              <w:left w:val="nil"/>
            </w:tcBorders>
            <w:shd w:val="clear" w:color="auto" w:fill="auto"/>
            <w:tcPrChange w:id="6853" w:author="Javier Quintana Pérez" w:date="2022-05-11T17:10:00Z">
              <w:tcPr>
                <w:tcW w:w="3589" w:type="pct"/>
                <w:shd w:val="clear" w:color="auto" w:fill="auto"/>
              </w:tcPr>
            </w:tcPrChange>
          </w:tcPr>
          <w:p w:rsidR="00EB394E" w:rsidRPr="00133828" w:rsidRDefault="00EB394E" w:rsidP="00EB394E">
            <w:pPr>
              <w:rPr>
                <w:rFonts w:ascii="Source Sans Pro" w:hAnsi="Source Sans Pro"/>
                <w:sz w:val="21"/>
                <w:szCs w:val="21"/>
                <w:rPrChange w:id="6854" w:author="Javier Quintana Pérez" w:date="2022-12-01T17:18:00Z">
                  <w:rPr/>
                </w:rPrChange>
              </w:rPr>
            </w:pPr>
          </w:p>
        </w:tc>
        <w:tc>
          <w:tcPr>
            <w:tcW w:w="705" w:type="pct"/>
            <w:shd w:val="clear" w:color="auto" w:fill="auto"/>
            <w:tcPrChange w:id="6855" w:author="Javier Quintana Pérez" w:date="2022-05-11T17:10:00Z">
              <w:tcPr>
                <w:tcW w:w="738" w:type="pct"/>
                <w:shd w:val="clear" w:color="auto" w:fill="auto"/>
              </w:tcPr>
            </w:tcPrChange>
          </w:tcPr>
          <w:p w:rsidR="00EB394E" w:rsidRPr="00133828" w:rsidRDefault="00D919CB" w:rsidP="00EB394E">
            <w:pPr>
              <w:jc w:val="center"/>
              <w:rPr>
                <w:rFonts w:ascii="Source Sans Pro" w:hAnsi="Source Sans Pro"/>
                <w:sz w:val="21"/>
                <w:szCs w:val="21"/>
                <w:rPrChange w:id="6856" w:author="Javier Quintana Pérez" w:date="2022-12-01T17:18:00Z">
                  <w:rPr/>
                </w:rPrChange>
              </w:rPr>
            </w:pPr>
            <w:r w:rsidRPr="00D919CB">
              <w:rPr>
                <w:rFonts w:ascii="Source Sans Pro" w:hAnsi="Source Sans Pro"/>
                <w:sz w:val="21"/>
                <w:szCs w:val="21"/>
                <w:rPrChange w:id="6857" w:author="Javier Quintana Pérez" w:date="2022-12-01T17:18:00Z">
                  <w:rPr>
                    <w:color w:val="0000FF"/>
                    <w:u w:val="single"/>
                  </w:rPr>
                </w:rPrChange>
              </w:rPr>
              <w:t>SI</w:t>
            </w:r>
          </w:p>
        </w:tc>
        <w:tc>
          <w:tcPr>
            <w:tcW w:w="706" w:type="pct"/>
            <w:shd w:val="clear" w:color="auto" w:fill="auto"/>
            <w:tcPrChange w:id="6858" w:author="Javier Quintana Pérez" w:date="2022-05-11T17:10:00Z">
              <w:tcPr>
                <w:tcW w:w="674" w:type="pct"/>
                <w:shd w:val="clear" w:color="auto" w:fill="auto"/>
              </w:tcPr>
            </w:tcPrChange>
          </w:tcPr>
          <w:p w:rsidR="00EB394E" w:rsidRPr="00133828" w:rsidRDefault="00D919CB" w:rsidP="00EB394E">
            <w:pPr>
              <w:jc w:val="center"/>
              <w:rPr>
                <w:rFonts w:ascii="Source Sans Pro" w:hAnsi="Source Sans Pro"/>
                <w:sz w:val="21"/>
                <w:szCs w:val="21"/>
                <w:rPrChange w:id="6859" w:author="Javier Quintana Pérez" w:date="2022-12-01T17:18:00Z">
                  <w:rPr/>
                </w:rPrChange>
              </w:rPr>
            </w:pPr>
            <w:r w:rsidRPr="00D919CB">
              <w:rPr>
                <w:rFonts w:ascii="Source Sans Pro" w:hAnsi="Source Sans Pro"/>
                <w:sz w:val="21"/>
                <w:szCs w:val="21"/>
                <w:rPrChange w:id="6860" w:author="Javier Quintana Pérez" w:date="2022-12-01T17:18:00Z">
                  <w:rPr>
                    <w:color w:val="0000FF"/>
                    <w:u w:val="single"/>
                  </w:rPr>
                </w:rPrChange>
              </w:rPr>
              <w:t>NO</w:t>
            </w:r>
          </w:p>
        </w:tc>
      </w:tr>
      <w:tr w:rsidR="00EB394E" w:rsidRPr="00133828" w:rsidTr="00D91C59">
        <w:trPr>
          <w:jc w:val="center"/>
          <w:trPrChange w:id="6861" w:author="Javier Quintana Pérez" w:date="2022-05-11T17:10:00Z">
            <w:trPr>
              <w:jc w:val="center"/>
            </w:trPr>
          </w:trPrChange>
        </w:trPr>
        <w:tc>
          <w:tcPr>
            <w:tcW w:w="3589" w:type="pct"/>
            <w:shd w:val="clear" w:color="auto" w:fill="auto"/>
            <w:tcPrChange w:id="6862" w:author="Javier Quintana Pérez" w:date="2022-05-11T17:10:00Z">
              <w:tcPr>
                <w:tcW w:w="3589" w:type="pct"/>
                <w:shd w:val="clear" w:color="auto" w:fill="auto"/>
              </w:tcPr>
            </w:tcPrChange>
          </w:tcPr>
          <w:p w:rsidR="00EB394E" w:rsidRPr="00133828" w:rsidRDefault="00D919CB">
            <w:pPr>
              <w:tabs>
                <w:tab w:val="clear" w:pos="567"/>
              </w:tabs>
              <w:spacing w:line="240" w:lineRule="auto"/>
              <w:jc w:val="left"/>
              <w:rPr>
                <w:rFonts w:ascii="Source Sans Pro" w:hAnsi="Source Sans Pro"/>
                <w:i/>
                <w:sz w:val="21"/>
                <w:szCs w:val="21"/>
                <w:rPrChange w:id="6863" w:author="Javier Quintana Pérez" w:date="2022-12-01T17:18:00Z">
                  <w:rPr>
                    <w:i/>
                  </w:rPr>
                </w:rPrChange>
              </w:rPr>
            </w:pPr>
            <w:r w:rsidRPr="00D919CB">
              <w:rPr>
                <w:rFonts w:ascii="Source Sans Pro" w:hAnsi="Source Sans Pro"/>
                <w:sz w:val="21"/>
                <w:szCs w:val="21"/>
                <w:rPrChange w:id="6864" w:author="Javier Quintana Pérez" w:date="2022-12-01T17:18:00Z">
                  <w:rPr>
                    <w:color w:val="0000FF"/>
                    <w:u w:val="single"/>
                  </w:rPr>
                </w:rPrChange>
              </w:rPr>
              <w:t xml:space="preserve">¿Se comprueba que </w:t>
            </w:r>
            <w:del w:id="6865" w:author="mjsierra" w:date="2022-07-29T10:53:00Z">
              <w:r w:rsidRPr="00D919CB">
                <w:rPr>
                  <w:rFonts w:ascii="Source Sans Pro" w:hAnsi="Source Sans Pro"/>
                  <w:sz w:val="21"/>
                  <w:szCs w:val="21"/>
                  <w:rPrChange w:id="6866" w:author="Javier Quintana Pérez" w:date="2022-12-01T17:18:00Z">
                    <w:rPr>
                      <w:color w:val="0000FF"/>
                      <w:u w:val="single"/>
                    </w:rPr>
                  </w:rPrChange>
                </w:rPr>
                <w:delText xml:space="preserve">no se inicia </w:delText>
              </w:r>
            </w:del>
            <w:r w:rsidRPr="00D919CB">
              <w:rPr>
                <w:rFonts w:ascii="Source Sans Pro" w:hAnsi="Source Sans Pro"/>
                <w:sz w:val="21"/>
                <w:szCs w:val="21"/>
                <w:rPrChange w:id="6867" w:author="Javier Quintana Pérez" w:date="2022-12-01T17:18:00Z">
                  <w:rPr>
                    <w:color w:val="0000FF"/>
                    <w:u w:val="single"/>
                  </w:rPr>
                </w:rPrChange>
              </w:rPr>
              <w:t xml:space="preserve">el transporte a la obra </w:t>
            </w:r>
            <w:del w:id="6868" w:author="mjsierra" w:date="2022-07-29T10:53:00Z">
              <w:r w:rsidRPr="00D919CB">
                <w:rPr>
                  <w:rFonts w:ascii="Source Sans Pro" w:hAnsi="Source Sans Pro"/>
                  <w:sz w:val="21"/>
                  <w:szCs w:val="21"/>
                  <w:rPrChange w:id="6869" w:author="Javier Quintana Pérez" w:date="2022-12-01T17:18:00Z">
                    <w:rPr>
                      <w:color w:val="0000FF"/>
                      <w:u w:val="single"/>
                    </w:rPr>
                  </w:rPrChange>
                </w:rPr>
                <w:delText xml:space="preserve">sin que </w:delText>
              </w:r>
            </w:del>
            <w:ins w:id="6870" w:author="mjsierra" w:date="2022-07-29T10:53:00Z">
              <w:r w:rsidRPr="00D919CB">
                <w:rPr>
                  <w:rFonts w:ascii="Source Sans Pro" w:hAnsi="Source Sans Pro"/>
                  <w:sz w:val="21"/>
                  <w:szCs w:val="21"/>
                  <w:rPrChange w:id="6871" w:author="Javier Quintana Pérez" w:date="2022-12-01T17:18:00Z">
                    <w:rPr>
                      <w:rFonts w:ascii="Source Sans Pro" w:hAnsi="Source Sans Pro"/>
                      <w:color w:val="0000FF"/>
                      <w:u w:val="single"/>
                    </w:rPr>
                  </w:rPrChange>
                </w:rPr>
                <w:t xml:space="preserve">se realiza cuando </w:t>
              </w:r>
            </w:ins>
            <w:r w:rsidRPr="00D919CB">
              <w:rPr>
                <w:rFonts w:ascii="Source Sans Pro" w:hAnsi="Source Sans Pro"/>
                <w:sz w:val="21"/>
                <w:szCs w:val="21"/>
                <w:rPrChange w:id="6872" w:author="Javier Quintana Pérez" w:date="2022-12-01T17:18:00Z">
                  <w:rPr>
                    <w:color w:val="0000FF"/>
                    <w:u w:val="single"/>
                  </w:rPr>
                </w:rPrChange>
              </w:rPr>
              <w:t xml:space="preserve">haya finalizado el periodo de curado?                                                </w:t>
            </w:r>
          </w:p>
        </w:tc>
        <w:tc>
          <w:tcPr>
            <w:tcW w:w="705" w:type="pct"/>
            <w:shd w:val="clear" w:color="auto" w:fill="auto"/>
            <w:tcPrChange w:id="6873" w:author="Javier Quintana Pérez" w:date="2022-05-11T17:10:00Z">
              <w:tcPr>
                <w:tcW w:w="738" w:type="pct"/>
                <w:shd w:val="clear" w:color="auto" w:fill="auto"/>
              </w:tcPr>
            </w:tcPrChange>
          </w:tcPr>
          <w:p w:rsidR="00EB394E" w:rsidRPr="00133828" w:rsidRDefault="00EB394E" w:rsidP="00EB394E">
            <w:pPr>
              <w:jc w:val="center"/>
              <w:rPr>
                <w:rFonts w:ascii="Source Sans Pro" w:hAnsi="Source Sans Pro"/>
                <w:sz w:val="21"/>
                <w:szCs w:val="21"/>
                <w:rPrChange w:id="6874" w:author="Javier Quintana Pérez" w:date="2022-12-01T17:18:00Z">
                  <w:rPr/>
                </w:rPrChange>
              </w:rPr>
            </w:pPr>
          </w:p>
        </w:tc>
        <w:tc>
          <w:tcPr>
            <w:tcW w:w="706" w:type="pct"/>
            <w:shd w:val="clear" w:color="auto" w:fill="auto"/>
            <w:tcPrChange w:id="6875" w:author="Javier Quintana Pérez" w:date="2022-05-11T17:10:00Z">
              <w:tcPr>
                <w:tcW w:w="674" w:type="pct"/>
                <w:shd w:val="clear" w:color="auto" w:fill="auto"/>
              </w:tcPr>
            </w:tcPrChange>
          </w:tcPr>
          <w:p w:rsidR="00EB394E" w:rsidRPr="00133828" w:rsidRDefault="00EB394E" w:rsidP="00EB394E">
            <w:pPr>
              <w:jc w:val="center"/>
              <w:rPr>
                <w:rFonts w:ascii="Source Sans Pro" w:hAnsi="Source Sans Pro"/>
                <w:sz w:val="21"/>
                <w:szCs w:val="21"/>
                <w:rPrChange w:id="6876" w:author="Javier Quintana Pérez" w:date="2022-12-01T17:18:00Z">
                  <w:rPr/>
                </w:rPrChange>
              </w:rPr>
            </w:pPr>
          </w:p>
        </w:tc>
      </w:tr>
      <w:tr w:rsidR="00B7047B" w:rsidRPr="00133828" w:rsidTr="00E76EB2">
        <w:trPr>
          <w:jc w:val="center"/>
        </w:trPr>
        <w:tc>
          <w:tcPr>
            <w:tcW w:w="1" w:type="pct"/>
            <w:gridSpan w:val="3"/>
            <w:shd w:val="clear" w:color="auto" w:fill="auto"/>
          </w:tcPr>
          <w:p w:rsidR="00000000" w:rsidRDefault="00D919CB">
            <w:pPr>
              <w:jc w:val="left"/>
              <w:rPr>
                <w:ins w:id="6877" w:author="mjsierra" w:date="2022-07-29T10:54:00Z"/>
                <w:rFonts w:ascii="Source Sans Pro" w:hAnsi="Source Sans Pro"/>
                <w:sz w:val="21"/>
                <w:szCs w:val="21"/>
                <w:rPrChange w:id="6878" w:author="Javier Quintana Pérez" w:date="2022-12-01T17:18:00Z">
                  <w:rPr>
                    <w:ins w:id="6879" w:author="mjsierra" w:date="2022-07-29T10:54:00Z"/>
                    <w:rFonts w:ascii="Source Sans Pro" w:hAnsi="Source Sans Pro"/>
                  </w:rPr>
                </w:rPrChange>
              </w:rPr>
              <w:pPrChange w:id="6880" w:author="mjsierra" w:date="2022-07-29T10:54:00Z">
                <w:pPr>
                  <w:jc w:val="center"/>
                </w:pPr>
              </w:pPrChange>
            </w:pPr>
            <w:ins w:id="6881" w:author="mjsierra" w:date="2022-07-29T10:54:00Z">
              <w:r w:rsidRPr="00D919CB">
                <w:rPr>
                  <w:rFonts w:ascii="Source Sans Pro" w:hAnsi="Source Sans Pro"/>
                  <w:sz w:val="21"/>
                  <w:szCs w:val="21"/>
                  <w:rPrChange w:id="6882" w:author="Javier Quintana Pérez" w:date="2022-12-01T17:18:00Z">
                    <w:rPr>
                      <w:rFonts w:ascii="Source Sans Pro" w:hAnsi="Source Sans Pro"/>
                      <w:color w:val="0000FF"/>
                      <w:u w:val="single"/>
                    </w:rPr>
                  </w:rPrChange>
                </w:rPr>
                <w:t>En caso afirmativo, indicar cómo:</w:t>
              </w:r>
            </w:ins>
          </w:p>
          <w:p w:rsidR="00000000" w:rsidRDefault="00C3369D">
            <w:pPr>
              <w:jc w:val="left"/>
              <w:rPr>
                <w:rFonts w:ascii="Source Sans Pro" w:hAnsi="Source Sans Pro"/>
                <w:sz w:val="21"/>
                <w:szCs w:val="21"/>
                <w:rPrChange w:id="6883" w:author="Javier Quintana Pérez" w:date="2022-12-01T17:18:00Z">
                  <w:rPr>
                    <w:rFonts w:ascii="Source Sans Pro" w:hAnsi="Source Sans Pro"/>
                  </w:rPr>
                </w:rPrChange>
              </w:rPr>
              <w:pPrChange w:id="6884" w:author="mjsierra" w:date="2022-07-29T10:54:00Z">
                <w:pPr>
                  <w:jc w:val="center"/>
                </w:pPr>
              </w:pPrChange>
            </w:pPr>
          </w:p>
        </w:tc>
      </w:tr>
    </w:tbl>
    <w:p w:rsidR="00EB394E" w:rsidRPr="00D41C9D" w:rsidRDefault="00EB394E" w:rsidP="00EB394E">
      <w:pPr>
        <w:ind w:firstLine="360"/>
        <w:rPr>
          <w:rFonts w:ascii="Source Sans Pro" w:hAnsi="Source Sans Pro"/>
          <w:rPrChange w:id="6885" w:author="Javier Quintana Pérez" w:date="2022-05-09T17:40:00Z">
            <w:rPr/>
          </w:rPrChange>
        </w:rPr>
      </w:pPr>
    </w:p>
    <w:p w:rsidR="00A43825" w:rsidRPr="00D41C9D" w:rsidRDefault="00A43825" w:rsidP="00EB394E">
      <w:pPr>
        <w:ind w:firstLine="360"/>
        <w:rPr>
          <w:rFonts w:ascii="Source Sans Pro" w:hAnsi="Source Sans Pro"/>
          <w:rPrChange w:id="6886" w:author="Javier Quintana Pérez" w:date="2022-05-09T17:40:00Z">
            <w:rPr/>
          </w:rPrChange>
        </w:rPr>
      </w:pPr>
    </w:p>
    <w:p w:rsidR="00EB394E" w:rsidRPr="00D41C9D" w:rsidDel="00B7047B" w:rsidRDefault="00D919CB" w:rsidP="007E4A08">
      <w:pPr>
        <w:numPr>
          <w:ilvl w:val="0"/>
          <w:numId w:val="11"/>
        </w:numPr>
        <w:ind w:left="567" w:hanging="425"/>
        <w:rPr>
          <w:del w:id="6887" w:author="mjsierra" w:date="2022-07-29T10:54:00Z"/>
          <w:rFonts w:ascii="Source Sans Pro" w:hAnsi="Source Sans Pro"/>
          <w:rPrChange w:id="6888" w:author="Javier Quintana Pérez" w:date="2022-05-09T17:40:00Z">
            <w:rPr>
              <w:del w:id="6889" w:author="mjsierra" w:date="2022-07-29T10:54:00Z"/>
            </w:rPr>
          </w:rPrChange>
        </w:rPr>
      </w:pPr>
      <w:del w:id="6890" w:author="mjsierra" w:date="2022-07-29T10:54:00Z">
        <w:r w:rsidRPr="00D919CB">
          <w:rPr>
            <w:rFonts w:ascii="Source Sans Pro" w:hAnsi="Source Sans Pro"/>
            <w:rPrChange w:id="6891" w:author="Javier Quintana Pérez" w:date="2022-05-09T17:40:00Z">
              <w:rPr>
                <w:color w:val="0000FF"/>
                <w:u w:val="single"/>
              </w:rPr>
            </w:rPrChange>
          </w:rPr>
          <w:delText xml:space="preserve">En caso afirmativo, indicar </w:delText>
        </w:r>
      </w:del>
      <w:del w:id="6892" w:author="mjsierra" w:date="2022-07-12T12:41:00Z">
        <w:r w:rsidRPr="00D919CB">
          <w:rPr>
            <w:rFonts w:ascii="Source Sans Pro" w:hAnsi="Source Sans Pro"/>
            <w:rPrChange w:id="6893" w:author="Javier Quintana Pérez" w:date="2022-05-09T17:40:00Z">
              <w:rPr>
                <w:color w:val="0000FF"/>
                <w:u w:val="single"/>
              </w:rPr>
            </w:rPrChange>
          </w:rPr>
          <w:delText>como</w:delText>
        </w:r>
      </w:del>
    </w:p>
    <w:p w:rsidR="00000000" w:rsidRDefault="00C3369D">
      <w:pPr>
        <w:rPr>
          <w:rFonts w:ascii="Source Sans Pro" w:hAnsi="Source Sans Pro"/>
          <w:rPrChange w:id="6894" w:author="Javier Quintana Pérez" w:date="2022-05-09T17:40:00Z">
            <w:rPr/>
          </w:rPrChange>
        </w:rPr>
        <w:pPrChange w:id="6895" w:author="mjsierra" w:date="2022-07-29T10:54:00Z">
          <w:pPr>
            <w:ind w:left="567"/>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D41C9D" w:rsidDel="00B7047B" w:rsidTr="00B20093">
        <w:trPr>
          <w:jc w:val="center"/>
          <w:del w:id="6896" w:author="mjsierra" w:date="2022-07-29T10:54:00Z"/>
        </w:trPr>
        <w:tc>
          <w:tcPr>
            <w:tcW w:w="5000" w:type="pct"/>
            <w:shd w:val="clear" w:color="auto" w:fill="auto"/>
          </w:tcPr>
          <w:p w:rsidR="00EB394E" w:rsidRPr="00D41C9D" w:rsidDel="00B7047B" w:rsidRDefault="00EB394E" w:rsidP="00EB394E">
            <w:pPr>
              <w:rPr>
                <w:del w:id="6897" w:author="mjsierra" w:date="2022-07-29T10:54:00Z"/>
                <w:rFonts w:ascii="Source Sans Pro" w:hAnsi="Source Sans Pro"/>
                <w:rPrChange w:id="6898" w:author="Javier Quintana Pérez" w:date="2022-05-09T17:40:00Z">
                  <w:rPr>
                    <w:del w:id="6899" w:author="mjsierra" w:date="2022-07-29T10:54:00Z"/>
                  </w:rPr>
                </w:rPrChange>
              </w:rPr>
            </w:pPr>
          </w:p>
          <w:p w:rsidR="00EB394E" w:rsidRPr="00D41C9D" w:rsidDel="00B7047B" w:rsidRDefault="00EB394E" w:rsidP="00EB394E">
            <w:pPr>
              <w:rPr>
                <w:del w:id="6900" w:author="mjsierra" w:date="2022-07-29T10:54:00Z"/>
                <w:rFonts w:ascii="Source Sans Pro" w:hAnsi="Source Sans Pro"/>
                <w:rPrChange w:id="6901" w:author="Javier Quintana Pérez" w:date="2022-05-09T17:40:00Z">
                  <w:rPr>
                    <w:del w:id="6902" w:author="mjsierra" w:date="2022-07-29T10:54:00Z"/>
                  </w:rPr>
                </w:rPrChange>
              </w:rPr>
            </w:pPr>
          </w:p>
          <w:p w:rsidR="00EB394E" w:rsidRPr="00D41C9D" w:rsidDel="00B7047B" w:rsidRDefault="00EB394E" w:rsidP="00EB394E">
            <w:pPr>
              <w:rPr>
                <w:del w:id="6903" w:author="mjsierra" w:date="2022-07-29T10:54:00Z"/>
                <w:rFonts w:ascii="Source Sans Pro" w:hAnsi="Source Sans Pro"/>
                <w:rPrChange w:id="6904" w:author="Javier Quintana Pérez" w:date="2022-05-09T17:40:00Z">
                  <w:rPr>
                    <w:del w:id="6905" w:author="mjsierra" w:date="2022-07-29T10:54:00Z"/>
                  </w:rPr>
                </w:rPrChange>
              </w:rPr>
            </w:pPr>
          </w:p>
        </w:tc>
      </w:tr>
    </w:tbl>
    <w:p w:rsidR="00EB394E" w:rsidRPr="00D41C9D" w:rsidRDefault="00EB394E" w:rsidP="00EB394E">
      <w:pPr>
        <w:ind w:firstLine="360"/>
        <w:rPr>
          <w:rFonts w:ascii="Source Sans Pro" w:hAnsi="Source Sans Pro"/>
          <w:rPrChange w:id="6906" w:author="Javier Quintana Pérez" w:date="2022-05-09T17:40:00Z">
            <w:rPr/>
          </w:rPrChange>
        </w:rPr>
      </w:pPr>
    </w:p>
    <w:p w:rsidR="006B3A34" w:rsidRPr="00D41C9D" w:rsidRDefault="006B3A34" w:rsidP="00EB394E">
      <w:pPr>
        <w:pStyle w:val="Textoindependiente"/>
        <w:ind w:left="5672" w:firstLine="709"/>
        <w:rPr>
          <w:rFonts w:ascii="Source Sans Pro" w:hAnsi="Source Sans Pro"/>
          <w:i w:val="0"/>
          <w:sz w:val="20"/>
          <w:u w:val="single"/>
          <w:rPrChange w:id="6907" w:author="Javier Quintana Pérez" w:date="2022-05-09T17:40: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6908" w:author="Javier Quintana Pérez" w:date="2022-05-11T17:1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6909">
          <w:tblGrid>
            <w:gridCol w:w="6665"/>
            <w:gridCol w:w="1371"/>
            <w:gridCol w:w="1250"/>
          </w:tblGrid>
        </w:tblGridChange>
      </w:tblGrid>
      <w:tr w:rsidR="00EB394E" w:rsidRPr="00133828" w:rsidTr="00D91C59">
        <w:trPr>
          <w:jc w:val="center"/>
          <w:trPrChange w:id="6910" w:author="Javier Quintana Pérez" w:date="2022-05-11T17:10:00Z">
            <w:trPr>
              <w:jc w:val="center"/>
            </w:trPr>
          </w:trPrChange>
        </w:trPr>
        <w:tc>
          <w:tcPr>
            <w:tcW w:w="3589" w:type="pct"/>
            <w:tcBorders>
              <w:top w:val="nil"/>
              <w:left w:val="nil"/>
            </w:tcBorders>
            <w:shd w:val="clear" w:color="auto" w:fill="auto"/>
            <w:tcPrChange w:id="6911" w:author="Javier Quintana Pérez" w:date="2022-05-11T17:10:00Z">
              <w:tcPr>
                <w:tcW w:w="3589" w:type="pct"/>
                <w:shd w:val="clear" w:color="auto" w:fill="auto"/>
              </w:tcPr>
            </w:tcPrChange>
          </w:tcPr>
          <w:p w:rsidR="00EB394E" w:rsidRPr="00133828" w:rsidRDefault="00EB394E" w:rsidP="00EB394E">
            <w:pPr>
              <w:rPr>
                <w:rFonts w:ascii="Source Sans Pro" w:hAnsi="Source Sans Pro"/>
                <w:sz w:val="21"/>
                <w:szCs w:val="21"/>
                <w:rPrChange w:id="6912" w:author="Javier Quintana Pérez" w:date="2022-12-01T17:19:00Z">
                  <w:rPr/>
                </w:rPrChange>
              </w:rPr>
            </w:pPr>
          </w:p>
        </w:tc>
        <w:tc>
          <w:tcPr>
            <w:tcW w:w="705" w:type="pct"/>
            <w:shd w:val="clear" w:color="auto" w:fill="auto"/>
            <w:tcPrChange w:id="6913" w:author="Javier Quintana Pérez" w:date="2022-05-11T17:10:00Z">
              <w:tcPr>
                <w:tcW w:w="738" w:type="pct"/>
                <w:shd w:val="clear" w:color="auto" w:fill="auto"/>
              </w:tcPr>
            </w:tcPrChange>
          </w:tcPr>
          <w:p w:rsidR="00EB394E" w:rsidRPr="00133828" w:rsidRDefault="00D919CB" w:rsidP="00EB394E">
            <w:pPr>
              <w:jc w:val="center"/>
              <w:rPr>
                <w:rFonts w:ascii="Source Sans Pro" w:hAnsi="Source Sans Pro"/>
                <w:sz w:val="21"/>
                <w:szCs w:val="21"/>
                <w:rPrChange w:id="6914" w:author="Javier Quintana Pérez" w:date="2022-12-01T17:19:00Z">
                  <w:rPr/>
                </w:rPrChange>
              </w:rPr>
            </w:pPr>
            <w:r w:rsidRPr="00D919CB">
              <w:rPr>
                <w:rFonts w:ascii="Source Sans Pro" w:hAnsi="Source Sans Pro"/>
                <w:sz w:val="21"/>
                <w:szCs w:val="21"/>
                <w:rPrChange w:id="6915" w:author="Javier Quintana Pérez" w:date="2022-12-01T17:19:00Z">
                  <w:rPr>
                    <w:color w:val="0000FF"/>
                    <w:u w:val="single"/>
                  </w:rPr>
                </w:rPrChange>
              </w:rPr>
              <w:t>SI</w:t>
            </w:r>
          </w:p>
        </w:tc>
        <w:tc>
          <w:tcPr>
            <w:tcW w:w="706" w:type="pct"/>
            <w:shd w:val="clear" w:color="auto" w:fill="auto"/>
            <w:tcPrChange w:id="6916" w:author="Javier Quintana Pérez" w:date="2022-05-11T17:10:00Z">
              <w:tcPr>
                <w:tcW w:w="674" w:type="pct"/>
                <w:shd w:val="clear" w:color="auto" w:fill="auto"/>
              </w:tcPr>
            </w:tcPrChange>
          </w:tcPr>
          <w:p w:rsidR="00EB394E" w:rsidRPr="00133828" w:rsidRDefault="00D919CB" w:rsidP="00EB394E">
            <w:pPr>
              <w:jc w:val="center"/>
              <w:rPr>
                <w:rFonts w:ascii="Source Sans Pro" w:hAnsi="Source Sans Pro"/>
                <w:sz w:val="21"/>
                <w:szCs w:val="21"/>
                <w:rPrChange w:id="6917" w:author="Javier Quintana Pérez" w:date="2022-12-01T17:19:00Z">
                  <w:rPr/>
                </w:rPrChange>
              </w:rPr>
            </w:pPr>
            <w:r w:rsidRPr="00D919CB">
              <w:rPr>
                <w:rFonts w:ascii="Source Sans Pro" w:hAnsi="Source Sans Pro"/>
                <w:sz w:val="21"/>
                <w:szCs w:val="21"/>
                <w:rPrChange w:id="6918" w:author="Javier Quintana Pérez" w:date="2022-12-01T17:19:00Z">
                  <w:rPr>
                    <w:color w:val="0000FF"/>
                    <w:u w:val="single"/>
                  </w:rPr>
                </w:rPrChange>
              </w:rPr>
              <w:t>NO</w:t>
            </w:r>
          </w:p>
        </w:tc>
      </w:tr>
      <w:tr w:rsidR="00EB394E" w:rsidRPr="00133828" w:rsidTr="00D91C59">
        <w:trPr>
          <w:jc w:val="center"/>
          <w:trPrChange w:id="6919" w:author="Javier Quintana Pérez" w:date="2022-05-11T17:10:00Z">
            <w:trPr>
              <w:jc w:val="center"/>
            </w:trPr>
          </w:trPrChange>
        </w:trPr>
        <w:tc>
          <w:tcPr>
            <w:tcW w:w="3589" w:type="pct"/>
            <w:shd w:val="clear" w:color="auto" w:fill="auto"/>
            <w:tcPrChange w:id="6920" w:author="Javier Quintana Pérez" w:date="2022-05-11T17:10: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i/>
                <w:sz w:val="21"/>
                <w:szCs w:val="21"/>
                <w:rPrChange w:id="6921" w:author="Javier Quintana Pérez" w:date="2022-12-01T17:19:00Z">
                  <w:rPr>
                    <w:i/>
                  </w:rPr>
                </w:rPrChange>
              </w:rPr>
            </w:pPr>
            <w:r w:rsidRPr="00D919CB">
              <w:rPr>
                <w:rFonts w:ascii="Source Sans Pro" w:hAnsi="Source Sans Pro"/>
                <w:sz w:val="21"/>
                <w:szCs w:val="21"/>
                <w:rPrChange w:id="6922" w:author="Javier Quintana Pérez" w:date="2022-12-01T17:19:00Z">
                  <w:rPr>
                    <w:color w:val="0000FF"/>
                    <w:u w:val="single"/>
                  </w:rPr>
                </w:rPrChange>
              </w:rPr>
              <w:t>¿Se garantiza durante el transporte la adecuada sujeción de la pieza</w:t>
            </w:r>
            <w:ins w:id="6923" w:author="Javier Quintana Pérez" w:date="2022-05-09T11:19:00Z">
              <w:r w:rsidRPr="00D919CB">
                <w:rPr>
                  <w:rFonts w:ascii="Source Sans Pro" w:hAnsi="Source Sans Pro"/>
                  <w:sz w:val="21"/>
                  <w:szCs w:val="21"/>
                  <w:rPrChange w:id="6924" w:author="Javier Quintana Pérez" w:date="2022-12-01T17:19:00Z">
                    <w:rPr>
                      <w:color w:val="0000FF"/>
                      <w:u w:val="single"/>
                    </w:rPr>
                  </w:rPrChange>
                </w:rPr>
                <w:t>?</w:t>
              </w:r>
            </w:ins>
          </w:p>
        </w:tc>
        <w:tc>
          <w:tcPr>
            <w:tcW w:w="705" w:type="pct"/>
            <w:shd w:val="clear" w:color="auto" w:fill="auto"/>
            <w:tcPrChange w:id="6925" w:author="Javier Quintana Pérez" w:date="2022-05-11T17:10:00Z">
              <w:tcPr>
                <w:tcW w:w="738" w:type="pct"/>
                <w:shd w:val="clear" w:color="auto" w:fill="auto"/>
              </w:tcPr>
            </w:tcPrChange>
          </w:tcPr>
          <w:p w:rsidR="00EB394E" w:rsidRPr="00133828" w:rsidRDefault="00EB394E" w:rsidP="00EB394E">
            <w:pPr>
              <w:jc w:val="center"/>
              <w:rPr>
                <w:rFonts w:ascii="Source Sans Pro" w:hAnsi="Source Sans Pro"/>
                <w:sz w:val="21"/>
                <w:szCs w:val="21"/>
                <w:rPrChange w:id="6926" w:author="Javier Quintana Pérez" w:date="2022-12-01T17:19:00Z">
                  <w:rPr/>
                </w:rPrChange>
              </w:rPr>
            </w:pPr>
          </w:p>
        </w:tc>
        <w:tc>
          <w:tcPr>
            <w:tcW w:w="706" w:type="pct"/>
            <w:shd w:val="clear" w:color="auto" w:fill="auto"/>
            <w:tcPrChange w:id="6927" w:author="Javier Quintana Pérez" w:date="2022-05-11T17:10:00Z">
              <w:tcPr>
                <w:tcW w:w="674" w:type="pct"/>
                <w:shd w:val="clear" w:color="auto" w:fill="auto"/>
              </w:tcPr>
            </w:tcPrChange>
          </w:tcPr>
          <w:p w:rsidR="00EB394E" w:rsidRPr="00133828" w:rsidRDefault="00EB394E" w:rsidP="00EB394E">
            <w:pPr>
              <w:jc w:val="center"/>
              <w:rPr>
                <w:rFonts w:ascii="Source Sans Pro" w:hAnsi="Source Sans Pro"/>
                <w:sz w:val="21"/>
                <w:szCs w:val="21"/>
                <w:rPrChange w:id="6928" w:author="Javier Quintana Pérez" w:date="2022-12-01T17:19:00Z">
                  <w:rPr/>
                </w:rPrChange>
              </w:rPr>
            </w:pPr>
          </w:p>
        </w:tc>
      </w:tr>
      <w:tr w:rsidR="00B7047B" w:rsidRPr="00133828" w:rsidTr="00A318C5">
        <w:trPr>
          <w:jc w:val="center"/>
        </w:trPr>
        <w:tc>
          <w:tcPr>
            <w:tcW w:w="1" w:type="pct"/>
            <w:gridSpan w:val="3"/>
            <w:shd w:val="clear" w:color="auto" w:fill="auto"/>
          </w:tcPr>
          <w:p w:rsidR="00B7047B" w:rsidRPr="00133828" w:rsidRDefault="00D919CB" w:rsidP="00B7047B">
            <w:pPr>
              <w:jc w:val="left"/>
              <w:rPr>
                <w:ins w:id="6929" w:author="mjsierra" w:date="2022-07-29T10:55:00Z"/>
                <w:rFonts w:ascii="Source Sans Pro" w:hAnsi="Source Sans Pro"/>
                <w:sz w:val="21"/>
                <w:szCs w:val="21"/>
                <w:rPrChange w:id="6930" w:author="Javier Quintana Pérez" w:date="2022-12-01T17:19:00Z">
                  <w:rPr>
                    <w:ins w:id="6931" w:author="mjsierra" w:date="2022-07-29T10:55:00Z"/>
                    <w:rFonts w:ascii="Source Sans Pro" w:hAnsi="Source Sans Pro"/>
                  </w:rPr>
                </w:rPrChange>
              </w:rPr>
            </w:pPr>
            <w:ins w:id="6932" w:author="mjsierra" w:date="2022-07-29T10:55:00Z">
              <w:r w:rsidRPr="00D919CB">
                <w:rPr>
                  <w:rFonts w:ascii="Source Sans Pro" w:hAnsi="Source Sans Pro"/>
                  <w:sz w:val="21"/>
                  <w:szCs w:val="21"/>
                  <w:rPrChange w:id="6933" w:author="Javier Quintana Pérez" w:date="2022-12-01T17:19:00Z">
                    <w:rPr>
                      <w:rFonts w:ascii="Source Sans Pro" w:hAnsi="Source Sans Pro"/>
                      <w:color w:val="0000FF"/>
                      <w:u w:val="single"/>
                    </w:rPr>
                  </w:rPrChange>
                </w:rPr>
                <w:t>En caso afirmativo, indicar cómo:</w:t>
              </w:r>
            </w:ins>
          </w:p>
          <w:p w:rsidR="00B7047B" w:rsidRPr="00133828" w:rsidRDefault="00B7047B" w:rsidP="00EB394E">
            <w:pPr>
              <w:jc w:val="center"/>
              <w:rPr>
                <w:rFonts w:ascii="Source Sans Pro" w:hAnsi="Source Sans Pro"/>
                <w:sz w:val="21"/>
                <w:szCs w:val="21"/>
                <w:rPrChange w:id="6934" w:author="Javier Quintana Pérez" w:date="2022-12-01T17:19:00Z">
                  <w:rPr>
                    <w:rFonts w:ascii="Source Sans Pro" w:hAnsi="Source Sans Pro"/>
                  </w:rPr>
                </w:rPrChange>
              </w:rPr>
            </w:pPr>
          </w:p>
        </w:tc>
      </w:tr>
    </w:tbl>
    <w:p w:rsidR="00EB394E" w:rsidRPr="00133828" w:rsidDel="00B7047B" w:rsidRDefault="00EB394E" w:rsidP="00EB394E">
      <w:pPr>
        <w:ind w:firstLine="360"/>
        <w:rPr>
          <w:del w:id="6935" w:author="mjsierra" w:date="2022-07-29T10:55:00Z"/>
          <w:rFonts w:ascii="Source Sans Pro" w:hAnsi="Source Sans Pro"/>
          <w:sz w:val="21"/>
          <w:szCs w:val="21"/>
          <w:rPrChange w:id="6936" w:author="Javier Quintana Pérez" w:date="2022-12-01T17:19:00Z">
            <w:rPr>
              <w:del w:id="6937" w:author="mjsierra" w:date="2022-07-29T10:55:00Z"/>
            </w:rPr>
          </w:rPrChange>
        </w:rPr>
      </w:pPr>
    </w:p>
    <w:p w:rsidR="00EB394E" w:rsidRPr="00133828" w:rsidDel="00B7047B" w:rsidRDefault="00EB394E" w:rsidP="00EB394E">
      <w:pPr>
        <w:ind w:left="720"/>
        <w:rPr>
          <w:del w:id="6938" w:author="mjsierra" w:date="2022-07-29T10:55:00Z"/>
          <w:rFonts w:ascii="Source Sans Pro" w:hAnsi="Source Sans Pro"/>
          <w:sz w:val="21"/>
          <w:szCs w:val="21"/>
          <w:rPrChange w:id="6939" w:author="Javier Quintana Pérez" w:date="2022-12-01T17:19:00Z">
            <w:rPr>
              <w:del w:id="6940" w:author="mjsierra" w:date="2022-07-29T10:55:00Z"/>
            </w:rPr>
          </w:rPrChange>
        </w:rPr>
      </w:pPr>
    </w:p>
    <w:p w:rsidR="00000000" w:rsidRDefault="00D919CB">
      <w:pPr>
        <w:numPr>
          <w:ilvl w:val="0"/>
          <w:numId w:val="11"/>
        </w:numPr>
        <w:ind w:left="0" w:hanging="425"/>
        <w:rPr>
          <w:del w:id="6941" w:author="mjsierra" w:date="2022-07-29T10:55:00Z"/>
          <w:rFonts w:ascii="Source Sans Pro" w:hAnsi="Source Sans Pro"/>
          <w:sz w:val="21"/>
          <w:szCs w:val="21"/>
          <w:rPrChange w:id="6942" w:author="Javier Quintana Pérez" w:date="2022-12-01T17:19:00Z">
            <w:rPr>
              <w:del w:id="6943" w:author="mjsierra" w:date="2022-07-29T10:55:00Z"/>
            </w:rPr>
          </w:rPrChange>
        </w:rPr>
        <w:pPrChange w:id="6944" w:author="mjsierra" w:date="2022-07-29T10:55:00Z">
          <w:pPr>
            <w:numPr>
              <w:numId w:val="11"/>
            </w:numPr>
            <w:ind w:left="567" w:hanging="425"/>
          </w:pPr>
        </w:pPrChange>
      </w:pPr>
      <w:del w:id="6945" w:author="mjsierra" w:date="2022-07-29T10:55:00Z">
        <w:r w:rsidRPr="00D919CB">
          <w:rPr>
            <w:rFonts w:ascii="Source Sans Pro" w:hAnsi="Source Sans Pro"/>
            <w:sz w:val="21"/>
            <w:szCs w:val="21"/>
            <w:rPrChange w:id="6946" w:author="Javier Quintana Pérez" w:date="2022-12-01T17:19:00Z">
              <w:rPr>
                <w:color w:val="0000FF"/>
                <w:u w:val="single"/>
              </w:rPr>
            </w:rPrChange>
          </w:rPr>
          <w:delText xml:space="preserve">En caso afirmativo, indicar </w:delText>
        </w:r>
      </w:del>
      <w:del w:id="6947" w:author="mjsierra" w:date="2022-07-12T12:42:00Z">
        <w:r w:rsidRPr="00D919CB">
          <w:rPr>
            <w:rFonts w:ascii="Source Sans Pro" w:hAnsi="Source Sans Pro"/>
            <w:sz w:val="21"/>
            <w:szCs w:val="21"/>
            <w:rPrChange w:id="6948" w:author="Javier Quintana Pérez" w:date="2022-12-01T17:19:00Z">
              <w:rPr>
                <w:color w:val="0000FF"/>
                <w:u w:val="single"/>
              </w:rPr>
            </w:rPrChange>
          </w:rPr>
          <w:delText>como</w:delText>
        </w:r>
      </w:del>
    </w:p>
    <w:p w:rsidR="00000000" w:rsidRDefault="00C3369D">
      <w:pPr>
        <w:rPr>
          <w:rFonts w:ascii="Source Sans Pro" w:hAnsi="Source Sans Pro"/>
          <w:sz w:val="21"/>
          <w:szCs w:val="21"/>
          <w:rPrChange w:id="6949" w:author="Javier Quintana Pérez" w:date="2022-12-01T17:19:00Z">
            <w:rPr/>
          </w:rPrChange>
        </w:rPr>
        <w:pPrChange w:id="6950" w:author="mjsierra" w:date="2022-07-29T10:55:00Z">
          <w:pPr>
            <w:ind w:left="567"/>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Del="00B7047B" w:rsidTr="00942453">
        <w:trPr>
          <w:jc w:val="center"/>
          <w:del w:id="6951" w:author="mjsierra" w:date="2022-07-29T10:55:00Z"/>
        </w:trPr>
        <w:tc>
          <w:tcPr>
            <w:tcW w:w="5000" w:type="pct"/>
            <w:shd w:val="clear" w:color="auto" w:fill="auto"/>
          </w:tcPr>
          <w:p w:rsidR="00EB394E" w:rsidRPr="00133828" w:rsidDel="00B7047B" w:rsidRDefault="00EB394E">
            <w:pPr>
              <w:rPr>
                <w:del w:id="6952" w:author="mjsierra" w:date="2022-07-29T10:55:00Z"/>
                <w:rFonts w:ascii="Source Sans Pro" w:hAnsi="Source Sans Pro"/>
                <w:sz w:val="21"/>
                <w:szCs w:val="21"/>
                <w:rPrChange w:id="6953" w:author="Javier Quintana Pérez" w:date="2022-12-01T17:19:00Z">
                  <w:rPr>
                    <w:del w:id="6954" w:author="mjsierra" w:date="2022-07-29T10:55:00Z"/>
                  </w:rPr>
                </w:rPrChange>
              </w:rPr>
            </w:pPr>
          </w:p>
          <w:p w:rsidR="00EB394E" w:rsidRPr="00133828" w:rsidDel="00B7047B" w:rsidRDefault="00EB394E">
            <w:pPr>
              <w:rPr>
                <w:del w:id="6955" w:author="mjsierra" w:date="2022-07-29T10:55:00Z"/>
                <w:rFonts w:ascii="Source Sans Pro" w:hAnsi="Source Sans Pro"/>
                <w:sz w:val="21"/>
                <w:szCs w:val="21"/>
                <w:rPrChange w:id="6956" w:author="Javier Quintana Pérez" w:date="2022-12-01T17:19:00Z">
                  <w:rPr>
                    <w:del w:id="6957" w:author="mjsierra" w:date="2022-07-29T10:55:00Z"/>
                  </w:rPr>
                </w:rPrChange>
              </w:rPr>
            </w:pPr>
          </w:p>
          <w:p w:rsidR="00EB394E" w:rsidRPr="00133828" w:rsidDel="00B7047B" w:rsidRDefault="00EB394E">
            <w:pPr>
              <w:rPr>
                <w:del w:id="6958" w:author="mjsierra" w:date="2022-07-29T10:55:00Z"/>
                <w:rFonts w:ascii="Source Sans Pro" w:hAnsi="Source Sans Pro"/>
                <w:sz w:val="21"/>
                <w:szCs w:val="21"/>
                <w:rPrChange w:id="6959" w:author="Javier Quintana Pérez" w:date="2022-12-01T17:19:00Z">
                  <w:rPr>
                    <w:del w:id="6960" w:author="mjsierra" w:date="2022-07-29T10:55:00Z"/>
                  </w:rPr>
                </w:rPrChange>
              </w:rPr>
            </w:pPr>
          </w:p>
        </w:tc>
      </w:tr>
    </w:tbl>
    <w:p w:rsidR="00000000" w:rsidRDefault="00C3369D">
      <w:pPr>
        <w:rPr>
          <w:sz w:val="21"/>
          <w:szCs w:val="21"/>
          <w:rPrChange w:id="6961" w:author="Javier Quintana Pérez" w:date="2022-12-01T17:19:00Z">
            <w:rPr/>
          </w:rPrChange>
        </w:rPr>
        <w:pPrChange w:id="6962" w:author="mjsierra" w:date="2022-07-29T10:55:00Z">
          <w:pPr>
            <w:ind w:firstLine="360"/>
          </w:pPr>
        </w:pPrChange>
      </w:pPr>
    </w:p>
    <w:p w:rsidR="00B20093" w:rsidRPr="00133828" w:rsidRDefault="00B20093" w:rsidP="00EB394E">
      <w:pPr>
        <w:ind w:firstLine="360"/>
        <w:rPr>
          <w:rFonts w:ascii="Source Sans Pro" w:hAnsi="Source Sans Pro"/>
          <w:sz w:val="21"/>
          <w:szCs w:val="21"/>
          <w:rPrChange w:id="6963" w:author="Javier Quintana Pérez" w:date="2022-12-01T17:19: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6964" w:author="Javier Quintana Pérez" w:date="2022-05-11T17:1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6965">
          <w:tblGrid>
            <w:gridCol w:w="6665"/>
            <w:gridCol w:w="1371"/>
            <w:gridCol w:w="1250"/>
          </w:tblGrid>
        </w:tblGridChange>
      </w:tblGrid>
      <w:tr w:rsidR="00EB394E" w:rsidRPr="00133828" w:rsidTr="00D91C59">
        <w:trPr>
          <w:jc w:val="center"/>
          <w:trPrChange w:id="6966" w:author="Javier Quintana Pérez" w:date="2022-05-11T17:10:00Z">
            <w:trPr>
              <w:jc w:val="center"/>
            </w:trPr>
          </w:trPrChange>
        </w:trPr>
        <w:tc>
          <w:tcPr>
            <w:tcW w:w="3589" w:type="pct"/>
            <w:tcBorders>
              <w:top w:val="nil"/>
              <w:left w:val="nil"/>
            </w:tcBorders>
            <w:shd w:val="clear" w:color="auto" w:fill="auto"/>
            <w:tcPrChange w:id="6967" w:author="Javier Quintana Pérez" w:date="2022-05-11T17:10:00Z">
              <w:tcPr>
                <w:tcW w:w="3589" w:type="pct"/>
                <w:shd w:val="clear" w:color="auto" w:fill="auto"/>
              </w:tcPr>
            </w:tcPrChange>
          </w:tcPr>
          <w:p w:rsidR="00EB394E" w:rsidRPr="00133828" w:rsidRDefault="00EB394E" w:rsidP="00EB394E">
            <w:pPr>
              <w:rPr>
                <w:rFonts w:ascii="Source Sans Pro" w:hAnsi="Source Sans Pro"/>
                <w:sz w:val="21"/>
                <w:szCs w:val="21"/>
                <w:rPrChange w:id="6968" w:author="Javier Quintana Pérez" w:date="2022-12-01T17:19:00Z">
                  <w:rPr/>
                </w:rPrChange>
              </w:rPr>
            </w:pPr>
          </w:p>
        </w:tc>
        <w:tc>
          <w:tcPr>
            <w:tcW w:w="705" w:type="pct"/>
            <w:shd w:val="clear" w:color="auto" w:fill="auto"/>
            <w:tcPrChange w:id="6969" w:author="Javier Quintana Pérez" w:date="2022-05-11T17:10:00Z">
              <w:tcPr>
                <w:tcW w:w="738" w:type="pct"/>
                <w:shd w:val="clear" w:color="auto" w:fill="auto"/>
              </w:tcPr>
            </w:tcPrChange>
          </w:tcPr>
          <w:p w:rsidR="00EB394E" w:rsidRPr="00133828" w:rsidRDefault="00D919CB" w:rsidP="00EB394E">
            <w:pPr>
              <w:jc w:val="center"/>
              <w:rPr>
                <w:rFonts w:ascii="Source Sans Pro" w:hAnsi="Source Sans Pro"/>
                <w:sz w:val="21"/>
                <w:szCs w:val="21"/>
                <w:rPrChange w:id="6970" w:author="Javier Quintana Pérez" w:date="2022-12-01T17:19:00Z">
                  <w:rPr/>
                </w:rPrChange>
              </w:rPr>
            </w:pPr>
            <w:r w:rsidRPr="00D919CB">
              <w:rPr>
                <w:rFonts w:ascii="Source Sans Pro" w:hAnsi="Source Sans Pro"/>
                <w:sz w:val="21"/>
                <w:szCs w:val="21"/>
                <w:rPrChange w:id="6971" w:author="Javier Quintana Pérez" w:date="2022-12-01T17:19:00Z">
                  <w:rPr>
                    <w:color w:val="0000FF"/>
                    <w:u w:val="single"/>
                  </w:rPr>
                </w:rPrChange>
              </w:rPr>
              <w:t>SI</w:t>
            </w:r>
          </w:p>
        </w:tc>
        <w:tc>
          <w:tcPr>
            <w:tcW w:w="706" w:type="pct"/>
            <w:shd w:val="clear" w:color="auto" w:fill="auto"/>
            <w:tcPrChange w:id="6972" w:author="Javier Quintana Pérez" w:date="2022-05-11T17:10:00Z">
              <w:tcPr>
                <w:tcW w:w="674" w:type="pct"/>
                <w:shd w:val="clear" w:color="auto" w:fill="auto"/>
              </w:tcPr>
            </w:tcPrChange>
          </w:tcPr>
          <w:p w:rsidR="00EB394E" w:rsidRPr="00133828" w:rsidRDefault="00D919CB" w:rsidP="00EB394E">
            <w:pPr>
              <w:jc w:val="center"/>
              <w:rPr>
                <w:rFonts w:ascii="Source Sans Pro" w:hAnsi="Source Sans Pro"/>
                <w:sz w:val="21"/>
                <w:szCs w:val="21"/>
                <w:rPrChange w:id="6973" w:author="Javier Quintana Pérez" w:date="2022-12-01T17:19:00Z">
                  <w:rPr/>
                </w:rPrChange>
              </w:rPr>
            </w:pPr>
            <w:r w:rsidRPr="00D919CB">
              <w:rPr>
                <w:rFonts w:ascii="Source Sans Pro" w:hAnsi="Source Sans Pro"/>
                <w:sz w:val="21"/>
                <w:szCs w:val="21"/>
                <w:rPrChange w:id="6974" w:author="Javier Quintana Pérez" w:date="2022-12-01T17:19:00Z">
                  <w:rPr>
                    <w:color w:val="0000FF"/>
                    <w:u w:val="single"/>
                  </w:rPr>
                </w:rPrChange>
              </w:rPr>
              <w:t>NO</w:t>
            </w:r>
          </w:p>
        </w:tc>
      </w:tr>
      <w:tr w:rsidR="00EB394E" w:rsidRPr="00133828" w:rsidTr="00D91C59">
        <w:trPr>
          <w:jc w:val="center"/>
          <w:trPrChange w:id="6975" w:author="Javier Quintana Pérez" w:date="2022-05-11T17:10:00Z">
            <w:trPr>
              <w:jc w:val="center"/>
            </w:trPr>
          </w:trPrChange>
        </w:trPr>
        <w:tc>
          <w:tcPr>
            <w:tcW w:w="3589" w:type="pct"/>
            <w:shd w:val="clear" w:color="auto" w:fill="auto"/>
            <w:tcPrChange w:id="6976" w:author="Javier Quintana Pérez" w:date="2022-05-11T17:10: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i/>
                <w:sz w:val="21"/>
                <w:szCs w:val="21"/>
                <w:rPrChange w:id="6977" w:author="Javier Quintana Pérez" w:date="2022-12-01T17:19:00Z">
                  <w:rPr>
                    <w:i/>
                  </w:rPr>
                </w:rPrChange>
              </w:rPr>
            </w:pPr>
            <w:r w:rsidRPr="00D919CB">
              <w:rPr>
                <w:rFonts w:ascii="Source Sans Pro" w:hAnsi="Source Sans Pro"/>
                <w:sz w:val="21"/>
                <w:szCs w:val="21"/>
                <w:rPrChange w:id="6978" w:author="Javier Quintana Pérez" w:date="2022-12-01T17:19:00Z">
                  <w:rPr>
                    <w:color w:val="0000FF"/>
                    <w:u w:val="single"/>
                  </w:rPr>
                </w:rPrChange>
              </w:rPr>
              <w:t xml:space="preserve">¿Se garantiza que las piezas no están directamente en contacto entre sí durante el transporte?                                                   </w:t>
            </w:r>
          </w:p>
        </w:tc>
        <w:tc>
          <w:tcPr>
            <w:tcW w:w="705" w:type="pct"/>
            <w:shd w:val="clear" w:color="auto" w:fill="auto"/>
            <w:tcPrChange w:id="6979" w:author="Javier Quintana Pérez" w:date="2022-05-11T17:10:00Z">
              <w:tcPr>
                <w:tcW w:w="738" w:type="pct"/>
                <w:shd w:val="clear" w:color="auto" w:fill="auto"/>
              </w:tcPr>
            </w:tcPrChange>
          </w:tcPr>
          <w:p w:rsidR="00EB394E" w:rsidRPr="00133828" w:rsidRDefault="00EB394E" w:rsidP="00EB394E">
            <w:pPr>
              <w:jc w:val="center"/>
              <w:rPr>
                <w:rFonts w:ascii="Source Sans Pro" w:hAnsi="Source Sans Pro"/>
                <w:sz w:val="21"/>
                <w:szCs w:val="21"/>
                <w:rPrChange w:id="6980" w:author="Javier Quintana Pérez" w:date="2022-12-01T17:19:00Z">
                  <w:rPr/>
                </w:rPrChange>
              </w:rPr>
            </w:pPr>
          </w:p>
        </w:tc>
        <w:tc>
          <w:tcPr>
            <w:tcW w:w="706" w:type="pct"/>
            <w:shd w:val="clear" w:color="auto" w:fill="auto"/>
            <w:tcPrChange w:id="6981" w:author="Javier Quintana Pérez" w:date="2022-05-11T17:10:00Z">
              <w:tcPr>
                <w:tcW w:w="674" w:type="pct"/>
                <w:shd w:val="clear" w:color="auto" w:fill="auto"/>
              </w:tcPr>
            </w:tcPrChange>
          </w:tcPr>
          <w:p w:rsidR="00EB394E" w:rsidRPr="00133828" w:rsidRDefault="00EB394E" w:rsidP="00EB394E">
            <w:pPr>
              <w:jc w:val="center"/>
              <w:rPr>
                <w:rFonts w:ascii="Source Sans Pro" w:hAnsi="Source Sans Pro"/>
                <w:sz w:val="21"/>
                <w:szCs w:val="21"/>
                <w:rPrChange w:id="6982" w:author="Javier Quintana Pérez" w:date="2022-12-01T17:19:00Z">
                  <w:rPr/>
                </w:rPrChange>
              </w:rPr>
            </w:pPr>
          </w:p>
        </w:tc>
      </w:tr>
      <w:tr w:rsidR="00B7047B" w:rsidRPr="00133828" w:rsidTr="000D1CCF">
        <w:trPr>
          <w:jc w:val="center"/>
        </w:trPr>
        <w:tc>
          <w:tcPr>
            <w:tcW w:w="1" w:type="pct"/>
            <w:gridSpan w:val="3"/>
            <w:shd w:val="clear" w:color="auto" w:fill="auto"/>
          </w:tcPr>
          <w:p w:rsidR="00B7047B" w:rsidRPr="00133828" w:rsidRDefault="00D919CB" w:rsidP="00B7047B">
            <w:pPr>
              <w:jc w:val="left"/>
              <w:rPr>
                <w:ins w:id="6983" w:author="mjsierra" w:date="2022-07-29T10:55:00Z"/>
                <w:rFonts w:ascii="Source Sans Pro" w:hAnsi="Source Sans Pro"/>
                <w:sz w:val="21"/>
                <w:szCs w:val="21"/>
                <w:rPrChange w:id="6984" w:author="Javier Quintana Pérez" w:date="2022-12-01T17:19:00Z">
                  <w:rPr>
                    <w:ins w:id="6985" w:author="mjsierra" w:date="2022-07-29T10:55:00Z"/>
                    <w:rFonts w:ascii="Source Sans Pro" w:hAnsi="Source Sans Pro"/>
                  </w:rPr>
                </w:rPrChange>
              </w:rPr>
            </w:pPr>
            <w:ins w:id="6986" w:author="mjsierra" w:date="2022-07-29T10:55:00Z">
              <w:r w:rsidRPr="00D919CB">
                <w:rPr>
                  <w:rFonts w:ascii="Source Sans Pro" w:hAnsi="Source Sans Pro"/>
                  <w:sz w:val="21"/>
                  <w:szCs w:val="21"/>
                  <w:rPrChange w:id="6987" w:author="Javier Quintana Pérez" w:date="2022-12-01T17:19:00Z">
                    <w:rPr>
                      <w:rFonts w:ascii="Source Sans Pro" w:hAnsi="Source Sans Pro"/>
                      <w:color w:val="0000FF"/>
                      <w:u w:val="single"/>
                    </w:rPr>
                  </w:rPrChange>
                </w:rPr>
                <w:t>En caso afirmativo, indicar cómo:</w:t>
              </w:r>
            </w:ins>
          </w:p>
          <w:p w:rsidR="00B7047B" w:rsidRPr="00133828" w:rsidRDefault="00B7047B" w:rsidP="00EB394E">
            <w:pPr>
              <w:jc w:val="center"/>
              <w:rPr>
                <w:rFonts w:ascii="Source Sans Pro" w:hAnsi="Source Sans Pro"/>
                <w:sz w:val="21"/>
                <w:szCs w:val="21"/>
                <w:rPrChange w:id="6988" w:author="Javier Quintana Pérez" w:date="2022-12-01T17:19:00Z">
                  <w:rPr>
                    <w:rFonts w:ascii="Source Sans Pro" w:hAnsi="Source Sans Pro"/>
                  </w:rPr>
                </w:rPrChange>
              </w:rPr>
            </w:pPr>
          </w:p>
        </w:tc>
      </w:tr>
    </w:tbl>
    <w:p w:rsidR="00EB394E" w:rsidRPr="00133828" w:rsidRDefault="00EB394E" w:rsidP="00EB394E">
      <w:pPr>
        <w:pStyle w:val="Textoindependiente"/>
        <w:ind w:left="5672" w:firstLine="709"/>
        <w:rPr>
          <w:rFonts w:ascii="Source Sans Pro" w:hAnsi="Source Sans Pro"/>
          <w:i w:val="0"/>
          <w:sz w:val="21"/>
          <w:szCs w:val="21"/>
          <w:u w:val="single"/>
          <w:rPrChange w:id="6989" w:author="Javier Quintana Pérez" w:date="2022-12-01T17:19:00Z">
            <w:rPr>
              <w:rFonts w:ascii="NewsGotT" w:hAnsi="NewsGotT"/>
              <w:i w:val="0"/>
              <w:sz w:val="20"/>
              <w:u w:val="single"/>
            </w:rPr>
          </w:rPrChange>
        </w:rPr>
      </w:pPr>
    </w:p>
    <w:p w:rsidR="00FD189D" w:rsidRPr="00133828" w:rsidRDefault="00D919CB" w:rsidP="00FD189D">
      <w:pPr>
        <w:rPr>
          <w:ins w:id="6990" w:author="mjsierra" w:date="2022-07-29T10:59:00Z"/>
          <w:rFonts w:ascii="Source Sans Pro" w:hAnsi="Source Sans Pro"/>
          <w:sz w:val="21"/>
          <w:szCs w:val="21"/>
          <w:u w:val="single"/>
          <w:rPrChange w:id="6991" w:author="Javier Quintana Pérez" w:date="2022-12-01T17:19:00Z">
            <w:rPr>
              <w:ins w:id="6992" w:author="mjsierra" w:date="2022-07-29T10:59:00Z"/>
              <w:rFonts w:ascii="Source Sans Pro" w:hAnsi="Source Sans Pro"/>
              <w:u w:val="single"/>
            </w:rPr>
          </w:rPrChange>
        </w:rPr>
      </w:pPr>
      <w:ins w:id="6993" w:author="mjsierra" w:date="2022-07-29T10:59:00Z">
        <w:r w:rsidRPr="00D919CB">
          <w:rPr>
            <w:rFonts w:ascii="Source Sans Pro" w:hAnsi="Source Sans Pro"/>
            <w:sz w:val="21"/>
            <w:szCs w:val="21"/>
            <w:u w:val="single"/>
            <w:rPrChange w:id="6994" w:author="Javier Quintana Pérez" w:date="2022-12-01T17:19:00Z">
              <w:rPr>
                <w:rFonts w:ascii="Source Sans Pro" w:hAnsi="Source Sans Pro"/>
                <w:color w:val="0000FF"/>
                <w:u w:val="single"/>
              </w:rPr>
            </w:rPrChange>
          </w:rPr>
          <w:t>COMENTARIOS</w:t>
        </w:r>
      </w:ins>
    </w:p>
    <w:p w:rsidR="00FD189D" w:rsidRPr="00133828" w:rsidRDefault="00FD189D" w:rsidP="00FD189D">
      <w:pPr>
        <w:ind w:left="567"/>
        <w:rPr>
          <w:ins w:id="6995" w:author="mjsierra" w:date="2022-07-29T10:59:00Z"/>
          <w:rFonts w:ascii="Source Sans Pro" w:hAnsi="Source Sans Pro"/>
          <w:sz w:val="21"/>
          <w:szCs w:val="21"/>
          <w:rPrChange w:id="6996" w:author="Javier Quintana Pérez" w:date="2022-12-01T17:19:00Z">
            <w:rPr>
              <w:ins w:id="6997" w:author="mjsierra" w:date="2022-07-29T10:59: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D189D" w:rsidRPr="00133828" w:rsidTr="00892606">
        <w:trPr>
          <w:jc w:val="center"/>
          <w:ins w:id="6998" w:author="mjsierra" w:date="2022-07-29T10:59:00Z"/>
        </w:trPr>
        <w:tc>
          <w:tcPr>
            <w:tcW w:w="5000" w:type="pct"/>
            <w:shd w:val="clear" w:color="auto" w:fill="auto"/>
          </w:tcPr>
          <w:p w:rsidR="00FD189D" w:rsidRPr="00133828" w:rsidRDefault="00FD189D" w:rsidP="00892606">
            <w:pPr>
              <w:pStyle w:val="Textoindependiente"/>
              <w:rPr>
                <w:ins w:id="6999" w:author="mjsierra" w:date="2022-07-29T10:59:00Z"/>
                <w:rFonts w:ascii="Source Sans Pro" w:hAnsi="Source Sans Pro"/>
                <w:i w:val="0"/>
                <w:sz w:val="21"/>
                <w:szCs w:val="21"/>
                <w:u w:val="single"/>
                <w:rPrChange w:id="7000" w:author="Javier Quintana Pérez" w:date="2022-12-01T17:19:00Z">
                  <w:rPr>
                    <w:ins w:id="7001" w:author="mjsierra" w:date="2022-07-29T10:59:00Z"/>
                    <w:rFonts w:ascii="Source Sans Pro" w:hAnsi="Source Sans Pro"/>
                    <w:i w:val="0"/>
                    <w:sz w:val="20"/>
                    <w:u w:val="single"/>
                  </w:rPr>
                </w:rPrChange>
              </w:rPr>
            </w:pPr>
          </w:p>
          <w:p w:rsidR="00FD189D" w:rsidRPr="00133828" w:rsidRDefault="00FD189D" w:rsidP="00892606">
            <w:pPr>
              <w:pStyle w:val="Textoindependiente"/>
              <w:rPr>
                <w:ins w:id="7002" w:author="mjsierra" w:date="2022-07-29T10:59:00Z"/>
                <w:rFonts w:ascii="Source Sans Pro" w:hAnsi="Source Sans Pro"/>
                <w:i w:val="0"/>
                <w:sz w:val="21"/>
                <w:szCs w:val="21"/>
                <w:u w:val="single"/>
                <w:rPrChange w:id="7003" w:author="Javier Quintana Pérez" w:date="2022-12-01T17:19:00Z">
                  <w:rPr>
                    <w:ins w:id="7004" w:author="mjsierra" w:date="2022-07-29T10:59:00Z"/>
                    <w:rFonts w:ascii="Source Sans Pro" w:hAnsi="Source Sans Pro"/>
                    <w:i w:val="0"/>
                    <w:sz w:val="20"/>
                    <w:u w:val="single"/>
                  </w:rPr>
                </w:rPrChange>
              </w:rPr>
            </w:pPr>
          </w:p>
          <w:p w:rsidR="00FD189D" w:rsidRPr="00133828" w:rsidRDefault="00FD189D" w:rsidP="00892606">
            <w:pPr>
              <w:pStyle w:val="Textoindependiente"/>
              <w:rPr>
                <w:ins w:id="7005" w:author="mjsierra" w:date="2022-07-29T10:59:00Z"/>
                <w:rFonts w:ascii="Source Sans Pro" w:hAnsi="Source Sans Pro"/>
                <w:i w:val="0"/>
                <w:sz w:val="21"/>
                <w:szCs w:val="21"/>
                <w:u w:val="single"/>
                <w:rPrChange w:id="7006" w:author="Javier Quintana Pérez" w:date="2022-12-01T17:19:00Z">
                  <w:rPr>
                    <w:ins w:id="7007" w:author="mjsierra" w:date="2022-07-29T10:59:00Z"/>
                    <w:rFonts w:ascii="Source Sans Pro" w:hAnsi="Source Sans Pro"/>
                    <w:i w:val="0"/>
                    <w:sz w:val="20"/>
                    <w:u w:val="single"/>
                  </w:rPr>
                </w:rPrChange>
              </w:rPr>
            </w:pPr>
          </w:p>
        </w:tc>
      </w:tr>
    </w:tbl>
    <w:p w:rsidR="00A43825" w:rsidRPr="00D41C9D" w:rsidRDefault="00A43825" w:rsidP="00EB394E">
      <w:pPr>
        <w:ind w:left="720"/>
        <w:rPr>
          <w:rFonts w:ascii="Source Sans Pro" w:hAnsi="Source Sans Pro"/>
          <w:rPrChange w:id="7008" w:author="Javier Quintana Pérez" w:date="2022-05-09T17:40:00Z">
            <w:rPr/>
          </w:rPrChange>
        </w:rPr>
      </w:pPr>
    </w:p>
    <w:p w:rsidR="00EB394E" w:rsidRPr="00D41C9D" w:rsidDel="00AE4805" w:rsidRDefault="00D919CB" w:rsidP="007E4A08">
      <w:pPr>
        <w:numPr>
          <w:ilvl w:val="0"/>
          <w:numId w:val="11"/>
        </w:numPr>
        <w:ind w:left="567" w:hanging="425"/>
        <w:rPr>
          <w:del w:id="7009" w:author="mjsierra" w:date="2022-07-29T10:55:00Z"/>
          <w:rFonts w:ascii="Source Sans Pro" w:hAnsi="Source Sans Pro"/>
          <w:rPrChange w:id="7010" w:author="Javier Quintana Pérez" w:date="2022-05-09T17:40:00Z">
            <w:rPr>
              <w:del w:id="7011" w:author="mjsierra" w:date="2022-07-29T10:55:00Z"/>
            </w:rPr>
          </w:rPrChange>
        </w:rPr>
      </w:pPr>
      <w:del w:id="7012" w:author="mjsierra" w:date="2022-07-29T10:55:00Z">
        <w:r w:rsidRPr="00D919CB">
          <w:rPr>
            <w:rFonts w:ascii="Source Sans Pro" w:hAnsi="Source Sans Pro"/>
            <w:rPrChange w:id="7013" w:author="Javier Quintana Pérez" w:date="2022-05-09T17:40:00Z">
              <w:rPr>
                <w:color w:val="0000FF"/>
                <w:u w:val="single"/>
              </w:rPr>
            </w:rPrChange>
          </w:rPr>
          <w:delText xml:space="preserve">En caso afirmativo, indicar </w:delText>
        </w:r>
      </w:del>
      <w:del w:id="7014" w:author="mjsierra" w:date="2022-07-12T12:42:00Z">
        <w:r w:rsidRPr="00D919CB">
          <w:rPr>
            <w:rFonts w:ascii="Source Sans Pro" w:hAnsi="Source Sans Pro"/>
            <w:rPrChange w:id="7015" w:author="Javier Quintana Pérez" w:date="2022-05-09T17:40:00Z">
              <w:rPr>
                <w:color w:val="0000FF"/>
                <w:u w:val="single"/>
              </w:rPr>
            </w:rPrChange>
          </w:rPr>
          <w:delText>como</w:delText>
        </w:r>
      </w:del>
    </w:p>
    <w:p w:rsidR="00B20093" w:rsidRPr="00D41C9D" w:rsidRDefault="00B20093" w:rsidP="00B20093">
      <w:pPr>
        <w:ind w:left="567"/>
        <w:rPr>
          <w:rFonts w:ascii="Source Sans Pro" w:hAnsi="Source Sans Pro"/>
          <w:rPrChange w:id="7016" w:author="Javier Quintana Pérez" w:date="2022-05-09T17:40: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D41C9D" w:rsidDel="00AE4805" w:rsidTr="00B20093">
        <w:trPr>
          <w:jc w:val="center"/>
          <w:del w:id="7017" w:author="mjsierra" w:date="2022-07-29T10:55:00Z"/>
        </w:trPr>
        <w:tc>
          <w:tcPr>
            <w:tcW w:w="5000" w:type="pct"/>
            <w:shd w:val="clear" w:color="auto" w:fill="auto"/>
          </w:tcPr>
          <w:p w:rsidR="00EB394E" w:rsidRPr="00D41C9D" w:rsidDel="00AE4805" w:rsidRDefault="00EB394E" w:rsidP="00EB394E">
            <w:pPr>
              <w:rPr>
                <w:del w:id="7018" w:author="mjsierra" w:date="2022-07-29T10:55:00Z"/>
                <w:rFonts w:ascii="Source Sans Pro" w:hAnsi="Source Sans Pro"/>
                <w:rPrChange w:id="7019" w:author="Javier Quintana Pérez" w:date="2022-05-09T17:40:00Z">
                  <w:rPr>
                    <w:del w:id="7020" w:author="mjsierra" w:date="2022-07-29T10:55:00Z"/>
                  </w:rPr>
                </w:rPrChange>
              </w:rPr>
            </w:pPr>
          </w:p>
          <w:p w:rsidR="00EB394E" w:rsidRPr="00D41C9D" w:rsidDel="00AE4805" w:rsidRDefault="00EB394E" w:rsidP="00EB394E">
            <w:pPr>
              <w:rPr>
                <w:del w:id="7021" w:author="mjsierra" w:date="2022-07-29T10:55:00Z"/>
                <w:rFonts w:ascii="Source Sans Pro" w:hAnsi="Source Sans Pro"/>
                <w:rPrChange w:id="7022" w:author="Javier Quintana Pérez" w:date="2022-05-09T17:40:00Z">
                  <w:rPr>
                    <w:del w:id="7023" w:author="mjsierra" w:date="2022-07-29T10:55:00Z"/>
                  </w:rPr>
                </w:rPrChange>
              </w:rPr>
            </w:pPr>
          </w:p>
          <w:p w:rsidR="00EB394E" w:rsidRPr="00D41C9D" w:rsidDel="00AE4805" w:rsidRDefault="00EB394E" w:rsidP="00EB394E">
            <w:pPr>
              <w:rPr>
                <w:del w:id="7024" w:author="mjsierra" w:date="2022-07-29T10:55:00Z"/>
                <w:rFonts w:ascii="Source Sans Pro" w:hAnsi="Source Sans Pro"/>
                <w:rPrChange w:id="7025" w:author="Javier Quintana Pérez" w:date="2022-05-09T17:40:00Z">
                  <w:rPr>
                    <w:del w:id="7026" w:author="mjsierra" w:date="2022-07-29T10:55:00Z"/>
                  </w:rPr>
                </w:rPrChange>
              </w:rPr>
            </w:pPr>
          </w:p>
        </w:tc>
      </w:tr>
    </w:tbl>
    <w:p w:rsidR="00EB394E" w:rsidRPr="00D41C9D" w:rsidRDefault="00EB394E" w:rsidP="00EB394E">
      <w:pPr>
        <w:rPr>
          <w:rFonts w:ascii="Source Sans Pro" w:hAnsi="Source Sans Pro"/>
          <w:rPrChange w:id="7027" w:author="Javier Quintana Pérez" w:date="2022-05-09T17:40:00Z">
            <w:rPr/>
          </w:rPrChange>
        </w:rPr>
      </w:pPr>
    </w:p>
    <w:p w:rsidR="00F212B3" w:rsidRDefault="00F212B3">
      <w:pPr>
        <w:tabs>
          <w:tab w:val="clear" w:pos="567"/>
        </w:tabs>
        <w:spacing w:line="240" w:lineRule="auto"/>
        <w:jc w:val="left"/>
        <w:rPr>
          <w:ins w:id="7028" w:author="Javier Quintana Pérez" w:date="2022-05-09T11:20:00Z"/>
        </w:rPr>
      </w:pPr>
      <w:ins w:id="7029" w:author="Javier Quintana Pérez" w:date="2022-05-09T11:20:00Z">
        <w:r>
          <w:br w:type="page"/>
        </w:r>
        <w:bookmarkStart w:id="7030" w:name="_Toc103186559"/>
        <w:bookmarkStart w:id="7031" w:name="_Toc109226266"/>
        <w:bookmarkEnd w:id="7030"/>
        <w:bookmarkEnd w:id="7031"/>
      </w:ins>
    </w:p>
    <w:p w:rsidR="00000000" w:rsidRDefault="00C3369D">
      <w:pPr>
        <w:pStyle w:val="Nivel2"/>
        <w:numPr>
          <w:ilvl w:val="0"/>
          <w:numId w:val="36"/>
        </w:numPr>
        <w:ind w:left="360"/>
        <w:jc w:val="both"/>
        <w:rPr>
          <w:del w:id="7032" w:author="Javier Quintana Pérez" w:date="2022-05-11T17:10:00Z"/>
          <w:rFonts w:ascii="Source Sans Pro" w:hAnsi="Source Sans Pro"/>
          <w:sz w:val="26"/>
          <w:szCs w:val="26"/>
          <w:rPrChange w:id="7033" w:author="Javier Quintana Pérez" w:date="2022-07-20T16:09:00Z">
            <w:rPr>
              <w:del w:id="7034" w:author="Javier Quintana Pérez" w:date="2022-05-11T17:10:00Z"/>
            </w:rPr>
          </w:rPrChange>
        </w:rPr>
        <w:pPrChange w:id="7035" w:author="Javier Quintana Pérez" w:date="2022-07-20T16:12:00Z">
          <w:pPr/>
        </w:pPrChange>
      </w:pPr>
      <w:bookmarkStart w:id="7036" w:name="_Toc120636804"/>
      <w:bookmarkStart w:id="7037" w:name="_Toc120640352"/>
      <w:bookmarkStart w:id="7038" w:name="_Toc122537359"/>
      <w:bookmarkEnd w:id="7036"/>
      <w:bookmarkEnd w:id="7037"/>
      <w:bookmarkEnd w:id="7038"/>
    </w:p>
    <w:p w:rsidR="00000000" w:rsidRDefault="00C3369D">
      <w:pPr>
        <w:pStyle w:val="Nivel2"/>
        <w:numPr>
          <w:ilvl w:val="0"/>
          <w:numId w:val="36"/>
        </w:numPr>
        <w:ind w:left="360"/>
        <w:jc w:val="both"/>
        <w:rPr>
          <w:del w:id="7039" w:author="Javier Quintana Pérez" w:date="2022-05-11T17:10:00Z"/>
          <w:rFonts w:ascii="Source Sans Pro" w:hAnsi="Source Sans Pro"/>
          <w:sz w:val="26"/>
          <w:szCs w:val="26"/>
          <w:rPrChange w:id="7040" w:author="Javier Quintana Pérez" w:date="2022-07-20T16:09:00Z">
            <w:rPr>
              <w:del w:id="7041" w:author="Javier Quintana Pérez" w:date="2022-05-11T17:10:00Z"/>
            </w:rPr>
          </w:rPrChange>
        </w:rPr>
        <w:pPrChange w:id="7042" w:author="Javier Quintana Pérez" w:date="2022-07-20T16:12:00Z">
          <w:pPr/>
        </w:pPrChange>
      </w:pPr>
      <w:bookmarkStart w:id="7043" w:name="_Toc103186560"/>
      <w:bookmarkStart w:id="7044" w:name="_Toc109226267"/>
      <w:bookmarkStart w:id="7045" w:name="_Toc120636805"/>
      <w:bookmarkStart w:id="7046" w:name="_Toc120640353"/>
      <w:bookmarkStart w:id="7047" w:name="_Toc122537360"/>
      <w:bookmarkEnd w:id="7043"/>
      <w:bookmarkEnd w:id="7044"/>
      <w:bookmarkEnd w:id="7045"/>
      <w:bookmarkEnd w:id="7046"/>
      <w:bookmarkEnd w:id="7047"/>
    </w:p>
    <w:p w:rsidR="00000000" w:rsidRDefault="00D919CB">
      <w:pPr>
        <w:pStyle w:val="Nivel2"/>
        <w:numPr>
          <w:ilvl w:val="0"/>
          <w:numId w:val="36"/>
        </w:numPr>
        <w:ind w:left="360"/>
        <w:jc w:val="both"/>
        <w:rPr>
          <w:rFonts w:ascii="Source Sans Pro" w:hAnsi="Source Sans Pro"/>
          <w:sz w:val="26"/>
          <w:szCs w:val="26"/>
          <w:rPrChange w:id="7048" w:author="Javier Quintana Pérez" w:date="2022-07-20T16:09:00Z">
            <w:rPr/>
          </w:rPrChange>
        </w:rPr>
        <w:pPrChange w:id="7049" w:author="Javier Quintana Pérez" w:date="2022-07-20T16:12:00Z">
          <w:pPr>
            <w:pStyle w:val="Nivel1"/>
          </w:pPr>
        </w:pPrChange>
      </w:pPr>
      <w:bookmarkStart w:id="7050" w:name="_Toc520122144"/>
      <w:bookmarkStart w:id="7051" w:name="_Toc520134289"/>
      <w:bookmarkStart w:id="7052" w:name="_Toc520134606"/>
      <w:bookmarkStart w:id="7053" w:name="_Toc520135884"/>
      <w:bookmarkStart w:id="7054" w:name="_Toc520136306"/>
      <w:bookmarkStart w:id="7055" w:name="_Toc529041560"/>
      <w:bookmarkStart w:id="7056" w:name="_Toc529270478"/>
      <w:bookmarkStart w:id="7057" w:name="_Toc532372548"/>
      <w:bookmarkStart w:id="7058" w:name="_Toc532373506"/>
      <w:bookmarkStart w:id="7059" w:name="_Toc532374012"/>
      <w:bookmarkStart w:id="7060" w:name="_Toc122537361"/>
      <w:r w:rsidRPr="00D919CB">
        <w:rPr>
          <w:rFonts w:ascii="Source Sans Pro" w:hAnsi="Source Sans Pro"/>
          <w:sz w:val="26"/>
          <w:szCs w:val="26"/>
          <w:rPrChange w:id="7061" w:author="Javier Quintana Pérez" w:date="2022-07-20T16:09:00Z">
            <w:rPr>
              <w:color w:val="0000FF"/>
            </w:rPr>
          </w:rPrChange>
        </w:rPr>
        <w:t>AUTOCONTROL</w:t>
      </w:r>
      <w:bookmarkEnd w:id="7050"/>
      <w:bookmarkEnd w:id="7051"/>
      <w:bookmarkEnd w:id="7052"/>
      <w:bookmarkEnd w:id="7053"/>
      <w:bookmarkEnd w:id="7054"/>
      <w:bookmarkEnd w:id="7055"/>
      <w:bookmarkEnd w:id="7056"/>
      <w:r w:rsidRPr="00D919CB">
        <w:rPr>
          <w:rFonts w:ascii="Source Sans Pro" w:hAnsi="Source Sans Pro"/>
          <w:sz w:val="26"/>
          <w:szCs w:val="26"/>
          <w:rPrChange w:id="7062" w:author="Javier Quintana Pérez" w:date="2022-07-20T16:09:00Z">
            <w:rPr>
              <w:color w:val="0000FF"/>
            </w:rPr>
          </w:rPrChange>
        </w:rPr>
        <w:t>. CONTROL DE PRODUCCIÓN</w:t>
      </w:r>
      <w:bookmarkEnd w:id="7057"/>
      <w:bookmarkEnd w:id="7058"/>
      <w:bookmarkEnd w:id="7059"/>
      <w:bookmarkEnd w:id="7060"/>
    </w:p>
    <w:p w:rsidR="00EB394E" w:rsidRPr="00D41C9D" w:rsidRDefault="00EB394E" w:rsidP="00EB394E">
      <w:pPr>
        <w:rPr>
          <w:rFonts w:ascii="Source Sans Pro" w:hAnsi="Source Sans Pro"/>
          <w:color w:val="000000"/>
          <w:rPrChange w:id="7063" w:author="Javier Quintana Pérez" w:date="2022-05-09T17:40:00Z">
            <w:rPr>
              <w:color w:val="00000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B20093">
        <w:trPr>
          <w:jc w:val="center"/>
        </w:trPr>
        <w:tc>
          <w:tcPr>
            <w:tcW w:w="5000" w:type="pct"/>
          </w:tcPr>
          <w:p w:rsidR="00000000" w:rsidRDefault="00D919CB">
            <w:pPr>
              <w:spacing w:line="240" w:lineRule="auto"/>
              <w:rPr>
                <w:del w:id="7064" w:author="Javier Quintana Pérez" w:date="2022-05-11T17:12:00Z"/>
                <w:rFonts w:ascii="Source Sans Pro" w:hAnsi="Source Sans Pro"/>
                <w:color w:val="000000"/>
                <w:sz w:val="16"/>
                <w:rPrChange w:id="7065" w:author="Javier Quintana Pérez" w:date="2022-05-09T17:40:00Z">
                  <w:rPr>
                    <w:del w:id="7066" w:author="Javier Quintana Pérez" w:date="2022-05-11T17:12:00Z"/>
                    <w:color w:val="000000"/>
                    <w:sz w:val="16"/>
                  </w:rPr>
                </w:rPrChange>
              </w:rPr>
              <w:pPrChange w:id="7067" w:author="Javier Quintana Pérez" w:date="2022-05-11T17:12:00Z">
                <w:pPr/>
              </w:pPrChange>
            </w:pPr>
            <w:r w:rsidRPr="00D919CB">
              <w:rPr>
                <w:rFonts w:ascii="Source Sans Pro" w:hAnsi="Source Sans Pro"/>
                <w:color w:val="000000"/>
                <w:sz w:val="16"/>
                <w:rPrChange w:id="7068" w:author="Javier Quintana Pérez" w:date="2022-05-09T17:40:00Z">
                  <w:rPr>
                    <w:color w:val="000000"/>
                    <w:sz w:val="16"/>
                    <w:u w:val="single"/>
                  </w:rPr>
                </w:rPrChange>
              </w:rPr>
              <w:t>El autocontrol en las plantas de prefabricados tiene que contemplar</w:t>
            </w:r>
            <w:ins w:id="7069" w:author="Javier Quintana Pérez" w:date="2022-05-11T17:12:00Z">
              <w:r w:rsidR="00D91C59">
                <w:rPr>
                  <w:rFonts w:ascii="Source Sans Pro" w:hAnsi="Source Sans Pro"/>
                  <w:color w:val="000000"/>
                  <w:sz w:val="16"/>
                </w:rPr>
                <w:t>:</w:t>
              </w:r>
            </w:ins>
          </w:p>
          <w:p w:rsidR="00000000" w:rsidRDefault="00C3369D">
            <w:pPr>
              <w:spacing w:line="240" w:lineRule="auto"/>
              <w:rPr>
                <w:rFonts w:ascii="Source Sans Pro" w:hAnsi="Source Sans Pro"/>
                <w:color w:val="000000"/>
                <w:sz w:val="16"/>
                <w:rPrChange w:id="7070" w:author="Javier Quintana Pérez" w:date="2022-05-09T17:40:00Z">
                  <w:rPr>
                    <w:color w:val="000000"/>
                    <w:sz w:val="16"/>
                  </w:rPr>
                </w:rPrChange>
              </w:rPr>
              <w:pPrChange w:id="7071" w:author="Javier Quintana Pérez" w:date="2022-05-11T17:12:00Z">
                <w:pPr/>
              </w:pPrChange>
            </w:pPr>
          </w:p>
          <w:p w:rsidR="00EB394E" w:rsidRPr="00D41C9D" w:rsidRDefault="00D919CB">
            <w:pPr>
              <w:numPr>
                <w:ilvl w:val="0"/>
                <w:numId w:val="12"/>
              </w:numPr>
              <w:tabs>
                <w:tab w:val="clear" w:pos="567"/>
              </w:tabs>
              <w:spacing w:line="240" w:lineRule="auto"/>
              <w:jc w:val="left"/>
              <w:rPr>
                <w:rFonts w:ascii="Source Sans Pro" w:hAnsi="Source Sans Pro"/>
                <w:color w:val="000000"/>
                <w:sz w:val="16"/>
                <w:rPrChange w:id="7072" w:author="Javier Quintana Pérez" w:date="2022-05-09T17:40:00Z">
                  <w:rPr>
                    <w:color w:val="000000"/>
                    <w:sz w:val="16"/>
                  </w:rPr>
                </w:rPrChange>
              </w:rPr>
            </w:pPr>
            <w:r w:rsidRPr="00D919CB">
              <w:rPr>
                <w:rFonts w:ascii="Source Sans Pro" w:hAnsi="Source Sans Pro"/>
                <w:color w:val="000000"/>
                <w:sz w:val="16"/>
                <w:rPrChange w:id="7073" w:author="Javier Quintana Pérez" w:date="2022-05-09T17:40:00Z">
                  <w:rPr>
                    <w:color w:val="000000"/>
                    <w:sz w:val="16"/>
                    <w:u w:val="single"/>
                  </w:rPr>
                </w:rPrChange>
              </w:rPr>
              <w:t>El control de recepción de todos los materiales componentes de las piezas que se van a prefabricar</w:t>
            </w:r>
          </w:p>
          <w:p w:rsidR="00EB394E" w:rsidRPr="00D41C9D" w:rsidRDefault="00D919CB">
            <w:pPr>
              <w:numPr>
                <w:ilvl w:val="0"/>
                <w:numId w:val="12"/>
              </w:numPr>
              <w:tabs>
                <w:tab w:val="clear" w:pos="567"/>
              </w:tabs>
              <w:spacing w:line="240" w:lineRule="auto"/>
              <w:jc w:val="left"/>
              <w:rPr>
                <w:rFonts w:ascii="Source Sans Pro" w:hAnsi="Source Sans Pro"/>
                <w:color w:val="000000"/>
                <w:sz w:val="16"/>
                <w:rPrChange w:id="7074" w:author="Javier Quintana Pérez" w:date="2022-05-09T17:40:00Z">
                  <w:rPr>
                    <w:color w:val="000000"/>
                    <w:sz w:val="16"/>
                  </w:rPr>
                </w:rPrChange>
              </w:rPr>
            </w:pPr>
            <w:r w:rsidRPr="00D919CB">
              <w:rPr>
                <w:rFonts w:ascii="Source Sans Pro" w:hAnsi="Source Sans Pro"/>
                <w:color w:val="000000"/>
                <w:sz w:val="16"/>
                <w:rPrChange w:id="7075" w:author="Javier Quintana Pérez" w:date="2022-05-09T17:40:00Z">
                  <w:rPr>
                    <w:color w:val="000000"/>
                    <w:sz w:val="16"/>
                    <w:u w:val="single"/>
                  </w:rPr>
                </w:rPrChange>
              </w:rPr>
              <w:t>El control de ejecución durante la fabricación</w:t>
            </w:r>
          </w:p>
          <w:p w:rsidR="00EB394E" w:rsidRPr="00D41C9D" w:rsidRDefault="00D919CB">
            <w:pPr>
              <w:numPr>
                <w:ilvl w:val="0"/>
                <w:numId w:val="12"/>
              </w:numPr>
              <w:tabs>
                <w:tab w:val="clear" w:pos="567"/>
              </w:tabs>
              <w:spacing w:line="240" w:lineRule="auto"/>
              <w:jc w:val="left"/>
              <w:rPr>
                <w:rFonts w:ascii="Source Sans Pro" w:hAnsi="Source Sans Pro"/>
                <w:color w:val="000000"/>
                <w:sz w:val="16"/>
                <w:rPrChange w:id="7076" w:author="Javier Quintana Pérez" w:date="2022-05-09T17:40:00Z">
                  <w:rPr>
                    <w:color w:val="000000"/>
                    <w:sz w:val="16"/>
                  </w:rPr>
                </w:rPrChange>
              </w:rPr>
            </w:pPr>
            <w:r w:rsidRPr="00D919CB">
              <w:rPr>
                <w:rFonts w:ascii="Source Sans Pro" w:hAnsi="Source Sans Pro"/>
                <w:color w:val="000000"/>
                <w:sz w:val="16"/>
                <w:rPrChange w:id="7077" w:author="Javier Quintana Pérez" w:date="2022-05-09T17:40:00Z">
                  <w:rPr>
                    <w:color w:val="000000"/>
                    <w:sz w:val="16"/>
                    <w:u w:val="single"/>
                  </w:rPr>
                </w:rPrChange>
              </w:rPr>
              <w:t>El control de los productos terminados</w:t>
            </w:r>
          </w:p>
          <w:p w:rsidR="00EB394E" w:rsidRPr="00D41C9D" w:rsidRDefault="00D919CB">
            <w:pPr>
              <w:numPr>
                <w:ilvl w:val="0"/>
                <w:numId w:val="12"/>
              </w:numPr>
              <w:tabs>
                <w:tab w:val="clear" w:pos="567"/>
              </w:tabs>
              <w:spacing w:line="240" w:lineRule="auto"/>
              <w:jc w:val="left"/>
              <w:rPr>
                <w:rFonts w:ascii="Source Sans Pro" w:hAnsi="Source Sans Pro"/>
                <w:color w:val="000000"/>
                <w:sz w:val="16"/>
                <w:rPrChange w:id="7078" w:author="Javier Quintana Pérez" w:date="2022-05-09T17:40:00Z">
                  <w:rPr>
                    <w:color w:val="000000"/>
                    <w:sz w:val="16"/>
                  </w:rPr>
                </w:rPrChange>
              </w:rPr>
            </w:pPr>
            <w:r w:rsidRPr="00D919CB">
              <w:rPr>
                <w:rFonts w:ascii="Source Sans Pro" w:hAnsi="Source Sans Pro"/>
                <w:color w:val="000000"/>
                <w:sz w:val="16"/>
                <w:rPrChange w:id="7079" w:author="Javier Quintana Pérez" w:date="2022-05-09T17:40:00Z">
                  <w:rPr>
                    <w:color w:val="000000"/>
                    <w:sz w:val="16"/>
                    <w:u w:val="single"/>
                  </w:rPr>
                </w:rPrChange>
              </w:rPr>
              <w:t>El control del almacenamiento y transporte de los productos prefabricados</w:t>
            </w:r>
          </w:p>
        </w:tc>
      </w:tr>
    </w:tbl>
    <w:p w:rsidR="00EB394E" w:rsidRPr="00D41C9D" w:rsidRDefault="00EB394E" w:rsidP="00EB394E">
      <w:pPr>
        <w:rPr>
          <w:rFonts w:ascii="Source Sans Pro" w:hAnsi="Source Sans Pro"/>
          <w:color w:val="000000"/>
          <w:rPrChange w:id="7080" w:author="Javier Quintana Pérez" w:date="2022-05-09T17:40:00Z">
            <w:rPr>
              <w:color w:val="000000"/>
            </w:rPr>
          </w:rPrChange>
        </w:rPr>
      </w:pPr>
    </w:p>
    <w:p w:rsidR="00EB394E" w:rsidRPr="00D41C9D" w:rsidRDefault="00EB394E" w:rsidP="00EB394E">
      <w:pPr>
        <w:rPr>
          <w:rFonts w:ascii="Source Sans Pro" w:hAnsi="Source Sans Pro"/>
          <w:color w:val="000000"/>
          <w:rPrChange w:id="7081" w:author="Javier Quintana Pérez" w:date="2022-05-09T17:40:00Z">
            <w:rPr>
              <w:color w:val="000000"/>
            </w:rPr>
          </w:rPrChange>
        </w:rPr>
      </w:pPr>
    </w:p>
    <w:p w:rsidR="00000000" w:rsidRDefault="00D919CB">
      <w:pPr>
        <w:pStyle w:val="Nivel2"/>
        <w:numPr>
          <w:ilvl w:val="1"/>
          <w:numId w:val="36"/>
        </w:numPr>
        <w:rPr>
          <w:rFonts w:ascii="Source Sans Pro" w:hAnsi="Source Sans Pro"/>
          <w:sz w:val="24"/>
          <w:szCs w:val="24"/>
          <w:rPrChange w:id="7082" w:author="Javier Quintana Pérez" w:date="2022-12-01T17:20:00Z">
            <w:rPr/>
          </w:rPrChange>
        </w:rPr>
        <w:pPrChange w:id="7083" w:author="Javier Quintana Pérez" w:date="2022-10-18T16:54:00Z">
          <w:pPr>
            <w:pStyle w:val="Nivel2"/>
          </w:pPr>
        </w:pPrChange>
      </w:pPr>
      <w:bookmarkStart w:id="7084" w:name="_Toc520122145"/>
      <w:bookmarkStart w:id="7085" w:name="_Toc520134290"/>
      <w:bookmarkStart w:id="7086" w:name="_Toc520134607"/>
      <w:bookmarkStart w:id="7087" w:name="_Toc520135885"/>
      <w:bookmarkStart w:id="7088" w:name="_Toc520136307"/>
      <w:bookmarkStart w:id="7089" w:name="_Toc529041561"/>
      <w:bookmarkStart w:id="7090" w:name="_Toc529270479"/>
      <w:bookmarkStart w:id="7091" w:name="_Toc532372549"/>
      <w:bookmarkStart w:id="7092" w:name="_Toc532373507"/>
      <w:bookmarkStart w:id="7093" w:name="_Toc532374013"/>
      <w:bookmarkStart w:id="7094" w:name="_Toc122537362"/>
      <w:r w:rsidRPr="00D919CB">
        <w:rPr>
          <w:rFonts w:ascii="Source Sans Pro" w:hAnsi="Source Sans Pro"/>
          <w:sz w:val="24"/>
          <w:szCs w:val="24"/>
          <w:rPrChange w:id="7095" w:author="Javier Quintana Pérez" w:date="2022-12-01T17:20:00Z">
            <w:rPr>
              <w:color w:val="0000FF"/>
              <w:u w:val="single"/>
            </w:rPr>
          </w:rPrChange>
        </w:rPr>
        <w:t>CONTROL DE RECEPCION</w:t>
      </w:r>
      <w:bookmarkEnd w:id="7084"/>
      <w:bookmarkEnd w:id="7085"/>
      <w:bookmarkEnd w:id="7086"/>
      <w:bookmarkEnd w:id="7087"/>
      <w:bookmarkEnd w:id="7088"/>
      <w:bookmarkEnd w:id="7089"/>
      <w:bookmarkEnd w:id="7090"/>
      <w:bookmarkEnd w:id="7091"/>
      <w:bookmarkEnd w:id="7092"/>
      <w:bookmarkEnd w:id="7093"/>
      <w:ins w:id="7096" w:author="Javier Quintana Pérez" w:date="2022-05-09T11:21:00Z">
        <w:r w:rsidRPr="00D919CB">
          <w:rPr>
            <w:rFonts w:ascii="Source Sans Pro" w:hAnsi="Source Sans Pro"/>
            <w:sz w:val="24"/>
            <w:szCs w:val="24"/>
            <w:rPrChange w:id="7097" w:author="Javier Quintana Pérez" w:date="2022-12-01T17:20:00Z">
              <w:rPr>
                <w:color w:val="0000FF"/>
                <w:u w:val="single"/>
              </w:rPr>
            </w:rPrChange>
          </w:rPr>
          <w:t xml:space="preserve"> MATERIALES CONSTITUYENTES</w:t>
        </w:r>
      </w:ins>
      <w:bookmarkEnd w:id="7094"/>
    </w:p>
    <w:p w:rsidR="00EB394E" w:rsidRPr="00D41C9D" w:rsidRDefault="00EB394E" w:rsidP="00EB394E">
      <w:pPr>
        <w:rPr>
          <w:rFonts w:ascii="Source Sans Pro" w:hAnsi="Source Sans Pro"/>
          <w:color w:val="000000"/>
          <w:rPrChange w:id="7098" w:author="Javier Quintana Pérez" w:date="2022-05-09T17:40:00Z">
            <w:rPr>
              <w:color w:val="00000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B20093">
        <w:trPr>
          <w:jc w:val="center"/>
        </w:trPr>
        <w:tc>
          <w:tcPr>
            <w:tcW w:w="5000" w:type="pct"/>
          </w:tcPr>
          <w:p w:rsidR="00EB394E" w:rsidRPr="00D41C9D" w:rsidRDefault="00D919CB" w:rsidP="00EB394E">
            <w:pPr>
              <w:rPr>
                <w:rFonts w:ascii="Source Sans Pro" w:hAnsi="Source Sans Pro"/>
                <w:color w:val="000000"/>
                <w:sz w:val="16"/>
                <w:rPrChange w:id="7099" w:author="Javier Quintana Pérez" w:date="2022-05-09T17:40:00Z">
                  <w:rPr>
                    <w:color w:val="000000"/>
                    <w:sz w:val="16"/>
                  </w:rPr>
                </w:rPrChange>
              </w:rPr>
            </w:pPr>
            <w:r w:rsidRPr="00D919CB">
              <w:rPr>
                <w:rFonts w:ascii="Source Sans Pro" w:hAnsi="Source Sans Pro"/>
                <w:color w:val="000000"/>
                <w:sz w:val="16"/>
                <w:rPrChange w:id="7100" w:author="Javier Quintana Pérez" w:date="2022-05-09T17:40:00Z">
                  <w:rPr>
                    <w:color w:val="000000"/>
                    <w:sz w:val="16"/>
                    <w:u w:val="single"/>
                  </w:rPr>
                </w:rPrChange>
              </w:rPr>
              <w:t>No se indica en este apartado, la fabricación del hormigón y su transporte y los procesos de tesado, que se recogen en los Anejos 1 y 2.</w:t>
            </w:r>
          </w:p>
        </w:tc>
      </w:tr>
    </w:tbl>
    <w:p w:rsidR="00EB394E" w:rsidRPr="00D41C9D" w:rsidRDefault="00EB394E" w:rsidP="00EB394E">
      <w:pPr>
        <w:rPr>
          <w:rFonts w:ascii="Source Sans Pro" w:hAnsi="Source Sans Pro"/>
          <w:color w:val="000000"/>
          <w:rPrChange w:id="7101" w:author="Javier Quintana Pérez" w:date="2022-05-09T17:40:00Z">
            <w:rPr>
              <w:color w:val="000000"/>
            </w:rPr>
          </w:rPrChange>
        </w:rPr>
      </w:pPr>
    </w:p>
    <w:p w:rsidR="00A43825" w:rsidRPr="00D41C9D" w:rsidRDefault="00A43825" w:rsidP="00EB394E">
      <w:pPr>
        <w:rPr>
          <w:rFonts w:ascii="Source Sans Pro" w:hAnsi="Source Sans Pro"/>
          <w:color w:val="000000"/>
          <w:rPrChange w:id="7102" w:author="Javier Quintana Pérez" w:date="2022-05-09T17:40:00Z">
            <w:rPr>
              <w:color w:val="000000"/>
            </w:rPr>
          </w:rPrChange>
        </w:rPr>
      </w:pPr>
    </w:p>
    <w:p w:rsidR="00000000" w:rsidRDefault="00D919CB">
      <w:pPr>
        <w:pStyle w:val="Nivel3"/>
        <w:tabs>
          <w:tab w:val="clear" w:pos="851"/>
          <w:tab w:val="left" w:pos="426"/>
        </w:tabs>
        <w:ind w:left="-142" w:firstLine="568"/>
        <w:rPr>
          <w:del w:id="7103" w:author="mjsierra" w:date="2022-07-29T10:56:00Z"/>
          <w:rFonts w:ascii="Source Sans Pro" w:hAnsi="Source Sans Pro"/>
          <w:sz w:val="22"/>
          <w:szCs w:val="22"/>
          <w:rPrChange w:id="7104" w:author="Javier Quintana Pérez" w:date="2022-12-21T15:52:00Z">
            <w:rPr>
              <w:del w:id="7105" w:author="mjsierra" w:date="2022-07-29T10:56:00Z"/>
            </w:rPr>
          </w:rPrChange>
        </w:rPr>
        <w:pPrChange w:id="7106" w:author="Javier Quintana Pérez" w:date="2022-10-18T16:56:00Z">
          <w:pPr>
            <w:pStyle w:val="Nivel3"/>
          </w:pPr>
        </w:pPrChange>
      </w:pPr>
      <w:bookmarkStart w:id="7107" w:name="_Toc520122146"/>
      <w:bookmarkStart w:id="7108" w:name="_Toc520134291"/>
      <w:bookmarkStart w:id="7109" w:name="_Toc520134608"/>
      <w:bookmarkStart w:id="7110" w:name="_Toc520135886"/>
      <w:bookmarkStart w:id="7111" w:name="_Toc122537363"/>
      <w:bookmarkStart w:id="7112" w:name="_Toc520136308"/>
      <w:bookmarkStart w:id="7113" w:name="_Toc529041562"/>
      <w:bookmarkStart w:id="7114" w:name="_Toc529270480"/>
      <w:bookmarkStart w:id="7115" w:name="_Toc532372550"/>
      <w:bookmarkStart w:id="7116" w:name="_Toc532373508"/>
      <w:bookmarkStart w:id="7117" w:name="_Toc532374014"/>
      <w:ins w:id="7118" w:author="Javier Quintana Pérez" w:date="2022-10-18T16:56:00Z">
        <w:r w:rsidRPr="00D919CB">
          <w:rPr>
            <w:rFonts w:ascii="Source Sans Pro" w:hAnsi="Source Sans Pro"/>
            <w:b w:val="0"/>
            <w:sz w:val="22"/>
            <w:szCs w:val="22"/>
            <w:rPrChange w:id="7119" w:author="Javier Quintana Pérez" w:date="2022-12-21T15:52:00Z">
              <w:rPr>
                <w:rFonts w:ascii="Source Sans Pro" w:hAnsi="Source Sans Pro"/>
                <w:b w:val="0"/>
                <w:color w:val="0000FF"/>
                <w:u w:val="single"/>
              </w:rPr>
            </w:rPrChange>
          </w:rPr>
          <w:t>9.1.1.</w:t>
        </w:r>
        <w:r w:rsidRPr="00D919CB">
          <w:rPr>
            <w:rFonts w:ascii="Source Sans Pro" w:hAnsi="Source Sans Pro"/>
            <w:b w:val="0"/>
            <w:sz w:val="22"/>
            <w:szCs w:val="22"/>
            <w:rPrChange w:id="7120" w:author="Javier Quintana Pérez" w:date="2022-12-21T15:52:00Z">
              <w:rPr>
                <w:rFonts w:ascii="Source Sans Pro" w:hAnsi="Source Sans Pro"/>
                <w:b w:val="0"/>
                <w:color w:val="0000FF"/>
                <w:u w:val="single"/>
              </w:rPr>
            </w:rPrChange>
          </w:rPr>
          <w:tab/>
        </w:r>
      </w:ins>
      <w:del w:id="7121" w:author="mjsierra" w:date="2022-07-29T10:56:00Z">
        <w:r w:rsidRPr="00D919CB">
          <w:rPr>
            <w:rFonts w:ascii="Source Sans Pro" w:hAnsi="Source Sans Pro"/>
            <w:sz w:val="22"/>
            <w:szCs w:val="22"/>
            <w:rPrChange w:id="7122" w:author="Javier Quintana Pérez" w:date="2022-12-21T15:52:00Z">
              <w:rPr>
                <w:color w:val="0000FF"/>
                <w:u w:val="single"/>
              </w:rPr>
            </w:rPrChange>
          </w:rPr>
          <w:delText>Elementos metálicos</w:delText>
        </w:r>
        <w:bookmarkEnd w:id="7107"/>
        <w:bookmarkEnd w:id="7108"/>
        <w:bookmarkEnd w:id="7109"/>
        <w:bookmarkEnd w:id="7110"/>
        <w:r w:rsidRPr="00D919CB">
          <w:rPr>
            <w:rFonts w:ascii="Source Sans Pro" w:hAnsi="Source Sans Pro"/>
            <w:sz w:val="22"/>
            <w:szCs w:val="22"/>
            <w:rPrChange w:id="7123" w:author="Javier Quintana Pérez" w:date="2022-12-21T15:52:00Z">
              <w:rPr>
                <w:color w:val="0000FF"/>
                <w:u w:val="single"/>
              </w:rPr>
            </w:rPrChange>
          </w:rPr>
          <w:delText xml:space="preserve">. </w:delText>
        </w:r>
      </w:del>
      <w:r w:rsidRPr="00D919CB">
        <w:rPr>
          <w:rFonts w:ascii="Source Sans Pro" w:hAnsi="Source Sans Pro"/>
          <w:sz w:val="22"/>
          <w:szCs w:val="22"/>
          <w:rPrChange w:id="7124" w:author="Javier Quintana Pérez" w:date="2022-12-21T15:52:00Z">
            <w:rPr>
              <w:color w:val="0000FF"/>
              <w:u w:val="single"/>
            </w:rPr>
          </w:rPrChange>
        </w:rPr>
        <w:t>Armaduras pasivas</w:t>
      </w:r>
      <w:bookmarkEnd w:id="7111"/>
      <w:del w:id="7125" w:author="mjsierra" w:date="2022-07-29T10:56:00Z">
        <w:r w:rsidRPr="00D919CB">
          <w:rPr>
            <w:rFonts w:ascii="Source Sans Pro" w:hAnsi="Source Sans Pro"/>
            <w:sz w:val="22"/>
            <w:szCs w:val="22"/>
            <w:rPrChange w:id="7126" w:author="Javier Quintana Pérez" w:date="2022-12-21T15:52:00Z">
              <w:rPr>
                <w:color w:val="0000FF"/>
                <w:u w:val="single"/>
              </w:rPr>
            </w:rPrChange>
          </w:rPr>
          <w:delText xml:space="preserve"> y activas</w:delText>
        </w:r>
        <w:bookmarkEnd w:id="7112"/>
        <w:bookmarkEnd w:id="7113"/>
        <w:bookmarkEnd w:id="7114"/>
        <w:bookmarkEnd w:id="7115"/>
        <w:bookmarkEnd w:id="7116"/>
        <w:bookmarkEnd w:id="7117"/>
      </w:del>
    </w:p>
    <w:p w:rsidR="00000000" w:rsidRDefault="00D919CB">
      <w:pPr>
        <w:pStyle w:val="Nivel3"/>
        <w:tabs>
          <w:tab w:val="clear" w:pos="851"/>
          <w:tab w:val="left" w:pos="426"/>
        </w:tabs>
        <w:ind w:left="-142" w:firstLine="568"/>
        <w:rPr>
          <w:rFonts w:ascii="Source Sans Pro" w:hAnsi="Source Sans Pro"/>
          <w:sz w:val="22"/>
          <w:szCs w:val="22"/>
          <w:rPrChange w:id="7127" w:author="Javier Quintana Pérez" w:date="2022-12-21T15:52:00Z">
            <w:rPr/>
          </w:rPrChange>
        </w:rPr>
        <w:pPrChange w:id="7128" w:author="Javier Quintana Pérez" w:date="2022-10-18T16:56:00Z">
          <w:pPr/>
        </w:pPrChange>
      </w:pPr>
      <w:r w:rsidRPr="00D919CB">
        <w:rPr>
          <w:rFonts w:ascii="Source Sans Pro" w:hAnsi="Source Sans Pro"/>
          <w:sz w:val="22"/>
          <w:szCs w:val="22"/>
          <w:rPrChange w:id="7129" w:author="Javier Quintana Pérez" w:date="2022-12-21T15:52:00Z">
            <w:rPr>
              <w:color w:val="0000FF"/>
              <w:u w:val="single"/>
            </w:rPr>
          </w:rPrChange>
        </w:rPr>
        <w:t xml:space="preserve">                                                                                                                                           </w:t>
      </w:r>
    </w:p>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7130" w:author="Javier Quintana Pérez" w:date="2022-05-11T17:16: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556"/>
        <w:gridCol w:w="1311"/>
        <w:gridCol w:w="1311"/>
        <w:tblGridChange w:id="7131">
          <w:tblGrid>
            <w:gridCol w:w="6665"/>
            <w:gridCol w:w="1371"/>
            <w:gridCol w:w="1250"/>
          </w:tblGrid>
        </w:tblGridChange>
      </w:tblGrid>
      <w:tr w:rsidR="00EB394E" w:rsidRPr="00133828" w:rsidTr="003A3D49">
        <w:trPr>
          <w:jc w:val="center"/>
          <w:trPrChange w:id="7132" w:author="Javier Quintana Pérez" w:date="2022-05-11T17:16:00Z">
            <w:trPr>
              <w:jc w:val="center"/>
            </w:trPr>
          </w:trPrChange>
        </w:trPr>
        <w:tc>
          <w:tcPr>
            <w:tcW w:w="3572" w:type="pct"/>
            <w:tcBorders>
              <w:top w:val="nil"/>
              <w:left w:val="nil"/>
            </w:tcBorders>
            <w:shd w:val="clear" w:color="auto" w:fill="auto"/>
            <w:tcPrChange w:id="7133" w:author="Javier Quintana Pérez" w:date="2022-05-11T17:16:00Z">
              <w:tcPr>
                <w:tcW w:w="3589" w:type="pct"/>
                <w:shd w:val="clear" w:color="auto" w:fill="auto"/>
              </w:tcPr>
            </w:tcPrChange>
          </w:tcPr>
          <w:p w:rsidR="00EB394E" w:rsidRPr="00133828" w:rsidRDefault="00EB394E" w:rsidP="00EB394E">
            <w:pPr>
              <w:rPr>
                <w:rFonts w:ascii="Source Sans Pro" w:hAnsi="Source Sans Pro"/>
                <w:sz w:val="21"/>
                <w:szCs w:val="21"/>
                <w:rPrChange w:id="7134" w:author="Javier Quintana Pérez" w:date="2022-12-01T17:20:00Z">
                  <w:rPr/>
                </w:rPrChange>
              </w:rPr>
            </w:pPr>
          </w:p>
        </w:tc>
        <w:tc>
          <w:tcPr>
            <w:tcW w:w="714" w:type="pct"/>
            <w:shd w:val="clear" w:color="auto" w:fill="auto"/>
            <w:tcPrChange w:id="7135" w:author="Javier Quintana Pérez" w:date="2022-05-11T17:16:00Z">
              <w:tcPr>
                <w:tcW w:w="738" w:type="pct"/>
                <w:shd w:val="clear" w:color="auto" w:fill="auto"/>
              </w:tcPr>
            </w:tcPrChange>
          </w:tcPr>
          <w:p w:rsidR="00EB394E" w:rsidRPr="00133828" w:rsidRDefault="00D919CB" w:rsidP="00EB394E">
            <w:pPr>
              <w:jc w:val="center"/>
              <w:rPr>
                <w:rFonts w:ascii="Source Sans Pro" w:hAnsi="Source Sans Pro"/>
                <w:sz w:val="21"/>
                <w:szCs w:val="21"/>
                <w:rPrChange w:id="7136" w:author="Javier Quintana Pérez" w:date="2022-12-01T17:20:00Z">
                  <w:rPr/>
                </w:rPrChange>
              </w:rPr>
            </w:pPr>
            <w:r w:rsidRPr="00D919CB">
              <w:rPr>
                <w:rFonts w:ascii="Source Sans Pro" w:hAnsi="Source Sans Pro"/>
                <w:sz w:val="21"/>
                <w:szCs w:val="21"/>
                <w:rPrChange w:id="7137" w:author="Javier Quintana Pérez" w:date="2022-12-01T17:20:00Z">
                  <w:rPr>
                    <w:color w:val="0000FF"/>
                    <w:u w:val="single"/>
                  </w:rPr>
                </w:rPrChange>
              </w:rPr>
              <w:t>SI</w:t>
            </w:r>
          </w:p>
        </w:tc>
        <w:tc>
          <w:tcPr>
            <w:tcW w:w="714" w:type="pct"/>
            <w:shd w:val="clear" w:color="auto" w:fill="auto"/>
            <w:tcPrChange w:id="7138" w:author="Javier Quintana Pérez" w:date="2022-05-11T17:16:00Z">
              <w:tcPr>
                <w:tcW w:w="674" w:type="pct"/>
                <w:shd w:val="clear" w:color="auto" w:fill="auto"/>
              </w:tcPr>
            </w:tcPrChange>
          </w:tcPr>
          <w:p w:rsidR="00EB394E" w:rsidRPr="00133828" w:rsidRDefault="00D919CB" w:rsidP="00EB394E">
            <w:pPr>
              <w:jc w:val="center"/>
              <w:rPr>
                <w:rFonts w:ascii="Source Sans Pro" w:hAnsi="Source Sans Pro"/>
                <w:sz w:val="21"/>
                <w:szCs w:val="21"/>
                <w:rPrChange w:id="7139" w:author="Javier Quintana Pérez" w:date="2022-12-01T17:20:00Z">
                  <w:rPr/>
                </w:rPrChange>
              </w:rPr>
            </w:pPr>
            <w:r w:rsidRPr="00D919CB">
              <w:rPr>
                <w:rFonts w:ascii="Source Sans Pro" w:hAnsi="Source Sans Pro"/>
                <w:sz w:val="21"/>
                <w:szCs w:val="21"/>
                <w:rPrChange w:id="7140" w:author="Javier Quintana Pérez" w:date="2022-12-01T17:20:00Z">
                  <w:rPr>
                    <w:color w:val="0000FF"/>
                    <w:u w:val="single"/>
                  </w:rPr>
                </w:rPrChange>
              </w:rPr>
              <w:t>NO</w:t>
            </w:r>
          </w:p>
        </w:tc>
      </w:tr>
      <w:tr w:rsidR="00EB394E" w:rsidRPr="00133828" w:rsidTr="003A3D49">
        <w:trPr>
          <w:jc w:val="center"/>
          <w:trPrChange w:id="7141" w:author="Javier Quintana Pérez" w:date="2022-05-11T17:16:00Z">
            <w:trPr>
              <w:jc w:val="center"/>
            </w:trPr>
          </w:trPrChange>
        </w:trPr>
        <w:tc>
          <w:tcPr>
            <w:tcW w:w="3572" w:type="pct"/>
            <w:shd w:val="clear" w:color="auto" w:fill="auto"/>
            <w:tcPrChange w:id="7142" w:author="Javier Quintana Pérez" w:date="2022-05-11T17:16: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7143" w:author="Javier Quintana Pérez" w:date="2022-12-01T17:20:00Z">
                  <w:rPr/>
                </w:rPrChange>
              </w:rPr>
            </w:pPr>
            <w:r w:rsidRPr="00D919CB">
              <w:rPr>
                <w:rFonts w:ascii="Source Sans Pro" w:hAnsi="Source Sans Pro"/>
                <w:sz w:val="21"/>
                <w:szCs w:val="21"/>
                <w:rPrChange w:id="7144" w:author="Javier Quintana Pérez" w:date="2022-12-01T17:20:00Z">
                  <w:rPr>
                    <w:color w:val="0000FF"/>
                    <w:u w:val="single"/>
                  </w:rPr>
                </w:rPrChange>
              </w:rPr>
              <w:t>¿Los elementos metálicos recepcionados en la instalación son productos certificados?</w:t>
            </w:r>
          </w:p>
        </w:tc>
        <w:tc>
          <w:tcPr>
            <w:tcW w:w="714" w:type="pct"/>
            <w:shd w:val="clear" w:color="auto" w:fill="auto"/>
            <w:tcPrChange w:id="7145" w:author="Javier Quintana Pérez" w:date="2022-05-11T17:16:00Z">
              <w:tcPr>
                <w:tcW w:w="738" w:type="pct"/>
                <w:shd w:val="clear" w:color="auto" w:fill="auto"/>
              </w:tcPr>
            </w:tcPrChange>
          </w:tcPr>
          <w:p w:rsidR="00EB394E" w:rsidRPr="00133828" w:rsidRDefault="00EB394E" w:rsidP="00EB394E">
            <w:pPr>
              <w:jc w:val="center"/>
              <w:rPr>
                <w:rFonts w:ascii="Source Sans Pro" w:hAnsi="Source Sans Pro"/>
                <w:sz w:val="21"/>
                <w:szCs w:val="21"/>
                <w:rPrChange w:id="7146" w:author="Javier Quintana Pérez" w:date="2022-12-01T17:20:00Z">
                  <w:rPr/>
                </w:rPrChange>
              </w:rPr>
            </w:pPr>
          </w:p>
        </w:tc>
        <w:tc>
          <w:tcPr>
            <w:tcW w:w="714" w:type="pct"/>
            <w:shd w:val="clear" w:color="auto" w:fill="auto"/>
            <w:tcPrChange w:id="7147" w:author="Javier Quintana Pérez" w:date="2022-05-11T17:16:00Z">
              <w:tcPr>
                <w:tcW w:w="674" w:type="pct"/>
                <w:shd w:val="clear" w:color="auto" w:fill="auto"/>
              </w:tcPr>
            </w:tcPrChange>
          </w:tcPr>
          <w:p w:rsidR="00EB394E" w:rsidRPr="00133828" w:rsidRDefault="00EB394E" w:rsidP="00EB394E">
            <w:pPr>
              <w:jc w:val="center"/>
              <w:rPr>
                <w:rFonts w:ascii="Source Sans Pro" w:hAnsi="Source Sans Pro"/>
                <w:sz w:val="21"/>
                <w:szCs w:val="21"/>
                <w:rPrChange w:id="7148" w:author="Javier Quintana Pérez" w:date="2022-12-01T17:20:00Z">
                  <w:rPr/>
                </w:rPrChange>
              </w:rPr>
            </w:pPr>
          </w:p>
        </w:tc>
      </w:tr>
      <w:tr w:rsidR="00EB394E" w:rsidRPr="00133828" w:rsidTr="003A3D49">
        <w:trPr>
          <w:jc w:val="center"/>
          <w:trPrChange w:id="7149" w:author="Javier Quintana Pérez" w:date="2022-05-11T17:16:00Z">
            <w:trPr>
              <w:jc w:val="center"/>
            </w:trPr>
          </w:trPrChange>
        </w:trPr>
        <w:tc>
          <w:tcPr>
            <w:tcW w:w="3572" w:type="pct"/>
            <w:shd w:val="clear" w:color="auto" w:fill="auto"/>
            <w:tcPrChange w:id="7150" w:author="Javier Quintana Pérez" w:date="2022-05-11T17:16: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7151" w:author="Javier Quintana Pérez" w:date="2022-12-01T17:20:00Z">
                  <w:rPr/>
                </w:rPrChange>
              </w:rPr>
            </w:pPr>
            <w:r w:rsidRPr="00D919CB">
              <w:rPr>
                <w:rFonts w:ascii="Source Sans Pro" w:hAnsi="Source Sans Pro"/>
                <w:sz w:val="21"/>
                <w:szCs w:val="21"/>
                <w:rPrChange w:id="7152" w:author="Javier Quintana Pérez" w:date="2022-12-01T17:20:00Z">
                  <w:rPr>
                    <w:color w:val="0000FF"/>
                    <w:u w:val="single"/>
                  </w:rPr>
                </w:rPrChange>
              </w:rPr>
              <w:t xml:space="preserve">¿Se realiza control de suministro (albaranes–certificados)?                              </w:t>
            </w:r>
          </w:p>
        </w:tc>
        <w:tc>
          <w:tcPr>
            <w:tcW w:w="714" w:type="pct"/>
            <w:shd w:val="clear" w:color="auto" w:fill="auto"/>
            <w:tcPrChange w:id="7153" w:author="Javier Quintana Pérez" w:date="2022-05-11T17:16:00Z">
              <w:tcPr>
                <w:tcW w:w="738" w:type="pct"/>
                <w:shd w:val="clear" w:color="auto" w:fill="auto"/>
              </w:tcPr>
            </w:tcPrChange>
          </w:tcPr>
          <w:p w:rsidR="00EB394E" w:rsidRPr="00133828" w:rsidRDefault="00EB394E" w:rsidP="00EB394E">
            <w:pPr>
              <w:jc w:val="center"/>
              <w:rPr>
                <w:rFonts w:ascii="Source Sans Pro" w:hAnsi="Source Sans Pro"/>
                <w:sz w:val="21"/>
                <w:szCs w:val="21"/>
                <w:rPrChange w:id="7154" w:author="Javier Quintana Pérez" w:date="2022-12-01T17:20:00Z">
                  <w:rPr/>
                </w:rPrChange>
              </w:rPr>
            </w:pPr>
          </w:p>
        </w:tc>
        <w:tc>
          <w:tcPr>
            <w:tcW w:w="714" w:type="pct"/>
            <w:shd w:val="clear" w:color="auto" w:fill="auto"/>
            <w:tcPrChange w:id="7155" w:author="Javier Quintana Pérez" w:date="2022-05-11T17:16:00Z">
              <w:tcPr>
                <w:tcW w:w="674" w:type="pct"/>
                <w:shd w:val="clear" w:color="auto" w:fill="auto"/>
              </w:tcPr>
            </w:tcPrChange>
          </w:tcPr>
          <w:p w:rsidR="00EB394E" w:rsidRPr="00133828" w:rsidRDefault="00EB394E" w:rsidP="00EB394E">
            <w:pPr>
              <w:jc w:val="center"/>
              <w:rPr>
                <w:rFonts w:ascii="Source Sans Pro" w:hAnsi="Source Sans Pro"/>
                <w:sz w:val="21"/>
                <w:szCs w:val="21"/>
                <w:rPrChange w:id="7156" w:author="Javier Quintana Pérez" w:date="2022-12-01T17:20:00Z">
                  <w:rPr/>
                </w:rPrChange>
              </w:rPr>
            </w:pPr>
          </w:p>
        </w:tc>
      </w:tr>
    </w:tbl>
    <w:p w:rsidR="00EB394E" w:rsidRPr="00D41C9D" w:rsidRDefault="00EB394E" w:rsidP="00EB394E">
      <w:pPr>
        <w:rPr>
          <w:rFonts w:ascii="Source Sans Pro" w:hAnsi="Source Sans Pro"/>
          <w:rPrChange w:id="7157" w:author="Javier Quintana Pérez" w:date="2022-05-09T17:40:00Z">
            <w:rPr/>
          </w:rPrChange>
        </w:rPr>
      </w:pPr>
    </w:p>
    <w:p w:rsidR="00EB394E" w:rsidRPr="00D41C9D" w:rsidRDefault="00EB394E" w:rsidP="00EB394E">
      <w:pPr>
        <w:rPr>
          <w:rFonts w:ascii="Source Sans Pro" w:hAnsi="Source Sans Pro"/>
          <w:rPrChange w:id="7158" w:author="Javier Quintana Pérez" w:date="2022-05-09T17:40: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1D2879" w:rsidRPr="00D41C9D" w:rsidTr="00B20093">
        <w:trPr>
          <w:trHeight w:val="719"/>
          <w:jc w:val="center"/>
        </w:trPr>
        <w:tc>
          <w:tcPr>
            <w:tcW w:w="5000" w:type="pct"/>
          </w:tcPr>
          <w:p w:rsidR="00000000" w:rsidRDefault="00D919CB">
            <w:pPr>
              <w:spacing w:line="240" w:lineRule="auto"/>
              <w:rPr>
                <w:ins w:id="7159" w:author="Javier Quintana Pérez" w:date="2022-01-24T16:08:00Z"/>
                <w:del w:id="7160" w:author="mjsierra" w:date="2022-07-29T10:56:00Z"/>
                <w:rFonts w:ascii="Source Sans Pro" w:hAnsi="Source Sans Pro"/>
                <w:i/>
                <w:strike/>
                <w:sz w:val="16"/>
                <w:u w:val="single"/>
                <w:rPrChange w:id="7161" w:author="Javier Quintana Pérez" w:date="2022-05-09T17:40:00Z">
                  <w:rPr>
                    <w:ins w:id="7162" w:author="Javier Quintana Pérez" w:date="2022-01-24T16:08:00Z"/>
                    <w:del w:id="7163" w:author="mjsierra" w:date="2022-07-29T10:56:00Z"/>
                    <w:i/>
                    <w:sz w:val="16"/>
                    <w:u w:val="single"/>
                  </w:rPr>
                </w:rPrChange>
              </w:rPr>
              <w:pPrChange w:id="7164" w:author="Javier Quintana Pérez" w:date="2022-05-11T17:16:00Z">
                <w:pPr/>
              </w:pPrChange>
            </w:pPr>
            <w:del w:id="7165" w:author="mjsierra" w:date="2022-07-29T10:56:00Z">
              <w:r w:rsidRPr="00D919CB">
                <w:rPr>
                  <w:rFonts w:ascii="Source Sans Pro" w:hAnsi="Source Sans Pro"/>
                  <w:i/>
                  <w:strike/>
                  <w:sz w:val="16"/>
                  <w:u w:val="single"/>
                  <w:rPrChange w:id="7166" w:author="Javier Quintana Pérez" w:date="2022-05-09T17:40:00Z">
                    <w:rPr>
                      <w:i/>
                      <w:color w:val="0000FF"/>
                      <w:sz w:val="16"/>
                      <w:u w:val="single"/>
                    </w:rPr>
                  </w:rPrChange>
                </w:rPr>
                <w:delText>EHE-08 Art. 88 Control de las armaduras</w:delText>
              </w:r>
            </w:del>
          </w:p>
          <w:p w:rsidR="00000000" w:rsidRDefault="00D919CB">
            <w:pPr>
              <w:spacing w:line="240" w:lineRule="auto"/>
              <w:rPr>
                <w:rFonts w:ascii="Source Sans Pro" w:hAnsi="Source Sans Pro"/>
                <w:b/>
                <w:bCs/>
                <w:i/>
                <w:sz w:val="16"/>
                <w:u w:val="single"/>
                <w:rPrChange w:id="7167" w:author="Javier Quintana Pérez" w:date="2022-05-09T17:40:00Z">
                  <w:rPr>
                    <w:i/>
                    <w:sz w:val="16"/>
                    <w:u w:val="single"/>
                  </w:rPr>
                </w:rPrChange>
              </w:rPr>
              <w:pPrChange w:id="7168" w:author="Javier Quintana Pérez" w:date="2022-05-11T17:16:00Z">
                <w:pPr/>
              </w:pPrChange>
            </w:pPr>
            <w:ins w:id="7169" w:author="Javier Quintana Pérez" w:date="2022-01-24T16:08:00Z">
              <w:r w:rsidRPr="00D919CB">
                <w:rPr>
                  <w:rFonts w:ascii="Source Sans Pro" w:hAnsi="Source Sans Pro"/>
                  <w:b/>
                  <w:bCs/>
                  <w:i/>
                  <w:sz w:val="16"/>
                  <w:u w:val="single"/>
                  <w:rPrChange w:id="7170" w:author="Javier Quintana Pérez" w:date="2022-05-09T17:40:00Z">
                    <w:rPr>
                      <w:i/>
                      <w:color w:val="0000FF"/>
                      <w:sz w:val="16"/>
                      <w:u w:val="single"/>
                    </w:rPr>
                  </w:rPrChange>
                </w:rPr>
                <w:t>C</w:t>
              </w:r>
            </w:ins>
            <w:ins w:id="7171" w:author="Javier Quintana Pérez" w:date="2022-01-24T16:09:00Z">
              <w:r w:rsidRPr="00D919CB">
                <w:rPr>
                  <w:rFonts w:ascii="Source Sans Pro" w:hAnsi="Source Sans Pro"/>
                  <w:b/>
                  <w:bCs/>
                  <w:i/>
                  <w:sz w:val="16"/>
                  <w:u w:val="single"/>
                  <w:rPrChange w:id="7172" w:author="Javier Quintana Pérez" w:date="2022-05-09T17:40:00Z">
                    <w:rPr>
                      <w:i/>
                      <w:color w:val="0000FF"/>
                      <w:sz w:val="16"/>
                      <w:u w:val="single"/>
                    </w:rPr>
                  </w:rPrChange>
                </w:rPr>
                <w:t>odE artículo 59 Control de las armaduras pasivas</w:t>
              </w:r>
            </w:ins>
          </w:p>
          <w:p w:rsidR="00000000" w:rsidRDefault="00D919CB">
            <w:pPr>
              <w:spacing w:line="240" w:lineRule="auto"/>
              <w:rPr>
                <w:ins w:id="7173" w:author="Javier Quintana Pérez" w:date="2022-01-24T16:09:00Z"/>
                <w:del w:id="7174" w:author="mjsierra" w:date="2022-07-29T10:56:00Z"/>
                <w:rFonts w:ascii="Source Sans Pro" w:hAnsi="Source Sans Pro"/>
                <w:i/>
                <w:strike/>
                <w:sz w:val="16"/>
                <w:rPrChange w:id="7175" w:author="Javier Quintana Pérez" w:date="2022-05-09T17:40:00Z">
                  <w:rPr>
                    <w:ins w:id="7176" w:author="Javier Quintana Pérez" w:date="2022-01-24T16:09:00Z"/>
                    <w:del w:id="7177" w:author="mjsierra" w:date="2022-07-29T10:56:00Z"/>
                    <w:i/>
                    <w:sz w:val="16"/>
                  </w:rPr>
                </w:rPrChange>
              </w:rPr>
              <w:pPrChange w:id="7178" w:author="Javier Quintana Pérez" w:date="2022-05-11T17:16:00Z">
                <w:pPr/>
              </w:pPrChange>
            </w:pPr>
            <w:del w:id="7179" w:author="mjsierra" w:date="2022-07-29T10:56:00Z">
              <w:r w:rsidRPr="00D919CB">
                <w:rPr>
                  <w:rFonts w:ascii="Source Sans Pro" w:hAnsi="Source Sans Pro"/>
                  <w:i/>
                  <w:strike/>
                  <w:sz w:val="16"/>
                  <w:rPrChange w:id="7180" w:author="Javier Quintana Pérez" w:date="2022-05-09T17:40:00Z">
                    <w:rPr>
                      <w:i/>
                      <w:color w:val="0000FF"/>
                      <w:sz w:val="16"/>
                      <w:u w:val="single"/>
                    </w:rPr>
                  </w:rPrChange>
                </w:rPr>
                <w:delText>Este artículo tiene por objeto definir los procedimientos para comprobar la conformidad, antes de su montaje, de las mallas electrosoldadas, las armaduras básicas electrosoldadas en celosía, las armaduras elaboradas o, en su caso, la ferralla armada.</w:delText>
              </w:r>
            </w:del>
          </w:p>
          <w:p w:rsidR="00000000" w:rsidRDefault="00D919CB">
            <w:pPr>
              <w:tabs>
                <w:tab w:val="clear" w:pos="567"/>
              </w:tabs>
              <w:autoSpaceDE w:val="0"/>
              <w:autoSpaceDN w:val="0"/>
              <w:adjustRightInd w:val="0"/>
              <w:spacing w:line="240" w:lineRule="auto"/>
              <w:jc w:val="left"/>
              <w:rPr>
                <w:rFonts w:ascii="Source Sans Pro" w:hAnsi="Source Sans Pro"/>
                <w:i/>
                <w:sz w:val="16"/>
                <w:rPrChange w:id="7181" w:author="Javier Quintana Pérez" w:date="2022-05-09T17:40:00Z">
                  <w:rPr>
                    <w:i/>
                    <w:sz w:val="16"/>
                  </w:rPr>
                </w:rPrChange>
              </w:rPr>
              <w:pPrChange w:id="7182" w:author="Javier Quintana Pérez" w:date="2022-05-11T17:16:00Z">
                <w:pPr/>
              </w:pPrChange>
            </w:pPr>
            <w:ins w:id="7183" w:author="Javier Quintana Pérez" w:date="2022-01-24T16:09:00Z">
              <w:r w:rsidRPr="00D919CB">
                <w:rPr>
                  <w:rFonts w:ascii="Source Sans Pro" w:hAnsi="Source Sans Pro"/>
                  <w:i/>
                  <w:sz w:val="16"/>
                  <w:rPrChange w:id="7184" w:author="Javier Quintana Pérez" w:date="2022-05-09T17:40:00Z">
                    <w:rPr>
                      <w:rFonts w:ascii="Roboto-Light" w:hAnsi="Roboto-Light" w:cs="Roboto-Light"/>
                      <w:color w:val="585757"/>
                      <w:u w:val="single"/>
                    </w:rPr>
                  </w:rPrChange>
                </w:rPr>
                <w:t>Este</w:t>
              </w:r>
            </w:ins>
            <w:ins w:id="7185" w:author="mjsierra" w:date="2022-07-12T12:44:00Z">
              <w:r w:rsidR="00CF0526">
                <w:rPr>
                  <w:rFonts w:ascii="Source Sans Pro" w:hAnsi="Source Sans Pro"/>
                  <w:i/>
                  <w:sz w:val="16"/>
                </w:rPr>
                <w:t xml:space="preserve"> </w:t>
              </w:r>
            </w:ins>
            <w:ins w:id="7186" w:author="Javier Quintana Pérez" w:date="2022-01-24T16:09:00Z">
              <w:r w:rsidRPr="00D919CB">
                <w:rPr>
                  <w:rFonts w:ascii="Source Sans Pro" w:hAnsi="Source Sans Pro"/>
                  <w:i/>
                  <w:sz w:val="16"/>
                  <w:rPrChange w:id="7187" w:author="Javier Quintana Pérez" w:date="2022-05-09T17:40:00Z">
                    <w:rPr>
                      <w:rFonts w:ascii="Roboto-Light" w:hAnsi="Roboto-Light" w:cs="Roboto-Light"/>
                      <w:color w:val="585757"/>
                      <w:u w:val="single"/>
                    </w:rPr>
                  </w:rPrChange>
                </w:rPr>
                <w:t xml:space="preserve"> artículo tiene por objeto definir los procedimientos para comprobar la conformidad, antes de su montaje en la obra, de las armaduras normalizadas (mallas electrosoldadas y armaduras</w:t>
              </w:r>
            </w:ins>
            <w:ins w:id="7188" w:author="Javier Quintana Pérez" w:date="2022-01-24T16:10:00Z">
              <w:r w:rsidRPr="00D919CB">
                <w:rPr>
                  <w:rFonts w:ascii="Source Sans Pro" w:hAnsi="Source Sans Pro"/>
                  <w:i/>
                  <w:sz w:val="16"/>
                  <w:rPrChange w:id="7189" w:author="Javier Quintana Pérez" w:date="2022-05-09T17:40:00Z">
                    <w:rPr>
                      <w:i/>
                      <w:color w:val="0000FF"/>
                      <w:sz w:val="16"/>
                      <w:u w:val="single"/>
                    </w:rPr>
                  </w:rPrChange>
                </w:rPr>
                <w:t xml:space="preserve"> </w:t>
              </w:r>
            </w:ins>
            <w:ins w:id="7190" w:author="Javier Quintana Pérez" w:date="2022-01-24T16:09:00Z">
              <w:r w:rsidRPr="00D919CB">
                <w:rPr>
                  <w:rFonts w:ascii="Source Sans Pro" w:hAnsi="Source Sans Pro"/>
                  <w:i/>
                  <w:sz w:val="16"/>
                  <w:rPrChange w:id="7191" w:author="Javier Quintana Pérez" w:date="2022-05-09T17:40:00Z">
                    <w:rPr>
                      <w:rFonts w:ascii="Roboto-Light" w:hAnsi="Roboto-Light" w:cs="Roboto-Light"/>
                      <w:color w:val="585757"/>
                      <w:u w:val="single"/>
                    </w:rPr>
                  </w:rPrChange>
                </w:rPr>
                <w:t>básicas electrosoldadas en celosía) y de la ferralla (elaborada y armada).</w:t>
              </w:r>
            </w:ins>
          </w:p>
        </w:tc>
      </w:tr>
    </w:tbl>
    <w:p w:rsidR="001D2879" w:rsidRPr="00D41C9D" w:rsidRDefault="001D2879" w:rsidP="00EB394E">
      <w:pPr>
        <w:rPr>
          <w:rFonts w:ascii="Source Sans Pro" w:hAnsi="Source Sans Pro"/>
          <w:rPrChange w:id="7192" w:author="Javier Quintana Pérez" w:date="2022-05-09T17:40:00Z">
            <w:rPr/>
          </w:rPrChange>
        </w:rPr>
      </w:pPr>
    </w:p>
    <w:p w:rsidR="001D2879" w:rsidRPr="00D41C9D" w:rsidRDefault="001D2879" w:rsidP="00EB394E">
      <w:pPr>
        <w:rPr>
          <w:rFonts w:ascii="Source Sans Pro" w:hAnsi="Source Sans Pro"/>
          <w:rPrChange w:id="7193" w:author="Javier Quintana Pérez" w:date="2022-05-09T17:40:00Z">
            <w:rPr/>
          </w:rPrChange>
        </w:rPr>
      </w:pPr>
    </w:p>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7194" w:author="Javier Quintana Pérez" w:date="2022-05-11T17:17: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558"/>
        <w:gridCol w:w="1309"/>
        <w:gridCol w:w="1311"/>
        <w:tblGridChange w:id="7195">
          <w:tblGrid>
            <w:gridCol w:w="6665"/>
            <w:gridCol w:w="1371"/>
            <w:gridCol w:w="1250"/>
          </w:tblGrid>
        </w:tblGridChange>
      </w:tblGrid>
      <w:tr w:rsidR="00EB394E" w:rsidRPr="00133828" w:rsidTr="003A3D49">
        <w:trPr>
          <w:jc w:val="center"/>
          <w:trPrChange w:id="7196" w:author="Javier Quintana Pérez" w:date="2022-05-11T17:17:00Z">
            <w:trPr>
              <w:jc w:val="center"/>
            </w:trPr>
          </w:trPrChange>
        </w:trPr>
        <w:tc>
          <w:tcPr>
            <w:tcW w:w="3573" w:type="pct"/>
            <w:tcBorders>
              <w:top w:val="nil"/>
              <w:left w:val="nil"/>
              <w:bottom w:val="single" w:sz="4" w:space="0" w:color="auto"/>
            </w:tcBorders>
            <w:shd w:val="clear" w:color="auto" w:fill="auto"/>
            <w:tcPrChange w:id="7197" w:author="Javier Quintana Pérez" w:date="2022-05-11T17:17:00Z">
              <w:tcPr>
                <w:tcW w:w="3589" w:type="pct"/>
                <w:shd w:val="clear" w:color="auto" w:fill="auto"/>
              </w:tcPr>
            </w:tcPrChange>
          </w:tcPr>
          <w:p w:rsidR="00EB394E" w:rsidRPr="00133828" w:rsidRDefault="00EB394E" w:rsidP="00EB394E">
            <w:pPr>
              <w:rPr>
                <w:rFonts w:ascii="Source Sans Pro" w:hAnsi="Source Sans Pro"/>
                <w:sz w:val="21"/>
                <w:szCs w:val="21"/>
                <w:rPrChange w:id="7198" w:author="Javier Quintana Pérez" w:date="2022-12-01T17:20:00Z">
                  <w:rPr/>
                </w:rPrChange>
              </w:rPr>
            </w:pPr>
          </w:p>
        </w:tc>
        <w:tc>
          <w:tcPr>
            <w:tcW w:w="713" w:type="pct"/>
            <w:shd w:val="clear" w:color="auto" w:fill="auto"/>
            <w:tcPrChange w:id="7199" w:author="Javier Quintana Pérez" w:date="2022-05-11T17:17:00Z">
              <w:tcPr>
                <w:tcW w:w="738" w:type="pct"/>
                <w:shd w:val="clear" w:color="auto" w:fill="auto"/>
              </w:tcPr>
            </w:tcPrChange>
          </w:tcPr>
          <w:p w:rsidR="00EB394E" w:rsidRPr="00133828" w:rsidRDefault="00D919CB" w:rsidP="00EB394E">
            <w:pPr>
              <w:jc w:val="center"/>
              <w:rPr>
                <w:rFonts w:ascii="Source Sans Pro" w:hAnsi="Source Sans Pro"/>
                <w:sz w:val="21"/>
                <w:szCs w:val="21"/>
                <w:rPrChange w:id="7200" w:author="Javier Quintana Pérez" w:date="2022-12-01T17:20:00Z">
                  <w:rPr/>
                </w:rPrChange>
              </w:rPr>
            </w:pPr>
            <w:r w:rsidRPr="00D919CB">
              <w:rPr>
                <w:rFonts w:ascii="Source Sans Pro" w:hAnsi="Source Sans Pro"/>
                <w:sz w:val="21"/>
                <w:szCs w:val="21"/>
                <w:rPrChange w:id="7201" w:author="Javier Quintana Pérez" w:date="2022-12-01T17:20:00Z">
                  <w:rPr>
                    <w:color w:val="0000FF"/>
                    <w:u w:val="single"/>
                  </w:rPr>
                </w:rPrChange>
              </w:rPr>
              <w:t>SI</w:t>
            </w:r>
          </w:p>
        </w:tc>
        <w:tc>
          <w:tcPr>
            <w:tcW w:w="714" w:type="pct"/>
            <w:shd w:val="clear" w:color="auto" w:fill="auto"/>
            <w:tcPrChange w:id="7202" w:author="Javier Quintana Pérez" w:date="2022-05-11T17:17:00Z">
              <w:tcPr>
                <w:tcW w:w="674" w:type="pct"/>
                <w:shd w:val="clear" w:color="auto" w:fill="auto"/>
              </w:tcPr>
            </w:tcPrChange>
          </w:tcPr>
          <w:p w:rsidR="00EB394E" w:rsidRPr="00133828" w:rsidRDefault="00D919CB" w:rsidP="00EB394E">
            <w:pPr>
              <w:jc w:val="center"/>
              <w:rPr>
                <w:rFonts w:ascii="Source Sans Pro" w:hAnsi="Source Sans Pro"/>
                <w:sz w:val="21"/>
                <w:szCs w:val="21"/>
                <w:rPrChange w:id="7203" w:author="Javier Quintana Pérez" w:date="2022-12-01T17:20:00Z">
                  <w:rPr/>
                </w:rPrChange>
              </w:rPr>
            </w:pPr>
            <w:r w:rsidRPr="00D919CB">
              <w:rPr>
                <w:rFonts w:ascii="Source Sans Pro" w:hAnsi="Source Sans Pro"/>
                <w:sz w:val="21"/>
                <w:szCs w:val="21"/>
                <w:rPrChange w:id="7204" w:author="Javier Quintana Pérez" w:date="2022-12-01T17:20:00Z">
                  <w:rPr>
                    <w:color w:val="0000FF"/>
                    <w:u w:val="single"/>
                  </w:rPr>
                </w:rPrChange>
              </w:rPr>
              <w:t>NO</w:t>
            </w:r>
          </w:p>
        </w:tc>
      </w:tr>
      <w:tr w:rsidR="00EB394E" w:rsidRPr="00133828" w:rsidTr="003A3D49">
        <w:trPr>
          <w:jc w:val="center"/>
          <w:trPrChange w:id="7205" w:author="Javier Quintana Pérez" w:date="2022-05-11T17:17:00Z">
            <w:trPr>
              <w:jc w:val="center"/>
            </w:trPr>
          </w:trPrChange>
        </w:trPr>
        <w:tc>
          <w:tcPr>
            <w:tcW w:w="3573" w:type="pct"/>
            <w:tcBorders>
              <w:top w:val="single" w:sz="4" w:space="0" w:color="auto"/>
            </w:tcBorders>
            <w:shd w:val="clear" w:color="auto" w:fill="auto"/>
            <w:tcPrChange w:id="7206" w:author="Javier Quintana Pérez" w:date="2022-05-11T17:17: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7207" w:author="Javier Quintana Pérez" w:date="2022-12-01T17:20:00Z">
                  <w:rPr/>
                </w:rPrChange>
              </w:rPr>
            </w:pPr>
            <w:r w:rsidRPr="00D919CB">
              <w:rPr>
                <w:rFonts w:ascii="Source Sans Pro" w:hAnsi="Source Sans Pro"/>
                <w:sz w:val="21"/>
                <w:szCs w:val="21"/>
                <w:rPrChange w:id="7208" w:author="Javier Quintana Pérez" w:date="2022-12-01T17:20:00Z">
                  <w:rPr>
                    <w:color w:val="0000FF"/>
                    <w:u w:val="single"/>
                  </w:rPr>
                </w:rPrChange>
              </w:rPr>
              <w:t xml:space="preserve"> ¿Se realizan ensayos de control de recepción?                                                     </w:t>
            </w:r>
          </w:p>
        </w:tc>
        <w:tc>
          <w:tcPr>
            <w:tcW w:w="713" w:type="pct"/>
            <w:shd w:val="clear" w:color="auto" w:fill="auto"/>
            <w:tcPrChange w:id="7209" w:author="Javier Quintana Pérez" w:date="2022-05-11T17:17:00Z">
              <w:tcPr>
                <w:tcW w:w="738" w:type="pct"/>
                <w:shd w:val="clear" w:color="auto" w:fill="auto"/>
              </w:tcPr>
            </w:tcPrChange>
          </w:tcPr>
          <w:p w:rsidR="00EB394E" w:rsidRPr="00133828" w:rsidRDefault="00EB394E" w:rsidP="00EB394E">
            <w:pPr>
              <w:jc w:val="center"/>
              <w:rPr>
                <w:rFonts w:ascii="Source Sans Pro" w:hAnsi="Source Sans Pro"/>
                <w:sz w:val="21"/>
                <w:szCs w:val="21"/>
                <w:rPrChange w:id="7210" w:author="Javier Quintana Pérez" w:date="2022-12-01T17:20:00Z">
                  <w:rPr/>
                </w:rPrChange>
              </w:rPr>
            </w:pPr>
          </w:p>
        </w:tc>
        <w:tc>
          <w:tcPr>
            <w:tcW w:w="714" w:type="pct"/>
            <w:shd w:val="clear" w:color="auto" w:fill="auto"/>
            <w:tcPrChange w:id="7211" w:author="Javier Quintana Pérez" w:date="2022-05-11T17:17:00Z">
              <w:tcPr>
                <w:tcW w:w="674" w:type="pct"/>
                <w:shd w:val="clear" w:color="auto" w:fill="auto"/>
              </w:tcPr>
            </w:tcPrChange>
          </w:tcPr>
          <w:p w:rsidR="00EB394E" w:rsidRPr="00133828" w:rsidRDefault="00EB394E" w:rsidP="00EB394E">
            <w:pPr>
              <w:jc w:val="center"/>
              <w:rPr>
                <w:rFonts w:ascii="Source Sans Pro" w:hAnsi="Source Sans Pro"/>
                <w:sz w:val="21"/>
                <w:szCs w:val="21"/>
                <w:rPrChange w:id="7212" w:author="Javier Quintana Pérez" w:date="2022-12-01T17:20:00Z">
                  <w:rPr/>
                </w:rPrChange>
              </w:rPr>
            </w:pPr>
          </w:p>
        </w:tc>
      </w:tr>
      <w:tr w:rsidR="00EB394E" w:rsidRPr="00133828" w:rsidTr="003A3D49">
        <w:trPr>
          <w:jc w:val="center"/>
          <w:trPrChange w:id="7213" w:author="Javier Quintana Pérez" w:date="2022-05-11T17:17:00Z">
            <w:trPr>
              <w:jc w:val="center"/>
            </w:trPr>
          </w:trPrChange>
        </w:trPr>
        <w:tc>
          <w:tcPr>
            <w:tcW w:w="3573" w:type="pct"/>
            <w:shd w:val="clear" w:color="auto" w:fill="auto"/>
            <w:tcPrChange w:id="7214" w:author="Javier Quintana Pérez" w:date="2022-05-11T17:17:00Z">
              <w:tcPr>
                <w:tcW w:w="3589" w:type="pct"/>
                <w:shd w:val="clear" w:color="auto" w:fill="auto"/>
              </w:tcPr>
            </w:tcPrChange>
          </w:tcPr>
          <w:p w:rsidR="005C0C9F" w:rsidRPr="00133828" w:rsidDel="00FD189D" w:rsidRDefault="00D919CB" w:rsidP="001C21B3">
            <w:pPr>
              <w:tabs>
                <w:tab w:val="clear" w:pos="567"/>
              </w:tabs>
              <w:spacing w:line="240" w:lineRule="auto"/>
              <w:jc w:val="left"/>
              <w:rPr>
                <w:ins w:id="7215" w:author="Javier Quintana Pérez" w:date="2022-01-24T16:10:00Z"/>
                <w:del w:id="7216" w:author="mjsierra" w:date="2022-07-29T10:56:00Z"/>
                <w:rFonts w:ascii="Source Sans Pro" w:hAnsi="Source Sans Pro"/>
                <w:sz w:val="21"/>
                <w:szCs w:val="21"/>
                <w:rPrChange w:id="7217" w:author="Javier Quintana Pérez" w:date="2022-12-01T17:20:00Z">
                  <w:rPr>
                    <w:ins w:id="7218" w:author="Javier Quintana Pérez" w:date="2022-01-24T16:10:00Z"/>
                    <w:del w:id="7219" w:author="mjsierra" w:date="2022-07-29T10:56:00Z"/>
                  </w:rPr>
                </w:rPrChange>
              </w:rPr>
            </w:pPr>
            <w:del w:id="7220" w:author="mjsierra" w:date="2022-07-29T10:56:00Z">
              <w:r w:rsidRPr="00D919CB">
                <w:rPr>
                  <w:rFonts w:ascii="Source Sans Pro" w:hAnsi="Source Sans Pro"/>
                  <w:sz w:val="21"/>
                  <w:szCs w:val="21"/>
                  <w:rPrChange w:id="7221" w:author="Javier Quintana Pérez" w:date="2022-12-01T17:20:00Z">
                    <w:rPr>
                      <w:color w:val="0000FF"/>
                      <w:u w:val="single"/>
                    </w:rPr>
                  </w:rPrChange>
                </w:rPr>
                <w:delText>¿</w:delText>
              </w:r>
              <w:r w:rsidRPr="00D919CB">
                <w:rPr>
                  <w:rFonts w:ascii="Source Sans Pro" w:hAnsi="Source Sans Pro"/>
                  <w:strike/>
                  <w:sz w:val="21"/>
                  <w:szCs w:val="21"/>
                  <w:rPrChange w:id="7222" w:author="Javier Quintana Pérez" w:date="2022-12-01T17:20:00Z">
                    <w:rPr>
                      <w:color w:val="0000FF"/>
                      <w:u w:val="single"/>
                    </w:rPr>
                  </w:rPrChange>
                </w:rPr>
                <w:delText>Se cumple lo exigido por la EHE-08 en el control de recepción de las armaduras?</w:delText>
              </w:r>
              <w:r w:rsidRPr="00D919CB">
                <w:rPr>
                  <w:rFonts w:ascii="Source Sans Pro" w:hAnsi="Source Sans Pro"/>
                  <w:sz w:val="21"/>
                  <w:szCs w:val="21"/>
                  <w:rPrChange w:id="7223" w:author="Javier Quintana Pérez" w:date="2022-12-01T17:20:00Z">
                    <w:rPr>
                      <w:color w:val="0000FF"/>
                      <w:u w:val="single"/>
                    </w:rPr>
                  </w:rPrChange>
                </w:rPr>
                <w:delText xml:space="preserve">                 </w:delText>
              </w:r>
            </w:del>
          </w:p>
          <w:p w:rsidR="00EB394E" w:rsidRPr="00133828" w:rsidRDefault="00D919CB" w:rsidP="001C21B3">
            <w:pPr>
              <w:tabs>
                <w:tab w:val="clear" w:pos="567"/>
              </w:tabs>
              <w:spacing w:line="240" w:lineRule="auto"/>
              <w:jc w:val="left"/>
              <w:rPr>
                <w:rFonts w:ascii="Source Sans Pro" w:hAnsi="Source Sans Pro"/>
                <w:sz w:val="21"/>
                <w:szCs w:val="21"/>
                <w:rPrChange w:id="7224" w:author="Javier Quintana Pérez" w:date="2022-12-01T17:20:00Z">
                  <w:rPr/>
                </w:rPrChange>
              </w:rPr>
            </w:pPr>
            <w:del w:id="7225" w:author="Javier Quintana Pérez" w:date="2022-01-24T16:11:00Z">
              <w:r w:rsidRPr="00D919CB">
                <w:rPr>
                  <w:rFonts w:ascii="Source Sans Pro" w:hAnsi="Source Sans Pro"/>
                  <w:sz w:val="21"/>
                  <w:szCs w:val="21"/>
                  <w:rPrChange w:id="7226" w:author="Javier Quintana Pérez" w:date="2022-12-01T17:20:00Z">
                    <w:rPr>
                      <w:color w:val="0000FF"/>
                      <w:u w:val="single"/>
                    </w:rPr>
                  </w:rPrChange>
                </w:rPr>
                <w:delText xml:space="preserve">     </w:delText>
              </w:r>
            </w:del>
            <w:del w:id="7227" w:author="Javier Quintana Pérez" w:date="2022-01-24T16:10:00Z">
              <w:r w:rsidRPr="00D919CB">
                <w:rPr>
                  <w:rFonts w:ascii="Source Sans Pro" w:hAnsi="Source Sans Pro"/>
                  <w:sz w:val="21"/>
                  <w:szCs w:val="21"/>
                  <w:rPrChange w:id="7228" w:author="Javier Quintana Pérez" w:date="2022-12-01T17:20:00Z">
                    <w:rPr>
                      <w:color w:val="0000FF"/>
                      <w:u w:val="single"/>
                    </w:rPr>
                  </w:rPrChange>
                </w:rPr>
                <w:delText xml:space="preserve">  </w:delText>
              </w:r>
            </w:del>
            <w:ins w:id="7229" w:author="Javier Quintana Pérez" w:date="2022-01-24T16:10:00Z">
              <w:r w:rsidRPr="00D919CB">
                <w:rPr>
                  <w:rFonts w:ascii="Source Sans Pro" w:hAnsi="Source Sans Pro"/>
                  <w:sz w:val="21"/>
                  <w:szCs w:val="21"/>
                  <w:rPrChange w:id="7230" w:author="Javier Quintana Pérez" w:date="2022-12-01T17:20:00Z">
                    <w:rPr>
                      <w:color w:val="0000FF"/>
                      <w:u w:val="single"/>
                    </w:rPr>
                  </w:rPrChange>
                </w:rPr>
                <w:t xml:space="preserve">¿Se cumple lo exigido por </w:t>
              </w:r>
            </w:ins>
            <w:ins w:id="7231" w:author="Javier Quintana Pérez" w:date="2022-01-24T16:11:00Z">
              <w:r w:rsidRPr="00D919CB">
                <w:rPr>
                  <w:rFonts w:ascii="Source Sans Pro" w:hAnsi="Source Sans Pro"/>
                  <w:sz w:val="21"/>
                  <w:szCs w:val="21"/>
                  <w:rPrChange w:id="7232" w:author="Javier Quintana Pérez" w:date="2022-12-01T17:20:00Z">
                    <w:rPr>
                      <w:color w:val="0000FF"/>
                      <w:u w:val="single"/>
                    </w:rPr>
                  </w:rPrChange>
                </w:rPr>
                <w:t>el CodE</w:t>
              </w:r>
            </w:ins>
            <w:ins w:id="7233" w:author="Javier Quintana Pérez" w:date="2022-01-24T16:10:00Z">
              <w:r w:rsidRPr="00D919CB">
                <w:rPr>
                  <w:rFonts w:ascii="Source Sans Pro" w:hAnsi="Source Sans Pro"/>
                  <w:sz w:val="21"/>
                  <w:szCs w:val="21"/>
                  <w:rPrChange w:id="7234" w:author="Javier Quintana Pérez" w:date="2022-12-01T17:20:00Z">
                    <w:rPr>
                      <w:color w:val="0000FF"/>
                      <w:u w:val="single"/>
                    </w:rPr>
                  </w:rPrChange>
                </w:rPr>
                <w:t xml:space="preserve"> en el control de recepción de las armaduras?           </w:t>
              </w:r>
            </w:ins>
          </w:p>
        </w:tc>
        <w:tc>
          <w:tcPr>
            <w:tcW w:w="713" w:type="pct"/>
            <w:shd w:val="clear" w:color="auto" w:fill="auto"/>
            <w:tcPrChange w:id="7235" w:author="Javier Quintana Pérez" w:date="2022-05-11T17:17:00Z">
              <w:tcPr>
                <w:tcW w:w="738" w:type="pct"/>
                <w:shd w:val="clear" w:color="auto" w:fill="auto"/>
              </w:tcPr>
            </w:tcPrChange>
          </w:tcPr>
          <w:p w:rsidR="00EB394E" w:rsidRPr="00133828" w:rsidRDefault="00EB394E" w:rsidP="00EB394E">
            <w:pPr>
              <w:jc w:val="center"/>
              <w:rPr>
                <w:rFonts w:ascii="Source Sans Pro" w:hAnsi="Source Sans Pro"/>
                <w:sz w:val="21"/>
                <w:szCs w:val="21"/>
                <w:rPrChange w:id="7236" w:author="Javier Quintana Pérez" w:date="2022-12-01T17:20:00Z">
                  <w:rPr/>
                </w:rPrChange>
              </w:rPr>
            </w:pPr>
          </w:p>
        </w:tc>
        <w:tc>
          <w:tcPr>
            <w:tcW w:w="714" w:type="pct"/>
            <w:shd w:val="clear" w:color="auto" w:fill="auto"/>
            <w:tcPrChange w:id="7237" w:author="Javier Quintana Pérez" w:date="2022-05-11T17:17:00Z">
              <w:tcPr>
                <w:tcW w:w="674" w:type="pct"/>
                <w:shd w:val="clear" w:color="auto" w:fill="auto"/>
              </w:tcPr>
            </w:tcPrChange>
          </w:tcPr>
          <w:p w:rsidR="00EB394E" w:rsidRPr="00133828" w:rsidRDefault="00EB394E" w:rsidP="00EB394E">
            <w:pPr>
              <w:jc w:val="center"/>
              <w:rPr>
                <w:rFonts w:ascii="Source Sans Pro" w:hAnsi="Source Sans Pro"/>
                <w:sz w:val="21"/>
                <w:szCs w:val="21"/>
                <w:rPrChange w:id="7238" w:author="Javier Quintana Pérez" w:date="2022-12-01T17:20:00Z">
                  <w:rPr/>
                </w:rPrChange>
              </w:rPr>
            </w:pPr>
          </w:p>
        </w:tc>
      </w:tr>
    </w:tbl>
    <w:p w:rsidR="00EB394E" w:rsidRPr="00133828" w:rsidRDefault="00EB394E" w:rsidP="00EB394E">
      <w:pPr>
        <w:rPr>
          <w:rFonts w:ascii="Source Sans Pro" w:hAnsi="Source Sans Pro"/>
          <w:sz w:val="21"/>
          <w:szCs w:val="21"/>
          <w:rPrChange w:id="7239" w:author="Javier Quintana Pérez" w:date="2022-12-01T17:20:00Z">
            <w:rPr/>
          </w:rPrChange>
        </w:rPr>
      </w:pPr>
    </w:p>
    <w:p w:rsidR="00BA08BA" w:rsidRPr="00133828" w:rsidRDefault="00D919CB" w:rsidP="00BA08BA">
      <w:pPr>
        <w:rPr>
          <w:ins w:id="7240" w:author="mjsierra" w:date="2022-07-29T11:00:00Z"/>
          <w:rFonts w:ascii="Source Sans Pro" w:hAnsi="Source Sans Pro"/>
          <w:sz w:val="21"/>
          <w:szCs w:val="21"/>
          <w:u w:val="single"/>
          <w:rPrChange w:id="7241" w:author="Javier Quintana Pérez" w:date="2022-12-01T17:20:00Z">
            <w:rPr>
              <w:ins w:id="7242" w:author="mjsierra" w:date="2022-07-29T11:00:00Z"/>
              <w:rFonts w:ascii="Source Sans Pro" w:hAnsi="Source Sans Pro"/>
              <w:u w:val="single"/>
            </w:rPr>
          </w:rPrChange>
        </w:rPr>
      </w:pPr>
      <w:ins w:id="7243" w:author="mjsierra" w:date="2022-07-29T11:00:00Z">
        <w:r w:rsidRPr="00D919CB">
          <w:rPr>
            <w:rFonts w:ascii="Source Sans Pro" w:hAnsi="Source Sans Pro"/>
            <w:sz w:val="21"/>
            <w:szCs w:val="21"/>
            <w:u w:val="single"/>
            <w:rPrChange w:id="7244" w:author="Javier Quintana Pérez" w:date="2022-12-01T17:20:00Z">
              <w:rPr>
                <w:rFonts w:ascii="Source Sans Pro" w:hAnsi="Source Sans Pro"/>
                <w:color w:val="0000FF"/>
                <w:u w:val="single"/>
              </w:rPr>
            </w:rPrChange>
          </w:rPr>
          <w:t>COMENTARIOS</w:t>
        </w:r>
      </w:ins>
    </w:p>
    <w:p w:rsidR="00BA08BA" w:rsidRPr="00133828" w:rsidRDefault="00BA08BA" w:rsidP="00BA08BA">
      <w:pPr>
        <w:ind w:left="567"/>
        <w:rPr>
          <w:ins w:id="7245" w:author="mjsierra" w:date="2022-07-29T11:00:00Z"/>
          <w:rFonts w:ascii="Source Sans Pro" w:hAnsi="Source Sans Pro"/>
          <w:sz w:val="21"/>
          <w:szCs w:val="21"/>
          <w:rPrChange w:id="7246" w:author="Javier Quintana Pérez" w:date="2022-12-01T17:20:00Z">
            <w:rPr>
              <w:ins w:id="7247" w:author="mjsierra" w:date="2022-07-29T11:00: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BA08BA" w:rsidRPr="00133828" w:rsidTr="00892606">
        <w:trPr>
          <w:jc w:val="center"/>
          <w:ins w:id="7248" w:author="mjsierra" w:date="2022-07-29T11:00:00Z"/>
        </w:trPr>
        <w:tc>
          <w:tcPr>
            <w:tcW w:w="5000" w:type="pct"/>
            <w:shd w:val="clear" w:color="auto" w:fill="auto"/>
          </w:tcPr>
          <w:p w:rsidR="00BA08BA" w:rsidRPr="00133828" w:rsidRDefault="00BA08BA" w:rsidP="00892606">
            <w:pPr>
              <w:pStyle w:val="Textoindependiente"/>
              <w:rPr>
                <w:ins w:id="7249" w:author="mjsierra" w:date="2022-07-29T11:00:00Z"/>
                <w:rFonts w:ascii="Source Sans Pro" w:hAnsi="Source Sans Pro"/>
                <w:i w:val="0"/>
                <w:sz w:val="21"/>
                <w:szCs w:val="21"/>
                <w:u w:val="single"/>
                <w:rPrChange w:id="7250" w:author="Javier Quintana Pérez" w:date="2022-12-01T17:20:00Z">
                  <w:rPr>
                    <w:ins w:id="7251" w:author="mjsierra" w:date="2022-07-29T11:00:00Z"/>
                    <w:rFonts w:ascii="Source Sans Pro" w:hAnsi="Source Sans Pro"/>
                    <w:i w:val="0"/>
                    <w:sz w:val="20"/>
                    <w:u w:val="single"/>
                  </w:rPr>
                </w:rPrChange>
              </w:rPr>
            </w:pPr>
          </w:p>
          <w:p w:rsidR="00BA08BA" w:rsidRPr="00133828" w:rsidRDefault="00BA08BA" w:rsidP="00892606">
            <w:pPr>
              <w:pStyle w:val="Textoindependiente"/>
              <w:rPr>
                <w:ins w:id="7252" w:author="mjsierra" w:date="2022-07-29T11:00:00Z"/>
                <w:rFonts w:ascii="Source Sans Pro" w:hAnsi="Source Sans Pro"/>
                <w:i w:val="0"/>
                <w:sz w:val="21"/>
                <w:szCs w:val="21"/>
                <w:u w:val="single"/>
                <w:rPrChange w:id="7253" w:author="Javier Quintana Pérez" w:date="2022-12-01T17:20:00Z">
                  <w:rPr>
                    <w:ins w:id="7254" w:author="mjsierra" w:date="2022-07-29T11:00:00Z"/>
                    <w:rFonts w:ascii="Source Sans Pro" w:hAnsi="Source Sans Pro"/>
                    <w:i w:val="0"/>
                    <w:sz w:val="20"/>
                    <w:u w:val="single"/>
                  </w:rPr>
                </w:rPrChange>
              </w:rPr>
            </w:pPr>
          </w:p>
          <w:p w:rsidR="00BA08BA" w:rsidRPr="00133828" w:rsidRDefault="00BA08BA" w:rsidP="00892606">
            <w:pPr>
              <w:pStyle w:val="Textoindependiente"/>
              <w:rPr>
                <w:ins w:id="7255" w:author="mjsierra" w:date="2022-07-29T11:00:00Z"/>
                <w:rFonts w:ascii="Source Sans Pro" w:hAnsi="Source Sans Pro"/>
                <w:i w:val="0"/>
                <w:sz w:val="21"/>
                <w:szCs w:val="21"/>
                <w:u w:val="single"/>
                <w:rPrChange w:id="7256" w:author="Javier Quintana Pérez" w:date="2022-12-01T17:20:00Z">
                  <w:rPr>
                    <w:ins w:id="7257" w:author="mjsierra" w:date="2022-07-29T11:00:00Z"/>
                    <w:rFonts w:ascii="Source Sans Pro" w:hAnsi="Source Sans Pro"/>
                    <w:i w:val="0"/>
                    <w:sz w:val="20"/>
                    <w:u w:val="single"/>
                  </w:rPr>
                </w:rPrChange>
              </w:rPr>
            </w:pPr>
          </w:p>
        </w:tc>
      </w:tr>
    </w:tbl>
    <w:p w:rsidR="00E37221" w:rsidRDefault="00E37221" w:rsidP="00EB394E">
      <w:pPr>
        <w:rPr>
          <w:ins w:id="7258" w:author="Javier Quintana Pérez" w:date="2022-09-30T10:37:00Z"/>
          <w:rFonts w:ascii="Source Sans Pro" w:hAnsi="Source Sans Pro"/>
        </w:rPr>
      </w:pPr>
    </w:p>
    <w:p w:rsidR="00E37221" w:rsidRDefault="00E37221">
      <w:pPr>
        <w:tabs>
          <w:tab w:val="clear" w:pos="567"/>
        </w:tabs>
        <w:spacing w:line="240" w:lineRule="auto"/>
        <w:jc w:val="left"/>
        <w:rPr>
          <w:ins w:id="7259" w:author="Javier Quintana Pérez" w:date="2022-09-30T10:37:00Z"/>
          <w:rFonts w:ascii="Source Sans Pro" w:hAnsi="Source Sans Pro"/>
        </w:rPr>
      </w:pPr>
      <w:ins w:id="7260" w:author="Javier Quintana Pérez" w:date="2022-09-30T10:37:00Z">
        <w:r>
          <w:rPr>
            <w:rFonts w:ascii="Source Sans Pro" w:hAnsi="Source Sans Pro"/>
          </w:rPr>
          <w:br w:type="page"/>
        </w:r>
      </w:ins>
    </w:p>
    <w:p w:rsidR="001D2879" w:rsidRPr="00D41C9D" w:rsidDel="00585969" w:rsidRDefault="001D2879" w:rsidP="00EB394E">
      <w:pPr>
        <w:rPr>
          <w:del w:id="7261" w:author="Javier Quintana Pérez" w:date="2022-12-21T15:52:00Z"/>
          <w:rFonts w:ascii="Source Sans Pro" w:hAnsi="Source Sans Pro"/>
          <w:rPrChange w:id="7262" w:author="Javier Quintana Pérez" w:date="2022-05-09T17:40:00Z">
            <w:rPr>
              <w:del w:id="7263" w:author="Javier Quintana Pérez" w:date="2022-12-21T15:52:00Z"/>
            </w:rPr>
          </w:rPrChange>
        </w:rPr>
      </w:pPr>
      <w:bookmarkStart w:id="7264" w:name="_Toc122537364"/>
      <w:bookmarkEnd w:id="7264"/>
    </w:p>
    <w:p w:rsidR="00000000" w:rsidRDefault="00D919CB">
      <w:pPr>
        <w:pStyle w:val="Nivel3"/>
        <w:numPr>
          <w:ilvl w:val="2"/>
          <w:numId w:val="36"/>
        </w:numPr>
        <w:tabs>
          <w:tab w:val="clear" w:pos="851"/>
          <w:tab w:val="left" w:pos="426"/>
        </w:tabs>
        <w:rPr>
          <w:rFonts w:ascii="Source Sans Pro" w:hAnsi="Source Sans Pro"/>
          <w:sz w:val="22"/>
          <w:szCs w:val="22"/>
          <w:rPrChange w:id="7265" w:author="Javier Quintana Pérez" w:date="2022-12-01T17:20:00Z">
            <w:rPr/>
          </w:rPrChange>
        </w:rPr>
        <w:pPrChange w:id="7266" w:author="Javier Quintana Pérez" w:date="2022-10-18T16:57:00Z">
          <w:pPr>
            <w:pStyle w:val="Nivel3"/>
          </w:pPr>
        </w:pPrChange>
      </w:pPr>
      <w:bookmarkStart w:id="7267" w:name="_Toc520122148"/>
      <w:bookmarkStart w:id="7268" w:name="_Toc520134293"/>
      <w:bookmarkStart w:id="7269" w:name="_Toc520134610"/>
      <w:bookmarkStart w:id="7270" w:name="_Toc520135888"/>
      <w:bookmarkStart w:id="7271" w:name="_Toc520136309"/>
      <w:bookmarkStart w:id="7272" w:name="_Toc529041563"/>
      <w:bookmarkStart w:id="7273" w:name="_Toc529270481"/>
      <w:bookmarkStart w:id="7274" w:name="_Toc532372551"/>
      <w:bookmarkStart w:id="7275" w:name="_Toc532373509"/>
      <w:bookmarkStart w:id="7276" w:name="_Toc532374015"/>
      <w:bookmarkStart w:id="7277" w:name="_Toc122537365"/>
      <w:r w:rsidRPr="00D919CB">
        <w:rPr>
          <w:rFonts w:ascii="Source Sans Pro" w:hAnsi="Source Sans Pro"/>
          <w:sz w:val="22"/>
          <w:szCs w:val="22"/>
          <w:rPrChange w:id="7278" w:author="Javier Quintana Pérez" w:date="2022-12-01T17:20:00Z">
            <w:rPr>
              <w:color w:val="0000FF"/>
              <w:u w:val="single"/>
            </w:rPr>
          </w:rPrChange>
        </w:rPr>
        <w:t>Elementos auxiliares y/o accesorios</w:t>
      </w:r>
      <w:bookmarkEnd w:id="7267"/>
      <w:bookmarkEnd w:id="7268"/>
      <w:bookmarkEnd w:id="7269"/>
      <w:bookmarkEnd w:id="7270"/>
      <w:bookmarkEnd w:id="7271"/>
      <w:bookmarkEnd w:id="7272"/>
      <w:bookmarkEnd w:id="7273"/>
      <w:bookmarkEnd w:id="7274"/>
      <w:bookmarkEnd w:id="7275"/>
      <w:bookmarkEnd w:id="7276"/>
      <w:bookmarkEnd w:id="7277"/>
    </w:p>
    <w:p w:rsidR="00EB394E" w:rsidRPr="00D41C9D" w:rsidRDefault="00EB394E" w:rsidP="00EB394E">
      <w:pPr>
        <w:pStyle w:val="Textoindependiente"/>
        <w:ind w:left="5672" w:firstLine="709"/>
        <w:rPr>
          <w:rFonts w:ascii="Source Sans Pro" w:hAnsi="Source Sans Pro"/>
          <w:i w:val="0"/>
          <w:sz w:val="20"/>
          <w:u w:val="single"/>
          <w:rPrChange w:id="7279" w:author="Javier Quintana Pérez" w:date="2022-05-09T17:40:00Z">
            <w:rPr>
              <w:rFonts w:ascii="NewsGotT" w:hAnsi="NewsGotT"/>
              <w:i w:val="0"/>
              <w:sz w:val="20"/>
              <w:u w:val="single"/>
            </w:rPr>
          </w:rPrChange>
        </w:rPr>
      </w:pPr>
    </w:p>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7280" w:author="Javier Quintana Pérez" w:date="2022-05-11T17:18: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556"/>
        <w:gridCol w:w="1311"/>
        <w:gridCol w:w="1311"/>
        <w:tblGridChange w:id="7281">
          <w:tblGrid>
            <w:gridCol w:w="6665"/>
            <w:gridCol w:w="1371"/>
            <w:gridCol w:w="1250"/>
          </w:tblGrid>
        </w:tblGridChange>
      </w:tblGrid>
      <w:tr w:rsidR="00EB394E" w:rsidRPr="00133828" w:rsidTr="003A3D49">
        <w:trPr>
          <w:tblHeader/>
          <w:jc w:val="center"/>
          <w:trPrChange w:id="7282" w:author="Javier Quintana Pérez" w:date="2022-05-11T17:18:00Z">
            <w:trPr>
              <w:jc w:val="center"/>
            </w:trPr>
          </w:trPrChange>
        </w:trPr>
        <w:tc>
          <w:tcPr>
            <w:tcW w:w="3572" w:type="pct"/>
            <w:tcBorders>
              <w:top w:val="nil"/>
              <w:left w:val="nil"/>
            </w:tcBorders>
            <w:shd w:val="clear" w:color="auto" w:fill="auto"/>
            <w:tcPrChange w:id="7283" w:author="Javier Quintana Pérez" w:date="2022-05-11T17:18:00Z">
              <w:tcPr>
                <w:tcW w:w="3589" w:type="pct"/>
                <w:shd w:val="clear" w:color="auto" w:fill="auto"/>
              </w:tcPr>
            </w:tcPrChange>
          </w:tcPr>
          <w:p w:rsidR="00EB394E" w:rsidRPr="00133828" w:rsidRDefault="00EB394E" w:rsidP="00EB394E">
            <w:pPr>
              <w:rPr>
                <w:rFonts w:ascii="Source Sans Pro" w:hAnsi="Source Sans Pro"/>
                <w:sz w:val="21"/>
                <w:szCs w:val="21"/>
                <w:rPrChange w:id="7284" w:author="Javier Quintana Pérez" w:date="2022-12-01T17:20:00Z">
                  <w:rPr/>
                </w:rPrChange>
              </w:rPr>
            </w:pPr>
          </w:p>
        </w:tc>
        <w:tc>
          <w:tcPr>
            <w:tcW w:w="714" w:type="pct"/>
            <w:shd w:val="clear" w:color="auto" w:fill="auto"/>
            <w:tcPrChange w:id="7285" w:author="Javier Quintana Pérez" w:date="2022-05-11T17:18:00Z">
              <w:tcPr>
                <w:tcW w:w="738" w:type="pct"/>
                <w:shd w:val="clear" w:color="auto" w:fill="auto"/>
              </w:tcPr>
            </w:tcPrChange>
          </w:tcPr>
          <w:p w:rsidR="00EB394E" w:rsidRPr="00133828" w:rsidRDefault="00D919CB" w:rsidP="00EB394E">
            <w:pPr>
              <w:jc w:val="center"/>
              <w:rPr>
                <w:rFonts w:ascii="Source Sans Pro" w:hAnsi="Source Sans Pro"/>
                <w:sz w:val="21"/>
                <w:szCs w:val="21"/>
                <w:rPrChange w:id="7286" w:author="Javier Quintana Pérez" w:date="2022-12-01T17:20:00Z">
                  <w:rPr/>
                </w:rPrChange>
              </w:rPr>
            </w:pPr>
            <w:r w:rsidRPr="00D919CB">
              <w:rPr>
                <w:rFonts w:ascii="Source Sans Pro" w:hAnsi="Source Sans Pro"/>
                <w:sz w:val="21"/>
                <w:szCs w:val="21"/>
                <w:rPrChange w:id="7287" w:author="Javier Quintana Pérez" w:date="2022-12-01T17:20:00Z">
                  <w:rPr>
                    <w:color w:val="0000FF"/>
                    <w:u w:val="single"/>
                  </w:rPr>
                </w:rPrChange>
              </w:rPr>
              <w:t>SI</w:t>
            </w:r>
          </w:p>
        </w:tc>
        <w:tc>
          <w:tcPr>
            <w:tcW w:w="714" w:type="pct"/>
            <w:shd w:val="clear" w:color="auto" w:fill="auto"/>
            <w:tcPrChange w:id="7288" w:author="Javier Quintana Pérez" w:date="2022-05-11T17:18:00Z">
              <w:tcPr>
                <w:tcW w:w="674" w:type="pct"/>
                <w:shd w:val="clear" w:color="auto" w:fill="auto"/>
              </w:tcPr>
            </w:tcPrChange>
          </w:tcPr>
          <w:p w:rsidR="00EB394E" w:rsidRPr="00133828" w:rsidRDefault="00D919CB" w:rsidP="00EB394E">
            <w:pPr>
              <w:jc w:val="center"/>
              <w:rPr>
                <w:rFonts w:ascii="Source Sans Pro" w:hAnsi="Source Sans Pro"/>
                <w:sz w:val="21"/>
                <w:szCs w:val="21"/>
                <w:rPrChange w:id="7289" w:author="Javier Quintana Pérez" w:date="2022-12-01T17:20:00Z">
                  <w:rPr/>
                </w:rPrChange>
              </w:rPr>
            </w:pPr>
            <w:r w:rsidRPr="00D919CB">
              <w:rPr>
                <w:rFonts w:ascii="Source Sans Pro" w:hAnsi="Source Sans Pro"/>
                <w:sz w:val="21"/>
                <w:szCs w:val="21"/>
                <w:rPrChange w:id="7290" w:author="Javier Quintana Pérez" w:date="2022-12-01T17:20:00Z">
                  <w:rPr>
                    <w:color w:val="0000FF"/>
                    <w:u w:val="single"/>
                  </w:rPr>
                </w:rPrChange>
              </w:rPr>
              <w:t>NO</w:t>
            </w:r>
          </w:p>
        </w:tc>
      </w:tr>
      <w:tr w:rsidR="00EB394E" w:rsidRPr="00133828" w:rsidTr="003A3D49">
        <w:trPr>
          <w:jc w:val="center"/>
          <w:trPrChange w:id="7291" w:author="Javier Quintana Pérez" w:date="2022-05-11T17:18:00Z">
            <w:trPr>
              <w:jc w:val="center"/>
            </w:trPr>
          </w:trPrChange>
        </w:trPr>
        <w:tc>
          <w:tcPr>
            <w:tcW w:w="3572" w:type="pct"/>
            <w:shd w:val="clear" w:color="auto" w:fill="auto"/>
            <w:tcPrChange w:id="7292" w:author="Javier Quintana Pérez" w:date="2022-05-11T17:18:00Z">
              <w:tcPr>
                <w:tcW w:w="3589" w:type="pct"/>
                <w:shd w:val="clear" w:color="auto" w:fill="auto"/>
              </w:tcPr>
            </w:tcPrChange>
          </w:tcPr>
          <w:p w:rsidR="00EB394E" w:rsidRPr="00133828" w:rsidRDefault="00D919CB" w:rsidP="007A74EF">
            <w:pPr>
              <w:pStyle w:val="Textoindependiente"/>
              <w:tabs>
                <w:tab w:val="clear" w:pos="567"/>
              </w:tabs>
              <w:spacing w:line="240" w:lineRule="auto"/>
              <w:ind w:left="360"/>
              <w:rPr>
                <w:rFonts w:ascii="Source Sans Pro" w:hAnsi="Source Sans Pro"/>
                <w:i w:val="0"/>
                <w:sz w:val="21"/>
                <w:szCs w:val="21"/>
                <w:rPrChange w:id="7293" w:author="Javier Quintana Pérez" w:date="2022-12-01T17:20:00Z">
                  <w:rPr>
                    <w:rFonts w:ascii="NewsGotT" w:hAnsi="NewsGotT"/>
                    <w:i w:val="0"/>
                    <w:sz w:val="20"/>
                  </w:rPr>
                </w:rPrChange>
              </w:rPr>
            </w:pPr>
            <w:r w:rsidRPr="00D919CB">
              <w:rPr>
                <w:rFonts w:ascii="Source Sans Pro" w:hAnsi="Source Sans Pro"/>
                <w:i w:val="0"/>
                <w:sz w:val="21"/>
                <w:szCs w:val="21"/>
                <w:rPrChange w:id="7294" w:author="Javier Quintana Pérez" w:date="2022-12-01T17:20:00Z">
                  <w:rPr>
                    <w:rFonts w:ascii="NewsGotT" w:hAnsi="NewsGotT"/>
                    <w:i w:val="0"/>
                    <w:color w:val="0000FF"/>
                    <w:sz w:val="20"/>
                    <w:u w:val="single"/>
                  </w:rPr>
                </w:rPrChange>
              </w:rPr>
              <w:t xml:space="preserve">¿Estos elementos, son productos certificados?                                                     </w:t>
            </w:r>
          </w:p>
        </w:tc>
        <w:tc>
          <w:tcPr>
            <w:tcW w:w="714" w:type="pct"/>
            <w:shd w:val="clear" w:color="auto" w:fill="auto"/>
            <w:tcPrChange w:id="7295" w:author="Javier Quintana Pérez" w:date="2022-05-11T17:18:00Z">
              <w:tcPr>
                <w:tcW w:w="738" w:type="pct"/>
                <w:shd w:val="clear" w:color="auto" w:fill="auto"/>
              </w:tcPr>
            </w:tcPrChange>
          </w:tcPr>
          <w:p w:rsidR="00EB394E" w:rsidRPr="00133828" w:rsidRDefault="00EB394E" w:rsidP="00EB394E">
            <w:pPr>
              <w:jc w:val="center"/>
              <w:rPr>
                <w:rFonts w:ascii="Source Sans Pro" w:hAnsi="Source Sans Pro"/>
                <w:sz w:val="21"/>
                <w:szCs w:val="21"/>
                <w:rPrChange w:id="7296" w:author="Javier Quintana Pérez" w:date="2022-12-01T17:20:00Z">
                  <w:rPr/>
                </w:rPrChange>
              </w:rPr>
            </w:pPr>
          </w:p>
        </w:tc>
        <w:tc>
          <w:tcPr>
            <w:tcW w:w="714" w:type="pct"/>
            <w:shd w:val="clear" w:color="auto" w:fill="auto"/>
            <w:tcPrChange w:id="7297" w:author="Javier Quintana Pérez" w:date="2022-05-11T17:18:00Z">
              <w:tcPr>
                <w:tcW w:w="674" w:type="pct"/>
                <w:shd w:val="clear" w:color="auto" w:fill="auto"/>
              </w:tcPr>
            </w:tcPrChange>
          </w:tcPr>
          <w:p w:rsidR="00EB394E" w:rsidRPr="00133828" w:rsidRDefault="00EB394E" w:rsidP="00EB394E">
            <w:pPr>
              <w:jc w:val="center"/>
              <w:rPr>
                <w:rFonts w:ascii="Source Sans Pro" w:hAnsi="Source Sans Pro"/>
                <w:sz w:val="21"/>
                <w:szCs w:val="21"/>
                <w:rPrChange w:id="7298" w:author="Javier Quintana Pérez" w:date="2022-12-01T17:20:00Z">
                  <w:rPr/>
                </w:rPrChange>
              </w:rPr>
            </w:pPr>
          </w:p>
        </w:tc>
      </w:tr>
      <w:tr w:rsidR="00EB394E" w:rsidRPr="00133828" w:rsidTr="00E37221">
        <w:trPr>
          <w:jc w:val="center"/>
          <w:trPrChange w:id="7299" w:author="Javier Quintana Pérez" w:date="2022-09-30T10:37:00Z">
            <w:trPr>
              <w:jc w:val="center"/>
            </w:trPr>
          </w:trPrChange>
        </w:trPr>
        <w:tc>
          <w:tcPr>
            <w:tcW w:w="3572" w:type="pct"/>
            <w:tcBorders>
              <w:bottom w:val="single" w:sz="4" w:space="0" w:color="auto"/>
            </w:tcBorders>
            <w:shd w:val="clear" w:color="auto" w:fill="auto"/>
            <w:tcPrChange w:id="7300" w:author="Javier Quintana Pérez" w:date="2022-09-30T10:37:00Z">
              <w:tcPr>
                <w:tcW w:w="3589" w:type="pct"/>
                <w:shd w:val="clear" w:color="auto" w:fill="auto"/>
              </w:tcPr>
            </w:tcPrChange>
          </w:tcPr>
          <w:p w:rsidR="00EB394E" w:rsidRPr="00133828" w:rsidRDefault="00D919CB" w:rsidP="007A74EF">
            <w:pPr>
              <w:pStyle w:val="Textoindependiente"/>
              <w:tabs>
                <w:tab w:val="clear" w:pos="567"/>
              </w:tabs>
              <w:spacing w:line="240" w:lineRule="auto"/>
              <w:ind w:left="360"/>
              <w:rPr>
                <w:rFonts w:ascii="Source Sans Pro" w:hAnsi="Source Sans Pro"/>
                <w:i w:val="0"/>
                <w:sz w:val="21"/>
                <w:szCs w:val="21"/>
                <w:rPrChange w:id="7301" w:author="Javier Quintana Pérez" w:date="2022-12-01T17:20:00Z">
                  <w:rPr>
                    <w:rFonts w:ascii="NewsGotT" w:hAnsi="NewsGotT"/>
                    <w:i w:val="0"/>
                    <w:sz w:val="20"/>
                  </w:rPr>
                </w:rPrChange>
              </w:rPr>
            </w:pPr>
            <w:r w:rsidRPr="00D919CB">
              <w:rPr>
                <w:rFonts w:ascii="Source Sans Pro" w:hAnsi="Source Sans Pro"/>
                <w:i w:val="0"/>
                <w:sz w:val="21"/>
                <w:szCs w:val="21"/>
                <w:rPrChange w:id="7302" w:author="Javier Quintana Pérez" w:date="2022-12-01T17:20:00Z">
                  <w:rPr>
                    <w:rFonts w:ascii="NewsGotT" w:hAnsi="NewsGotT"/>
                    <w:i w:val="0"/>
                    <w:color w:val="0000FF"/>
                    <w:sz w:val="20"/>
                    <w:u w:val="single"/>
                  </w:rPr>
                </w:rPrChange>
              </w:rPr>
              <w:t xml:space="preserve">¿Se realiza control de suministro (albaranes-certificados de características)?        </w:t>
            </w:r>
          </w:p>
        </w:tc>
        <w:tc>
          <w:tcPr>
            <w:tcW w:w="714" w:type="pct"/>
            <w:tcBorders>
              <w:bottom w:val="single" w:sz="4" w:space="0" w:color="auto"/>
            </w:tcBorders>
            <w:shd w:val="clear" w:color="auto" w:fill="auto"/>
            <w:tcPrChange w:id="7303" w:author="Javier Quintana Pérez" w:date="2022-09-30T10:37:00Z">
              <w:tcPr>
                <w:tcW w:w="738" w:type="pct"/>
                <w:shd w:val="clear" w:color="auto" w:fill="auto"/>
              </w:tcPr>
            </w:tcPrChange>
          </w:tcPr>
          <w:p w:rsidR="00EB394E" w:rsidRPr="00133828" w:rsidRDefault="00EB394E" w:rsidP="00EB394E">
            <w:pPr>
              <w:jc w:val="center"/>
              <w:rPr>
                <w:rFonts w:ascii="Source Sans Pro" w:hAnsi="Source Sans Pro"/>
                <w:sz w:val="21"/>
                <w:szCs w:val="21"/>
                <w:rPrChange w:id="7304" w:author="Javier Quintana Pérez" w:date="2022-12-01T17:20:00Z">
                  <w:rPr/>
                </w:rPrChange>
              </w:rPr>
            </w:pPr>
          </w:p>
        </w:tc>
        <w:tc>
          <w:tcPr>
            <w:tcW w:w="714" w:type="pct"/>
            <w:tcBorders>
              <w:bottom w:val="single" w:sz="4" w:space="0" w:color="auto"/>
            </w:tcBorders>
            <w:shd w:val="clear" w:color="auto" w:fill="auto"/>
            <w:tcPrChange w:id="7305" w:author="Javier Quintana Pérez" w:date="2022-09-30T10:37:00Z">
              <w:tcPr>
                <w:tcW w:w="674" w:type="pct"/>
                <w:shd w:val="clear" w:color="auto" w:fill="auto"/>
              </w:tcPr>
            </w:tcPrChange>
          </w:tcPr>
          <w:p w:rsidR="00EB394E" w:rsidRPr="00133828" w:rsidRDefault="00EB394E" w:rsidP="00EB394E">
            <w:pPr>
              <w:jc w:val="center"/>
              <w:rPr>
                <w:rFonts w:ascii="Source Sans Pro" w:hAnsi="Source Sans Pro"/>
                <w:sz w:val="21"/>
                <w:szCs w:val="21"/>
                <w:rPrChange w:id="7306" w:author="Javier Quintana Pérez" w:date="2022-12-01T17:20:00Z">
                  <w:rPr/>
                </w:rPrChange>
              </w:rPr>
            </w:pPr>
          </w:p>
        </w:tc>
      </w:tr>
      <w:tr w:rsidR="00EB394E" w:rsidRPr="00133828" w:rsidTr="00E37221">
        <w:trPr>
          <w:jc w:val="center"/>
          <w:trPrChange w:id="7307" w:author="Javier Quintana Pérez" w:date="2022-09-30T10:37:00Z">
            <w:trPr>
              <w:jc w:val="center"/>
            </w:trPr>
          </w:trPrChange>
        </w:trPr>
        <w:tc>
          <w:tcPr>
            <w:tcW w:w="3572" w:type="pct"/>
            <w:tcBorders>
              <w:bottom w:val="single" w:sz="4" w:space="0" w:color="auto"/>
            </w:tcBorders>
            <w:shd w:val="clear" w:color="auto" w:fill="auto"/>
            <w:tcPrChange w:id="7308" w:author="Javier Quintana Pérez" w:date="2022-09-30T10:37:00Z">
              <w:tcPr>
                <w:tcW w:w="3589" w:type="pct"/>
                <w:shd w:val="clear" w:color="auto" w:fill="auto"/>
              </w:tcPr>
            </w:tcPrChange>
          </w:tcPr>
          <w:p w:rsidR="00EB394E" w:rsidRPr="00133828" w:rsidRDefault="00D919CB" w:rsidP="007A74EF">
            <w:pPr>
              <w:pStyle w:val="Textoindependiente"/>
              <w:tabs>
                <w:tab w:val="clear" w:pos="567"/>
              </w:tabs>
              <w:spacing w:line="240" w:lineRule="auto"/>
              <w:ind w:left="360"/>
              <w:rPr>
                <w:rFonts w:ascii="Source Sans Pro" w:hAnsi="Source Sans Pro"/>
                <w:i w:val="0"/>
                <w:sz w:val="21"/>
                <w:szCs w:val="21"/>
                <w:rPrChange w:id="7309" w:author="Javier Quintana Pérez" w:date="2022-12-01T17:20:00Z">
                  <w:rPr>
                    <w:rFonts w:ascii="NewsGotT" w:hAnsi="NewsGotT"/>
                    <w:i w:val="0"/>
                    <w:sz w:val="20"/>
                  </w:rPr>
                </w:rPrChange>
              </w:rPr>
            </w:pPr>
            <w:r w:rsidRPr="00D919CB">
              <w:rPr>
                <w:rFonts w:ascii="Source Sans Pro" w:hAnsi="Source Sans Pro"/>
                <w:i w:val="0"/>
                <w:sz w:val="21"/>
                <w:szCs w:val="21"/>
                <w:rPrChange w:id="7310" w:author="Javier Quintana Pérez" w:date="2022-12-01T17:20:00Z">
                  <w:rPr>
                    <w:rFonts w:ascii="NewsGotT" w:hAnsi="NewsGotT"/>
                    <w:i w:val="0"/>
                    <w:color w:val="0000FF"/>
                    <w:sz w:val="20"/>
                    <w:u w:val="single"/>
                  </w:rPr>
                </w:rPrChange>
              </w:rPr>
              <w:t xml:space="preserve">¿Se realizan ensayos de control de recepción? </w:t>
            </w:r>
          </w:p>
        </w:tc>
        <w:tc>
          <w:tcPr>
            <w:tcW w:w="714" w:type="pct"/>
            <w:tcBorders>
              <w:bottom w:val="single" w:sz="4" w:space="0" w:color="auto"/>
            </w:tcBorders>
            <w:shd w:val="clear" w:color="auto" w:fill="auto"/>
            <w:tcPrChange w:id="7311" w:author="Javier Quintana Pérez" w:date="2022-09-30T10:37:00Z">
              <w:tcPr>
                <w:tcW w:w="738" w:type="pct"/>
                <w:shd w:val="clear" w:color="auto" w:fill="auto"/>
              </w:tcPr>
            </w:tcPrChange>
          </w:tcPr>
          <w:p w:rsidR="00EB394E" w:rsidRPr="00133828" w:rsidRDefault="00EB394E" w:rsidP="00EB394E">
            <w:pPr>
              <w:jc w:val="center"/>
              <w:rPr>
                <w:rFonts w:ascii="Source Sans Pro" w:hAnsi="Source Sans Pro"/>
                <w:sz w:val="21"/>
                <w:szCs w:val="21"/>
                <w:rPrChange w:id="7312" w:author="Javier Quintana Pérez" w:date="2022-12-01T17:20:00Z">
                  <w:rPr/>
                </w:rPrChange>
              </w:rPr>
            </w:pPr>
          </w:p>
        </w:tc>
        <w:tc>
          <w:tcPr>
            <w:tcW w:w="714" w:type="pct"/>
            <w:tcBorders>
              <w:bottom w:val="single" w:sz="4" w:space="0" w:color="auto"/>
            </w:tcBorders>
            <w:shd w:val="clear" w:color="auto" w:fill="auto"/>
            <w:tcPrChange w:id="7313" w:author="Javier Quintana Pérez" w:date="2022-09-30T10:37:00Z">
              <w:tcPr>
                <w:tcW w:w="674" w:type="pct"/>
                <w:shd w:val="clear" w:color="auto" w:fill="auto"/>
              </w:tcPr>
            </w:tcPrChange>
          </w:tcPr>
          <w:p w:rsidR="00EB394E" w:rsidRPr="00133828" w:rsidRDefault="00EB394E" w:rsidP="00EB394E">
            <w:pPr>
              <w:jc w:val="center"/>
              <w:rPr>
                <w:rFonts w:ascii="Source Sans Pro" w:hAnsi="Source Sans Pro"/>
                <w:sz w:val="21"/>
                <w:szCs w:val="21"/>
                <w:rPrChange w:id="7314" w:author="Javier Quintana Pérez" w:date="2022-12-01T17:20:00Z">
                  <w:rPr/>
                </w:rPrChange>
              </w:rPr>
            </w:pPr>
          </w:p>
        </w:tc>
      </w:tr>
    </w:tbl>
    <w:p w:rsidR="00EB394E" w:rsidRDefault="00EB394E" w:rsidP="00EB394E">
      <w:pPr>
        <w:ind w:left="720"/>
      </w:pPr>
    </w:p>
    <w:p w:rsidR="006B3A34" w:rsidRDefault="006B3A34" w:rsidP="00EB394E">
      <w:pPr>
        <w:ind w:left="720"/>
      </w:pPr>
    </w:p>
    <w:p w:rsidR="00EB394E" w:rsidRPr="00703C25" w:rsidDel="00132383" w:rsidRDefault="00D919CB" w:rsidP="007E4A08">
      <w:pPr>
        <w:numPr>
          <w:ilvl w:val="0"/>
          <w:numId w:val="11"/>
        </w:numPr>
        <w:ind w:left="567" w:hanging="425"/>
        <w:rPr>
          <w:del w:id="7315" w:author="mjsierra" w:date="2022-07-29T11:01:00Z"/>
          <w:rFonts w:ascii="Source Sans Pro" w:hAnsi="Source Sans Pro"/>
          <w:rPrChange w:id="7316" w:author="mjsierra" w:date="2022-07-12T12:46:00Z">
            <w:rPr>
              <w:del w:id="7317" w:author="mjsierra" w:date="2022-07-29T11:01:00Z"/>
            </w:rPr>
          </w:rPrChange>
        </w:rPr>
      </w:pPr>
      <w:del w:id="7318" w:author="mjsierra" w:date="2022-07-29T11:01:00Z">
        <w:r w:rsidRPr="00D919CB">
          <w:rPr>
            <w:rFonts w:ascii="Source Sans Pro" w:hAnsi="Source Sans Pro"/>
            <w:rPrChange w:id="7319" w:author="mjsierra" w:date="2022-07-12T12:46:00Z">
              <w:rPr>
                <w:color w:val="0000FF"/>
                <w:u w:val="single"/>
              </w:rPr>
            </w:rPrChange>
          </w:rPr>
          <w:delText>En caso afirmativo, indicar cómo se comprueba</w:delText>
        </w:r>
      </w:del>
    </w:p>
    <w:p w:rsidR="00B20093" w:rsidDel="00132383" w:rsidRDefault="00B20093" w:rsidP="00B20093">
      <w:pPr>
        <w:ind w:left="567"/>
        <w:rPr>
          <w:del w:id="7320" w:author="mjsierra" w:date="2022-07-29T11:01:00Z"/>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D41C9D" w:rsidDel="00132383" w:rsidTr="00B20093">
        <w:trPr>
          <w:jc w:val="center"/>
          <w:del w:id="7321" w:author="mjsierra" w:date="2022-07-29T11:01:00Z"/>
        </w:trPr>
        <w:tc>
          <w:tcPr>
            <w:tcW w:w="5000" w:type="pct"/>
            <w:shd w:val="clear" w:color="auto" w:fill="auto"/>
          </w:tcPr>
          <w:p w:rsidR="00EB394E" w:rsidRPr="00D41C9D" w:rsidDel="00132383" w:rsidRDefault="00EB394E" w:rsidP="00EB394E">
            <w:pPr>
              <w:rPr>
                <w:del w:id="7322" w:author="mjsierra" w:date="2022-07-29T11:01:00Z"/>
                <w:rFonts w:ascii="Source Sans Pro" w:hAnsi="Source Sans Pro"/>
                <w:rPrChange w:id="7323" w:author="Javier Quintana Pérez" w:date="2022-05-09T17:40:00Z">
                  <w:rPr>
                    <w:del w:id="7324" w:author="mjsierra" w:date="2022-07-29T11:01:00Z"/>
                  </w:rPr>
                </w:rPrChange>
              </w:rPr>
            </w:pPr>
          </w:p>
          <w:p w:rsidR="00EB394E" w:rsidRPr="00D41C9D" w:rsidDel="00132383" w:rsidRDefault="00EB394E" w:rsidP="00EB394E">
            <w:pPr>
              <w:rPr>
                <w:del w:id="7325" w:author="mjsierra" w:date="2022-07-29T11:01:00Z"/>
                <w:rFonts w:ascii="Source Sans Pro" w:hAnsi="Source Sans Pro"/>
                <w:rPrChange w:id="7326" w:author="Javier Quintana Pérez" w:date="2022-05-09T17:40:00Z">
                  <w:rPr>
                    <w:del w:id="7327" w:author="mjsierra" w:date="2022-07-29T11:01:00Z"/>
                  </w:rPr>
                </w:rPrChange>
              </w:rPr>
            </w:pPr>
          </w:p>
          <w:p w:rsidR="00EB394E" w:rsidRPr="00D41C9D" w:rsidDel="00132383" w:rsidRDefault="00EB394E" w:rsidP="00EB394E">
            <w:pPr>
              <w:rPr>
                <w:del w:id="7328" w:author="mjsierra" w:date="2022-07-29T11:01:00Z"/>
                <w:rFonts w:ascii="Source Sans Pro" w:hAnsi="Source Sans Pro"/>
                <w:rPrChange w:id="7329" w:author="Javier Quintana Pérez" w:date="2022-05-09T17:40:00Z">
                  <w:rPr>
                    <w:del w:id="7330" w:author="mjsierra" w:date="2022-07-29T11:01:00Z"/>
                  </w:rPr>
                </w:rPrChange>
              </w:rPr>
            </w:pPr>
          </w:p>
        </w:tc>
      </w:tr>
    </w:tbl>
    <w:p w:rsidR="00000000" w:rsidRDefault="00D919CB">
      <w:pPr>
        <w:jc w:val="left"/>
        <w:rPr>
          <w:del w:id="7331" w:author="mjsierra" w:date="2022-07-29T11:01:00Z"/>
          <w:rFonts w:ascii="Source Sans Pro" w:hAnsi="Source Sans Pro"/>
          <w:sz w:val="21"/>
          <w:szCs w:val="21"/>
          <w:u w:val="single"/>
          <w:rPrChange w:id="7332" w:author="Javier Quintana Pérez" w:date="2022-12-01T17:20:00Z">
            <w:rPr>
              <w:del w:id="7333" w:author="mjsierra" w:date="2022-07-29T11:01:00Z"/>
            </w:rPr>
          </w:rPrChange>
        </w:rPr>
        <w:pPrChange w:id="7334" w:author="mjsierra" w:date="2022-07-29T11:01:00Z">
          <w:pPr/>
        </w:pPrChange>
      </w:pPr>
      <w:ins w:id="7335" w:author="mjsierra" w:date="2022-07-29T11:01:00Z">
        <w:r w:rsidRPr="00D919CB">
          <w:rPr>
            <w:rFonts w:ascii="Source Sans Pro" w:hAnsi="Source Sans Pro"/>
            <w:sz w:val="21"/>
            <w:szCs w:val="21"/>
            <w:u w:val="single"/>
            <w:rPrChange w:id="7336" w:author="Javier Quintana Pérez" w:date="2022-12-01T17:20:00Z">
              <w:rPr>
                <w:rFonts w:ascii="Source Sans Pro" w:hAnsi="Source Sans Pro"/>
                <w:color w:val="0000FF"/>
                <w:u w:val="single"/>
              </w:rPr>
            </w:rPrChange>
          </w:rPr>
          <w:t>C</w:t>
        </w:r>
      </w:ins>
      <w:del w:id="7337" w:author="mjsierra" w:date="2022-07-29T11:01:00Z">
        <w:r w:rsidRPr="00D919CB">
          <w:rPr>
            <w:rFonts w:ascii="Source Sans Pro" w:hAnsi="Source Sans Pro"/>
            <w:sz w:val="21"/>
            <w:szCs w:val="21"/>
            <w:u w:val="single"/>
            <w:rPrChange w:id="7338" w:author="Javier Quintana Pérez" w:date="2022-12-01T17:20:00Z">
              <w:rPr>
                <w:color w:val="0000FF"/>
                <w:u w:val="single"/>
              </w:rPr>
            </w:rPrChange>
          </w:rPr>
          <w:delText xml:space="preserve">                   </w:delText>
        </w:r>
      </w:del>
    </w:p>
    <w:p w:rsidR="00000000" w:rsidRDefault="00D919CB">
      <w:pPr>
        <w:jc w:val="left"/>
        <w:rPr>
          <w:ins w:id="7339" w:author="mjsierra" w:date="2022-07-29T11:00:00Z"/>
          <w:rFonts w:ascii="Source Sans Pro" w:hAnsi="Source Sans Pro"/>
          <w:sz w:val="21"/>
          <w:szCs w:val="21"/>
          <w:u w:val="single"/>
          <w:rPrChange w:id="7340" w:author="Javier Quintana Pérez" w:date="2022-12-01T17:20:00Z">
            <w:rPr>
              <w:ins w:id="7341" w:author="mjsierra" w:date="2022-07-29T11:00:00Z"/>
              <w:rFonts w:ascii="Source Sans Pro" w:hAnsi="Source Sans Pro"/>
              <w:u w:val="single"/>
            </w:rPr>
          </w:rPrChange>
        </w:rPr>
        <w:pPrChange w:id="7342" w:author="mjsierra" w:date="2022-07-29T11:01:00Z">
          <w:pPr/>
        </w:pPrChange>
      </w:pPr>
      <w:ins w:id="7343" w:author="mjsierra" w:date="2022-07-29T11:00:00Z">
        <w:r w:rsidRPr="00D919CB">
          <w:rPr>
            <w:rFonts w:ascii="Source Sans Pro" w:hAnsi="Source Sans Pro"/>
            <w:sz w:val="21"/>
            <w:szCs w:val="21"/>
            <w:u w:val="single"/>
            <w:rPrChange w:id="7344" w:author="Javier Quintana Pérez" w:date="2022-12-01T17:20:00Z">
              <w:rPr>
                <w:rFonts w:ascii="Source Sans Pro" w:hAnsi="Source Sans Pro"/>
                <w:color w:val="0000FF"/>
                <w:u w:val="single"/>
              </w:rPr>
            </w:rPrChange>
          </w:rPr>
          <w:t>OMENTARIOS</w:t>
        </w:r>
      </w:ins>
    </w:p>
    <w:p w:rsidR="00BA08BA" w:rsidRPr="00133828" w:rsidRDefault="00BA08BA" w:rsidP="00BA08BA">
      <w:pPr>
        <w:ind w:left="567"/>
        <w:rPr>
          <w:ins w:id="7345" w:author="mjsierra" w:date="2022-07-29T11:00:00Z"/>
          <w:rFonts w:ascii="Source Sans Pro" w:hAnsi="Source Sans Pro"/>
          <w:sz w:val="21"/>
          <w:szCs w:val="21"/>
          <w:rPrChange w:id="7346" w:author="Javier Quintana Pérez" w:date="2022-12-01T17:20:00Z">
            <w:rPr>
              <w:ins w:id="7347" w:author="mjsierra" w:date="2022-07-29T11:00: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tblBorders>
        <w:tblLook w:val="04A0"/>
        <w:tblPrChange w:id="7348" w:author="Javier Quintana Pérez" w:date="2022-11-13T20:06: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9286"/>
        <w:tblGridChange w:id="7349">
          <w:tblGrid>
            <w:gridCol w:w="9286"/>
          </w:tblGrid>
        </w:tblGridChange>
      </w:tblGrid>
      <w:tr w:rsidR="00BA08BA" w:rsidRPr="00133828" w:rsidTr="00BC20FA">
        <w:trPr>
          <w:jc w:val="center"/>
          <w:ins w:id="7350" w:author="mjsierra" w:date="2022-07-29T11:00:00Z"/>
          <w:trPrChange w:id="7351" w:author="Javier Quintana Pérez" w:date="2022-11-13T20:06:00Z">
            <w:trPr>
              <w:jc w:val="center"/>
            </w:trPr>
          </w:trPrChange>
        </w:trPr>
        <w:tc>
          <w:tcPr>
            <w:tcW w:w="5000" w:type="pct"/>
            <w:shd w:val="clear" w:color="auto" w:fill="auto"/>
            <w:tcPrChange w:id="7352" w:author="Javier Quintana Pérez" w:date="2022-11-13T20:06:00Z">
              <w:tcPr>
                <w:tcW w:w="5000" w:type="pct"/>
                <w:shd w:val="clear" w:color="auto" w:fill="auto"/>
              </w:tcPr>
            </w:tcPrChange>
          </w:tcPr>
          <w:p w:rsidR="00BA08BA" w:rsidRPr="00133828" w:rsidRDefault="00BA08BA" w:rsidP="00892606">
            <w:pPr>
              <w:pStyle w:val="Textoindependiente"/>
              <w:rPr>
                <w:ins w:id="7353" w:author="mjsierra" w:date="2022-07-29T11:00:00Z"/>
                <w:rFonts w:ascii="Source Sans Pro" w:hAnsi="Source Sans Pro"/>
                <w:i w:val="0"/>
                <w:sz w:val="21"/>
                <w:szCs w:val="21"/>
                <w:u w:val="single"/>
                <w:rPrChange w:id="7354" w:author="Javier Quintana Pérez" w:date="2022-12-01T17:20:00Z">
                  <w:rPr>
                    <w:ins w:id="7355" w:author="mjsierra" w:date="2022-07-29T11:00:00Z"/>
                    <w:rFonts w:ascii="Source Sans Pro" w:hAnsi="Source Sans Pro"/>
                    <w:i w:val="0"/>
                    <w:sz w:val="20"/>
                    <w:u w:val="single"/>
                  </w:rPr>
                </w:rPrChange>
              </w:rPr>
            </w:pPr>
          </w:p>
          <w:p w:rsidR="00BA08BA" w:rsidRPr="00133828" w:rsidRDefault="00BA08BA" w:rsidP="00892606">
            <w:pPr>
              <w:pStyle w:val="Textoindependiente"/>
              <w:rPr>
                <w:ins w:id="7356" w:author="mjsierra" w:date="2022-07-29T11:00:00Z"/>
                <w:rFonts w:ascii="Source Sans Pro" w:hAnsi="Source Sans Pro"/>
                <w:i w:val="0"/>
                <w:sz w:val="21"/>
                <w:szCs w:val="21"/>
                <w:u w:val="single"/>
                <w:rPrChange w:id="7357" w:author="Javier Quintana Pérez" w:date="2022-12-01T17:20:00Z">
                  <w:rPr>
                    <w:ins w:id="7358" w:author="mjsierra" w:date="2022-07-29T11:00:00Z"/>
                    <w:rFonts w:ascii="Source Sans Pro" w:hAnsi="Source Sans Pro"/>
                    <w:i w:val="0"/>
                    <w:sz w:val="20"/>
                    <w:u w:val="single"/>
                  </w:rPr>
                </w:rPrChange>
              </w:rPr>
            </w:pPr>
          </w:p>
          <w:p w:rsidR="00BA08BA" w:rsidRPr="00133828" w:rsidRDefault="00BA08BA" w:rsidP="00892606">
            <w:pPr>
              <w:pStyle w:val="Textoindependiente"/>
              <w:rPr>
                <w:ins w:id="7359" w:author="mjsierra" w:date="2022-07-29T11:00:00Z"/>
                <w:rFonts w:ascii="Source Sans Pro" w:hAnsi="Source Sans Pro"/>
                <w:i w:val="0"/>
                <w:sz w:val="21"/>
                <w:szCs w:val="21"/>
                <w:u w:val="single"/>
                <w:rPrChange w:id="7360" w:author="Javier Quintana Pérez" w:date="2022-12-01T17:20:00Z">
                  <w:rPr>
                    <w:ins w:id="7361" w:author="mjsierra" w:date="2022-07-29T11:00:00Z"/>
                    <w:rFonts w:ascii="Source Sans Pro" w:hAnsi="Source Sans Pro"/>
                    <w:i w:val="0"/>
                    <w:sz w:val="20"/>
                    <w:u w:val="single"/>
                  </w:rPr>
                </w:rPrChange>
              </w:rPr>
            </w:pPr>
          </w:p>
        </w:tc>
      </w:tr>
    </w:tbl>
    <w:p w:rsidR="0067567D" w:rsidRPr="00D41C9D" w:rsidRDefault="0067567D" w:rsidP="00EB394E">
      <w:pPr>
        <w:rPr>
          <w:rFonts w:ascii="Source Sans Pro" w:hAnsi="Source Sans Pro"/>
          <w:b/>
          <w:rPrChange w:id="7362" w:author="Javier Quintana Pérez" w:date="2022-05-09T17:40:00Z">
            <w:rPr>
              <w:b/>
            </w:rPr>
          </w:rPrChange>
        </w:rPr>
      </w:pPr>
    </w:p>
    <w:p w:rsidR="00000000" w:rsidRDefault="00D919CB">
      <w:pPr>
        <w:pStyle w:val="Nivel2"/>
        <w:numPr>
          <w:ilvl w:val="1"/>
          <w:numId w:val="36"/>
        </w:numPr>
        <w:rPr>
          <w:rFonts w:ascii="Source Sans Pro" w:hAnsi="Source Sans Pro"/>
          <w:sz w:val="24"/>
          <w:szCs w:val="24"/>
          <w:rPrChange w:id="7363" w:author="Javier Quintana Pérez" w:date="2022-12-01T17:20:00Z">
            <w:rPr/>
          </w:rPrChange>
        </w:rPr>
        <w:pPrChange w:id="7364" w:author="Javier Quintana Pérez" w:date="2022-10-18T16:54:00Z">
          <w:pPr>
            <w:pStyle w:val="Nivel2"/>
          </w:pPr>
        </w:pPrChange>
      </w:pPr>
      <w:del w:id="7365" w:author="Javier Quintana Pérez" w:date="2022-05-11T17:18:00Z">
        <w:r w:rsidRPr="00D919CB">
          <w:rPr>
            <w:rFonts w:ascii="Source Sans Pro" w:hAnsi="Source Sans Pro"/>
            <w:sz w:val="24"/>
            <w:szCs w:val="24"/>
            <w:rPrChange w:id="7366" w:author="Javier Quintana Pérez" w:date="2022-12-01T17:20:00Z">
              <w:rPr>
                <w:color w:val="0000FF"/>
                <w:u w:val="single"/>
              </w:rPr>
            </w:rPrChange>
          </w:rPr>
          <w:delText xml:space="preserve"> </w:delText>
        </w:r>
      </w:del>
      <w:bookmarkStart w:id="7367" w:name="_Toc520122149"/>
      <w:bookmarkStart w:id="7368" w:name="_Toc520134294"/>
      <w:bookmarkStart w:id="7369" w:name="_Toc520134611"/>
      <w:bookmarkStart w:id="7370" w:name="_Toc520135889"/>
      <w:bookmarkStart w:id="7371" w:name="_Toc520136310"/>
      <w:bookmarkStart w:id="7372" w:name="_Toc529041564"/>
      <w:bookmarkStart w:id="7373" w:name="_Toc529270482"/>
      <w:bookmarkStart w:id="7374" w:name="_Toc532372552"/>
      <w:bookmarkStart w:id="7375" w:name="_Toc532373510"/>
      <w:bookmarkStart w:id="7376" w:name="_Toc532374016"/>
      <w:bookmarkStart w:id="7377" w:name="_Toc122537366"/>
      <w:r w:rsidRPr="00D919CB">
        <w:rPr>
          <w:rFonts w:ascii="Source Sans Pro" w:hAnsi="Source Sans Pro"/>
          <w:sz w:val="24"/>
          <w:szCs w:val="24"/>
          <w:rPrChange w:id="7378" w:author="Javier Quintana Pérez" w:date="2022-12-01T17:20:00Z">
            <w:rPr>
              <w:color w:val="0000FF"/>
              <w:u w:val="single"/>
            </w:rPr>
          </w:rPrChange>
        </w:rPr>
        <w:t>CONTROL DE EJECUCIÓN</w:t>
      </w:r>
      <w:bookmarkEnd w:id="7367"/>
      <w:bookmarkEnd w:id="7368"/>
      <w:bookmarkEnd w:id="7369"/>
      <w:bookmarkEnd w:id="7370"/>
      <w:bookmarkEnd w:id="7371"/>
      <w:bookmarkEnd w:id="7372"/>
      <w:bookmarkEnd w:id="7373"/>
      <w:bookmarkEnd w:id="7374"/>
      <w:bookmarkEnd w:id="7375"/>
      <w:bookmarkEnd w:id="7376"/>
      <w:ins w:id="7379" w:author="Javier Quintana Pérez" w:date="2022-05-09T11:22:00Z">
        <w:r w:rsidRPr="00D919CB">
          <w:rPr>
            <w:rFonts w:ascii="Source Sans Pro" w:hAnsi="Source Sans Pro"/>
            <w:sz w:val="24"/>
            <w:szCs w:val="24"/>
            <w:rPrChange w:id="7380" w:author="Javier Quintana Pérez" w:date="2022-12-01T17:20:00Z">
              <w:rPr>
                <w:color w:val="0000FF"/>
                <w:u w:val="single"/>
              </w:rPr>
            </w:rPrChange>
          </w:rPr>
          <w:t xml:space="preserve"> DE LOS PREFABRICADOS A SUMINISTRAR A </w:t>
        </w:r>
      </w:ins>
      <w:ins w:id="7381" w:author="Javier Quintana Pérez" w:date="2022-09-30T10:38:00Z">
        <w:r w:rsidRPr="00D919CB">
          <w:rPr>
            <w:rFonts w:ascii="Source Sans Pro" w:hAnsi="Source Sans Pro"/>
            <w:sz w:val="24"/>
            <w:szCs w:val="24"/>
            <w:rPrChange w:id="7382" w:author="Javier Quintana Pérez" w:date="2022-12-01T17:20:00Z">
              <w:rPr>
                <w:rFonts w:ascii="Source Sans Pro" w:hAnsi="Source Sans Pro"/>
                <w:color w:val="0000FF"/>
                <w:u w:val="single"/>
              </w:rPr>
            </w:rPrChange>
          </w:rPr>
          <w:t xml:space="preserve">LA </w:t>
        </w:r>
      </w:ins>
      <w:ins w:id="7383" w:author="Javier Quintana Pérez" w:date="2022-05-09T11:22:00Z">
        <w:r w:rsidRPr="00D919CB">
          <w:rPr>
            <w:rFonts w:ascii="Source Sans Pro" w:hAnsi="Source Sans Pro"/>
            <w:sz w:val="24"/>
            <w:szCs w:val="24"/>
            <w:rPrChange w:id="7384" w:author="Javier Quintana Pérez" w:date="2022-12-01T17:20:00Z">
              <w:rPr>
                <w:color w:val="0000FF"/>
                <w:u w:val="single"/>
              </w:rPr>
            </w:rPrChange>
          </w:rPr>
          <w:t>OBRA</w:t>
        </w:r>
      </w:ins>
      <w:bookmarkEnd w:id="7377"/>
    </w:p>
    <w:p w:rsidR="00EB394E" w:rsidRPr="00D41C9D" w:rsidRDefault="00EB394E" w:rsidP="00EB394E">
      <w:pPr>
        <w:rPr>
          <w:rFonts w:ascii="Source Sans Pro" w:hAnsi="Source Sans Pro"/>
          <w:rPrChange w:id="7385" w:author="Javier Quintana Pérez" w:date="2022-05-09T17:40: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B20093">
        <w:trPr>
          <w:jc w:val="center"/>
        </w:trPr>
        <w:tc>
          <w:tcPr>
            <w:tcW w:w="5000" w:type="pct"/>
          </w:tcPr>
          <w:p w:rsidR="00000000" w:rsidRDefault="00D919CB">
            <w:pPr>
              <w:spacing w:line="240" w:lineRule="auto"/>
              <w:rPr>
                <w:ins w:id="7386" w:author="Javier Quintana Pérez" w:date="2022-01-24T16:17:00Z"/>
                <w:del w:id="7387" w:author="mjsierra" w:date="2022-07-29T11:01:00Z"/>
                <w:rFonts w:ascii="Source Sans Pro" w:hAnsi="Source Sans Pro"/>
                <w:i/>
                <w:strike/>
                <w:sz w:val="16"/>
                <w:u w:val="single"/>
                <w:rPrChange w:id="7388" w:author="mjsierra" w:date="2022-07-29T11:03:00Z">
                  <w:rPr>
                    <w:ins w:id="7389" w:author="Javier Quintana Pérez" w:date="2022-01-24T16:17:00Z"/>
                    <w:del w:id="7390" w:author="mjsierra" w:date="2022-07-29T11:01:00Z"/>
                    <w:i/>
                    <w:sz w:val="16"/>
                    <w:u w:val="single"/>
                  </w:rPr>
                </w:rPrChange>
              </w:rPr>
              <w:pPrChange w:id="7391" w:author="Javier Quintana Pérez" w:date="2022-05-11T17:19:00Z">
                <w:pPr/>
              </w:pPrChange>
            </w:pPr>
            <w:del w:id="7392" w:author="mjsierra" w:date="2022-07-29T11:01:00Z">
              <w:r w:rsidRPr="00D919CB">
                <w:rPr>
                  <w:rFonts w:ascii="Source Sans Pro" w:hAnsi="Source Sans Pro"/>
                  <w:i/>
                  <w:strike/>
                  <w:sz w:val="16"/>
                  <w:u w:val="single"/>
                  <w:rPrChange w:id="7393" w:author="mjsierra" w:date="2022-07-29T11:03:00Z">
                    <w:rPr>
                      <w:i/>
                      <w:color w:val="0000FF"/>
                      <w:sz w:val="16"/>
                      <w:u w:val="single"/>
                    </w:rPr>
                  </w:rPrChange>
                </w:rPr>
                <w:delText>EHE-08 Art. 92 Criterios generales para el control de ejecución</w:delText>
              </w:r>
            </w:del>
          </w:p>
          <w:p w:rsidR="00000000" w:rsidRDefault="00D919CB">
            <w:pPr>
              <w:spacing w:line="240" w:lineRule="auto"/>
              <w:rPr>
                <w:del w:id="7394" w:author="mjsierra" w:date="2022-07-29T11:03:00Z"/>
                <w:rFonts w:ascii="Source Sans Pro" w:hAnsi="Source Sans Pro"/>
                <w:b/>
                <w:bCs/>
                <w:strike/>
                <w:sz w:val="16"/>
                <w:rPrChange w:id="7395" w:author="mjsierra" w:date="2022-07-29T11:03:00Z">
                  <w:rPr>
                    <w:del w:id="7396" w:author="mjsierra" w:date="2022-07-29T11:03:00Z"/>
                    <w:i/>
                    <w:sz w:val="16"/>
                    <w:u w:val="single"/>
                  </w:rPr>
                </w:rPrChange>
              </w:rPr>
              <w:pPrChange w:id="7397" w:author="Javier Quintana Pérez" w:date="2022-05-11T17:19:00Z">
                <w:pPr/>
              </w:pPrChange>
            </w:pPr>
            <w:ins w:id="7398" w:author="Javier Quintana Pérez" w:date="2022-01-24T16:17:00Z">
              <w:del w:id="7399" w:author="mjsierra" w:date="2022-07-29T11:03:00Z">
                <w:r w:rsidRPr="00D919CB">
                  <w:rPr>
                    <w:rFonts w:ascii="Source Sans Pro" w:hAnsi="Source Sans Pro"/>
                    <w:b/>
                    <w:bCs/>
                    <w:i/>
                    <w:strike/>
                    <w:sz w:val="16"/>
                    <w:u w:val="single"/>
                    <w:rPrChange w:id="7400" w:author="mjsierra" w:date="2022-07-29T11:03:00Z">
                      <w:rPr>
                        <w:i/>
                        <w:color w:val="0000FF"/>
                        <w:sz w:val="16"/>
                        <w:u w:val="single"/>
                      </w:rPr>
                    </w:rPrChange>
                  </w:rPr>
                  <w:delText xml:space="preserve">CodE apartado 62.5.3.3 </w:delText>
                </w:r>
              </w:del>
            </w:ins>
            <w:ins w:id="7401" w:author="Javier Quintana Pérez" w:date="2022-01-24T16:18:00Z">
              <w:del w:id="7402" w:author="mjsierra" w:date="2022-07-29T11:03:00Z">
                <w:r w:rsidRPr="00D919CB">
                  <w:rPr>
                    <w:rFonts w:ascii="Source Sans Pro" w:hAnsi="Source Sans Pro"/>
                    <w:b/>
                    <w:bCs/>
                    <w:i/>
                    <w:strike/>
                    <w:sz w:val="16"/>
                    <w:u w:val="single"/>
                    <w:rPrChange w:id="7403" w:author="mjsierra" w:date="2022-07-29T11:03:00Z">
                      <w:rPr>
                        <w:rFonts w:ascii="Roboto-MediumItalic" w:eastAsia="Roboto-MediumItalic" w:hAnsi="Times New Roman" w:cs="Roboto-MediumItalic"/>
                        <w:i/>
                        <w:iCs/>
                        <w:color w:val="006581"/>
                        <w:u w:val="single"/>
                      </w:rPr>
                    </w:rPrChange>
                  </w:rPr>
                  <w:delText>Comprobaciado 62.5.3.3 s generales para el control de ejecu</w:delText>
                </w:r>
              </w:del>
            </w:ins>
          </w:p>
          <w:p w:rsidR="00000000" w:rsidRDefault="00D919CB">
            <w:pPr>
              <w:spacing w:line="240" w:lineRule="auto"/>
              <w:rPr>
                <w:ins w:id="7404" w:author="Javier Quintana Pérez" w:date="2022-01-24T16:18:00Z"/>
                <w:del w:id="7405" w:author="mjsierra" w:date="2022-07-29T11:03:00Z"/>
                <w:rFonts w:ascii="Source Sans Pro" w:hAnsi="Source Sans Pro"/>
                <w:i/>
                <w:strike/>
                <w:sz w:val="16"/>
                <w:rPrChange w:id="7406" w:author="mjsierra" w:date="2022-07-29T11:03:00Z">
                  <w:rPr>
                    <w:ins w:id="7407" w:author="Javier Quintana Pérez" w:date="2022-01-24T16:18:00Z"/>
                    <w:del w:id="7408" w:author="mjsierra" w:date="2022-07-29T11:03:00Z"/>
                    <w:i/>
                    <w:strike/>
                    <w:sz w:val="16"/>
                  </w:rPr>
                </w:rPrChange>
              </w:rPr>
              <w:pPrChange w:id="7409" w:author="Javier Quintana Pérez" w:date="2022-05-11T17:19:00Z">
                <w:pPr/>
              </w:pPrChange>
            </w:pPr>
            <w:del w:id="7410" w:author="mjsierra" w:date="2022-07-29T11:03:00Z">
              <w:r w:rsidRPr="00D919CB">
                <w:rPr>
                  <w:rFonts w:ascii="Source Sans Pro" w:hAnsi="Source Sans Pro"/>
                  <w:i/>
                  <w:strike/>
                  <w:sz w:val="16"/>
                  <w:rPrChange w:id="7411" w:author="mjsierra" w:date="2022-07-29T11:03:00Z">
                    <w:rPr>
                      <w:i/>
                      <w:color w:val="0000FF"/>
                      <w:sz w:val="16"/>
                      <w:u w:val="single"/>
                    </w:rPr>
                  </w:rPrChange>
                </w:rPr>
                <w:delText>El control de ejecución, tiene por objeto garantizar que las piezas prefabricadas se ajustan al proyecto y a las prescripciones de la EHE-08</w:delText>
              </w:r>
            </w:del>
          </w:p>
          <w:p w:rsidR="00EB394E" w:rsidRPr="007A6B22" w:rsidDel="007A6B22" w:rsidRDefault="00D919CB">
            <w:pPr>
              <w:tabs>
                <w:tab w:val="clear" w:pos="567"/>
              </w:tabs>
              <w:autoSpaceDE w:val="0"/>
              <w:autoSpaceDN w:val="0"/>
              <w:adjustRightInd w:val="0"/>
              <w:spacing w:line="240" w:lineRule="auto"/>
              <w:rPr>
                <w:ins w:id="7412" w:author="Javier Quintana Pérez" w:date="2022-01-24T16:19:00Z"/>
                <w:del w:id="7413" w:author="mjsierra" w:date="2022-07-29T11:03:00Z"/>
                <w:rFonts w:ascii="Source Sans Pro" w:hAnsi="Source Sans Pro"/>
                <w:i/>
                <w:strike/>
                <w:sz w:val="16"/>
                <w:rPrChange w:id="7414" w:author="mjsierra" w:date="2022-07-29T11:03:00Z">
                  <w:rPr>
                    <w:ins w:id="7415" w:author="Javier Quintana Pérez" w:date="2022-01-24T16:19:00Z"/>
                    <w:del w:id="7416" w:author="mjsierra" w:date="2022-07-29T11:03:00Z"/>
                    <w:i/>
                    <w:sz w:val="16"/>
                  </w:rPr>
                </w:rPrChange>
              </w:rPr>
            </w:pPr>
            <w:del w:id="7417" w:author="mjsierra" w:date="2022-07-29T11:03:00Z">
              <w:r w:rsidRPr="00D919CB">
                <w:rPr>
                  <w:rFonts w:ascii="Source Sans Pro" w:hAnsi="Source Sans Pro"/>
                  <w:i/>
                  <w:strike/>
                  <w:sz w:val="16"/>
                  <w:rPrChange w:id="7418" w:author="mjsierra" w:date="2022-07-29T11:03:00Z">
                    <w:rPr>
                      <w:i/>
                      <w:color w:val="0000FF"/>
                      <w:sz w:val="16"/>
                      <w:u w:val="single"/>
                    </w:rPr>
                  </w:rPrChange>
                </w:rPr>
                <w:delText>.</w:delText>
              </w:r>
            </w:del>
            <w:ins w:id="7419" w:author="Javier Quintana Pérez" w:date="2022-01-24T16:18:00Z">
              <w:del w:id="7420" w:author="mjsierra" w:date="2022-07-29T11:03:00Z">
                <w:r w:rsidRPr="00D919CB">
                  <w:rPr>
                    <w:rFonts w:ascii="Source Sans Pro" w:hAnsi="Source Sans Pro"/>
                    <w:i/>
                    <w:strike/>
                    <w:sz w:val="16"/>
                    <w:rPrChange w:id="7421" w:author="mjsierra" w:date="2022-07-29T11:03:00Z">
                      <w:rPr>
                        <w:rFonts w:ascii="Roboto-Light" w:hAnsi="Roboto-Light" w:cs="Roboto-Light"/>
                        <w:color w:val="585757"/>
                        <w:u w:val="single"/>
                      </w:rPr>
                    </w:rPrChange>
                  </w:rPr>
                  <w:delText>Esta comprobación se efectuará, al menos, una vez durante la obra y comprenderá tanto la revisión del control de producción del prefabricado</w:delText>
                </w:r>
              </w:del>
            </w:ins>
            <w:ins w:id="7422" w:author="Javier Quintana Pérez" w:date="2022-05-09T11:23:00Z">
              <w:del w:id="7423" w:author="mjsierra" w:date="2022-07-29T11:03:00Z">
                <w:r w:rsidRPr="00D919CB">
                  <w:rPr>
                    <w:rFonts w:ascii="Source Sans Pro" w:hAnsi="Source Sans Pro"/>
                    <w:i/>
                    <w:strike/>
                    <w:sz w:val="16"/>
                    <w:rPrChange w:id="7424" w:author="mjsierra" w:date="2022-07-29T11:03:00Z">
                      <w:rPr>
                        <w:i/>
                        <w:color w:val="0000FF"/>
                        <w:sz w:val="16"/>
                        <w:u w:val="single"/>
                      </w:rPr>
                    </w:rPrChange>
                  </w:rPr>
                  <w:delText>r</w:delText>
                </w:r>
              </w:del>
            </w:ins>
            <w:ins w:id="7425" w:author="Javier Quintana Pérez" w:date="2022-01-24T16:18:00Z">
              <w:del w:id="7426" w:author="mjsierra" w:date="2022-07-29T11:03:00Z">
                <w:r w:rsidRPr="00D919CB">
                  <w:rPr>
                    <w:rFonts w:ascii="Source Sans Pro" w:hAnsi="Source Sans Pro"/>
                    <w:i/>
                    <w:strike/>
                    <w:sz w:val="16"/>
                    <w:rPrChange w:id="7427" w:author="mjsierra" w:date="2022-07-29T11:03:00Z">
                      <w:rPr>
                        <w:rFonts w:ascii="Roboto-Light" w:hAnsi="Roboto-Light" w:cs="Roboto-Light"/>
                        <w:color w:val="585757"/>
                        <w:u w:val="single"/>
                      </w:rPr>
                    </w:rPrChange>
                  </w:rPr>
                  <w:delText xml:space="preserve"> como la realización de comprobaciones específicas sobre cada proceso, llevadas a cabo por una entidad de control de calidad.</w:delText>
                </w:r>
              </w:del>
            </w:ins>
          </w:p>
          <w:p w:rsidR="007C7FEE" w:rsidRPr="007A6B22" w:rsidDel="007A6B22" w:rsidRDefault="00D919CB">
            <w:pPr>
              <w:tabs>
                <w:tab w:val="clear" w:pos="567"/>
              </w:tabs>
              <w:autoSpaceDE w:val="0"/>
              <w:autoSpaceDN w:val="0"/>
              <w:adjustRightInd w:val="0"/>
              <w:spacing w:line="240" w:lineRule="auto"/>
              <w:rPr>
                <w:ins w:id="7428" w:author="Javier Quintana Pérez" w:date="2022-05-09T11:29:00Z"/>
                <w:del w:id="7429" w:author="mjsierra" w:date="2022-07-29T11:03:00Z"/>
                <w:rFonts w:ascii="Source Sans Pro" w:hAnsi="Source Sans Pro"/>
                <w:i/>
                <w:strike/>
                <w:sz w:val="16"/>
                <w:rPrChange w:id="7430" w:author="mjsierra" w:date="2022-07-29T11:03:00Z">
                  <w:rPr>
                    <w:ins w:id="7431" w:author="Javier Quintana Pérez" w:date="2022-05-09T11:29:00Z"/>
                    <w:del w:id="7432" w:author="mjsierra" w:date="2022-07-29T11:03:00Z"/>
                    <w:i/>
                    <w:sz w:val="16"/>
                  </w:rPr>
                </w:rPrChange>
              </w:rPr>
            </w:pPr>
            <w:ins w:id="7433" w:author="Javier Quintana Pérez" w:date="2022-01-24T16:19:00Z">
              <w:del w:id="7434" w:author="mjsierra" w:date="2022-07-29T11:03:00Z">
                <w:r w:rsidRPr="00D919CB">
                  <w:rPr>
                    <w:rFonts w:ascii="Source Sans Pro" w:hAnsi="Source Sans Pro"/>
                    <w:i/>
                    <w:strike/>
                    <w:sz w:val="16"/>
                    <w:rPrChange w:id="7435" w:author="mjsierra" w:date="2022-07-29T11:03:00Z">
                      <w:rPr>
                        <w:rFonts w:ascii="Roboto-Light" w:hAnsi="Roboto-Light" w:cs="Roboto-Light"/>
                        <w:color w:val="585757"/>
                        <w:u w:val="single"/>
                      </w:rPr>
                    </w:rPrChange>
                  </w:rPr>
                  <w:delText>En el caso de elementos normalizados, la dirección facultativa podrá limitar esta comprobación a la revisión del control de producción, que deberá efectuarse sobre los registros de autocontrol correspondientes al período de tiempo durante el que se hayan fabricado los elementos suministrados a la obra.</w:delText>
                </w:r>
              </w:del>
            </w:ins>
          </w:p>
          <w:p w:rsidR="00000000" w:rsidRDefault="00D919CB">
            <w:pPr>
              <w:spacing w:line="240" w:lineRule="auto"/>
              <w:rPr>
                <w:ins w:id="7436" w:author="Javier Quintana Pérez" w:date="2022-05-09T11:29:00Z"/>
                <w:del w:id="7437" w:author="mjsierra" w:date="2022-07-29T11:02:00Z"/>
                <w:rFonts w:ascii="Source Sans Pro" w:hAnsi="Source Sans Pro"/>
                <w:b/>
                <w:bCs/>
                <w:i/>
                <w:strike/>
                <w:sz w:val="16"/>
                <w:u w:val="single"/>
                <w:rPrChange w:id="7438" w:author="mjsierra" w:date="2022-07-29T11:03:00Z">
                  <w:rPr>
                    <w:ins w:id="7439" w:author="Javier Quintana Pérez" w:date="2022-05-09T11:29:00Z"/>
                    <w:del w:id="7440" w:author="mjsierra" w:date="2022-07-29T11:02:00Z"/>
                    <w:i/>
                    <w:sz w:val="16"/>
                  </w:rPr>
                </w:rPrChange>
              </w:rPr>
              <w:pPrChange w:id="7441" w:author="Javier Quintana Pérez" w:date="2022-05-11T17:18:00Z">
                <w:pPr>
                  <w:tabs>
                    <w:tab w:val="clear" w:pos="567"/>
                  </w:tabs>
                  <w:autoSpaceDE w:val="0"/>
                  <w:autoSpaceDN w:val="0"/>
                  <w:adjustRightInd w:val="0"/>
                  <w:spacing w:line="240" w:lineRule="auto"/>
                </w:pPr>
              </w:pPrChange>
            </w:pPr>
            <w:ins w:id="7442" w:author="Javier Quintana Pérez" w:date="2022-05-09T11:29:00Z">
              <w:del w:id="7443" w:author="mjsierra" w:date="2022-07-29T11:02:00Z">
                <w:r w:rsidRPr="00D919CB">
                  <w:rPr>
                    <w:rFonts w:ascii="Source Sans Pro" w:hAnsi="Source Sans Pro"/>
                    <w:b/>
                    <w:bCs/>
                    <w:i/>
                    <w:strike/>
                    <w:sz w:val="16"/>
                    <w:u w:val="single"/>
                    <w:rPrChange w:id="7444" w:author="mjsierra" w:date="2022-07-29T11:03:00Z">
                      <w:rPr>
                        <w:b/>
                        <w:bCs/>
                        <w:i/>
                        <w:color w:val="0000FF"/>
                        <w:sz w:val="16"/>
                        <w:u w:val="single"/>
                      </w:rPr>
                    </w:rPrChange>
                  </w:rPr>
                  <w:delText>CodE 62.1 Criterios generales para el control de la conformidad de los elementos prefabricados</w:delText>
                </w:r>
              </w:del>
            </w:ins>
          </w:p>
          <w:p w:rsidR="009F607D" w:rsidRPr="007A6B22" w:rsidDel="007A6B22" w:rsidRDefault="00D919CB">
            <w:pPr>
              <w:tabs>
                <w:tab w:val="clear" w:pos="567"/>
              </w:tabs>
              <w:autoSpaceDE w:val="0"/>
              <w:autoSpaceDN w:val="0"/>
              <w:adjustRightInd w:val="0"/>
              <w:spacing w:line="240" w:lineRule="auto"/>
              <w:rPr>
                <w:ins w:id="7445" w:author="Javier Quintana Pérez" w:date="2022-05-09T11:35:00Z"/>
                <w:del w:id="7446" w:author="mjsierra" w:date="2022-07-29T11:02:00Z"/>
                <w:rFonts w:ascii="Source Sans Pro" w:hAnsi="Source Sans Pro"/>
                <w:i/>
                <w:sz w:val="16"/>
                <w:rPrChange w:id="7447" w:author="mjsierra" w:date="2022-07-29T11:03:00Z">
                  <w:rPr>
                    <w:ins w:id="7448" w:author="Javier Quintana Pérez" w:date="2022-05-09T11:35:00Z"/>
                    <w:del w:id="7449" w:author="mjsierra" w:date="2022-07-29T11:02:00Z"/>
                    <w:i/>
                    <w:sz w:val="16"/>
                  </w:rPr>
                </w:rPrChange>
              </w:rPr>
            </w:pPr>
            <w:ins w:id="7450" w:author="Javier Quintana Pérez" w:date="2022-05-09T11:29:00Z">
              <w:del w:id="7451" w:author="mjsierra" w:date="2022-07-29T11:02:00Z">
                <w:r w:rsidRPr="00D919CB">
                  <w:rPr>
                    <w:rFonts w:ascii="Source Sans Pro" w:hAnsi="Source Sans Pro"/>
                    <w:i/>
                    <w:strike/>
                    <w:sz w:val="16"/>
                    <w:rPrChange w:id="7452" w:author="mjsierra" w:date="2022-07-29T11:03:00Z">
                      <w:rPr>
                        <w:rFonts w:ascii="Roboto-Light" w:hAnsi="Roboto-Light" w:cs="Roboto-Light"/>
                        <w:color w:val="585757"/>
                        <w:u w:val="single"/>
                      </w:rPr>
                    </w:rPrChange>
                  </w:rPr>
                  <w:delText>La conformidad de los elementos prefabricados con lo establecido en el proyecto se comprobará durante su recepción en obra e incluirá la comprobación de la conformidad de su comportamiento tanto en lo relativo al hormigón, como a las armaduras, así como al comportamiento del propio</w:delText>
                </w:r>
              </w:del>
            </w:ins>
            <w:ins w:id="7453" w:author="Javier Quintana Pérez" w:date="2022-05-09T11:30:00Z">
              <w:del w:id="7454" w:author="mjsierra" w:date="2022-07-29T11:02:00Z">
                <w:r w:rsidRPr="00D919CB">
                  <w:rPr>
                    <w:rFonts w:ascii="Source Sans Pro" w:hAnsi="Source Sans Pro"/>
                    <w:i/>
                    <w:strike/>
                    <w:sz w:val="16"/>
                    <w:rPrChange w:id="7455" w:author="mjsierra" w:date="2022-07-29T11:03:00Z">
                      <w:rPr>
                        <w:i/>
                        <w:color w:val="0000FF"/>
                        <w:sz w:val="16"/>
                        <w:u w:val="single"/>
                      </w:rPr>
                    </w:rPrChange>
                  </w:rPr>
                  <w:delText xml:space="preserve"> </w:delText>
                </w:r>
              </w:del>
            </w:ins>
            <w:ins w:id="7456" w:author="Javier Quintana Pérez" w:date="2022-05-09T11:29:00Z">
              <w:del w:id="7457" w:author="mjsierra" w:date="2022-07-29T11:02:00Z">
                <w:r w:rsidRPr="00D919CB">
                  <w:rPr>
                    <w:rFonts w:ascii="Source Sans Pro" w:hAnsi="Source Sans Pro"/>
                    <w:i/>
                    <w:strike/>
                    <w:sz w:val="16"/>
                    <w:rPrChange w:id="7458" w:author="mjsierra" w:date="2022-07-29T11:03:00Z">
                      <w:rPr>
                        <w:rFonts w:ascii="Roboto-Light" w:hAnsi="Roboto-Light" w:cs="Roboto-Light"/>
                        <w:color w:val="585757"/>
                        <w:u w:val="single"/>
                      </w:rPr>
                    </w:rPrChange>
                  </w:rPr>
                  <w:delText>elemento prefabricado</w:delText>
                </w:r>
                <w:r w:rsidRPr="00D919CB">
                  <w:rPr>
                    <w:rFonts w:ascii="Source Sans Pro" w:hAnsi="Source Sans Pro"/>
                    <w:i/>
                    <w:sz w:val="16"/>
                    <w:rPrChange w:id="7459" w:author="mjsierra" w:date="2022-07-29T11:03:00Z">
                      <w:rPr>
                        <w:rFonts w:ascii="Roboto-Light" w:hAnsi="Roboto-Light" w:cs="Roboto-Light"/>
                        <w:color w:val="585757"/>
                        <w:u w:val="single"/>
                      </w:rPr>
                    </w:rPrChange>
                  </w:rPr>
                  <w:delText>.</w:delText>
                </w:r>
              </w:del>
            </w:ins>
          </w:p>
          <w:p w:rsidR="00A542E2" w:rsidRPr="007A6B22" w:rsidRDefault="00D919CB">
            <w:pPr>
              <w:tabs>
                <w:tab w:val="clear" w:pos="567"/>
              </w:tabs>
              <w:autoSpaceDE w:val="0"/>
              <w:autoSpaceDN w:val="0"/>
              <w:adjustRightInd w:val="0"/>
              <w:spacing w:line="240" w:lineRule="auto"/>
              <w:rPr>
                <w:ins w:id="7460" w:author="Javier Quintana Pérez" w:date="2022-07-18T11:31:00Z"/>
                <w:rFonts w:ascii="Source Sans Pro" w:hAnsi="Source Sans Pro"/>
                <w:b/>
                <w:bCs/>
                <w:i/>
                <w:sz w:val="16"/>
                <w:u w:val="single"/>
                <w:rPrChange w:id="7461" w:author="mjsierra" w:date="2022-07-29T11:03:00Z">
                  <w:rPr>
                    <w:ins w:id="7462" w:author="Javier Quintana Pérez" w:date="2022-07-18T11:31:00Z"/>
                    <w:rFonts w:ascii="Source Sans Pro" w:hAnsi="Source Sans Pro"/>
                    <w:i/>
                    <w:sz w:val="16"/>
                  </w:rPr>
                </w:rPrChange>
              </w:rPr>
            </w:pPr>
            <w:ins w:id="7463" w:author="Javier Quintana Pérez" w:date="2022-07-19T17:37:00Z">
              <w:r w:rsidRPr="00D919CB">
                <w:rPr>
                  <w:rFonts w:ascii="Source Sans Pro" w:hAnsi="Source Sans Pro"/>
                  <w:b/>
                  <w:bCs/>
                  <w:i/>
                  <w:sz w:val="16"/>
                  <w:u w:val="single"/>
                  <w:rPrChange w:id="7464" w:author="mjsierra" w:date="2022-07-29T11:03:00Z">
                    <w:rPr>
                      <w:rFonts w:ascii="Source Sans Pro" w:hAnsi="Source Sans Pro"/>
                      <w:b/>
                      <w:bCs/>
                      <w:i/>
                      <w:color w:val="FF0000"/>
                      <w:sz w:val="16"/>
                      <w:u w:val="single"/>
                    </w:rPr>
                  </w:rPrChange>
                </w:rPr>
                <w:t xml:space="preserve">CodE </w:t>
              </w:r>
            </w:ins>
            <w:ins w:id="7465" w:author="Javier Quintana Pérez" w:date="2022-07-19T17:48:00Z">
              <w:r w:rsidRPr="00D919CB">
                <w:rPr>
                  <w:rFonts w:ascii="Source Sans Pro" w:hAnsi="Source Sans Pro"/>
                  <w:b/>
                  <w:bCs/>
                  <w:i/>
                  <w:sz w:val="16"/>
                  <w:u w:val="single"/>
                  <w:rPrChange w:id="7466" w:author="mjsierra" w:date="2022-07-29T11:03:00Z">
                    <w:rPr>
                      <w:rFonts w:ascii="Source Sans Pro" w:hAnsi="Source Sans Pro"/>
                      <w:b/>
                      <w:bCs/>
                      <w:i/>
                      <w:color w:val="FF0000"/>
                      <w:sz w:val="16"/>
                      <w:u w:val="single"/>
                    </w:rPr>
                  </w:rPrChange>
                </w:rPr>
                <w:t xml:space="preserve">apartado </w:t>
              </w:r>
            </w:ins>
            <w:ins w:id="7467" w:author="Javier Quintana Pérez" w:date="2022-07-19T17:37:00Z">
              <w:r w:rsidRPr="00D919CB">
                <w:rPr>
                  <w:rFonts w:ascii="Source Sans Pro" w:hAnsi="Source Sans Pro"/>
                  <w:b/>
                  <w:bCs/>
                  <w:i/>
                  <w:sz w:val="16"/>
                  <w:u w:val="single"/>
                  <w:rPrChange w:id="7468" w:author="mjsierra" w:date="2022-07-29T11:03:00Z">
                    <w:rPr>
                      <w:rFonts w:ascii="Source Sans Pro" w:hAnsi="Source Sans Pro"/>
                      <w:b/>
                      <w:bCs/>
                      <w:i/>
                      <w:color w:val="FF0000"/>
                      <w:sz w:val="16"/>
                      <w:u w:val="single"/>
                    </w:rPr>
                  </w:rPrChange>
                </w:rPr>
                <w:t>62.3</w:t>
              </w:r>
            </w:ins>
            <w:ins w:id="7469" w:author="Javier Quintana Pérez" w:date="2022-07-19T17:38:00Z">
              <w:r w:rsidRPr="00D919CB">
                <w:rPr>
                  <w:rFonts w:ascii="Source Sans Pro" w:hAnsi="Source Sans Pro"/>
                  <w:b/>
                  <w:bCs/>
                  <w:i/>
                  <w:sz w:val="16"/>
                  <w:u w:val="single"/>
                  <w:rPrChange w:id="7470" w:author="mjsierra" w:date="2022-07-29T11:03:00Z">
                    <w:rPr>
                      <w:rFonts w:ascii="Source Sans Pro" w:hAnsi="Source Sans Pro"/>
                      <w:b/>
                      <w:bCs/>
                      <w:i/>
                      <w:color w:val="FF0000"/>
                      <w:sz w:val="16"/>
                      <w:u w:val="single"/>
                    </w:rPr>
                  </w:rPrChange>
                </w:rPr>
                <w:t xml:space="preserve"> Realización de los ensayos</w:t>
              </w:r>
            </w:ins>
          </w:p>
          <w:p w:rsidR="00000000" w:rsidRDefault="00C3369D">
            <w:pPr>
              <w:tabs>
                <w:tab w:val="clear" w:pos="567"/>
              </w:tabs>
              <w:autoSpaceDE w:val="0"/>
              <w:autoSpaceDN w:val="0"/>
              <w:adjustRightInd w:val="0"/>
              <w:spacing w:line="240" w:lineRule="auto"/>
              <w:jc w:val="left"/>
              <w:rPr>
                <w:del w:id="7471" w:author="Javier Quintana Pérez" w:date="2022-07-18T11:33:00Z"/>
                <w:rFonts w:ascii="Source Sans Pro" w:hAnsi="Source Sans Pro"/>
                <w:i/>
                <w:sz w:val="16"/>
                <w:rPrChange w:id="7472" w:author="mjsierra" w:date="2022-07-29T11:03:00Z">
                  <w:rPr>
                    <w:del w:id="7473" w:author="Javier Quintana Pérez" w:date="2022-07-18T11:33:00Z"/>
                    <w:rFonts w:ascii="Source Sans Pro" w:hAnsi="Source Sans Pro"/>
                    <w:i/>
                    <w:color w:val="FF0000"/>
                    <w:sz w:val="16"/>
                  </w:rPr>
                </w:rPrChange>
              </w:rPr>
              <w:pPrChange w:id="7474" w:author="Javier Quintana Pérez" w:date="2022-07-19T17:39:00Z">
                <w:pPr>
                  <w:tabs>
                    <w:tab w:val="clear" w:pos="567"/>
                  </w:tabs>
                  <w:autoSpaceDE w:val="0"/>
                  <w:autoSpaceDN w:val="0"/>
                  <w:adjustRightInd w:val="0"/>
                  <w:spacing w:line="240" w:lineRule="auto"/>
                </w:pPr>
              </w:pPrChange>
            </w:pPr>
          </w:p>
          <w:p w:rsidR="00000000" w:rsidRDefault="00D919CB">
            <w:pPr>
              <w:tabs>
                <w:tab w:val="clear" w:pos="567"/>
              </w:tabs>
              <w:autoSpaceDE w:val="0"/>
              <w:autoSpaceDN w:val="0"/>
              <w:adjustRightInd w:val="0"/>
              <w:spacing w:line="240" w:lineRule="auto"/>
              <w:rPr>
                <w:ins w:id="7475" w:author="mjsierra" w:date="2022-07-12T12:55:00Z"/>
                <w:rFonts w:ascii="Source Sans Pro" w:hAnsi="Source Sans Pro"/>
                <w:sz w:val="16"/>
                <w:rPrChange w:id="7476" w:author="mjsierra" w:date="2022-07-29T11:03:00Z">
                  <w:rPr>
                    <w:ins w:id="7477" w:author="mjsierra" w:date="2022-07-12T12:55:00Z"/>
                    <w:rFonts w:ascii="Source Sans Pro" w:hAnsi="Source Sans Pro"/>
                    <w:color w:val="0000FF"/>
                    <w:sz w:val="16"/>
                  </w:rPr>
                </w:rPrChange>
              </w:rPr>
              <w:pPrChange w:id="7478" w:author="Javier Quintana Pérez" w:date="2022-05-11T17:18:00Z">
                <w:pPr/>
              </w:pPrChange>
            </w:pPr>
            <w:ins w:id="7479" w:author="mjsierra" w:date="2022-07-12T12:55:00Z">
              <w:r w:rsidRPr="00D919CB">
                <w:rPr>
                  <w:rFonts w:ascii="Source Sans Pro" w:hAnsi="Source Sans Pro"/>
                  <w:sz w:val="16"/>
                  <w:rPrChange w:id="7480" w:author="mjsierra" w:date="2022-07-29T11:03:00Z">
                    <w:rPr>
                      <w:rFonts w:ascii="Source Sans Pro" w:hAnsi="Source Sans Pro"/>
                      <w:color w:val="0000FF"/>
                      <w:sz w:val="16"/>
                      <w:u w:val="single"/>
                    </w:rPr>
                  </w:rPrChange>
                </w:rPr>
                <w:t>El control de ejecución de los elementos prefabricados se contempla en el artículo 62.3 del CodE, que incluye:</w:t>
              </w:r>
            </w:ins>
          </w:p>
          <w:p w:rsidR="00000000" w:rsidRDefault="00D919CB">
            <w:pPr>
              <w:pStyle w:val="Prrafodelista"/>
              <w:numPr>
                <w:ilvl w:val="0"/>
                <w:numId w:val="12"/>
              </w:numPr>
              <w:autoSpaceDE w:val="0"/>
              <w:autoSpaceDN w:val="0"/>
              <w:adjustRightInd w:val="0"/>
              <w:rPr>
                <w:ins w:id="7481" w:author="mjsierra" w:date="2022-07-12T12:56:00Z"/>
                <w:rFonts w:ascii="Source Sans Pro" w:hAnsi="Source Sans Pro"/>
                <w:sz w:val="16"/>
                <w:rPrChange w:id="7482" w:author="mjsierra" w:date="2022-07-29T11:03:00Z">
                  <w:rPr>
                    <w:ins w:id="7483" w:author="mjsierra" w:date="2022-07-12T12:56:00Z"/>
                    <w:rFonts w:ascii="Source Sans Pro" w:hAnsi="Source Sans Pro"/>
                    <w:color w:val="0000FF"/>
                    <w:sz w:val="16"/>
                  </w:rPr>
                </w:rPrChange>
              </w:rPr>
              <w:pPrChange w:id="7484" w:author="mjsierra" w:date="2022-07-12T12:56:00Z">
                <w:pPr/>
              </w:pPrChange>
            </w:pPr>
            <w:ins w:id="7485" w:author="mjsierra" w:date="2022-07-12T12:56:00Z">
              <w:r w:rsidRPr="00D919CB">
                <w:rPr>
                  <w:rFonts w:ascii="Source Sans Pro" w:hAnsi="Source Sans Pro"/>
                  <w:sz w:val="16"/>
                  <w:rPrChange w:id="7486" w:author="mjsierra" w:date="2022-07-29T11:03:00Z">
                    <w:rPr>
                      <w:rFonts w:ascii="Source Sans Pro" w:hAnsi="Source Sans Pro"/>
                      <w:color w:val="0000FF"/>
                      <w:sz w:val="16"/>
                      <w:u w:val="single"/>
                    </w:rPr>
                  </w:rPrChange>
                </w:rPr>
                <w:t>A</w:t>
              </w:r>
            </w:ins>
            <w:ins w:id="7487" w:author="Javier Quintana Pérez" w:date="2022-07-19T17:46:00Z">
              <w:r w:rsidRPr="00D919CB">
                <w:rPr>
                  <w:rFonts w:ascii="Source Sans Pro" w:hAnsi="Source Sans Pro"/>
                  <w:sz w:val="16"/>
                  <w:rPrChange w:id="7488" w:author="mjsierra" w:date="2022-07-29T11:03:00Z">
                    <w:rPr>
                      <w:rFonts w:ascii="Source Sans Pro" w:hAnsi="Source Sans Pro"/>
                      <w:color w:val="0000FF"/>
                      <w:sz w:val="16"/>
                      <w:u w:val="single"/>
                    </w:rPr>
                  </w:rPrChange>
                </w:rPr>
                <w:t xml:space="preserve">partado </w:t>
              </w:r>
            </w:ins>
            <w:ins w:id="7489" w:author="mjsierra" w:date="2022-07-12T12:56:00Z">
              <w:del w:id="7490" w:author="Javier Quintana Pérez" w:date="2022-07-19T17:46:00Z">
                <w:r w:rsidRPr="00D919CB">
                  <w:rPr>
                    <w:rFonts w:ascii="Source Sans Pro" w:hAnsi="Source Sans Pro"/>
                    <w:sz w:val="16"/>
                    <w:rPrChange w:id="7491" w:author="mjsierra" w:date="2022-07-29T11:03:00Z">
                      <w:rPr>
                        <w:rFonts w:ascii="Source Sans Pro" w:hAnsi="Source Sans Pro"/>
                        <w:color w:val="0000FF"/>
                        <w:sz w:val="16"/>
                        <w:u w:val="single"/>
                      </w:rPr>
                    </w:rPrChange>
                  </w:rPr>
                  <w:delText xml:space="preserve">rt. </w:delText>
                </w:r>
              </w:del>
              <w:r w:rsidRPr="00D919CB">
                <w:rPr>
                  <w:rFonts w:ascii="Source Sans Pro" w:hAnsi="Source Sans Pro"/>
                  <w:sz w:val="16"/>
                  <w:rPrChange w:id="7492" w:author="mjsierra" w:date="2022-07-29T11:03:00Z">
                    <w:rPr>
                      <w:rFonts w:ascii="Source Sans Pro" w:hAnsi="Source Sans Pro"/>
                      <w:color w:val="0000FF"/>
                      <w:sz w:val="16"/>
                      <w:u w:val="single"/>
                    </w:rPr>
                  </w:rPrChange>
                </w:rPr>
                <w:t xml:space="preserve">62.3.1 </w:t>
              </w:r>
              <w:del w:id="7493" w:author="Javier Quintana Pérez" w:date="2022-07-19T17:38:00Z">
                <w:r w:rsidRPr="00D919CB">
                  <w:rPr>
                    <w:rFonts w:ascii="Source Sans Pro" w:hAnsi="Source Sans Pro"/>
                    <w:sz w:val="16"/>
                    <w:rPrChange w:id="7494" w:author="mjsierra" w:date="2022-07-29T11:03:00Z">
                      <w:rPr>
                        <w:rFonts w:ascii="Source Sans Pro" w:hAnsi="Source Sans Pro"/>
                        <w:color w:val="0000FF"/>
                        <w:sz w:val="16"/>
                        <w:u w:val="single"/>
                      </w:rPr>
                    </w:rPrChange>
                  </w:rPr>
                  <w:delText>c</w:delText>
                </w:r>
              </w:del>
            </w:ins>
            <w:ins w:id="7495" w:author="Javier Quintana Pérez" w:date="2022-07-19T17:38:00Z">
              <w:r w:rsidRPr="00D919CB">
                <w:rPr>
                  <w:rFonts w:ascii="Source Sans Pro" w:hAnsi="Source Sans Pro"/>
                  <w:sz w:val="16"/>
                  <w:rPrChange w:id="7496" w:author="mjsierra" w:date="2022-07-29T11:03:00Z">
                    <w:rPr>
                      <w:rFonts w:ascii="Source Sans Pro" w:hAnsi="Source Sans Pro"/>
                      <w:color w:val="0000FF"/>
                      <w:sz w:val="16"/>
                      <w:u w:val="single"/>
                    </w:rPr>
                  </w:rPrChange>
                </w:rPr>
                <w:t>C</w:t>
              </w:r>
            </w:ins>
            <w:ins w:id="7497" w:author="mjsierra" w:date="2022-07-12T12:56:00Z">
              <w:r w:rsidRPr="00D919CB">
                <w:rPr>
                  <w:rFonts w:ascii="Source Sans Pro" w:hAnsi="Source Sans Pro"/>
                  <w:sz w:val="16"/>
                  <w:rPrChange w:id="7498" w:author="mjsierra" w:date="2022-07-29T11:03:00Z">
                    <w:rPr>
                      <w:rFonts w:ascii="Source Sans Pro" w:hAnsi="Source Sans Pro"/>
                      <w:color w:val="0000FF"/>
                      <w:sz w:val="16"/>
                      <w:u w:val="single"/>
                    </w:rPr>
                  </w:rPrChange>
                </w:rPr>
                <w:t>omprobación de la conformidad de los procesos de prefabricación.</w:t>
              </w:r>
            </w:ins>
          </w:p>
          <w:p w:rsidR="00000000" w:rsidRDefault="00D919CB">
            <w:pPr>
              <w:pStyle w:val="Prrafodelista"/>
              <w:numPr>
                <w:ilvl w:val="0"/>
                <w:numId w:val="12"/>
              </w:numPr>
              <w:autoSpaceDE w:val="0"/>
              <w:autoSpaceDN w:val="0"/>
              <w:adjustRightInd w:val="0"/>
              <w:rPr>
                <w:ins w:id="7499" w:author="mjsierra" w:date="2022-07-12T12:57:00Z"/>
                <w:rFonts w:ascii="Source Sans Pro" w:hAnsi="Source Sans Pro"/>
                <w:sz w:val="16"/>
                <w:rPrChange w:id="7500" w:author="mjsierra" w:date="2022-07-29T11:03:00Z">
                  <w:rPr>
                    <w:ins w:id="7501" w:author="mjsierra" w:date="2022-07-12T12:57:00Z"/>
                    <w:rFonts w:ascii="Source Sans Pro" w:hAnsi="Source Sans Pro"/>
                    <w:color w:val="0000FF"/>
                    <w:sz w:val="16"/>
                  </w:rPr>
                </w:rPrChange>
              </w:rPr>
              <w:pPrChange w:id="7502" w:author="mjsierra" w:date="2022-07-12T12:56:00Z">
                <w:pPr/>
              </w:pPrChange>
            </w:pPr>
            <w:ins w:id="7503" w:author="mjsierra" w:date="2022-07-12T12:59:00Z">
              <w:r w:rsidRPr="00D919CB">
                <w:rPr>
                  <w:rFonts w:ascii="Source Sans Pro" w:hAnsi="Source Sans Pro"/>
                  <w:sz w:val="16"/>
                  <w:rPrChange w:id="7504" w:author="mjsierra" w:date="2022-07-29T11:03:00Z">
                    <w:rPr>
                      <w:rFonts w:ascii="Source Sans Pro" w:hAnsi="Source Sans Pro"/>
                      <w:color w:val="0000FF"/>
                      <w:sz w:val="16"/>
                      <w:u w:val="single"/>
                    </w:rPr>
                  </w:rPrChange>
                </w:rPr>
                <w:t>A</w:t>
              </w:r>
            </w:ins>
            <w:ins w:id="7505" w:author="Javier Quintana Pérez" w:date="2022-07-19T17:46:00Z">
              <w:r w:rsidRPr="00D919CB">
                <w:rPr>
                  <w:rFonts w:ascii="Source Sans Pro" w:hAnsi="Source Sans Pro"/>
                  <w:sz w:val="16"/>
                  <w:rPrChange w:id="7506" w:author="mjsierra" w:date="2022-07-29T11:03:00Z">
                    <w:rPr>
                      <w:rFonts w:ascii="Source Sans Pro" w:hAnsi="Source Sans Pro"/>
                      <w:color w:val="0000FF"/>
                      <w:sz w:val="16"/>
                      <w:u w:val="single"/>
                    </w:rPr>
                  </w:rPrChange>
                </w:rPr>
                <w:t xml:space="preserve">partado </w:t>
              </w:r>
            </w:ins>
            <w:ins w:id="7507" w:author="Javier Quintana Pérez" w:date="2022-07-19T17:47:00Z">
              <w:r w:rsidRPr="00D919CB">
                <w:rPr>
                  <w:rFonts w:ascii="Source Sans Pro" w:hAnsi="Source Sans Pro"/>
                  <w:sz w:val="16"/>
                  <w:rPrChange w:id="7508" w:author="mjsierra" w:date="2022-07-29T11:03:00Z">
                    <w:rPr>
                      <w:rFonts w:ascii="Source Sans Pro" w:hAnsi="Source Sans Pro"/>
                      <w:color w:val="0000FF"/>
                      <w:sz w:val="16"/>
                      <w:u w:val="single"/>
                    </w:rPr>
                  </w:rPrChange>
                </w:rPr>
                <w:t>62.3.2</w:t>
              </w:r>
            </w:ins>
            <w:ins w:id="7509" w:author="mjsierra" w:date="2022-07-12T12:59:00Z">
              <w:del w:id="7510" w:author="Javier Quintana Pérez" w:date="2022-07-19T17:46:00Z">
                <w:r w:rsidRPr="00D919CB">
                  <w:rPr>
                    <w:rFonts w:ascii="Source Sans Pro" w:hAnsi="Source Sans Pro"/>
                    <w:sz w:val="16"/>
                    <w:rPrChange w:id="7511" w:author="mjsierra" w:date="2022-07-29T11:03:00Z">
                      <w:rPr>
                        <w:rFonts w:ascii="Source Sans Pro" w:hAnsi="Source Sans Pro"/>
                        <w:color w:val="0000FF"/>
                        <w:sz w:val="16"/>
                        <w:u w:val="single"/>
                      </w:rPr>
                    </w:rPrChange>
                  </w:rPr>
                  <w:delText xml:space="preserve">rt. </w:delText>
                </w:r>
              </w:del>
            </w:ins>
            <w:ins w:id="7512" w:author="mjsierra" w:date="2022-07-12T12:57:00Z">
              <w:del w:id="7513" w:author="Javier Quintana Pérez" w:date="2022-07-19T17:46:00Z">
                <w:r w:rsidRPr="00D919CB">
                  <w:rPr>
                    <w:rFonts w:ascii="Source Sans Pro" w:hAnsi="Source Sans Pro"/>
                    <w:sz w:val="16"/>
                    <w:rPrChange w:id="7514" w:author="mjsierra" w:date="2022-07-29T11:03:00Z">
                      <w:rPr>
                        <w:rFonts w:ascii="Source Sans Pro" w:hAnsi="Source Sans Pro"/>
                        <w:color w:val="0000FF"/>
                        <w:sz w:val="16"/>
                        <w:u w:val="single"/>
                      </w:rPr>
                    </w:rPrChange>
                  </w:rPr>
                  <w:delText>62.3.2</w:delText>
                </w:r>
              </w:del>
              <w:r w:rsidRPr="00D919CB">
                <w:rPr>
                  <w:rFonts w:ascii="Source Sans Pro" w:hAnsi="Source Sans Pro"/>
                  <w:sz w:val="16"/>
                  <w:rPrChange w:id="7515" w:author="mjsierra" w:date="2022-07-29T11:03:00Z">
                    <w:rPr>
                      <w:rFonts w:ascii="Source Sans Pro" w:hAnsi="Source Sans Pro"/>
                      <w:color w:val="0000FF"/>
                      <w:sz w:val="16"/>
                      <w:u w:val="single"/>
                    </w:rPr>
                  </w:rPrChange>
                </w:rPr>
                <w:t xml:space="preserve"> </w:t>
              </w:r>
              <w:del w:id="7516" w:author="Javier Quintana Pérez" w:date="2022-07-19T17:38:00Z">
                <w:r w:rsidRPr="00D919CB">
                  <w:rPr>
                    <w:rFonts w:ascii="Source Sans Pro" w:hAnsi="Source Sans Pro"/>
                    <w:sz w:val="16"/>
                    <w:rPrChange w:id="7517" w:author="mjsierra" w:date="2022-07-29T11:03:00Z">
                      <w:rPr>
                        <w:rFonts w:ascii="Source Sans Pro" w:hAnsi="Source Sans Pro"/>
                        <w:color w:val="0000FF"/>
                        <w:sz w:val="16"/>
                        <w:u w:val="single"/>
                      </w:rPr>
                    </w:rPrChange>
                  </w:rPr>
                  <w:delText>e</w:delText>
                </w:r>
              </w:del>
            </w:ins>
            <w:ins w:id="7518" w:author="Javier Quintana Pérez" w:date="2022-07-19T17:38:00Z">
              <w:r w:rsidRPr="00D919CB">
                <w:rPr>
                  <w:rFonts w:ascii="Source Sans Pro" w:hAnsi="Source Sans Pro"/>
                  <w:sz w:val="16"/>
                  <w:rPrChange w:id="7519" w:author="mjsierra" w:date="2022-07-29T11:03:00Z">
                    <w:rPr>
                      <w:rFonts w:ascii="Source Sans Pro" w:hAnsi="Source Sans Pro"/>
                      <w:color w:val="0000FF"/>
                      <w:sz w:val="16"/>
                      <w:u w:val="single"/>
                    </w:rPr>
                  </w:rPrChange>
                </w:rPr>
                <w:t>E</w:t>
              </w:r>
            </w:ins>
            <w:ins w:id="7520" w:author="mjsierra" w:date="2022-07-12T12:57:00Z">
              <w:r w:rsidRPr="00D919CB">
                <w:rPr>
                  <w:rFonts w:ascii="Source Sans Pro" w:hAnsi="Source Sans Pro"/>
                  <w:sz w:val="16"/>
                  <w:rPrChange w:id="7521" w:author="mjsierra" w:date="2022-07-29T11:03:00Z">
                    <w:rPr>
                      <w:rFonts w:ascii="Source Sans Pro" w:hAnsi="Source Sans Pro"/>
                      <w:color w:val="0000FF"/>
                      <w:sz w:val="16"/>
                      <w:u w:val="single"/>
                    </w:rPr>
                  </w:rPrChange>
                </w:rPr>
                <w:t>nsayos para la comprobación de la conformidad de los productos empleados para la prefabricación de los elementos estructurales.</w:t>
              </w:r>
            </w:ins>
          </w:p>
          <w:p w:rsidR="00000000" w:rsidRDefault="00D919CB">
            <w:pPr>
              <w:pStyle w:val="Prrafodelista"/>
              <w:numPr>
                <w:ilvl w:val="0"/>
                <w:numId w:val="12"/>
              </w:numPr>
              <w:autoSpaceDE w:val="0"/>
              <w:autoSpaceDN w:val="0"/>
              <w:adjustRightInd w:val="0"/>
              <w:rPr>
                <w:ins w:id="7522" w:author="mjsierra" w:date="2022-07-12T12:58:00Z"/>
                <w:rFonts w:ascii="Source Sans Pro" w:hAnsi="Source Sans Pro"/>
                <w:sz w:val="16"/>
                <w:rPrChange w:id="7523" w:author="mjsierra" w:date="2022-07-29T11:03:00Z">
                  <w:rPr>
                    <w:ins w:id="7524" w:author="mjsierra" w:date="2022-07-12T12:58:00Z"/>
                    <w:rFonts w:ascii="Source Sans Pro" w:hAnsi="Source Sans Pro"/>
                    <w:color w:val="0000FF"/>
                    <w:sz w:val="16"/>
                  </w:rPr>
                </w:rPrChange>
              </w:rPr>
              <w:pPrChange w:id="7525" w:author="mjsierra" w:date="2022-07-12T12:56:00Z">
                <w:pPr/>
              </w:pPrChange>
            </w:pPr>
            <w:ins w:id="7526" w:author="Javier Quintana Pérez" w:date="2022-07-19T17:47:00Z">
              <w:r w:rsidRPr="00D919CB">
                <w:rPr>
                  <w:rFonts w:ascii="Source Sans Pro" w:hAnsi="Source Sans Pro"/>
                  <w:sz w:val="16"/>
                  <w:rPrChange w:id="7527" w:author="mjsierra" w:date="2022-07-29T11:03:00Z">
                    <w:rPr>
                      <w:rFonts w:ascii="Source Sans Pro" w:hAnsi="Source Sans Pro"/>
                      <w:color w:val="0000FF"/>
                      <w:sz w:val="16"/>
                      <w:u w:val="single"/>
                    </w:rPr>
                  </w:rPrChange>
                </w:rPr>
                <w:t xml:space="preserve">Apartado </w:t>
              </w:r>
            </w:ins>
            <w:ins w:id="7528" w:author="mjsierra" w:date="2022-07-12T12:57:00Z">
              <w:r w:rsidRPr="00D919CB">
                <w:rPr>
                  <w:rFonts w:ascii="Source Sans Pro" w:hAnsi="Source Sans Pro"/>
                  <w:sz w:val="16"/>
                  <w:rPrChange w:id="7529" w:author="mjsierra" w:date="2022-07-29T11:03:00Z">
                    <w:rPr>
                      <w:rFonts w:ascii="Source Sans Pro" w:hAnsi="Source Sans Pro"/>
                      <w:color w:val="0000FF"/>
                      <w:sz w:val="16"/>
                      <w:u w:val="single"/>
                    </w:rPr>
                  </w:rPrChange>
                </w:rPr>
                <w:t xml:space="preserve">62.3.3 </w:t>
              </w:r>
              <w:del w:id="7530" w:author="Javier Quintana Pérez" w:date="2022-07-19T17:39:00Z">
                <w:r w:rsidRPr="00D919CB">
                  <w:rPr>
                    <w:rFonts w:ascii="Source Sans Pro" w:hAnsi="Source Sans Pro"/>
                    <w:sz w:val="16"/>
                    <w:rPrChange w:id="7531" w:author="mjsierra" w:date="2022-07-29T11:03:00Z">
                      <w:rPr>
                        <w:rFonts w:ascii="Source Sans Pro" w:hAnsi="Source Sans Pro"/>
                        <w:color w:val="0000FF"/>
                        <w:sz w:val="16"/>
                        <w:u w:val="single"/>
                      </w:rPr>
                    </w:rPrChange>
                  </w:rPr>
                  <w:delText>e</w:delText>
                </w:r>
              </w:del>
            </w:ins>
            <w:ins w:id="7532" w:author="Javier Quintana Pérez" w:date="2022-07-19T17:39:00Z">
              <w:r w:rsidRPr="00D919CB">
                <w:rPr>
                  <w:rFonts w:ascii="Source Sans Pro" w:hAnsi="Source Sans Pro"/>
                  <w:sz w:val="16"/>
                  <w:rPrChange w:id="7533" w:author="mjsierra" w:date="2022-07-29T11:03:00Z">
                    <w:rPr>
                      <w:rFonts w:ascii="Source Sans Pro" w:hAnsi="Source Sans Pro"/>
                      <w:color w:val="0000FF"/>
                      <w:sz w:val="16"/>
                      <w:u w:val="single"/>
                    </w:rPr>
                  </w:rPrChange>
                </w:rPr>
                <w:t>E</w:t>
              </w:r>
            </w:ins>
            <w:ins w:id="7534" w:author="mjsierra" w:date="2022-07-12T12:57:00Z">
              <w:r w:rsidRPr="00D919CB">
                <w:rPr>
                  <w:rFonts w:ascii="Source Sans Pro" w:hAnsi="Source Sans Pro"/>
                  <w:sz w:val="16"/>
                  <w:rPrChange w:id="7535" w:author="mjsierra" w:date="2022-07-29T11:03:00Z">
                    <w:rPr>
                      <w:rFonts w:ascii="Source Sans Pro" w:hAnsi="Source Sans Pro"/>
                      <w:color w:val="0000FF"/>
                      <w:sz w:val="16"/>
                      <w:u w:val="single"/>
                    </w:rPr>
                  </w:rPrChange>
                </w:rPr>
                <w:t>nsayos para la comprobación de la conformidad de la geometr</w:t>
              </w:r>
            </w:ins>
            <w:ins w:id="7536" w:author="mjsierra" w:date="2022-07-12T12:58:00Z">
              <w:r w:rsidRPr="00D919CB">
                <w:rPr>
                  <w:rFonts w:ascii="Source Sans Pro" w:hAnsi="Source Sans Pro"/>
                  <w:sz w:val="16"/>
                  <w:rPrChange w:id="7537" w:author="mjsierra" w:date="2022-07-29T11:03:00Z">
                    <w:rPr>
                      <w:rFonts w:ascii="Source Sans Pro" w:hAnsi="Source Sans Pro"/>
                      <w:color w:val="0000FF"/>
                      <w:sz w:val="16"/>
                      <w:u w:val="single"/>
                    </w:rPr>
                  </w:rPrChange>
                </w:rPr>
                <w:t>ía de los</w:t>
              </w:r>
            </w:ins>
            <w:ins w:id="7538" w:author="mjsierra" w:date="2022-07-12T12:59:00Z">
              <w:r w:rsidRPr="00D919CB">
                <w:rPr>
                  <w:rFonts w:ascii="Source Sans Pro" w:hAnsi="Source Sans Pro"/>
                  <w:sz w:val="16"/>
                  <w:rPrChange w:id="7539" w:author="mjsierra" w:date="2022-07-29T11:03:00Z">
                    <w:rPr>
                      <w:rFonts w:ascii="Source Sans Pro" w:hAnsi="Source Sans Pro"/>
                      <w:color w:val="0000FF"/>
                      <w:sz w:val="16"/>
                      <w:u w:val="single"/>
                    </w:rPr>
                  </w:rPrChange>
                </w:rPr>
                <w:t xml:space="preserve"> </w:t>
              </w:r>
            </w:ins>
            <w:ins w:id="7540" w:author="mjsierra" w:date="2022-07-12T12:58:00Z">
              <w:r w:rsidRPr="00D919CB">
                <w:rPr>
                  <w:rFonts w:ascii="Source Sans Pro" w:hAnsi="Source Sans Pro"/>
                  <w:sz w:val="16"/>
                  <w:rPrChange w:id="7541" w:author="mjsierra" w:date="2022-07-29T11:03:00Z">
                    <w:rPr>
                      <w:rFonts w:ascii="Source Sans Pro" w:hAnsi="Source Sans Pro"/>
                      <w:color w:val="0000FF"/>
                      <w:sz w:val="16"/>
                      <w:u w:val="single"/>
                    </w:rPr>
                  </w:rPrChange>
                </w:rPr>
                <w:t>elementos prefabricados.</w:t>
              </w:r>
            </w:ins>
          </w:p>
          <w:p w:rsidR="00000000" w:rsidRDefault="00D919CB">
            <w:pPr>
              <w:pStyle w:val="Prrafodelista"/>
              <w:numPr>
                <w:ilvl w:val="0"/>
                <w:numId w:val="12"/>
              </w:numPr>
              <w:autoSpaceDE w:val="0"/>
              <w:autoSpaceDN w:val="0"/>
              <w:adjustRightInd w:val="0"/>
              <w:rPr>
                <w:ins w:id="7542" w:author="mjsierra" w:date="2022-07-12T12:58:00Z"/>
                <w:rFonts w:ascii="Source Sans Pro" w:hAnsi="Source Sans Pro"/>
                <w:sz w:val="16"/>
                <w:rPrChange w:id="7543" w:author="mjsierra" w:date="2022-07-29T11:03:00Z">
                  <w:rPr>
                    <w:ins w:id="7544" w:author="mjsierra" w:date="2022-07-12T12:58:00Z"/>
                    <w:rFonts w:ascii="Source Sans Pro" w:hAnsi="Source Sans Pro"/>
                    <w:color w:val="0000FF"/>
                    <w:sz w:val="16"/>
                  </w:rPr>
                </w:rPrChange>
              </w:rPr>
              <w:pPrChange w:id="7545" w:author="mjsierra" w:date="2022-07-12T12:56:00Z">
                <w:pPr/>
              </w:pPrChange>
            </w:pPr>
            <w:ins w:id="7546" w:author="Javier Quintana Pérez" w:date="2022-07-19T17:47:00Z">
              <w:r w:rsidRPr="00D919CB">
                <w:rPr>
                  <w:rFonts w:ascii="Source Sans Pro" w:hAnsi="Source Sans Pro"/>
                  <w:sz w:val="16"/>
                  <w:rPrChange w:id="7547" w:author="mjsierra" w:date="2022-07-29T11:03:00Z">
                    <w:rPr>
                      <w:rFonts w:ascii="Source Sans Pro" w:hAnsi="Source Sans Pro"/>
                      <w:color w:val="0000FF"/>
                      <w:sz w:val="16"/>
                      <w:u w:val="single"/>
                    </w:rPr>
                  </w:rPrChange>
                </w:rPr>
                <w:t xml:space="preserve">Apartado </w:t>
              </w:r>
            </w:ins>
            <w:ins w:id="7548" w:author="mjsierra" w:date="2022-07-12T12:58:00Z">
              <w:r w:rsidRPr="00D919CB">
                <w:rPr>
                  <w:rFonts w:ascii="Source Sans Pro" w:hAnsi="Source Sans Pro"/>
                  <w:sz w:val="16"/>
                  <w:rPrChange w:id="7549" w:author="mjsierra" w:date="2022-07-29T11:03:00Z">
                    <w:rPr>
                      <w:rFonts w:ascii="Source Sans Pro" w:hAnsi="Source Sans Pro"/>
                      <w:color w:val="0000FF"/>
                      <w:sz w:val="16"/>
                      <w:u w:val="single"/>
                    </w:rPr>
                  </w:rPrChange>
                </w:rPr>
                <w:t xml:space="preserve">62.3.4 </w:t>
              </w:r>
              <w:del w:id="7550" w:author="Javier Quintana Pérez" w:date="2022-07-19T17:39:00Z">
                <w:r w:rsidRPr="00D919CB">
                  <w:rPr>
                    <w:rFonts w:ascii="Source Sans Pro" w:hAnsi="Source Sans Pro"/>
                    <w:sz w:val="16"/>
                    <w:rPrChange w:id="7551" w:author="mjsierra" w:date="2022-07-29T11:03:00Z">
                      <w:rPr>
                        <w:rFonts w:ascii="Source Sans Pro" w:hAnsi="Source Sans Pro"/>
                        <w:color w:val="0000FF"/>
                        <w:sz w:val="16"/>
                        <w:u w:val="single"/>
                      </w:rPr>
                    </w:rPrChange>
                  </w:rPr>
                  <w:delText>c</w:delText>
                </w:r>
              </w:del>
            </w:ins>
            <w:ins w:id="7552" w:author="Javier Quintana Pérez" w:date="2022-07-19T17:39:00Z">
              <w:r w:rsidRPr="00D919CB">
                <w:rPr>
                  <w:rFonts w:ascii="Source Sans Pro" w:hAnsi="Source Sans Pro"/>
                  <w:sz w:val="16"/>
                  <w:rPrChange w:id="7553" w:author="mjsierra" w:date="2022-07-29T11:03:00Z">
                    <w:rPr>
                      <w:rFonts w:ascii="Source Sans Pro" w:hAnsi="Source Sans Pro"/>
                      <w:color w:val="0000FF"/>
                      <w:sz w:val="16"/>
                      <w:u w:val="single"/>
                    </w:rPr>
                  </w:rPrChange>
                </w:rPr>
                <w:t>C</w:t>
              </w:r>
            </w:ins>
            <w:ins w:id="7554" w:author="mjsierra" w:date="2022-07-12T12:58:00Z">
              <w:r w:rsidRPr="00D919CB">
                <w:rPr>
                  <w:rFonts w:ascii="Source Sans Pro" w:hAnsi="Source Sans Pro"/>
                  <w:sz w:val="16"/>
                  <w:rPrChange w:id="7555" w:author="mjsierra" w:date="2022-07-29T11:03:00Z">
                    <w:rPr>
                      <w:rFonts w:ascii="Source Sans Pro" w:hAnsi="Source Sans Pro"/>
                      <w:color w:val="0000FF"/>
                      <w:sz w:val="16"/>
                      <w:u w:val="single"/>
                    </w:rPr>
                  </w:rPrChange>
                </w:rPr>
                <w:t>omprobación de la conformidad del recubrimiento de la armadura</w:t>
              </w:r>
            </w:ins>
          </w:p>
          <w:p w:rsidR="00B23D5E" w:rsidRPr="006F326F" w:rsidRDefault="00D919CB">
            <w:pPr>
              <w:pStyle w:val="Prrafodelista"/>
              <w:numPr>
                <w:ilvl w:val="0"/>
                <w:numId w:val="12"/>
              </w:numPr>
              <w:autoSpaceDE w:val="0"/>
              <w:autoSpaceDN w:val="0"/>
              <w:adjustRightInd w:val="0"/>
              <w:rPr>
                <w:ins w:id="7556" w:author="Javier Quintana Pérez" w:date="2022-12-16T09:58:00Z"/>
                <w:rFonts w:ascii="Source Sans Pro" w:hAnsi="Source Sans Pro"/>
                <w:color w:val="0000FF"/>
                <w:sz w:val="16"/>
                <w:rPrChange w:id="7557" w:author="Javier Quintana Pérez" w:date="2022-12-16T09:58:00Z">
                  <w:rPr>
                    <w:ins w:id="7558" w:author="Javier Quintana Pérez" w:date="2022-12-16T09:58:00Z"/>
                    <w:rFonts w:ascii="Source Sans Pro" w:hAnsi="Source Sans Pro"/>
                    <w:sz w:val="16"/>
                  </w:rPr>
                </w:rPrChange>
              </w:rPr>
            </w:pPr>
            <w:ins w:id="7559" w:author="Javier Quintana Pérez" w:date="2022-07-19T17:47:00Z">
              <w:r w:rsidRPr="00D919CB">
                <w:rPr>
                  <w:rFonts w:ascii="Source Sans Pro" w:hAnsi="Source Sans Pro"/>
                  <w:sz w:val="16"/>
                  <w:rPrChange w:id="7560" w:author="mjsierra" w:date="2022-07-29T11:03:00Z">
                    <w:rPr>
                      <w:rFonts w:ascii="Source Sans Pro" w:hAnsi="Source Sans Pro"/>
                      <w:color w:val="0000FF"/>
                      <w:sz w:val="16"/>
                      <w:u w:val="single"/>
                    </w:rPr>
                  </w:rPrChange>
                </w:rPr>
                <w:t xml:space="preserve">Apartado </w:t>
              </w:r>
            </w:ins>
            <w:ins w:id="7561" w:author="mjsierra" w:date="2022-07-12T12:58:00Z">
              <w:r w:rsidRPr="00D919CB">
                <w:rPr>
                  <w:rFonts w:ascii="Source Sans Pro" w:hAnsi="Source Sans Pro"/>
                  <w:sz w:val="16"/>
                  <w:rPrChange w:id="7562" w:author="mjsierra" w:date="2022-07-29T11:03:00Z">
                    <w:rPr>
                      <w:rFonts w:ascii="Source Sans Pro" w:hAnsi="Source Sans Pro"/>
                      <w:color w:val="0000FF"/>
                      <w:sz w:val="16"/>
                      <w:u w:val="single"/>
                    </w:rPr>
                  </w:rPrChange>
                </w:rPr>
                <w:t xml:space="preserve">62.3.5 </w:t>
              </w:r>
              <w:del w:id="7563" w:author="Javier Quintana Pérez" w:date="2022-07-18T11:33:00Z">
                <w:r w:rsidRPr="00D919CB">
                  <w:rPr>
                    <w:rFonts w:ascii="Source Sans Pro" w:hAnsi="Source Sans Pro"/>
                    <w:sz w:val="16"/>
                    <w:rPrChange w:id="7564" w:author="mjsierra" w:date="2022-07-29T11:03:00Z">
                      <w:rPr>
                        <w:rFonts w:ascii="Source Sans Pro" w:hAnsi="Source Sans Pro"/>
                        <w:color w:val="0000FF"/>
                        <w:sz w:val="16"/>
                        <w:u w:val="single"/>
                      </w:rPr>
                    </w:rPrChange>
                  </w:rPr>
                  <w:delText>o</w:delText>
                </w:r>
              </w:del>
            </w:ins>
            <w:ins w:id="7565" w:author="Javier Quintana Pérez" w:date="2022-07-18T11:33:00Z">
              <w:r w:rsidRPr="00D919CB">
                <w:rPr>
                  <w:rFonts w:ascii="Source Sans Pro" w:hAnsi="Source Sans Pro"/>
                  <w:sz w:val="16"/>
                  <w:rPrChange w:id="7566" w:author="mjsierra" w:date="2022-07-29T11:03:00Z">
                    <w:rPr>
                      <w:rFonts w:ascii="Source Sans Pro" w:hAnsi="Source Sans Pro"/>
                      <w:color w:val="0000FF"/>
                      <w:sz w:val="16"/>
                      <w:u w:val="single"/>
                    </w:rPr>
                  </w:rPrChange>
                </w:rPr>
                <w:t>O</w:t>
              </w:r>
            </w:ins>
            <w:ins w:id="7567" w:author="mjsierra" w:date="2022-07-12T12:58:00Z">
              <w:r w:rsidRPr="00D919CB">
                <w:rPr>
                  <w:rFonts w:ascii="Source Sans Pro" w:hAnsi="Source Sans Pro"/>
                  <w:sz w:val="16"/>
                  <w:rPrChange w:id="7568" w:author="mjsierra" w:date="2022-07-29T11:03:00Z">
                    <w:rPr>
                      <w:rFonts w:ascii="Source Sans Pro" w:hAnsi="Source Sans Pro"/>
                      <w:color w:val="0000FF"/>
                      <w:sz w:val="16"/>
                      <w:u w:val="single"/>
                    </w:rPr>
                  </w:rPrChange>
                </w:rPr>
                <w:t>tros ensayos</w:t>
              </w:r>
            </w:ins>
            <w:ins w:id="7569" w:author="Javier Quintana Pérez" w:date="2022-12-16T09:58:00Z">
              <w:r w:rsidR="006F326F">
                <w:rPr>
                  <w:rFonts w:ascii="Source Sans Pro" w:hAnsi="Source Sans Pro"/>
                  <w:sz w:val="16"/>
                </w:rPr>
                <w:t>.</w:t>
              </w:r>
            </w:ins>
          </w:p>
          <w:p w:rsidR="00000000" w:rsidRDefault="006F326F">
            <w:pPr>
              <w:tabs>
                <w:tab w:val="clear" w:pos="567"/>
              </w:tabs>
              <w:autoSpaceDE w:val="0"/>
              <w:autoSpaceDN w:val="0"/>
              <w:adjustRightInd w:val="0"/>
              <w:spacing w:line="240" w:lineRule="auto"/>
              <w:rPr>
                <w:rFonts w:ascii="Source Sans Pro" w:hAnsi="Source Sans Pro"/>
                <w:color w:val="0000FF"/>
                <w:sz w:val="16"/>
                <w:rPrChange w:id="7570" w:author="Javier Quintana Pérez" w:date="2022-12-16T09:58:00Z">
                  <w:rPr>
                    <w:i/>
                    <w:sz w:val="16"/>
                  </w:rPr>
                </w:rPrChange>
              </w:rPr>
              <w:pPrChange w:id="7571" w:author="Javier Quintana Pérez" w:date="2022-12-16T09:58:00Z">
                <w:pPr/>
              </w:pPrChange>
            </w:pPr>
            <w:ins w:id="7572" w:author="Javier Quintana Pérez" w:date="2022-12-16T09:58:00Z">
              <w:r w:rsidRPr="00246B92">
                <w:rPr>
                  <w:rFonts w:ascii="Source Sans Pro" w:hAnsi="Source Sans Pro"/>
                  <w:i/>
                  <w:sz w:val="16"/>
                </w:rPr>
                <w:t>Cualquier ensayo sobre los elementos prefabricados o sus componentes, diferente de los contemplados en este apartado, se efectuará según lo establecido en el programa de control o en el correspondiente pliego de prescripciones técnicas, o de acuerdo con las indicaciones de la dirección facultativa.</w:t>
              </w:r>
            </w:ins>
          </w:p>
        </w:tc>
      </w:tr>
    </w:tbl>
    <w:p w:rsidR="00C708DA" w:rsidRPr="00D41C9D" w:rsidRDefault="00C708DA" w:rsidP="00EB394E">
      <w:pPr>
        <w:rPr>
          <w:rFonts w:ascii="Source Sans Pro" w:hAnsi="Source Sans Pro"/>
          <w:rPrChange w:id="7573" w:author="Javier Quintana Pérez" w:date="2022-05-09T17:40: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B20093">
        <w:trPr>
          <w:jc w:val="center"/>
        </w:trPr>
        <w:tc>
          <w:tcPr>
            <w:tcW w:w="5000" w:type="pct"/>
          </w:tcPr>
          <w:p w:rsidR="00585969" w:rsidRPr="001302F4" w:rsidRDefault="00D919CB">
            <w:pPr>
              <w:spacing w:line="240" w:lineRule="auto"/>
              <w:rPr>
                <w:ins w:id="7574" w:author="Javier Quintana Pérez" w:date="2022-12-21T16:10:00Z"/>
                <w:rFonts w:ascii="Source Sans Pro" w:hAnsi="Source Sans Pro"/>
                <w:b/>
                <w:bCs/>
                <w:i/>
                <w:iCs/>
                <w:color w:val="000000" w:themeColor="text1"/>
                <w:sz w:val="16"/>
                <w:u w:val="single"/>
                <w:rPrChange w:id="7575" w:author="Javier Quintana Pérez" w:date="2023-01-23T10:28:00Z">
                  <w:rPr>
                    <w:ins w:id="7576" w:author="Javier Quintana Pérez" w:date="2022-12-21T16:10:00Z"/>
                    <w:rFonts w:ascii="Source Sans Pro" w:hAnsi="Source Sans Pro"/>
                    <w:color w:val="FF0000"/>
                    <w:sz w:val="16"/>
                  </w:rPr>
                </w:rPrChange>
              </w:rPr>
            </w:pPr>
            <w:ins w:id="7577" w:author="Javier Quintana Pérez" w:date="2022-12-21T16:10:00Z">
              <w:r w:rsidRPr="00D919CB">
                <w:rPr>
                  <w:rFonts w:ascii="Source Sans Pro" w:hAnsi="Source Sans Pro"/>
                  <w:b/>
                  <w:bCs/>
                  <w:i/>
                  <w:iCs/>
                  <w:color w:val="000000" w:themeColor="text1"/>
                  <w:sz w:val="16"/>
                  <w:u w:val="single"/>
                  <w:rPrChange w:id="7578" w:author="Javier Quintana Pérez" w:date="2023-01-23T10:28:00Z">
                    <w:rPr>
                      <w:rFonts w:ascii="Source Sans Pro" w:hAnsi="Source Sans Pro"/>
                      <w:color w:val="FF0000"/>
                      <w:sz w:val="16"/>
                      <w:u w:val="single"/>
                    </w:rPr>
                  </w:rPrChange>
                </w:rPr>
                <w:t xml:space="preserve">UNE-EN 13369 Reglas </w:t>
              </w:r>
            </w:ins>
            <w:ins w:id="7579" w:author="Javier Quintana Pérez" w:date="2022-12-21T16:11:00Z">
              <w:r w:rsidRPr="00D919CB">
                <w:rPr>
                  <w:rFonts w:ascii="Source Sans Pro" w:hAnsi="Source Sans Pro"/>
                  <w:b/>
                  <w:bCs/>
                  <w:i/>
                  <w:iCs/>
                  <w:color w:val="000000" w:themeColor="text1"/>
                  <w:sz w:val="16"/>
                  <w:u w:val="single"/>
                  <w:rPrChange w:id="7580" w:author="Javier Quintana Pérez" w:date="2023-01-23T10:28:00Z">
                    <w:rPr>
                      <w:rFonts w:ascii="Source Sans Pro" w:hAnsi="Source Sans Pro"/>
                      <w:color w:val="FF0000"/>
                      <w:sz w:val="16"/>
                      <w:u w:val="single"/>
                    </w:rPr>
                  </w:rPrChange>
                </w:rPr>
                <w:t xml:space="preserve">comunes para productos prefabricados de hormigón </w:t>
              </w:r>
            </w:ins>
          </w:p>
          <w:p w:rsidR="00000000" w:rsidRDefault="00D919CB">
            <w:pPr>
              <w:spacing w:line="240" w:lineRule="auto"/>
              <w:rPr>
                <w:rFonts w:ascii="Source Sans Pro" w:hAnsi="Source Sans Pro"/>
                <w:color w:val="000000" w:themeColor="text1"/>
                <w:sz w:val="16"/>
                <w:rPrChange w:id="7581" w:author="Javier Quintana Pérez" w:date="2023-01-23T10:28:00Z">
                  <w:rPr>
                    <w:sz w:val="16"/>
                  </w:rPr>
                </w:rPrChange>
              </w:rPr>
              <w:pPrChange w:id="7582" w:author="Javier Quintana Pérez" w:date="2022-05-11T17:19:00Z">
                <w:pPr/>
              </w:pPrChange>
            </w:pPr>
            <w:del w:id="7583" w:author="Javier Quintana Pérez" w:date="2022-07-18T11:29:00Z">
              <w:r w:rsidRPr="00D919CB">
                <w:rPr>
                  <w:rFonts w:ascii="Source Sans Pro" w:hAnsi="Source Sans Pro"/>
                  <w:color w:val="000000" w:themeColor="text1"/>
                  <w:sz w:val="16"/>
                  <w:rPrChange w:id="7584" w:author="Javier Quintana Pérez" w:date="2023-01-23T10:28:00Z">
                    <w:rPr>
                      <w:color w:val="0000FF"/>
                      <w:sz w:val="16"/>
                      <w:u w:val="single"/>
                    </w:rPr>
                  </w:rPrChange>
                </w:rPr>
                <w:delText>E</w:delText>
              </w:r>
            </w:del>
            <w:del w:id="7585" w:author="Javier Quintana Pérez" w:date="2022-07-18T11:30:00Z">
              <w:r w:rsidRPr="00D919CB">
                <w:rPr>
                  <w:rFonts w:ascii="Source Sans Pro" w:hAnsi="Source Sans Pro"/>
                  <w:color w:val="000000" w:themeColor="text1"/>
                  <w:sz w:val="16"/>
                  <w:rPrChange w:id="7586" w:author="Javier Quintana Pérez" w:date="2023-01-23T10:28:00Z">
                    <w:rPr>
                      <w:color w:val="0000FF"/>
                      <w:sz w:val="16"/>
                      <w:u w:val="single"/>
                    </w:rPr>
                  </w:rPrChange>
                </w:rPr>
                <w:delText>l</w:delText>
              </w:r>
            </w:del>
            <w:ins w:id="7587" w:author="Javier Quintana Pérez" w:date="2022-07-18T11:30:00Z">
              <w:r w:rsidRPr="00D919CB">
                <w:rPr>
                  <w:rFonts w:ascii="Source Sans Pro" w:hAnsi="Source Sans Pro"/>
                  <w:color w:val="000000" w:themeColor="text1"/>
                  <w:sz w:val="16"/>
                  <w:rPrChange w:id="7588" w:author="Javier Quintana Pérez" w:date="2023-01-23T10:28:00Z">
                    <w:rPr>
                      <w:rFonts w:ascii="Source Sans Pro" w:hAnsi="Source Sans Pro"/>
                      <w:color w:val="FF0000"/>
                      <w:sz w:val="16"/>
                      <w:u w:val="single"/>
                    </w:rPr>
                  </w:rPrChange>
                </w:rPr>
                <w:t>La</w:t>
              </w:r>
            </w:ins>
            <w:r w:rsidRPr="00D919CB">
              <w:rPr>
                <w:rFonts w:ascii="Source Sans Pro" w:hAnsi="Source Sans Pro"/>
                <w:color w:val="000000" w:themeColor="text1"/>
                <w:sz w:val="16"/>
                <w:rPrChange w:id="7589" w:author="Javier Quintana Pérez" w:date="2023-01-23T10:28:00Z">
                  <w:rPr>
                    <w:color w:val="0000FF"/>
                    <w:sz w:val="16"/>
                    <w:u w:val="single"/>
                  </w:rPr>
                </w:rPrChange>
              </w:rPr>
              <w:t xml:space="preserve"> </w:t>
            </w:r>
            <w:del w:id="7590" w:author="Javier Quintana Pérez" w:date="2022-07-18T11:30:00Z">
              <w:r w:rsidRPr="00D919CB">
                <w:rPr>
                  <w:rFonts w:ascii="Source Sans Pro" w:hAnsi="Source Sans Pro"/>
                  <w:color w:val="000000" w:themeColor="text1"/>
                  <w:sz w:val="16"/>
                  <w:rPrChange w:id="7591" w:author="Javier Quintana Pérez" w:date="2023-01-23T10:28:00Z">
                    <w:rPr>
                      <w:color w:val="0000FF"/>
                      <w:sz w:val="16"/>
                      <w:u w:val="single"/>
                    </w:rPr>
                  </w:rPrChange>
                </w:rPr>
                <w:delText>prefabricador</w:delText>
              </w:r>
            </w:del>
            <w:ins w:id="7592" w:author="Javier Quintana Pérez" w:date="2022-07-18T11:30:00Z">
              <w:r w:rsidRPr="00D919CB">
                <w:rPr>
                  <w:rFonts w:ascii="Source Sans Pro" w:hAnsi="Source Sans Pro"/>
                  <w:color w:val="000000" w:themeColor="text1"/>
                  <w:sz w:val="16"/>
                  <w:rPrChange w:id="7593" w:author="Javier Quintana Pérez" w:date="2023-01-23T10:28:00Z">
                    <w:rPr>
                      <w:rFonts w:ascii="Source Sans Pro" w:hAnsi="Source Sans Pro"/>
                      <w:color w:val="FF0000"/>
                      <w:sz w:val="16"/>
                      <w:u w:val="single"/>
                    </w:rPr>
                  </w:rPrChange>
                </w:rPr>
                <w:t>instalación</w:t>
              </w:r>
            </w:ins>
            <w:r w:rsidRPr="00D919CB">
              <w:rPr>
                <w:rFonts w:ascii="Source Sans Pro" w:hAnsi="Source Sans Pro"/>
                <w:color w:val="000000" w:themeColor="text1"/>
                <w:sz w:val="16"/>
                <w:rPrChange w:id="7594" w:author="Javier Quintana Pérez" w:date="2023-01-23T10:28:00Z">
                  <w:rPr>
                    <w:color w:val="0000FF"/>
                    <w:sz w:val="16"/>
                    <w:u w:val="single"/>
                  </w:rPr>
                </w:rPrChange>
              </w:rPr>
              <w:t xml:space="preserve"> deber</w:t>
            </w:r>
            <w:del w:id="7595" w:author="Javier Quintana Pérez" w:date="2022-12-21T17:26:00Z">
              <w:r w:rsidRPr="00D919CB">
                <w:rPr>
                  <w:rFonts w:ascii="Source Sans Pro" w:hAnsi="Source Sans Pro"/>
                  <w:color w:val="000000" w:themeColor="text1"/>
                  <w:sz w:val="16"/>
                  <w:rPrChange w:id="7596" w:author="Javier Quintana Pérez" w:date="2023-01-23T10:28:00Z">
                    <w:rPr>
                      <w:color w:val="0000FF"/>
                      <w:sz w:val="16"/>
                      <w:u w:val="single"/>
                    </w:rPr>
                  </w:rPrChange>
                </w:rPr>
                <w:delText>ía</w:delText>
              </w:r>
            </w:del>
            <w:ins w:id="7597" w:author="Javier Quintana Pérez" w:date="2022-12-21T17:26:00Z">
              <w:r w:rsidRPr="00D919CB">
                <w:rPr>
                  <w:rFonts w:ascii="Source Sans Pro" w:hAnsi="Source Sans Pro"/>
                  <w:color w:val="000000" w:themeColor="text1"/>
                  <w:sz w:val="16"/>
                  <w:rPrChange w:id="7598" w:author="Javier Quintana Pérez" w:date="2023-01-23T10:28:00Z">
                    <w:rPr>
                      <w:rFonts w:ascii="Source Sans Pro" w:hAnsi="Source Sans Pro"/>
                      <w:color w:val="FF0000"/>
                      <w:sz w:val="16"/>
                      <w:u w:val="single"/>
                    </w:rPr>
                  </w:rPrChange>
                </w:rPr>
                <w:t>á</w:t>
              </w:r>
            </w:ins>
            <w:r w:rsidRPr="00D919CB">
              <w:rPr>
                <w:rFonts w:ascii="Source Sans Pro" w:hAnsi="Source Sans Pro"/>
                <w:color w:val="000000" w:themeColor="text1"/>
                <w:sz w:val="16"/>
                <w:rPrChange w:id="7599" w:author="Javier Quintana Pérez" w:date="2023-01-23T10:28:00Z">
                  <w:rPr>
                    <w:color w:val="0000FF"/>
                    <w:sz w:val="16"/>
                    <w:u w:val="single"/>
                  </w:rPr>
                </w:rPrChange>
              </w:rPr>
              <w:t xml:space="preserve"> de disponer de un</w:t>
            </w:r>
            <w:del w:id="7600" w:author="Javier Quintana Pérez" w:date="2022-12-21T17:27:00Z">
              <w:r w:rsidRPr="00D919CB">
                <w:rPr>
                  <w:rFonts w:ascii="Source Sans Pro" w:hAnsi="Source Sans Pro"/>
                  <w:color w:val="000000" w:themeColor="text1"/>
                  <w:sz w:val="16"/>
                  <w:rPrChange w:id="7601" w:author="Javier Quintana Pérez" w:date="2023-01-23T10:28:00Z">
                    <w:rPr>
                      <w:color w:val="0000FF"/>
                      <w:sz w:val="16"/>
                      <w:u w:val="single"/>
                    </w:rPr>
                  </w:rPrChange>
                </w:rPr>
                <w:delText xml:space="preserve"> plan de control</w:delText>
              </w:r>
            </w:del>
            <w:ins w:id="7602" w:author="Javier Quintana Pérez" w:date="2022-12-21T17:27:00Z">
              <w:r w:rsidRPr="00D919CB">
                <w:rPr>
                  <w:rFonts w:ascii="Source Sans Pro" w:hAnsi="Source Sans Pro"/>
                  <w:color w:val="000000" w:themeColor="text1"/>
                  <w:sz w:val="16"/>
                  <w:rPrChange w:id="7603" w:author="Javier Quintana Pérez" w:date="2023-01-23T10:28:00Z">
                    <w:rPr>
                      <w:rFonts w:ascii="Source Sans Pro" w:hAnsi="Source Sans Pro"/>
                      <w:color w:val="FF0000"/>
                      <w:sz w:val="16"/>
                      <w:u w:val="single"/>
                    </w:rPr>
                  </w:rPrChange>
                </w:rPr>
                <w:t xml:space="preserve"> sistema</w:t>
              </w:r>
            </w:ins>
            <w:ins w:id="7604" w:author="Javier Quintana Pérez" w:date="2022-12-21T17:28:00Z">
              <w:r w:rsidRPr="00D919CB">
                <w:rPr>
                  <w:rFonts w:ascii="Source Sans Pro" w:hAnsi="Source Sans Pro"/>
                  <w:color w:val="000000" w:themeColor="text1"/>
                  <w:sz w:val="16"/>
                  <w:rPrChange w:id="7605" w:author="Javier Quintana Pérez" w:date="2023-01-23T10:28:00Z">
                    <w:rPr>
                      <w:rFonts w:ascii="Source Sans Pro" w:hAnsi="Source Sans Pro"/>
                      <w:color w:val="FF0000"/>
                      <w:sz w:val="16"/>
                      <w:u w:val="single"/>
                    </w:rPr>
                  </w:rPrChange>
                </w:rPr>
                <w:t xml:space="preserve"> de control de producción en f</w:t>
              </w:r>
            </w:ins>
            <w:ins w:id="7606" w:author="Javier Quintana Pérez" w:date="2022-12-21T17:29:00Z">
              <w:r w:rsidRPr="00D919CB">
                <w:rPr>
                  <w:rFonts w:ascii="Source Sans Pro" w:hAnsi="Source Sans Pro"/>
                  <w:color w:val="000000" w:themeColor="text1"/>
                  <w:sz w:val="16"/>
                  <w:rPrChange w:id="7607" w:author="Javier Quintana Pérez" w:date="2023-01-23T10:28:00Z">
                    <w:rPr>
                      <w:rFonts w:ascii="Source Sans Pro" w:hAnsi="Source Sans Pro"/>
                      <w:color w:val="FF0000"/>
                      <w:sz w:val="16"/>
                      <w:u w:val="single"/>
                    </w:rPr>
                  </w:rPrChange>
                </w:rPr>
                <w:t xml:space="preserve">ábrica </w:t>
              </w:r>
            </w:ins>
            <w:ins w:id="7608" w:author="Javier Quintana Pérez" w:date="2022-12-21T17:31:00Z">
              <w:r w:rsidRPr="00D919CB">
                <w:rPr>
                  <w:rFonts w:ascii="Source Sans Pro" w:hAnsi="Source Sans Pro"/>
                  <w:color w:val="000000" w:themeColor="text1"/>
                  <w:sz w:val="16"/>
                  <w:rPrChange w:id="7609" w:author="Javier Quintana Pérez" w:date="2023-01-23T10:28:00Z">
                    <w:rPr>
                      <w:rFonts w:ascii="Source Sans Pro" w:hAnsi="Source Sans Pro"/>
                      <w:color w:val="FF0000"/>
                      <w:sz w:val="16"/>
                      <w:u w:val="single"/>
                    </w:rPr>
                  </w:rPrChange>
                </w:rPr>
                <w:t>que debe estar constituido por procedimientos, instrucciones</w:t>
              </w:r>
            </w:ins>
            <w:ins w:id="7610" w:author="Javier Quintana Pérez" w:date="2022-12-21T17:32:00Z">
              <w:r w:rsidRPr="00D919CB">
                <w:rPr>
                  <w:rFonts w:ascii="Source Sans Pro" w:hAnsi="Source Sans Pro"/>
                  <w:color w:val="000000" w:themeColor="text1"/>
                  <w:sz w:val="16"/>
                  <w:rPrChange w:id="7611" w:author="Javier Quintana Pérez" w:date="2023-01-23T10:28:00Z">
                    <w:rPr>
                      <w:rFonts w:ascii="Source Sans Pro" w:hAnsi="Source Sans Pro"/>
                      <w:color w:val="FF0000"/>
                      <w:sz w:val="16"/>
                      <w:u w:val="single"/>
                    </w:rPr>
                  </w:rPrChange>
                </w:rPr>
                <w:t xml:space="preserve"> e</w:t>
              </w:r>
            </w:ins>
            <w:ins w:id="7612" w:author="Javier Quintana Pérez" w:date="2022-12-21T17:31:00Z">
              <w:r w:rsidRPr="00D919CB">
                <w:rPr>
                  <w:rFonts w:ascii="Source Sans Pro" w:hAnsi="Source Sans Pro"/>
                  <w:color w:val="000000" w:themeColor="text1"/>
                  <w:sz w:val="16"/>
                  <w:rPrChange w:id="7613" w:author="Javier Quintana Pérez" w:date="2023-01-23T10:28:00Z">
                    <w:rPr>
                      <w:rFonts w:ascii="Source Sans Pro" w:hAnsi="Source Sans Pro"/>
                      <w:color w:val="FF0000"/>
                      <w:sz w:val="16"/>
                      <w:u w:val="single"/>
                    </w:rPr>
                  </w:rPrChange>
                </w:rPr>
                <w:t xml:space="preserve"> inspecciones </w:t>
              </w:r>
            </w:ins>
            <w:ins w:id="7614" w:author="Javier Quintana Pérez" w:date="2022-12-21T17:32:00Z">
              <w:r w:rsidRPr="00D919CB">
                <w:rPr>
                  <w:rFonts w:ascii="Source Sans Pro" w:hAnsi="Source Sans Pro"/>
                  <w:color w:val="000000" w:themeColor="text1"/>
                  <w:sz w:val="16"/>
                  <w:rPrChange w:id="7615" w:author="Javier Quintana Pérez" w:date="2023-01-23T10:28:00Z">
                    <w:rPr>
                      <w:rFonts w:ascii="Source Sans Pro" w:hAnsi="Source Sans Pro"/>
                      <w:color w:val="FF0000"/>
                      <w:sz w:val="16"/>
                      <w:u w:val="single"/>
                    </w:rPr>
                  </w:rPrChange>
                </w:rPr>
                <w:t>regulares para controlar los procesos de producción y los pro</w:t>
              </w:r>
            </w:ins>
            <w:ins w:id="7616" w:author="Javier Quintana Pérez" w:date="2022-12-21T17:33:00Z">
              <w:r w:rsidRPr="00D919CB">
                <w:rPr>
                  <w:rFonts w:ascii="Source Sans Pro" w:hAnsi="Source Sans Pro"/>
                  <w:color w:val="000000" w:themeColor="text1"/>
                  <w:sz w:val="16"/>
                  <w:rPrChange w:id="7617" w:author="Javier Quintana Pérez" w:date="2023-01-23T10:28:00Z">
                    <w:rPr>
                      <w:rFonts w:ascii="Source Sans Pro" w:hAnsi="Source Sans Pro"/>
                      <w:color w:val="FF0000"/>
                      <w:sz w:val="16"/>
                      <w:u w:val="single"/>
                    </w:rPr>
                  </w:rPrChange>
                </w:rPr>
                <w:t>ductos terminados</w:t>
              </w:r>
            </w:ins>
            <w:del w:id="7618" w:author="Javier Quintana Pérez" w:date="2022-12-21T17:29:00Z">
              <w:r w:rsidRPr="00D919CB">
                <w:rPr>
                  <w:rFonts w:ascii="Source Sans Pro" w:hAnsi="Source Sans Pro"/>
                  <w:color w:val="000000" w:themeColor="text1"/>
                  <w:sz w:val="16"/>
                  <w:rPrChange w:id="7619" w:author="Javier Quintana Pérez" w:date="2023-01-23T10:28:00Z">
                    <w:rPr>
                      <w:color w:val="0000FF"/>
                      <w:sz w:val="16"/>
                      <w:u w:val="single"/>
                    </w:rPr>
                  </w:rPrChange>
                </w:rPr>
                <w:delText>, dividiendo las piezas en lotes</w:delText>
              </w:r>
            </w:del>
            <w:del w:id="7620" w:author="Javier Quintana Pérez" w:date="2022-12-21T17:33:00Z">
              <w:r w:rsidRPr="00D919CB">
                <w:rPr>
                  <w:rFonts w:ascii="Source Sans Pro" w:hAnsi="Source Sans Pro"/>
                  <w:color w:val="000000" w:themeColor="text1"/>
                  <w:sz w:val="16"/>
                  <w:rPrChange w:id="7621" w:author="Javier Quintana Pérez" w:date="2023-01-23T10:28:00Z">
                    <w:rPr>
                      <w:color w:val="0000FF"/>
                      <w:sz w:val="16"/>
                      <w:u w:val="single"/>
                    </w:rPr>
                  </w:rPrChange>
                </w:rPr>
                <w:delText>. En cada l</w:delText>
              </w:r>
            </w:del>
            <w:ins w:id="7622" w:author="Javier Quintana Pérez" w:date="2022-12-21T17:33:00Z">
              <w:r w:rsidRPr="00D919CB">
                <w:rPr>
                  <w:rFonts w:ascii="Source Sans Pro" w:hAnsi="Source Sans Pro"/>
                  <w:color w:val="000000" w:themeColor="text1"/>
                  <w:sz w:val="16"/>
                  <w:rPrChange w:id="7623" w:author="Javier Quintana Pérez" w:date="2023-01-23T10:28:00Z">
                    <w:rPr>
                      <w:rFonts w:ascii="Source Sans Pro" w:hAnsi="Source Sans Pro"/>
                      <w:color w:val="FF0000"/>
                      <w:sz w:val="16"/>
                      <w:u w:val="single"/>
                    </w:rPr>
                  </w:rPrChange>
                </w:rPr>
                <w:t xml:space="preserve">. </w:t>
              </w:r>
            </w:ins>
            <w:del w:id="7624" w:author="Javier Quintana Pérez" w:date="2022-12-21T17:33:00Z">
              <w:r w:rsidRPr="00D919CB">
                <w:rPr>
                  <w:rFonts w:ascii="Source Sans Pro" w:hAnsi="Source Sans Pro"/>
                  <w:color w:val="000000" w:themeColor="text1"/>
                  <w:sz w:val="16"/>
                  <w:rPrChange w:id="7625" w:author="Javier Quintana Pérez" w:date="2023-01-23T10:28:00Z">
                    <w:rPr>
                      <w:color w:val="0000FF"/>
                      <w:sz w:val="16"/>
                      <w:u w:val="single"/>
                    </w:rPr>
                  </w:rPrChange>
                </w:rPr>
                <w:delText>ote s</w:delText>
              </w:r>
            </w:del>
            <w:ins w:id="7626" w:author="Javier Quintana Pérez" w:date="2022-12-21T17:33:00Z">
              <w:r w:rsidRPr="00D919CB">
                <w:rPr>
                  <w:rFonts w:ascii="Source Sans Pro" w:hAnsi="Source Sans Pro"/>
                  <w:color w:val="000000" w:themeColor="text1"/>
                  <w:sz w:val="16"/>
                  <w:rPrChange w:id="7627" w:author="Javier Quintana Pérez" w:date="2023-01-23T10:28:00Z">
                    <w:rPr>
                      <w:rFonts w:ascii="Source Sans Pro" w:hAnsi="Source Sans Pro"/>
                      <w:color w:val="FF0000"/>
                      <w:sz w:val="16"/>
                      <w:u w:val="single"/>
                    </w:rPr>
                  </w:rPrChange>
                </w:rPr>
                <w:t>S</w:t>
              </w:r>
            </w:ins>
            <w:r w:rsidRPr="00D919CB">
              <w:rPr>
                <w:rFonts w:ascii="Source Sans Pro" w:hAnsi="Source Sans Pro"/>
                <w:color w:val="000000" w:themeColor="text1"/>
                <w:sz w:val="16"/>
                <w:rPrChange w:id="7628" w:author="Javier Quintana Pérez" w:date="2023-01-23T10:28:00Z">
                  <w:rPr>
                    <w:color w:val="0000FF"/>
                    <w:sz w:val="16"/>
                    <w:u w:val="single"/>
                  </w:rPr>
                </w:rPrChange>
              </w:rPr>
              <w:t>e inspeccionarán distintos aspectos, que a título orientativo, pero no excluyente se detalla a continuación:</w:t>
            </w:r>
            <w:ins w:id="7629" w:author="Javier Quintana Pérez" w:date="2022-12-16T09:56:00Z">
              <w:r w:rsidRPr="00D919CB">
                <w:rPr>
                  <w:rFonts w:ascii="Source Sans Pro" w:hAnsi="Source Sans Pro"/>
                  <w:color w:val="000000" w:themeColor="text1"/>
                  <w:sz w:val="16"/>
                  <w:rPrChange w:id="7630" w:author="Javier Quintana Pérez" w:date="2023-01-23T10:28:00Z">
                    <w:rPr>
                      <w:rFonts w:ascii="Source Sans Pro" w:hAnsi="Source Sans Pro"/>
                      <w:color w:val="FF0000"/>
                      <w:sz w:val="16"/>
                      <w:u w:val="single"/>
                    </w:rPr>
                  </w:rPrChange>
                </w:rPr>
                <w:t xml:space="preserve"> </w:t>
              </w:r>
            </w:ins>
          </w:p>
          <w:p w:rsidR="00EB394E" w:rsidRPr="004939EE" w:rsidRDefault="00D919CB">
            <w:pPr>
              <w:numPr>
                <w:ilvl w:val="0"/>
                <w:numId w:val="22"/>
              </w:numPr>
              <w:tabs>
                <w:tab w:val="clear" w:pos="567"/>
              </w:tabs>
              <w:spacing w:line="240" w:lineRule="auto"/>
              <w:jc w:val="left"/>
              <w:rPr>
                <w:rFonts w:ascii="Source Sans Pro" w:hAnsi="Source Sans Pro"/>
                <w:sz w:val="16"/>
                <w:rPrChange w:id="7631" w:author="mjsierra" w:date="2022-07-29T11:03:00Z">
                  <w:rPr>
                    <w:sz w:val="16"/>
                  </w:rPr>
                </w:rPrChange>
              </w:rPr>
            </w:pPr>
            <w:r w:rsidRPr="00D919CB">
              <w:rPr>
                <w:rFonts w:ascii="Source Sans Pro" w:hAnsi="Source Sans Pro"/>
                <w:sz w:val="16"/>
                <w:rPrChange w:id="7632" w:author="mjsierra" w:date="2022-07-29T11:03:00Z">
                  <w:rPr>
                    <w:color w:val="0000FF"/>
                    <w:sz w:val="16"/>
                    <w:u w:val="single"/>
                  </w:rPr>
                </w:rPrChange>
              </w:rPr>
              <w:t>Estado de bancadas</w:t>
            </w:r>
          </w:p>
          <w:p w:rsidR="00EB394E" w:rsidRPr="004939EE" w:rsidRDefault="00D919CB">
            <w:pPr>
              <w:numPr>
                <w:ilvl w:val="0"/>
                <w:numId w:val="22"/>
              </w:numPr>
              <w:tabs>
                <w:tab w:val="clear" w:pos="567"/>
              </w:tabs>
              <w:spacing w:line="240" w:lineRule="auto"/>
              <w:jc w:val="left"/>
              <w:rPr>
                <w:rFonts w:ascii="Source Sans Pro" w:hAnsi="Source Sans Pro"/>
                <w:sz w:val="16"/>
                <w:rPrChange w:id="7633" w:author="mjsierra" w:date="2022-07-29T11:03:00Z">
                  <w:rPr>
                    <w:sz w:val="16"/>
                  </w:rPr>
                </w:rPrChange>
              </w:rPr>
            </w:pPr>
            <w:r w:rsidRPr="00D919CB">
              <w:rPr>
                <w:rFonts w:ascii="Source Sans Pro" w:hAnsi="Source Sans Pro"/>
                <w:sz w:val="16"/>
                <w:rPrChange w:id="7634" w:author="mjsierra" w:date="2022-07-29T11:03:00Z">
                  <w:rPr>
                    <w:color w:val="0000FF"/>
                    <w:sz w:val="16"/>
                    <w:u w:val="single"/>
                  </w:rPr>
                </w:rPrChange>
              </w:rPr>
              <w:t>Moldes</w:t>
            </w:r>
          </w:p>
          <w:p w:rsidR="00EB394E" w:rsidRPr="004939EE" w:rsidRDefault="00D919CB">
            <w:pPr>
              <w:numPr>
                <w:ilvl w:val="0"/>
                <w:numId w:val="22"/>
              </w:numPr>
              <w:tabs>
                <w:tab w:val="clear" w:pos="567"/>
              </w:tabs>
              <w:spacing w:line="240" w:lineRule="auto"/>
              <w:jc w:val="left"/>
              <w:rPr>
                <w:rFonts w:ascii="Source Sans Pro" w:hAnsi="Source Sans Pro"/>
                <w:sz w:val="16"/>
                <w:rPrChange w:id="7635" w:author="mjsierra" w:date="2022-07-29T11:03:00Z">
                  <w:rPr>
                    <w:sz w:val="16"/>
                  </w:rPr>
                </w:rPrChange>
              </w:rPr>
            </w:pPr>
            <w:r w:rsidRPr="00D919CB">
              <w:rPr>
                <w:rFonts w:ascii="Source Sans Pro" w:hAnsi="Source Sans Pro"/>
                <w:sz w:val="16"/>
                <w:rPrChange w:id="7636" w:author="mjsierra" w:date="2022-07-29T11:03:00Z">
                  <w:rPr>
                    <w:color w:val="0000FF"/>
                    <w:sz w:val="16"/>
                    <w:u w:val="single"/>
                  </w:rPr>
                </w:rPrChange>
              </w:rPr>
              <w:t>Curado</w:t>
            </w:r>
            <w:ins w:id="7637" w:author="Javier Quintana Pérez" w:date="2022-12-21T16:00:00Z">
              <w:r w:rsidR="00585969">
                <w:rPr>
                  <w:rFonts w:ascii="Source Sans Pro" w:hAnsi="Source Sans Pro"/>
                  <w:sz w:val="16"/>
                </w:rPr>
                <w:t xml:space="preserve"> </w:t>
              </w:r>
            </w:ins>
          </w:p>
          <w:p w:rsidR="00EB394E" w:rsidRPr="004939EE" w:rsidRDefault="00D919CB">
            <w:pPr>
              <w:numPr>
                <w:ilvl w:val="0"/>
                <w:numId w:val="22"/>
              </w:numPr>
              <w:tabs>
                <w:tab w:val="clear" w:pos="567"/>
              </w:tabs>
              <w:spacing w:line="240" w:lineRule="auto"/>
              <w:jc w:val="left"/>
              <w:rPr>
                <w:rFonts w:ascii="Source Sans Pro" w:hAnsi="Source Sans Pro"/>
                <w:sz w:val="16"/>
                <w:rPrChange w:id="7638" w:author="mjsierra" w:date="2022-07-29T11:03:00Z">
                  <w:rPr>
                    <w:sz w:val="16"/>
                  </w:rPr>
                </w:rPrChange>
              </w:rPr>
            </w:pPr>
            <w:r w:rsidRPr="00D919CB">
              <w:rPr>
                <w:rFonts w:ascii="Source Sans Pro" w:hAnsi="Source Sans Pro"/>
                <w:sz w:val="16"/>
                <w:rPrChange w:id="7639" w:author="mjsierra" w:date="2022-07-29T11:03:00Z">
                  <w:rPr>
                    <w:color w:val="0000FF"/>
                    <w:sz w:val="16"/>
                    <w:u w:val="single"/>
                  </w:rPr>
                </w:rPrChange>
              </w:rPr>
              <w:t>Desmoldeo y almacenamiento</w:t>
            </w:r>
          </w:p>
          <w:p w:rsidR="00EB394E" w:rsidRPr="00D41C9D" w:rsidRDefault="00D919CB">
            <w:pPr>
              <w:numPr>
                <w:ilvl w:val="0"/>
                <w:numId w:val="22"/>
              </w:numPr>
              <w:tabs>
                <w:tab w:val="clear" w:pos="567"/>
              </w:tabs>
              <w:spacing w:line="240" w:lineRule="auto"/>
              <w:jc w:val="left"/>
              <w:rPr>
                <w:rFonts w:ascii="Source Sans Pro" w:hAnsi="Source Sans Pro"/>
                <w:sz w:val="16"/>
                <w:rPrChange w:id="7640" w:author="Javier Quintana Pérez" w:date="2022-05-09T17:40:00Z">
                  <w:rPr>
                    <w:sz w:val="16"/>
                  </w:rPr>
                </w:rPrChange>
              </w:rPr>
            </w:pPr>
            <w:r w:rsidRPr="00D919CB">
              <w:rPr>
                <w:rFonts w:ascii="Source Sans Pro" w:hAnsi="Source Sans Pro"/>
                <w:sz w:val="16"/>
                <w:rPrChange w:id="7641" w:author="mjsierra" w:date="2022-07-29T11:03:00Z">
                  <w:rPr>
                    <w:color w:val="0000FF"/>
                    <w:sz w:val="16"/>
                    <w:u w:val="single"/>
                  </w:rPr>
                </w:rPrChange>
              </w:rPr>
              <w:t>Transporte a obra</w:t>
            </w:r>
            <w:ins w:id="7642" w:author="Javier Quintana Pérez" w:date="2022-12-21T17:36:00Z">
              <w:r w:rsidR="00BE187E">
                <w:rPr>
                  <w:rFonts w:ascii="Source Sans Pro" w:hAnsi="Source Sans Pro"/>
                  <w:sz w:val="16"/>
                </w:rPr>
                <w:t xml:space="preserve"> (suministro)</w:t>
              </w:r>
            </w:ins>
          </w:p>
        </w:tc>
      </w:tr>
    </w:tbl>
    <w:p w:rsidR="00F91EDD" w:rsidRPr="00D41C9D" w:rsidDel="00C540F8" w:rsidRDefault="00F91EDD" w:rsidP="00F91EDD">
      <w:pPr>
        <w:pStyle w:val="Nivel1"/>
        <w:ind w:left="360" w:hanging="360"/>
        <w:rPr>
          <w:del w:id="7643" w:author="Javier Quintana Pérez" w:date="2022-05-11T17:21:00Z"/>
          <w:rFonts w:ascii="Source Sans Pro" w:hAnsi="Source Sans Pro"/>
          <w:rPrChange w:id="7644" w:author="Javier Quintana Pérez" w:date="2022-05-09T17:40:00Z">
            <w:rPr>
              <w:del w:id="7645" w:author="Javier Quintana Pérez" w:date="2022-05-11T17:21:00Z"/>
            </w:rPr>
          </w:rPrChange>
        </w:rPr>
      </w:pPr>
    </w:p>
    <w:p w:rsidR="00C540F8" w:rsidRDefault="00C540F8">
      <w:pPr>
        <w:tabs>
          <w:tab w:val="clear" w:pos="567"/>
        </w:tabs>
        <w:spacing w:line="240" w:lineRule="auto"/>
        <w:jc w:val="left"/>
        <w:rPr>
          <w:ins w:id="7646" w:author="Javier Quintana Pérez" w:date="2022-05-11T17:21:00Z"/>
          <w:rFonts w:ascii="Source Sans Pro" w:eastAsia="Arial Unicode MS" w:hAnsi="Source Sans Pro" w:cs="Arial"/>
          <w:b/>
        </w:rPr>
      </w:pPr>
      <w:ins w:id="7647" w:author="Javier Quintana Pérez" w:date="2022-05-11T17:21:00Z">
        <w:r>
          <w:rPr>
            <w:rFonts w:ascii="Source Sans Pro" w:hAnsi="Source Sans Pro"/>
          </w:rPr>
          <w:br w:type="page"/>
        </w:r>
      </w:ins>
    </w:p>
    <w:p w:rsidR="00EB394E" w:rsidRPr="001302F4" w:rsidRDefault="00D919CB" w:rsidP="009F7964">
      <w:pPr>
        <w:pStyle w:val="Nivel2"/>
        <w:tabs>
          <w:tab w:val="clear" w:pos="851"/>
        </w:tabs>
        <w:ind w:left="360"/>
        <w:rPr>
          <w:ins w:id="7648" w:author="Javier Quintana Pérez" w:date="2022-05-11T17:20:00Z"/>
          <w:rFonts w:ascii="Source Sans Pro" w:hAnsi="Source Sans Pro"/>
          <w:color w:val="000000" w:themeColor="text1"/>
          <w:sz w:val="22"/>
          <w:szCs w:val="22"/>
          <w:rPrChange w:id="7649" w:author="Javier Quintana Pérez" w:date="2023-01-23T10:29:00Z">
            <w:rPr>
              <w:ins w:id="7650" w:author="Javier Quintana Pérez" w:date="2022-05-11T17:20:00Z"/>
              <w:rFonts w:ascii="Source Sans Pro" w:hAnsi="Source Sans Pro"/>
            </w:rPr>
          </w:rPrChange>
        </w:rPr>
      </w:pPr>
      <w:bookmarkStart w:id="7651" w:name="_Toc122537367"/>
      <w:ins w:id="7652" w:author="Javier Quintana Pérez" w:date="2022-05-11T17:20:00Z">
        <w:r w:rsidRPr="00D919CB">
          <w:rPr>
            <w:rFonts w:ascii="Source Sans Pro" w:hAnsi="Source Sans Pro"/>
            <w:color w:val="000000" w:themeColor="text1"/>
            <w:sz w:val="22"/>
            <w:szCs w:val="22"/>
            <w:rPrChange w:id="7653" w:author="Javier Quintana Pérez" w:date="2023-01-23T10:29:00Z">
              <w:rPr>
                <w:rFonts w:ascii="Source Sans Pro" w:hAnsi="Source Sans Pro"/>
                <w:color w:val="0000FF"/>
                <w:u w:val="single"/>
              </w:rPr>
            </w:rPrChange>
          </w:rPr>
          <w:t xml:space="preserve">9.2.1.  </w:t>
        </w:r>
      </w:ins>
      <w:r w:rsidRPr="00D919CB">
        <w:rPr>
          <w:rFonts w:ascii="Source Sans Pro" w:hAnsi="Source Sans Pro"/>
          <w:color w:val="000000" w:themeColor="text1"/>
          <w:sz w:val="22"/>
          <w:szCs w:val="22"/>
          <w:rPrChange w:id="7654" w:author="Javier Quintana Pérez" w:date="2023-01-23T10:29:00Z">
            <w:rPr>
              <w:color w:val="0000FF"/>
              <w:u w:val="single"/>
            </w:rPr>
          </w:rPrChange>
        </w:rPr>
        <w:t>Plan de control de ejecución</w:t>
      </w:r>
      <w:bookmarkEnd w:id="7651"/>
      <w:ins w:id="7655" w:author="mjsierra" w:date="2022-07-12T13:01:00Z">
        <w:del w:id="7656" w:author="Javier Quintana Pérez" w:date="2022-07-18T11:28:00Z">
          <w:r w:rsidRPr="00D919CB">
            <w:rPr>
              <w:rFonts w:ascii="Source Sans Pro" w:hAnsi="Source Sans Pro"/>
              <w:color w:val="000000" w:themeColor="text1"/>
              <w:sz w:val="22"/>
              <w:szCs w:val="22"/>
              <w:rPrChange w:id="7657" w:author="Javier Quintana Pérez" w:date="2023-01-23T10:29:00Z">
                <w:rPr>
                  <w:rFonts w:ascii="Source Sans Pro" w:hAnsi="Source Sans Pro"/>
                  <w:color w:val="0000FF"/>
                  <w:u w:val="single"/>
                </w:rPr>
              </w:rPrChange>
            </w:rPr>
            <w:delText xml:space="preserve"> </w:delText>
          </w:r>
        </w:del>
      </w:ins>
      <w:ins w:id="7658" w:author="mjsierra" w:date="2022-07-12T13:02:00Z">
        <w:del w:id="7659" w:author="Javier Quintana Pérez" w:date="2022-07-18T11:28:00Z">
          <w:r w:rsidRPr="00D919CB">
            <w:rPr>
              <w:rFonts w:ascii="Source Sans Pro" w:hAnsi="Source Sans Pro"/>
              <w:color w:val="000000" w:themeColor="text1"/>
              <w:sz w:val="22"/>
              <w:szCs w:val="22"/>
              <w:rPrChange w:id="7660" w:author="Javier Quintana Pérez" w:date="2023-01-23T10:29:00Z">
                <w:rPr>
                  <w:rFonts w:ascii="Source Sans Pro" w:hAnsi="Source Sans Pro"/>
                  <w:color w:val="0000FF"/>
                  <w:u w:val="single"/>
                </w:rPr>
              </w:rPrChange>
            </w:rPr>
            <w:delText>aquí lo dejamos 12/07/2022</w:delText>
          </w:r>
        </w:del>
      </w:ins>
    </w:p>
    <w:p w:rsidR="00000000" w:rsidRDefault="00D919CB">
      <w:pPr>
        <w:pStyle w:val="Nivel2"/>
        <w:tabs>
          <w:tab w:val="clear" w:pos="851"/>
        </w:tabs>
        <w:ind w:left="360"/>
        <w:rPr>
          <w:del w:id="7661" w:author="Javier Quintana Pérez" w:date="2022-05-11T17:21:00Z"/>
          <w:rFonts w:ascii="Source Sans Pro" w:hAnsi="Source Sans Pro"/>
          <w:color w:val="000000" w:themeColor="text1"/>
          <w:rPrChange w:id="7662" w:author="Javier Quintana Pérez" w:date="2023-01-23T10:29:00Z">
            <w:rPr>
              <w:del w:id="7663" w:author="Javier Quintana Pérez" w:date="2022-05-11T17:21:00Z"/>
              <w:u w:val="single"/>
            </w:rPr>
          </w:rPrChange>
        </w:rPr>
        <w:pPrChange w:id="7664" w:author="Javier Quintana Pérez" w:date="2022-05-11T17:20:00Z">
          <w:pPr>
            <w:pStyle w:val="Nivel3"/>
          </w:pPr>
        </w:pPrChange>
      </w:pPr>
      <w:ins w:id="7665" w:author="Javier Quintana Pérez" w:date="2022-05-11T17:20:00Z">
        <w:r w:rsidRPr="00D919CB">
          <w:rPr>
            <w:rFonts w:ascii="Source Sans Pro" w:hAnsi="Source Sans Pro"/>
            <w:color w:val="000000" w:themeColor="text1"/>
            <w:rPrChange w:id="7666" w:author="Javier Quintana Pérez" w:date="2023-01-23T10:29:00Z">
              <w:rPr>
                <w:rFonts w:ascii="Source Sans Pro" w:hAnsi="Source Sans Pro"/>
                <w:color w:val="0000FF"/>
                <w:u w:val="single"/>
              </w:rPr>
            </w:rPrChange>
          </w:rPr>
          <w:tab/>
        </w:r>
      </w:ins>
    </w:p>
    <w:p w:rsidR="00000000" w:rsidRDefault="00C3369D">
      <w:pPr>
        <w:pStyle w:val="Nivel2"/>
        <w:tabs>
          <w:tab w:val="clear" w:pos="851"/>
        </w:tabs>
        <w:ind w:left="360"/>
        <w:rPr>
          <w:rFonts w:ascii="Source Sans Pro" w:hAnsi="Source Sans Pro"/>
          <w:color w:val="000000" w:themeColor="text1"/>
          <w:u w:val="single"/>
          <w:rPrChange w:id="7667" w:author="Javier Quintana Pérez" w:date="2023-01-23T10:29:00Z">
            <w:rPr>
              <w:u w:val="single"/>
            </w:rPr>
          </w:rPrChange>
        </w:rPr>
        <w:pPrChange w:id="7668" w:author="Javier Quintana Pérez" w:date="2022-05-11T17:21:00Z">
          <w:pPr>
            <w:pStyle w:val="Nivel3"/>
            <w:ind w:left="1418"/>
          </w:pPr>
        </w:pPrChange>
      </w:pPr>
    </w:p>
    <w:p w:rsidR="00000000" w:rsidRDefault="00D919CB">
      <w:pPr>
        <w:pStyle w:val="Nivel3"/>
        <w:numPr>
          <w:ilvl w:val="3"/>
          <w:numId w:val="39"/>
        </w:numPr>
        <w:rPr>
          <w:rFonts w:ascii="Source Sans Pro" w:hAnsi="Source Sans Pro"/>
          <w:b w:val="0"/>
          <w:color w:val="000000" w:themeColor="text1"/>
          <w:sz w:val="21"/>
          <w:szCs w:val="21"/>
          <w:u w:val="single"/>
          <w:rPrChange w:id="7669" w:author="Javier Quintana Pérez" w:date="2023-01-23T10:29:00Z">
            <w:rPr>
              <w:b w:val="0"/>
              <w:u w:val="single"/>
            </w:rPr>
          </w:rPrChange>
        </w:rPr>
        <w:pPrChange w:id="7670" w:author="Javier Quintana Pérez" w:date="2022-05-11T17:20:00Z">
          <w:pPr>
            <w:pStyle w:val="Nivel3"/>
            <w:numPr>
              <w:ilvl w:val="3"/>
              <w:numId w:val="10"/>
            </w:numPr>
            <w:ind w:left="1728" w:hanging="648"/>
          </w:pPr>
        </w:pPrChange>
      </w:pPr>
      <w:bookmarkStart w:id="7671" w:name="_Toc122537368"/>
      <w:r w:rsidRPr="00D919CB">
        <w:rPr>
          <w:rFonts w:ascii="Source Sans Pro" w:hAnsi="Source Sans Pro"/>
          <w:b w:val="0"/>
          <w:color w:val="000000" w:themeColor="text1"/>
          <w:sz w:val="21"/>
          <w:szCs w:val="21"/>
          <w:rPrChange w:id="7672" w:author="Javier Quintana Pérez" w:date="2023-01-23T10:29:00Z">
            <w:rPr>
              <w:b w:val="0"/>
              <w:color w:val="0000FF"/>
              <w:u w:val="single"/>
            </w:rPr>
          </w:rPrChange>
        </w:rPr>
        <w:t>Generalidades</w:t>
      </w:r>
      <w:bookmarkEnd w:id="7671"/>
    </w:p>
    <w:p w:rsidR="00EB394E" w:rsidRPr="001302F4" w:rsidRDefault="00EB394E" w:rsidP="00EB394E">
      <w:pPr>
        <w:rPr>
          <w:rFonts w:ascii="Source Sans Pro" w:hAnsi="Source Sans Pro"/>
          <w:b/>
          <w:color w:val="000000" w:themeColor="text1"/>
          <w:sz w:val="21"/>
          <w:szCs w:val="21"/>
          <w:u w:val="single"/>
          <w:rPrChange w:id="7673" w:author="Javier Quintana Pérez" w:date="2023-01-23T10:29:00Z">
            <w:rPr>
              <w:b/>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1302F4" w:rsidRPr="001302F4" w:rsidTr="00067538">
        <w:trPr>
          <w:tblHeader/>
          <w:jc w:val="center"/>
        </w:trPr>
        <w:tc>
          <w:tcPr>
            <w:tcW w:w="3589" w:type="pct"/>
            <w:tcBorders>
              <w:top w:val="nil"/>
              <w:left w:val="nil"/>
              <w:bottom w:val="single" w:sz="4" w:space="0" w:color="auto"/>
            </w:tcBorders>
            <w:shd w:val="clear" w:color="auto" w:fill="auto"/>
          </w:tcPr>
          <w:p w:rsidR="00EB394E" w:rsidRPr="001302F4" w:rsidRDefault="00EB394E" w:rsidP="00EB394E">
            <w:pPr>
              <w:rPr>
                <w:rFonts w:ascii="Source Sans Pro" w:hAnsi="Source Sans Pro"/>
                <w:color w:val="000000" w:themeColor="text1"/>
                <w:sz w:val="21"/>
                <w:szCs w:val="21"/>
                <w:rPrChange w:id="7674" w:author="Javier Quintana Pérez" w:date="2023-01-23T10:29:00Z">
                  <w:rPr/>
                </w:rPrChange>
              </w:rPr>
            </w:pPr>
          </w:p>
        </w:tc>
        <w:tc>
          <w:tcPr>
            <w:tcW w:w="705" w:type="pct"/>
            <w:tcBorders>
              <w:bottom w:val="single" w:sz="4" w:space="0" w:color="auto"/>
            </w:tcBorders>
            <w:shd w:val="clear" w:color="auto" w:fill="auto"/>
          </w:tcPr>
          <w:p w:rsidR="00EB394E" w:rsidRPr="001302F4" w:rsidRDefault="00D919CB" w:rsidP="00EB394E">
            <w:pPr>
              <w:jc w:val="center"/>
              <w:rPr>
                <w:rFonts w:ascii="Source Sans Pro" w:hAnsi="Source Sans Pro"/>
                <w:color w:val="000000" w:themeColor="text1"/>
                <w:sz w:val="21"/>
                <w:szCs w:val="21"/>
                <w:rPrChange w:id="7675" w:author="Javier Quintana Pérez" w:date="2023-01-23T10:29:00Z">
                  <w:rPr/>
                </w:rPrChange>
              </w:rPr>
            </w:pPr>
            <w:r w:rsidRPr="00D919CB">
              <w:rPr>
                <w:rFonts w:ascii="Source Sans Pro" w:hAnsi="Source Sans Pro"/>
                <w:color w:val="000000" w:themeColor="text1"/>
                <w:sz w:val="21"/>
                <w:szCs w:val="21"/>
                <w:rPrChange w:id="7676" w:author="Javier Quintana Pérez" w:date="2023-01-23T10:29:00Z">
                  <w:rPr>
                    <w:color w:val="0000FF"/>
                    <w:u w:val="single"/>
                  </w:rPr>
                </w:rPrChange>
              </w:rPr>
              <w:t>SI</w:t>
            </w:r>
          </w:p>
        </w:tc>
        <w:tc>
          <w:tcPr>
            <w:tcW w:w="706" w:type="pct"/>
            <w:tcBorders>
              <w:bottom w:val="single" w:sz="4" w:space="0" w:color="auto"/>
            </w:tcBorders>
            <w:shd w:val="clear" w:color="auto" w:fill="auto"/>
          </w:tcPr>
          <w:p w:rsidR="00EB394E" w:rsidRPr="001302F4" w:rsidRDefault="00D919CB" w:rsidP="00EB394E">
            <w:pPr>
              <w:jc w:val="center"/>
              <w:rPr>
                <w:rFonts w:ascii="Source Sans Pro" w:hAnsi="Source Sans Pro"/>
                <w:color w:val="000000" w:themeColor="text1"/>
                <w:sz w:val="21"/>
                <w:szCs w:val="21"/>
                <w:rPrChange w:id="7677" w:author="Javier Quintana Pérez" w:date="2023-01-23T10:29:00Z">
                  <w:rPr/>
                </w:rPrChange>
              </w:rPr>
            </w:pPr>
            <w:r w:rsidRPr="00D919CB">
              <w:rPr>
                <w:rFonts w:ascii="Source Sans Pro" w:hAnsi="Source Sans Pro"/>
                <w:color w:val="000000" w:themeColor="text1"/>
                <w:sz w:val="21"/>
                <w:szCs w:val="21"/>
                <w:rPrChange w:id="7678" w:author="Javier Quintana Pérez" w:date="2023-01-23T10:29:00Z">
                  <w:rPr>
                    <w:color w:val="0000FF"/>
                    <w:u w:val="single"/>
                  </w:rPr>
                </w:rPrChange>
              </w:rPr>
              <w:t>NO</w:t>
            </w:r>
          </w:p>
        </w:tc>
      </w:tr>
      <w:tr w:rsidR="001302F4" w:rsidRPr="001302F4" w:rsidTr="00067538">
        <w:trPr>
          <w:jc w:val="center"/>
        </w:trPr>
        <w:tc>
          <w:tcPr>
            <w:tcW w:w="3589" w:type="pct"/>
            <w:tcBorders>
              <w:bottom w:val="single" w:sz="4" w:space="0" w:color="auto"/>
            </w:tcBorders>
            <w:shd w:val="clear" w:color="auto" w:fill="auto"/>
          </w:tcPr>
          <w:p w:rsidR="00EB394E" w:rsidRPr="001302F4" w:rsidRDefault="00D919CB" w:rsidP="001C21B3">
            <w:pPr>
              <w:tabs>
                <w:tab w:val="clear" w:pos="567"/>
              </w:tabs>
              <w:spacing w:line="240" w:lineRule="auto"/>
              <w:jc w:val="left"/>
              <w:rPr>
                <w:rFonts w:ascii="Source Sans Pro" w:hAnsi="Source Sans Pro"/>
                <w:color w:val="000000" w:themeColor="text1"/>
                <w:sz w:val="21"/>
                <w:szCs w:val="21"/>
                <w:rPrChange w:id="7679" w:author="Javier Quintana Pérez" w:date="2023-01-23T10:29:00Z">
                  <w:rPr/>
                </w:rPrChange>
              </w:rPr>
            </w:pPr>
            <w:r w:rsidRPr="00D919CB">
              <w:rPr>
                <w:rFonts w:ascii="Source Sans Pro" w:hAnsi="Source Sans Pro"/>
                <w:color w:val="000000" w:themeColor="text1"/>
                <w:sz w:val="21"/>
                <w:szCs w:val="21"/>
                <w:rPrChange w:id="7680" w:author="Javier Quintana Pérez" w:date="2023-01-23T10:29:00Z">
                  <w:rPr>
                    <w:color w:val="0000FF"/>
                    <w:u w:val="single"/>
                  </w:rPr>
                </w:rPrChange>
              </w:rPr>
              <w:t xml:space="preserve">¿Existe un plan de control de ejecución?                                              </w:t>
            </w:r>
          </w:p>
        </w:tc>
        <w:tc>
          <w:tcPr>
            <w:tcW w:w="705" w:type="pct"/>
            <w:tcBorders>
              <w:bottom w:val="single" w:sz="4" w:space="0" w:color="auto"/>
            </w:tcBorders>
            <w:shd w:val="clear" w:color="auto" w:fill="auto"/>
          </w:tcPr>
          <w:p w:rsidR="00EB394E" w:rsidRPr="001302F4" w:rsidRDefault="00EB394E" w:rsidP="00EB394E">
            <w:pPr>
              <w:jc w:val="center"/>
              <w:rPr>
                <w:rFonts w:ascii="Source Sans Pro" w:hAnsi="Source Sans Pro"/>
                <w:color w:val="000000" w:themeColor="text1"/>
                <w:sz w:val="21"/>
                <w:szCs w:val="21"/>
                <w:rPrChange w:id="7681" w:author="Javier Quintana Pérez" w:date="2023-01-23T10:29:00Z">
                  <w:rPr/>
                </w:rPrChange>
              </w:rPr>
            </w:pPr>
          </w:p>
        </w:tc>
        <w:tc>
          <w:tcPr>
            <w:tcW w:w="706" w:type="pct"/>
            <w:tcBorders>
              <w:bottom w:val="single" w:sz="4" w:space="0" w:color="auto"/>
            </w:tcBorders>
            <w:shd w:val="clear" w:color="auto" w:fill="auto"/>
          </w:tcPr>
          <w:p w:rsidR="00EB394E" w:rsidRPr="001302F4" w:rsidRDefault="00EB394E" w:rsidP="00EB394E">
            <w:pPr>
              <w:jc w:val="center"/>
              <w:rPr>
                <w:rFonts w:ascii="Source Sans Pro" w:hAnsi="Source Sans Pro"/>
                <w:color w:val="000000" w:themeColor="text1"/>
                <w:sz w:val="21"/>
                <w:szCs w:val="21"/>
                <w:rPrChange w:id="7682" w:author="Javier Quintana Pérez" w:date="2023-01-23T10:29:00Z">
                  <w:rPr/>
                </w:rPrChange>
              </w:rPr>
            </w:pPr>
          </w:p>
        </w:tc>
      </w:tr>
      <w:tr w:rsidR="001302F4" w:rsidRPr="001302F4" w:rsidTr="00067538">
        <w:trPr>
          <w:jc w:val="center"/>
        </w:trPr>
        <w:tc>
          <w:tcPr>
            <w:tcW w:w="3589" w:type="pct"/>
            <w:tcBorders>
              <w:top w:val="single" w:sz="4" w:space="0" w:color="auto"/>
            </w:tcBorders>
            <w:shd w:val="clear" w:color="auto" w:fill="auto"/>
          </w:tcPr>
          <w:p w:rsidR="00EB394E" w:rsidRPr="001302F4" w:rsidRDefault="00D919CB" w:rsidP="00DE1074">
            <w:pPr>
              <w:tabs>
                <w:tab w:val="clear" w:pos="567"/>
              </w:tabs>
              <w:spacing w:line="240" w:lineRule="auto"/>
              <w:jc w:val="left"/>
              <w:rPr>
                <w:rFonts w:ascii="Source Sans Pro" w:hAnsi="Source Sans Pro"/>
                <w:color w:val="000000" w:themeColor="text1"/>
                <w:sz w:val="21"/>
                <w:szCs w:val="21"/>
                <w:rPrChange w:id="7683" w:author="Javier Quintana Pérez" w:date="2023-01-23T10:29:00Z">
                  <w:rPr/>
                </w:rPrChange>
              </w:rPr>
            </w:pPr>
            <w:r w:rsidRPr="00D919CB">
              <w:rPr>
                <w:rFonts w:ascii="Source Sans Pro" w:hAnsi="Source Sans Pro"/>
                <w:color w:val="000000" w:themeColor="text1"/>
                <w:sz w:val="21"/>
                <w:szCs w:val="21"/>
                <w:rPrChange w:id="7684" w:author="Javier Quintana Pérez" w:date="2023-01-23T10:29:00Z">
                  <w:rPr>
                    <w:color w:val="0000FF"/>
                    <w:u w:val="single"/>
                  </w:rPr>
                </w:rPrChange>
              </w:rPr>
              <w:t xml:space="preserve">En caso afirmativo ¿los resultados de las inspecciones, así como las medidas correctoras adoptadas, se recogen en los correspondientes partes o informes?                                           </w:t>
            </w:r>
          </w:p>
        </w:tc>
        <w:tc>
          <w:tcPr>
            <w:tcW w:w="705" w:type="pct"/>
            <w:tcBorders>
              <w:top w:val="single" w:sz="4" w:space="0" w:color="auto"/>
            </w:tcBorders>
            <w:shd w:val="clear" w:color="auto" w:fill="auto"/>
          </w:tcPr>
          <w:p w:rsidR="00EB394E" w:rsidRPr="001302F4" w:rsidRDefault="00EB394E" w:rsidP="00EB394E">
            <w:pPr>
              <w:jc w:val="center"/>
              <w:rPr>
                <w:rFonts w:ascii="Source Sans Pro" w:hAnsi="Source Sans Pro"/>
                <w:color w:val="000000" w:themeColor="text1"/>
                <w:sz w:val="21"/>
                <w:szCs w:val="21"/>
                <w:rPrChange w:id="7685" w:author="Javier Quintana Pérez" w:date="2023-01-23T10:29:00Z">
                  <w:rPr/>
                </w:rPrChange>
              </w:rPr>
            </w:pPr>
          </w:p>
        </w:tc>
        <w:tc>
          <w:tcPr>
            <w:tcW w:w="706" w:type="pct"/>
            <w:tcBorders>
              <w:top w:val="single" w:sz="4" w:space="0" w:color="auto"/>
            </w:tcBorders>
            <w:shd w:val="clear" w:color="auto" w:fill="auto"/>
          </w:tcPr>
          <w:p w:rsidR="00EB394E" w:rsidRPr="001302F4" w:rsidRDefault="00EB394E" w:rsidP="00EB394E">
            <w:pPr>
              <w:jc w:val="center"/>
              <w:rPr>
                <w:rFonts w:ascii="Source Sans Pro" w:hAnsi="Source Sans Pro"/>
                <w:color w:val="000000" w:themeColor="text1"/>
                <w:sz w:val="21"/>
                <w:szCs w:val="21"/>
                <w:rPrChange w:id="7686" w:author="Javier Quintana Pérez" w:date="2023-01-23T10:29:00Z">
                  <w:rPr/>
                </w:rPrChange>
              </w:rPr>
            </w:pPr>
          </w:p>
        </w:tc>
      </w:tr>
    </w:tbl>
    <w:p w:rsidR="007A74EF" w:rsidRDefault="007A74EF" w:rsidP="007A74EF">
      <w:pPr>
        <w:pStyle w:val="Textoindependiente"/>
        <w:ind w:left="5672" w:firstLine="709"/>
        <w:jc w:val="left"/>
        <w:rPr>
          <w:ins w:id="7687" w:author="Javier Quintana Pérez" w:date="2023-01-23T10:29:00Z"/>
          <w:rFonts w:ascii="Source Sans Pro" w:hAnsi="Source Sans Pro"/>
          <w:i w:val="0"/>
          <w:color w:val="FF0000"/>
          <w:sz w:val="21"/>
          <w:szCs w:val="21"/>
          <w:u w:val="single"/>
        </w:rPr>
      </w:pPr>
    </w:p>
    <w:p w:rsidR="001302F4" w:rsidRPr="003F1BF7" w:rsidRDefault="001302F4" w:rsidP="001302F4">
      <w:pPr>
        <w:pStyle w:val="Textoindependiente"/>
        <w:rPr>
          <w:ins w:id="7688" w:author="Javier Quintana Pérez" w:date="2023-01-23T10:29:00Z"/>
          <w:rFonts w:ascii="Source Sans Pro" w:hAnsi="Source Sans Pro"/>
          <w:i w:val="0"/>
          <w:color w:val="FF0000"/>
          <w:sz w:val="21"/>
          <w:szCs w:val="21"/>
          <w:u w:val="single"/>
        </w:rPr>
      </w:pPr>
      <w:ins w:id="7689" w:author="Javier Quintana Pérez" w:date="2023-01-23T10:29:00Z">
        <w:r w:rsidRPr="003F1BF7">
          <w:rPr>
            <w:rFonts w:ascii="Source Sans Pro" w:hAnsi="Source Sans Pro"/>
            <w:i w:val="0"/>
            <w:sz w:val="21"/>
            <w:szCs w:val="21"/>
            <w:u w:val="single"/>
          </w:rPr>
          <w:t>COMENTARIOS</w:t>
        </w:r>
      </w:ins>
    </w:p>
    <w:p w:rsidR="001302F4" w:rsidRPr="003F1BF7" w:rsidRDefault="001302F4" w:rsidP="001302F4">
      <w:pPr>
        <w:pStyle w:val="Textoindependiente"/>
        <w:rPr>
          <w:ins w:id="7690" w:author="Javier Quintana Pérez" w:date="2023-01-23T10:29:00Z"/>
          <w:rFonts w:ascii="Source Sans Pro" w:hAnsi="Source Sans Pro"/>
          <w:i w:val="0"/>
          <w:sz w:val="21"/>
          <w:szCs w:val="2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1302F4" w:rsidRPr="00133828" w:rsidTr="003F1BF7">
        <w:trPr>
          <w:jc w:val="center"/>
          <w:ins w:id="7691" w:author="Javier Quintana Pérez" w:date="2023-01-23T10:29:00Z"/>
        </w:trPr>
        <w:tc>
          <w:tcPr>
            <w:tcW w:w="5000" w:type="pct"/>
            <w:shd w:val="clear" w:color="auto" w:fill="auto"/>
          </w:tcPr>
          <w:p w:rsidR="001302F4" w:rsidRPr="003F1BF7" w:rsidRDefault="001302F4" w:rsidP="003F1BF7">
            <w:pPr>
              <w:pStyle w:val="Textoindependiente"/>
              <w:rPr>
                <w:ins w:id="7692" w:author="Javier Quintana Pérez" w:date="2023-01-23T10:29:00Z"/>
                <w:rFonts w:ascii="Source Sans Pro" w:hAnsi="Source Sans Pro"/>
                <w:i w:val="0"/>
                <w:sz w:val="21"/>
                <w:szCs w:val="21"/>
                <w:u w:val="single"/>
              </w:rPr>
            </w:pPr>
          </w:p>
          <w:p w:rsidR="001302F4" w:rsidRPr="003F1BF7" w:rsidRDefault="001302F4" w:rsidP="003F1BF7">
            <w:pPr>
              <w:pStyle w:val="Textoindependiente"/>
              <w:rPr>
                <w:ins w:id="7693" w:author="Javier Quintana Pérez" w:date="2023-01-23T10:29:00Z"/>
                <w:rFonts w:ascii="Source Sans Pro" w:hAnsi="Source Sans Pro"/>
                <w:i w:val="0"/>
                <w:sz w:val="21"/>
                <w:szCs w:val="21"/>
                <w:u w:val="single"/>
              </w:rPr>
            </w:pPr>
          </w:p>
          <w:p w:rsidR="001302F4" w:rsidRPr="003F1BF7" w:rsidRDefault="001302F4" w:rsidP="003F1BF7">
            <w:pPr>
              <w:pStyle w:val="Textoindependiente"/>
              <w:rPr>
                <w:ins w:id="7694" w:author="Javier Quintana Pérez" w:date="2023-01-23T10:29:00Z"/>
                <w:rFonts w:ascii="Source Sans Pro" w:hAnsi="Source Sans Pro"/>
                <w:i w:val="0"/>
                <w:sz w:val="21"/>
                <w:szCs w:val="21"/>
                <w:u w:val="single"/>
              </w:rPr>
            </w:pPr>
          </w:p>
          <w:p w:rsidR="001302F4" w:rsidRPr="003F1BF7" w:rsidRDefault="001302F4" w:rsidP="003F1BF7">
            <w:pPr>
              <w:pStyle w:val="Textoindependiente"/>
              <w:rPr>
                <w:ins w:id="7695" w:author="Javier Quintana Pérez" w:date="2023-01-23T10:29:00Z"/>
                <w:rFonts w:ascii="Source Sans Pro" w:hAnsi="Source Sans Pro"/>
                <w:i w:val="0"/>
                <w:sz w:val="21"/>
                <w:szCs w:val="21"/>
                <w:u w:val="single"/>
              </w:rPr>
            </w:pPr>
          </w:p>
        </w:tc>
      </w:tr>
    </w:tbl>
    <w:p w:rsidR="001302F4" w:rsidRPr="0083487E" w:rsidRDefault="001302F4" w:rsidP="007A74EF">
      <w:pPr>
        <w:pStyle w:val="Textoindependiente"/>
        <w:ind w:left="5672" w:firstLine="709"/>
        <w:jc w:val="left"/>
        <w:rPr>
          <w:rFonts w:ascii="Source Sans Pro" w:hAnsi="Source Sans Pro"/>
          <w:i w:val="0"/>
          <w:color w:val="FF0000"/>
          <w:sz w:val="21"/>
          <w:szCs w:val="21"/>
          <w:u w:val="single"/>
          <w:rPrChange w:id="7696" w:author="Javier Quintana Pérez" w:date="2022-12-21T17:46:00Z">
            <w:rPr>
              <w:rFonts w:ascii="NewsGotT" w:hAnsi="NewsGotT"/>
              <w:i w:val="0"/>
              <w:sz w:val="20"/>
              <w:u w:val="single"/>
            </w:rPr>
          </w:rPrChange>
        </w:rPr>
      </w:pPr>
    </w:p>
    <w:p w:rsidR="00BE1E1E" w:rsidRPr="001302F4" w:rsidRDefault="00D919CB" w:rsidP="007A74EF">
      <w:pPr>
        <w:ind w:firstLine="360"/>
        <w:rPr>
          <w:rFonts w:ascii="Source Sans Pro" w:hAnsi="Source Sans Pro"/>
          <w:color w:val="000000" w:themeColor="text1"/>
          <w:sz w:val="21"/>
          <w:szCs w:val="21"/>
          <w:rPrChange w:id="7697" w:author="Javier Quintana Pérez" w:date="2023-01-23T10:29:00Z">
            <w:rPr/>
          </w:rPrChange>
        </w:rPr>
      </w:pPr>
      <w:r w:rsidRPr="00D919CB">
        <w:rPr>
          <w:rFonts w:ascii="Source Sans Pro" w:hAnsi="Source Sans Pro"/>
          <w:color w:val="000000" w:themeColor="text1"/>
          <w:sz w:val="21"/>
          <w:szCs w:val="21"/>
          <w:rPrChange w:id="7698" w:author="Javier Quintana Pérez" w:date="2023-01-23T10:29:00Z">
            <w:rPr>
              <w:color w:val="0000FF"/>
              <w:u w:val="single"/>
            </w:rPr>
          </w:rPrChange>
        </w:rPr>
        <w:t>¿El plan de control de ejecución contempla los siguientes aspectos?:</w:t>
      </w:r>
    </w:p>
    <w:p w:rsidR="00F91EDD" w:rsidRPr="001302F4" w:rsidRDefault="00F91EDD" w:rsidP="007A74EF">
      <w:pPr>
        <w:ind w:firstLine="360"/>
        <w:rPr>
          <w:rFonts w:ascii="Source Sans Pro" w:hAnsi="Source Sans Pro"/>
          <w:color w:val="000000" w:themeColor="text1"/>
          <w:sz w:val="21"/>
          <w:szCs w:val="21"/>
          <w:rPrChange w:id="7699" w:author="Javier Quintana Pérez" w:date="2023-01-23T10:29:00Z">
            <w:rPr/>
          </w:rPrChange>
        </w:rPr>
      </w:pPr>
    </w:p>
    <w:p w:rsidR="00EB394E" w:rsidRPr="001302F4" w:rsidRDefault="00D919CB" w:rsidP="007A74EF">
      <w:pPr>
        <w:numPr>
          <w:ilvl w:val="0"/>
          <w:numId w:val="11"/>
        </w:numPr>
        <w:ind w:left="567" w:hanging="425"/>
        <w:rPr>
          <w:rFonts w:ascii="Source Sans Pro" w:hAnsi="Source Sans Pro"/>
          <w:color w:val="000000" w:themeColor="text1"/>
          <w:sz w:val="21"/>
          <w:szCs w:val="21"/>
          <w:rPrChange w:id="7700" w:author="Javier Quintana Pérez" w:date="2023-01-23T10:29:00Z">
            <w:rPr/>
          </w:rPrChange>
        </w:rPr>
      </w:pPr>
      <w:r w:rsidRPr="00D919CB">
        <w:rPr>
          <w:rFonts w:ascii="Source Sans Pro" w:hAnsi="Source Sans Pro"/>
          <w:color w:val="000000" w:themeColor="text1"/>
          <w:sz w:val="21"/>
          <w:szCs w:val="21"/>
          <w:rPrChange w:id="7701" w:author="Javier Quintana Pérez" w:date="2023-01-23T10:29:00Z">
            <w:rPr>
              <w:color w:val="0000FF"/>
              <w:u w:val="single"/>
            </w:rPr>
          </w:rPrChange>
        </w:rPr>
        <w:t>Estado de bancadas</w:t>
      </w:r>
    </w:p>
    <w:p w:rsidR="00B20093" w:rsidRPr="001302F4" w:rsidRDefault="00B20093" w:rsidP="00B20093">
      <w:pPr>
        <w:ind w:left="567"/>
        <w:rPr>
          <w:rFonts w:ascii="Source Sans Pro" w:hAnsi="Source Sans Pro"/>
          <w:color w:val="000000" w:themeColor="text1"/>
          <w:sz w:val="21"/>
          <w:szCs w:val="21"/>
          <w:rPrChange w:id="7702" w:author="Javier Quintana Pérez" w:date="2023-01-23T10:29: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1302F4" w:rsidRPr="001302F4" w:rsidTr="00C540F8">
        <w:trPr>
          <w:tblHeader/>
          <w:jc w:val="center"/>
        </w:trPr>
        <w:tc>
          <w:tcPr>
            <w:tcW w:w="3589" w:type="pct"/>
            <w:tcBorders>
              <w:top w:val="nil"/>
              <w:left w:val="nil"/>
            </w:tcBorders>
            <w:shd w:val="clear" w:color="auto" w:fill="auto"/>
          </w:tcPr>
          <w:p w:rsidR="00EB394E" w:rsidRPr="001302F4" w:rsidRDefault="00EB394E" w:rsidP="00EB394E">
            <w:pPr>
              <w:pStyle w:val="Textoindependiente"/>
              <w:rPr>
                <w:rFonts w:ascii="Source Sans Pro" w:hAnsi="Source Sans Pro"/>
                <w:i w:val="0"/>
                <w:color w:val="000000" w:themeColor="text1"/>
                <w:sz w:val="21"/>
                <w:szCs w:val="21"/>
                <w:rPrChange w:id="7703" w:author="Javier Quintana Pérez" w:date="2023-01-23T10:29:00Z">
                  <w:rPr>
                    <w:rFonts w:ascii="NewsGotT" w:hAnsi="NewsGotT"/>
                    <w:i w:val="0"/>
                    <w:sz w:val="20"/>
                  </w:rPr>
                </w:rPrChange>
              </w:rPr>
            </w:pPr>
          </w:p>
        </w:tc>
        <w:tc>
          <w:tcPr>
            <w:tcW w:w="705" w:type="pct"/>
            <w:shd w:val="clear" w:color="auto" w:fill="auto"/>
          </w:tcPr>
          <w:p w:rsidR="00EB394E" w:rsidRPr="001302F4" w:rsidRDefault="00D919CB" w:rsidP="00EB394E">
            <w:pPr>
              <w:jc w:val="center"/>
              <w:rPr>
                <w:rFonts w:ascii="Source Sans Pro" w:hAnsi="Source Sans Pro"/>
                <w:color w:val="000000" w:themeColor="text1"/>
                <w:sz w:val="21"/>
                <w:szCs w:val="21"/>
                <w:rPrChange w:id="7704" w:author="Javier Quintana Pérez" w:date="2023-01-23T10:29:00Z">
                  <w:rPr/>
                </w:rPrChange>
              </w:rPr>
            </w:pPr>
            <w:r w:rsidRPr="00D919CB">
              <w:rPr>
                <w:rFonts w:ascii="Source Sans Pro" w:hAnsi="Source Sans Pro"/>
                <w:color w:val="000000" w:themeColor="text1"/>
                <w:sz w:val="21"/>
                <w:szCs w:val="21"/>
                <w:rPrChange w:id="7705" w:author="Javier Quintana Pérez" w:date="2023-01-23T10:29:00Z">
                  <w:rPr>
                    <w:color w:val="0000FF"/>
                    <w:u w:val="single"/>
                  </w:rPr>
                </w:rPrChange>
              </w:rPr>
              <w:t>SI</w:t>
            </w:r>
          </w:p>
        </w:tc>
        <w:tc>
          <w:tcPr>
            <w:tcW w:w="706" w:type="pct"/>
            <w:shd w:val="clear" w:color="auto" w:fill="auto"/>
          </w:tcPr>
          <w:p w:rsidR="00EB394E" w:rsidRPr="001302F4" w:rsidRDefault="00D919CB" w:rsidP="00EB394E">
            <w:pPr>
              <w:jc w:val="center"/>
              <w:rPr>
                <w:rFonts w:ascii="Source Sans Pro" w:hAnsi="Source Sans Pro"/>
                <w:color w:val="000000" w:themeColor="text1"/>
                <w:sz w:val="21"/>
                <w:szCs w:val="21"/>
                <w:rPrChange w:id="7706" w:author="Javier Quintana Pérez" w:date="2023-01-23T10:29:00Z">
                  <w:rPr/>
                </w:rPrChange>
              </w:rPr>
            </w:pPr>
            <w:r w:rsidRPr="00D919CB">
              <w:rPr>
                <w:rFonts w:ascii="Source Sans Pro" w:hAnsi="Source Sans Pro"/>
                <w:color w:val="000000" w:themeColor="text1"/>
                <w:sz w:val="21"/>
                <w:szCs w:val="21"/>
                <w:rPrChange w:id="7707" w:author="Javier Quintana Pérez" w:date="2023-01-23T10:29:00Z">
                  <w:rPr>
                    <w:color w:val="0000FF"/>
                    <w:u w:val="single"/>
                  </w:rPr>
                </w:rPrChange>
              </w:rPr>
              <w:t>NO</w:t>
            </w:r>
          </w:p>
        </w:tc>
      </w:tr>
      <w:tr w:rsidR="001302F4" w:rsidRPr="001302F4" w:rsidTr="00C540F8">
        <w:trPr>
          <w:jc w:val="center"/>
        </w:trPr>
        <w:tc>
          <w:tcPr>
            <w:tcW w:w="3589" w:type="pct"/>
            <w:shd w:val="clear" w:color="auto" w:fill="auto"/>
          </w:tcPr>
          <w:p w:rsidR="00EB394E" w:rsidRPr="001302F4" w:rsidRDefault="00D919CB" w:rsidP="001C21B3">
            <w:pPr>
              <w:tabs>
                <w:tab w:val="clear" w:pos="567"/>
              </w:tabs>
              <w:spacing w:line="240" w:lineRule="auto"/>
              <w:jc w:val="left"/>
              <w:rPr>
                <w:rFonts w:ascii="Source Sans Pro" w:hAnsi="Source Sans Pro"/>
                <w:i/>
                <w:color w:val="000000" w:themeColor="text1"/>
                <w:sz w:val="21"/>
                <w:szCs w:val="21"/>
                <w:rPrChange w:id="7708" w:author="Javier Quintana Pérez" w:date="2023-01-23T10:29:00Z">
                  <w:rPr>
                    <w:i/>
                  </w:rPr>
                </w:rPrChange>
              </w:rPr>
            </w:pPr>
            <w:r w:rsidRPr="00D919CB">
              <w:rPr>
                <w:rFonts w:ascii="Source Sans Pro" w:hAnsi="Source Sans Pro"/>
                <w:color w:val="000000" w:themeColor="text1"/>
                <w:sz w:val="21"/>
                <w:szCs w:val="21"/>
                <w:rPrChange w:id="7709" w:author="Javier Quintana Pérez" w:date="2023-01-23T10:29:00Z">
                  <w:rPr>
                    <w:color w:val="0000FF"/>
                    <w:u w:val="single"/>
                  </w:rPr>
                </w:rPrChange>
              </w:rPr>
              <w:t>Limpieza</w:t>
            </w:r>
            <w:ins w:id="7710" w:author="Javier Quintana Pérez" w:date="2022-12-21T17:36:00Z">
              <w:r w:rsidRPr="00D919CB">
                <w:rPr>
                  <w:rFonts w:ascii="Source Sans Pro" w:hAnsi="Source Sans Pro"/>
                  <w:color w:val="000000" w:themeColor="text1"/>
                  <w:sz w:val="21"/>
                  <w:szCs w:val="21"/>
                  <w:rPrChange w:id="7711" w:author="Javier Quintana Pérez" w:date="2023-01-23T10:29:00Z">
                    <w:rPr>
                      <w:rFonts w:ascii="Source Sans Pro" w:hAnsi="Source Sans Pro"/>
                      <w:color w:val="0000FF"/>
                      <w:sz w:val="21"/>
                      <w:szCs w:val="21"/>
                      <w:u w:val="single"/>
                    </w:rPr>
                  </w:rPrChange>
                </w:rPr>
                <w:t xml:space="preserve"> y en</w:t>
              </w:r>
            </w:ins>
            <w:ins w:id="7712" w:author="Javier Quintana Pérez" w:date="2022-12-21T17:37:00Z">
              <w:r w:rsidRPr="00D919CB">
                <w:rPr>
                  <w:rFonts w:ascii="Source Sans Pro" w:hAnsi="Source Sans Pro"/>
                  <w:color w:val="000000" w:themeColor="text1"/>
                  <w:sz w:val="21"/>
                  <w:szCs w:val="21"/>
                  <w:rPrChange w:id="7713" w:author="Javier Quintana Pérez" w:date="2023-01-23T10:29:00Z">
                    <w:rPr>
                      <w:rFonts w:ascii="Source Sans Pro" w:hAnsi="Source Sans Pro"/>
                      <w:color w:val="0000FF"/>
                      <w:sz w:val="21"/>
                      <w:szCs w:val="21"/>
                      <w:u w:val="single"/>
                    </w:rPr>
                  </w:rPrChange>
                </w:rPr>
                <w:t>grasado</w:t>
              </w:r>
            </w:ins>
          </w:p>
        </w:tc>
        <w:tc>
          <w:tcPr>
            <w:tcW w:w="705" w:type="pct"/>
            <w:shd w:val="clear" w:color="auto" w:fill="auto"/>
          </w:tcPr>
          <w:p w:rsidR="00EB394E" w:rsidRPr="001302F4" w:rsidRDefault="00EB394E" w:rsidP="00EB394E">
            <w:pPr>
              <w:jc w:val="center"/>
              <w:rPr>
                <w:rFonts w:ascii="Source Sans Pro" w:hAnsi="Source Sans Pro"/>
                <w:color w:val="000000" w:themeColor="text1"/>
                <w:sz w:val="21"/>
                <w:szCs w:val="21"/>
                <w:rPrChange w:id="7714" w:author="Javier Quintana Pérez" w:date="2023-01-23T10:29:00Z">
                  <w:rPr/>
                </w:rPrChange>
              </w:rPr>
            </w:pPr>
          </w:p>
        </w:tc>
        <w:tc>
          <w:tcPr>
            <w:tcW w:w="706" w:type="pct"/>
            <w:shd w:val="clear" w:color="auto" w:fill="auto"/>
          </w:tcPr>
          <w:p w:rsidR="00EB394E" w:rsidRPr="001302F4" w:rsidRDefault="00EB394E" w:rsidP="00EB394E">
            <w:pPr>
              <w:jc w:val="center"/>
              <w:rPr>
                <w:rFonts w:ascii="Source Sans Pro" w:hAnsi="Source Sans Pro"/>
                <w:color w:val="000000" w:themeColor="text1"/>
                <w:sz w:val="21"/>
                <w:szCs w:val="21"/>
                <w:rPrChange w:id="7715" w:author="Javier Quintana Pérez" w:date="2023-01-23T10:29:00Z">
                  <w:rPr/>
                </w:rPrChange>
              </w:rPr>
            </w:pPr>
          </w:p>
        </w:tc>
      </w:tr>
      <w:tr w:rsidR="001302F4" w:rsidRPr="001302F4" w:rsidTr="00C540F8">
        <w:trPr>
          <w:jc w:val="center"/>
          <w:ins w:id="7716" w:author="Javier Quintana Pérez" w:date="2022-12-21T17:37:00Z"/>
        </w:trPr>
        <w:tc>
          <w:tcPr>
            <w:tcW w:w="3589" w:type="pct"/>
            <w:shd w:val="clear" w:color="auto" w:fill="auto"/>
          </w:tcPr>
          <w:p w:rsidR="00BE187E" w:rsidRPr="001302F4" w:rsidRDefault="00D919CB" w:rsidP="001C21B3">
            <w:pPr>
              <w:tabs>
                <w:tab w:val="clear" w:pos="567"/>
              </w:tabs>
              <w:spacing w:line="240" w:lineRule="auto"/>
              <w:jc w:val="left"/>
              <w:rPr>
                <w:ins w:id="7717" w:author="Javier Quintana Pérez" w:date="2022-12-21T17:37:00Z"/>
                <w:rFonts w:ascii="Source Sans Pro" w:hAnsi="Source Sans Pro"/>
                <w:color w:val="000000" w:themeColor="text1"/>
                <w:sz w:val="21"/>
                <w:szCs w:val="21"/>
                <w:rPrChange w:id="7718" w:author="Javier Quintana Pérez" w:date="2023-01-23T10:29:00Z">
                  <w:rPr>
                    <w:ins w:id="7719" w:author="Javier Quintana Pérez" w:date="2022-12-21T17:37:00Z"/>
                    <w:rFonts w:ascii="Source Sans Pro" w:hAnsi="Source Sans Pro"/>
                    <w:sz w:val="21"/>
                    <w:szCs w:val="21"/>
                  </w:rPr>
                </w:rPrChange>
              </w:rPr>
            </w:pPr>
            <w:ins w:id="7720" w:author="Javier Quintana Pérez" w:date="2022-12-21T17:37:00Z">
              <w:r w:rsidRPr="00D919CB">
                <w:rPr>
                  <w:rFonts w:ascii="Source Sans Pro" w:hAnsi="Source Sans Pro"/>
                  <w:color w:val="000000" w:themeColor="text1"/>
                  <w:sz w:val="21"/>
                  <w:szCs w:val="21"/>
                  <w:rPrChange w:id="7721" w:author="Javier Quintana Pérez" w:date="2023-01-23T10:29:00Z">
                    <w:rPr>
                      <w:rFonts w:ascii="Source Sans Pro" w:hAnsi="Source Sans Pro"/>
                      <w:color w:val="0000FF"/>
                      <w:sz w:val="21"/>
                      <w:szCs w:val="21"/>
                      <w:u w:val="single"/>
                    </w:rPr>
                  </w:rPrChange>
                </w:rPr>
                <w:t>Desgaste</w:t>
              </w:r>
            </w:ins>
          </w:p>
        </w:tc>
        <w:tc>
          <w:tcPr>
            <w:tcW w:w="705" w:type="pct"/>
            <w:shd w:val="clear" w:color="auto" w:fill="auto"/>
          </w:tcPr>
          <w:p w:rsidR="00BE187E" w:rsidRPr="001302F4" w:rsidRDefault="00BE187E" w:rsidP="00EB394E">
            <w:pPr>
              <w:jc w:val="center"/>
              <w:rPr>
                <w:ins w:id="7722" w:author="Javier Quintana Pérez" w:date="2022-12-21T17:37:00Z"/>
                <w:rFonts w:ascii="Source Sans Pro" w:hAnsi="Source Sans Pro"/>
                <w:color w:val="000000" w:themeColor="text1"/>
                <w:sz w:val="21"/>
                <w:szCs w:val="21"/>
                <w:rPrChange w:id="7723" w:author="Javier Quintana Pérez" w:date="2023-01-23T10:29:00Z">
                  <w:rPr>
                    <w:ins w:id="7724" w:author="Javier Quintana Pérez" w:date="2022-12-21T17:37:00Z"/>
                    <w:rFonts w:ascii="Source Sans Pro" w:hAnsi="Source Sans Pro"/>
                    <w:sz w:val="21"/>
                    <w:szCs w:val="21"/>
                  </w:rPr>
                </w:rPrChange>
              </w:rPr>
            </w:pPr>
          </w:p>
        </w:tc>
        <w:tc>
          <w:tcPr>
            <w:tcW w:w="706" w:type="pct"/>
            <w:shd w:val="clear" w:color="auto" w:fill="auto"/>
          </w:tcPr>
          <w:p w:rsidR="00BE187E" w:rsidRPr="001302F4" w:rsidRDefault="00BE187E" w:rsidP="00EB394E">
            <w:pPr>
              <w:jc w:val="center"/>
              <w:rPr>
                <w:ins w:id="7725" w:author="Javier Quintana Pérez" w:date="2022-12-21T17:37:00Z"/>
                <w:rFonts w:ascii="Source Sans Pro" w:hAnsi="Source Sans Pro"/>
                <w:color w:val="000000" w:themeColor="text1"/>
                <w:sz w:val="21"/>
                <w:szCs w:val="21"/>
                <w:rPrChange w:id="7726" w:author="Javier Quintana Pérez" w:date="2023-01-23T10:29:00Z">
                  <w:rPr>
                    <w:ins w:id="7727" w:author="Javier Quintana Pérez" w:date="2022-12-21T17:37:00Z"/>
                    <w:rFonts w:ascii="Source Sans Pro" w:hAnsi="Source Sans Pro"/>
                    <w:sz w:val="21"/>
                    <w:szCs w:val="21"/>
                  </w:rPr>
                </w:rPrChange>
              </w:rPr>
            </w:pPr>
          </w:p>
        </w:tc>
      </w:tr>
    </w:tbl>
    <w:p w:rsidR="00EB394E" w:rsidRDefault="00EB394E" w:rsidP="00EB394E">
      <w:pPr>
        <w:ind w:firstLine="360"/>
        <w:rPr>
          <w:ins w:id="7728" w:author="Javier Quintana Pérez" w:date="2023-01-23T10:29:00Z"/>
          <w:rFonts w:ascii="Source Sans Pro" w:hAnsi="Source Sans Pro"/>
          <w:color w:val="FF0000"/>
          <w:sz w:val="21"/>
          <w:szCs w:val="21"/>
        </w:rPr>
      </w:pPr>
    </w:p>
    <w:p w:rsidR="001302F4" w:rsidRPr="003F1BF7" w:rsidRDefault="001302F4" w:rsidP="001302F4">
      <w:pPr>
        <w:pStyle w:val="Textoindependiente"/>
        <w:rPr>
          <w:ins w:id="7729" w:author="Javier Quintana Pérez" w:date="2023-01-23T10:29:00Z"/>
          <w:rFonts w:ascii="Source Sans Pro" w:hAnsi="Source Sans Pro"/>
          <w:i w:val="0"/>
          <w:color w:val="FF0000"/>
          <w:sz w:val="21"/>
          <w:szCs w:val="21"/>
          <w:u w:val="single"/>
        </w:rPr>
      </w:pPr>
      <w:ins w:id="7730" w:author="Javier Quintana Pérez" w:date="2023-01-23T10:29:00Z">
        <w:r w:rsidRPr="003F1BF7">
          <w:rPr>
            <w:rFonts w:ascii="Source Sans Pro" w:hAnsi="Source Sans Pro"/>
            <w:i w:val="0"/>
            <w:sz w:val="21"/>
            <w:szCs w:val="21"/>
            <w:u w:val="single"/>
          </w:rPr>
          <w:t>COMENTARIOS</w:t>
        </w:r>
      </w:ins>
    </w:p>
    <w:p w:rsidR="001302F4" w:rsidRPr="003F1BF7" w:rsidRDefault="001302F4" w:rsidP="001302F4">
      <w:pPr>
        <w:pStyle w:val="Textoindependiente"/>
        <w:rPr>
          <w:ins w:id="7731" w:author="Javier Quintana Pérez" w:date="2023-01-23T10:29:00Z"/>
          <w:rFonts w:ascii="Source Sans Pro" w:hAnsi="Source Sans Pro"/>
          <w:i w:val="0"/>
          <w:sz w:val="21"/>
          <w:szCs w:val="2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1302F4" w:rsidRPr="00133828" w:rsidTr="003F1BF7">
        <w:trPr>
          <w:jc w:val="center"/>
          <w:ins w:id="7732" w:author="Javier Quintana Pérez" w:date="2023-01-23T10:29:00Z"/>
        </w:trPr>
        <w:tc>
          <w:tcPr>
            <w:tcW w:w="5000" w:type="pct"/>
            <w:shd w:val="clear" w:color="auto" w:fill="auto"/>
          </w:tcPr>
          <w:p w:rsidR="001302F4" w:rsidRPr="003F1BF7" w:rsidRDefault="001302F4" w:rsidP="003F1BF7">
            <w:pPr>
              <w:pStyle w:val="Textoindependiente"/>
              <w:rPr>
                <w:ins w:id="7733" w:author="Javier Quintana Pérez" w:date="2023-01-23T10:29:00Z"/>
                <w:rFonts w:ascii="Source Sans Pro" w:hAnsi="Source Sans Pro"/>
                <w:i w:val="0"/>
                <w:sz w:val="21"/>
                <w:szCs w:val="21"/>
                <w:u w:val="single"/>
              </w:rPr>
            </w:pPr>
          </w:p>
          <w:p w:rsidR="001302F4" w:rsidRPr="003F1BF7" w:rsidRDefault="001302F4" w:rsidP="003F1BF7">
            <w:pPr>
              <w:pStyle w:val="Textoindependiente"/>
              <w:rPr>
                <w:ins w:id="7734" w:author="Javier Quintana Pérez" w:date="2023-01-23T10:29:00Z"/>
                <w:rFonts w:ascii="Source Sans Pro" w:hAnsi="Source Sans Pro"/>
                <w:i w:val="0"/>
                <w:sz w:val="21"/>
                <w:szCs w:val="21"/>
                <w:u w:val="single"/>
              </w:rPr>
            </w:pPr>
          </w:p>
          <w:p w:rsidR="001302F4" w:rsidRPr="003F1BF7" w:rsidRDefault="001302F4" w:rsidP="003F1BF7">
            <w:pPr>
              <w:pStyle w:val="Textoindependiente"/>
              <w:rPr>
                <w:ins w:id="7735" w:author="Javier Quintana Pérez" w:date="2023-01-23T10:29:00Z"/>
                <w:rFonts w:ascii="Source Sans Pro" w:hAnsi="Source Sans Pro"/>
                <w:i w:val="0"/>
                <w:sz w:val="21"/>
                <w:szCs w:val="21"/>
                <w:u w:val="single"/>
              </w:rPr>
            </w:pPr>
          </w:p>
          <w:p w:rsidR="001302F4" w:rsidRPr="003F1BF7" w:rsidRDefault="001302F4" w:rsidP="003F1BF7">
            <w:pPr>
              <w:pStyle w:val="Textoindependiente"/>
              <w:rPr>
                <w:ins w:id="7736" w:author="Javier Quintana Pérez" w:date="2023-01-23T10:29:00Z"/>
                <w:rFonts w:ascii="Source Sans Pro" w:hAnsi="Source Sans Pro"/>
                <w:i w:val="0"/>
                <w:sz w:val="21"/>
                <w:szCs w:val="21"/>
                <w:u w:val="single"/>
              </w:rPr>
            </w:pPr>
          </w:p>
        </w:tc>
      </w:tr>
    </w:tbl>
    <w:p w:rsidR="001302F4" w:rsidRPr="0083487E" w:rsidRDefault="001302F4" w:rsidP="00EB394E">
      <w:pPr>
        <w:ind w:firstLine="360"/>
        <w:rPr>
          <w:rFonts w:ascii="Source Sans Pro" w:hAnsi="Source Sans Pro"/>
          <w:color w:val="FF0000"/>
          <w:sz w:val="21"/>
          <w:szCs w:val="21"/>
          <w:rPrChange w:id="7737" w:author="Javier Quintana Pérez" w:date="2022-12-21T17:46:00Z">
            <w:rPr/>
          </w:rPrChange>
        </w:rPr>
      </w:pPr>
    </w:p>
    <w:p w:rsidR="006B3A34" w:rsidRPr="001302F4" w:rsidRDefault="006B3A34" w:rsidP="00EB394E">
      <w:pPr>
        <w:ind w:firstLine="360"/>
        <w:rPr>
          <w:rFonts w:ascii="Source Sans Pro" w:hAnsi="Source Sans Pro"/>
          <w:color w:val="000000" w:themeColor="text1"/>
          <w:sz w:val="21"/>
          <w:szCs w:val="21"/>
          <w:rPrChange w:id="7738" w:author="Javier Quintana Pérez" w:date="2023-01-23T10:29:00Z">
            <w:rPr/>
          </w:rPrChange>
        </w:rPr>
      </w:pPr>
    </w:p>
    <w:p w:rsidR="00EB394E" w:rsidRPr="001302F4" w:rsidRDefault="00D919CB" w:rsidP="007E4A08">
      <w:pPr>
        <w:numPr>
          <w:ilvl w:val="0"/>
          <w:numId w:val="11"/>
        </w:numPr>
        <w:ind w:left="567" w:hanging="425"/>
        <w:rPr>
          <w:rFonts w:ascii="Source Sans Pro" w:hAnsi="Source Sans Pro"/>
          <w:color w:val="000000" w:themeColor="text1"/>
          <w:sz w:val="21"/>
          <w:szCs w:val="21"/>
          <w:rPrChange w:id="7739" w:author="Javier Quintana Pérez" w:date="2023-01-23T10:29:00Z">
            <w:rPr/>
          </w:rPrChange>
        </w:rPr>
      </w:pPr>
      <w:r w:rsidRPr="00D919CB">
        <w:rPr>
          <w:rFonts w:ascii="Source Sans Pro" w:hAnsi="Source Sans Pro"/>
          <w:color w:val="000000" w:themeColor="text1"/>
          <w:sz w:val="21"/>
          <w:szCs w:val="21"/>
          <w:rPrChange w:id="7740" w:author="Javier Quintana Pérez" w:date="2023-01-23T10:29:00Z">
            <w:rPr>
              <w:color w:val="0000FF"/>
              <w:u w:val="single"/>
            </w:rPr>
          </w:rPrChange>
        </w:rPr>
        <w:t>Moldes</w:t>
      </w:r>
    </w:p>
    <w:p w:rsidR="00B20093" w:rsidRPr="001302F4" w:rsidRDefault="00B20093" w:rsidP="00B20093">
      <w:pPr>
        <w:ind w:left="567"/>
        <w:rPr>
          <w:rFonts w:ascii="Source Sans Pro" w:hAnsi="Source Sans Pro"/>
          <w:color w:val="000000" w:themeColor="text1"/>
          <w:sz w:val="21"/>
          <w:szCs w:val="21"/>
          <w:rPrChange w:id="7741" w:author="Javier Quintana Pérez" w:date="2023-01-23T10:29: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1302F4" w:rsidRPr="001302F4" w:rsidTr="00C540F8">
        <w:trPr>
          <w:tblHeader/>
          <w:jc w:val="center"/>
        </w:trPr>
        <w:tc>
          <w:tcPr>
            <w:tcW w:w="3589" w:type="pct"/>
            <w:tcBorders>
              <w:top w:val="nil"/>
              <w:left w:val="nil"/>
              <w:bottom w:val="single" w:sz="4" w:space="0" w:color="auto"/>
            </w:tcBorders>
            <w:shd w:val="clear" w:color="auto" w:fill="auto"/>
          </w:tcPr>
          <w:p w:rsidR="00EB394E" w:rsidRPr="001302F4" w:rsidRDefault="00EB394E" w:rsidP="00EB394E">
            <w:pPr>
              <w:pStyle w:val="Textoindependiente"/>
              <w:rPr>
                <w:rFonts w:ascii="Source Sans Pro" w:hAnsi="Source Sans Pro"/>
                <w:i w:val="0"/>
                <w:color w:val="000000" w:themeColor="text1"/>
                <w:sz w:val="21"/>
                <w:szCs w:val="21"/>
                <w:rPrChange w:id="7742" w:author="Javier Quintana Pérez" w:date="2023-01-23T10:29:00Z">
                  <w:rPr>
                    <w:rFonts w:ascii="NewsGotT" w:hAnsi="NewsGotT"/>
                    <w:i w:val="0"/>
                    <w:sz w:val="20"/>
                  </w:rPr>
                </w:rPrChange>
              </w:rPr>
            </w:pPr>
          </w:p>
        </w:tc>
        <w:tc>
          <w:tcPr>
            <w:tcW w:w="705" w:type="pct"/>
            <w:shd w:val="clear" w:color="auto" w:fill="auto"/>
          </w:tcPr>
          <w:p w:rsidR="00EB394E" w:rsidRPr="001302F4" w:rsidRDefault="00D919CB" w:rsidP="00EB394E">
            <w:pPr>
              <w:jc w:val="center"/>
              <w:rPr>
                <w:rFonts w:ascii="Source Sans Pro" w:hAnsi="Source Sans Pro"/>
                <w:color w:val="000000" w:themeColor="text1"/>
                <w:sz w:val="21"/>
                <w:szCs w:val="21"/>
                <w:rPrChange w:id="7743" w:author="Javier Quintana Pérez" w:date="2023-01-23T10:29:00Z">
                  <w:rPr/>
                </w:rPrChange>
              </w:rPr>
            </w:pPr>
            <w:r w:rsidRPr="00D919CB">
              <w:rPr>
                <w:rFonts w:ascii="Source Sans Pro" w:hAnsi="Source Sans Pro"/>
                <w:color w:val="000000" w:themeColor="text1"/>
                <w:sz w:val="21"/>
                <w:szCs w:val="21"/>
                <w:rPrChange w:id="7744" w:author="Javier Quintana Pérez" w:date="2023-01-23T10:29:00Z">
                  <w:rPr>
                    <w:color w:val="0000FF"/>
                    <w:u w:val="single"/>
                  </w:rPr>
                </w:rPrChange>
              </w:rPr>
              <w:t>SI</w:t>
            </w:r>
          </w:p>
        </w:tc>
        <w:tc>
          <w:tcPr>
            <w:tcW w:w="706" w:type="pct"/>
            <w:shd w:val="clear" w:color="auto" w:fill="auto"/>
          </w:tcPr>
          <w:p w:rsidR="00EB394E" w:rsidRPr="001302F4" w:rsidRDefault="00D919CB" w:rsidP="00EB394E">
            <w:pPr>
              <w:jc w:val="center"/>
              <w:rPr>
                <w:rFonts w:ascii="Source Sans Pro" w:hAnsi="Source Sans Pro"/>
                <w:color w:val="000000" w:themeColor="text1"/>
                <w:sz w:val="21"/>
                <w:szCs w:val="21"/>
                <w:rPrChange w:id="7745" w:author="Javier Quintana Pérez" w:date="2023-01-23T10:29:00Z">
                  <w:rPr/>
                </w:rPrChange>
              </w:rPr>
            </w:pPr>
            <w:r w:rsidRPr="00D919CB">
              <w:rPr>
                <w:rFonts w:ascii="Source Sans Pro" w:hAnsi="Source Sans Pro"/>
                <w:color w:val="000000" w:themeColor="text1"/>
                <w:sz w:val="21"/>
                <w:szCs w:val="21"/>
                <w:rPrChange w:id="7746" w:author="Javier Quintana Pérez" w:date="2023-01-23T10:29:00Z">
                  <w:rPr>
                    <w:color w:val="0000FF"/>
                    <w:u w:val="single"/>
                  </w:rPr>
                </w:rPrChange>
              </w:rPr>
              <w:t>NO</w:t>
            </w:r>
          </w:p>
        </w:tc>
      </w:tr>
      <w:tr w:rsidR="001302F4" w:rsidRPr="001302F4" w:rsidTr="00C540F8">
        <w:trPr>
          <w:jc w:val="center"/>
        </w:trPr>
        <w:tc>
          <w:tcPr>
            <w:tcW w:w="3589" w:type="pct"/>
            <w:tcBorders>
              <w:top w:val="single" w:sz="4" w:space="0" w:color="auto"/>
            </w:tcBorders>
            <w:shd w:val="clear" w:color="auto" w:fill="auto"/>
          </w:tcPr>
          <w:p w:rsidR="00BE187E" w:rsidRPr="001302F4" w:rsidRDefault="00D919CB" w:rsidP="00BE187E">
            <w:pPr>
              <w:tabs>
                <w:tab w:val="clear" w:pos="567"/>
              </w:tabs>
              <w:spacing w:line="240" w:lineRule="auto"/>
              <w:jc w:val="left"/>
              <w:rPr>
                <w:rFonts w:ascii="Source Sans Pro" w:hAnsi="Source Sans Pro"/>
                <w:color w:val="000000" w:themeColor="text1"/>
                <w:sz w:val="21"/>
                <w:szCs w:val="21"/>
                <w:rPrChange w:id="7747" w:author="Javier Quintana Pérez" w:date="2023-01-23T10:29:00Z">
                  <w:rPr/>
                </w:rPrChange>
              </w:rPr>
            </w:pPr>
            <w:ins w:id="7748" w:author="Javier Quintana Pérez" w:date="2022-12-21T17:37:00Z">
              <w:r w:rsidRPr="00D919CB">
                <w:rPr>
                  <w:rFonts w:ascii="Source Sans Pro" w:hAnsi="Source Sans Pro"/>
                  <w:color w:val="000000" w:themeColor="text1"/>
                  <w:sz w:val="21"/>
                  <w:szCs w:val="21"/>
                  <w:rPrChange w:id="7749" w:author="Javier Quintana Pérez" w:date="2023-01-23T10:29:00Z">
                    <w:rPr>
                      <w:rFonts w:ascii="Source Sans Pro" w:hAnsi="Source Sans Pro"/>
                      <w:color w:val="0000FF"/>
                      <w:sz w:val="21"/>
                      <w:szCs w:val="21"/>
                      <w:u w:val="single"/>
                    </w:rPr>
                  </w:rPrChange>
                </w:rPr>
                <w:t>Limpieza y engrasado</w:t>
              </w:r>
            </w:ins>
            <w:del w:id="7750" w:author="Javier Quintana Pérez" w:date="2022-12-21T17:37:00Z">
              <w:r w:rsidRPr="00D919CB">
                <w:rPr>
                  <w:rFonts w:ascii="Source Sans Pro" w:hAnsi="Source Sans Pro"/>
                  <w:color w:val="000000" w:themeColor="text1"/>
                  <w:sz w:val="21"/>
                  <w:szCs w:val="21"/>
                  <w:rPrChange w:id="7751" w:author="Javier Quintana Pérez" w:date="2023-01-23T10:29:00Z">
                    <w:rPr>
                      <w:color w:val="0000FF"/>
                      <w:u w:val="single"/>
                    </w:rPr>
                  </w:rPrChange>
                </w:rPr>
                <w:delText>Limpieza</w:delText>
              </w:r>
            </w:del>
          </w:p>
        </w:tc>
        <w:tc>
          <w:tcPr>
            <w:tcW w:w="705" w:type="pct"/>
            <w:shd w:val="clear" w:color="auto" w:fill="auto"/>
          </w:tcPr>
          <w:p w:rsidR="00BE187E" w:rsidRPr="001302F4" w:rsidRDefault="00BE187E" w:rsidP="00BE187E">
            <w:pPr>
              <w:jc w:val="center"/>
              <w:rPr>
                <w:rFonts w:ascii="Source Sans Pro" w:hAnsi="Source Sans Pro"/>
                <w:color w:val="000000" w:themeColor="text1"/>
                <w:sz w:val="21"/>
                <w:szCs w:val="21"/>
                <w:rPrChange w:id="7752" w:author="Javier Quintana Pérez" w:date="2023-01-23T10:29:00Z">
                  <w:rPr/>
                </w:rPrChange>
              </w:rPr>
            </w:pPr>
          </w:p>
        </w:tc>
        <w:tc>
          <w:tcPr>
            <w:tcW w:w="706" w:type="pct"/>
            <w:shd w:val="clear" w:color="auto" w:fill="auto"/>
          </w:tcPr>
          <w:p w:rsidR="00BE187E" w:rsidRPr="001302F4" w:rsidRDefault="00BE187E" w:rsidP="00BE187E">
            <w:pPr>
              <w:jc w:val="center"/>
              <w:rPr>
                <w:rFonts w:ascii="Source Sans Pro" w:hAnsi="Source Sans Pro"/>
                <w:color w:val="000000" w:themeColor="text1"/>
                <w:sz w:val="21"/>
                <w:szCs w:val="21"/>
                <w:rPrChange w:id="7753" w:author="Javier Quintana Pérez" w:date="2023-01-23T10:29:00Z">
                  <w:rPr/>
                </w:rPrChange>
              </w:rPr>
            </w:pPr>
          </w:p>
        </w:tc>
      </w:tr>
      <w:tr w:rsidR="001302F4" w:rsidRPr="001302F4" w:rsidTr="00C540F8">
        <w:trPr>
          <w:jc w:val="center"/>
        </w:trPr>
        <w:tc>
          <w:tcPr>
            <w:tcW w:w="3589" w:type="pct"/>
            <w:shd w:val="clear" w:color="auto" w:fill="auto"/>
          </w:tcPr>
          <w:p w:rsidR="00BE187E" w:rsidRPr="001302F4" w:rsidRDefault="00D919CB" w:rsidP="00BE187E">
            <w:pPr>
              <w:tabs>
                <w:tab w:val="clear" w:pos="567"/>
              </w:tabs>
              <w:spacing w:line="240" w:lineRule="auto"/>
              <w:jc w:val="left"/>
              <w:rPr>
                <w:rFonts w:ascii="Source Sans Pro" w:hAnsi="Source Sans Pro"/>
                <w:color w:val="000000" w:themeColor="text1"/>
                <w:sz w:val="21"/>
                <w:szCs w:val="21"/>
                <w:rPrChange w:id="7754" w:author="Javier Quintana Pérez" w:date="2023-01-23T10:29:00Z">
                  <w:rPr/>
                </w:rPrChange>
              </w:rPr>
            </w:pPr>
            <w:ins w:id="7755" w:author="Javier Quintana Pérez" w:date="2022-12-21T17:37:00Z">
              <w:r w:rsidRPr="00D919CB">
                <w:rPr>
                  <w:rFonts w:ascii="Source Sans Pro" w:hAnsi="Source Sans Pro"/>
                  <w:color w:val="000000" w:themeColor="text1"/>
                  <w:sz w:val="21"/>
                  <w:szCs w:val="21"/>
                  <w:rPrChange w:id="7756" w:author="Javier Quintana Pérez" w:date="2023-01-23T10:29:00Z">
                    <w:rPr>
                      <w:rFonts w:ascii="Source Sans Pro" w:hAnsi="Source Sans Pro"/>
                      <w:color w:val="0000FF"/>
                      <w:sz w:val="21"/>
                      <w:szCs w:val="21"/>
                      <w:u w:val="single"/>
                    </w:rPr>
                  </w:rPrChange>
                </w:rPr>
                <w:t>Desgaste</w:t>
              </w:r>
            </w:ins>
            <w:del w:id="7757" w:author="Javier Quintana Pérez" w:date="2022-12-21T17:37:00Z">
              <w:r w:rsidRPr="00D919CB">
                <w:rPr>
                  <w:rFonts w:ascii="Source Sans Pro" w:hAnsi="Source Sans Pro"/>
                  <w:color w:val="000000" w:themeColor="text1"/>
                  <w:sz w:val="21"/>
                  <w:szCs w:val="21"/>
                  <w:rPrChange w:id="7758" w:author="Javier Quintana Pérez" w:date="2023-01-23T10:29:00Z">
                    <w:rPr>
                      <w:color w:val="0000FF"/>
                      <w:u w:val="single"/>
                    </w:rPr>
                  </w:rPrChange>
                </w:rPr>
                <w:delText>Colocación</w:delText>
              </w:r>
            </w:del>
          </w:p>
        </w:tc>
        <w:tc>
          <w:tcPr>
            <w:tcW w:w="705" w:type="pct"/>
            <w:shd w:val="clear" w:color="auto" w:fill="auto"/>
          </w:tcPr>
          <w:p w:rsidR="00BE187E" w:rsidRPr="001302F4" w:rsidRDefault="00BE187E" w:rsidP="00BE187E">
            <w:pPr>
              <w:jc w:val="center"/>
              <w:rPr>
                <w:rFonts w:ascii="Source Sans Pro" w:hAnsi="Source Sans Pro"/>
                <w:color w:val="000000" w:themeColor="text1"/>
                <w:sz w:val="21"/>
                <w:szCs w:val="21"/>
                <w:rPrChange w:id="7759" w:author="Javier Quintana Pérez" w:date="2023-01-23T10:29:00Z">
                  <w:rPr/>
                </w:rPrChange>
              </w:rPr>
            </w:pPr>
          </w:p>
        </w:tc>
        <w:tc>
          <w:tcPr>
            <w:tcW w:w="706" w:type="pct"/>
            <w:shd w:val="clear" w:color="auto" w:fill="auto"/>
          </w:tcPr>
          <w:p w:rsidR="00BE187E" w:rsidRPr="001302F4" w:rsidRDefault="00BE187E" w:rsidP="00BE187E">
            <w:pPr>
              <w:jc w:val="center"/>
              <w:rPr>
                <w:rFonts w:ascii="Source Sans Pro" w:hAnsi="Source Sans Pro"/>
                <w:color w:val="000000" w:themeColor="text1"/>
                <w:sz w:val="21"/>
                <w:szCs w:val="21"/>
                <w:rPrChange w:id="7760" w:author="Javier Quintana Pérez" w:date="2023-01-23T10:29:00Z">
                  <w:rPr/>
                </w:rPrChange>
              </w:rPr>
            </w:pPr>
          </w:p>
        </w:tc>
      </w:tr>
    </w:tbl>
    <w:p w:rsidR="00EB394E" w:rsidRDefault="00EB394E" w:rsidP="00B20093">
      <w:pPr>
        <w:pStyle w:val="Textoindependiente"/>
        <w:ind w:left="5672" w:firstLine="709"/>
        <w:jc w:val="left"/>
        <w:rPr>
          <w:ins w:id="7761" w:author="Javier Quintana Pérez" w:date="2023-01-23T10:29:00Z"/>
          <w:rFonts w:ascii="Source Sans Pro" w:hAnsi="Source Sans Pro"/>
          <w:i w:val="0"/>
          <w:color w:val="FF0000"/>
          <w:sz w:val="21"/>
          <w:szCs w:val="21"/>
        </w:rPr>
      </w:pPr>
    </w:p>
    <w:p w:rsidR="001302F4" w:rsidRPr="003F1BF7" w:rsidRDefault="001302F4" w:rsidP="001302F4">
      <w:pPr>
        <w:pStyle w:val="Textoindependiente"/>
        <w:rPr>
          <w:ins w:id="7762" w:author="Javier Quintana Pérez" w:date="2023-01-23T10:29:00Z"/>
          <w:rFonts w:ascii="Source Sans Pro" w:hAnsi="Source Sans Pro"/>
          <w:i w:val="0"/>
          <w:color w:val="FF0000"/>
          <w:sz w:val="21"/>
          <w:szCs w:val="21"/>
          <w:u w:val="single"/>
        </w:rPr>
      </w:pPr>
      <w:ins w:id="7763" w:author="Javier Quintana Pérez" w:date="2023-01-23T10:29:00Z">
        <w:r w:rsidRPr="003F1BF7">
          <w:rPr>
            <w:rFonts w:ascii="Source Sans Pro" w:hAnsi="Source Sans Pro"/>
            <w:i w:val="0"/>
            <w:sz w:val="21"/>
            <w:szCs w:val="21"/>
            <w:u w:val="single"/>
          </w:rPr>
          <w:t>COMENTARIOS</w:t>
        </w:r>
      </w:ins>
    </w:p>
    <w:p w:rsidR="001302F4" w:rsidRPr="003F1BF7" w:rsidRDefault="001302F4" w:rsidP="001302F4">
      <w:pPr>
        <w:pStyle w:val="Textoindependiente"/>
        <w:rPr>
          <w:ins w:id="7764" w:author="Javier Quintana Pérez" w:date="2023-01-23T10:29:00Z"/>
          <w:rFonts w:ascii="Source Sans Pro" w:hAnsi="Source Sans Pro"/>
          <w:i w:val="0"/>
          <w:sz w:val="21"/>
          <w:szCs w:val="2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1302F4" w:rsidRPr="00133828" w:rsidTr="003F1BF7">
        <w:trPr>
          <w:jc w:val="center"/>
          <w:ins w:id="7765" w:author="Javier Quintana Pérez" w:date="2023-01-23T10:29:00Z"/>
        </w:trPr>
        <w:tc>
          <w:tcPr>
            <w:tcW w:w="5000" w:type="pct"/>
            <w:shd w:val="clear" w:color="auto" w:fill="auto"/>
          </w:tcPr>
          <w:p w:rsidR="001302F4" w:rsidRPr="003F1BF7" w:rsidRDefault="001302F4" w:rsidP="003F1BF7">
            <w:pPr>
              <w:pStyle w:val="Textoindependiente"/>
              <w:rPr>
                <w:ins w:id="7766" w:author="Javier Quintana Pérez" w:date="2023-01-23T10:29:00Z"/>
                <w:rFonts w:ascii="Source Sans Pro" w:hAnsi="Source Sans Pro"/>
                <w:i w:val="0"/>
                <w:sz w:val="21"/>
                <w:szCs w:val="21"/>
                <w:u w:val="single"/>
              </w:rPr>
            </w:pPr>
          </w:p>
          <w:p w:rsidR="001302F4" w:rsidRPr="003F1BF7" w:rsidRDefault="001302F4" w:rsidP="003F1BF7">
            <w:pPr>
              <w:pStyle w:val="Textoindependiente"/>
              <w:rPr>
                <w:ins w:id="7767" w:author="Javier Quintana Pérez" w:date="2023-01-23T10:29:00Z"/>
                <w:rFonts w:ascii="Source Sans Pro" w:hAnsi="Source Sans Pro"/>
                <w:i w:val="0"/>
                <w:sz w:val="21"/>
                <w:szCs w:val="21"/>
                <w:u w:val="single"/>
              </w:rPr>
            </w:pPr>
          </w:p>
          <w:p w:rsidR="001302F4" w:rsidRPr="003F1BF7" w:rsidRDefault="001302F4" w:rsidP="003F1BF7">
            <w:pPr>
              <w:pStyle w:val="Textoindependiente"/>
              <w:rPr>
                <w:ins w:id="7768" w:author="Javier Quintana Pérez" w:date="2023-01-23T10:29:00Z"/>
                <w:rFonts w:ascii="Source Sans Pro" w:hAnsi="Source Sans Pro"/>
                <w:i w:val="0"/>
                <w:sz w:val="21"/>
                <w:szCs w:val="21"/>
                <w:u w:val="single"/>
              </w:rPr>
            </w:pPr>
          </w:p>
          <w:p w:rsidR="001302F4" w:rsidRPr="003F1BF7" w:rsidRDefault="001302F4" w:rsidP="003F1BF7">
            <w:pPr>
              <w:pStyle w:val="Textoindependiente"/>
              <w:rPr>
                <w:ins w:id="7769" w:author="Javier Quintana Pérez" w:date="2023-01-23T10:29:00Z"/>
                <w:rFonts w:ascii="Source Sans Pro" w:hAnsi="Source Sans Pro"/>
                <w:i w:val="0"/>
                <w:sz w:val="21"/>
                <w:szCs w:val="21"/>
                <w:u w:val="single"/>
              </w:rPr>
            </w:pPr>
          </w:p>
        </w:tc>
      </w:tr>
    </w:tbl>
    <w:p w:rsidR="001302F4" w:rsidRPr="001302F4" w:rsidRDefault="001302F4" w:rsidP="00B20093">
      <w:pPr>
        <w:pStyle w:val="Textoindependiente"/>
        <w:ind w:left="5672" w:firstLine="709"/>
        <w:jc w:val="left"/>
        <w:rPr>
          <w:rFonts w:ascii="Source Sans Pro" w:hAnsi="Source Sans Pro"/>
          <w:i w:val="0"/>
          <w:color w:val="000000" w:themeColor="text1"/>
          <w:sz w:val="21"/>
          <w:szCs w:val="21"/>
          <w:rPrChange w:id="7770" w:author="Javier Quintana Pérez" w:date="2023-01-23T10:29:00Z">
            <w:rPr>
              <w:rFonts w:ascii="NewsGotT" w:hAnsi="NewsGotT"/>
              <w:i w:val="0"/>
              <w:sz w:val="20"/>
            </w:rPr>
          </w:rPrChange>
        </w:rPr>
      </w:pPr>
    </w:p>
    <w:p w:rsidR="00BE1E1E" w:rsidRPr="001302F4" w:rsidRDefault="00BE1E1E" w:rsidP="00EB394E">
      <w:pPr>
        <w:pStyle w:val="Textoindependiente"/>
        <w:ind w:left="5672" w:firstLine="709"/>
        <w:rPr>
          <w:rFonts w:ascii="Source Sans Pro" w:hAnsi="Source Sans Pro"/>
          <w:i w:val="0"/>
          <w:color w:val="000000" w:themeColor="text1"/>
          <w:sz w:val="21"/>
          <w:szCs w:val="21"/>
          <w:rPrChange w:id="7771" w:author="Javier Quintana Pérez" w:date="2023-01-23T10:29:00Z">
            <w:rPr>
              <w:rFonts w:ascii="NewsGotT" w:hAnsi="NewsGotT"/>
              <w:i w:val="0"/>
              <w:sz w:val="20"/>
            </w:rPr>
          </w:rPrChange>
        </w:rPr>
      </w:pPr>
    </w:p>
    <w:p w:rsidR="00EB394E" w:rsidRPr="001302F4" w:rsidRDefault="00D919CB" w:rsidP="007E4A08">
      <w:pPr>
        <w:numPr>
          <w:ilvl w:val="0"/>
          <w:numId w:val="11"/>
        </w:numPr>
        <w:ind w:left="567" w:hanging="425"/>
        <w:rPr>
          <w:rFonts w:ascii="Source Sans Pro" w:hAnsi="Source Sans Pro"/>
          <w:color w:val="000000" w:themeColor="text1"/>
          <w:sz w:val="21"/>
          <w:szCs w:val="21"/>
          <w:rPrChange w:id="7772" w:author="Javier Quintana Pérez" w:date="2023-01-23T10:29:00Z">
            <w:rPr/>
          </w:rPrChange>
        </w:rPr>
      </w:pPr>
      <w:r w:rsidRPr="00D919CB">
        <w:rPr>
          <w:rFonts w:ascii="Source Sans Pro" w:hAnsi="Source Sans Pro"/>
          <w:color w:val="000000" w:themeColor="text1"/>
          <w:sz w:val="21"/>
          <w:szCs w:val="21"/>
          <w:rPrChange w:id="7773" w:author="Javier Quintana Pérez" w:date="2023-01-23T10:29:00Z">
            <w:rPr>
              <w:color w:val="0000FF"/>
              <w:u w:val="single"/>
            </w:rPr>
          </w:rPrChange>
        </w:rPr>
        <w:t>Curado</w:t>
      </w:r>
    </w:p>
    <w:p w:rsidR="00B20093" w:rsidRPr="001302F4" w:rsidRDefault="00B20093" w:rsidP="00B20093">
      <w:pPr>
        <w:ind w:left="567"/>
        <w:rPr>
          <w:rFonts w:ascii="Source Sans Pro" w:hAnsi="Source Sans Pro"/>
          <w:color w:val="000000" w:themeColor="text1"/>
          <w:sz w:val="21"/>
          <w:szCs w:val="21"/>
          <w:rPrChange w:id="7774" w:author="Javier Quintana Pérez" w:date="2023-01-23T10:29: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1302F4" w:rsidRPr="001302F4" w:rsidTr="00C540F8">
        <w:trPr>
          <w:tblHeader/>
          <w:jc w:val="center"/>
        </w:trPr>
        <w:tc>
          <w:tcPr>
            <w:tcW w:w="3589" w:type="pct"/>
            <w:tcBorders>
              <w:top w:val="nil"/>
              <w:left w:val="nil"/>
            </w:tcBorders>
            <w:shd w:val="clear" w:color="auto" w:fill="auto"/>
          </w:tcPr>
          <w:p w:rsidR="00EB394E" w:rsidRPr="001302F4" w:rsidRDefault="00EB394E" w:rsidP="00EB394E">
            <w:pPr>
              <w:pStyle w:val="Textoindependiente"/>
              <w:rPr>
                <w:rFonts w:ascii="Source Sans Pro" w:hAnsi="Source Sans Pro"/>
                <w:i w:val="0"/>
                <w:color w:val="000000" w:themeColor="text1"/>
                <w:sz w:val="21"/>
                <w:szCs w:val="21"/>
                <w:rPrChange w:id="7775" w:author="Javier Quintana Pérez" w:date="2023-01-23T10:29:00Z">
                  <w:rPr>
                    <w:rFonts w:ascii="NewsGotT" w:hAnsi="NewsGotT"/>
                    <w:i w:val="0"/>
                    <w:sz w:val="20"/>
                  </w:rPr>
                </w:rPrChange>
              </w:rPr>
            </w:pPr>
          </w:p>
        </w:tc>
        <w:tc>
          <w:tcPr>
            <w:tcW w:w="705" w:type="pct"/>
            <w:shd w:val="clear" w:color="auto" w:fill="auto"/>
          </w:tcPr>
          <w:p w:rsidR="00EB394E" w:rsidRPr="001302F4" w:rsidRDefault="00D919CB" w:rsidP="00EB394E">
            <w:pPr>
              <w:jc w:val="center"/>
              <w:rPr>
                <w:rFonts w:ascii="Source Sans Pro" w:hAnsi="Source Sans Pro"/>
                <w:color w:val="000000" w:themeColor="text1"/>
                <w:sz w:val="21"/>
                <w:szCs w:val="21"/>
                <w:rPrChange w:id="7776" w:author="Javier Quintana Pérez" w:date="2023-01-23T10:29:00Z">
                  <w:rPr/>
                </w:rPrChange>
              </w:rPr>
            </w:pPr>
            <w:r w:rsidRPr="00D919CB">
              <w:rPr>
                <w:rFonts w:ascii="Source Sans Pro" w:hAnsi="Source Sans Pro"/>
                <w:color w:val="000000" w:themeColor="text1"/>
                <w:sz w:val="21"/>
                <w:szCs w:val="21"/>
                <w:rPrChange w:id="7777" w:author="Javier Quintana Pérez" w:date="2023-01-23T10:29:00Z">
                  <w:rPr>
                    <w:color w:val="0000FF"/>
                    <w:u w:val="single"/>
                  </w:rPr>
                </w:rPrChange>
              </w:rPr>
              <w:t>SI</w:t>
            </w:r>
          </w:p>
        </w:tc>
        <w:tc>
          <w:tcPr>
            <w:tcW w:w="706" w:type="pct"/>
            <w:shd w:val="clear" w:color="auto" w:fill="auto"/>
          </w:tcPr>
          <w:p w:rsidR="00EB394E" w:rsidRPr="001302F4" w:rsidRDefault="00D919CB" w:rsidP="00EB394E">
            <w:pPr>
              <w:jc w:val="center"/>
              <w:rPr>
                <w:rFonts w:ascii="Source Sans Pro" w:hAnsi="Source Sans Pro"/>
                <w:color w:val="000000" w:themeColor="text1"/>
                <w:sz w:val="21"/>
                <w:szCs w:val="21"/>
                <w:rPrChange w:id="7778" w:author="Javier Quintana Pérez" w:date="2023-01-23T10:29:00Z">
                  <w:rPr/>
                </w:rPrChange>
              </w:rPr>
            </w:pPr>
            <w:r w:rsidRPr="00D919CB">
              <w:rPr>
                <w:rFonts w:ascii="Source Sans Pro" w:hAnsi="Source Sans Pro"/>
                <w:color w:val="000000" w:themeColor="text1"/>
                <w:sz w:val="21"/>
                <w:szCs w:val="21"/>
                <w:rPrChange w:id="7779" w:author="Javier Quintana Pérez" w:date="2023-01-23T10:29:00Z">
                  <w:rPr>
                    <w:color w:val="0000FF"/>
                    <w:u w:val="single"/>
                  </w:rPr>
                </w:rPrChange>
              </w:rPr>
              <w:t>NO</w:t>
            </w:r>
          </w:p>
        </w:tc>
      </w:tr>
      <w:tr w:rsidR="001302F4" w:rsidRPr="001302F4" w:rsidTr="00C540F8">
        <w:trPr>
          <w:jc w:val="center"/>
        </w:trPr>
        <w:tc>
          <w:tcPr>
            <w:tcW w:w="3589" w:type="pct"/>
            <w:shd w:val="clear" w:color="auto" w:fill="auto"/>
          </w:tcPr>
          <w:p w:rsidR="00EB394E" w:rsidRPr="001302F4" w:rsidRDefault="00D919CB" w:rsidP="001C21B3">
            <w:pPr>
              <w:tabs>
                <w:tab w:val="clear" w:pos="567"/>
              </w:tabs>
              <w:spacing w:line="240" w:lineRule="auto"/>
              <w:jc w:val="left"/>
              <w:rPr>
                <w:rFonts w:ascii="Source Sans Pro" w:hAnsi="Source Sans Pro"/>
                <w:color w:val="000000" w:themeColor="text1"/>
                <w:sz w:val="21"/>
                <w:szCs w:val="21"/>
                <w:rPrChange w:id="7780" w:author="Javier Quintana Pérez" w:date="2023-01-23T10:29:00Z">
                  <w:rPr/>
                </w:rPrChange>
              </w:rPr>
            </w:pPr>
            <w:r w:rsidRPr="00D919CB">
              <w:rPr>
                <w:rFonts w:ascii="Source Sans Pro" w:hAnsi="Source Sans Pro"/>
                <w:color w:val="000000" w:themeColor="text1"/>
                <w:sz w:val="21"/>
                <w:szCs w:val="21"/>
                <w:rPrChange w:id="7781" w:author="Javier Quintana Pérez" w:date="2023-01-23T10:29:00Z">
                  <w:rPr>
                    <w:color w:val="0000FF"/>
                    <w:u w:val="single"/>
                  </w:rPr>
                </w:rPrChange>
              </w:rPr>
              <w:t>Ciclo térmico</w:t>
            </w:r>
          </w:p>
        </w:tc>
        <w:tc>
          <w:tcPr>
            <w:tcW w:w="705" w:type="pct"/>
            <w:shd w:val="clear" w:color="auto" w:fill="auto"/>
          </w:tcPr>
          <w:p w:rsidR="00EB394E" w:rsidRPr="001302F4" w:rsidRDefault="00EB394E" w:rsidP="00EB394E">
            <w:pPr>
              <w:jc w:val="center"/>
              <w:rPr>
                <w:rFonts w:ascii="Source Sans Pro" w:hAnsi="Source Sans Pro"/>
                <w:color w:val="000000" w:themeColor="text1"/>
                <w:sz w:val="21"/>
                <w:szCs w:val="21"/>
                <w:rPrChange w:id="7782" w:author="Javier Quintana Pérez" w:date="2023-01-23T10:29:00Z">
                  <w:rPr/>
                </w:rPrChange>
              </w:rPr>
            </w:pPr>
          </w:p>
        </w:tc>
        <w:tc>
          <w:tcPr>
            <w:tcW w:w="706" w:type="pct"/>
            <w:shd w:val="clear" w:color="auto" w:fill="auto"/>
          </w:tcPr>
          <w:p w:rsidR="00EB394E" w:rsidRPr="001302F4" w:rsidRDefault="00EB394E" w:rsidP="00EB394E">
            <w:pPr>
              <w:jc w:val="center"/>
              <w:rPr>
                <w:rFonts w:ascii="Source Sans Pro" w:hAnsi="Source Sans Pro"/>
                <w:color w:val="000000" w:themeColor="text1"/>
                <w:sz w:val="21"/>
                <w:szCs w:val="21"/>
                <w:rPrChange w:id="7783" w:author="Javier Quintana Pérez" w:date="2023-01-23T10:29:00Z">
                  <w:rPr/>
                </w:rPrChange>
              </w:rPr>
            </w:pPr>
          </w:p>
        </w:tc>
      </w:tr>
      <w:tr w:rsidR="001302F4" w:rsidRPr="001302F4" w:rsidTr="00C540F8">
        <w:trPr>
          <w:jc w:val="center"/>
        </w:trPr>
        <w:tc>
          <w:tcPr>
            <w:tcW w:w="3589" w:type="pct"/>
            <w:shd w:val="clear" w:color="auto" w:fill="auto"/>
          </w:tcPr>
          <w:p w:rsidR="00EB394E" w:rsidRPr="001302F4" w:rsidRDefault="00D919CB" w:rsidP="001C21B3">
            <w:pPr>
              <w:tabs>
                <w:tab w:val="clear" w:pos="567"/>
              </w:tabs>
              <w:spacing w:line="240" w:lineRule="auto"/>
              <w:jc w:val="left"/>
              <w:rPr>
                <w:rFonts w:ascii="Source Sans Pro" w:hAnsi="Source Sans Pro"/>
                <w:color w:val="000000" w:themeColor="text1"/>
                <w:sz w:val="21"/>
                <w:szCs w:val="21"/>
                <w:rPrChange w:id="7784" w:author="Javier Quintana Pérez" w:date="2023-01-23T10:29:00Z">
                  <w:rPr/>
                </w:rPrChange>
              </w:rPr>
            </w:pPr>
            <w:r w:rsidRPr="00D919CB">
              <w:rPr>
                <w:rFonts w:ascii="Source Sans Pro" w:hAnsi="Source Sans Pro"/>
                <w:color w:val="000000" w:themeColor="text1"/>
                <w:sz w:val="21"/>
                <w:szCs w:val="21"/>
                <w:rPrChange w:id="7785" w:author="Javier Quintana Pérez" w:date="2023-01-23T10:29:00Z">
                  <w:rPr>
                    <w:color w:val="0000FF"/>
                    <w:u w:val="single"/>
                  </w:rPr>
                </w:rPrChange>
              </w:rPr>
              <w:t>Protección de piezas</w:t>
            </w:r>
          </w:p>
        </w:tc>
        <w:tc>
          <w:tcPr>
            <w:tcW w:w="705" w:type="pct"/>
            <w:shd w:val="clear" w:color="auto" w:fill="auto"/>
          </w:tcPr>
          <w:p w:rsidR="00EB394E" w:rsidRPr="001302F4" w:rsidRDefault="00EB394E" w:rsidP="00EB394E">
            <w:pPr>
              <w:jc w:val="center"/>
              <w:rPr>
                <w:rFonts w:ascii="Source Sans Pro" w:hAnsi="Source Sans Pro"/>
                <w:color w:val="000000" w:themeColor="text1"/>
                <w:sz w:val="21"/>
                <w:szCs w:val="21"/>
                <w:rPrChange w:id="7786" w:author="Javier Quintana Pérez" w:date="2023-01-23T10:29:00Z">
                  <w:rPr/>
                </w:rPrChange>
              </w:rPr>
            </w:pPr>
          </w:p>
        </w:tc>
        <w:tc>
          <w:tcPr>
            <w:tcW w:w="706" w:type="pct"/>
            <w:shd w:val="clear" w:color="auto" w:fill="auto"/>
          </w:tcPr>
          <w:p w:rsidR="00EB394E" w:rsidRPr="001302F4" w:rsidRDefault="00EB394E" w:rsidP="00EB394E">
            <w:pPr>
              <w:jc w:val="center"/>
              <w:rPr>
                <w:rFonts w:ascii="Source Sans Pro" w:hAnsi="Source Sans Pro"/>
                <w:color w:val="000000" w:themeColor="text1"/>
                <w:sz w:val="21"/>
                <w:szCs w:val="21"/>
                <w:rPrChange w:id="7787" w:author="Javier Quintana Pérez" w:date="2023-01-23T10:29:00Z">
                  <w:rPr/>
                </w:rPrChange>
              </w:rPr>
            </w:pPr>
          </w:p>
        </w:tc>
      </w:tr>
    </w:tbl>
    <w:p w:rsidR="00A43825" w:rsidRDefault="00A43825" w:rsidP="00EB394E">
      <w:pPr>
        <w:ind w:left="705"/>
        <w:rPr>
          <w:ins w:id="7788" w:author="Javier Quintana Pérez" w:date="2023-01-23T10:28:00Z"/>
          <w:rFonts w:ascii="Source Sans Pro" w:hAnsi="Source Sans Pro"/>
          <w:color w:val="FF0000"/>
          <w:sz w:val="21"/>
          <w:szCs w:val="21"/>
        </w:rPr>
      </w:pPr>
    </w:p>
    <w:p w:rsidR="001302F4" w:rsidRPr="003F1BF7" w:rsidRDefault="001302F4" w:rsidP="001302F4">
      <w:pPr>
        <w:pStyle w:val="Textoindependiente"/>
        <w:rPr>
          <w:ins w:id="7789" w:author="Javier Quintana Pérez" w:date="2023-01-23T10:28:00Z"/>
          <w:rFonts w:ascii="Source Sans Pro" w:hAnsi="Source Sans Pro"/>
          <w:i w:val="0"/>
          <w:color w:val="FF0000"/>
          <w:sz w:val="21"/>
          <w:szCs w:val="21"/>
          <w:u w:val="single"/>
        </w:rPr>
      </w:pPr>
      <w:ins w:id="7790" w:author="Javier Quintana Pérez" w:date="2023-01-23T10:28:00Z">
        <w:r w:rsidRPr="003F1BF7">
          <w:rPr>
            <w:rFonts w:ascii="Source Sans Pro" w:hAnsi="Source Sans Pro"/>
            <w:i w:val="0"/>
            <w:sz w:val="21"/>
            <w:szCs w:val="21"/>
            <w:u w:val="single"/>
          </w:rPr>
          <w:t>COMENTARIOS</w:t>
        </w:r>
      </w:ins>
    </w:p>
    <w:p w:rsidR="001302F4" w:rsidRPr="003F1BF7" w:rsidRDefault="001302F4" w:rsidP="001302F4">
      <w:pPr>
        <w:pStyle w:val="Textoindependiente"/>
        <w:rPr>
          <w:ins w:id="7791" w:author="Javier Quintana Pérez" w:date="2023-01-23T10:28:00Z"/>
          <w:rFonts w:ascii="Source Sans Pro" w:hAnsi="Source Sans Pro"/>
          <w:i w:val="0"/>
          <w:sz w:val="21"/>
          <w:szCs w:val="2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1302F4" w:rsidRPr="00133828" w:rsidTr="003F1BF7">
        <w:trPr>
          <w:jc w:val="center"/>
          <w:ins w:id="7792" w:author="Javier Quintana Pérez" w:date="2023-01-23T10:28:00Z"/>
        </w:trPr>
        <w:tc>
          <w:tcPr>
            <w:tcW w:w="5000" w:type="pct"/>
            <w:shd w:val="clear" w:color="auto" w:fill="auto"/>
          </w:tcPr>
          <w:p w:rsidR="001302F4" w:rsidRPr="003F1BF7" w:rsidRDefault="001302F4" w:rsidP="003F1BF7">
            <w:pPr>
              <w:pStyle w:val="Textoindependiente"/>
              <w:rPr>
                <w:ins w:id="7793" w:author="Javier Quintana Pérez" w:date="2023-01-23T10:28:00Z"/>
                <w:rFonts w:ascii="Source Sans Pro" w:hAnsi="Source Sans Pro"/>
                <w:i w:val="0"/>
                <w:sz w:val="21"/>
                <w:szCs w:val="21"/>
                <w:u w:val="single"/>
              </w:rPr>
            </w:pPr>
          </w:p>
          <w:p w:rsidR="001302F4" w:rsidRPr="003F1BF7" w:rsidRDefault="001302F4" w:rsidP="003F1BF7">
            <w:pPr>
              <w:pStyle w:val="Textoindependiente"/>
              <w:rPr>
                <w:ins w:id="7794" w:author="Javier Quintana Pérez" w:date="2023-01-23T10:28:00Z"/>
                <w:rFonts w:ascii="Source Sans Pro" w:hAnsi="Source Sans Pro"/>
                <w:i w:val="0"/>
                <w:sz w:val="21"/>
                <w:szCs w:val="21"/>
                <w:u w:val="single"/>
              </w:rPr>
            </w:pPr>
          </w:p>
          <w:p w:rsidR="001302F4" w:rsidRPr="003F1BF7" w:rsidRDefault="001302F4" w:rsidP="003F1BF7">
            <w:pPr>
              <w:pStyle w:val="Textoindependiente"/>
              <w:rPr>
                <w:ins w:id="7795" w:author="Javier Quintana Pérez" w:date="2023-01-23T10:28:00Z"/>
                <w:rFonts w:ascii="Source Sans Pro" w:hAnsi="Source Sans Pro"/>
                <w:i w:val="0"/>
                <w:sz w:val="21"/>
                <w:szCs w:val="21"/>
                <w:u w:val="single"/>
              </w:rPr>
            </w:pPr>
          </w:p>
        </w:tc>
      </w:tr>
    </w:tbl>
    <w:p w:rsidR="001302F4" w:rsidRPr="0083487E" w:rsidDel="001302F4" w:rsidRDefault="001302F4" w:rsidP="00EB394E">
      <w:pPr>
        <w:ind w:left="705"/>
        <w:rPr>
          <w:del w:id="7796" w:author="Javier Quintana Pérez" w:date="2023-01-23T10:28:00Z"/>
          <w:rFonts w:ascii="Source Sans Pro" w:hAnsi="Source Sans Pro"/>
          <w:color w:val="FF0000"/>
          <w:sz w:val="21"/>
          <w:szCs w:val="21"/>
          <w:rPrChange w:id="7797" w:author="Javier Quintana Pérez" w:date="2022-12-21T17:46:00Z">
            <w:rPr>
              <w:del w:id="7798" w:author="Javier Quintana Pérez" w:date="2023-01-23T10:28:00Z"/>
              <w:sz w:val="16"/>
            </w:rPr>
          </w:rPrChange>
        </w:rPr>
      </w:pPr>
    </w:p>
    <w:p w:rsidR="001D2879" w:rsidRPr="001302F4" w:rsidRDefault="001D2879" w:rsidP="00EB394E">
      <w:pPr>
        <w:ind w:left="705"/>
        <w:rPr>
          <w:rFonts w:ascii="Source Sans Pro" w:hAnsi="Source Sans Pro"/>
          <w:color w:val="000000" w:themeColor="text1"/>
          <w:sz w:val="21"/>
          <w:szCs w:val="21"/>
          <w:rPrChange w:id="7799" w:author="Javier Quintana Pérez" w:date="2023-01-23T10:29:00Z">
            <w:rPr>
              <w:sz w:val="16"/>
            </w:rPr>
          </w:rPrChange>
        </w:rPr>
      </w:pPr>
    </w:p>
    <w:p w:rsidR="00EB394E" w:rsidRPr="001302F4" w:rsidRDefault="00D919CB" w:rsidP="007E4A08">
      <w:pPr>
        <w:numPr>
          <w:ilvl w:val="0"/>
          <w:numId w:val="11"/>
        </w:numPr>
        <w:ind w:left="567" w:hanging="425"/>
        <w:rPr>
          <w:rFonts w:ascii="Source Sans Pro" w:hAnsi="Source Sans Pro"/>
          <w:color w:val="000000" w:themeColor="text1"/>
          <w:sz w:val="21"/>
          <w:szCs w:val="21"/>
          <w:rPrChange w:id="7800" w:author="Javier Quintana Pérez" w:date="2023-01-23T10:29:00Z">
            <w:rPr/>
          </w:rPrChange>
        </w:rPr>
      </w:pPr>
      <w:r w:rsidRPr="00D919CB">
        <w:rPr>
          <w:rFonts w:ascii="Source Sans Pro" w:hAnsi="Source Sans Pro"/>
          <w:color w:val="000000" w:themeColor="text1"/>
          <w:sz w:val="21"/>
          <w:szCs w:val="21"/>
          <w:rPrChange w:id="7801" w:author="Javier Quintana Pérez" w:date="2023-01-23T10:29:00Z">
            <w:rPr>
              <w:color w:val="0000FF"/>
              <w:u w:val="single"/>
            </w:rPr>
          </w:rPrChange>
        </w:rPr>
        <w:t>Desmoldeo y almacenamiento</w:t>
      </w:r>
    </w:p>
    <w:p w:rsidR="00B20093" w:rsidRPr="001302F4" w:rsidRDefault="00B20093" w:rsidP="00B20093">
      <w:pPr>
        <w:ind w:left="567"/>
        <w:rPr>
          <w:rFonts w:ascii="Source Sans Pro" w:hAnsi="Source Sans Pro"/>
          <w:color w:val="000000" w:themeColor="text1"/>
          <w:sz w:val="21"/>
          <w:szCs w:val="21"/>
          <w:rPrChange w:id="7802" w:author="Javier Quintana Pérez" w:date="2023-01-23T10:29: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1302F4" w:rsidRPr="001302F4" w:rsidTr="00C540F8">
        <w:trPr>
          <w:tblHeader/>
          <w:jc w:val="center"/>
        </w:trPr>
        <w:tc>
          <w:tcPr>
            <w:tcW w:w="3589" w:type="pct"/>
            <w:tcBorders>
              <w:top w:val="nil"/>
              <w:left w:val="nil"/>
            </w:tcBorders>
            <w:shd w:val="clear" w:color="auto" w:fill="auto"/>
          </w:tcPr>
          <w:p w:rsidR="00EB394E" w:rsidRPr="001302F4" w:rsidRDefault="00EB394E" w:rsidP="00EB394E">
            <w:pPr>
              <w:pStyle w:val="Textoindependiente"/>
              <w:rPr>
                <w:rFonts w:ascii="Source Sans Pro" w:hAnsi="Source Sans Pro"/>
                <w:i w:val="0"/>
                <w:color w:val="000000" w:themeColor="text1"/>
                <w:sz w:val="21"/>
                <w:szCs w:val="21"/>
                <w:rPrChange w:id="7803" w:author="Javier Quintana Pérez" w:date="2023-01-23T10:29:00Z">
                  <w:rPr>
                    <w:rFonts w:ascii="NewsGotT" w:hAnsi="NewsGotT"/>
                    <w:i w:val="0"/>
                    <w:sz w:val="20"/>
                  </w:rPr>
                </w:rPrChange>
              </w:rPr>
            </w:pPr>
          </w:p>
        </w:tc>
        <w:tc>
          <w:tcPr>
            <w:tcW w:w="705" w:type="pct"/>
            <w:shd w:val="clear" w:color="auto" w:fill="auto"/>
          </w:tcPr>
          <w:p w:rsidR="00EB394E" w:rsidRPr="001302F4" w:rsidRDefault="00D919CB" w:rsidP="00EB394E">
            <w:pPr>
              <w:jc w:val="center"/>
              <w:rPr>
                <w:rFonts w:ascii="Source Sans Pro" w:hAnsi="Source Sans Pro"/>
                <w:color w:val="000000" w:themeColor="text1"/>
                <w:sz w:val="21"/>
                <w:szCs w:val="21"/>
                <w:rPrChange w:id="7804" w:author="Javier Quintana Pérez" w:date="2023-01-23T10:29:00Z">
                  <w:rPr/>
                </w:rPrChange>
              </w:rPr>
            </w:pPr>
            <w:r w:rsidRPr="00D919CB">
              <w:rPr>
                <w:rFonts w:ascii="Source Sans Pro" w:hAnsi="Source Sans Pro"/>
                <w:color w:val="000000" w:themeColor="text1"/>
                <w:sz w:val="21"/>
                <w:szCs w:val="21"/>
                <w:rPrChange w:id="7805" w:author="Javier Quintana Pérez" w:date="2023-01-23T10:29:00Z">
                  <w:rPr>
                    <w:color w:val="0000FF"/>
                    <w:u w:val="single"/>
                  </w:rPr>
                </w:rPrChange>
              </w:rPr>
              <w:t>SI</w:t>
            </w:r>
          </w:p>
        </w:tc>
        <w:tc>
          <w:tcPr>
            <w:tcW w:w="706" w:type="pct"/>
            <w:shd w:val="clear" w:color="auto" w:fill="auto"/>
          </w:tcPr>
          <w:p w:rsidR="00EB394E" w:rsidRPr="001302F4" w:rsidRDefault="00D919CB" w:rsidP="00EB394E">
            <w:pPr>
              <w:jc w:val="center"/>
              <w:rPr>
                <w:rFonts w:ascii="Source Sans Pro" w:hAnsi="Source Sans Pro"/>
                <w:color w:val="000000" w:themeColor="text1"/>
                <w:sz w:val="21"/>
                <w:szCs w:val="21"/>
                <w:rPrChange w:id="7806" w:author="Javier Quintana Pérez" w:date="2023-01-23T10:29:00Z">
                  <w:rPr/>
                </w:rPrChange>
              </w:rPr>
            </w:pPr>
            <w:r w:rsidRPr="00D919CB">
              <w:rPr>
                <w:rFonts w:ascii="Source Sans Pro" w:hAnsi="Source Sans Pro"/>
                <w:color w:val="000000" w:themeColor="text1"/>
                <w:sz w:val="21"/>
                <w:szCs w:val="21"/>
                <w:rPrChange w:id="7807" w:author="Javier Quintana Pérez" w:date="2023-01-23T10:29:00Z">
                  <w:rPr>
                    <w:color w:val="0000FF"/>
                    <w:u w:val="single"/>
                  </w:rPr>
                </w:rPrChange>
              </w:rPr>
              <w:t>NO</w:t>
            </w:r>
          </w:p>
        </w:tc>
      </w:tr>
      <w:tr w:rsidR="001302F4" w:rsidRPr="001302F4" w:rsidTr="00C540F8">
        <w:trPr>
          <w:jc w:val="center"/>
        </w:trPr>
        <w:tc>
          <w:tcPr>
            <w:tcW w:w="3589" w:type="pct"/>
            <w:shd w:val="clear" w:color="auto" w:fill="auto"/>
          </w:tcPr>
          <w:p w:rsidR="00EB394E" w:rsidRPr="001302F4" w:rsidRDefault="00D919CB" w:rsidP="001C21B3">
            <w:pPr>
              <w:tabs>
                <w:tab w:val="clear" w:pos="567"/>
              </w:tabs>
              <w:spacing w:line="240" w:lineRule="auto"/>
              <w:jc w:val="left"/>
              <w:rPr>
                <w:rFonts w:ascii="Source Sans Pro" w:hAnsi="Source Sans Pro"/>
                <w:color w:val="000000" w:themeColor="text1"/>
                <w:sz w:val="21"/>
                <w:szCs w:val="21"/>
                <w:rPrChange w:id="7808" w:author="Javier Quintana Pérez" w:date="2023-01-23T10:29:00Z">
                  <w:rPr/>
                </w:rPrChange>
              </w:rPr>
            </w:pPr>
            <w:r w:rsidRPr="00D919CB">
              <w:rPr>
                <w:rFonts w:ascii="Source Sans Pro" w:hAnsi="Source Sans Pro"/>
                <w:color w:val="000000" w:themeColor="text1"/>
                <w:sz w:val="21"/>
                <w:szCs w:val="21"/>
                <w:rPrChange w:id="7809" w:author="Javier Quintana Pérez" w:date="2023-01-23T10:29:00Z">
                  <w:rPr>
                    <w:color w:val="0000FF"/>
                    <w:u w:val="single"/>
                  </w:rPr>
                </w:rPrChange>
              </w:rPr>
              <w:t>Levantamiento de piezas</w:t>
            </w:r>
          </w:p>
        </w:tc>
        <w:tc>
          <w:tcPr>
            <w:tcW w:w="705" w:type="pct"/>
            <w:shd w:val="clear" w:color="auto" w:fill="auto"/>
          </w:tcPr>
          <w:p w:rsidR="00EB394E" w:rsidRPr="001302F4" w:rsidRDefault="00EB394E" w:rsidP="00EB394E">
            <w:pPr>
              <w:jc w:val="center"/>
              <w:rPr>
                <w:rFonts w:ascii="Source Sans Pro" w:hAnsi="Source Sans Pro"/>
                <w:color w:val="000000" w:themeColor="text1"/>
                <w:sz w:val="21"/>
                <w:szCs w:val="21"/>
                <w:rPrChange w:id="7810" w:author="Javier Quintana Pérez" w:date="2023-01-23T10:29:00Z">
                  <w:rPr/>
                </w:rPrChange>
              </w:rPr>
            </w:pPr>
          </w:p>
        </w:tc>
        <w:tc>
          <w:tcPr>
            <w:tcW w:w="706" w:type="pct"/>
            <w:shd w:val="clear" w:color="auto" w:fill="auto"/>
          </w:tcPr>
          <w:p w:rsidR="00EB394E" w:rsidRPr="001302F4" w:rsidRDefault="00EB394E" w:rsidP="00EB394E">
            <w:pPr>
              <w:jc w:val="center"/>
              <w:rPr>
                <w:rFonts w:ascii="Source Sans Pro" w:hAnsi="Source Sans Pro"/>
                <w:color w:val="000000" w:themeColor="text1"/>
                <w:sz w:val="21"/>
                <w:szCs w:val="21"/>
                <w:rPrChange w:id="7811" w:author="Javier Quintana Pérez" w:date="2023-01-23T10:29:00Z">
                  <w:rPr/>
                </w:rPrChange>
              </w:rPr>
            </w:pPr>
          </w:p>
        </w:tc>
      </w:tr>
      <w:tr w:rsidR="001302F4" w:rsidRPr="001302F4" w:rsidTr="00C540F8">
        <w:trPr>
          <w:jc w:val="center"/>
        </w:trPr>
        <w:tc>
          <w:tcPr>
            <w:tcW w:w="3589" w:type="pct"/>
            <w:shd w:val="clear" w:color="auto" w:fill="auto"/>
          </w:tcPr>
          <w:p w:rsidR="00EB394E" w:rsidRPr="001302F4" w:rsidRDefault="00D919CB" w:rsidP="001C21B3">
            <w:pPr>
              <w:tabs>
                <w:tab w:val="clear" w:pos="567"/>
              </w:tabs>
              <w:spacing w:line="240" w:lineRule="auto"/>
              <w:jc w:val="left"/>
              <w:rPr>
                <w:rFonts w:ascii="Source Sans Pro" w:hAnsi="Source Sans Pro"/>
                <w:color w:val="000000" w:themeColor="text1"/>
                <w:sz w:val="21"/>
                <w:szCs w:val="21"/>
                <w:rPrChange w:id="7812" w:author="Javier Quintana Pérez" w:date="2023-01-23T10:29:00Z">
                  <w:rPr/>
                </w:rPrChange>
              </w:rPr>
            </w:pPr>
            <w:r w:rsidRPr="00D919CB">
              <w:rPr>
                <w:rFonts w:ascii="Source Sans Pro" w:hAnsi="Source Sans Pro"/>
                <w:color w:val="000000" w:themeColor="text1"/>
                <w:sz w:val="21"/>
                <w:szCs w:val="21"/>
                <w:rPrChange w:id="7813" w:author="Javier Quintana Pérez" w:date="2023-01-23T10:29:00Z">
                  <w:rPr>
                    <w:color w:val="0000FF"/>
                    <w:u w:val="single"/>
                  </w:rPr>
                </w:rPrChange>
              </w:rPr>
              <w:t>Almacenamiento en fábrica</w:t>
            </w:r>
          </w:p>
        </w:tc>
        <w:tc>
          <w:tcPr>
            <w:tcW w:w="705" w:type="pct"/>
            <w:shd w:val="clear" w:color="auto" w:fill="auto"/>
          </w:tcPr>
          <w:p w:rsidR="00EB394E" w:rsidRPr="001302F4" w:rsidRDefault="00EB394E" w:rsidP="00EB394E">
            <w:pPr>
              <w:jc w:val="center"/>
              <w:rPr>
                <w:rFonts w:ascii="Source Sans Pro" w:hAnsi="Source Sans Pro"/>
                <w:color w:val="000000" w:themeColor="text1"/>
                <w:sz w:val="21"/>
                <w:szCs w:val="21"/>
                <w:rPrChange w:id="7814" w:author="Javier Quintana Pérez" w:date="2023-01-23T10:29:00Z">
                  <w:rPr/>
                </w:rPrChange>
              </w:rPr>
            </w:pPr>
          </w:p>
        </w:tc>
        <w:tc>
          <w:tcPr>
            <w:tcW w:w="706" w:type="pct"/>
            <w:shd w:val="clear" w:color="auto" w:fill="auto"/>
          </w:tcPr>
          <w:p w:rsidR="00EB394E" w:rsidRPr="001302F4" w:rsidRDefault="00EB394E" w:rsidP="00EB394E">
            <w:pPr>
              <w:jc w:val="center"/>
              <w:rPr>
                <w:rFonts w:ascii="Source Sans Pro" w:hAnsi="Source Sans Pro"/>
                <w:color w:val="000000" w:themeColor="text1"/>
                <w:sz w:val="21"/>
                <w:szCs w:val="21"/>
                <w:rPrChange w:id="7815" w:author="Javier Quintana Pérez" w:date="2023-01-23T10:29:00Z">
                  <w:rPr/>
                </w:rPrChange>
              </w:rPr>
            </w:pPr>
          </w:p>
        </w:tc>
      </w:tr>
      <w:tr w:rsidR="001302F4" w:rsidRPr="001302F4" w:rsidTr="00C540F8">
        <w:trPr>
          <w:jc w:val="center"/>
          <w:ins w:id="7816" w:author="Javier Quintana Pérez" w:date="2022-12-21T17:37:00Z"/>
        </w:trPr>
        <w:tc>
          <w:tcPr>
            <w:tcW w:w="3589" w:type="pct"/>
            <w:shd w:val="clear" w:color="auto" w:fill="auto"/>
          </w:tcPr>
          <w:p w:rsidR="00BE187E" w:rsidRPr="001302F4" w:rsidRDefault="00D919CB" w:rsidP="001C21B3">
            <w:pPr>
              <w:tabs>
                <w:tab w:val="clear" w:pos="567"/>
              </w:tabs>
              <w:spacing w:line="240" w:lineRule="auto"/>
              <w:jc w:val="left"/>
              <w:rPr>
                <w:ins w:id="7817" w:author="Javier Quintana Pérez" w:date="2022-12-21T17:37:00Z"/>
                <w:rFonts w:ascii="Source Sans Pro" w:hAnsi="Source Sans Pro"/>
                <w:color w:val="000000" w:themeColor="text1"/>
                <w:sz w:val="21"/>
                <w:szCs w:val="21"/>
                <w:rPrChange w:id="7818" w:author="Javier Quintana Pérez" w:date="2023-01-23T10:29:00Z">
                  <w:rPr>
                    <w:ins w:id="7819" w:author="Javier Quintana Pérez" w:date="2022-12-21T17:37:00Z"/>
                    <w:rFonts w:ascii="Source Sans Pro" w:hAnsi="Source Sans Pro"/>
                    <w:sz w:val="21"/>
                    <w:szCs w:val="21"/>
                  </w:rPr>
                </w:rPrChange>
              </w:rPr>
            </w:pPr>
            <w:ins w:id="7820" w:author="Javier Quintana Pérez" w:date="2022-12-21T17:37:00Z">
              <w:r w:rsidRPr="00D919CB">
                <w:rPr>
                  <w:rFonts w:ascii="Source Sans Pro" w:hAnsi="Source Sans Pro"/>
                  <w:color w:val="000000" w:themeColor="text1"/>
                  <w:sz w:val="21"/>
                  <w:szCs w:val="21"/>
                  <w:rPrChange w:id="7821" w:author="Javier Quintana Pérez" w:date="2023-01-23T10:29:00Z">
                    <w:rPr>
                      <w:rFonts w:ascii="Source Sans Pro" w:hAnsi="Source Sans Pro"/>
                      <w:color w:val="0000FF"/>
                      <w:sz w:val="21"/>
                      <w:szCs w:val="21"/>
                      <w:u w:val="single"/>
                    </w:rPr>
                  </w:rPrChange>
                </w:rPr>
                <w:t>Almacenamiento de product</w:t>
              </w:r>
            </w:ins>
            <w:ins w:id="7822" w:author="Javier Quintana Pérez" w:date="2022-12-21T17:38:00Z">
              <w:r w:rsidRPr="00D919CB">
                <w:rPr>
                  <w:rFonts w:ascii="Source Sans Pro" w:hAnsi="Source Sans Pro"/>
                  <w:color w:val="000000" w:themeColor="text1"/>
                  <w:sz w:val="21"/>
                  <w:szCs w:val="21"/>
                  <w:rPrChange w:id="7823" w:author="Javier Quintana Pérez" w:date="2023-01-23T10:29:00Z">
                    <w:rPr>
                      <w:rFonts w:ascii="Source Sans Pro" w:hAnsi="Source Sans Pro"/>
                      <w:color w:val="0000FF"/>
                      <w:sz w:val="21"/>
                      <w:szCs w:val="21"/>
                      <w:u w:val="single"/>
                    </w:rPr>
                  </w:rPrChange>
                </w:rPr>
                <w:t>os no conformes</w:t>
              </w:r>
            </w:ins>
          </w:p>
        </w:tc>
        <w:tc>
          <w:tcPr>
            <w:tcW w:w="705" w:type="pct"/>
            <w:shd w:val="clear" w:color="auto" w:fill="auto"/>
          </w:tcPr>
          <w:p w:rsidR="00BE187E" w:rsidRPr="001302F4" w:rsidRDefault="00BE187E" w:rsidP="00EB394E">
            <w:pPr>
              <w:jc w:val="center"/>
              <w:rPr>
                <w:ins w:id="7824" w:author="Javier Quintana Pérez" w:date="2022-12-21T17:37:00Z"/>
                <w:rFonts w:ascii="Source Sans Pro" w:hAnsi="Source Sans Pro"/>
                <w:color w:val="000000" w:themeColor="text1"/>
                <w:sz w:val="21"/>
                <w:szCs w:val="21"/>
                <w:rPrChange w:id="7825" w:author="Javier Quintana Pérez" w:date="2023-01-23T10:29:00Z">
                  <w:rPr>
                    <w:ins w:id="7826" w:author="Javier Quintana Pérez" w:date="2022-12-21T17:37:00Z"/>
                    <w:rFonts w:ascii="Source Sans Pro" w:hAnsi="Source Sans Pro"/>
                    <w:sz w:val="21"/>
                    <w:szCs w:val="21"/>
                  </w:rPr>
                </w:rPrChange>
              </w:rPr>
            </w:pPr>
          </w:p>
        </w:tc>
        <w:tc>
          <w:tcPr>
            <w:tcW w:w="706" w:type="pct"/>
            <w:shd w:val="clear" w:color="auto" w:fill="auto"/>
          </w:tcPr>
          <w:p w:rsidR="00BE187E" w:rsidRPr="001302F4" w:rsidRDefault="00BE187E" w:rsidP="00EB394E">
            <w:pPr>
              <w:jc w:val="center"/>
              <w:rPr>
                <w:ins w:id="7827" w:author="Javier Quintana Pérez" w:date="2022-12-21T17:37:00Z"/>
                <w:rFonts w:ascii="Source Sans Pro" w:hAnsi="Source Sans Pro"/>
                <w:color w:val="000000" w:themeColor="text1"/>
                <w:sz w:val="21"/>
                <w:szCs w:val="21"/>
                <w:rPrChange w:id="7828" w:author="Javier Quintana Pérez" w:date="2023-01-23T10:29:00Z">
                  <w:rPr>
                    <w:ins w:id="7829" w:author="Javier Quintana Pérez" w:date="2022-12-21T17:37:00Z"/>
                    <w:rFonts w:ascii="Source Sans Pro" w:hAnsi="Source Sans Pro"/>
                    <w:sz w:val="21"/>
                    <w:szCs w:val="21"/>
                  </w:rPr>
                </w:rPrChange>
              </w:rPr>
            </w:pPr>
          </w:p>
        </w:tc>
      </w:tr>
    </w:tbl>
    <w:p w:rsidR="004122CB" w:rsidRPr="0083487E" w:rsidDel="00BE187E" w:rsidRDefault="004122CB" w:rsidP="00BE187E">
      <w:pPr>
        <w:rPr>
          <w:del w:id="7830" w:author="Javier Quintana Pérez" w:date="2022-12-01T17:21:00Z"/>
          <w:rFonts w:ascii="Source Sans Pro" w:hAnsi="Source Sans Pro"/>
          <w:color w:val="FF0000"/>
          <w:sz w:val="21"/>
          <w:szCs w:val="21"/>
          <w:rPrChange w:id="7831" w:author="Javier Quintana Pérez" w:date="2022-12-21T17:46:00Z">
            <w:rPr>
              <w:del w:id="7832" w:author="Javier Quintana Pérez" w:date="2022-12-01T17:21:00Z"/>
              <w:rFonts w:ascii="Source Sans Pro" w:hAnsi="Source Sans Pro"/>
              <w:sz w:val="21"/>
              <w:szCs w:val="21"/>
            </w:rPr>
          </w:rPrChange>
        </w:rPr>
      </w:pPr>
    </w:p>
    <w:p w:rsidR="00BE187E" w:rsidRDefault="00D919CB">
      <w:pPr>
        <w:rPr>
          <w:ins w:id="7833" w:author="Javier Quintana Pérez" w:date="2023-01-23T10:28:00Z"/>
          <w:rFonts w:ascii="Source Sans Pro" w:hAnsi="Source Sans Pro"/>
          <w:color w:val="FF0000"/>
          <w:sz w:val="21"/>
          <w:szCs w:val="21"/>
        </w:rPr>
      </w:pPr>
      <w:ins w:id="7834" w:author="Javier Quintana Pérez" w:date="2022-12-21T17:37:00Z">
        <w:r w:rsidRPr="00D919CB">
          <w:rPr>
            <w:rFonts w:ascii="Source Sans Pro" w:hAnsi="Source Sans Pro"/>
            <w:color w:val="FF0000"/>
            <w:sz w:val="21"/>
            <w:szCs w:val="21"/>
            <w:rPrChange w:id="7835" w:author="Javier Quintana Pérez" w:date="2022-12-21T17:46:00Z">
              <w:rPr>
                <w:rFonts w:ascii="Source Sans Pro" w:hAnsi="Source Sans Pro"/>
                <w:color w:val="0000FF"/>
                <w:sz w:val="21"/>
                <w:szCs w:val="21"/>
                <w:u w:val="single"/>
              </w:rPr>
            </w:rPrChange>
          </w:rPr>
          <w:tab/>
        </w:r>
      </w:ins>
    </w:p>
    <w:p w:rsidR="001302F4" w:rsidRPr="003F1BF7" w:rsidRDefault="001302F4" w:rsidP="001302F4">
      <w:pPr>
        <w:pStyle w:val="Textoindependiente"/>
        <w:rPr>
          <w:ins w:id="7836" w:author="Javier Quintana Pérez" w:date="2023-01-23T10:28:00Z"/>
          <w:rFonts w:ascii="Source Sans Pro" w:hAnsi="Source Sans Pro"/>
          <w:i w:val="0"/>
          <w:color w:val="FF0000"/>
          <w:sz w:val="21"/>
          <w:szCs w:val="21"/>
          <w:u w:val="single"/>
        </w:rPr>
      </w:pPr>
      <w:ins w:id="7837" w:author="Javier Quintana Pérez" w:date="2023-01-23T10:28:00Z">
        <w:r w:rsidRPr="003F1BF7">
          <w:rPr>
            <w:rFonts w:ascii="Source Sans Pro" w:hAnsi="Source Sans Pro"/>
            <w:i w:val="0"/>
            <w:sz w:val="21"/>
            <w:szCs w:val="21"/>
            <w:u w:val="single"/>
          </w:rPr>
          <w:t>COMENTARIOS</w:t>
        </w:r>
      </w:ins>
    </w:p>
    <w:p w:rsidR="001302F4" w:rsidRPr="003F1BF7" w:rsidRDefault="001302F4" w:rsidP="001302F4">
      <w:pPr>
        <w:pStyle w:val="Textoindependiente"/>
        <w:rPr>
          <w:ins w:id="7838" w:author="Javier Quintana Pérez" w:date="2023-01-23T10:28:00Z"/>
          <w:rFonts w:ascii="Source Sans Pro" w:hAnsi="Source Sans Pro"/>
          <w:i w:val="0"/>
          <w:sz w:val="21"/>
          <w:szCs w:val="2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1302F4" w:rsidRPr="00133828" w:rsidTr="003F1BF7">
        <w:trPr>
          <w:jc w:val="center"/>
          <w:ins w:id="7839" w:author="Javier Quintana Pérez" w:date="2023-01-23T10:28:00Z"/>
        </w:trPr>
        <w:tc>
          <w:tcPr>
            <w:tcW w:w="5000" w:type="pct"/>
            <w:shd w:val="clear" w:color="auto" w:fill="auto"/>
          </w:tcPr>
          <w:p w:rsidR="001302F4" w:rsidRPr="003F1BF7" w:rsidRDefault="001302F4" w:rsidP="003F1BF7">
            <w:pPr>
              <w:pStyle w:val="Textoindependiente"/>
              <w:rPr>
                <w:ins w:id="7840" w:author="Javier Quintana Pérez" w:date="2023-01-23T10:28:00Z"/>
                <w:rFonts w:ascii="Source Sans Pro" w:hAnsi="Source Sans Pro"/>
                <w:i w:val="0"/>
                <w:sz w:val="21"/>
                <w:szCs w:val="21"/>
                <w:u w:val="single"/>
              </w:rPr>
            </w:pPr>
          </w:p>
          <w:p w:rsidR="001302F4" w:rsidRPr="003F1BF7" w:rsidRDefault="001302F4" w:rsidP="003F1BF7">
            <w:pPr>
              <w:pStyle w:val="Textoindependiente"/>
              <w:rPr>
                <w:ins w:id="7841" w:author="Javier Quintana Pérez" w:date="2023-01-23T10:28:00Z"/>
                <w:rFonts w:ascii="Source Sans Pro" w:hAnsi="Source Sans Pro"/>
                <w:i w:val="0"/>
                <w:sz w:val="21"/>
                <w:szCs w:val="21"/>
                <w:u w:val="single"/>
              </w:rPr>
            </w:pPr>
          </w:p>
          <w:p w:rsidR="001302F4" w:rsidRPr="003F1BF7" w:rsidRDefault="001302F4" w:rsidP="003F1BF7">
            <w:pPr>
              <w:pStyle w:val="Textoindependiente"/>
              <w:rPr>
                <w:ins w:id="7842" w:author="Javier Quintana Pérez" w:date="2023-01-23T10:28:00Z"/>
                <w:rFonts w:ascii="Source Sans Pro" w:hAnsi="Source Sans Pro"/>
                <w:i w:val="0"/>
                <w:sz w:val="21"/>
                <w:szCs w:val="21"/>
                <w:u w:val="single"/>
              </w:rPr>
            </w:pPr>
          </w:p>
          <w:p w:rsidR="001302F4" w:rsidRPr="003F1BF7" w:rsidRDefault="001302F4" w:rsidP="003F1BF7">
            <w:pPr>
              <w:pStyle w:val="Textoindependiente"/>
              <w:rPr>
                <w:ins w:id="7843" w:author="Javier Quintana Pérez" w:date="2023-01-23T10:28:00Z"/>
                <w:rFonts w:ascii="Source Sans Pro" w:hAnsi="Source Sans Pro"/>
                <w:i w:val="0"/>
                <w:sz w:val="21"/>
                <w:szCs w:val="21"/>
                <w:u w:val="single"/>
              </w:rPr>
            </w:pPr>
          </w:p>
        </w:tc>
      </w:tr>
    </w:tbl>
    <w:p w:rsidR="001302F4" w:rsidRDefault="001302F4">
      <w:pPr>
        <w:rPr>
          <w:ins w:id="7844" w:author="Javier Quintana Pérez" w:date="2023-01-23T10:28:00Z"/>
          <w:rFonts w:ascii="Source Sans Pro" w:hAnsi="Source Sans Pro"/>
          <w:color w:val="FF0000"/>
          <w:sz w:val="21"/>
          <w:szCs w:val="21"/>
        </w:rPr>
      </w:pPr>
    </w:p>
    <w:p w:rsidR="00000000" w:rsidRDefault="00C3369D">
      <w:pPr>
        <w:numPr>
          <w:ilvl w:val="0"/>
          <w:numId w:val="11"/>
        </w:numPr>
        <w:ind w:left="567" w:hanging="425"/>
        <w:rPr>
          <w:del w:id="7845" w:author="Javier Quintana Pérez" w:date="2022-05-11T17:21:00Z"/>
          <w:rFonts w:ascii="Source Sans Pro" w:hAnsi="Source Sans Pro"/>
          <w:color w:val="000000" w:themeColor="text1"/>
          <w:sz w:val="21"/>
          <w:szCs w:val="21"/>
          <w:rPrChange w:id="7846" w:author="Javier Quintana Pérez" w:date="2023-01-23T10:30:00Z">
            <w:rPr>
              <w:del w:id="7847" w:author="Javier Quintana Pérez" w:date="2022-05-11T17:21:00Z"/>
              <w:sz w:val="16"/>
            </w:rPr>
          </w:rPrChange>
        </w:rPr>
        <w:pPrChange w:id="7848" w:author="Javier Quintana Pérez" w:date="2022-12-21T17:38:00Z">
          <w:pPr>
            <w:ind w:left="705"/>
          </w:pPr>
        </w:pPrChange>
      </w:pPr>
    </w:p>
    <w:p w:rsidR="00EB394E" w:rsidRPr="001302F4" w:rsidRDefault="00D919CB">
      <w:pPr>
        <w:numPr>
          <w:ilvl w:val="0"/>
          <w:numId w:val="11"/>
        </w:numPr>
        <w:ind w:left="567" w:hanging="425"/>
        <w:rPr>
          <w:rFonts w:ascii="Source Sans Pro" w:hAnsi="Source Sans Pro"/>
          <w:color w:val="000000" w:themeColor="text1"/>
          <w:sz w:val="21"/>
          <w:szCs w:val="21"/>
          <w:rPrChange w:id="7849" w:author="Javier Quintana Pérez" w:date="2023-01-23T10:30:00Z">
            <w:rPr/>
          </w:rPrChange>
        </w:rPr>
      </w:pPr>
      <w:r w:rsidRPr="00D919CB">
        <w:rPr>
          <w:rFonts w:ascii="Source Sans Pro" w:hAnsi="Source Sans Pro"/>
          <w:color w:val="000000" w:themeColor="text1"/>
          <w:sz w:val="21"/>
          <w:szCs w:val="21"/>
          <w:rPrChange w:id="7850" w:author="Javier Quintana Pérez" w:date="2023-01-23T10:30:00Z">
            <w:rPr>
              <w:color w:val="0000FF"/>
              <w:u w:val="single"/>
            </w:rPr>
          </w:rPrChange>
        </w:rPr>
        <w:t>Transporte a obra</w:t>
      </w:r>
      <w:ins w:id="7851" w:author="Javier Quintana Pérez" w:date="2022-12-21T17:45:00Z">
        <w:r w:rsidRPr="00D919CB">
          <w:rPr>
            <w:rFonts w:ascii="Source Sans Pro" w:hAnsi="Source Sans Pro"/>
            <w:color w:val="000000" w:themeColor="text1"/>
            <w:sz w:val="21"/>
            <w:szCs w:val="21"/>
            <w:rPrChange w:id="7852" w:author="Javier Quintana Pérez" w:date="2023-01-23T10:30:00Z">
              <w:rPr>
                <w:rFonts w:ascii="Source Sans Pro" w:hAnsi="Source Sans Pro"/>
                <w:color w:val="0000FF"/>
                <w:sz w:val="21"/>
                <w:szCs w:val="21"/>
                <w:u w:val="single"/>
              </w:rPr>
            </w:rPrChange>
          </w:rPr>
          <w:t xml:space="preserve"> (suministro)</w:t>
        </w:r>
      </w:ins>
    </w:p>
    <w:p w:rsidR="00B20093" w:rsidRPr="001302F4" w:rsidRDefault="00B20093" w:rsidP="00B20093">
      <w:pPr>
        <w:ind w:left="567"/>
        <w:rPr>
          <w:rFonts w:ascii="Source Sans Pro" w:hAnsi="Source Sans Pro"/>
          <w:color w:val="000000" w:themeColor="text1"/>
          <w:sz w:val="21"/>
          <w:szCs w:val="21"/>
          <w:rPrChange w:id="7853" w:author="Javier Quintana Pérez" w:date="2023-01-23T10:30: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1302F4" w:rsidRPr="001302F4" w:rsidTr="00C540F8">
        <w:trPr>
          <w:tblHeader/>
          <w:jc w:val="center"/>
        </w:trPr>
        <w:tc>
          <w:tcPr>
            <w:tcW w:w="3589" w:type="pct"/>
            <w:tcBorders>
              <w:top w:val="nil"/>
              <w:left w:val="nil"/>
            </w:tcBorders>
            <w:shd w:val="clear" w:color="auto" w:fill="auto"/>
          </w:tcPr>
          <w:p w:rsidR="00EB394E" w:rsidRPr="001302F4" w:rsidRDefault="00EB394E" w:rsidP="00EB394E">
            <w:pPr>
              <w:pStyle w:val="Textoindependiente"/>
              <w:rPr>
                <w:rFonts w:ascii="Source Sans Pro" w:hAnsi="Source Sans Pro"/>
                <w:i w:val="0"/>
                <w:color w:val="000000" w:themeColor="text1"/>
                <w:sz w:val="21"/>
                <w:szCs w:val="21"/>
                <w:rPrChange w:id="7854" w:author="Javier Quintana Pérez" w:date="2023-01-23T10:30:00Z">
                  <w:rPr>
                    <w:rFonts w:ascii="NewsGotT" w:hAnsi="NewsGotT"/>
                    <w:i w:val="0"/>
                    <w:sz w:val="20"/>
                  </w:rPr>
                </w:rPrChange>
              </w:rPr>
            </w:pPr>
          </w:p>
        </w:tc>
        <w:tc>
          <w:tcPr>
            <w:tcW w:w="705" w:type="pct"/>
            <w:shd w:val="clear" w:color="auto" w:fill="auto"/>
          </w:tcPr>
          <w:p w:rsidR="00EB394E" w:rsidRPr="001302F4" w:rsidRDefault="00D919CB" w:rsidP="00EB394E">
            <w:pPr>
              <w:jc w:val="center"/>
              <w:rPr>
                <w:rFonts w:ascii="Source Sans Pro" w:hAnsi="Source Sans Pro"/>
                <w:color w:val="000000" w:themeColor="text1"/>
                <w:sz w:val="21"/>
                <w:szCs w:val="21"/>
                <w:rPrChange w:id="7855" w:author="Javier Quintana Pérez" w:date="2023-01-23T10:30:00Z">
                  <w:rPr/>
                </w:rPrChange>
              </w:rPr>
            </w:pPr>
            <w:r w:rsidRPr="00D919CB">
              <w:rPr>
                <w:rFonts w:ascii="Source Sans Pro" w:hAnsi="Source Sans Pro"/>
                <w:color w:val="000000" w:themeColor="text1"/>
                <w:sz w:val="21"/>
                <w:szCs w:val="21"/>
                <w:rPrChange w:id="7856" w:author="Javier Quintana Pérez" w:date="2023-01-23T10:30:00Z">
                  <w:rPr>
                    <w:color w:val="0000FF"/>
                    <w:u w:val="single"/>
                  </w:rPr>
                </w:rPrChange>
              </w:rPr>
              <w:t>SI</w:t>
            </w:r>
          </w:p>
        </w:tc>
        <w:tc>
          <w:tcPr>
            <w:tcW w:w="706" w:type="pct"/>
            <w:shd w:val="clear" w:color="auto" w:fill="auto"/>
          </w:tcPr>
          <w:p w:rsidR="00EB394E" w:rsidRPr="001302F4" w:rsidRDefault="00D919CB" w:rsidP="00EB394E">
            <w:pPr>
              <w:jc w:val="center"/>
              <w:rPr>
                <w:rFonts w:ascii="Source Sans Pro" w:hAnsi="Source Sans Pro"/>
                <w:color w:val="000000" w:themeColor="text1"/>
                <w:sz w:val="21"/>
                <w:szCs w:val="21"/>
                <w:rPrChange w:id="7857" w:author="Javier Quintana Pérez" w:date="2023-01-23T10:30:00Z">
                  <w:rPr/>
                </w:rPrChange>
              </w:rPr>
            </w:pPr>
            <w:r w:rsidRPr="00D919CB">
              <w:rPr>
                <w:rFonts w:ascii="Source Sans Pro" w:hAnsi="Source Sans Pro"/>
                <w:color w:val="000000" w:themeColor="text1"/>
                <w:sz w:val="21"/>
                <w:szCs w:val="21"/>
                <w:rPrChange w:id="7858" w:author="Javier Quintana Pérez" w:date="2023-01-23T10:30:00Z">
                  <w:rPr>
                    <w:color w:val="0000FF"/>
                    <w:u w:val="single"/>
                  </w:rPr>
                </w:rPrChange>
              </w:rPr>
              <w:t>NO</w:t>
            </w:r>
          </w:p>
        </w:tc>
      </w:tr>
      <w:tr w:rsidR="001302F4" w:rsidRPr="001302F4" w:rsidTr="00C540F8">
        <w:trPr>
          <w:jc w:val="center"/>
        </w:trPr>
        <w:tc>
          <w:tcPr>
            <w:tcW w:w="3589" w:type="pct"/>
            <w:shd w:val="clear" w:color="auto" w:fill="auto"/>
          </w:tcPr>
          <w:p w:rsidR="00EB394E" w:rsidRPr="001302F4" w:rsidRDefault="00D919CB" w:rsidP="001C21B3">
            <w:pPr>
              <w:tabs>
                <w:tab w:val="clear" w:pos="567"/>
              </w:tabs>
              <w:spacing w:line="240" w:lineRule="auto"/>
              <w:jc w:val="left"/>
              <w:rPr>
                <w:rFonts w:ascii="Source Sans Pro" w:hAnsi="Source Sans Pro"/>
                <w:color w:val="000000" w:themeColor="text1"/>
                <w:sz w:val="21"/>
                <w:szCs w:val="21"/>
                <w:rPrChange w:id="7859" w:author="Javier Quintana Pérez" w:date="2023-01-23T10:30:00Z">
                  <w:rPr/>
                </w:rPrChange>
              </w:rPr>
            </w:pPr>
            <w:r w:rsidRPr="00D919CB">
              <w:rPr>
                <w:rFonts w:ascii="Source Sans Pro" w:hAnsi="Source Sans Pro"/>
                <w:color w:val="000000" w:themeColor="text1"/>
                <w:sz w:val="21"/>
                <w:szCs w:val="21"/>
                <w:rPrChange w:id="7860" w:author="Javier Quintana Pérez" w:date="2023-01-23T10:30:00Z">
                  <w:rPr>
                    <w:color w:val="0000FF"/>
                    <w:u w:val="single"/>
                  </w:rPr>
                </w:rPrChange>
              </w:rPr>
              <w:t>Elementos de suspensión y cuelgue</w:t>
            </w:r>
          </w:p>
        </w:tc>
        <w:tc>
          <w:tcPr>
            <w:tcW w:w="705" w:type="pct"/>
            <w:shd w:val="clear" w:color="auto" w:fill="auto"/>
          </w:tcPr>
          <w:p w:rsidR="00EB394E" w:rsidRPr="001302F4" w:rsidRDefault="00EB394E" w:rsidP="00EB394E">
            <w:pPr>
              <w:jc w:val="center"/>
              <w:rPr>
                <w:rFonts w:ascii="Source Sans Pro" w:hAnsi="Source Sans Pro"/>
                <w:color w:val="000000" w:themeColor="text1"/>
                <w:sz w:val="21"/>
                <w:szCs w:val="21"/>
                <w:rPrChange w:id="7861" w:author="Javier Quintana Pérez" w:date="2023-01-23T10:30:00Z">
                  <w:rPr/>
                </w:rPrChange>
              </w:rPr>
            </w:pPr>
          </w:p>
        </w:tc>
        <w:tc>
          <w:tcPr>
            <w:tcW w:w="706" w:type="pct"/>
            <w:shd w:val="clear" w:color="auto" w:fill="auto"/>
          </w:tcPr>
          <w:p w:rsidR="00EB394E" w:rsidRPr="001302F4" w:rsidRDefault="00EB394E" w:rsidP="00EB394E">
            <w:pPr>
              <w:jc w:val="center"/>
              <w:rPr>
                <w:rFonts w:ascii="Source Sans Pro" w:hAnsi="Source Sans Pro"/>
                <w:color w:val="000000" w:themeColor="text1"/>
                <w:sz w:val="21"/>
                <w:szCs w:val="21"/>
                <w:rPrChange w:id="7862" w:author="Javier Quintana Pérez" w:date="2023-01-23T10:30:00Z">
                  <w:rPr/>
                </w:rPrChange>
              </w:rPr>
            </w:pPr>
          </w:p>
        </w:tc>
      </w:tr>
      <w:tr w:rsidR="001302F4" w:rsidRPr="001302F4" w:rsidTr="00C540F8">
        <w:trPr>
          <w:trHeight w:val="75"/>
          <w:jc w:val="center"/>
        </w:trPr>
        <w:tc>
          <w:tcPr>
            <w:tcW w:w="3589" w:type="pct"/>
            <w:shd w:val="clear" w:color="auto" w:fill="auto"/>
          </w:tcPr>
          <w:p w:rsidR="00EB394E" w:rsidRPr="001302F4" w:rsidRDefault="00D919CB" w:rsidP="001C21B3">
            <w:pPr>
              <w:tabs>
                <w:tab w:val="clear" w:pos="567"/>
              </w:tabs>
              <w:spacing w:line="240" w:lineRule="auto"/>
              <w:jc w:val="left"/>
              <w:rPr>
                <w:rFonts w:ascii="Source Sans Pro" w:hAnsi="Source Sans Pro"/>
                <w:color w:val="000000" w:themeColor="text1"/>
                <w:sz w:val="21"/>
                <w:szCs w:val="21"/>
                <w:rPrChange w:id="7863" w:author="Javier Quintana Pérez" w:date="2023-01-23T10:30:00Z">
                  <w:rPr/>
                </w:rPrChange>
              </w:rPr>
            </w:pPr>
            <w:r w:rsidRPr="00D919CB">
              <w:rPr>
                <w:rFonts w:ascii="Source Sans Pro" w:hAnsi="Source Sans Pro"/>
                <w:color w:val="000000" w:themeColor="text1"/>
                <w:sz w:val="21"/>
                <w:szCs w:val="21"/>
                <w:rPrChange w:id="7864" w:author="Javier Quintana Pérez" w:date="2023-01-23T10:30:00Z">
                  <w:rPr>
                    <w:color w:val="0000FF"/>
                    <w:u w:val="single"/>
                  </w:rPr>
                </w:rPrChange>
              </w:rPr>
              <w:t>Situación durante el transporte</w:t>
            </w:r>
          </w:p>
        </w:tc>
        <w:tc>
          <w:tcPr>
            <w:tcW w:w="705" w:type="pct"/>
            <w:shd w:val="clear" w:color="auto" w:fill="auto"/>
          </w:tcPr>
          <w:p w:rsidR="00EB394E" w:rsidRPr="001302F4" w:rsidRDefault="00EB394E" w:rsidP="00EB394E">
            <w:pPr>
              <w:jc w:val="center"/>
              <w:rPr>
                <w:rFonts w:ascii="Source Sans Pro" w:hAnsi="Source Sans Pro"/>
                <w:color w:val="000000" w:themeColor="text1"/>
                <w:sz w:val="21"/>
                <w:szCs w:val="21"/>
                <w:rPrChange w:id="7865" w:author="Javier Quintana Pérez" w:date="2023-01-23T10:30:00Z">
                  <w:rPr/>
                </w:rPrChange>
              </w:rPr>
            </w:pPr>
          </w:p>
        </w:tc>
        <w:tc>
          <w:tcPr>
            <w:tcW w:w="706" w:type="pct"/>
            <w:shd w:val="clear" w:color="auto" w:fill="auto"/>
          </w:tcPr>
          <w:p w:rsidR="00EB394E" w:rsidRPr="001302F4" w:rsidRDefault="00EB394E" w:rsidP="00EB394E">
            <w:pPr>
              <w:jc w:val="center"/>
              <w:rPr>
                <w:rFonts w:ascii="Source Sans Pro" w:hAnsi="Source Sans Pro"/>
                <w:color w:val="000000" w:themeColor="text1"/>
                <w:sz w:val="21"/>
                <w:szCs w:val="21"/>
                <w:rPrChange w:id="7866" w:author="Javier Quintana Pérez" w:date="2023-01-23T10:30:00Z">
                  <w:rPr/>
                </w:rPrChange>
              </w:rPr>
            </w:pPr>
          </w:p>
        </w:tc>
      </w:tr>
      <w:tr w:rsidR="001302F4" w:rsidRPr="001302F4" w:rsidTr="00C540F8">
        <w:trPr>
          <w:trHeight w:val="75"/>
          <w:jc w:val="center"/>
        </w:trPr>
        <w:tc>
          <w:tcPr>
            <w:tcW w:w="3589" w:type="pct"/>
            <w:shd w:val="clear" w:color="auto" w:fill="auto"/>
          </w:tcPr>
          <w:p w:rsidR="00EB394E" w:rsidRPr="001302F4" w:rsidRDefault="00D919CB" w:rsidP="001C21B3">
            <w:pPr>
              <w:tabs>
                <w:tab w:val="clear" w:pos="567"/>
              </w:tabs>
              <w:spacing w:line="240" w:lineRule="auto"/>
              <w:jc w:val="left"/>
              <w:rPr>
                <w:rFonts w:ascii="Source Sans Pro" w:hAnsi="Source Sans Pro"/>
                <w:color w:val="000000" w:themeColor="text1"/>
                <w:sz w:val="21"/>
                <w:szCs w:val="21"/>
                <w:rPrChange w:id="7867" w:author="Javier Quintana Pérez" w:date="2023-01-23T10:30:00Z">
                  <w:rPr/>
                </w:rPrChange>
              </w:rPr>
            </w:pPr>
            <w:r w:rsidRPr="00D919CB">
              <w:rPr>
                <w:rFonts w:ascii="Source Sans Pro" w:hAnsi="Source Sans Pro"/>
                <w:color w:val="000000" w:themeColor="text1"/>
                <w:sz w:val="21"/>
                <w:szCs w:val="21"/>
                <w:rPrChange w:id="7868" w:author="Javier Quintana Pérez" w:date="2023-01-23T10:30:00Z">
                  <w:rPr>
                    <w:color w:val="0000FF"/>
                    <w:u w:val="single"/>
                  </w:rPr>
                </w:rPrChange>
              </w:rPr>
              <w:t>Operaciones de carga</w:t>
            </w:r>
          </w:p>
        </w:tc>
        <w:tc>
          <w:tcPr>
            <w:tcW w:w="705" w:type="pct"/>
            <w:shd w:val="clear" w:color="auto" w:fill="auto"/>
          </w:tcPr>
          <w:p w:rsidR="00EB394E" w:rsidRPr="001302F4" w:rsidRDefault="00EB394E" w:rsidP="00EB394E">
            <w:pPr>
              <w:jc w:val="center"/>
              <w:rPr>
                <w:rFonts w:ascii="Source Sans Pro" w:hAnsi="Source Sans Pro"/>
                <w:color w:val="000000" w:themeColor="text1"/>
                <w:sz w:val="21"/>
                <w:szCs w:val="21"/>
                <w:rPrChange w:id="7869" w:author="Javier Quintana Pérez" w:date="2023-01-23T10:30:00Z">
                  <w:rPr/>
                </w:rPrChange>
              </w:rPr>
            </w:pPr>
          </w:p>
        </w:tc>
        <w:tc>
          <w:tcPr>
            <w:tcW w:w="706" w:type="pct"/>
            <w:shd w:val="clear" w:color="auto" w:fill="auto"/>
          </w:tcPr>
          <w:p w:rsidR="00EB394E" w:rsidRPr="001302F4" w:rsidRDefault="00EB394E" w:rsidP="00EB394E">
            <w:pPr>
              <w:jc w:val="center"/>
              <w:rPr>
                <w:rFonts w:ascii="Source Sans Pro" w:hAnsi="Source Sans Pro"/>
                <w:color w:val="000000" w:themeColor="text1"/>
                <w:sz w:val="21"/>
                <w:szCs w:val="21"/>
                <w:rPrChange w:id="7870" w:author="Javier Quintana Pérez" w:date="2023-01-23T10:30:00Z">
                  <w:rPr/>
                </w:rPrChange>
              </w:rPr>
            </w:pPr>
          </w:p>
        </w:tc>
      </w:tr>
      <w:tr w:rsidR="001302F4" w:rsidRPr="001302F4" w:rsidTr="00C540F8">
        <w:trPr>
          <w:trHeight w:val="75"/>
          <w:jc w:val="center"/>
          <w:ins w:id="7871" w:author="Javier Quintana Pérez" w:date="2022-12-21T17:45:00Z"/>
        </w:trPr>
        <w:tc>
          <w:tcPr>
            <w:tcW w:w="3589" w:type="pct"/>
            <w:shd w:val="clear" w:color="auto" w:fill="auto"/>
          </w:tcPr>
          <w:p w:rsidR="00216100" w:rsidRPr="001302F4" w:rsidRDefault="00D919CB" w:rsidP="001C21B3">
            <w:pPr>
              <w:tabs>
                <w:tab w:val="clear" w:pos="567"/>
              </w:tabs>
              <w:spacing w:line="240" w:lineRule="auto"/>
              <w:jc w:val="left"/>
              <w:rPr>
                <w:ins w:id="7872" w:author="Javier Quintana Pérez" w:date="2022-12-21T17:45:00Z"/>
                <w:rFonts w:ascii="Source Sans Pro" w:hAnsi="Source Sans Pro"/>
                <w:color w:val="000000" w:themeColor="text1"/>
                <w:sz w:val="21"/>
                <w:szCs w:val="21"/>
                <w:rPrChange w:id="7873" w:author="Javier Quintana Pérez" w:date="2023-01-23T10:30:00Z">
                  <w:rPr>
                    <w:ins w:id="7874" w:author="Javier Quintana Pérez" w:date="2022-12-21T17:45:00Z"/>
                    <w:rFonts w:ascii="Source Sans Pro" w:hAnsi="Source Sans Pro"/>
                    <w:sz w:val="21"/>
                    <w:szCs w:val="21"/>
                  </w:rPr>
                </w:rPrChange>
              </w:rPr>
            </w:pPr>
            <w:ins w:id="7875" w:author="Javier Quintana Pérez" w:date="2022-12-21T17:45:00Z">
              <w:r w:rsidRPr="00D919CB">
                <w:rPr>
                  <w:rFonts w:ascii="Source Sans Pro" w:hAnsi="Source Sans Pro"/>
                  <w:color w:val="000000" w:themeColor="text1"/>
                  <w:sz w:val="21"/>
                  <w:szCs w:val="21"/>
                  <w:rPrChange w:id="7876" w:author="Javier Quintana Pérez" w:date="2023-01-23T10:30:00Z">
                    <w:rPr>
                      <w:rFonts w:ascii="Source Sans Pro" w:hAnsi="Source Sans Pro"/>
                      <w:color w:val="0000FF"/>
                      <w:sz w:val="21"/>
                      <w:szCs w:val="21"/>
                      <w:u w:val="single"/>
                    </w:rPr>
                  </w:rPrChange>
                </w:rPr>
                <w:t xml:space="preserve">Albarán de suministro (en el Anejo 3, se documentará, al menos, </w:t>
              </w:r>
            </w:ins>
            <w:ins w:id="7877" w:author="Javier Quintana Pérez" w:date="2022-12-21T17:46:00Z">
              <w:r w:rsidRPr="00D919CB">
                <w:rPr>
                  <w:rFonts w:ascii="Source Sans Pro" w:hAnsi="Source Sans Pro"/>
                  <w:color w:val="000000" w:themeColor="text1"/>
                  <w:sz w:val="21"/>
                  <w:szCs w:val="21"/>
                  <w:rPrChange w:id="7878" w:author="Javier Quintana Pérez" w:date="2023-01-23T10:30:00Z">
                    <w:rPr>
                      <w:rFonts w:ascii="Source Sans Pro" w:hAnsi="Source Sans Pro"/>
                      <w:color w:val="0000FF"/>
                      <w:sz w:val="21"/>
                      <w:szCs w:val="21"/>
                      <w:u w:val="single"/>
                    </w:rPr>
                  </w:rPrChange>
                </w:rPr>
                <w:t>un ejemplar de modelo de albarán de entrega)</w:t>
              </w:r>
            </w:ins>
          </w:p>
        </w:tc>
        <w:tc>
          <w:tcPr>
            <w:tcW w:w="705" w:type="pct"/>
            <w:shd w:val="clear" w:color="auto" w:fill="auto"/>
          </w:tcPr>
          <w:p w:rsidR="00216100" w:rsidRPr="001302F4" w:rsidRDefault="00216100" w:rsidP="00EB394E">
            <w:pPr>
              <w:jc w:val="center"/>
              <w:rPr>
                <w:ins w:id="7879" w:author="Javier Quintana Pérez" w:date="2022-12-21T17:45:00Z"/>
                <w:rFonts w:ascii="Source Sans Pro" w:hAnsi="Source Sans Pro"/>
                <w:color w:val="000000" w:themeColor="text1"/>
                <w:sz w:val="21"/>
                <w:szCs w:val="21"/>
                <w:rPrChange w:id="7880" w:author="Javier Quintana Pérez" w:date="2023-01-23T10:30:00Z">
                  <w:rPr>
                    <w:ins w:id="7881" w:author="Javier Quintana Pérez" w:date="2022-12-21T17:45:00Z"/>
                    <w:rFonts w:ascii="Source Sans Pro" w:hAnsi="Source Sans Pro"/>
                    <w:sz w:val="21"/>
                    <w:szCs w:val="21"/>
                  </w:rPr>
                </w:rPrChange>
              </w:rPr>
            </w:pPr>
          </w:p>
        </w:tc>
        <w:tc>
          <w:tcPr>
            <w:tcW w:w="706" w:type="pct"/>
            <w:shd w:val="clear" w:color="auto" w:fill="auto"/>
          </w:tcPr>
          <w:p w:rsidR="00216100" w:rsidRPr="001302F4" w:rsidRDefault="00216100" w:rsidP="00EB394E">
            <w:pPr>
              <w:jc w:val="center"/>
              <w:rPr>
                <w:ins w:id="7882" w:author="Javier Quintana Pérez" w:date="2022-12-21T17:45:00Z"/>
                <w:rFonts w:ascii="Source Sans Pro" w:hAnsi="Source Sans Pro"/>
                <w:color w:val="000000" w:themeColor="text1"/>
                <w:sz w:val="21"/>
                <w:szCs w:val="21"/>
                <w:rPrChange w:id="7883" w:author="Javier Quintana Pérez" w:date="2023-01-23T10:30:00Z">
                  <w:rPr>
                    <w:ins w:id="7884" w:author="Javier Quintana Pérez" w:date="2022-12-21T17:45:00Z"/>
                    <w:rFonts w:ascii="Source Sans Pro" w:hAnsi="Source Sans Pro"/>
                    <w:sz w:val="21"/>
                    <w:szCs w:val="21"/>
                  </w:rPr>
                </w:rPrChange>
              </w:rPr>
            </w:pPr>
          </w:p>
        </w:tc>
      </w:tr>
    </w:tbl>
    <w:p w:rsidR="00EB394E" w:rsidRPr="0083487E" w:rsidRDefault="00EB394E" w:rsidP="00EB394E">
      <w:pPr>
        <w:ind w:left="705"/>
        <w:rPr>
          <w:rFonts w:ascii="Source Sans Pro" w:hAnsi="Source Sans Pro"/>
          <w:color w:val="FF0000"/>
          <w:sz w:val="21"/>
          <w:szCs w:val="21"/>
          <w:rPrChange w:id="7885" w:author="Javier Quintana Pérez" w:date="2022-12-21T17:46:00Z">
            <w:rPr>
              <w:sz w:val="16"/>
            </w:rPr>
          </w:rPrChange>
        </w:rPr>
      </w:pPr>
    </w:p>
    <w:p w:rsidR="00EB394E" w:rsidRPr="00133828" w:rsidRDefault="00D919CB" w:rsidP="00EB394E">
      <w:pPr>
        <w:pStyle w:val="Textoindependiente"/>
        <w:rPr>
          <w:rFonts w:ascii="Source Sans Pro" w:hAnsi="Source Sans Pro"/>
          <w:i w:val="0"/>
          <w:sz w:val="21"/>
          <w:szCs w:val="21"/>
          <w:rPrChange w:id="7886" w:author="Javier Quintana Pérez" w:date="2022-12-01T17:21:00Z">
            <w:rPr>
              <w:rFonts w:ascii="NewsGotT" w:hAnsi="NewsGotT"/>
              <w:i w:val="0"/>
              <w:sz w:val="20"/>
            </w:rPr>
          </w:rPrChange>
        </w:rPr>
      </w:pPr>
      <w:r w:rsidRPr="00D919CB">
        <w:rPr>
          <w:rFonts w:ascii="Source Sans Pro" w:hAnsi="Source Sans Pro"/>
          <w:i w:val="0"/>
          <w:sz w:val="21"/>
          <w:szCs w:val="21"/>
          <w:rPrChange w:id="7887" w:author="Javier Quintana Pérez" w:date="2022-12-01T17:21:00Z">
            <w:rPr>
              <w:rFonts w:ascii="NewsGotT" w:hAnsi="NewsGotT"/>
              <w:i w:val="0"/>
              <w:color w:val="0000FF"/>
              <w:sz w:val="20"/>
              <w:u w:val="single"/>
            </w:rPr>
          </w:rPrChange>
        </w:rPr>
        <w:t xml:space="preserve">                                  </w:t>
      </w:r>
    </w:p>
    <w:p w:rsidR="00EB394E" w:rsidRPr="00067538" w:rsidRDefault="00D919CB" w:rsidP="00EB394E">
      <w:pPr>
        <w:pStyle w:val="Textoindependiente"/>
        <w:rPr>
          <w:rFonts w:ascii="Source Sans Pro" w:hAnsi="Source Sans Pro"/>
          <w:i w:val="0"/>
          <w:color w:val="FF0000"/>
          <w:sz w:val="21"/>
          <w:szCs w:val="21"/>
          <w:u w:val="single"/>
          <w:rPrChange w:id="7888" w:author="Javier Quintana Pérez" w:date="2023-01-23T09:56:00Z">
            <w:rPr>
              <w:rFonts w:ascii="NewsGotT" w:hAnsi="NewsGotT"/>
              <w:i w:val="0"/>
              <w:sz w:val="20"/>
              <w:u w:val="single"/>
            </w:rPr>
          </w:rPrChange>
        </w:rPr>
      </w:pPr>
      <w:r w:rsidRPr="00D919CB">
        <w:rPr>
          <w:rFonts w:ascii="Source Sans Pro" w:hAnsi="Source Sans Pro"/>
          <w:i w:val="0"/>
          <w:sz w:val="21"/>
          <w:szCs w:val="21"/>
          <w:u w:val="single"/>
          <w:rPrChange w:id="7889" w:author="Javier Quintana Pérez" w:date="2022-12-01T17:21:00Z">
            <w:rPr>
              <w:rFonts w:ascii="NewsGotT" w:hAnsi="NewsGotT"/>
              <w:i w:val="0"/>
              <w:color w:val="0000FF"/>
              <w:sz w:val="20"/>
              <w:u w:val="single"/>
            </w:rPr>
          </w:rPrChange>
        </w:rPr>
        <w:t>COMENTARIOS</w:t>
      </w:r>
    </w:p>
    <w:p w:rsidR="00EB394E" w:rsidRPr="00133828" w:rsidRDefault="00EB394E" w:rsidP="00EB394E">
      <w:pPr>
        <w:pStyle w:val="Textoindependiente"/>
        <w:rPr>
          <w:rFonts w:ascii="Source Sans Pro" w:hAnsi="Source Sans Pro"/>
          <w:i w:val="0"/>
          <w:sz w:val="21"/>
          <w:szCs w:val="21"/>
          <w:u w:val="single"/>
          <w:rPrChange w:id="7890" w:author="Javier Quintana Pérez" w:date="2022-12-01T17:21: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33828" w:rsidTr="00B20093">
        <w:trPr>
          <w:jc w:val="center"/>
        </w:trPr>
        <w:tc>
          <w:tcPr>
            <w:tcW w:w="5000" w:type="pct"/>
            <w:shd w:val="clear" w:color="auto" w:fill="auto"/>
          </w:tcPr>
          <w:p w:rsidR="00EB394E" w:rsidRPr="00133828" w:rsidRDefault="00EB394E" w:rsidP="00EB394E">
            <w:pPr>
              <w:pStyle w:val="Textoindependiente"/>
              <w:rPr>
                <w:rFonts w:ascii="Source Sans Pro" w:hAnsi="Source Sans Pro"/>
                <w:i w:val="0"/>
                <w:sz w:val="21"/>
                <w:szCs w:val="21"/>
                <w:u w:val="single"/>
                <w:rPrChange w:id="7891" w:author="Javier Quintana Pérez" w:date="2022-12-01T17:21:00Z">
                  <w:rPr>
                    <w:rFonts w:ascii="NewsGotT" w:hAnsi="NewsGotT"/>
                    <w:i w:val="0"/>
                    <w:sz w:val="20"/>
                    <w:u w:val="single"/>
                  </w:rPr>
                </w:rPrChange>
              </w:rPr>
            </w:pPr>
          </w:p>
          <w:p w:rsidR="00EB394E" w:rsidRPr="00133828" w:rsidRDefault="00EB394E" w:rsidP="00EB394E">
            <w:pPr>
              <w:pStyle w:val="Textoindependiente"/>
              <w:rPr>
                <w:rFonts w:ascii="Source Sans Pro" w:hAnsi="Source Sans Pro"/>
                <w:i w:val="0"/>
                <w:sz w:val="21"/>
                <w:szCs w:val="21"/>
                <w:u w:val="single"/>
                <w:rPrChange w:id="7892" w:author="Javier Quintana Pérez" w:date="2022-12-01T17:21:00Z">
                  <w:rPr>
                    <w:rFonts w:ascii="NewsGotT" w:hAnsi="NewsGotT"/>
                    <w:i w:val="0"/>
                    <w:sz w:val="20"/>
                    <w:u w:val="single"/>
                  </w:rPr>
                </w:rPrChange>
              </w:rPr>
            </w:pPr>
          </w:p>
          <w:p w:rsidR="00EB394E" w:rsidRPr="00133828" w:rsidRDefault="00EB394E" w:rsidP="00EB394E">
            <w:pPr>
              <w:pStyle w:val="Textoindependiente"/>
              <w:rPr>
                <w:rFonts w:ascii="Source Sans Pro" w:hAnsi="Source Sans Pro"/>
                <w:i w:val="0"/>
                <w:sz w:val="21"/>
                <w:szCs w:val="21"/>
                <w:u w:val="single"/>
                <w:rPrChange w:id="7893" w:author="Javier Quintana Pérez" w:date="2022-12-01T17:21:00Z">
                  <w:rPr>
                    <w:rFonts w:ascii="NewsGotT" w:hAnsi="NewsGotT"/>
                    <w:i w:val="0"/>
                    <w:sz w:val="20"/>
                    <w:u w:val="single"/>
                  </w:rPr>
                </w:rPrChange>
              </w:rPr>
            </w:pPr>
          </w:p>
          <w:p w:rsidR="00EB394E" w:rsidRPr="00133828" w:rsidRDefault="00EB394E" w:rsidP="00EB394E">
            <w:pPr>
              <w:pStyle w:val="Textoindependiente"/>
              <w:rPr>
                <w:rFonts w:ascii="Source Sans Pro" w:hAnsi="Source Sans Pro"/>
                <w:i w:val="0"/>
                <w:sz w:val="21"/>
                <w:szCs w:val="21"/>
                <w:u w:val="single"/>
                <w:rPrChange w:id="7894" w:author="Javier Quintana Pérez" w:date="2022-12-01T17:21:00Z">
                  <w:rPr>
                    <w:rFonts w:ascii="NewsGotT" w:hAnsi="NewsGotT"/>
                    <w:i w:val="0"/>
                    <w:sz w:val="20"/>
                    <w:u w:val="single"/>
                  </w:rPr>
                </w:rPrChange>
              </w:rPr>
            </w:pPr>
          </w:p>
        </w:tc>
      </w:tr>
    </w:tbl>
    <w:p w:rsidR="00EB394E" w:rsidRPr="00133828" w:rsidRDefault="00EB394E" w:rsidP="00EB394E">
      <w:pPr>
        <w:rPr>
          <w:sz w:val="21"/>
          <w:szCs w:val="21"/>
          <w:rPrChange w:id="7895" w:author="Javier Quintana Pérez" w:date="2022-12-01T17:21:00Z">
            <w:rPr/>
          </w:rPrChange>
        </w:rPr>
      </w:pPr>
    </w:p>
    <w:p w:rsidR="00343C5A" w:rsidRPr="00D41C9D" w:rsidRDefault="00343C5A" w:rsidP="00EB394E">
      <w:pPr>
        <w:rPr>
          <w:rFonts w:ascii="Source Sans Pro" w:hAnsi="Source Sans Pro"/>
          <w:rPrChange w:id="7896" w:author="Javier Quintana Pérez" w:date="2022-05-09T17:41:00Z">
            <w:rPr/>
          </w:rPrChange>
        </w:rPr>
      </w:pPr>
    </w:p>
    <w:p w:rsidR="00000000" w:rsidRDefault="00D919CB">
      <w:pPr>
        <w:pStyle w:val="Nivel3"/>
        <w:numPr>
          <w:ilvl w:val="3"/>
          <w:numId w:val="39"/>
        </w:numPr>
        <w:rPr>
          <w:rFonts w:ascii="Source Sans Pro" w:hAnsi="Source Sans Pro"/>
          <w:b w:val="0"/>
          <w:sz w:val="21"/>
          <w:szCs w:val="21"/>
          <w:rPrChange w:id="7897" w:author="Javier Quintana Pérez" w:date="2022-12-01T17:21:00Z">
            <w:rPr>
              <w:b w:val="0"/>
            </w:rPr>
          </w:rPrChange>
        </w:rPr>
        <w:pPrChange w:id="7898" w:author="Javier Quintana Pérez" w:date="2022-05-11T17:31:00Z">
          <w:pPr>
            <w:pStyle w:val="Nivel3"/>
            <w:numPr>
              <w:ilvl w:val="3"/>
              <w:numId w:val="10"/>
            </w:numPr>
            <w:ind w:left="1728" w:hanging="648"/>
          </w:pPr>
        </w:pPrChange>
      </w:pPr>
      <w:bookmarkStart w:id="7899" w:name="_Toc122537369"/>
      <w:r w:rsidRPr="00D919CB">
        <w:rPr>
          <w:rFonts w:ascii="Source Sans Pro" w:hAnsi="Source Sans Pro"/>
          <w:b w:val="0"/>
          <w:sz w:val="21"/>
          <w:szCs w:val="21"/>
          <w:rPrChange w:id="7900" w:author="Javier Quintana Pérez" w:date="2022-12-01T17:21:00Z">
            <w:rPr>
              <w:b w:val="0"/>
              <w:color w:val="0000FF"/>
              <w:u w:val="single"/>
            </w:rPr>
          </w:rPrChange>
        </w:rPr>
        <w:t>Vigas y marcos</w:t>
      </w:r>
      <w:bookmarkEnd w:id="7899"/>
      <w:ins w:id="7901" w:author="Javier Quintana Pérez" w:date="2022-07-18T11:39:00Z">
        <w:r w:rsidRPr="00D919CB">
          <w:rPr>
            <w:rFonts w:ascii="Source Sans Pro" w:hAnsi="Source Sans Pro"/>
            <w:b w:val="0"/>
            <w:sz w:val="21"/>
            <w:szCs w:val="21"/>
            <w:rPrChange w:id="7902" w:author="Javier Quintana Pérez" w:date="2022-12-01T17:21:00Z">
              <w:rPr>
                <w:rFonts w:ascii="Source Sans Pro" w:hAnsi="Source Sans Pro"/>
                <w:b w:val="0"/>
                <w:color w:val="0000FF"/>
                <w:u w:val="single"/>
              </w:rPr>
            </w:rPrChange>
          </w:rPr>
          <w:t xml:space="preserve"> </w:t>
        </w:r>
      </w:ins>
    </w:p>
    <w:p w:rsidR="00F91EDD" w:rsidRPr="00D41C9D" w:rsidRDefault="00F91EDD" w:rsidP="00EB394E">
      <w:pPr>
        <w:rPr>
          <w:rFonts w:ascii="Source Sans Pro" w:hAnsi="Source Sans Pro"/>
          <w:rPrChange w:id="7903" w:author="Javier Quintana Pérez" w:date="2022-05-09T17:41: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D41C9D" w:rsidTr="00B20093">
        <w:trPr>
          <w:jc w:val="center"/>
        </w:trPr>
        <w:tc>
          <w:tcPr>
            <w:tcW w:w="5000" w:type="pct"/>
          </w:tcPr>
          <w:p w:rsidR="00000000" w:rsidRDefault="005346FF">
            <w:pPr>
              <w:spacing w:line="240" w:lineRule="auto"/>
              <w:rPr>
                <w:rFonts w:ascii="Source Sans Pro" w:hAnsi="Source Sans Pro"/>
                <w:sz w:val="16"/>
                <w:szCs w:val="16"/>
                <w:rPrChange w:id="7904" w:author="Javier Quintana Pérez" w:date="2022-05-09T17:41:00Z">
                  <w:rPr>
                    <w:sz w:val="16"/>
                    <w:szCs w:val="16"/>
                  </w:rPr>
                </w:rPrChange>
              </w:rPr>
              <w:pPrChange w:id="7905" w:author="Javier Quintana Pérez" w:date="2022-05-11T17:31:00Z">
                <w:pPr/>
              </w:pPrChange>
            </w:pPr>
            <w:ins w:id="7906" w:author="Javier Quintana Pérez" w:date="2022-07-18T11:39:00Z">
              <w:r>
                <w:rPr>
                  <w:rFonts w:ascii="Source Sans Pro" w:hAnsi="Source Sans Pro"/>
                  <w:sz w:val="16"/>
                  <w:szCs w:val="16"/>
                </w:rPr>
                <w:t>En el caso de que se suministre</w:t>
              </w:r>
            </w:ins>
            <w:ins w:id="7907" w:author="Javier Quintana Pérez" w:date="2022-07-18T11:40:00Z">
              <w:r>
                <w:rPr>
                  <w:rFonts w:ascii="Source Sans Pro" w:hAnsi="Source Sans Pro"/>
                  <w:sz w:val="16"/>
                  <w:szCs w:val="16"/>
                </w:rPr>
                <w:t xml:space="preserve"> para la obra</w:t>
              </w:r>
            </w:ins>
            <w:ins w:id="7908" w:author="Javier Quintana Pérez" w:date="2022-07-18T11:39:00Z">
              <w:r>
                <w:rPr>
                  <w:rFonts w:ascii="Source Sans Pro" w:hAnsi="Source Sans Pro"/>
                  <w:sz w:val="16"/>
                  <w:szCs w:val="16"/>
                </w:rPr>
                <w:t xml:space="preserve"> </w:t>
              </w:r>
            </w:ins>
            <w:del w:id="7909" w:author="Javier Quintana Pérez" w:date="2022-07-18T11:40:00Z">
              <w:r w:rsidR="00D919CB" w:rsidRPr="00D919CB">
                <w:rPr>
                  <w:rFonts w:ascii="Source Sans Pro" w:hAnsi="Source Sans Pro"/>
                  <w:sz w:val="16"/>
                  <w:szCs w:val="16"/>
                  <w:rPrChange w:id="7910" w:author="Javier Quintana Pérez" w:date="2022-05-09T17:41:00Z">
                    <w:rPr>
                      <w:color w:val="0000FF"/>
                      <w:sz w:val="16"/>
                      <w:szCs w:val="16"/>
                      <w:u w:val="single"/>
                    </w:rPr>
                  </w:rPrChange>
                </w:rPr>
                <w:delText xml:space="preserve">Para </w:delText>
              </w:r>
            </w:del>
            <w:r w:rsidR="00D919CB" w:rsidRPr="00D919CB">
              <w:rPr>
                <w:rFonts w:ascii="Source Sans Pro" w:hAnsi="Source Sans Pro"/>
                <w:sz w:val="16"/>
                <w:szCs w:val="16"/>
                <w:rPrChange w:id="7911" w:author="Javier Quintana Pérez" w:date="2022-05-09T17:41:00Z">
                  <w:rPr>
                    <w:color w:val="0000FF"/>
                    <w:sz w:val="16"/>
                    <w:szCs w:val="16"/>
                    <w:u w:val="single"/>
                  </w:rPr>
                </w:rPrChange>
              </w:rPr>
              <w:t>piezas singulares como son las vigas y los marcos debe quedar documentado mediante parte de control de ejecución para cada una de las piezas, que se han verificado los siguientes aspectos.</w:t>
            </w:r>
          </w:p>
          <w:p w:rsidR="00EB394E" w:rsidRPr="00D41C9D" w:rsidRDefault="00D919CB">
            <w:pPr>
              <w:numPr>
                <w:ilvl w:val="0"/>
                <w:numId w:val="12"/>
              </w:numPr>
              <w:tabs>
                <w:tab w:val="clear" w:pos="567"/>
              </w:tabs>
              <w:spacing w:line="240" w:lineRule="auto"/>
              <w:rPr>
                <w:rFonts w:ascii="Source Sans Pro" w:hAnsi="Source Sans Pro"/>
                <w:sz w:val="16"/>
                <w:szCs w:val="16"/>
                <w:rPrChange w:id="7912" w:author="Javier Quintana Pérez" w:date="2022-05-09T17:41:00Z">
                  <w:rPr>
                    <w:sz w:val="16"/>
                    <w:szCs w:val="16"/>
                  </w:rPr>
                </w:rPrChange>
              </w:rPr>
            </w:pPr>
            <w:r w:rsidRPr="00D919CB">
              <w:rPr>
                <w:rFonts w:ascii="Source Sans Pro" w:hAnsi="Source Sans Pro"/>
                <w:sz w:val="16"/>
                <w:szCs w:val="16"/>
                <w:rPrChange w:id="7913" w:author="Javier Quintana Pérez" w:date="2022-05-09T17:41:00Z">
                  <w:rPr>
                    <w:color w:val="0000FF"/>
                    <w:sz w:val="16"/>
                    <w:szCs w:val="16"/>
                    <w:u w:val="single"/>
                  </w:rPr>
                </w:rPrChange>
              </w:rPr>
              <w:t>Cuantías y diámetros de armaduras</w:t>
            </w:r>
          </w:p>
          <w:p w:rsidR="00EB394E" w:rsidRPr="00D41C9D" w:rsidRDefault="00D919CB">
            <w:pPr>
              <w:numPr>
                <w:ilvl w:val="0"/>
                <w:numId w:val="12"/>
              </w:numPr>
              <w:tabs>
                <w:tab w:val="clear" w:pos="567"/>
              </w:tabs>
              <w:spacing w:line="240" w:lineRule="auto"/>
              <w:rPr>
                <w:rFonts w:ascii="Source Sans Pro" w:hAnsi="Source Sans Pro"/>
                <w:sz w:val="16"/>
                <w:szCs w:val="16"/>
                <w:rPrChange w:id="7914" w:author="Javier Quintana Pérez" w:date="2022-05-09T17:41:00Z">
                  <w:rPr>
                    <w:sz w:val="16"/>
                    <w:szCs w:val="16"/>
                  </w:rPr>
                </w:rPrChange>
              </w:rPr>
            </w:pPr>
            <w:r w:rsidRPr="00D919CB">
              <w:rPr>
                <w:rFonts w:ascii="Source Sans Pro" w:hAnsi="Source Sans Pro"/>
                <w:sz w:val="16"/>
                <w:szCs w:val="16"/>
                <w:rPrChange w:id="7915" w:author="Javier Quintana Pérez" w:date="2022-05-09T17:41:00Z">
                  <w:rPr>
                    <w:color w:val="0000FF"/>
                    <w:sz w:val="16"/>
                    <w:szCs w:val="16"/>
                    <w:u w:val="single"/>
                  </w:rPr>
                </w:rPrChange>
              </w:rPr>
              <w:t>Disposición de armaduras</w:t>
            </w:r>
          </w:p>
          <w:p w:rsidR="00EB394E" w:rsidRPr="00D41C9D" w:rsidRDefault="00D919CB">
            <w:pPr>
              <w:numPr>
                <w:ilvl w:val="0"/>
                <w:numId w:val="12"/>
              </w:numPr>
              <w:tabs>
                <w:tab w:val="clear" w:pos="567"/>
              </w:tabs>
              <w:spacing w:line="240" w:lineRule="auto"/>
              <w:rPr>
                <w:rFonts w:ascii="Source Sans Pro" w:hAnsi="Source Sans Pro"/>
                <w:sz w:val="16"/>
                <w:szCs w:val="16"/>
                <w:rPrChange w:id="7916" w:author="Javier Quintana Pérez" w:date="2022-05-09T17:41:00Z">
                  <w:rPr>
                    <w:sz w:val="16"/>
                    <w:szCs w:val="16"/>
                  </w:rPr>
                </w:rPrChange>
              </w:rPr>
            </w:pPr>
            <w:r w:rsidRPr="00D919CB">
              <w:rPr>
                <w:rFonts w:ascii="Source Sans Pro" w:hAnsi="Source Sans Pro"/>
                <w:sz w:val="16"/>
                <w:szCs w:val="16"/>
                <w:rPrChange w:id="7917" w:author="Javier Quintana Pérez" w:date="2022-05-09T17:41:00Z">
                  <w:rPr>
                    <w:color w:val="0000FF"/>
                    <w:sz w:val="16"/>
                    <w:szCs w:val="16"/>
                    <w:u w:val="single"/>
                  </w:rPr>
                </w:rPrChange>
              </w:rPr>
              <w:t>Disposición de separadores</w:t>
            </w:r>
          </w:p>
          <w:p w:rsidR="00EB394E" w:rsidRPr="00D41C9D" w:rsidRDefault="00D919CB">
            <w:pPr>
              <w:numPr>
                <w:ilvl w:val="0"/>
                <w:numId w:val="12"/>
              </w:numPr>
              <w:tabs>
                <w:tab w:val="clear" w:pos="567"/>
              </w:tabs>
              <w:spacing w:line="240" w:lineRule="auto"/>
              <w:rPr>
                <w:rFonts w:ascii="Source Sans Pro" w:hAnsi="Source Sans Pro"/>
                <w:sz w:val="16"/>
                <w:szCs w:val="16"/>
                <w:rPrChange w:id="7918" w:author="Javier Quintana Pérez" w:date="2022-05-09T17:41:00Z">
                  <w:rPr>
                    <w:sz w:val="16"/>
                    <w:szCs w:val="16"/>
                  </w:rPr>
                </w:rPrChange>
              </w:rPr>
            </w:pPr>
            <w:r w:rsidRPr="00D919CB">
              <w:rPr>
                <w:rFonts w:ascii="Source Sans Pro" w:hAnsi="Source Sans Pro"/>
                <w:sz w:val="16"/>
                <w:szCs w:val="16"/>
                <w:rPrChange w:id="7919" w:author="Javier Quintana Pérez" w:date="2022-05-09T17:41:00Z">
                  <w:rPr>
                    <w:color w:val="0000FF"/>
                    <w:sz w:val="16"/>
                    <w:szCs w:val="16"/>
                    <w:u w:val="single"/>
                  </w:rPr>
                </w:rPrChange>
              </w:rPr>
              <w:t>Espesores de recubrimientos</w:t>
            </w:r>
          </w:p>
          <w:p w:rsidR="00EB394E" w:rsidRPr="00D41C9D" w:rsidDel="004939EE" w:rsidRDefault="00D919CB">
            <w:pPr>
              <w:numPr>
                <w:ilvl w:val="0"/>
                <w:numId w:val="12"/>
              </w:numPr>
              <w:tabs>
                <w:tab w:val="clear" w:pos="567"/>
              </w:tabs>
              <w:spacing w:line="240" w:lineRule="auto"/>
              <w:rPr>
                <w:ins w:id="7920" w:author="Javier Quintana Pérez" w:date="2022-01-24T16:39:00Z"/>
                <w:del w:id="7921" w:author="mjsierra" w:date="2022-07-29T11:04:00Z"/>
                <w:rFonts w:ascii="Source Sans Pro" w:hAnsi="Source Sans Pro"/>
                <w:strike/>
                <w:sz w:val="16"/>
                <w:szCs w:val="16"/>
                <w:rPrChange w:id="7922" w:author="Javier Quintana Pérez" w:date="2022-05-09T17:41:00Z">
                  <w:rPr>
                    <w:ins w:id="7923" w:author="Javier Quintana Pérez" w:date="2022-01-24T16:39:00Z"/>
                    <w:del w:id="7924" w:author="mjsierra" w:date="2022-07-29T11:04:00Z"/>
                    <w:sz w:val="16"/>
                    <w:szCs w:val="16"/>
                  </w:rPr>
                </w:rPrChange>
              </w:rPr>
            </w:pPr>
            <w:del w:id="7925" w:author="mjsierra" w:date="2022-07-29T11:04:00Z">
              <w:r w:rsidRPr="00D919CB">
                <w:rPr>
                  <w:rFonts w:ascii="Source Sans Pro" w:hAnsi="Source Sans Pro"/>
                  <w:strike/>
                  <w:sz w:val="16"/>
                  <w:szCs w:val="16"/>
                  <w:rPrChange w:id="7926" w:author="Javier Quintana Pérez" w:date="2022-05-09T17:41:00Z">
                    <w:rPr>
                      <w:color w:val="0000FF"/>
                      <w:sz w:val="16"/>
                      <w:szCs w:val="16"/>
                      <w:u w:val="single"/>
                    </w:rPr>
                  </w:rPrChange>
                </w:rPr>
                <w:delText>Control estadístico del hormigón según artículo 86.9.2 de la EHE-08</w:delText>
              </w:r>
            </w:del>
          </w:p>
          <w:p w:rsidR="00A269A6" w:rsidRPr="00D41C9D" w:rsidRDefault="00D919CB">
            <w:pPr>
              <w:numPr>
                <w:ilvl w:val="0"/>
                <w:numId w:val="12"/>
              </w:numPr>
              <w:tabs>
                <w:tab w:val="clear" w:pos="567"/>
              </w:tabs>
              <w:spacing w:line="240" w:lineRule="auto"/>
              <w:rPr>
                <w:rFonts w:ascii="Source Sans Pro" w:hAnsi="Source Sans Pro"/>
                <w:strike/>
                <w:sz w:val="16"/>
                <w:szCs w:val="16"/>
                <w:rPrChange w:id="7927" w:author="Javier Quintana Pérez" w:date="2022-05-09T17:41:00Z">
                  <w:rPr>
                    <w:sz w:val="16"/>
                    <w:szCs w:val="16"/>
                  </w:rPr>
                </w:rPrChange>
              </w:rPr>
            </w:pPr>
            <w:ins w:id="7928" w:author="Javier Quintana Pérez" w:date="2022-01-24T16:39:00Z">
              <w:r w:rsidRPr="00D919CB">
                <w:rPr>
                  <w:rFonts w:ascii="Source Sans Pro" w:hAnsi="Source Sans Pro"/>
                  <w:sz w:val="16"/>
                  <w:szCs w:val="16"/>
                  <w:rPrChange w:id="7929" w:author="Javier Quintana Pérez" w:date="2022-05-09T17:41:00Z">
                    <w:rPr>
                      <w:strike/>
                      <w:color w:val="0000FF"/>
                      <w:sz w:val="16"/>
                      <w:szCs w:val="16"/>
                      <w:u w:val="single"/>
                    </w:rPr>
                  </w:rPrChange>
                </w:rPr>
                <w:t>Control estadístico del hormigón según apartado 57.5.4</w:t>
              </w:r>
            </w:ins>
            <w:ins w:id="7930" w:author="Javier Quintana Pérez" w:date="2022-01-24T16:40:00Z">
              <w:r w:rsidRPr="00D919CB">
                <w:rPr>
                  <w:rFonts w:ascii="Source Sans Pro" w:hAnsi="Source Sans Pro"/>
                  <w:sz w:val="16"/>
                  <w:szCs w:val="16"/>
                  <w:rPrChange w:id="7931" w:author="Javier Quintana Pérez" w:date="2022-05-09T17:41:00Z">
                    <w:rPr>
                      <w:color w:val="0000FF"/>
                      <w:sz w:val="16"/>
                      <w:szCs w:val="16"/>
                      <w:u w:val="single"/>
                    </w:rPr>
                  </w:rPrChange>
                </w:rPr>
                <w:t>.1</w:t>
              </w:r>
            </w:ins>
            <w:ins w:id="7932" w:author="Javier Quintana Pérez" w:date="2022-01-24T16:39:00Z">
              <w:r w:rsidRPr="00D919CB">
                <w:rPr>
                  <w:rFonts w:ascii="Source Sans Pro" w:hAnsi="Source Sans Pro"/>
                  <w:sz w:val="16"/>
                  <w:szCs w:val="16"/>
                  <w:rPrChange w:id="7933" w:author="Javier Quintana Pérez" w:date="2022-05-09T17:41:00Z">
                    <w:rPr>
                      <w:strike/>
                      <w:color w:val="0000FF"/>
                      <w:sz w:val="16"/>
                      <w:szCs w:val="16"/>
                      <w:u w:val="single"/>
                    </w:rPr>
                  </w:rPrChange>
                </w:rPr>
                <w:t xml:space="preserve"> de</w:t>
              </w:r>
            </w:ins>
            <w:ins w:id="7934" w:author="Javier Quintana Pérez" w:date="2022-01-24T16:40:00Z">
              <w:r w:rsidRPr="00D919CB">
                <w:rPr>
                  <w:rFonts w:ascii="Source Sans Pro" w:hAnsi="Source Sans Pro"/>
                  <w:sz w:val="16"/>
                  <w:szCs w:val="16"/>
                  <w:rPrChange w:id="7935" w:author="Javier Quintana Pérez" w:date="2022-05-09T17:41:00Z">
                    <w:rPr>
                      <w:color w:val="0000FF"/>
                      <w:sz w:val="16"/>
                      <w:szCs w:val="16"/>
                      <w:u w:val="single"/>
                    </w:rPr>
                  </w:rPrChange>
                </w:rPr>
                <w:t>l</w:t>
              </w:r>
            </w:ins>
            <w:ins w:id="7936" w:author="Javier Quintana Pérez" w:date="2022-01-24T16:39:00Z">
              <w:r w:rsidRPr="00D919CB">
                <w:rPr>
                  <w:rFonts w:ascii="Source Sans Pro" w:hAnsi="Source Sans Pro"/>
                  <w:sz w:val="16"/>
                  <w:szCs w:val="16"/>
                  <w:rPrChange w:id="7937" w:author="Javier Quintana Pérez" w:date="2022-05-09T17:41:00Z">
                    <w:rPr>
                      <w:strike/>
                      <w:color w:val="0000FF"/>
                      <w:sz w:val="16"/>
                      <w:szCs w:val="16"/>
                      <w:u w:val="single"/>
                    </w:rPr>
                  </w:rPrChange>
                </w:rPr>
                <w:t xml:space="preserve"> </w:t>
              </w:r>
            </w:ins>
            <w:ins w:id="7938" w:author="Javier Quintana Pérez" w:date="2022-01-24T16:40:00Z">
              <w:r w:rsidRPr="00D919CB">
                <w:rPr>
                  <w:rFonts w:ascii="Source Sans Pro" w:hAnsi="Source Sans Pro"/>
                  <w:sz w:val="16"/>
                  <w:szCs w:val="16"/>
                  <w:rPrChange w:id="7939" w:author="Javier Quintana Pérez" w:date="2022-05-09T17:41:00Z">
                    <w:rPr>
                      <w:color w:val="0000FF"/>
                      <w:sz w:val="16"/>
                      <w:szCs w:val="16"/>
                      <w:u w:val="single"/>
                    </w:rPr>
                  </w:rPrChange>
                </w:rPr>
                <w:t>CodE</w:t>
              </w:r>
            </w:ins>
            <w:ins w:id="7940" w:author="Javier Quintana Pérez" w:date="2022-01-24T16:39:00Z">
              <w:r w:rsidRPr="00D919CB">
                <w:rPr>
                  <w:rFonts w:ascii="Source Sans Pro" w:hAnsi="Source Sans Pro"/>
                  <w:strike/>
                  <w:sz w:val="16"/>
                  <w:szCs w:val="16"/>
                  <w:rPrChange w:id="7941" w:author="Javier Quintana Pérez" w:date="2022-05-09T17:41:00Z">
                    <w:rPr>
                      <w:strike/>
                      <w:color w:val="0000FF"/>
                      <w:sz w:val="16"/>
                      <w:szCs w:val="16"/>
                      <w:u w:val="single"/>
                    </w:rPr>
                  </w:rPrChange>
                </w:rPr>
                <w:t xml:space="preserve"> </w:t>
              </w:r>
            </w:ins>
          </w:p>
        </w:tc>
      </w:tr>
    </w:tbl>
    <w:p w:rsidR="00EB394E" w:rsidRPr="00D41C9D" w:rsidRDefault="00EB394E" w:rsidP="00EB394E">
      <w:pPr>
        <w:rPr>
          <w:rFonts w:ascii="Source Sans Pro" w:hAnsi="Source Sans Pro"/>
          <w:rPrChange w:id="7942" w:author="Javier Quintana Pérez" w:date="2022-05-09T17:41:00Z">
            <w:rPr/>
          </w:rPrChange>
        </w:rPr>
      </w:pPr>
    </w:p>
    <w:p w:rsidR="00EB394E" w:rsidRPr="00D41C9D" w:rsidRDefault="00EB394E" w:rsidP="00EB394E">
      <w:pPr>
        <w:pStyle w:val="Textoindependiente"/>
        <w:rPr>
          <w:rFonts w:ascii="Source Sans Pro" w:hAnsi="Source Sans Pro"/>
          <w:i w:val="0"/>
          <w:sz w:val="20"/>
          <w:rPrChange w:id="7943" w:author="Javier Quintana Pérez" w:date="2022-05-09T17:41:00Z">
            <w:rPr>
              <w:rFonts w:ascii="NewsGotT" w:hAnsi="NewsGotT"/>
              <w:i w:val="0"/>
              <w:sz w:val="20"/>
            </w:rPr>
          </w:rPrChange>
        </w:rPr>
      </w:pPr>
    </w:p>
    <w:p w:rsidR="00EB394E" w:rsidRPr="00133828" w:rsidRDefault="00D919CB" w:rsidP="007E4A08">
      <w:pPr>
        <w:numPr>
          <w:ilvl w:val="0"/>
          <w:numId w:val="11"/>
        </w:numPr>
        <w:ind w:left="567" w:hanging="425"/>
        <w:rPr>
          <w:rFonts w:ascii="Source Sans Pro" w:hAnsi="Source Sans Pro"/>
          <w:sz w:val="21"/>
          <w:szCs w:val="21"/>
          <w:rPrChange w:id="7944" w:author="Javier Quintana Pérez" w:date="2022-12-01T17:21:00Z">
            <w:rPr/>
          </w:rPrChange>
        </w:rPr>
      </w:pPr>
      <w:r w:rsidRPr="00D919CB">
        <w:rPr>
          <w:rFonts w:ascii="Source Sans Pro" w:hAnsi="Source Sans Pro"/>
          <w:sz w:val="21"/>
          <w:szCs w:val="21"/>
          <w:rPrChange w:id="7945" w:author="Javier Quintana Pérez" w:date="2022-12-01T17:21:00Z">
            <w:rPr>
              <w:color w:val="0000FF"/>
              <w:u w:val="single"/>
            </w:rPr>
          </w:rPrChange>
        </w:rPr>
        <w:t>¿La documentación del plan de control de ejecución realizado para cada viga o marco contempla:</w:t>
      </w:r>
    </w:p>
    <w:p w:rsidR="00B20093" w:rsidRPr="00133828" w:rsidRDefault="00B20093" w:rsidP="00B20093">
      <w:pPr>
        <w:ind w:left="567"/>
        <w:rPr>
          <w:rFonts w:ascii="Source Sans Pro" w:hAnsi="Source Sans Pro"/>
          <w:sz w:val="21"/>
          <w:szCs w:val="21"/>
          <w:rPrChange w:id="7946" w:author="Javier Quintana Pérez" w:date="2022-12-01T17:21: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7947" w:author="Javier Quintana Pérez" w:date="2022-05-11T17:31: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7948">
          <w:tblGrid>
            <w:gridCol w:w="6665"/>
            <w:gridCol w:w="1371"/>
            <w:gridCol w:w="1250"/>
          </w:tblGrid>
        </w:tblGridChange>
      </w:tblGrid>
      <w:tr w:rsidR="00EB394E" w:rsidRPr="00133828" w:rsidTr="00F442EC">
        <w:trPr>
          <w:tblHeader/>
          <w:jc w:val="center"/>
          <w:trPrChange w:id="7949" w:author="Javier Quintana Pérez" w:date="2022-05-11T17:31:00Z">
            <w:trPr>
              <w:jc w:val="center"/>
            </w:trPr>
          </w:trPrChange>
        </w:trPr>
        <w:tc>
          <w:tcPr>
            <w:tcW w:w="3589" w:type="pct"/>
            <w:tcBorders>
              <w:top w:val="nil"/>
              <w:left w:val="nil"/>
            </w:tcBorders>
            <w:shd w:val="clear" w:color="auto" w:fill="auto"/>
            <w:tcPrChange w:id="7950" w:author="Javier Quintana Pérez" w:date="2022-05-11T17:31:00Z">
              <w:tcPr>
                <w:tcW w:w="3589" w:type="pct"/>
                <w:shd w:val="clear" w:color="auto" w:fill="auto"/>
              </w:tcPr>
            </w:tcPrChange>
          </w:tcPr>
          <w:p w:rsidR="00EB394E" w:rsidRPr="00133828" w:rsidRDefault="00EB394E" w:rsidP="00EB394E">
            <w:pPr>
              <w:pStyle w:val="Textoindependiente"/>
              <w:rPr>
                <w:rFonts w:ascii="Source Sans Pro" w:hAnsi="Source Sans Pro"/>
                <w:i w:val="0"/>
                <w:sz w:val="21"/>
                <w:szCs w:val="21"/>
                <w:rPrChange w:id="7951" w:author="Javier Quintana Pérez" w:date="2022-12-01T17:21:00Z">
                  <w:rPr>
                    <w:rFonts w:ascii="NewsGotT" w:hAnsi="NewsGotT"/>
                    <w:i w:val="0"/>
                    <w:sz w:val="20"/>
                  </w:rPr>
                </w:rPrChange>
              </w:rPr>
            </w:pPr>
          </w:p>
        </w:tc>
        <w:tc>
          <w:tcPr>
            <w:tcW w:w="705" w:type="pct"/>
            <w:shd w:val="clear" w:color="auto" w:fill="auto"/>
            <w:tcPrChange w:id="7952" w:author="Javier Quintana Pérez" w:date="2022-05-11T17:31:00Z">
              <w:tcPr>
                <w:tcW w:w="738" w:type="pct"/>
                <w:shd w:val="clear" w:color="auto" w:fill="auto"/>
              </w:tcPr>
            </w:tcPrChange>
          </w:tcPr>
          <w:p w:rsidR="00EB394E" w:rsidRPr="00133828" w:rsidRDefault="00D919CB" w:rsidP="00EB394E">
            <w:pPr>
              <w:jc w:val="center"/>
              <w:rPr>
                <w:rFonts w:ascii="Source Sans Pro" w:hAnsi="Source Sans Pro"/>
                <w:sz w:val="21"/>
                <w:szCs w:val="21"/>
                <w:rPrChange w:id="7953" w:author="Javier Quintana Pérez" w:date="2022-12-01T17:21:00Z">
                  <w:rPr/>
                </w:rPrChange>
              </w:rPr>
            </w:pPr>
            <w:r w:rsidRPr="00D919CB">
              <w:rPr>
                <w:rFonts w:ascii="Source Sans Pro" w:hAnsi="Source Sans Pro"/>
                <w:sz w:val="21"/>
                <w:szCs w:val="21"/>
                <w:rPrChange w:id="7954" w:author="Javier Quintana Pérez" w:date="2022-12-01T17:21:00Z">
                  <w:rPr>
                    <w:color w:val="0000FF"/>
                    <w:u w:val="single"/>
                  </w:rPr>
                </w:rPrChange>
              </w:rPr>
              <w:t>SI</w:t>
            </w:r>
          </w:p>
        </w:tc>
        <w:tc>
          <w:tcPr>
            <w:tcW w:w="706" w:type="pct"/>
            <w:shd w:val="clear" w:color="auto" w:fill="auto"/>
            <w:tcPrChange w:id="7955" w:author="Javier Quintana Pérez" w:date="2022-05-11T17:31:00Z">
              <w:tcPr>
                <w:tcW w:w="674" w:type="pct"/>
                <w:shd w:val="clear" w:color="auto" w:fill="auto"/>
              </w:tcPr>
            </w:tcPrChange>
          </w:tcPr>
          <w:p w:rsidR="00EB394E" w:rsidRPr="00133828" w:rsidRDefault="00D919CB" w:rsidP="00EB394E">
            <w:pPr>
              <w:jc w:val="center"/>
              <w:rPr>
                <w:rFonts w:ascii="Source Sans Pro" w:hAnsi="Source Sans Pro"/>
                <w:sz w:val="21"/>
                <w:szCs w:val="21"/>
                <w:rPrChange w:id="7956" w:author="Javier Quintana Pérez" w:date="2022-12-01T17:21:00Z">
                  <w:rPr/>
                </w:rPrChange>
              </w:rPr>
            </w:pPr>
            <w:r w:rsidRPr="00D919CB">
              <w:rPr>
                <w:rFonts w:ascii="Source Sans Pro" w:hAnsi="Source Sans Pro"/>
                <w:sz w:val="21"/>
                <w:szCs w:val="21"/>
                <w:rPrChange w:id="7957" w:author="Javier Quintana Pérez" w:date="2022-12-01T17:21:00Z">
                  <w:rPr>
                    <w:color w:val="0000FF"/>
                    <w:u w:val="single"/>
                  </w:rPr>
                </w:rPrChange>
              </w:rPr>
              <w:t>NO</w:t>
            </w:r>
          </w:p>
        </w:tc>
      </w:tr>
      <w:tr w:rsidR="00EB394E" w:rsidRPr="00133828" w:rsidTr="00F442EC">
        <w:trPr>
          <w:jc w:val="center"/>
          <w:trPrChange w:id="7958" w:author="Javier Quintana Pérez" w:date="2022-05-11T17:31:00Z">
            <w:trPr>
              <w:jc w:val="center"/>
            </w:trPr>
          </w:trPrChange>
        </w:trPr>
        <w:tc>
          <w:tcPr>
            <w:tcW w:w="3589" w:type="pct"/>
            <w:shd w:val="clear" w:color="auto" w:fill="auto"/>
            <w:tcPrChange w:id="7959" w:author="Javier Quintana Pérez" w:date="2022-05-11T17:31: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7960" w:author="Javier Quintana Pérez" w:date="2022-12-01T17:21:00Z">
                  <w:rPr/>
                </w:rPrChange>
              </w:rPr>
            </w:pPr>
            <w:r w:rsidRPr="00D919CB">
              <w:rPr>
                <w:rFonts w:ascii="Source Sans Pro" w:hAnsi="Source Sans Pro"/>
                <w:sz w:val="21"/>
                <w:szCs w:val="21"/>
                <w:rPrChange w:id="7961" w:author="Javier Quintana Pérez" w:date="2022-12-01T17:21:00Z">
                  <w:rPr>
                    <w:color w:val="0000FF"/>
                    <w:u w:val="single"/>
                  </w:rPr>
                </w:rPrChange>
              </w:rPr>
              <w:t>Cuantías y diámetros de armaduras</w:t>
            </w:r>
          </w:p>
        </w:tc>
        <w:tc>
          <w:tcPr>
            <w:tcW w:w="705" w:type="pct"/>
            <w:shd w:val="clear" w:color="auto" w:fill="auto"/>
            <w:tcPrChange w:id="7962" w:author="Javier Quintana Pérez" w:date="2022-05-11T17:31:00Z">
              <w:tcPr>
                <w:tcW w:w="738" w:type="pct"/>
                <w:shd w:val="clear" w:color="auto" w:fill="auto"/>
              </w:tcPr>
            </w:tcPrChange>
          </w:tcPr>
          <w:p w:rsidR="00EB394E" w:rsidRPr="00133828" w:rsidRDefault="00EB394E" w:rsidP="00EB394E">
            <w:pPr>
              <w:jc w:val="center"/>
              <w:rPr>
                <w:rFonts w:ascii="Source Sans Pro" w:hAnsi="Source Sans Pro"/>
                <w:sz w:val="21"/>
                <w:szCs w:val="21"/>
                <w:rPrChange w:id="7963" w:author="Javier Quintana Pérez" w:date="2022-12-01T17:21:00Z">
                  <w:rPr/>
                </w:rPrChange>
              </w:rPr>
            </w:pPr>
          </w:p>
        </w:tc>
        <w:tc>
          <w:tcPr>
            <w:tcW w:w="706" w:type="pct"/>
            <w:shd w:val="clear" w:color="auto" w:fill="auto"/>
            <w:tcPrChange w:id="7964" w:author="Javier Quintana Pérez" w:date="2022-05-11T17:31:00Z">
              <w:tcPr>
                <w:tcW w:w="674" w:type="pct"/>
                <w:shd w:val="clear" w:color="auto" w:fill="auto"/>
              </w:tcPr>
            </w:tcPrChange>
          </w:tcPr>
          <w:p w:rsidR="00EB394E" w:rsidRPr="00133828" w:rsidRDefault="00EB394E" w:rsidP="00EB394E">
            <w:pPr>
              <w:jc w:val="center"/>
              <w:rPr>
                <w:rFonts w:ascii="Source Sans Pro" w:hAnsi="Source Sans Pro"/>
                <w:sz w:val="21"/>
                <w:szCs w:val="21"/>
                <w:rPrChange w:id="7965" w:author="Javier Quintana Pérez" w:date="2022-12-01T17:21:00Z">
                  <w:rPr/>
                </w:rPrChange>
              </w:rPr>
            </w:pPr>
          </w:p>
        </w:tc>
      </w:tr>
      <w:tr w:rsidR="00EB394E" w:rsidRPr="00133828" w:rsidTr="00F442EC">
        <w:trPr>
          <w:trHeight w:val="75"/>
          <w:jc w:val="center"/>
          <w:trPrChange w:id="7966" w:author="Javier Quintana Pérez" w:date="2022-05-11T17:31:00Z">
            <w:trPr>
              <w:trHeight w:val="75"/>
              <w:jc w:val="center"/>
            </w:trPr>
          </w:trPrChange>
        </w:trPr>
        <w:tc>
          <w:tcPr>
            <w:tcW w:w="3589" w:type="pct"/>
            <w:shd w:val="clear" w:color="auto" w:fill="auto"/>
            <w:tcPrChange w:id="7967" w:author="Javier Quintana Pérez" w:date="2022-05-11T17:31: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7968" w:author="Javier Quintana Pérez" w:date="2022-12-01T17:21:00Z">
                  <w:rPr/>
                </w:rPrChange>
              </w:rPr>
            </w:pPr>
            <w:r w:rsidRPr="00D919CB">
              <w:rPr>
                <w:rFonts w:ascii="Source Sans Pro" w:hAnsi="Source Sans Pro"/>
                <w:sz w:val="21"/>
                <w:szCs w:val="21"/>
                <w:rPrChange w:id="7969" w:author="Javier Quintana Pérez" w:date="2022-12-01T17:21:00Z">
                  <w:rPr>
                    <w:color w:val="0000FF"/>
                    <w:u w:val="single"/>
                  </w:rPr>
                </w:rPrChange>
              </w:rPr>
              <w:t>Disposición de armaduras</w:t>
            </w:r>
          </w:p>
        </w:tc>
        <w:tc>
          <w:tcPr>
            <w:tcW w:w="705" w:type="pct"/>
            <w:shd w:val="clear" w:color="auto" w:fill="auto"/>
            <w:tcPrChange w:id="7970" w:author="Javier Quintana Pérez" w:date="2022-05-11T17:31:00Z">
              <w:tcPr>
                <w:tcW w:w="738" w:type="pct"/>
                <w:shd w:val="clear" w:color="auto" w:fill="auto"/>
              </w:tcPr>
            </w:tcPrChange>
          </w:tcPr>
          <w:p w:rsidR="00EB394E" w:rsidRPr="00133828" w:rsidRDefault="00EB394E" w:rsidP="00EB394E">
            <w:pPr>
              <w:jc w:val="center"/>
              <w:rPr>
                <w:rFonts w:ascii="Source Sans Pro" w:hAnsi="Source Sans Pro"/>
                <w:sz w:val="21"/>
                <w:szCs w:val="21"/>
                <w:rPrChange w:id="7971" w:author="Javier Quintana Pérez" w:date="2022-12-01T17:21:00Z">
                  <w:rPr/>
                </w:rPrChange>
              </w:rPr>
            </w:pPr>
          </w:p>
        </w:tc>
        <w:tc>
          <w:tcPr>
            <w:tcW w:w="706" w:type="pct"/>
            <w:shd w:val="clear" w:color="auto" w:fill="auto"/>
            <w:tcPrChange w:id="7972" w:author="Javier Quintana Pérez" w:date="2022-05-11T17:31:00Z">
              <w:tcPr>
                <w:tcW w:w="674" w:type="pct"/>
                <w:shd w:val="clear" w:color="auto" w:fill="auto"/>
              </w:tcPr>
            </w:tcPrChange>
          </w:tcPr>
          <w:p w:rsidR="00EB394E" w:rsidRPr="00133828" w:rsidRDefault="00EB394E" w:rsidP="00EB394E">
            <w:pPr>
              <w:jc w:val="center"/>
              <w:rPr>
                <w:rFonts w:ascii="Source Sans Pro" w:hAnsi="Source Sans Pro"/>
                <w:sz w:val="21"/>
                <w:szCs w:val="21"/>
                <w:rPrChange w:id="7973" w:author="Javier Quintana Pérez" w:date="2022-12-01T17:21:00Z">
                  <w:rPr/>
                </w:rPrChange>
              </w:rPr>
            </w:pPr>
          </w:p>
        </w:tc>
      </w:tr>
      <w:tr w:rsidR="00EB394E" w:rsidRPr="00133828" w:rsidTr="00F442EC">
        <w:trPr>
          <w:trHeight w:val="75"/>
          <w:jc w:val="center"/>
          <w:trPrChange w:id="7974" w:author="Javier Quintana Pérez" w:date="2022-05-11T17:31:00Z">
            <w:trPr>
              <w:trHeight w:val="75"/>
              <w:jc w:val="center"/>
            </w:trPr>
          </w:trPrChange>
        </w:trPr>
        <w:tc>
          <w:tcPr>
            <w:tcW w:w="3589" w:type="pct"/>
            <w:shd w:val="clear" w:color="auto" w:fill="auto"/>
            <w:tcPrChange w:id="7975" w:author="Javier Quintana Pérez" w:date="2022-05-11T17:31: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7976" w:author="Javier Quintana Pérez" w:date="2022-12-01T17:21:00Z">
                  <w:rPr/>
                </w:rPrChange>
              </w:rPr>
            </w:pPr>
            <w:r w:rsidRPr="00D919CB">
              <w:rPr>
                <w:rFonts w:ascii="Source Sans Pro" w:hAnsi="Source Sans Pro"/>
                <w:sz w:val="21"/>
                <w:szCs w:val="21"/>
                <w:rPrChange w:id="7977" w:author="Javier Quintana Pérez" w:date="2022-12-01T17:21:00Z">
                  <w:rPr>
                    <w:color w:val="0000FF"/>
                    <w:u w:val="single"/>
                  </w:rPr>
                </w:rPrChange>
              </w:rPr>
              <w:t>Disposición de separadores</w:t>
            </w:r>
          </w:p>
        </w:tc>
        <w:tc>
          <w:tcPr>
            <w:tcW w:w="705" w:type="pct"/>
            <w:shd w:val="clear" w:color="auto" w:fill="auto"/>
            <w:tcPrChange w:id="7978" w:author="Javier Quintana Pérez" w:date="2022-05-11T17:31:00Z">
              <w:tcPr>
                <w:tcW w:w="738" w:type="pct"/>
                <w:shd w:val="clear" w:color="auto" w:fill="auto"/>
              </w:tcPr>
            </w:tcPrChange>
          </w:tcPr>
          <w:p w:rsidR="00EB394E" w:rsidRPr="00133828" w:rsidRDefault="00EB394E" w:rsidP="00EB394E">
            <w:pPr>
              <w:jc w:val="center"/>
              <w:rPr>
                <w:rFonts w:ascii="Source Sans Pro" w:hAnsi="Source Sans Pro"/>
                <w:sz w:val="21"/>
                <w:szCs w:val="21"/>
                <w:rPrChange w:id="7979" w:author="Javier Quintana Pérez" w:date="2022-12-01T17:21:00Z">
                  <w:rPr/>
                </w:rPrChange>
              </w:rPr>
            </w:pPr>
          </w:p>
        </w:tc>
        <w:tc>
          <w:tcPr>
            <w:tcW w:w="706" w:type="pct"/>
            <w:shd w:val="clear" w:color="auto" w:fill="auto"/>
            <w:tcPrChange w:id="7980" w:author="Javier Quintana Pérez" w:date="2022-05-11T17:31:00Z">
              <w:tcPr>
                <w:tcW w:w="674" w:type="pct"/>
                <w:shd w:val="clear" w:color="auto" w:fill="auto"/>
              </w:tcPr>
            </w:tcPrChange>
          </w:tcPr>
          <w:p w:rsidR="00EB394E" w:rsidRPr="00133828" w:rsidRDefault="00EB394E" w:rsidP="00EB394E">
            <w:pPr>
              <w:jc w:val="center"/>
              <w:rPr>
                <w:rFonts w:ascii="Source Sans Pro" w:hAnsi="Source Sans Pro"/>
                <w:sz w:val="21"/>
                <w:szCs w:val="21"/>
                <w:rPrChange w:id="7981" w:author="Javier Quintana Pérez" w:date="2022-12-01T17:21:00Z">
                  <w:rPr/>
                </w:rPrChange>
              </w:rPr>
            </w:pPr>
          </w:p>
        </w:tc>
      </w:tr>
      <w:tr w:rsidR="00EB394E" w:rsidRPr="00133828" w:rsidTr="00F442EC">
        <w:trPr>
          <w:trHeight w:val="75"/>
          <w:jc w:val="center"/>
          <w:trPrChange w:id="7982" w:author="Javier Quintana Pérez" w:date="2022-05-11T17:31:00Z">
            <w:trPr>
              <w:trHeight w:val="75"/>
              <w:jc w:val="center"/>
            </w:trPr>
          </w:trPrChange>
        </w:trPr>
        <w:tc>
          <w:tcPr>
            <w:tcW w:w="3589" w:type="pct"/>
            <w:shd w:val="clear" w:color="auto" w:fill="auto"/>
            <w:tcPrChange w:id="7983" w:author="Javier Quintana Pérez" w:date="2022-05-11T17:31: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sz w:val="21"/>
                <w:szCs w:val="21"/>
                <w:rPrChange w:id="7984" w:author="Javier Quintana Pérez" w:date="2022-12-01T17:21:00Z">
                  <w:rPr/>
                </w:rPrChange>
              </w:rPr>
            </w:pPr>
            <w:r w:rsidRPr="00D919CB">
              <w:rPr>
                <w:rFonts w:ascii="Source Sans Pro" w:hAnsi="Source Sans Pro"/>
                <w:sz w:val="21"/>
                <w:szCs w:val="21"/>
                <w:rPrChange w:id="7985" w:author="Javier Quintana Pérez" w:date="2022-12-01T17:21:00Z">
                  <w:rPr>
                    <w:color w:val="0000FF"/>
                    <w:u w:val="single"/>
                  </w:rPr>
                </w:rPrChange>
              </w:rPr>
              <w:t>Espesores de recubrimientos</w:t>
            </w:r>
          </w:p>
        </w:tc>
        <w:tc>
          <w:tcPr>
            <w:tcW w:w="705" w:type="pct"/>
            <w:shd w:val="clear" w:color="auto" w:fill="auto"/>
            <w:tcPrChange w:id="7986" w:author="Javier Quintana Pérez" w:date="2022-05-11T17:31:00Z">
              <w:tcPr>
                <w:tcW w:w="738" w:type="pct"/>
                <w:shd w:val="clear" w:color="auto" w:fill="auto"/>
              </w:tcPr>
            </w:tcPrChange>
          </w:tcPr>
          <w:p w:rsidR="00EB394E" w:rsidRPr="00133828" w:rsidRDefault="00EB394E" w:rsidP="00EB394E">
            <w:pPr>
              <w:jc w:val="center"/>
              <w:rPr>
                <w:rFonts w:ascii="Source Sans Pro" w:hAnsi="Source Sans Pro"/>
                <w:sz w:val="21"/>
                <w:szCs w:val="21"/>
                <w:rPrChange w:id="7987" w:author="Javier Quintana Pérez" w:date="2022-12-01T17:21:00Z">
                  <w:rPr/>
                </w:rPrChange>
              </w:rPr>
            </w:pPr>
          </w:p>
        </w:tc>
        <w:tc>
          <w:tcPr>
            <w:tcW w:w="706" w:type="pct"/>
            <w:shd w:val="clear" w:color="auto" w:fill="auto"/>
            <w:tcPrChange w:id="7988" w:author="Javier Quintana Pérez" w:date="2022-05-11T17:31:00Z">
              <w:tcPr>
                <w:tcW w:w="674" w:type="pct"/>
                <w:shd w:val="clear" w:color="auto" w:fill="auto"/>
              </w:tcPr>
            </w:tcPrChange>
          </w:tcPr>
          <w:p w:rsidR="00EB394E" w:rsidRPr="00133828" w:rsidRDefault="00EB394E" w:rsidP="00EB394E">
            <w:pPr>
              <w:jc w:val="center"/>
              <w:rPr>
                <w:rFonts w:ascii="Source Sans Pro" w:hAnsi="Source Sans Pro"/>
                <w:sz w:val="21"/>
                <w:szCs w:val="21"/>
                <w:rPrChange w:id="7989" w:author="Javier Quintana Pérez" w:date="2022-12-01T17:21:00Z">
                  <w:rPr/>
                </w:rPrChange>
              </w:rPr>
            </w:pPr>
          </w:p>
        </w:tc>
      </w:tr>
      <w:tr w:rsidR="00EB394E" w:rsidRPr="00133828" w:rsidTr="00F442EC">
        <w:trPr>
          <w:trHeight w:val="75"/>
          <w:jc w:val="center"/>
          <w:trPrChange w:id="7990" w:author="Javier Quintana Pérez" w:date="2022-05-11T17:31:00Z">
            <w:trPr>
              <w:trHeight w:val="75"/>
              <w:jc w:val="center"/>
            </w:trPr>
          </w:trPrChange>
        </w:trPr>
        <w:tc>
          <w:tcPr>
            <w:tcW w:w="3589" w:type="pct"/>
            <w:shd w:val="clear" w:color="auto" w:fill="auto"/>
            <w:tcPrChange w:id="7991" w:author="Javier Quintana Pérez" w:date="2022-05-11T17:31:00Z">
              <w:tcPr>
                <w:tcW w:w="3589" w:type="pct"/>
                <w:shd w:val="clear" w:color="auto" w:fill="auto"/>
              </w:tcPr>
            </w:tcPrChange>
          </w:tcPr>
          <w:p w:rsidR="00EB394E" w:rsidRPr="00133828" w:rsidDel="004939EE" w:rsidRDefault="00D919CB" w:rsidP="001C21B3">
            <w:pPr>
              <w:tabs>
                <w:tab w:val="clear" w:pos="567"/>
              </w:tabs>
              <w:spacing w:line="240" w:lineRule="auto"/>
              <w:jc w:val="left"/>
              <w:rPr>
                <w:ins w:id="7992" w:author="Javier Quintana Pérez" w:date="2022-01-24T16:40:00Z"/>
                <w:del w:id="7993" w:author="mjsierra" w:date="2022-07-29T11:04:00Z"/>
                <w:rFonts w:ascii="Source Sans Pro" w:hAnsi="Source Sans Pro"/>
                <w:strike/>
                <w:sz w:val="21"/>
                <w:szCs w:val="21"/>
                <w:rPrChange w:id="7994" w:author="Javier Quintana Pérez" w:date="2022-12-01T17:21:00Z">
                  <w:rPr>
                    <w:ins w:id="7995" w:author="Javier Quintana Pérez" w:date="2022-01-24T16:40:00Z"/>
                    <w:del w:id="7996" w:author="mjsierra" w:date="2022-07-29T11:04:00Z"/>
                  </w:rPr>
                </w:rPrChange>
              </w:rPr>
            </w:pPr>
            <w:del w:id="7997" w:author="mjsierra" w:date="2022-07-29T11:04:00Z">
              <w:r w:rsidRPr="00D919CB">
                <w:rPr>
                  <w:rFonts w:ascii="Source Sans Pro" w:hAnsi="Source Sans Pro"/>
                  <w:strike/>
                  <w:sz w:val="21"/>
                  <w:szCs w:val="21"/>
                  <w:rPrChange w:id="7998" w:author="Javier Quintana Pérez" w:date="2022-12-01T17:21:00Z">
                    <w:rPr>
                      <w:color w:val="0000FF"/>
                      <w:u w:val="single"/>
                    </w:rPr>
                  </w:rPrChange>
                </w:rPr>
                <w:delText>Control estadístico del hormigón según artículo 86.9.2 de la EHE-08</w:delText>
              </w:r>
            </w:del>
          </w:p>
          <w:p w:rsidR="00A269A6" w:rsidRPr="00133828" w:rsidRDefault="00D919CB" w:rsidP="001C21B3">
            <w:pPr>
              <w:tabs>
                <w:tab w:val="clear" w:pos="567"/>
              </w:tabs>
              <w:spacing w:line="240" w:lineRule="auto"/>
              <w:jc w:val="left"/>
              <w:rPr>
                <w:rFonts w:ascii="Source Sans Pro" w:hAnsi="Source Sans Pro"/>
                <w:sz w:val="21"/>
                <w:szCs w:val="21"/>
                <w:rPrChange w:id="7999" w:author="Javier Quintana Pérez" w:date="2022-12-01T17:21:00Z">
                  <w:rPr/>
                </w:rPrChange>
              </w:rPr>
            </w:pPr>
            <w:ins w:id="8000" w:author="Javier Quintana Pérez" w:date="2022-01-24T16:40:00Z">
              <w:r w:rsidRPr="00D919CB">
                <w:rPr>
                  <w:rFonts w:ascii="Source Sans Pro" w:hAnsi="Source Sans Pro"/>
                  <w:sz w:val="21"/>
                  <w:szCs w:val="21"/>
                  <w:rPrChange w:id="8001" w:author="Javier Quintana Pérez" w:date="2022-12-01T17:21:00Z">
                    <w:rPr>
                      <w:color w:val="0000FF"/>
                      <w:sz w:val="16"/>
                      <w:szCs w:val="16"/>
                      <w:u w:val="single"/>
                    </w:rPr>
                  </w:rPrChange>
                </w:rPr>
                <w:t>Control estadístico del hormigón según apartado 57.5.4.1 del CodE</w:t>
              </w:r>
            </w:ins>
          </w:p>
        </w:tc>
        <w:tc>
          <w:tcPr>
            <w:tcW w:w="705" w:type="pct"/>
            <w:shd w:val="clear" w:color="auto" w:fill="auto"/>
            <w:tcPrChange w:id="8002" w:author="Javier Quintana Pérez" w:date="2022-05-11T17:31:00Z">
              <w:tcPr>
                <w:tcW w:w="738" w:type="pct"/>
                <w:shd w:val="clear" w:color="auto" w:fill="auto"/>
              </w:tcPr>
            </w:tcPrChange>
          </w:tcPr>
          <w:p w:rsidR="00EB394E" w:rsidRPr="00133828" w:rsidRDefault="00EB394E" w:rsidP="00EB394E">
            <w:pPr>
              <w:jc w:val="center"/>
              <w:rPr>
                <w:rFonts w:ascii="Source Sans Pro" w:hAnsi="Source Sans Pro"/>
                <w:sz w:val="21"/>
                <w:szCs w:val="21"/>
                <w:rPrChange w:id="8003" w:author="Javier Quintana Pérez" w:date="2022-12-01T17:21:00Z">
                  <w:rPr/>
                </w:rPrChange>
              </w:rPr>
            </w:pPr>
          </w:p>
        </w:tc>
        <w:tc>
          <w:tcPr>
            <w:tcW w:w="706" w:type="pct"/>
            <w:shd w:val="clear" w:color="auto" w:fill="auto"/>
            <w:tcPrChange w:id="8004" w:author="Javier Quintana Pérez" w:date="2022-05-11T17:31:00Z">
              <w:tcPr>
                <w:tcW w:w="674" w:type="pct"/>
                <w:shd w:val="clear" w:color="auto" w:fill="auto"/>
              </w:tcPr>
            </w:tcPrChange>
          </w:tcPr>
          <w:p w:rsidR="00EB394E" w:rsidRPr="00133828" w:rsidRDefault="00EB394E" w:rsidP="00EB394E">
            <w:pPr>
              <w:jc w:val="center"/>
              <w:rPr>
                <w:rFonts w:ascii="Source Sans Pro" w:hAnsi="Source Sans Pro"/>
                <w:sz w:val="21"/>
                <w:szCs w:val="21"/>
                <w:rPrChange w:id="8005" w:author="Javier Quintana Pérez" w:date="2022-12-01T17:21:00Z">
                  <w:rPr/>
                </w:rPrChange>
              </w:rPr>
            </w:pPr>
          </w:p>
        </w:tc>
      </w:tr>
    </w:tbl>
    <w:p w:rsidR="00133828" w:rsidRDefault="00133828" w:rsidP="001D2879">
      <w:pPr>
        <w:ind w:left="567"/>
        <w:rPr>
          <w:ins w:id="8006" w:author="Javier Quintana Pérez" w:date="2022-12-01T17:22:00Z"/>
          <w:rFonts w:ascii="Source Sans Pro" w:hAnsi="Source Sans Pro"/>
        </w:rPr>
      </w:pPr>
    </w:p>
    <w:p w:rsidR="00000000" w:rsidRDefault="00133828">
      <w:pPr>
        <w:tabs>
          <w:tab w:val="clear" w:pos="567"/>
        </w:tabs>
        <w:spacing w:line="240" w:lineRule="auto"/>
        <w:jc w:val="left"/>
        <w:rPr>
          <w:rFonts w:ascii="Source Sans Pro" w:hAnsi="Source Sans Pro"/>
          <w:rPrChange w:id="8007" w:author="Javier Quintana Pérez" w:date="2022-05-09T17:41:00Z">
            <w:rPr/>
          </w:rPrChange>
        </w:rPr>
        <w:pPrChange w:id="8008" w:author="Javier Quintana Pérez" w:date="2023-01-23T09:56:00Z">
          <w:pPr>
            <w:ind w:left="567"/>
          </w:pPr>
        </w:pPrChange>
      </w:pPr>
      <w:ins w:id="8009" w:author="Javier Quintana Pérez" w:date="2022-12-01T17:22:00Z">
        <w:r>
          <w:rPr>
            <w:rFonts w:ascii="Source Sans Pro" w:hAnsi="Source Sans Pro"/>
          </w:rPr>
          <w:br w:type="page"/>
        </w:r>
      </w:ins>
    </w:p>
    <w:p w:rsidR="00000000" w:rsidRDefault="00D919CB">
      <w:pPr>
        <w:pStyle w:val="Nivel3"/>
        <w:numPr>
          <w:ilvl w:val="3"/>
          <w:numId w:val="39"/>
        </w:numPr>
        <w:rPr>
          <w:ins w:id="8010" w:author="mjsierra" w:date="2022-07-29T11:05:00Z"/>
          <w:rFonts w:ascii="Source Sans Pro" w:hAnsi="Source Sans Pro"/>
          <w:b w:val="0"/>
          <w:sz w:val="21"/>
          <w:szCs w:val="21"/>
          <w:rPrChange w:id="8011" w:author="Javier Quintana Pérez" w:date="2022-12-01T17:22:00Z">
            <w:rPr>
              <w:ins w:id="8012" w:author="mjsierra" w:date="2022-07-29T11:05:00Z"/>
              <w:rFonts w:ascii="Source Sans Pro" w:hAnsi="Source Sans Pro"/>
              <w:b w:val="0"/>
            </w:rPr>
          </w:rPrChange>
        </w:rPr>
        <w:pPrChange w:id="8013" w:author="mjsierra" w:date="2022-07-29T11:06:00Z">
          <w:pPr>
            <w:pStyle w:val="Nivel3"/>
            <w:numPr>
              <w:ilvl w:val="3"/>
              <w:numId w:val="44"/>
            </w:numPr>
            <w:ind w:left="1800" w:hanging="720"/>
          </w:pPr>
        </w:pPrChange>
      </w:pPr>
      <w:bookmarkStart w:id="8014" w:name="_Toc122537370"/>
      <w:ins w:id="8015" w:author="mjsierra" w:date="2022-07-29T11:06:00Z">
        <w:r w:rsidRPr="00D919CB">
          <w:rPr>
            <w:rFonts w:ascii="Source Sans Pro" w:hAnsi="Source Sans Pro"/>
            <w:b w:val="0"/>
            <w:sz w:val="21"/>
            <w:szCs w:val="21"/>
            <w:rPrChange w:id="8016" w:author="Javier Quintana Pérez" w:date="2022-12-01T17:22:00Z">
              <w:rPr>
                <w:rFonts w:ascii="Source Sans Pro" w:hAnsi="Source Sans Pro"/>
                <w:b w:val="0"/>
                <w:color w:val="0000FF"/>
                <w:u w:val="single"/>
              </w:rPr>
            </w:rPrChange>
          </w:rPr>
          <w:t>Otros elementos</w:t>
        </w:r>
      </w:ins>
      <w:bookmarkEnd w:id="8014"/>
    </w:p>
    <w:p w:rsidR="001D2879" w:rsidRPr="00D41C9D" w:rsidRDefault="001D2879" w:rsidP="001D2879">
      <w:pPr>
        <w:ind w:left="567"/>
        <w:rPr>
          <w:rFonts w:ascii="Source Sans Pro" w:hAnsi="Source Sans Pro"/>
          <w:rPrChange w:id="8017" w:author="Javier Quintana Pérez" w:date="2022-05-09T17:41:00Z">
            <w:rPr/>
          </w:rPrChange>
        </w:rPr>
      </w:pPr>
    </w:p>
    <w:p w:rsidR="00EB394E" w:rsidRPr="00D41C9D" w:rsidRDefault="00D919CB" w:rsidP="007E4A08">
      <w:pPr>
        <w:numPr>
          <w:ilvl w:val="0"/>
          <w:numId w:val="11"/>
        </w:numPr>
        <w:ind w:left="567" w:hanging="425"/>
        <w:rPr>
          <w:rFonts w:ascii="Source Sans Pro" w:hAnsi="Source Sans Pro"/>
          <w:rPrChange w:id="8018" w:author="Javier Quintana Pérez" w:date="2022-05-09T17:41:00Z">
            <w:rPr/>
          </w:rPrChange>
        </w:rPr>
      </w:pPr>
      <w:r w:rsidRPr="00D919CB">
        <w:rPr>
          <w:rFonts w:ascii="Source Sans Pro" w:hAnsi="Source Sans Pro"/>
          <w:rPrChange w:id="8019" w:author="Javier Quintana Pérez" w:date="2022-05-09T17:41:00Z">
            <w:rPr>
              <w:color w:val="0000FF"/>
              <w:u w:val="single"/>
            </w:rPr>
          </w:rPrChange>
        </w:rPr>
        <w:t xml:space="preserve">En el caso de otros elementos distintos de vigas o marcos indicar la frecuencia establecida en el plan de control de ejecución para los siguientes controles: </w:t>
      </w:r>
    </w:p>
    <w:p w:rsidR="00B20093" w:rsidRPr="00D41C9D" w:rsidRDefault="00B20093" w:rsidP="00B20093">
      <w:pPr>
        <w:ind w:left="567"/>
        <w:rPr>
          <w:rFonts w:ascii="Source Sans Pro" w:hAnsi="Source Sans Pro"/>
          <w:rPrChange w:id="8020" w:author="Javier Quintana Pérez" w:date="2022-05-09T17:41: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8021" w:author="Javier Quintana Pérez" w:date="2022-05-11T17:31: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4643"/>
        <w:gridCol w:w="4643"/>
        <w:tblGridChange w:id="8022">
          <w:tblGrid>
            <w:gridCol w:w="4643"/>
            <w:gridCol w:w="4643"/>
          </w:tblGrid>
        </w:tblGridChange>
      </w:tblGrid>
      <w:tr w:rsidR="00EB394E" w:rsidRPr="00133828" w:rsidTr="00F442EC">
        <w:trPr>
          <w:trHeight w:val="632"/>
          <w:jc w:val="center"/>
          <w:trPrChange w:id="8023" w:author="Javier Quintana Pérez" w:date="2022-05-11T17:31:00Z">
            <w:trPr>
              <w:trHeight w:val="166"/>
              <w:jc w:val="center"/>
            </w:trPr>
          </w:trPrChange>
        </w:trPr>
        <w:tc>
          <w:tcPr>
            <w:tcW w:w="2500" w:type="pct"/>
            <w:vAlign w:val="center"/>
            <w:tcPrChange w:id="8024" w:author="Javier Quintana Pérez" w:date="2022-05-11T17:31:00Z">
              <w:tcPr>
                <w:tcW w:w="2500" w:type="pct"/>
                <w:vAlign w:val="center"/>
              </w:tcPr>
            </w:tcPrChange>
          </w:tcPr>
          <w:p w:rsidR="00EB394E" w:rsidRPr="00133828" w:rsidRDefault="00D919CB" w:rsidP="00EB394E">
            <w:pPr>
              <w:pStyle w:val="Textoindependiente"/>
              <w:jc w:val="center"/>
              <w:rPr>
                <w:rFonts w:ascii="Source Sans Pro" w:hAnsi="Source Sans Pro"/>
                <w:b/>
                <w:bCs/>
                <w:i w:val="0"/>
                <w:sz w:val="21"/>
                <w:szCs w:val="21"/>
                <w:rPrChange w:id="8025" w:author="Javier Quintana Pérez" w:date="2022-12-01T17:22:00Z">
                  <w:rPr>
                    <w:rFonts w:ascii="NewsGotT" w:hAnsi="NewsGotT"/>
                    <w:i w:val="0"/>
                    <w:sz w:val="20"/>
                  </w:rPr>
                </w:rPrChange>
              </w:rPr>
            </w:pPr>
            <w:r w:rsidRPr="00D919CB">
              <w:rPr>
                <w:rFonts w:ascii="Source Sans Pro" w:hAnsi="Source Sans Pro"/>
                <w:b/>
                <w:bCs/>
                <w:i w:val="0"/>
                <w:sz w:val="21"/>
                <w:szCs w:val="21"/>
                <w:rPrChange w:id="8026" w:author="Javier Quintana Pérez" w:date="2022-12-01T17:22:00Z">
                  <w:rPr>
                    <w:rFonts w:ascii="NewsGotT" w:hAnsi="NewsGotT"/>
                    <w:i w:val="0"/>
                    <w:color w:val="0000FF"/>
                    <w:sz w:val="20"/>
                    <w:u w:val="single"/>
                  </w:rPr>
                </w:rPrChange>
              </w:rPr>
              <w:t>CONTROL</w:t>
            </w:r>
          </w:p>
        </w:tc>
        <w:tc>
          <w:tcPr>
            <w:tcW w:w="2500" w:type="pct"/>
            <w:vAlign w:val="center"/>
            <w:tcPrChange w:id="8027" w:author="Javier Quintana Pérez" w:date="2022-05-11T17:31:00Z">
              <w:tcPr>
                <w:tcW w:w="2500" w:type="pct"/>
                <w:vAlign w:val="center"/>
              </w:tcPr>
            </w:tcPrChange>
          </w:tcPr>
          <w:p w:rsidR="00EB394E" w:rsidRPr="0018552B" w:rsidDel="00F442EC" w:rsidRDefault="00EB394E" w:rsidP="00EB394E">
            <w:pPr>
              <w:pStyle w:val="Textoindependiente"/>
              <w:jc w:val="center"/>
              <w:rPr>
                <w:del w:id="8028" w:author="Javier Quintana Pérez" w:date="2022-05-11T17:31:00Z"/>
                <w:rFonts w:ascii="Source Sans Pro" w:hAnsi="Source Sans Pro"/>
                <w:b/>
                <w:bCs/>
                <w:i w:val="0"/>
                <w:iCs/>
                <w:sz w:val="21"/>
                <w:szCs w:val="21"/>
                <w:rPrChange w:id="8029" w:author="mjsierra" w:date="2023-02-02T10:49:00Z">
                  <w:rPr>
                    <w:del w:id="8030" w:author="Javier Quintana Pérez" w:date="2022-05-11T17:31:00Z"/>
                    <w:rFonts w:ascii="NewsGotT" w:hAnsi="NewsGotT"/>
                    <w:i w:val="0"/>
                    <w:sz w:val="20"/>
                  </w:rPr>
                </w:rPrChange>
              </w:rPr>
            </w:pPr>
          </w:p>
          <w:p w:rsidR="00EB394E" w:rsidRPr="0018552B" w:rsidDel="00F442EC" w:rsidRDefault="00D919CB">
            <w:pPr>
              <w:pStyle w:val="Textoindependiente"/>
              <w:jc w:val="center"/>
              <w:rPr>
                <w:del w:id="8031" w:author="Javier Quintana Pérez" w:date="2022-05-11T17:31:00Z"/>
                <w:rFonts w:ascii="Source Sans Pro" w:hAnsi="Source Sans Pro"/>
                <w:b/>
                <w:bCs/>
                <w:i w:val="0"/>
                <w:iCs/>
                <w:sz w:val="21"/>
                <w:szCs w:val="21"/>
                <w:rPrChange w:id="8032" w:author="mjsierra" w:date="2023-02-02T10:49:00Z">
                  <w:rPr>
                    <w:del w:id="8033" w:author="Javier Quintana Pérez" w:date="2022-05-11T17:31:00Z"/>
                    <w:rFonts w:ascii="NewsGotT" w:hAnsi="NewsGotT"/>
                    <w:i w:val="0"/>
                    <w:sz w:val="20"/>
                  </w:rPr>
                </w:rPrChange>
              </w:rPr>
            </w:pPr>
            <w:r w:rsidRPr="0018552B">
              <w:rPr>
                <w:rFonts w:ascii="Source Sans Pro" w:hAnsi="Source Sans Pro"/>
                <w:b/>
                <w:bCs/>
                <w:i w:val="0"/>
                <w:iCs/>
                <w:sz w:val="21"/>
                <w:szCs w:val="21"/>
                <w:rPrChange w:id="8034" w:author="mjsierra" w:date="2023-02-02T10:49:00Z">
                  <w:rPr>
                    <w:color w:val="0000FF"/>
                    <w:u w:val="single"/>
                  </w:rPr>
                </w:rPrChange>
              </w:rPr>
              <w:t>FRECUENCIA</w:t>
            </w:r>
          </w:p>
          <w:p w:rsidR="00EB394E" w:rsidRPr="00133828" w:rsidRDefault="00EB394E">
            <w:pPr>
              <w:pStyle w:val="Textoindependiente"/>
              <w:jc w:val="center"/>
              <w:rPr>
                <w:rFonts w:ascii="Source Sans Pro" w:hAnsi="Source Sans Pro"/>
                <w:b/>
                <w:bCs/>
                <w:i w:val="0"/>
                <w:sz w:val="21"/>
                <w:szCs w:val="21"/>
                <w:rPrChange w:id="8035" w:author="Javier Quintana Pérez" w:date="2022-12-01T17:22:00Z">
                  <w:rPr>
                    <w:rFonts w:ascii="NewsGotT" w:hAnsi="NewsGotT"/>
                    <w:i w:val="0"/>
                    <w:sz w:val="20"/>
                  </w:rPr>
                </w:rPrChange>
              </w:rPr>
            </w:pPr>
          </w:p>
        </w:tc>
      </w:tr>
      <w:tr w:rsidR="00EB394E" w:rsidRPr="00133828" w:rsidTr="00B20093">
        <w:trPr>
          <w:trHeight w:val="236"/>
          <w:jc w:val="center"/>
        </w:trPr>
        <w:tc>
          <w:tcPr>
            <w:tcW w:w="2500" w:type="pct"/>
            <w:vAlign w:val="center"/>
          </w:tcPr>
          <w:p w:rsidR="00EB394E" w:rsidRPr="00133828" w:rsidRDefault="00D919CB" w:rsidP="00EB394E">
            <w:pPr>
              <w:rPr>
                <w:rFonts w:ascii="Source Sans Pro" w:hAnsi="Source Sans Pro"/>
                <w:i/>
                <w:sz w:val="21"/>
                <w:szCs w:val="21"/>
                <w:rPrChange w:id="8036" w:author="Javier Quintana Pérez" w:date="2022-12-01T17:22:00Z">
                  <w:rPr>
                    <w:i/>
                  </w:rPr>
                </w:rPrChange>
              </w:rPr>
            </w:pPr>
            <w:r w:rsidRPr="00D919CB">
              <w:rPr>
                <w:rFonts w:ascii="Source Sans Pro" w:hAnsi="Source Sans Pro"/>
                <w:sz w:val="21"/>
                <w:szCs w:val="21"/>
                <w:rPrChange w:id="8037" w:author="Javier Quintana Pérez" w:date="2022-12-01T17:22:00Z">
                  <w:rPr>
                    <w:color w:val="0000FF"/>
                    <w:u w:val="single"/>
                  </w:rPr>
                </w:rPrChange>
              </w:rPr>
              <w:t>Cuantías y diámetros de armaduras</w:t>
            </w:r>
          </w:p>
        </w:tc>
        <w:tc>
          <w:tcPr>
            <w:tcW w:w="2500" w:type="pct"/>
            <w:vAlign w:val="center"/>
          </w:tcPr>
          <w:p w:rsidR="00EB394E" w:rsidRPr="00133828" w:rsidRDefault="00EB394E" w:rsidP="00EB394E">
            <w:pPr>
              <w:pStyle w:val="Textoindependiente"/>
              <w:jc w:val="left"/>
              <w:rPr>
                <w:rFonts w:ascii="Source Sans Pro" w:hAnsi="Source Sans Pro"/>
                <w:i w:val="0"/>
                <w:sz w:val="21"/>
                <w:szCs w:val="21"/>
                <w:rPrChange w:id="8038" w:author="Javier Quintana Pérez" w:date="2022-12-01T17:22:00Z">
                  <w:rPr>
                    <w:rFonts w:ascii="NewsGotT" w:hAnsi="NewsGotT"/>
                    <w:i w:val="0"/>
                    <w:sz w:val="20"/>
                  </w:rPr>
                </w:rPrChange>
              </w:rPr>
            </w:pPr>
          </w:p>
        </w:tc>
      </w:tr>
      <w:tr w:rsidR="00EB394E" w:rsidRPr="00133828" w:rsidTr="00B20093">
        <w:trPr>
          <w:trHeight w:val="157"/>
          <w:jc w:val="center"/>
        </w:trPr>
        <w:tc>
          <w:tcPr>
            <w:tcW w:w="2500" w:type="pct"/>
            <w:vAlign w:val="center"/>
          </w:tcPr>
          <w:p w:rsidR="00EB394E" w:rsidRPr="00133828" w:rsidRDefault="00D919CB" w:rsidP="00EB394E">
            <w:pPr>
              <w:rPr>
                <w:rFonts w:ascii="Source Sans Pro" w:hAnsi="Source Sans Pro"/>
                <w:i/>
                <w:sz w:val="21"/>
                <w:szCs w:val="21"/>
                <w:rPrChange w:id="8039" w:author="Javier Quintana Pérez" w:date="2022-12-01T17:22:00Z">
                  <w:rPr>
                    <w:i/>
                  </w:rPr>
                </w:rPrChange>
              </w:rPr>
            </w:pPr>
            <w:r w:rsidRPr="00D919CB">
              <w:rPr>
                <w:rFonts w:ascii="Source Sans Pro" w:hAnsi="Source Sans Pro"/>
                <w:sz w:val="21"/>
                <w:szCs w:val="21"/>
                <w:rPrChange w:id="8040" w:author="Javier Quintana Pérez" w:date="2022-12-01T17:22:00Z">
                  <w:rPr>
                    <w:color w:val="0000FF"/>
                    <w:u w:val="single"/>
                  </w:rPr>
                </w:rPrChange>
              </w:rPr>
              <w:t>Disposición de armaduras</w:t>
            </w:r>
          </w:p>
        </w:tc>
        <w:tc>
          <w:tcPr>
            <w:tcW w:w="2500" w:type="pct"/>
            <w:vAlign w:val="center"/>
          </w:tcPr>
          <w:p w:rsidR="00EB394E" w:rsidRPr="00133828" w:rsidRDefault="00EB394E" w:rsidP="00EB394E">
            <w:pPr>
              <w:pStyle w:val="Textoindependiente"/>
              <w:jc w:val="left"/>
              <w:rPr>
                <w:rFonts w:ascii="Source Sans Pro" w:hAnsi="Source Sans Pro"/>
                <w:i w:val="0"/>
                <w:sz w:val="21"/>
                <w:szCs w:val="21"/>
                <w:rPrChange w:id="8041" w:author="Javier Quintana Pérez" w:date="2022-12-01T17:22:00Z">
                  <w:rPr>
                    <w:rFonts w:ascii="NewsGotT" w:hAnsi="NewsGotT"/>
                    <w:i w:val="0"/>
                    <w:sz w:val="20"/>
                  </w:rPr>
                </w:rPrChange>
              </w:rPr>
            </w:pPr>
          </w:p>
        </w:tc>
      </w:tr>
      <w:tr w:rsidR="00EB394E" w:rsidRPr="00133828" w:rsidTr="00B20093">
        <w:trPr>
          <w:trHeight w:val="157"/>
          <w:jc w:val="center"/>
        </w:trPr>
        <w:tc>
          <w:tcPr>
            <w:tcW w:w="2500" w:type="pct"/>
            <w:vAlign w:val="center"/>
          </w:tcPr>
          <w:p w:rsidR="00EB394E" w:rsidRPr="00133828" w:rsidRDefault="00D919CB" w:rsidP="00EB394E">
            <w:pPr>
              <w:rPr>
                <w:rFonts w:ascii="Source Sans Pro" w:hAnsi="Source Sans Pro"/>
                <w:i/>
                <w:sz w:val="21"/>
                <w:szCs w:val="21"/>
                <w:rPrChange w:id="8042" w:author="Javier Quintana Pérez" w:date="2022-12-01T17:22:00Z">
                  <w:rPr>
                    <w:i/>
                  </w:rPr>
                </w:rPrChange>
              </w:rPr>
            </w:pPr>
            <w:r w:rsidRPr="00D919CB">
              <w:rPr>
                <w:rFonts w:ascii="Source Sans Pro" w:hAnsi="Source Sans Pro"/>
                <w:sz w:val="21"/>
                <w:szCs w:val="21"/>
                <w:rPrChange w:id="8043" w:author="Javier Quintana Pérez" w:date="2022-12-01T17:22:00Z">
                  <w:rPr>
                    <w:color w:val="0000FF"/>
                    <w:u w:val="single"/>
                  </w:rPr>
                </w:rPrChange>
              </w:rPr>
              <w:t>Disposición de separadores</w:t>
            </w:r>
          </w:p>
        </w:tc>
        <w:tc>
          <w:tcPr>
            <w:tcW w:w="2500" w:type="pct"/>
            <w:vAlign w:val="center"/>
          </w:tcPr>
          <w:p w:rsidR="00EB394E" w:rsidRPr="00133828" w:rsidRDefault="00EB394E" w:rsidP="00EB394E">
            <w:pPr>
              <w:pStyle w:val="Textoindependiente"/>
              <w:jc w:val="left"/>
              <w:rPr>
                <w:rFonts w:ascii="Source Sans Pro" w:hAnsi="Source Sans Pro"/>
                <w:i w:val="0"/>
                <w:sz w:val="21"/>
                <w:szCs w:val="21"/>
                <w:rPrChange w:id="8044" w:author="Javier Quintana Pérez" w:date="2022-12-01T17:22:00Z">
                  <w:rPr>
                    <w:rFonts w:ascii="NewsGotT" w:hAnsi="NewsGotT"/>
                    <w:i w:val="0"/>
                    <w:sz w:val="20"/>
                  </w:rPr>
                </w:rPrChange>
              </w:rPr>
            </w:pPr>
          </w:p>
        </w:tc>
      </w:tr>
      <w:tr w:rsidR="00EB394E" w:rsidRPr="00133828" w:rsidTr="00B20093">
        <w:trPr>
          <w:trHeight w:val="157"/>
          <w:jc w:val="center"/>
        </w:trPr>
        <w:tc>
          <w:tcPr>
            <w:tcW w:w="2500" w:type="pct"/>
            <w:vAlign w:val="center"/>
          </w:tcPr>
          <w:p w:rsidR="00EB394E" w:rsidRPr="00133828" w:rsidRDefault="00D919CB" w:rsidP="00EB394E">
            <w:pPr>
              <w:rPr>
                <w:rFonts w:ascii="Source Sans Pro" w:hAnsi="Source Sans Pro"/>
                <w:i/>
                <w:sz w:val="21"/>
                <w:szCs w:val="21"/>
                <w:rPrChange w:id="8045" w:author="Javier Quintana Pérez" w:date="2022-12-01T17:22:00Z">
                  <w:rPr>
                    <w:i/>
                  </w:rPr>
                </w:rPrChange>
              </w:rPr>
            </w:pPr>
            <w:r w:rsidRPr="00D919CB">
              <w:rPr>
                <w:rFonts w:ascii="Source Sans Pro" w:hAnsi="Source Sans Pro"/>
                <w:sz w:val="21"/>
                <w:szCs w:val="21"/>
                <w:rPrChange w:id="8046" w:author="Javier Quintana Pérez" w:date="2022-12-01T17:22:00Z">
                  <w:rPr>
                    <w:color w:val="0000FF"/>
                    <w:u w:val="single"/>
                  </w:rPr>
                </w:rPrChange>
              </w:rPr>
              <w:t>Espesores de recubrimientos</w:t>
            </w:r>
          </w:p>
        </w:tc>
        <w:tc>
          <w:tcPr>
            <w:tcW w:w="2500" w:type="pct"/>
            <w:vAlign w:val="center"/>
          </w:tcPr>
          <w:p w:rsidR="00EB394E" w:rsidRPr="00133828" w:rsidRDefault="00EB394E" w:rsidP="00EB394E">
            <w:pPr>
              <w:pStyle w:val="Textoindependiente"/>
              <w:jc w:val="left"/>
              <w:rPr>
                <w:rFonts w:ascii="Source Sans Pro" w:hAnsi="Source Sans Pro"/>
                <w:i w:val="0"/>
                <w:sz w:val="21"/>
                <w:szCs w:val="21"/>
                <w:rPrChange w:id="8047" w:author="Javier Quintana Pérez" w:date="2022-12-01T17:22:00Z">
                  <w:rPr>
                    <w:rFonts w:ascii="NewsGotT" w:hAnsi="NewsGotT"/>
                    <w:i w:val="0"/>
                    <w:sz w:val="20"/>
                  </w:rPr>
                </w:rPrChange>
              </w:rPr>
            </w:pPr>
          </w:p>
        </w:tc>
      </w:tr>
      <w:tr w:rsidR="00EB394E" w:rsidRPr="00133828" w:rsidTr="00B20093">
        <w:trPr>
          <w:trHeight w:val="315"/>
          <w:jc w:val="center"/>
        </w:trPr>
        <w:tc>
          <w:tcPr>
            <w:tcW w:w="2500" w:type="pct"/>
            <w:vAlign w:val="center"/>
          </w:tcPr>
          <w:p w:rsidR="00000000" w:rsidRDefault="00D919CB">
            <w:pPr>
              <w:spacing w:line="240" w:lineRule="auto"/>
              <w:rPr>
                <w:ins w:id="8048" w:author="Javier Quintana Pérez" w:date="2022-01-24T16:41:00Z"/>
                <w:del w:id="8049" w:author="mjsierra" w:date="2022-07-29T11:06:00Z"/>
                <w:rFonts w:ascii="Source Sans Pro" w:hAnsi="Source Sans Pro"/>
                <w:strike/>
                <w:sz w:val="21"/>
                <w:szCs w:val="21"/>
                <w:rPrChange w:id="8050" w:author="Javier Quintana Pérez" w:date="2022-12-01T17:22:00Z">
                  <w:rPr>
                    <w:ins w:id="8051" w:author="Javier Quintana Pérez" w:date="2022-01-24T16:41:00Z"/>
                    <w:del w:id="8052" w:author="mjsierra" w:date="2022-07-29T11:06:00Z"/>
                  </w:rPr>
                </w:rPrChange>
              </w:rPr>
              <w:pPrChange w:id="8053" w:author="Javier Quintana Pérez" w:date="2022-07-19T17:41:00Z">
                <w:pPr/>
              </w:pPrChange>
            </w:pPr>
            <w:del w:id="8054" w:author="mjsierra" w:date="2022-07-29T11:06:00Z">
              <w:r w:rsidRPr="00D919CB">
                <w:rPr>
                  <w:rFonts w:ascii="Source Sans Pro" w:hAnsi="Source Sans Pro"/>
                  <w:strike/>
                  <w:sz w:val="21"/>
                  <w:szCs w:val="21"/>
                  <w:rPrChange w:id="8055" w:author="Javier Quintana Pérez" w:date="2022-12-01T17:22:00Z">
                    <w:rPr>
                      <w:color w:val="0000FF"/>
                      <w:u w:val="single"/>
                    </w:rPr>
                  </w:rPrChange>
                </w:rPr>
                <w:delText>Control estadístico del hormigón según artículo 86.9.2 de la EHE-08</w:delText>
              </w:r>
            </w:del>
          </w:p>
          <w:p w:rsidR="00000000" w:rsidRDefault="00D919CB">
            <w:pPr>
              <w:spacing w:line="240" w:lineRule="auto"/>
              <w:rPr>
                <w:rFonts w:ascii="Source Sans Pro" w:hAnsi="Source Sans Pro"/>
                <w:i/>
                <w:sz w:val="21"/>
                <w:szCs w:val="21"/>
                <w:rPrChange w:id="8056" w:author="Javier Quintana Pérez" w:date="2022-12-01T17:22:00Z">
                  <w:rPr>
                    <w:i/>
                  </w:rPr>
                </w:rPrChange>
              </w:rPr>
              <w:pPrChange w:id="8057" w:author="Javier Quintana Pérez" w:date="2022-07-19T17:41:00Z">
                <w:pPr/>
              </w:pPrChange>
            </w:pPr>
            <w:ins w:id="8058" w:author="Javier Quintana Pérez" w:date="2022-01-24T16:41:00Z">
              <w:r w:rsidRPr="00D919CB">
                <w:rPr>
                  <w:rFonts w:ascii="Source Sans Pro" w:hAnsi="Source Sans Pro"/>
                  <w:sz w:val="21"/>
                  <w:szCs w:val="21"/>
                  <w:rPrChange w:id="8059" w:author="Javier Quintana Pérez" w:date="2022-12-01T17:22:00Z">
                    <w:rPr>
                      <w:color w:val="0000FF"/>
                      <w:u w:val="single"/>
                    </w:rPr>
                  </w:rPrChange>
                </w:rPr>
                <w:t>Control estadístico del hormigón según apartado 57.5.4.1 del CodE</w:t>
              </w:r>
            </w:ins>
          </w:p>
        </w:tc>
        <w:tc>
          <w:tcPr>
            <w:tcW w:w="2500" w:type="pct"/>
            <w:vAlign w:val="center"/>
          </w:tcPr>
          <w:p w:rsidR="00EB394E" w:rsidRPr="00133828" w:rsidRDefault="00EB394E" w:rsidP="00EB394E">
            <w:pPr>
              <w:pStyle w:val="Textoindependiente"/>
              <w:jc w:val="left"/>
              <w:rPr>
                <w:rFonts w:ascii="Source Sans Pro" w:hAnsi="Source Sans Pro"/>
                <w:i w:val="0"/>
                <w:sz w:val="21"/>
                <w:szCs w:val="21"/>
                <w:rPrChange w:id="8060" w:author="Javier Quintana Pérez" w:date="2022-12-01T17:22:00Z">
                  <w:rPr>
                    <w:rFonts w:ascii="NewsGotT" w:hAnsi="NewsGotT"/>
                    <w:i w:val="0"/>
                    <w:sz w:val="20"/>
                  </w:rPr>
                </w:rPrChange>
              </w:rPr>
            </w:pPr>
          </w:p>
        </w:tc>
      </w:tr>
    </w:tbl>
    <w:p w:rsidR="00EB394E" w:rsidRPr="00D41C9D" w:rsidRDefault="00EB394E" w:rsidP="00EB394E">
      <w:pPr>
        <w:pStyle w:val="Textoindependiente"/>
        <w:jc w:val="left"/>
        <w:rPr>
          <w:rFonts w:ascii="Source Sans Pro" w:hAnsi="Source Sans Pro"/>
          <w:i w:val="0"/>
          <w:sz w:val="20"/>
          <w:rPrChange w:id="8061" w:author="Javier Quintana Pérez" w:date="2022-05-09T17:41:00Z">
            <w:rPr>
              <w:rFonts w:ascii="NewsGotT" w:hAnsi="NewsGotT"/>
              <w:i w:val="0"/>
              <w:sz w:val="20"/>
            </w:rPr>
          </w:rPrChange>
        </w:rPr>
      </w:pPr>
    </w:p>
    <w:p w:rsidR="001D2879" w:rsidRPr="00D41C9D" w:rsidRDefault="001D2879" w:rsidP="00EB394E">
      <w:pPr>
        <w:pStyle w:val="Textoindependiente"/>
        <w:jc w:val="left"/>
        <w:rPr>
          <w:rFonts w:ascii="Source Sans Pro" w:hAnsi="Source Sans Pro"/>
          <w:i w:val="0"/>
          <w:sz w:val="20"/>
          <w:rPrChange w:id="8062" w:author="Javier Quintana Pérez" w:date="2022-05-09T17:41:00Z">
            <w:rPr>
              <w:rFonts w:ascii="NewsGotT" w:hAnsi="NewsGotT"/>
              <w:i w:val="0"/>
              <w:sz w:val="2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8063" w:author="Javier Quintana Pérez" w:date="2022-05-11T17:32: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8064">
          <w:tblGrid>
            <w:gridCol w:w="6665"/>
            <w:gridCol w:w="1371"/>
            <w:gridCol w:w="1250"/>
          </w:tblGrid>
        </w:tblGridChange>
      </w:tblGrid>
      <w:tr w:rsidR="00EB394E" w:rsidRPr="00133828" w:rsidTr="00A42CD6">
        <w:trPr>
          <w:jc w:val="center"/>
          <w:trPrChange w:id="8065" w:author="Javier Quintana Pérez" w:date="2022-05-11T17:32:00Z">
            <w:trPr>
              <w:jc w:val="center"/>
            </w:trPr>
          </w:trPrChange>
        </w:trPr>
        <w:tc>
          <w:tcPr>
            <w:tcW w:w="3589" w:type="pct"/>
            <w:tcBorders>
              <w:top w:val="nil"/>
              <w:left w:val="nil"/>
            </w:tcBorders>
            <w:shd w:val="clear" w:color="auto" w:fill="auto"/>
            <w:tcPrChange w:id="8066" w:author="Javier Quintana Pérez" w:date="2022-05-11T17:32:00Z">
              <w:tcPr>
                <w:tcW w:w="3589" w:type="pct"/>
                <w:shd w:val="clear" w:color="auto" w:fill="auto"/>
              </w:tcPr>
            </w:tcPrChange>
          </w:tcPr>
          <w:p w:rsidR="00EB394E" w:rsidRPr="00133828" w:rsidRDefault="00EB394E" w:rsidP="00EB394E">
            <w:pPr>
              <w:pStyle w:val="Textoindependiente"/>
              <w:rPr>
                <w:rFonts w:ascii="Source Sans Pro" w:hAnsi="Source Sans Pro"/>
                <w:i w:val="0"/>
                <w:sz w:val="21"/>
                <w:szCs w:val="21"/>
                <w:rPrChange w:id="8067" w:author="Javier Quintana Pérez" w:date="2022-12-01T17:22:00Z">
                  <w:rPr>
                    <w:rFonts w:ascii="NewsGotT" w:hAnsi="NewsGotT"/>
                    <w:i w:val="0"/>
                    <w:sz w:val="20"/>
                  </w:rPr>
                </w:rPrChange>
              </w:rPr>
            </w:pPr>
          </w:p>
        </w:tc>
        <w:tc>
          <w:tcPr>
            <w:tcW w:w="705" w:type="pct"/>
            <w:shd w:val="clear" w:color="auto" w:fill="auto"/>
            <w:tcPrChange w:id="8068" w:author="Javier Quintana Pérez" w:date="2022-05-11T17:32:00Z">
              <w:tcPr>
                <w:tcW w:w="738" w:type="pct"/>
                <w:shd w:val="clear" w:color="auto" w:fill="auto"/>
              </w:tcPr>
            </w:tcPrChange>
          </w:tcPr>
          <w:p w:rsidR="00EB394E" w:rsidRPr="00133828" w:rsidRDefault="00D919CB" w:rsidP="00EB394E">
            <w:pPr>
              <w:jc w:val="center"/>
              <w:rPr>
                <w:rFonts w:ascii="Source Sans Pro" w:hAnsi="Source Sans Pro"/>
                <w:sz w:val="21"/>
                <w:szCs w:val="21"/>
                <w:rPrChange w:id="8069" w:author="Javier Quintana Pérez" w:date="2022-12-01T17:22:00Z">
                  <w:rPr/>
                </w:rPrChange>
              </w:rPr>
            </w:pPr>
            <w:r w:rsidRPr="00D919CB">
              <w:rPr>
                <w:rFonts w:ascii="Source Sans Pro" w:hAnsi="Source Sans Pro"/>
                <w:sz w:val="21"/>
                <w:szCs w:val="21"/>
                <w:rPrChange w:id="8070" w:author="Javier Quintana Pérez" w:date="2022-12-01T17:22:00Z">
                  <w:rPr>
                    <w:color w:val="0000FF"/>
                    <w:u w:val="single"/>
                  </w:rPr>
                </w:rPrChange>
              </w:rPr>
              <w:t>SI</w:t>
            </w:r>
          </w:p>
        </w:tc>
        <w:tc>
          <w:tcPr>
            <w:tcW w:w="706" w:type="pct"/>
            <w:shd w:val="clear" w:color="auto" w:fill="auto"/>
            <w:tcPrChange w:id="8071" w:author="Javier Quintana Pérez" w:date="2022-05-11T17:32:00Z">
              <w:tcPr>
                <w:tcW w:w="674" w:type="pct"/>
                <w:shd w:val="clear" w:color="auto" w:fill="auto"/>
              </w:tcPr>
            </w:tcPrChange>
          </w:tcPr>
          <w:p w:rsidR="00EB394E" w:rsidRPr="00133828" w:rsidRDefault="00D919CB" w:rsidP="00EB394E">
            <w:pPr>
              <w:jc w:val="center"/>
              <w:rPr>
                <w:rFonts w:ascii="Source Sans Pro" w:hAnsi="Source Sans Pro"/>
                <w:sz w:val="21"/>
                <w:szCs w:val="21"/>
                <w:rPrChange w:id="8072" w:author="Javier Quintana Pérez" w:date="2022-12-01T17:22:00Z">
                  <w:rPr/>
                </w:rPrChange>
              </w:rPr>
            </w:pPr>
            <w:r w:rsidRPr="00D919CB">
              <w:rPr>
                <w:rFonts w:ascii="Source Sans Pro" w:hAnsi="Source Sans Pro"/>
                <w:sz w:val="21"/>
                <w:szCs w:val="21"/>
                <w:rPrChange w:id="8073" w:author="Javier Quintana Pérez" w:date="2022-12-01T17:22:00Z">
                  <w:rPr>
                    <w:color w:val="0000FF"/>
                    <w:u w:val="single"/>
                  </w:rPr>
                </w:rPrChange>
              </w:rPr>
              <w:t>NO</w:t>
            </w:r>
          </w:p>
        </w:tc>
      </w:tr>
      <w:tr w:rsidR="00EB394E" w:rsidRPr="00133828" w:rsidTr="00A42CD6">
        <w:trPr>
          <w:jc w:val="center"/>
          <w:trPrChange w:id="8074" w:author="Javier Quintana Pérez" w:date="2022-05-11T17:32:00Z">
            <w:trPr>
              <w:jc w:val="center"/>
            </w:trPr>
          </w:trPrChange>
        </w:trPr>
        <w:tc>
          <w:tcPr>
            <w:tcW w:w="3589" w:type="pct"/>
            <w:shd w:val="clear" w:color="auto" w:fill="auto"/>
            <w:tcPrChange w:id="8075" w:author="Javier Quintana Pérez" w:date="2022-05-11T17:32:00Z">
              <w:tcPr>
                <w:tcW w:w="3589" w:type="pct"/>
                <w:shd w:val="clear" w:color="auto" w:fill="auto"/>
              </w:tcPr>
            </w:tcPrChange>
          </w:tcPr>
          <w:p w:rsidR="00EB394E" w:rsidRPr="00133828" w:rsidRDefault="00D919CB" w:rsidP="001C21B3">
            <w:pPr>
              <w:tabs>
                <w:tab w:val="clear" w:pos="567"/>
              </w:tabs>
              <w:spacing w:line="240" w:lineRule="auto"/>
              <w:jc w:val="left"/>
              <w:rPr>
                <w:rFonts w:ascii="Source Sans Pro" w:hAnsi="Source Sans Pro"/>
                <w:i/>
                <w:sz w:val="21"/>
                <w:szCs w:val="21"/>
                <w:rPrChange w:id="8076" w:author="Javier Quintana Pérez" w:date="2022-12-01T17:22:00Z">
                  <w:rPr>
                    <w:i/>
                  </w:rPr>
                </w:rPrChange>
              </w:rPr>
            </w:pPr>
            <w:r w:rsidRPr="00D919CB">
              <w:rPr>
                <w:rFonts w:ascii="Source Sans Pro" w:hAnsi="Source Sans Pro"/>
                <w:sz w:val="21"/>
                <w:szCs w:val="21"/>
                <w:rPrChange w:id="8077" w:author="Javier Quintana Pérez" w:date="2022-12-01T17:22:00Z">
                  <w:rPr>
                    <w:color w:val="0000FF"/>
                    <w:u w:val="single"/>
                  </w:rPr>
                </w:rPrChange>
              </w:rPr>
              <w:t>¿Se ha revisado esta documentación durante la inspección?</w:t>
            </w:r>
          </w:p>
        </w:tc>
        <w:tc>
          <w:tcPr>
            <w:tcW w:w="705" w:type="pct"/>
            <w:shd w:val="clear" w:color="auto" w:fill="auto"/>
            <w:tcPrChange w:id="8078" w:author="Javier Quintana Pérez" w:date="2022-05-11T17:32:00Z">
              <w:tcPr>
                <w:tcW w:w="738" w:type="pct"/>
                <w:shd w:val="clear" w:color="auto" w:fill="auto"/>
              </w:tcPr>
            </w:tcPrChange>
          </w:tcPr>
          <w:p w:rsidR="00EB394E" w:rsidRPr="00133828" w:rsidRDefault="00EB394E" w:rsidP="00EB394E">
            <w:pPr>
              <w:jc w:val="center"/>
              <w:rPr>
                <w:rFonts w:ascii="Source Sans Pro" w:hAnsi="Source Sans Pro"/>
                <w:sz w:val="21"/>
                <w:szCs w:val="21"/>
                <w:rPrChange w:id="8079" w:author="Javier Quintana Pérez" w:date="2022-12-01T17:22:00Z">
                  <w:rPr/>
                </w:rPrChange>
              </w:rPr>
            </w:pPr>
          </w:p>
        </w:tc>
        <w:tc>
          <w:tcPr>
            <w:tcW w:w="706" w:type="pct"/>
            <w:shd w:val="clear" w:color="auto" w:fill="auto"/>
            <w:tcPrChange w:id="8080" w:author="Javier Quintana Pérez" w:date="2022-05-11T17:32:00Z">
              <w:tcPr>
                <w:tcW w:w="674" w:type="pct"/>
                <w:shd w:val="clear" w:color="auto" w:fill="auto"/>
              </w:tcPr>
            </w:tcPrChange>
          </w:tcPr>
          <w:p w:rsidR="00EB394E" w:rsidRPr="00133828" w:rsidRDefault="00EB394E" w:rsidP="00EB394E">
            <w:pPr>
              <w:jc w:val="center"/>
              <w:rPr>
                <w:rFonts w:ascii="Source Sans Pro" w:hAnsi="Source Sans Pro"/>
                <w:sz w:val="21"/>
                <w:szCs w:val="21"/>
                <w:rPrChange w:id="8081" w:author="Javier Quintana Pérez" w:date="2022-12-01T17:22:00Z">
                  <w:rPr/>
                </w:rPrChange>
              </w:rPr>
            </w:pPr>
          </w:p>
        </w:tc>
      </w:tr>
    </w:tbl>
    <w:p w:rsidR="00EB394E" w:rsidRPr="00D41C9D" w:rsidRDefault="00EB394E" w:rsidP="00EB394E">
      <w:pPr>
        <w:rPr>
          <w:rFonts w:ascii="Source Sans Pro" w:hAnsi="Source Sans Pro"/>
          <w:color w:val="000000"/>
          <w:rPrChange w:id="8082" w:author="Javier Quintana Pérez" w:date="2022-05-09T17:41:00Z">
            <w:rPr>
              <w:color w:val="000000"/>
            </w:rPr>
          </w:rPrChange>
        </w:rPr>
      </w:pPr>
    </w:p>
    <w:p w:rsidR="00343C5A" w:rsidRPr="00133828" w:rsidRDefault="00343C5A" w:rsidP="00EB394E">
      <w:pPr>
        <w:rPr>
          <w:rFonts w:ascii="Source Sans Pro" w:hAnsi="Source Sans Pro"/>
          <w:color w:val="000000"/>
          <w:sz w:val="21"/>
          <w:szCs w:val="21"/>
          <w:rPrChange w:id="8083" w:author="Javier Quintana Pérez" w:date="2022-12-01T17:22:00Z">
            <w:rPr>
              <w:color w:val="000000"/>
            </w:rPr>
          </w:rPrChange>
        </w:rPr>
      </w:pPr>
    </w:p>
    <w:p w:rsidR="00343C5A" w:rsidRPr="00133828" w:rsidRDefault="00D919CB" w:rsidP="00343C5A">
      <w:pPr>
        <w:pStyle w:val="Textoindependiente"/>
        <w:rPr>
          <w:rFonts w:ascii="Source Sans Pro" w:hAnsi="Source Sans Pro"/>
          <w:i w:val="0"/>
          <w:sz w:val="21"/>
          <w:szCs w:val="21"/>
          <w:u w:val="single"/>
          <w:rPrChange w:id="8084" w:author="Javier Quintana Pérez" w:date="2022-12-01T17:22:00Z">
            <w:rPr>
              <w:rFonts w:ascii="NewsGotT" w:hAnsi="NewsGotT"/>
              <w:i w:val="0"/>
              <w:sz w:val="20"/>
              <w:u w:val="single"/>
            </w:rPr>
          </w:rPrChange>
        </w:rPr>
      </w:pPr>
      <w:r w:rsidRPr="00D919CB">
        <w:rPr>
          <w:rFonts w:ascii="Source Sans Pro" w:hAnsi="Source Sans Pro"/>
          <w:i w:val="0"/>
          <w:sz w:val="21"/>
          <w:szCs w:val="21"/>
          <w:u w:val="single"/>
          <w:rPrChange w:id="8085" w:author="Javier Quintana Pérez" w:date="2022-12-01T17:22:00Z">
            <w:rPr>
              <w:rFonts w:ascii="NewsGotT" w:hAnsi="NewsGotT"/>
              <w:i w:val="0"/>
              <w:color w:val="0000FF"/>
              <w:sz w:val="20"/>
              <w:u w:val="single"/>
            </w:rPr>
          </w:rPrChange>
        </w:rPr>
        <w:t>COMENTARIOS</w:t>
      </w:r>
    </w:p>
    <w:p w:rsidR="00343C5A" w:rsidRPr="00133828" w:rsidRDefault="00343C5A" w:rsidP="00343C5A">
      <w:pPr>
        <w:pStyle w:val="Textoindependiente"/>
        <w:rPr>
          <w:rFonts w:ascii="Source Sans Pro" w:hAnsi="Source Sans Pro"/>
          <w:i w:val="0"/>
          <w:sz w:val="21"/>
          <w:szCs w:val="21"/>
          <w:u w:val="single"/>
          <w:rPrChange w:id="8086" w:author="Javier Quintana Pérez" w:date="2022-12-01T17:22: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43C5A" w:rsidRPr="00133828" w:rsidTr="00343C5A">
        <w:trPr>
          <w:jc w:val="center"/>
        </w:trPr>
        <w:tc>
          <w:tcPr>
            <w:tcW w:w="5000" w:type="pct"/>
            <w:shd w:val="clear" w:color="auto" w:fill="auto"/>
          </w:tcPr>
          <w:p w:rsidR="00343C5A" w:rsidRPr="00133828" w:rsidRDefault="00343C5A" w:rsidP="00343C5A">
            <w:pPr>
              <w:pStyle w:val="Textoindependiente"/>
              <w:rPr>
                <w:rFonts w:ascii="Source Sans Pro" w:hAnsi="Source Sans Pro"/>
                <w:i w:val="0"/>
                <w:sz w:val="21"/>
                <w:szCs w:val="21"/>
                <w:u w:val="single"/>
                <w:rPrChange w:id="8087" w:author="Javier Quintana Pérez" w:date="2022-12-01T17:22:00Z">
                  <w:rPr>
                    <w:rFonts w:ascii="NewsGotT" w:hAnsi="NewsGotT"/>
                    <w:i w:val="0"/>
                    <w:sz w:val="20"/>
                    <w:u w:val="single"/>
                  </w:rPr>
                </w:rPrChange>
              </w:rPr>
            </w:pPr>
          </w:p>
          <w:p w:rsidR="00343C5A" w:rsidRPr="00133828" w:rsidRDefault="00343C5A" w:rsidP="00343C5A">
            <w:pPr>
              <w:pStyle w:val="Textoindependiente"/>
              <w:rPr>
                <w:rFonts w:ascii="Source Sans Pro" w:hAnsi="Source Sans Pro"/>
                <w:i w:val="0"/>
                <w:sz w:val="21"/>
                <w:szCs w:val="21"/>
                <w:u w:val="single"/>
                <w:rPrChange w:id="8088" w:author="Javier Quintana Pérez" w:date="2022-12-01T17:22:00Z">
                  <w:rPr>
                    <w:rFonts w:ascii="NewsGotT" w:hAnsi="NewsGotT"/>
                    <w:i w:val="0"/>
                    <w:sz w:val="20"/>
                    <w:u w:val="single"/>
                  </w:rPr>
                </w:rPrChange>
              </w:rPr>
            </w:pPr>
          </w:p>
          <w:p w:rsidR="00343C5A" w:rsidRPr="00133828" w:rsidRDefault="00343C5A" w:rsidP="00343C5A">
            <w:pPr>
              <w:pStyle w:val="Textoindependiente"/>
              <w:rPr>
                <w:rFonts w:ascii="Source Sans Pro" w:hAnsi="Source Sans Pro"/>
                <w:i w:val="0"/>
                <w:sz w:val="21"/>
                <w:szCs w:val="21"/>
                <w:u w:val="single"/>
                <w:rPrChange w:id="8089" w:author="Javier Quintana Pérez" w:date="2022-12-01T17:22:00Z">
                  <w:rPr>
                    <w:rFonts w:ascii="NewsGotT" w:hAnsi="NewsGotT"/>
                    <w:i w:val="0"/>
                    <w:sz w:val="20"/>
                    <w:u w:val="single"/>
                  </w:rPr>
                </w:rPrChange>
              </w:rPr>
            </w:pPr>
          </w:p>
          <w:p w:rsidR="00343C5A" w:rsidRPr="00133828" w:rsidRDefault="00343C5A" w:rsidP="00343C5A">
            <w:pPr>
              <w:pStyle w:val="Textoindependiente"/>
              <w:rPr>
                <w:rFonts w:ascii="Source Sans Pro" w:hAnsi="Source Sans Pro"/>
                <w:i w:val="0"/>
                <w:sz w:val="21"/>
                <w:szCs w:val="21"/>
                <w:u w:val="single"/>
                <w:rPrChange w:id="8090" w:author="Javier Quintana Pérez" w:date="2022-12-01T17:22:00Z">
                  <w:rPr>
                    <w:rFonts w:ascii="NewsGotT" w:hAnsi="NewsGotT"/>
                    <w:i w:val="0"/>
                    <w:sz w:val="20"/>
                    <w:u w:val="single"/>
                  </w:rPr>
                </w:rPrChange>
              </w:rPr>
            </w:pPr>
          </w:p>
        </w:tc>
      </w:tr>
    </w:tbl>
    <w:p w:rsidR="00343C5A" w:rsidRPr="00D41C9D" w:rsidRDefault="00343C5A" w:rsidP="00EB394E">
      <w:pPr>
        <w:rPr>
          <w:rFonts w:ascii="Source Sans Pro" w:hAnsi="Source Sans Pro"/>
          <w:color w:val="000000"/>
          <w:rPrChange w:id="8091" w:author="Javier Quintana Pérez" w:date="2022-05-09T17:41:00Z">
            <w:rPr>
              <w:color w:val="000000"/>
            </w:rPr>
          </w:rPrChange>
        </w:rPr>
      </w:pPr>
    </w:p>
    <w:p w:rsidR="00343C5A" w:rsidRPr="00D41C9D" w:rsidRDefault="00343C5A" w:rsidP="00EB394E">
      <w:pPr>
        <w:rPr>
          <w:rFonts w:ascii="Source Sans Pro" w:hAnsi="Source Sans Pro"/>
          <w:color w:val="000000"/>
          <w:rPrChange w:id="8092" w:author="Javier Quintana Pérez" w:date="2022-05-09T17:41:00Z">
            <w:rPr>
              <w:color w:val="000000"/>
            </w:rPr>
          </w:rPrChange>
        </w:rPr>
      </w:pPr>
    </w:p>
    <w:p w:rsidR="00000000" w:rsidRDefault="00D919CB">
      <w:pPr>
        <w:pStyle w:val="Nivel2"/>
        <w:numPr>
          <w:ilvl w:val="1"/>
          <w:numId w:val="36"/>
        </w:numPr>
        <w:rPr>
          <w:rFonts w:ascii="Source Sans Pro" w:hAnsi="Source Sans Pro"/>
          <w:sz w:val="24"/>
          <w:szCs w:val="24"/>
          <w:rPrChange w:id="8093" w:author="Javier Quintana Pérez" w:date="2022-12-01T17:22:00Z">
            <w:rPr/>
          </w:rPrChange>
        </w:rPr>
        <w:pPrChange w:id="8094" w:author="Javier Quintana Pérez" w:date="2022-10-18T16:55:00Z">
          <w:pPr>
            <w:pStyle w:val="Nivel2"/>
          </w:pPr>
        </w:pPrChange>
      </w:pPr>
      <w:bookmarkStart w:id="8095" w:name="_Toc520122150"/>
      <w:bookmarkStart w:id="8096" w:name="_Toc520134295"/>
      <w:bookmarkStart w:id="8097" w:name="_Toc520134612"/>
      <w:bookmarkStart w:id="8098" w:name="_Toc520135890"/>
      <w:bookmarkStart w:id="8099" w:name="_Toc520136311"/>
      <w:bookmarkStart w:id="8100" w:name="_Toc529041565"/>
      <w:bookmarkStart w:id="8101" w:name="_Toc529270483"/>
      <w:bookmarkStart w:id="8102" w:name="_Toc532372553"/>
      <w:bookmarkStart w:id="8103" w:name="_Toc532373511"/>
      <w:bookmarkStart w:id="8104" w:name="_Toc532374017"/>
      <w:bookmarkStart w:id="8105" w:name="_Toc122537371"/>
      <w:r w:rsidRPr="00D919CB">
        <w:rPr>
          <w:rFonts w:ascii="Source Sans Pro" w:hAnsi="Source Sans Pro"/>
          <w:sz w:val="24"/>
          <w:szCs w:val="24"/>
          <w:rPrChange w:id="8106" w:author="Javier Quintana Pérez" w:date="2022-12-01T17:22:00Z">
            <w:rPr>
              <w:color w:val="0000FF"/>
              <w:u w:val="single"/>
            </w:rPr>
          </w:rPrChange>
        </w:rPr>
        <w:t>CONTROL DE PRODUCTO ACABADO</w:t>
      </w:r>
      <w:bookmarkEnd w:id="8095"/>
      <w:bookmarkEnd w:id="8096"/>
      <w:bookmarkEnd w:id="8097"/>
      <w:bookmarkEnd w:id="8098"/>
      <w:bookmarkEnd w:id="8099"/>
      <w:bookmarkEnd w:id="8100"/>
      <w:bookmarkEnd w:id="8101"/>
      <w:bookmarkEnd w:id="8102"/>
      <w:bookmarkEnd w:id="8103"/>
      <w:bookmarkEnd w:id="8104"/>
      <w:bookmarkEnd w:id="8105"/>
    </w:p>
    <w:p w:rsidR="00EB394E" w:rsidRPr="00D41C9D" w:rsidRDefault="00EB394E" w:rsidP="00EB394E">
      <w:pPr>
        <w:rPr>
          <w:rFonts w:ascii="Source Sans Pro" w:hAnsi="Source Sans Pro"/>
          <w:b/>
          <w:rPrChange w:id="8107" w:author="Javier Quintana Pérez" w:date="2022-05-09T17:41:00Z">
            <w:rPr>
              <w:b/>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D41C9D" w:rsidTr="00B20093">
        <w:trPr>
          <w:jc w:val="center"/>
        </w:trPr>
        <w:tc>
          <w:tcPr>
            <w:tcW w:w="5000" w:type="pct"/>
          </w:tcPr>
          <w:p w:rsidR="00000000" w:rsidRDefault="00D919CB">
            <w:pPr>
              <w:spacing w:line="240" w:lineRule="auto"/>
              <w:rPr>
                <w:del w:id="8108" w:author="Javier Quintana Pérez" w:date="2022-05-11T17:36:00Z"/>
                <w:rFonts w:ascii="Source Sans Pro" w:hAnsi="Source Sans Pro"/>
                <w:sz w:val="16"/>
                <w:rPrChange w:id="8109" w:author="Javier Quintana Pérez" w:date="2022-05-09T17:41:00Z">
                  <w:rPr>
                    <w:del w:id="8110" w:author="Javier Quintana Pérez" w:date="2022-05-11T17:36:00Z"/>
                    <w:sz w:val="16"/>
                  </w:rPr>
                </w:rPrChange>
              </w:rPr>
              <w:pPrChange w:id="8111" w:author="Javier Quintana Pérez" w:date="2022-05-11T17:36:00Z">
                <w:pPr/>
              </w:pPrChange>
            </w:pPr>
            <w:r w:rsidRPr="00D919CB">
              <w:rPr>
                <w:rFonts w:ascii="Source Sans Pro" w:hAnsi="Source Sans Pro"/>
                <w:sz w:val="16"/>
                <w:rPrChange w:id="8112" w:author="Javier Quintana Pérez" w:date="2022-05-09T17:41:00Z">
                  <w:rPr>
                    <w:color w:val="0000FF"/>
                    <w:sz w:val="16"/>
                    <w:u w:val="single"/>
                  </w:rPr>
                </w:rPrChange>
              </w:rPr>
              <w:t>Sobre el producto acabado se deberían realizar ensayos especificados por las normativas o pliegos generales que lo especifiquen, éstos serán principalmente:</w:t>
            </w:r>
          </w:p>
          <w:p w:rsidR="00000000" w:rsidRDefault="00C3369D">
            <w:pPr>
              <w:spacing w:line="240" w:lineRule="auto"/>
              <w:rPr>
                <w:rFonts w:ascii="Source Sans Pro" w:hAnsi="Source Sans Pro"/>
                <w:sz w:val="16"/>
                <w:rPrChange w:id="8113" w:author="Javier Quintana Pérez" w:date="2022-05-09T17:41:00Z">
                  <w:rPr>
                    <w:sz w:val="16"/>
                  </w:rPr>
                </w:rPrChange>
              </w:rPr>
              <w:pPrChange w:id="8114" w:author="Javier Quintana Pérez" w:date="2022-05-11T17:36:00Z">
                <w:pPr/>
              </w:pPrChange>
            </w:pPr>
          </w:p>
          <w:p w:rsidR="00000000" w:rsidRDefault="00D919CB">
            <w:pPr>
              <w:spacing w:line="240" w:lineRule="auto"/>
              <w:ind w:left="705"/>
              <w:rPr>
                <w:rFonts w:ascii="Source Sans Pro" w:hAnsi="Source Sans Pro"/>
                <w:sz w:val="16"/>
                <w:rPrChange w:id="8115" w:author="Javier Quintana Pérez" w:date="2022-05-09T17:41:00Z">
                  <w:rPr>
                    <w:sz w:val="16"/>
                  </w:rPr>
                </w:rPrChange>
              </w:rPr>
              <w:pPrChange w:id="8116" w:author="Javier Quintana Pérez" w:date="2022-05-11T17:36:00Z">
                <w:pPr>
                  <w:ind w:left="705"/>
                </w:pPr>
              </w:pPrChange>
            </w:pPr>
            <w:r w:rsidRPr="00D919CB">
              <w:rPr>
                <w:rFonts w:ascii="Source Sans Pro" w:hAnsi="Source Sans Pro"/>
                <w:sz w:val="16"/>
                <w:rPrChange w:id="8117" w:author="Javier Quintana Pérez" w:date="2022-05-09T17:41:00Z">
                  <w:rPr>
                    <w:color w:val="0000FF"/>
                    <w:sz w:val="16"/>
                    <w:u w:val="single"/>
                  </w:rPr>
                </w:rPrChange>
              </w:rPr>
              <w:t>No destructivos</w:t>
            </w:r>
          </w:p>
          <w:p w:rsidR="00000000" w:rsidRDefault="00D919CB">
            <w:pPr>
              <w:spacing w:line="240" w:lineRule="auto"/>
              <w:ind w:left="705"/>
              <w:rPr>
                <w:rFonts w:ascii="Source Sans Pro" w:hAnsi="Source Sans Pro"/>
                <w:sz w:val="16"/>
                <w:rPrChange w:id="8118" w:author="Javier Quintana Pérez" w:date="2022-05-09T17:41:00Z">
                  <w:rPr>
                    <w:sz w:val="16"/>
                  </w:rPr>
                </w:rPrChange>
              </w:rPr>
              <w:pPrChange w:id="8119" w:author="Javier Quintana Pérez" w:date="2022-05-11T17:36:00Z">
                <w:pPr>
                  <w:ind w:left="705"/>
                </w:pPr>
              </w:pPrChange>
            </w:pPr>
            <w:r w:rsidRPr="00D919CB">
              <w:rPr>
                <w:rFonts w:ascii="Source Sans Pro" w:hAnsi="Source Sans Pro"/>
                <w:sz w:val="16"/>
                <w:rPrChange w:id="8120" w:author="Javier Quintana Pérez" w:date="2022-05-09T17:41:00Z">
                  <w:rPr>
                    <w:color w:val="0000FF"/>
                    <w:sz w:val="16"/>
                    <w:u w:val="single"/>
                  </w:rPr>
                </w:rPrChange>
              </w:rPr>
              <w:t xml:space="preserve">    - Control geométrico</w:t>
            </w:r>
          </w:p>
          <w:p w:rsidR="00000000" w:rsidRDefault="00D919CB">
            <w:pPr>
              <w:spacing w:line="240" w:lineRule="auto"/>
              <w:ind w:left="705"/>
              <w:rPr>
                <w:rFonts w:ascii="Source Sans Pro" w:hAnsi="Source Sans Pro"/>
                <w:sz w:val="16"/>
                <w:rPrChange w:id="8121" w:author="Javier Quintana Pérez" w:date="2022-05-09T17:41:00Z">
                  <w:rPr>
                    <w:sz w:val="16"/>
                  </w:rPr>
                </w:rPrChange>
              </w:rPr>
              <w:pPrChange w:id="8122" w:author="Javier Quintana Pérez" w:date="2022-05-11T17:36:00Z">
                <w:pPr>
                  <w:ind w:left="705"/>
                </w:pPr>
              </w:pPrChange>
            </w:pPr>
            <w:r w:rsidRPr="00D919CB">
              <w:rPr>
                <w:rFonts w:ascii="Source Sans Pro" w:hAnsi="Source Sans Pro"/>
                <w:sz w:val="16"/>
                <w:rPrChange w:id="8123" w:author="Javier Quintana Pérez" w:date="2022-05-09T17:41:00Z">
                  <w:rPr>
                    <w:color w:val="0000FF"/>
                    <w:sz w:val="16"/>
                    <w:u w:val="single"/>
                  </w:rPr>
                </w:rPrChange>
              </w:rPr>
              <w:t xml:space="preserve">    - Acabados externos</w:t>
            </w:r>
          </w:p>
          <w:p w:rsidR="00000000" w:rsidRDefault="00D919CB">
            <w:pPr>
              <w:spacing w:line="240" w:lineRule="auto"/>
              <w:ind w:left="705"/>
              <w:rPr>
                <w:rFonts w:ascii="Source Sans Pro" w:hAnsi="Source Sans Pro"/>
                <w:sz w:val="16"/>
                <w:rPrChange w:id="8124" w:author="Javier Quintana Pérez" w:date="2022-05-09T17:41:00Z">
                  <w:rPr>
                    <w:sz w:val="16"/>
                  </w:rPr>
                </w:rPrChange>
              </w:rPr>
              <w:pPrChange w:id="8125" w:author="Javier Quintana Pérez" w:date="2022-05-11T17:36:00Z">
                <w:pPr>
                  <w:ind w:left="705"/>
                </w:pPr>
              </w:pPrChange>
            </w:pPr>
            <w:r w:rsidRPr="00D919CB">
              <w:rPr>
                <w:rFonts w:ascii="Source Sans Pro" w:hAnsi="Source Sans Pro"/>
                <w:sz w:val="16"/>
                <w:rPrChange w:id="8126" w:author="Javier Quintana Pérez" w:date="2022-05-09T17:41:00Z">
                  <w:rPr>
                    <w:color w:val="0000FF"/>
                    <w:sz w:val="16"/>
                    <w:u w:val="single"/>
                  </w:rPr>
                </w:rPrChange>
              </w:rPr>
              <w:t>Destructivos</w:t>
            </w:r>
          </w:p>
          <w:p w:rsidR="00000000" w:rsidRDefault="00D919CB">
            <w:pPr>
              <w:spacing w:line="240" w:lineRule="auto"/>
              <w:ind w:left="705"/>
              <w:rPr>
                <w:rFonts w:ascii="Source Sans Pro" w:hAnsi="Source Sans Pro"/>
                <w:sz w:val="16"/>
                <w:rPrChange w:id="8127" w:author="Javier Quintana Pérez" w:date="2022-05-09T17:41:00Z">
                  <w:rPr>
                    <w:sz w:val="16"/>
                  </w:rPr>
                </w:rPrChange>
              </w:rPr>
              <w:pPrChange w:id="8128" w:author="Javier Quintana Pérez" w:date="2022-05-11T17:36:00Z">
                <w:pPr>
                  <w:ind w:left="705"/>
                </w:pPr>
              </w:pPrChange>
            </w:pPr>
            <w:r w:rsidRPr="00D919CB">
              <w:rPr>
                <w:rFonts w:ascii="Source Sans Pro" w:hAnsi="Source Sans Pro"/>
                <w:sz w:val="16"/>
                <w:rPrChange w:id="8129" w:author="Javier Quintana Pérez" w:date="2022-05-09T17:41:00Z">
                  <w:rPr>
                    <w:color w:val="0000FF"/>
                    <w:sz w:val="16"/>
                    <w:u w:val="single"/>
                  </w:rPr>
                </w:rPrChange>
              </w:rPr>
              <w:t xml:space="preserve">       - De presión interna (en tubos)</w:t>
            </w:r>
          </w:p>
          <w:p w:rsidR="00000000" w:rsidRDefault="00D919CB">
            <w:pPr>
              <w:spacing w:line="240" w:lineRule="auto"/>
              <w:ind w:left="705"/>
              <w:rPr>
                <w:rFonts w:ascii="Source Sans Pro" w:hAnsi="Source Sans Pro"/>
                <w:sz w:val="16"/>
                <w:rPrChange w:id="8130" w:author="Javier Quintana Pérez" w:date="2022-05-09T17:41:00Z">
                  <w:rPr>
                    <w:sz w:val="16"/>
                  </w:rPr>
                </w:rPrChange>
              </w:rPr>
              <w:pPrChange w:id="8131" w:author="Javier Quintana Pérez" w:date="2022-05-11T17:36:00Z">
                <w:pPr>
                  <w:ind w:left="705"/>
                </w:pPr>
              </w:pPrChange>
            </w:pPr>
            <w:r w:rsidRPr="00D919CB">
              <w:rPr>
                <w:rFonts w:ascii="Source Sans Pro" w:hAnsi="Source Sans Pro"/>
                <w:sz w:val="16"/>
                <w:rPrChange w:id="8132" w:author="Javier Quintana Pérez" w:date="2022-05-09T17:41:00Z">
                  <w:rPr>
                    <w:color w:val="0000FF"/>
                    <w:sz w:val="16"/>
                    <w:u w:val="single"/>
                  </w:rPr>
                </w:rPrChange>
              </w:rPr>
              <w:t xml:space="preserve">       - Ensayos de flexión (tubos)</w:t>
            </w:r>
          </w:p>
        </w:tc>
      </w:tr>
    </w:tbl>
    <w:p w:rsidR="00EB394E" w:rsidRPr="0069131D" w:rsidRDefault="00EB394E" w:rsidP="00EB394E"/>
    <w:p w:rsidR="00680EF8" w:rsidRDefault="00680EF8">
      <w:pPr>
        <w:tabs>
          <w:tab w:val="clear" w:pos="567"/>
        </w:tabs>
        <w:spacing w:line="240" w:lineRule="auto"/>
        <w:jc w:val="left"/>
        <w:rPr>
          <w:ins w:id="8133" w:author="Javier Quintana Pérez" w:date="2022-05-11T17:37:00Z"/>
          <w:rFonts w:ascii="Source Sans Pro" w:hAnsi="Source Sans Pro"/>
        </w:rPr>
      </w:pPr>
      <w:ins w:id="8134" w:author="Javier Quintana Pérez" w:date="2022-05-11T17:37:00Z">
        <w:r>
          <w:rPr>
            <w:rFonts w:ascii="Source Sans Pro" w:hAnsi="Source Sans Pro"/>
          </w:rPr>
          <w:br w:type="page"/>
        </w:r>
      </w:ins>
    </w:p>
    <w:p w:rsidR="00A43825" w:rsidRPr="000403E9" w:rsidDel="00680EF8" w:rsidRDefault="00A43825" w:rsidP="00EB394E">
      <w:pPr>
        <w:rPr>
          <w:del w:id="8135" w:author="Javier Quintana Pérez" w:date="2022-05-11T17:37:00Z"/>
          <w:rFonts w:ascii="Source Sans Pro" w:hAnsi="Source Sans Pro"/>
          <w:sz w:val="22"/>
          <w:szCs w:val="22"/>
          <w:rPrChange w:id="8136" w:author="Javier Quintana Pérez" w:date="2022-12-01T17:22:00Z">
            <w:rPr>
              <w:del w:id="8137" w:author="Javier Quintana Pérez" w:date="2022-05-11T17:37:00Z"/>
            </w:rPr>
          </w:rPrChange>
        </w:rPr>
      </w:pPr>
    </w:p>
    <w:p w:rsidR="00EB394E" w:rsidRPr="000403E9" w:rsidRDefault="00D919CB" w:rsidP="00834ECC">
      <w:pPr>
        <w:pStyle w:val="Nivel3"/>
        <w:rPr>
          <w:rFonts w:ascii="Source Sans Pro" w:hAnsi="Source Sans Pro"/>
          <w:sz w:val="22"/>
          <w:szCs w:val="22"/>
          <w:rPrChange w:id="8138" w:author="Javier Quintana Pérez" w:date="2022-12-01T17:22:00Z">
            <w:rPr/>
          </w:rPrChange>
        </w:rPr>
      </w:pPr>
      <w:bookmarkStart w:id="8139" w:name="_Toc122537372"/>
      <w:ins w:id="8140" w:author="Javier Quintana Pérez" w:date="2022-05-11T17:36:00Z">
        <w:r w:rsidRPr="00D919CB">
          <w:rPr>
            <w:rFonts w:ascii="Source Sans Pro" w:hAnsi="Source Sans Pro"/>
            <w:sz w:val="22"/>
            <w:szCs w:val="22"/>
            <w:rPrChange w:id="8141" w:author="Javier Quintana Pérez" w:date="2022-12-01T17:22:00Z">
              <w:rPr>
                <w:rFonts w:ascii="Source Sans Pro" w:hAnsi="Source Sans Pro"/>
                <w:color w:val="0000FF"/>
                <w:u w:val="single"/>
              </w:rPr>
            </w:rPrChange>
          </w:rPr>
          <w:t>9</w:t>
        </w:r>
      </w:ins>
      <w:ins w:id="8142" w:author="Javier Quintana Pérez" w:date="2022-05-11T17:37:00Z">
        <w:r w:rsidRPr="00D919CB">
          <w:rPr>
            <w:rFonts w:ascii="Source Sans Pro" w:hAnsi="Source Sans Pro"/>
            <w:sz w:val="22"/>
            <w:szCs w:val="22"/>
            <w:rPrChange w:id="8143" w:author="Javier Quintana Pérez" w:date="2022-12-01T17:22:00Z">
              <w:rPr>
                <w:rFonts w:ascii="Source Sans Pro" w:hAnsi="Source Sans Pro"/>
                <w:color w:val="0000FF"/>
                <w:u w:val="single"/>
              </w:rPr>
            </w:rPrChange>
          </w:rPr>
          <w:t xml:space="preserve">.3.1 </w:t>
        </w:r>
      </w:ins>
      <w:bookmarkStart w:id="8144" w:name="_Toc520122151"/>
      <w:bookmarkStart w:id="8145" w:name="_Toc520134296"/>
      <w:bookmarkStart w:id="8146" w:name="_Toc520134613"/>
      <w:bookmarkStart w:id="8147" w:name="_Toc520135891"/>
      <w:bookmarkStart w:id="8148" w:name="_Toc520136312"/>
      <w:bookmarkStart w:id="8149" w:name="_Toc529041566"/>
      <w:bookmarkStart w:id="8150" w:name="_Toc529270484"/>
      <w:bookmarkStart w:id="8151" w:name="_Toc532372554"/>
      <w:bookmarkStart w:id="8152" w:name="_Toc532373512"/>
      <w:bookmarkStart w:id="8153" w:name="_Toc532374018"/>
      <w:r w:rsidRPr="00D919CB">
        <w:rPr>
          <w:rFonts w:ascii="Source Sans Pro" w:hAnsi="Source Sans Pro"/>
          <w:sz w:val="22"/>
          <w:szCs w:val="22"/>
          <w:rPrChange w:id="8154" w:author="Javier Quintana Pérez" w:date="2022-12-01T17:22:00Z">
            <w:rPr>
              <w:color w:val="0000FF"/>
              <w:u w:val="single"/>
            </w:rPr>
          </w:rPrChange>
        </w:rPr>
        <w:t>Control geométrico</w:t>
      </w:r>
      <w:bookmarkEnd w:id="8139"/>
      <w:bookmarkEnd w:id="8144"/>
      <w:bookmarkEnd w:id="8145"/>
      <w:bookmarkEnd w:id="8146"/>
      <w:bookmarkEnd w:id="8147"/>
      <w:bookmarkEnd w:id="8148"/>
      <w:bookmarkEnd w:id="8149"/>
      <w:bookmarkEnd w:id="8150"/>
      <w:bookmarkEnd w:id="8151"/>
      <w:bookmarkEnd w:id="8152"/>
      <w:bookmarkEnd w:id="8153"/>
    </w:p>
    <w:p w:rsidR="00EB394E" w:rsidRPr="00D41C9D" w:rsidRDefault="00EB394E" w:rsidP="00EB394E">
      <w:pPr>
        <w:rPr>
          <w:rFonts w:ascii="Source Sans Pro" w:hAnsi="Source Sans Pro"/>
          <w:b/>
          <w:u w:val="single"/>
          <w:rPrChange w:id="8155" w:author="Javier Quintana Pérez" w:date="2022-05-09T17:41:00Z">
            <w:rPr>
              <w:b/>
              <w:u w:val="single"/>
            </w:rPr>
          </w:rPrChange>
        </w:rPr>
      </w:pPr>
    </w:p>
    <w:p w:rsidR="00EB394E" w:rsidRPr="000403E9" w:rsidRDefault="00D919CB" w:rsidP="007E4A08">
      <w:pPr>
        <w:numPr>
          <w:ilvl w:val="0"/>
          <w:numId w:val="11"/>
        </w:numPr>
        <w:ind w:left="567" w:hanging="425"/>
        <w:rPr>
          <w:rFonts w:ascii="Source Sans Pro" w:hAnsi="Source Sans Pro"/>
          <w:sz w:val="21"/>
          <w:szCs w:val="21"/>
          <w:rPrChange w:id="8156" w:author="Javier Quintana Pérez" w:date="2022-12-01T17:23:00Z">
            <w:rPr/>
          </w:rPrChange>
        </w:rPr>
      </w:pPr>
      <w:r w:rsidRPr="00D919CB">
        <w:rPr>
          <w:rFonts w:ascii="Source Sans Pro" w:hAnsi="Source Sans Pro"/>
          <w:sz w:val="21"/>
          <w:szCs w:val="21"/>
          <w:rPrChange w:id="8157" w:author="Javier Quintana Pérez" w:date="2022-12-01T17:23:00Z">
            <w:rPr>
              <w:color w:val="0000FF"/>
              <w:u w:val="single"/>
            </w:rPr>
          </w:rPrChange>
        </w:rPr>
        <w:t>¿Qué ensayos de los que se relacionan a continuación se llevan a cabo, y con qué frecuencia?</w:t>
      </w:r>
    </w:p>
    <w:p w:rsidR="00B20093" w:rsidRPr="000403E9" w:rsidRDefault="00B20093" w:rsidP="00B20093">
      <w:pPr>
        <w:ind w:left="567"/>
        <w:rPr>
          <w:rFonts w:ascii="Source Sans Pro" w:hAnsi="Source Sans Pro"/>
          <w:sz w:val="21"/>
          <w:szCs w:val="21"/>
          <w:rPrChange w:id="8158" w:author="Javier Quintana Pérez" w:date="2022-12-01T17:23:00Z">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8159" w:author="Javier Quintana Pérez" w:date="2022-05-11T17:45: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4104"/>
        <w:gridCol w:w="1205"/>
        <w:gridCol w:w="1205"/>
        <w:gridCol w:w="1567"/>
        <w:gridCol w:w="1205"/>
        <w:tblGridChange w:id="8160">
          <w:tblGrid>
            <w:gridCol w:w="4102"/>
            <w:gridCol w:w="1206"/>
            <w:gridCol w:w="1206"/>
            <w:gridCol w:w="1567"/>
            <w:gridCol w:w="1205"/>
          </w:tblGrid>
        </w:tblGridChange>
      </w:tblGrid>
      <w:tr w:rsidR="00EB394E" w:rsidRPr="000403E9" w:rsidTr="00671AF1">
        <w:trPr>
          <w:trHeight w:val="253"/>
          <w:tblHeader/>
          <w:jc w:val="center"/>
          <w:trPrChange w:id="8161" w:author="Javier Quintana Pérez" w:date="2022-05-11T17:45:00Z">
            <w:trPr>
              <w:trHeight w:val="253"/>
              <w:jc w:val="center"/>
            </w:trPr>
          </w:trPrChange>
        </w:trPr>
        <w:tc>
          <w:tcPr>
            <w:tcW w:w="2209" w:type="pct"/>
            <w:tcBorders>
              <w:top w:val="nil"/>
              <w:left w:val="nil"/>
            </w:tcBorders>
            <w:shd w:val="clear" w:color="auto" w:fill="auto"/>
            <w:tcPrChange w:id="8162" w:author="Javier Quintana Pérez" w:date="2022-05-11T17:45:00Z">
              <w:tcPr>
                <w:tcW w:w="2208" w:type="pct"/>
                <w:shd w:val="clear" w:color="auto" w:fill="auto"/>
              </w:tcPr>
            </w:tcPrChange>
          </w:tcPr>
          <w:p w:rsidR="00EB394E" w:rsidRPr="000403E9" w:rsidRDefault="00EB394E" w:rsidP="00EB394E">
            <w:pPr>
              <w:pStyle w:val="Textoindependiente"/>
              <w:rPr>
                <w:rFonts w:ascii="Source Sans Pro" w:hAnsi="Source Sans Pro"/>
                <w:i w:val="0"/>
                <w:sz w:val="21"/>
                <w:szCs w:val="21"/>
                <w:rPrChange w:id="8163" w:author="Javier Quintana Pérez" w:date="2022-12-01T17:23:00Z">
                  <w:rPr>
                    <w:rFonts w:ascii="NewsGotT" w:hAnsi="NewsGotT"/>
                    <w:i w:val="0"/>
                    <w:sz w:val="20"/>
                  </w:rPr>
                </w:rPrChange>
              </w:rPr>
            </w:pPr>
          </w:p>
        </w:tc>
        <w:tc>
          <w:tcPr>
            <w:tcW w:w="649" w:type="pct"/>
            <w:shd w:val="clear" w:color="auto" w:fill="auto"/>
            <w:tcPrChange w:id="8164" w:author="Javier Quintana Pérez" w:date="2022-05-11T17:45:00Z">
              <w:tcPr>
                <w:tcW w:w="649" w:type="pct"/>
                <w:shd w:val="clear" w:color="auto" w:fill="auto"/>
              </w:tcPr>
            </w:tcPrChange>
          </w:tcPr>
          <w:p w:rsidR="00EB394E" w:rsidRPr="000403E9" w:rsidRDefault="00D919CB" w:rsidP="00EB394E">
            <w:pPr>
              <w:jc w:val="center"/>
              <w:rPr>
                <w:rFonts w:ascii="Source Sans Pro" w:hAnsi="Source Sans Pro"/>
                <w:sz w:val="21"/>
                <w:szCs w:val="21"/>
                <w:rPrChange w:id="8165" w:author="Javier Quintana Pérez" w:date="2022-12-01T17:23:00Z">
                  <w:rPr/>
                </w:rPrChange>
              </w:rPr>
            </w:pPr>
            <w:r w:rsidRPr="00D919CB">
              <w:rPr>
                <w:rFonts w:ascii="Source Sans Pro" w:hAnsi="Source Sans Pro"/>
                <w:sz w:val="21"/>
                <w:szCs w:val="21"/>
                <w:rPrChange w:id="8166" w:author="Javier Quintana Pérez" w:date="2022-12-01T17:23:00Z">
                  <w:rPr>
                    <w:color w:val="0000FF"/>
                    <w:u w:val="single"/>
                  </w:rPr>
                </w:rPrChange>
              </w:rPr>
              <w:t>SI</w:t>
            </w:r>
          </w:p>
        </w:tc>
        <w:tc>
          <w:tcPr>
            <w:tcW w:w="649" w:type="pct"/>
            <w:shd w:val="clear" w:color="auto" w:fill="auto"/>
            <w:tcPrChange w:id="8167" w:author="Javier Quintana Pérez" w:date="2022-05-11T17:45:00Z">
              <w:tcPr>
                <w:tcW w:w="649" w:type="pct"/>
                <w:shd w:val="clear" w:color="auto" w:fill="auto"/>
              </w:tcPr>
            </w:tcPrChange>
          </w:tcPr>
          <w:p w:rsidR="00EB394E" w:rsidRPr="000403E9" w:rsidRDefault="00D919CB" w:rsidP="00EB394E">
            <w:pPr>
              <w:jc w:val="center"/>
              <w:rPr>
                <w:rFonts w:ascii="Source Sans Pro" w:hAnsi="Source Sans Pro"/>
                <w:sz w:val="21"/>
                <w:szCs w:val="21"/>
                <w:rPrChange w:id="8168" w:author="Javier Quintana Pérez" w:date="2022-12-01T17:23:00Z">
                  <w:rPr/>
                </w:rPrChange>
              </w:rPr>
            </w:pPr>
            <w:r w:rsidRPr="00D919CB">
              <w:rPr>
                <w:rFonts w:ascii="Source Sans Pro" w:hAnsi="Source Sans Pro"/>
                <w:sz w:val="21"/>
                <w:szCs w:val="21"/>
                <w:rPrChange w:id="8169" w:author="Javier Quintana Pérez" w:date="2022-12-01T17:23:00Z">
                  <w:rPr>
                    <w:color w:val="0000FF"/>
                    <w:u w:val="single"/>
                  </w:rPr>
                </w:rPrChange>
              </w:rPr>
              <w:t>NO</w:t>
            </w:r>
          </w:p>
        </w:tc>
        <w:tc>
          <w:tcPr>
            <w:tcW w:w="844" w:type="pct"/>
            <w:tcPrChange w:id="8170" w:author="Javier Quintana Pérez" w:date="2022-05-11T17:45:00Z">
              <w:tcPr>
                <w:tcW w:w="844" w:type="pct"/>
              </w:tcPr>
            </w:tcPrChange>
          </w:tcPr>
          <w:p w:rsidR="00EB394E" w:rsidRPr="000403E9" w:rsidRDefault="00D919CB" w:rsidP="00EB394E">
            <w:pPr>
              <w:jc w:val="center"/>
              <w:rPr>
                <w:rFonts w:ascii="Source Sans Pro" w:hAnsi="Source Sans Pro"/>
                <w:sz w:val="21"/>
                <w:szCs w:val="21"/>
                <w:rPrChange w:id="8171" w:author="Javier Quintana Pérez" w:date="2022-12-01T17:23:00Z">
                  <w:rPr/>
                </w:rPrChange>
              </w:rPr>
            </w:pPr>
            <w:r w:rsidRPr="00D919CB">
              <w:rPr>
                <w:rFonts w:ascii="Source Sans Pro" w:hAnsi="Source Sans Pro"/>
                <w:sz w:val="21"/>
                <w:szCs w:val="21"/>
                <w:rPrChange w:id="8172" w:author="Javier Quintana Pérez" w:date="2022-12-01T17:23:00Z">
                  <w:rPr>
                    <w:color w:val="0000FF"/>
                    <w:u w:val="single"/>
                  </w:rPr>
                </w:rPrChange>
              </w:rPr>
              <w:t>FRECUENCIA</w:t>
            </w:r>
          </w:p>
        </w:tc>
        <w:tc>
          <w:tcPr>
            <w:tcW w:w="649" w:type="pct"/>
            <w:tcPrChange w:id="8173" w:author="Javier Quintana Pérez" w:date="2022-05-11T17:45:00Z">
              <w:tcPr>
                <w:tcW w:w="649" w:type="pct"/>
              </w:tcPr>
            </w:tcPrChange>
          </w:tcPr>
          <w:p w:rsidR="00EB394E" w:rsidRPr="000403E9" w:rsidRDefault="00D919CB" w:rsidP="00EB394E">
            <w:pPr>
              <w:jc w:val="center"/>
              <w:rPr>
                <w:rFonts w:ascii="Source Sans Pro" w:hAnsi="Source Sans Pro"/>
                <w:sz w:val="21"/>
                <w:szCs w:val="21"/>
                <w:rPrChange w:id="8174" w:author="Javier Quintana Pérez" w:date="2022-12-01T17:23:00Z">
                  <w:rPr/>
                </w:rPrChange>
              </w:rPr>
            </w:pPr>
            <w:r w:rsidRPr="00D919CB">
              <w:rPr>
                <w:rFonts w:ascii="Source Sans Pro" w:hAnsi="Source Sans Pro"/>
                <w:sz w:val="21"/>
                <w:szCs w:val="21"/>
                <w:rPrChange w:id="8175" w:author="Javier Quintana Pérez" w:date="2022-12-01T17:23:00Z">
                  <w:rPr>
                    <w:color w:val="0000FF"/>
                    <w:u w:val="single"/>
                  </w:rPr>
                </w:rPrChange>
              </w:rPr>
              <w:t>N.A.</w:t>
            </w:r>
          </w:p>
        </w:tc>
      </w:tr>
      <w:tr w:rsidR="00EB394E" w:rsidRPr="000403E9" w:rsidTr="00671AF1">
        <w:trPr>
          <w:trHeight w:val="289"/>
          <w:jc w:val="center"/>
          <w:trPrChange w:id="8176" w:author="Javier Quintana Pérez" w:date="2022-05-11T17:45:00Z">
            <w:trPr>
              <w:trHeight w:val="289"/>
              <w:jc w:val="center"/>
            </w:trPr>
          </w:trPrChange>
        </w:trPr>
        <w:tc>
          <w:tcPr>
            <w:tcW w:w="2209" w:type="pct"/>
            <w:shd w:val="clear" w:color="auto" w:fill="auto"/>
            <w:tcPrChange w:id="8177" w:author="Javier Quintana Pérez" w:date="2022-05-11T17:45:00Z">
              <w:tcPr>
                <w:tcW w:w="2208" w:type="pct"/>
                <w:shd w:val="clear" w:color="auto" w:fill="auto"/>
              </w:tcPr>
            </w:tcPrChange>
          </w:tcPr>
          <w:p w:rsidR="00EB394E" w:rsidRPr="000403E9" w:rsidRDefault="00D919CB" w:rsidP="001C21B3">
            <w:pPr>
              <w:tabs>
                <w:tab w:val="clear" w:pos="567"/>
              </w:tabs>
              <w:spacing w:line="240" w:lineRule="auto"/>
              <w:jc w:val="left"/>
              <w:rPr>
                <w:rFonts w:ascii="Source Sans Pro" w:hAnsi="Source Sans Pro"/>
                <w:i/>
                <w:sz w:val="21"/>
                <w:szCs w:val="21"/>
                <w:rPrChange w:id="8178" w:author="Javier Quintana Pérez" w:date="2022-12-01T17:23:00Z">
                  <w:rPr>
                    <w:i/>
                  </w:rPr>
                </w:rPrChange>
              </w:rPr>
            </w:pPr>
            <w:r w:rsidRPr="00D919CB">
              <w:rPr>
                <w:rFonts w:ascii="Source Sans Pro" w:hAnsi="Source Sans Pro"/>
                <w:sz w:val="21"/>
                <w:szCs w:val="21"/>
                <w:rPrChange w:id="8179" w:author="Javier Quintana Pérez" w:date="2022-12-01T17:23:00Z">
                  <w:rPr>
                    <w:color w:val="0000FF"/>
                    <w:u w:val="single"/>
                  </w:rPr>
                </w:rPrChange>
              </w:rPr>
              <w:t>Examen visual del aspecto general de todas las piezas</w:t>
            </w:r>
          </w:p>
        </w:tc>
        <w:tc>
          <w:tcPr>
            <w:tcW w:w="649" w:type="pct"/>
            <w:shd w:val="clear" w:color="auto" w:fill="auto"/>
            <w:tcPrChange w:id="8180"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181" w:author="Javier Quintana Pérez" w:date="2022-12-01T17:23:00Z">
                  <w:rPr/>
                </w:rPrChange>
              </w:rPr>
            </w:pPr>
          </w:p>
        </w:tc>
        <w:tc>
          <w:tcPr>
            <w:tcW w:w="649" w:type="pct"/>
            <w:shd w:val="clear" w:color="auto" w:fill="auto"/>
            <w:tcPrChange w:id="8182"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183" w:author="Javier Quintana Pérez" w:date="2022-12-01T17:23:00Z">
                  <w:rPr/>
                </w:rPrChange>
              </w:rPr>
            </w:pPr>
          </w:p>
        </w:tc>
        <w:tc>
          <w:tcPr>
            <w:tcW w:w="844" w:type="pct"/>
            <w:tcPrChange w:id="8184" w:author="Javier Quintana Pérez" w:date="2022-05-11T17:45:00Z">
              <w:tcPr>
                <w:tcW w:w="844" w:type="pct"/>
              </w:tcPr>
            </w:tcPrChange>
          </w:tcPr>
          <w:p w:rsidR="00EB394E" w:rsidRPr="000403E9" w:rsidRDefault="00EB394E" w:rsidP="00EB394E">
            <w:pPr>
              <w:jc w:val="center"/>
              <w:rPr>
                <w:rFonts w:ascii="Source Sans Pro" w:hAnsi="Source Sans Pro"/>
                <w:sz w:val="21"/>
                <w:szCs w:val="21"/>
                <w:rPrChange w:id="8185" w:author="Javier Quintana Pérez" w:date="2022-12-01T17:23:00Z">
                  <w:rPr/>
                </w:rPrChange>
              </w:rPr>
            </w:pPr>
          </w:p>
        </w:tc>
        <w:tc>
          <w:tcPr>
            <w:tcW w:w="649" w:type="pct"/>
            <w:tcPrChange w:id="8186" w:author="Javier Quintana Pérez" w:date="2022-05-11T17:45:00Z">
              <w:tcPr>
                <w:tcW w:w="649" w:type="pct"/>
              </w:tcPr>
            </w:tcPrChange>
          </w:tcPr>
          <w:p w:rsidR="00EB394E" w:rsidRPr="000403E9" w:rsidRDefault="00EB394E" w:rsidP="00EB394E">
            <w:pPr>
              <w:jc w:val="center"/>
              <w:rPr>
                <w:rFonts w:ascii="Source Sans Pro" w:hAnsi="Source Sans Pro"/>
                <w:sz w:val="21"/>
                <w:szCs w:val="21"/>
                <w:rPrChange w:id="8187" w:author="Javier Quintana Pérez" w:date="2022-12-01T17:23:00Z">
                  <w:rPr/>
                </w:rPrChange>
              </w:rPr>
            </w:pPr>
          </w:p>
        </w:tc>
      </w:tr>
      <w:tr w:rsidR="00EB394E" w:rsidRPr="000403E9" w:rsidTr="00671AF1">
        <w:trPr>
          <w:trHeight w:val="289"/>
          <w:jc w:val="center"/>
          <w:trPrChange w:id="8188" w:author="Javier Quintana Pérez" w:date="2022-05-11T17:45:00Z">
            <w:trPr>
              <w:trHeight w:val="289"/>
              <w:jc w:val="center"/>
            </w:trPr>
          </w:trPrChange>
        </w:trPr>
        <w:tc>
          <w:tcPr>
            <w:tcW w:w="2209" w:type="pct"/>
            <w:shd w:val="clear" w:color="auto" w:fill="auto"/>
            <w:tcPrChange w:id="8189" w:author="Javier Quintana Pérez" w:date="2022-05-11T17:45:00Z">
              <w:tcPr>
                <w:tcW w:w="2208" w:type="pct"/>
                <w:shd w:val="clear" w:color="auto" w:fill="auto"/>
              </w:tcPr>
            </w:tcPrChange>
          </w:tcPr>
          <w:p w:rsidR="00EB394E" w:rsidRPr="000403E9" w:rsidRDefault="00D919CB" w:rsidP="00EB394E">
            <w:pPr>
              <w:pStyle w:val="Textoindependiente"/>
              <w:numPr>
                <w:ilvl w:val="0"/>
                <w:numId w:val="9"/>
              </w:numPr>
              <w:tabs>
                <w:tab w:val="clear" w:pos="567"/>
              </w:tabs>
              <w:spacing w:line="240" w:lineRule="auto"/>
              <w:jc w:val="left"/>
              <w:rPr>
                <w:rFonts w:ascii="Source Sans Pro" w:hAnsi="Source Sans Pro"/>
                <w:i w:val="0"/>
                <w:sz w:val="21"/>
                <w:szCs w:val="21"/>
                <w:rPrChange w:id="8190" w:author="Javier Quintana Pérez" w:date="2022-12-01T17:23:00Z">
                  <w:rPr>
                    <w:rFonts w:ascii="NewsGotT" w:hAnsi="NewsGotT"/>
                    <w:i w:val="0"/>
                    <w:sz w:val="20"/>
                  </w:rPr>
                </w:rPrChange>
              </w:rPr>
            </w:pPr>
            <w:r w:rsidRPr="00D919CB">
              <w:rPr>
                <w:rFonts w:ascii="Source Sans Pro" w:hAnsi="Source Sans Pro"/>
                <w:i w:val="0"/>
                <w:sz w:val="21"/>
                <w:szCs w:val="21"/>
                <w:rPrChange w:id="8191" w:author="Javier Quintana Pérez" w:date="2022-12-01T17:23:00Z">
                  <w:rPr>
                    <w:rFonts w:ascii="NewsGotT" w:hAnsi="NewsGotT"/>
                    <w:i w:val="0"/>
                    <w:color w:val="0000FF"/>
                    <w:sz w:val="20"/>
                    <w:u w:val="single"/>
                  </w:rPr>
                </w:rPrChange>
              </w:rPr>
              <w:t>Longitud</w:t>
            </w:r>
          </w:p>
        </w:tc>
        <w:tc>
          <w:tcPr>
            <w:tcW w:w="649" w:type="pct"/>
            <w:shd w:val="clear" w:color="auto" w:fill="auto"/>
            <w:tcPrChange w:id="8192"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193" w:author="Javier Quintana Pérez" w:date="2022-12-01T17:23:00Z">
                  <w:rPr/>
                </w:rPrChange>
              </w:rPr>
            </w:pPr>
          </w:p>
        </w:tc>
        <w:tc>
          <w:tcPr>
            <w:tcW w:w="649" w:type="pct"/>
            <w:shd w:val="clear" w:color="auto" w:fill="auto"/>
            <w:tcPrChange w:id="8194"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195" w:author="Javier Quintana Pérez" w:date="2022-12-01T17:23:00Z">
                  <w:rPr/>
                </w:rPrChange>
              </w:rPr>
            </w:pPr>
          </w:p>
        </w:tc>
        <w:tc>
          <w:tcPr>
            <w:tcW w:w="844" w:type="pct"/>
            <w:tcPrChange w:id="8196" w:author="Javier Quintana Pérez" w:date="2022-05-11T17:45:00Z">
              <w:tcPr>
                <w:tcW w:w="844" w:type="pct"/>
              </w:tcPr>
            </w:tcPrChange>
          </w:tcPr>
          <w:p w:rsidR="00EB394E" w:rsidRPr="000403E9" w:rsidRDefault="00EB394E" w:rsidP="00EB394E">
            <w:pPr>
              <w:jc w:val="center"/>
              <w:rPr>
                <w:rFonts w:ascii="Source Sans Pro" w:hAnsi="Source Sans Pro"/>
                <w:sz w:val="21"/>
                <w:szCs w:val="21"/>
                <w:rPrChange w:id="8197" w:author="Javier Quintana Pérez" w:date="2022-12-01T17:23:00Z">
                  <w:rPr/>
                </w:rPrChange>
              </w:rPr>
            </w:pPr>
          </w:p>
        </w:tc>
        <w:tc>
          <w:tcPr>
            <w:tcW w:w="649" w:type="pct"/>
            <w:tcPrChange w:id="8198" w:author="Javier Quintana Pérez" w:date="2022-05-11T17:45:00Z">
              <w:tcPr>
                <w:tcW w:w="649" w:type="pct"/>
              </w:tcPr>
            </w:tcPrChange>
          </w:tcPr>
          <w:p w:rsidR="00EB394E" w:rsidRPr="000403E9" w:rsidRDefault="00EB394E" w:rsidP="00EB394E">
            <w:pPr>
              <w:jc w:val="center"/>
              <w:rPr>
                <w:rFonts w:ascii="Source Sans Pro" w:hAnsi="Source Sans Pro"/>
                <w:sz w:val="21"/>
                <w:szCs w:val="21"/>
                <w:rPrChange w:id="8199" w:author="Javier Quintana Pérez" w:date="2022-12-01T17:23:00Z">
                  <w:rPr/>
                </w:rPrChange>
              </w:rPr>
            </w:pPr>
          </w:p>
        </w:tc>
      </w:tr>
      <w:tr w:rsidR="00EB394E" w:rsidRPr="000403E9" w:rsidTr="00671AF1">
        <w:trPr>
          <w:trHeight w:val="289"/>
          <w:jc w:val="center"/>
          <w:trPrChange w:id="8200" w:author="Javier Quintana Pérez" w:date="2022-05-11T17:45:00Z">
            <w:trPr>
              <w:trHeight w:val="289"/>
              <w:jc w:val="center"/>
            </w:trPr>
          </w:trPrChange>
        </w:trPr>
        <w:tc>
          <w:tcPr>
            <w:tcW w:w="2209" w:type="pct"/>
            <w:shd w:val="clear" w:color="auto" w:fill="auto"/>
            <w:tcPrChange w:id="8201" w:author="Javier Quintana Pérez" w:date="2022-05-11T17:45:00Z">
              <w:tcPr>
                <w:tcW w:w="2208" w:type="pct"/>
                <w:shd w:val="clear" w:color="auto" w:fill="auto"/>
              </w:tcPr>
            </w:tcPrChange>
          </w:tcPr>
          <w:p w:rsidR="00EB394E" w:rsidRPr="000403E9" w:rsidRDefault="00D919CB" w:rsidP="00EB394E">
            <w:pPr>
              <w:pStyle w:val="Textoindependiente"/>
              <w:numPr>
                <w:ilvl w:val="0"/>
                <w:numId w:val="9"/>
              </w:numPr>
              <w:tabs>
                <w:tab w:val="clear" w:pos="567"/>
              </w:tabs>
              <w:spacing w:line="240" w:lineRule="auto"/>
              <w:jc w:val="left"/>
              <w:rPr>
                <w:rFonts w:ascii="Source Sans Pro" w:hAnsi="Source Sans Pro"/>
                <w:i w:val="0"/>
                <w:sz w:val="21"/>
                <w:szCs w:val="21"/>
                <w:rPrChange w:id="8202" w:author="Javier Quintana Pérez" w:date="2022-12-01T17:23:00Z">
                  <w:rPr>
                    <w:rFonts w:ascii="NewsGotT" w:hAnsi="NewsGotT"/>
                    <w:i w:val="0"/>
                    <w:sz w:val="20"/>
                  </w:rPr>
                </w:rPrChange>
              </w:rPr>
            </w:pPr>
            <w:r w:rsidRPr="00D919CB">
              <w:rPr>
                <w:rFonts w:ascii="Source Sans Pro" w:hAnsi="Source Sans Pro"/>
                <w:i w:val="0"/>
                <w:sz w:val="21"/>
                <w:szCs w:val="21"/>
                <w:rPrChange w:id="8203" w:author="Javier Quintana Pérez" w:date="2022-12-01T17:23:00Z">
                  <w:rPr>
                    <w:rFonts w:ascii="NewsGotT" w:hAnsi="NewsGotT"/>
                    <w:i w:val="0"/>
                    <w:color w:val="0000FF"/>
                    <w:sz w:val="20"/>
                    <w:u w:val="single"/>
                  </w:rPr>
                </w:rPrChange>
              </w:rPr>
              <w:t>Espesor</w:t>
            </w:r>
          </w:p>
        </w:tc>
        <w:tc>
          <w:tcPr>
            <w:tcW w:w="649" w:type="pct"/>
            <w:shd w:val="clear" w:color="auto" w:fill="auto"/>
            <w:tcPrChange w:id="8204"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05" w:author="Javier Quintana Pérez" w:date="2022-12-01T17:23:00Z">
                  <w:rPr/>
                </w:rPrChange>
              </w:rPr>
            </w:pPr>
          </w:p>
        </w:tc>
        <w:tc>
          <w:tcPr>
            <w:tcW w:w="649" w:type="pct"/>
            <w:shd w:val="clear" w:color="auto" w:fill="auto"/>
            <w:tcPrChange w:id="8206"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07" w:author="Javier Quintana Pérez" w:date="2022-12-01T17:23:00Z">
                  <w:rPr/>
                </w:rPrChange>
              </w:rPr>
            </w:pPr>
          </w:p>
        </w:tc>
        <w:tc>
          <w:tcPr>
            <w:tcW w:w="844" w:type="pct"/>
            <w:tcPrChange w:id="8208" w:author="Javier Quintana Pérez" w:date="2022-05-11T17:45:00Z">
              <w:tcPr>
                <w:tcW w:w="844" w:type="pct"/>
              </w:tcPr>
            </w:tcPrChange>
          </w:tcPr>
          <w:p w:rsidR="00EB394E" w:rsidRPr="000403E9" w:rsidRDefault="00EB394E" w:rsidP="00EB394E">
            <w:pPr>
              <w:jc w:val="center"/>
              <w:rPr>
                <w:rFonts w:ascii="Source Sans Pro" w:hAnsi="Source Sans Pro"/>
                <w:sz w:val="21"/>
                <w:szCs w:val="21"/>
                <w:rPrChange w:id="8209" w:author="Javier Quintana Pérez" w:date="2022-12-01T17:23:00Z">
                  <w:rPr/>
                </w:rPrChange>
              </w:rPr>
            </w:pPr>
          </w:p>
        </w:tc>
        <w:tc>
          <w:tcPr>
            <w:tcW w:w="649" w:type="pct"/>
            <w:tcPrChange w:id="8210" w:author="Javier Quintana Pérez" w:date="2022-05-11T17:45:00Z">
              <w:tcPr>
                <w:tcW w:w="649" w:type="pct"/>
              </w:tcPr>
            </w:tcPrChange>
          </w:tcPr>
          <w:p w:rsidR="00EB394E" w:rsidRPr="000403E9" w:rsidRDefault="00EB394E" w:rsidP="00EB394E">
            <w:pPr>
              <w:jc w:val="center"/>
              <w:rPr>
                <w:rFonts w:ascii="Source Sans Pro" w:hAnsi="Source Sans Pro"/>
                <w:sz w:val="21"/>
                <w:szCs w:val="21"/>
                <w:rPrChange w:id="8211" w:author="Javier Quintana Pérez" w:date="2022-12-01T17:23:00Z">
                  <w:rPr/>
                </w:rPrChange>
              </w:rPr>
            </w:pPr>
          </w:p>
        </w:tc>
      </w:tr>
      <w:tr w:rsidR="00EB394E" w:rsidRPr="000403E9" w:rsidTr="00671AF1">
        <w:trPr>
          <w:trHeight w:val="289"/>
          <w:jc w:val="center"/>
          <w:trPrChange w:id="8212" w:author="Javier Quintana Pérez" w:date="2022-05-11T17:45:00Z">
            <w:trPr>
              <w:trHeight w:val="289"/>
              <w:jc w:val="center"/>
            </w:trPr>
          </w:trPrChange>
        </w:trPr>
        <w:tc>
          <w:tcPr>
            <w:tcW w:w="2209" w:type="pct"/>
            <w:shd w:val="clear" w:color="auto" w:fill="auto"/>
            <w:tcPrChange w:id="8213" w:author="Javier Quintana Pérez" w:date="2022-05-11T17:45:00Z">
              <w:tcPr>
                <w:tcW w:w="2208" w:type="pct"/>
                <w:shd w:val="clear" w:color="auto" w:fill="auto"/>
              </w:tcPr>
            </w:tcPrChange>
          </w:tcPr>
          <w:p w:rsidR="00EB394E" w:rsidRPr="000403E9" w:rsidRDefault="00D919CB" w:rsidP="00EB394E">
            <w:pPr>
              <w:pStyle w:val="Textoindependiente"/>
              <w:numPr>
                <w:ilvl w:val="0"/>
                <w:numId w:val="9"/>
              </w:numPr>
              <w:tabs>
                <w:tab w:val="clear" w:pos="567"/>
              </w:tabs>
              <w:spacing w:line="240" w:lineRule="auto"/>
              <w:jc w:val="left"/>
              <w:rPr>
                <w:rFonts w:ascii="Source Sans Pro" w:hAnsi="Source Sans Pro"/>
                <w:i w:val="0"/>
                <w:sz w:val="21"/>
                <w:szCs w:val="21"/>
                <w:rPrChange w:id="8214" w:author="Javier Quintana Pérez" w:date="2022-12-01T17:23:00Z">
                  <w:rPr>
                    <w:rFonts w:ascii="NewsGotT" w:hAnsi="NewsGotT"/>
                    <w:i w:val="0"/>
                    <w:sz w:val="20"/>
                  </w:rPr>
                </w:rPrChange>
              </w:rPr>
            </w:pPr>
            <w:r w:rsidRPr="00D919CB">
              <w:rPr>
                <w:rFonts w:ascii="Source Sans Pro" w:hAnsi="Source Sans Pro"/>
                <w:i w:val="0"/>
                <w:sz w:val="21"/>
                <w:szCs w:val="21"/>
                <w:rPrChange w:id="8215" w:author="Javier Quintana Pérez" w:date="2022-12-01T17:23:00Z">
                  <w:rPr>
                    <w:rFonts w:ascii="NewsGotT" w:hAnsi="NewsGotT"/>
                    <w:i w:val="0"/>
                    <w:color w:val="0000FF"/>
                    <w:sz w:val="20"/>
                    <w:u w:val="single"/>
                  </w:rPr>
                </w:rPrChange>
              </w:rPr>
              <w:t>Rectitud</w:t>
            </w:r>
          </w:p>
        </w:tc>
        <w:tc>
          <w:tcPr>
            <w:tcW w:w="649" w:type="pct"/>
            <w:shd w:val="clear" w:color="auto" w:fill="auto"/>
            <w:tcPrChange w:id="8216"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17" w:author="Javier Quintana Pérez" w:date="2022-12-01T17:23:00Z">
                  <w:rPr/>
                </w:rPrChange>
              </w:rPr>
            </w:pPr>
          </w:p>
        </w:tc>
        <w:tc>
          <w:tcPr>
            <w:tcW w:w="649" w:type="pct"/>
            <w:shd w:val="clear" w:color="auto" w:fill="auto"/>
            <w:tcPrChange w:id="8218"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19" w:author="Javier Quintana Pérez" w:date="2022-12-01T17:23:00Z">
                  <w:rPr/>
                </w:rPrChange>
              </w:rPr>
            </w:pPr>
          </w:p>
        </w:tc>
        <w:tc>
          <w:tcPr>
            <w:tcW w:w="844" w:type="pct"/>
            <w:tcPrChange w:id="8220" w:author="Javier Quintana Pérez" w:date="2022-05-11T17:45:00Z">
              <w:tcPr>
                <w:tcW w:w="844" w:type="pct"/>
              </w:tcPr>
            </w:tcPrChange>
          </w:tcPr>
          <w:p w:rsidR="00EB394E" w:rsidRPr="000403E9" w:rsidRDefault="00EB394E" w:rsidP="00EB394E">
            <w:pPr>
              <w:jc w:val="center"/>
              <w:rPr>
                <w:rFonts w:ascii="Source Sans Pro" w:hAnsi="Source Sans Pro"/>
                <w:sz w:val="21"/>
                <w:szCs w:val="21"/>
                <w:rPrChange w:id="8221" w:author="Javier Quintana Pérez" w:date="2022-12-01T17:23:00Z">
                  <w:rPr/>
                </w:rPrChange>
              </w:rPr>
            </w:pPr>
          </w:p>
        </w:tc>
        <w:tc>
          <w:tcPr>
            <w:tcW w:w="649" w:type="pct"/>
            <w:tcPrChange w:id="8222" w:author="Javier Quintana Pérez" w:date="2022-05-11T17:45:00Z">
              <w:tcPr>
                <w:tcW w:w="649" w:type="pct"/>
              </w:tcPr>
            </w:tcPrChange>
          </w:tcPr>
          <w:p w:rsidR="00EB394E" w:rsidRPr="000403E9" w:rsidRDefault="00EB394E" w:rsidP="00EB394E">
            <w:pPr>
              <w:jc w:val="center"/>
              <w:rPr>
                <w:rFonts w:ascii="Source Sans Pro" w:hAnsi="Source Sans Pro"/>
                <w:sz w:val="21"/>
                <w:szCs w:val="21"/>
                <w:rPrChange w:id="8223" w:author="Javier Quintana Pérez" w:date="2022-12-01T17:23:00Z">
                  <w:rPr/>
                </w:rPrChange>
              </w:rPr>
            </w:pPr>
          </w:p>
        </w:tc>
      </w:tr>
      <w:tr w:rsidR="00EB394E" w:rsidRPr="000403E9" w:rsidTr="00671AF1">
        <w:trPr>
          <w:trHeight w:val="289"/>
          <w:jc w:val="center"/>
          <w:trPrChange w:id="8224" w:author="Javier Quintana Pérez" w:date="2022-05-11T17:45:00Z">
            <w:trPr>
              <w:trHeight w:val="289"/>
              <w:jc w:val="center"/>
            </w:trPr>
          </w:trPrChange>
        </w:trPr>
        <w:tc>
          <w:tcPr>
            <w:tcW w:w="2209" w:type="pct"/>
            <w:shd w:val="clear" w:color="auto" w:fill="auto"/>
            <w:tcPrChange w:id="8225" w:author="Javier Quintana Pérez" w:date="2022-05-11T17:45:00Z">
              <w:tcPr>
                <w:tcW w:w="2208" w:type="pct"/>
                <w:shd w:val="clear" w:color="auto" w:fill="auto"/>
              </w:tcPr>
            </w:tcPrChange>
          </w:tcPr>
          <w:p w:rsidR="00EB394E" w:rsidRPr="000403E9" w:rsidRDefault="00D919CB" w:rsidP="00EB394E">
            <w:pPr>
              <w:pStyle w:val="Textoindependiente"/>
              <w:numPr>
                <w:ilvl w:val="0"/>
                <w:numId w:val="9"/>
              </w:numPr>
              <w:tabs>
                <w:tab w:val="clear" w:pos="567"/>
              </w:tabs>
              <w:spacing w:line="240" w:lineRule="auto"/>
              <w:jc w:val="left"/>
              <w:rPr>
                <w:rFonts w:ascii="Source Sans Pro" w:hAnsi="Source Sans Pro"/>
                <w:i w:val="0"/>
                <w:sz w:val="21"/>
                <w:szCs w:val="21"/>
                <w:rPrChange w:id="8226" w:author="Javier Quintana Pérez" w:date="2022-12-01T17:23:00Z">
                  <w:rPr>
                    <w:rFonts w:ascii="NewsGotT" w:hAnsi="NewsGotT"/>
                    <w:i w:val="0"/>
                    <w:sz w:val="20"/>
                  </w:rPr>
                </w:rPrChange>
              </w:rPr>
            </w:pPr>
            <w:r w:rsidRPr="00D919CB">
              <w:rPr>
                <w:rFonts w:ascii="Source Sans Pro" w:hAnsi="Source Sans Pro"/>
                <w:i w:val="0"/>
                <w:sz w:val="21"/>
                <w:szCs w:val="21"/>
                <w:rPrChange w:id="8227" w:author="Javier Quintana Pérez" w:date="2022-12-01T17:23:00Z">
                  <w:rPr>
                    <w:rFonts w:ascii="NewsGotT" w:hAnsi="NewsGotT"/>
                    <w:i w:val="0"/>
                    <w:color w:val="0000FF"/>
                    <w:sz w:val="20"/>
                    <w:u w:val="single"/>
                  </w:rPr>
                </w:rPrChange>
              </w:rPr>
              <w:t>Diámetro</w:t>
            </w:r>
          </w:p>
        </w:tc>
        <w:tc>
          <w:tcPr>
            <w:tcW w:w="649" w:type="pct"/>
            <w:shd w:val="clear" w:color="auto" w:fill="auto"/>
            <w:tcPrChange w:id="8228"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29" w:author="Javier Quintana Pérez" w:date="2022-12-01T17:23:00Z">
                  <w:rPr/>
                </w:rPrChange>
              </w:rPr>
            </w:pPr>
          </w:p>
        </w:tc>
        <w:tc>
          <w:tcPr>
            <w:tcW w:w="649" w:type="pct"/>
            <w:shd w:val="clear" w:color="auto" w:fill="auto"/>
            <w:tcPrChange w:id="8230"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31" w:author="Javier Quintana Pérez" w:date="2022-12-01T17:23:00Z">
                  <w:rPr/>
                </w:rPrChange>
              </w:rPr>
            </w:pPr>
          </w:p>
        </w:tc>
        <w:tc>
          <w:tcPr>
            <w:tcW w:w="844" w:type="pct"/>
            <w:tcPrChange w:id="8232" w:author="Javier Quintana Pérez" w:date="2022-05-11T17:45:00Z">
              <w:tcPr>
                <w:tcW w:w="844" w:type="pct"/>
              </w:tcPr>
            </w:tcPrChange>
          </w:tcPr>
          <w:p w:rsidR="00EB394E" w:rsidRPr="000403E9" w:rsidRDefault="00EB394E" w:rsidP="00EB394E">
            <w:pPr>
              <w:jc w:val="center"/>
              <w:rPr>
                <w:rFonts w:ascii="Source Sans Pro" w:hAnsi="Source Sans Pro"/>
                <w:sz w:val="21"/>
                <w:szCs w:val="21"/>
                <w:rPrChange w:id="8233" w:author="Javier Quintana Pérez" w:date="2022-12-01T17:23:00Z">
                  <w:rPr/>
                </w:rPrChange>
              </w:rPr>
            </w:pPr>
          </w:p>
        </w:tc>
        <w:tc>
          <w:tcPr>
            <w:tcW w:w="649" w:type="pct"/>
            <w:tcPrChange w:id="8234" w:author="Javier Quintana Pérez" w:date="2022-05-11T17:45:00Z">
              <w:tcPr>
                <w:tcW w:w="649" w:type="pct"/>
              </w:tcPr>
            </w:tcPrChange>
          </w:tcPr>
          <w:p w:rsidR="00EB394E" w:rsidRPr="000403E9" w:rsidRDefault="00EB394E" w:rsidP="00EB394E">
            <w:pPr>
              <w:jc w:val="center"/>
              <w:rPr>
                <w:rFonts w:ascii="Source Sans Pro" w:hAnsi="Source Sans Pro"/>
                <w:sz w:val="21"/>
                <w:szCs w:val="21"/>
                <w:rPrChange w:id="8235" w:author="Javier Quintana Pérez" w:date="2022-12-01T17:23:00Z">
                  <w:rPr/>
                </w:rPrChange>
              </w:rPr>
            </w:pPr>
          </w:p>
        </w:tc>
      </w:tr>
      <w:tr w:rsidR="00EB394E" w:rsidRPr="000403E9" w:rsidTr="00671AF1">
        <w:trPr>
          <w:trHeight w:val="289"/>
          <w:jc w:val="center"/>
          <w:trPrChange w:id="8236" w:author="Javier Quintana Pérez" w:date="2022-05-11T17:45:00Z">
            <w:trPr>
              <w:trHeight w:val="289"/>
              <w:jc w:val="center"/>
            </w:trPr>
          </w:trPrChange>
        </w:trPr>
        <w:tc>
          <w:tcPr>
            <w:tcW w:w="2209" w:type="pct"/>
            <w:shd w:val="clear" w:color="auto" w:fill="auto"/>
            <w:tcPrChange w:id="8237" w:author="Javier Quintana Pérez" w:date="2022-05-11T17:45:00Z">
              <w:tcPr>
                <w:tcW w:w="2208" w:type="pct"/>
                <w:shd w:val="clear" w:color="auto" w:fill="auto"/>
              </w:tcPr>
            </w:tcPrChange>
          </w:tcPr>
          <w:p w:rsidR="00EB394E" w:rsidRPr="000403E9" w:rsidRDefault="00D919CB" w:rsidP="00EB394E">
            <w:pPr>
              <w:pStyle w:val="Textoindependiente"/>
              <w:numPr>
                <w:ilvl w:val="0"/>
                <w:numId w:val="9"/>
              </w:numPr>
              <w:tabs>
                <w:tab w:val="clear" w:pos="567"/>
              </w:tabs>
              <w:spacing w:line="240" w:lineRule="auto"/>
              <w:jc w:val="left"/>
              <w:rPr>
                <w:rFonts w:ascii="Source Sans Pro" w:hAnsi="Source Sans Pro"/>
                <w:i w:val="0"/>
                <w:sz w:val="21"/>
                <w:szCs w:val="21"/>
                <w:rPrChange w:id="8238" w:author="Javier Quintana Pérez" w:date="2022-12-01T17:23:00Z">
                  <w:rPr>
                    <w:rFonts w:ascii="NewsGotT" w:hAnsi="NewsGotT"/>
                    <w:i w:val="0"/>
                    <w:sz w:val="20"/>
                  </w:rPr>
                </w:rPrChange>
              </w:rPr>
            </w:pPr>
            <w:r w:rsidRPr="00D919CB">
              <w:rPr>
                <w:rFonts w:ascii="Source Sans Pro" w:hAnsi="Source Sans Pro"/>
                <w:i w:val="0"/>
                <w:sz w:val="21"/>
                <w:szCs w:val="21"/>
                <w:rPrChange w:id="8239" w:author="Javier Quintana Pérez" w:date="2022-12-01T17:23:00Z">
                  <w:rPr>
                    <w:rFonts w:ascii="NewsGotT" w:hAnsi="NewsGotT"/>
                    <w:i w:val="0"/>
                    <w:color w:val="0000FF"/>
                    <w:sz w:val="20"/>
                    <w:u w:val="single"/>
                  </w:rPr>
                </w:rPrChange>
              </w:rPr>
              <w:t>Resaltos de juntas de moldes</w:t>
            </w:r>
          </w:p>
        </w:tc>
        <w:tc>
          <w:tcPr>
            <w:tcW w:w="649" w:type="pct"/>
            <w:shd w:val="clear" w:color="auto" w:fill="auto"/>
            <w:tcPrChange w:id="8240"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41" w:author="Javier Quintana Pérez" w:date="2022-12-01T17:23:00Z">
                  <w:rPr/>
                </w:rPrChange>
              </w:rPr>
            </w:pPr>
          </w:p>
        </w:tc>
        <w:tc>
          <w:tcPr>
            <w:tcW w:w="649" w:type="pct"/>
            <w:shd w:val="clear" w:color="auto" w:fill="auto"/>
            <w:tcPrChange w:id="8242"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43" w:author="Javier Quintana Pérez" w:date="2022-12-01T17:23:00Z">
                  <w:rPr/>
                </w:rPrChange>
              </w:rPr>
            </w:pPr>
          </w:p>
        </w:tc>
        <w:tc>
          <w:tcPr>
            <w:tcW w:w="844" w:type="pct"/>
            <w:tcPrChange w:id="8244" w:author="Javier Quintana Pérez" w:date="2022-05-11T17:45:00Z">
              <w:tcPr>
                <w:tcW w:w="844" w:type="pct"/>
              </w:tcPr>
            </w:tcPrChange>
          </w:tcPr>
          <w:p w:rsidR="00EB394E" w:rsidRPr="000403E9" w:rsidRDefault="00EB394E" w:rsidP="00EB394E">
            <w:pPr>
              <w:jc w:val="center"/>
              <w:rPr>
                <w:rFonts w:ascii="Source Sans Pro" w:hAnsi="Source Sans Pro"/>
                <w:sz w:val="21"/>
                <w:szCs w:val="21"/>
                <w:rPrChange w:id="8245" w:author="Javier Quintana Pérez" w:date="2022-12-01T17:23:00Z">
                  <w:rPr/>
                </w:rPrChange>
              </w:rPr>
            </w:pPr>
          </w:p>
        </w:tc>
        <w:tc>
          <w:tcPr>
            <w:tcW w:w="649" w:type="pct"/>
            <w:tcPrChange w:id="8246" w:author="Javier Quintana Pérez" w:date="2022-05-11T17:45:00Z">
              <w:tcPr>
                <w:tcW w:w="649" w:type="pct"/>
              </w:tcPr>
            </w:tcPrChange>
          </w:tcPr>
          <w:p w:rsidR="00EB394E" w:rsidRPr="000403E9" w:rsidRDefault="00EB394E" w:rsidP="00EB394E">
            <w:pPr>
              <w:jc w:val="center"/>
              <w:rPr>
                <w:rFonts w:ascii="Source Sans Pro" w:hAnsi="Source Sans Pro"/>
                <w:sz w:val="21"/>
                <w:szCs w:val="21"/>
                <w:rPrChange w:id="8247" w:author="Javier Quintana Pérez" w:date="2022-12-01T17:23:00Z">
                  <w:rPr/>
                </w:rPrChange>
              </w:rPr>
            </w:pPr>
          </w:p>
        </w:tc>
      </w:tr>
      <w:tr w:rsidR="00EB394E" w:rsidRPr="000403E9" w:rsidTr="00671AF1">
        <w:trPr>
          <w:trHeight w:val="289"/>
          <w:jc w:val="center"/>
          <w:trPrChange w:id="8248" w:author="Javier Quintana Pérez" w:date="2022-05-11T17:45:00Z">
            <w:trPr>
              <w:trHeight w:val="289"/>
              <w:jc w:val="center"/>
            </w:trPr>
          </w:trPrChange>
        </w:trPr>
        <w:tc>
          <w:tcPr>
            <w:tcW w:w="2209" w:type="pct"/>
            <w:shd w:val="clear" w:color="auto" w:fill="auto"/>
            <w:tcPrChange w:id="8249" w:author="Javier Quintana Pérez" w:date="2022-05-11T17:45:00Z">
              <w:tcPr>
                <w:tcW w:w="2208" w:type="pct"/>
                <w:shd w:val="clear" w:color="auto" w:fill="auto"/>
              </w:tcPr>
            </w:tcPrChange>
          </w:tcPr>
          <w:p w:rsidR="00EB394E" w:rsidRPr="000403E9" w:rsidRDefault="00D919CB" w:rsidP="00EB394E">
            <w:pPr>
              <w:pStyle w:val="Textoindependiente"/>
              <w:numPr>
                <w:ilvl w:val="0"/>
                <w:numId w:val="9"/>
              </w:numPr>
              <w:tabs>
                <w:tab w:val="clear" w:pos="567"/>
              </w:tabs>
              <w:spacing w:line="240" w:lineRule="auto"/>
              <w:jc w:val="left"/>
              <w:rPr>
                <w:rFonts w:ascii="Source Sans Pro" w:hAnsi="Source Sans Pro"/>
                <w:i w:val="0"/>
                <w:sz w:val="21"/>
                <w:szCs w:val="21"/>
                <w:rPrChange w:id="8250" w:author="Javier Quintana Pérez" w:date="2022-12-01T17:23:00Z">
                  <w:rPr>
                    <w:rFonts w:ascii="NewsGotT" w:hAnsi="NewsGotT"/>
                    <w:i w:val="0"/>
                    <w:sz w:val="20"/>
                  </w:rPr>
                </w:rPrChange>
              </w:rPr>
            </w:pPr>
            <w:r w:rsidRPr="00D919CB">
              <w:rPr>
                <w:rFonts w:ascii="Source Sans Pro" w:hAnsi="Source Sans Pro"/>
                <w:i w:val="0"/>
                <w:sz w:val="21"/>
                <w:szCs w:val="21"/>
                <w:rPrChange w:id="8251" w:author="Javier Quintana Pérez" w:date="2022-12-01T17:23:00Z">
                  <w:rPr>
                    <w:rFonts w:ascii="NewsGotT" w:hAnsi="NewsGotT"/>
                    <w:i w:val="0"/>
                    <w:color w:val="0000FF"/>
                    <w:sz w:val="20"/>
                    <w:u w:val="single"/>
                  </w:rPr>
                </w:rPrChange>
              </w:rPr>
              <w:t>Ovalización</w:t>
            </w:r>
          </w:p>
        </w:tc>
        <w:tc>
          <w:tcPr>
            <w:tcW w:w="649" w:type="pct"/>
            <w:shd w:val="clear" w:color="auto" w:fill="auto"/>
            <w:tcPrChange w:id="8252"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53" w:author="Javier Quintana Pérez" w:date="2022-12-01T17:23:00Z">
                  <w:rPr/>
                </w:rPrChange>
              </w:rPr>
            </w:pPr>
          </w:p>
        </w:tc>
        <w:tc>
          <w:tcPr>
            <w:tcW w:w="649" w:type="pct"/>
            <w:shd w:val="clear" w:color="auto" w:fill="auto"/>
            <w:tcPrChange w:id="8254"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55" w:author="Javier Quintana Pérez" w:date="2022-12-01T17:23:00Z">
                  <w:rPr/>
                </w:rPrChange>
              </w:rPr>
            </w:pPr>
          </w:p>
        </w:tc>
        <w:tc>
          <w:tcPr>
            <w:tcW w:w="844" w:type="pct"/>
            <w:tcPrChange w:id="8256" w:author="Javier Quintana Pérez" w:date="2022-05-11T17:45:00Z">
              <w:tcPr>
                <w:tcW w:w="844" w:type="pct"/>
              </w:tcPr>
            </w:tcPrChange>
          </w:tcPr>
          <w:p w:rsidR="00EB394E" w:rsidRPr="000403E9" w:rsidRDefault="00EB394E" w:rsidP="00EB394E">
            <w:pPr>
              <w:jc w:val="center"/>
              <w:rPr>
                <w:rFonts w:ascii="Source Sans Pro" w:hAnsi="Source Sans Pro"/>
                <w:sz w:val="21"/>
                <w:szCs w:val="21"/>
                <w:rPrChange w:id="8257" w:author="Javier Quintana Pérez" w:date="2022-12-01T17:23:00Z">
                  <w:rPr/>
                </w:rPrChange>
              </w:rPr>
            </w:pPr>
          </w:p>
        </w:tc>
        <w:tc>
          <w:tcPr>
            <w:tcW w:w="649" w:type="pct"/>
            <w:tcPrChange w:id="8258" w:author="Javier Quintana Pérez" w:date="2022-05-11T17:45:00Z">
              <w:tcPr>
                <w:tcW w:w="649" w:type="pct"/>
              </w:tcPr>
            </w:tcPrChange>
          </w:tcPr>
          <w:p w:rsidR="00EB394E" w:rsidRPr="000403E9" w:rsidRDefault="00EB394E" w:rsidP="00EB394E">
            <w:pPr>
              <w:jc w:val="center"/>
              <w:rPr>
                <w:rFonts w:ascii="Source Sans Pro" w:hAnsi="Source Sans Pro"/>
                <w:sz w:val="21"/>
                <w:szCs w:val="21"/>
                <w:rPrChange w:id="8259" w:author="Javier Quintana Pérez" w:date="2022-12-01T17:23:00Z">
                  <w:rPr/>
                </w:rPrChange>
              </w:rPr>
            </w:pPr>
          </w:p>
        </w:tc>
      </w:tr>
      <w:tr w:rsidR="00EB394E" w:rsidRPr="000403E9" w:rsidTr="00671AF1">
        <w:trPr>
          <w:trHeight w:val="289"/>
          <w:jc w:val="center"/>
          <w:trPrChange w:id="8260" w:author="Javier Quintana Pérez" w:date="2022-05-11T17:45:00Z">
            <w:trPr>
              <w:trHeight w:val="289"/>
              <w:jc w:val="center"/>
            </w:trPr>
          </w:trPrChange>
        </w:trPr>
        <w:tc>
          <w:tcPr>
            <w:tcW w:w="2209" w:type="pct"/>
            <w:shd w:val="clear" w:color="auto" w:fill="auto"/>
            <w:tcPrChange w:id="8261" w:author="Javier Quintana Pérez" w:date="2022-05-11T17:45:00Z">
              <w:tcPr>
                <w:tcW w:w="2208" w:type="pct"/>
                <w:shd w:val="clear" w:color="auto" w:fill="auto"/>
              </w:tcPr>
            </w:tcPrChange>
          </w:tcPr>
          <w:p w:rsidR="00EB394E" w:rsidRPr="000403E9" w:rsidRDefault="00D919CB" w:rsidP="00EB394E">
            <w:pPr>
              <w:pStyle w:val="Textoindependiente"/>
              <w:numPr>
                <w:ilvl w:val="0"/>
                <w:numId w:val="9"/>
              </w:numPr>
              <w:tabs>
                <w:tab w:val="clear" w:pos="567"/>
              </w:tabs>
              <w:spacing w:line="240" w:lineRule="auto"/>
              <w:jc w:val="left"/>
              <w:rPr>
                <w:rFonts w:ascii="Source Sans Pro" w:hAnsi="Source Sans Pro"/>
                <w:i w:val="0"/>
                <w:sz w:val="21"/>
                <w:szCs w:val="21"/>
                <w:rPrChange w:id="8262" w:author="Javier Quintana Pérez" w:date="2022-12-01T17:23:00Z">
                  <w:rPr>
                    <w:rFonts w:ascii="NewsGotT" w:hAnsi="NewsGotT"/>
                    <w:i w:val="0"/>
                    <w:sz w:val="20"/>
                  </w:rPr>
                </w:rPrChange>
              </w:rPr>
            </w:pPr>
            <w:r w:rsidRPr="00D919CB">
              <w:rPr>
                <w:rFonts w:ascii="Source Sans Pro" w:hAnsi="Source Sans Pro"/>
                <w:i w:val="0"/>
                <w:sz w:val="21"/>
                <w:szCs w:val="21"/>
                <w:rPrChange w:id="8263" w:author="Javier Quintana Pérez" w:date="2022-12-01T17:23:00Z">
                  <w:rPr>
                    <w:rFonts w:ascii="NewsGotT" w:hAnsi="NewsGotT"/>
                    <w:i w:val="0"/>
                    <w:color w:val="0000FF"/>
                    <w:sz w:val="20"/>
                    <w:u w:val="single"/>
                  </w:rPr>
                </w:rPrChange>
              </w:rPr>
              <w:t>Canto</w:t>
            </w:r>
          </w:p>
        </w:tc>
        <w:tc>
          <w:tcPr>
            <w:tcW w:w="649" w:type="pct"/>
            <w:shd w:val="clear" w:color="auto" w:fill="auto"/>
            <w:tcPrChange w:id="8264"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65" w:author="Javier Quintana Pérez" w:date="2022-12-01T17:23:00Z">
                  <w:rPr/>
                </w:rPrChange>
              </w:rPr>
            </w:pPr>
          </w:p>
        </w:tc>
        <w:tc>
          <w:tcPr>
            <w:tcW w:w="649" w:type="pct"/>
            <w:shd w:val="clear" w:color="auto" w:fill="auto"/>
            <w:tcPrChange w:id="8266"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67" w:author="Javier Quintana Pérez" w:date="2022-12-01T17:23:00Z">
                  <w:rPr/>
                </w:rPrChange>
              </w:rPr>
            </w:pPr>
          </w:p>
        </w:tc>
        <w:tc>
          <w:tcPr>
            <w:tcW w:w="844" w:type="pct"/>
            <w:tcPrChange w:id="8268" w:author="Javier Quintana Pérez" w:date="2022-05-11T17:45:00Z">
              <w:tcPr>
                <w:tcW w:w="844" w:type="pct"/>
              </w:tcPr>
            </w:tcPrChange>
          </w:tcPr>
          <w:p w:rsidR="00EB394E" w:rsidRPr="000403E9" w:rsidRDefault="00EB394E" w:rsidP="00EB394E">
            <w:pPr>
              <w:jc w:val="center"/>
              <w:rPr>
                <w:rFonts w:ascii="Source Sans Pro" w:hAnsi="Source Sans Pro"/>
                <w:sz w:val="21"/>
                <w:szCs w:val="21"/>
                <w:rPrChange w:id="8269" w:author="Javier Quintana Pérez" w:date="2022-12-01T17:23:00Z">
                  <w:rPr/>
                </w:rPrChange>
              </w:rPr>
            </w:pPr>
          </w:p>
        </w:tc>
        <w:tc>
          <w:tcPr>
            <w:tcW w:w="649" w:type="pct"/>
            <w:tcPrChange w:id="8270" w:author="Javier Quintana Pérez" w:date="2022-05-11T17:45:00Z">
              <w:tcPr>
                <w:tcW w:w="649" w:type="pct"/>
              </w:tcPr>
            </w:tcPrChange>
          </w:tcPr>
          <w:p w:rsidR="00EB394E" w:rsidRPr="000403E9" w:rsidRDefault="00EB394E" w:rsidP="00EB394E">
            <w:pPr>
              <w:jc w:val="center"/>
              <w:rPr>
                <w:rFonts w:ascii="Source Sans Pro" w:hAnsi="Source Sans Pro"/>
                <w:sz w:val="21"/>
                <w:szCs w:val="21"/>
                <w:rPrChange w:id="8271" w:author="Javier Quintana Pérez" w:date="2022-12-01T17:23:00Z">
                  <w:rPr/>
                </w:rPrChange>
              </w:rPr>
            </w:pPr>
          </w:p>
        </w:tc>
      </w:tr>
      <w:tr w:rsidR="00EB394E" w:rsidRPr="000403E9" w:rsidTr="00671AF1">
        <w:trPr>
          <w:trHeight w:val="289"/>
          <w:jc w:val="center"/>
          <w:trPrChange w:id="8272" w:author="Javier Quintana Pérez" w:date="2022-05-11T17:45:00Z">
            <w:trPr>
              <w:trHeight w:val="289"/>
              <w:jc w:val="center"/>
            </w:trPr>
          </w:trPrChange>
        </w:trPr>
        <w:tc>
          <w:tcPr>
            <w:tcW w:w="2209" w:type="pct"/>
            <w:shd w:val="clear" w:color="auto" w:fill="auto"/>
            <w:tcPrChange w:id="8273" w:author="Javier Quintana Pérez" w:date="2022-05-11T17:45:00Z">
              <w:tcPr>
                <w:tcW w:w="2208" w:type="pct"/>
                <w:shd w:val="clear" w:color="auto" w:fill="auto"/>
              </w:tcPr>
            </w:tcPrChange>
          </w:tcPr>
          <w:p w:rsidR="00EB394E" w:rsidRPr="000403E9" w:rsidRDefault="00D919CB" w:rsidP="00EB394E">
            <w:pPr>
              <w:pStyle w:val="Textoindependiente"/>
              <w:numPr>
                <w:ilvl w:val="0"/>
                <w:numId w:val="9"/>
              </w:numPr>
              <w:tabs>
                <w:tab w:val="clear" w:pos="567"/>
              </w:tabs>
              <w:spacing w:line="240" w:lineRule="auto"/>
              <w:jc w:val="left"/>
              <w:rPr>
                <w:rFonts w:ascii="Source Sans Pro" w:hAnsi="Source Sans Pro"/>
                <w:i w:val="0"/>
                <w:sz w:val="21"/>
                <w:szCs w:val="21"/>
                <w:rPrChange w:id="8274" w:author="Javier Quintana Pérez" w:date="2022-12-01T17:23:00Z">
                  <w:rPr>
                    <w:rFonts w:ascii="NewsGotT" w:hAnsi="NewsGotT"/>
                    <w:i w:val="0"/>
                    <w:sz w:val="20"/>
                  </w:rPr>
                </w:rPrChange>
              </w:rPr>
            </w:pPr>
            <w:r w:rsidRPr="00D919CB">
              <w:rPr>
                <w:rFonts w:ascii="Source Sans Pro" w:hAnsi="Source Sans Pro"/>
                <w:i w:val="0"/>
                <w:sz w:val="21"/>
                <w:szCs w:val="21"/>
                <w:rPrChange w:id="8275" w:author="Javier Quintana Pérez" w:date="2022-12-01T17:23:00Z">
                  <w:rPr>
                    <w:rFonts w:ascii="NewsGotT" w:hAnsi="NewsGotT"/>
                    <w:i w:val="0"/>
                    <w:color w:val="0000FF"/>
                    <w:sz w:val="20"/>
                    <w:u w:val="single"/>
                  </w:rPr>
                </w:rPrChange>
              </w:rPr>
              <w:t>Alas</w:t>
            </w:r>
          </w:p>
        </w:tc>
        <w:tc>
          <w:tcPr>
            <w:tcW w:w="649" w:type="pct"/>
            <w:shd w:val="clear" w:color="auto" w:fill="auto"/>
            <w:tcPrChange w:id="8276"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77" w:author="Javier Quintana Pérez" w:date="2022-12-01T17:23:00Z">
                  <w:rPr/>
                </w:rPrChange>
              </w:rPr>
            </w:pPr>
          </w:p>
        </w:tc>
        <w:tc>
          <w:tcPr>
            <w:tcW w:w="649" w:type="pct"/>
            <w:shd w:val="clear" w:color="auto" w:fill="auto"/>
            <w:tcPrChange w:id="8278"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279" w:author="Javier Quintana Pérez" w:date="2022-12-01T17:23:00Z">
                  <w:rPr/>
                </w:rPrChange>
              </w:rPr>
            </w:pPr>
          </w:p>
        </w:tc>
        <w:tc>
          <w:tcPr>
            <w:tcW w:w="844" w:type="pct"/>
            <w:tcPrChange w:id="8280" w:author="Javier Quintana Pérez" w:date="2022-05-11T17:45:00Z">
              <w:tcPr>
                <w:tcW w:w="844" w:type="pct"/>
              </w:tcPr>
            </w:tcPrChange>
          </w:tcPr>
          <w:p w:rsidR="00EB394E" w:rsidRPr="000403E9" w:rsidRDefault="00EB394E" w:rsidP="00EB394E">
            <w:pPr>
              <w:jc w:val="center"/>
              <w:rPr>
                <w:rFonts w:ascii="Source Sans Pro" w:hAnsi="Source Sans Pro"/>
                <w:sz w:val="21"/>
                <w:szCs w:val="21"/>
                <w:rPrChange w:id="8281" w:author="Javier Quintana Pérez" w:date="2022-12-01T17:23:00Z">
                  <w:rPr/>
                </w:rPrChange>
              </w:rPr>
            </w:pPr>
          </w:p>
        </w:tc>
        <w:tc>
          <w:tcPr>
            <w:tcW w:w="649" w:type="pct"/>
            <w:tcPrChange w:id="8282" w:author="Javier Quintana Pérez" w:date="2022-05-11T17:45:00Z">
              <w:tcPr>
                <w:tcW w:w="649" w:type="pct"/>
              </w:tcPr>
            </w:tcPrChange>
          </w:tcPr>
          <w:p w:rsidR="00EB394E" w:rsidRPr="000403E9" w:rsidRDefault="00EB394E" w:rsidP="00EB394E">
            <w:pPr>
              <w:jc w:val="center"/>
              <w:rPr>
                <w:rFonts w:ascii="Source Sans Pro" w:hAnsi="Source Sans Pro"/>
                <w:sz w:val="21"/>
                <w:szCs w:val="21"/>
                <w:rPrChange w:id="8283" w:author="Javier Quintana Pérez" w:date="2022-12-01T17:23:00Z">
                  <w:rPr/>
                </w:rPrChange>
              </w:rPr>
            </w:pPr>
          </w:p>
        </w:tc>
      </w:tr>
      <w:tr w:rsidR="00EB394E" w:rsidRPr="000403E9" w:rsidTr="00671AF1">
        <w:trPr>
          <w:trHeight w:val="289"/>
          <w:jc w:val="center"/>
          <w:trPrChange w:id="8284" w:author="Javier Quintana Pérez" w:date="2022-05-11T17:45:00Z">
            <w:trPr>
              <w:trHeight w:val="289"/>
              <w:jc w:val="center"/>
            </w:trPr>
          </w:trPrChange>
        </w:trPr>
        <w:tc>
          <w:tcPr>
            <w:tcW w:w="2209" w:type="pct"/>
            <w:shd w:val="clear" w:color="auto" w:fill="auto"/>
            <w:tcPrChange w:id="8285" w:author="Javier Quintana Pérez" w:date="2022-05-11T17:45:00Z">
              <w:tcPr>
                <w:tcW w:w="2208" w:type="pct"/>
                <w:shd w:val="clear" w:color="auto" w:fill="auto"/>
              </w:tcPr>
            </w:tcPrChange>
          </w:tcPr>
          <w:p w:rsidR="00EB394E" w:rsidRPr="000403E9" w:rsidRDefault="00D919CB" w:rsidP="001C21B3">
            <w:pPr>
              <w:tabs>
                <w:tab w:val="clear" w:pos="567"/>
              </w:tabs>
              <w:spacing w:line="240" w:lineRule="auto"/>
              <w:jc w:val="left"/>
              <w:rPr>
                <w:rFonts w:ascii="Source Sans Pro" w:hAnsi="Source Sans Pro"/>
                <w:sz w:val="21"/>
                <w:szCs w:val="21"/>
                <w:rPrChange w:id="8286" w:author="Javier Quintana Pérez" w:date="2022-12-01T17:23:00Z">
                  <w:rPr/>
                </w:rPrChange>
              </w:rPr>
            </w:pPr>
            <w:r w:rsidRPr="00D919CB">
              <w:rPr>
                <w:rFonts w:ascii="Source Sans Pro" w:hAnsi="Source Sans Pro"/>
                <w:sz w:val="21"/>
                <w:szCs w:val="21"/>
                <w:rPrChange w:id="8287" w:author="Javier Quintana Pérez" w:date="2022-12-01T17:23:00Z">
                  <w:rPr>
                    <w:color w:val="0000FF"/>
                    <w:u w:val="single"/>
                  </w:rPr>
                </w:rPrChange>
              </w:rPr>
              <w:t>En elementos para puentes (</w:t>
            </w:r>
            <w:ins w:id="8288" w:author="Javier Quintana Pérez" w:date="2022-05-09T11:46:00Z">
              <w:r w:rsidRPr="00D919CB">
                <w:rPr>
                  <w:rFonts w:ascii="Source Sans Pro" w:hAnsi="Source Sans Pro"/>
                  <w:sz w:val="21"/>
                  <w:szCs w:val="21"/>
                  <w:rPrChange w:id="8289" w:author="Javier Quintana Pérez" w:date="2022-12-01T17:23:00Z">
                    <w:rPr>
                      <w:color w:val="0000FF"/>
                      <w:u w:val="single"/>
                    </w:rPr>
                  </w:rPrChange>
                </w:rPr>
                <w:t>v</w:t>
              </w:r>
            </w:ins>
            <w:del w:id="8290" w:author="Javier Quintana Pérez" w:date="2022-05-09T11:46:00Z">
              <w:r w:rsidRPr="00D919CB">
                <w:rPr>
                  <w:rFonts w:ascii="Source Sans Pro" w:hAnsi="Source Sans Pro"/>
                  <w:sz w:val="21"/>
                  <w:szCs w:val="21"/>
                  <w:rPrChange w:id="8291" w:author="Javier Quintana Pérez" w:date="2022-12-01T17:23:00Z">
                    <w:rPr>
                      <w:color w:val="0000FF"/>
                      <w:u w:val="single"/>
                    </w:rPr>
                  </w:rPrChange>
                </w:rPr>
                <w:delText>V</w:delText>
              </w:r>
            </w:del>
            <w:r w:rsidRPr="00D919CB">
              <w:rPr>
                <w:rFonts w:ascii="Source Sans Pro" w:hAnsi="Source Sans Pro"/>
                <w:sz w:val="21"/>
                <w:szCs w:val="21"/>
                <w:rPrChange w:id="8292" w:author="Javier Quintana Pérez" w:date="2022-12-01T17:23:00Z">
                  <w:rPr>
                    <w:color w:val="0000FF"/>
                    <w:u w:val="single"/>
                  </w:rPr>
                </w:rPrChange>
              </w:rPr>
              <w:t xml:space="preserve">igas, losas, estribos, elementos para pilas y arcos prefabricados): </w:t>
            </w:r>
            <w:del w:id="8293" w:author="Javier Quintana Pérez" w:date="2022-01-24T16:42:00Z">
              <w:r w:rsidRPr="00D919CB">
                <w:rPr>
                  <w:rFonts w:ascii="Source Sans Pro" w:hAnsi="Source Sans Pro"/>
                  <w:sz w:val="21"/>
                  <w:szCs w:val="21"/>
                  <w:rPrChange w:id="8294" w:author="Javier Quintana Pérez" w:date="2022-12-01T17:23:00Z">
                    <w:rPr>
                      <w:color w:val="0000FF"/>
                      <w:u w:val="single"/>
                    </w:rPr>
                  </w:rPrChange>
                </w:rPr>
                <w:delText>C</w:delText>
              </w:r>
            </w:del>
            <w:del w:id="8295" w:author="Javier Quintana Pérez" w:date="2022-05-09T11:46:00Z">
              <w:r w:rsidRPr="00D919CB">
                <w:rPr>
                  <w:rFonts w:ascii="Source Sans Pro" w:hAnsi="Source Sans Pro"/>
                  <w:sz w:val="21"/>
                  <w:szCs w:val="21"/>
                  <w:rPrChange w:id="8296" w:author="Javier Quintana Pérez" w:date="2022-12-01T17:23:00Z">
                    <w:rPr>
                      <w:color w:val="0000FF"/>
                      <w:u w:val="single"/>
                    </w:rPr>
                  </w:rPrChange>
                </w:rPr>
                <w:delText>ontraflecha</w:delText>
              </w:r>
            </w:del>
            <w:ins w:id="8297" w:author="Javier Quintana Pérez" w:date="2022-05-09T11:46:00Z">
              <w:r w:rsidRPr="00D919CB">
                <w:rPr>
                  <w:rFonts w:ascii="Source Sans Pro" w:hAnsi="Source Sans Pro"/>
                  <w:sz w:val="21"/>
                  <w:szCs w:val="21"/>
                  <w:rPrChange w:id="8298" w:author="Javier Quintana Pérez" w:date="2022-12-01T17:23:00Z">
                    <w:rPr>
                      <w:color w:val="0000FF"/>
                      <w:u w:val="single"/>
                    </w:rPr>
                  </w:rPrChange>
                </w:rPr>
                <w:t>Contraflecha</w:t>
              </w:r>
            </w:ins>
            <w:r w:rsidRPr="00D919CB">
              <w:rPr>
                <w:rFonts w:ascii="Source Sans Pro" w:hAnsi="Source Sans Pro"/>
                <w:sz w:val="21"/>
                <w:szCs w:val="21"/>
                <w:rPrChange w:id="8299" w:author="Javier Quintana Pérez" w:date="2022-12-01T17:23:00Z">
                  <w:rPr>
                    <w:color w:val="0000FF"/>
                    <w:u w:val="single"/>
                  </w:rPr>
                </w:rPrChange>
              </w:rPr>
              <w:t xml:space="preserve"> o flecha</w:t>
            </w:r>
          </w:p>
        </w:tc>
        <w:tc>
          <w:tcPr>
            <w:tcW w:w="649" w:type="pct"/>
            <w:shd w:val="clear" w:color="auto" w:fill="auto"/>
            <w:tcPrChange w:id="8300"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301" w:author="Javier Quintana Pérez" w:date="2022-12-01T17:23:00Z">
                  <w:rPr/>
                </w:rPrChange>
              </w:rPr>
            </w:pPr>
          </w:p>
        </w:tc>
        <w:tc>
          <w:tcPr>
            <w:tcW w:w="649" w:type="pct"/>
            <w:shd w:val="clear" w:color="auto" w:fill="auto"/>
            <w:tcPrChange w:id="8302"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303" w:author="Javier Quintana Pérez" w:date="2022-12-01T17:23:00Z">
                  <w:rPr/>
                </w:rPrChange>
              </w:rPr>
            </w:pPr>
          </w:p>
        </w:tc>
        <w:tc>
          <w:tcPr>
            <w:tcW w:w="844" w:type="pct"/>
            <w:tcPrChange w:id="8304" w:author="Javier Quintana Pérez" w:date="2022-05-11T17:45:00Z">
              <w:tcPr>
                <w:tcW w:w="844" w:type="pct"/>
              </w:tcPr>
            </w:tcPrChange>
          </w:tcPr>
          <w:p w:rsidR="00EB394E" w:rsidRPr="000403E9" w:rsidRDefault="00EB394E" w:rsidP="00EB394E">
            <w:pPr>
              <w:jc w:val="center"/>
              <w:rPr>
                <w:rFonts w:ascii="Source Sans Pro" w:hAnsi="Source Sans Pro"/>
                <w:sz w:val="21"/>
                <w:szCs w:val="21"/>
                <w:rPrChange w:id="8305" w:author="Javier Quintana Pérez" w:date="2022-12-01T17:23:00Z">
                  <w:rPr/>
                </w:rPrChange>
              </w:rPr>
            </w:pPr>
          </w:p>
        </w:tc>
        <w:tc>
          <w:tcPr>
            <w:tcW w:w="649" w:type="pct"/>
            <w:tcPrChange w:id="8306" w:author="Javier Quintana Pérez" w:date="2022-05-11T17:45:00Z">
              <w:tcPr>
                <w:tcW w:w="649" w:type="pct"/>
              </w:tcPr>
            </w:tcPrChange>
          </w:tcPr>
          <w:p w:rsidR="00EB394E" w:rsidRPr="000403E9" w:rsidRDefault="00EB394E" w:rsidP="00EB394E">
            <w:pPr>
              <w:jc w:val="center"/>
              <w:rPr>
                <w:rFonts w:ascii="Source Sans Pro" w:hAnsi="Source Sans Pro"/>
                <w:sz w:val="21"/>
                <w:szCs w:val="21"/>
                <w:rPrChange w:id="8307" w:author="Javier Quintana Pérez" w:date="2022-12-01T17:23:00Z">
                  <w:rPr/>
                </w:rPrChange>
              </w:rPr>
            </w:pPr>
          </w:p>
        </w:tc>
      </w:tr>
      <w:tr w:rsidR="00EB394E" w:rsidRPr="000403E9" w:rsidTr="00671AF1">
        <w:trPr>
          <w:trHeight w:val="289"/>
          <w:jc w:val="center"/>
          <w:trPrChange w:id="8308" w:author="Javier Quintana Pérez" w:date="2022-05-11T17:45:00Z">
            <w:trPr>
              <w:trHeight w:val="289"/>
              <w:jc w:val="center"/>
            </w:trPr>
          </w:trPrChange>
        </w:trPr>
        <w:tc>
          <w:tcPr>
            <w:tcW w:w="2209" w:type="pct"/>
            <w:shd w:val="clear" w:color="auto" w:fill="auto"/>
            <w:tcPrChange w:id="8309" w:author="Javier Quintana Pérez" w:date="2022-05-11T17:45:00Z">
              <w:tcPr>
                <w:tcW w:w="2208" w:type="pct"/>
                <w:shd w:val="clear" w:color="auto" w:fill="auto"/>
              </w:tcPr>
            </w:tcPrChange>
          </w:tcPr>
          <w:p w:rsidR="00EB394E" w:rsidRPr="000403E9" w:rsidRDefault="00D919CB" w:rsidP="001C21B3">
            <w:pPr>
              <w:tabs>
                <w:tab w:val="clear" w:pos="567"/>
              </w:tabs>
              <w:spacing w:line="240" w:lineRule="auto"/>
              <w:jc w:val="left"/>
              <w:rPr>
                <w:rFonts w:ascii="Source Sans Pro" w:hAnsi="Source Sans Pro"/>
                <w:sz w:val="21"/>
                <w:szCs w:val="21"/>
                <w:rPrChange w:id="8310" w:author="Javier Quintana Pérez" w:date="2022-12-01T17:23:00Z">
                  <w:rPr/>
                </w:rPrChange>
              </w:rPr>
            </w:pPr>
            <w:r w:rsidRPr="00D919CB">
              <w:rPr>
                <w:rFonts w:ascii="Source Sans Pro" w:hAnsi="Source Sans Pro"/>
                <w:sz w:val="21"/>
                <w:szCs w:val="21"/>
                <w:rPrChange w:id="8311" w:author="Javier Quintana Pérez" w:date="2022-12-01T17:23:00Z">
                  <w:rPr>
                    <w:color w:val="0000FF"/>
                    <w:u w:val="single"/>
                  </w:rPr>
                </w:rPrChange>
              </w:rPr>
              <w:t>Otros (</w:t>
            </w:r>
            <w:ins w:id="8312" w:author="Javier Quintana Pérez" w:date="2022-01-24T16:42:00Z">
              <w:r w:rsidRPr="00D919CB">
                <w:rPr>
                  <w:rFonts w:ascii="Source Sans Pro" w:hAnsi="Source Sans Pro"/>
                  <w:sz w:val="21"/>
                  <w:szCs w:val="21"/>
                  <w:rPrChange w:id="8313" w:author="Javier Quintana Pérez" w:date="2022-12-01T17:23:00Z">
                    <w:rPr>
                      <w:color w:val="0000FF"/>
                      <w:u w:val="single"/>
                    </w:rPr>
                  </w:rPrChange>
                </w:rPr>
                <w:t>f</w:t>
              </w:r>
            </w:ins>
            <w:del w:id="8314" w:author="Javier Quintana Pérez" w:date="2022-01-24T16:42:00Z">
              <w:r w:rsidRPr="00D919CB">
                <w:rPr>
                  <w:rFonts w:ascii="Source Sans Pro" w:hAnsi="Source Sans Pro"/>
                  <w:sz w:val="21"/>
                  <w:szCs w:val="21"/>
                  <w:rPrChange w:id="8315" w:author="Javier Quintana Pérez" w:date="2022-12-01T17:23:00Z">
                    <w:rPr>
                      <w:color w:val="0000FF"/>
                      <w:u w:val="single"/>
                    </w:rPr>
                  </w:rPrChange>
                </w:rPr>
                <w:delText>F</w:delText>
              </w:r>
            </w:del>
            <w:r w:rsidRPr="00D919CB">
              <w:rPr>
                <w:rFonts w:ascii="Source Sans Pro" w:hAnsi="Source Sans Pro"/>
                <w:sz w:val="21"/>
                <w:szCs w:val="21"/>
                <w:rPrChange w:id="8316" w:author="Javier Quintana Pérez" w:date="2022-12-01T17:23:00Z">
                  <w:rPr>
                    <w:color w:val="0000FF"/>
                    <w:u w:val="single"/>
                  </w:rPr>
                </w:rPrChange>
              </w:rPr>
              <w:t>isuración, grietas, desportillados, coqueras, etc</w:t>
            </w:r>
            <w:ins w:id="8317" w:author="Javier Quintana Pérez" w:date="2022-01-24T16:42:00Z">
              <w:r w:rsidRPr="00D919CB">
                <w:rPr>
                  <w:rFonts w:ascii="Source Sans Pro" w:hAnsi="Source Sans Pro"/>
                  <w:sz w:val="21"/>
                  <w:szCs w:val="21"/>
                  <w:rPrChange w:id="8318" w:author="Javier Quintana Pérez" w:date="2022-12-01T17:23:00Z">
                    <w:rPr>
                      <w:color w:val="0000FF"/>
                      <w:u w:val="single"/>
                    </w:rPr>
                  </w:rPrChange>
                </w:rPr>
                <w:t>.</w:t>
              </w:r>
            </w:ins>
            <w:r w:rsidRPr="00D919CB">
              <w:rPr>
                <w:rFonts w:ascii="Source Sans Pro" w:hAnsi="Source Sans Pro"/>
                <w:sz w:val="21"/>
                <w:szCs w:val="21"/>
                <w:rPrChange w:id="8319" w:author="Javier Quintana Pérez" w:date="2022-12-01T17:23:00Z">
                  <w:rPr>
                    <w:color w:val="0000FF"/>
                    <w:u w:val="single"/>
                  </w:rPr>
                </w:rPrChange>
              </w:rPr>
              <w:t>)</w:t>
            </w:r>
          </w:p>
        </w:tc>
        <w:tc>
          <w:tcPr>
            <w:tcW w:w="649" w:type="pct"/>
            <w:shd w:val="clear" w:color="auto" w:fill="auto"/>
            <w:tcPrChange w:id="8320"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321" w:author="Javier Quintana Pérez" w:date="2022-12-01T17:23:00Z">
                  <w:rPr/>
                </w:rPrChange>
              </w:rPr>
            </w:pPr>
          </w:p>
        </w:tc>
        <w:tc>
          <w:tcPr>
            <w:tcW w:w="649" w:type="pct"/>
            <w:shd w:val="clear" w:color="auto" w:fill="auto"/>
            <w:tcPrChange w:id="8322" w:author="Javier Quintana Pérez" w:date="2022-05-11T17:45:00Z">
              <w:tcPr>
                <w:tcW w:w="649" w:type="pct"/>
                <w:shd w:val="clear" w:color="auto" w:fill="auto"/>
              </w:tcPr>
            </w:tcPrChange>
          </w:tcPr>
          <w:p w:rsidR="00EB394E" w:rsidRPr="000403E9" w:rsidRDefault="00EB394E" w:rsidP="00EB394E">
            <w:pPr>
              <w:jc w:val="center"/>
              <w:rPr>
                <w:rFonts w:ascii="Source Sans Pro" w:hAnsi="Source Sans Pro"/>
                <w:sz w:val="21"/>
                <w:szCs w:val="21"/>
                <w:rPrChange w:id="8323" w:author="Javier Quintana Pérez" w:date="2022-12-01T17:23:00Z">
                  <w:rPr/>
                </w:rPrChange>
              </w:rPr>
            </w:pPr>
          </w:p>
        </w:tc>
        <w:tc>
          <w:tcPr>
            <w:tcW w:w="844" w:type="pct"/>
            <w:tcPrChange w:id="8324" w:author="Javier Quintana Pérez" w:date="2022-05-11T17:45:00Z">
              <w:tcPr>
                <w:tcW w:w="844" w:type="pct"/>
              </w:tcPr>
            </w:tcPrChange>
          </w:tcPr>
          <w:p w:rsidR="00EB394E" w:rsidRPr="000403E9" w:rsidRDefault="00EB394E" w:rsidP="00EB394E">
            <w:pPr>
              <w:jc w:val="center"/>
              <w:rPr>
                <w:rFonts w:ascii="Source Sans Pro" w:hAnsi="Source Sans Pro"/>
                <w:sz w:val="21"/>
                <w:szCs w:val="21"/>
                <w:rPrChange w:id="8325" w:author="Javier Quintana Pérez" w:date="2022-12-01T17:23:00Z">
                  <w:rPr/>
                </w:rPrChange>
              </w:rPr>
            </w:pPr>
          </w:p>
        </w:tc>
        <w:tc>
          <w:tcPr>
            <w:tcW w:w="649" w:type="pct"/>
            <w:tcPrChange w:id="8326" w:author="Javier Quintana Pérez" w:date="2022-05-11T17:45:00Z">
              <w:tcPr>
                <w:tcW w:w="649" w:type="pct"/>
              </w:tcPr>
            </w:tcPrChange>
          </w:tcPr>
          <w:p w:rsidR="00EB394E" w:rsidRPr="000403E9" w:rsidRDefault="00EB394E" w:rsidP="00EB394E">
            <w:pPr>
              <w:jc w:val="center"/>
              <w:rPr>
                <w:rFonts w:ascii="Source Sans Pro" w:hAnsi="Source Sans Pro"/>
                <w:sz w:val="21"/>
                <w:szCs w:val="21"/>
                <w:rPrChange w:id="8327" w:author="Javier Quintana Pérez" w:date="2022-12-01T17:23:00Z">
                  <w:rPr/>
                </w:rPrChange>
              </w:rPr>
            </w:pPr>
          </w:p>
        </w:tc>
      </w:tr>
    </w:tbl>
    <w:p w:rsidR="00834ECC" w:rsidRPr="000403E9" w:rsidRDefault="00834ECC" w:rsidP="00834ECC">
      <w:pPr>
        <w:ind w:left="705"/>
        <w:rPr>
          <w:rFonts w:ascii="Source Sans Pro" w:hAnsi="Source Sans Pro"/>
          <w:sz w:val="21"/>
          <w:szCs w:val="21"/>
          <w:rPrChange w:id="8328" w:author="Javier Quintana Pérez" w:date="2022-12-01T17:23:00Z">
            <w:rPr>
              <w:sz w:val="16"/>
            </w:rPr>
          </w:rPrChange>
        </w:rPr>
      </w:pPr>
    </w:p>
    <w:p w:rsidR="00B20093" w:rsidRPr="000403E9" w:rsidRDefault="00B20093" w:rsidP="00834ECC">
      <w:pPr>
        <w:pStyle w:val="Textoindependiente"/>
        <w:rPr>
          <w:rFonts w:ascii="Source Sans Pro" w:hAnsi="Source Sans Pro"/>
          <w:i w:val="0"/>
          <w:sz w:val="21"/>
          <w:szCs w:val="21"/>
          <w:u w:val="single"/>
          <w:rPrChange w:id="8329" w:author="Javier Quintana Pérez" w:date="2022-12-01T17:23:00Z">
            <w:rPr>
              <w:rFonts w:ascii="NewsGotT" w:hAnsi="NewsGotT"/>
              <w:i w:val="0"/>
              <w:sz w:val="20"/>
              <w:u w:val="single"/>
            </w:rPr>
          </w:rPrChange>
        </w:rPr>
      </w:pPr>
    </w:p>
    <w:p w:rsidR="00834ECC" w:rsidRPr="000403E9" w:rsidRDefault="00D919CB" w:rsidP="00834ECC">
      <w:pPr>
        <w:pStyle w:val="Textoindependiente"/>
        <w:rPr>
          <w:rFonts w:ascii="Source Sans Pro" w:hAnsi="Source Sans Pro"/>
          <w:i w:val="0"/>
          <w:sz w:val="21"/>
          <w:szCs w:val="21"/>
          <w:u w:val="single"/>
          <w:rPrChange w:id="8330" w:author="Javier Quintana Pérez" w:date="2022-12-01T17:23:00Z">
            <w:rPr>
              <w:rFonts w:ascii="NewsGotT" w:hAnsi="NewsGotT"/>
              <w:i w:val="0"/>
              <w:sz w:val="20"/>
              <w:u w:val="single"/>
            </w:rPr>
          </w:rPrChange>
        </w:rPr>
      </w:pPr>
      <w:r w:rsidRPr="00D919CB">
        <w:rPr>
          <w:rFonts w:ascii="Source Sans Pro" w:hAnsi="Source Sans Pro"/>
          <w:i w:val="0"/>
          <w:sz w:val="21"/>
          <w:szCs w:val="21"/>
          <w:u w:val="single"/>
          <w:rPrChange w:id="8331" w:author="Javier Quintana Pérez" w:date="2022-12-01T17:23:00Z">
            <w:rPr>
              <w:rFonts w:ascii="NewsGotT" w:hAnsi="NewsGotT"/>
              <w:i w:val="0"/>
              <w:color w:val="0000FF"/>
              <w:sz w:val="20"/>
              <w:u w:val="single"/>
            </w:rPr>
          </w:rPrChange>
        </w:rPr>
        <w:t>COMENTARIOS</w:t>
      </w:r>
    </w:p>
    <w:p w:rsidR="00834ECC" w:rsidRPr="000403E9" w:rsidRDefault="00834ECC" w:rsidP="00834ECC">
      <w:pPr>
        <w:pStyle w:val="Textoindependiente"/>
        <w:rPr>
          <w:rFonts w:ascii="Source Sans Pro" w:hAnsi="Source Sans Pro"/>
          <w:i w:val="0"/>
          <w:sz w:val="21"/>
          <w:szCs w:val="21"/>
          <w:u w:val="single"/>
          <w:rPrChange w:id="8332" w:author="Javier Quintana Pérez" w:date="2022-12-01T17:23:00Z">
            <w:rPr>
              <w:rFonts w:ascii="NewsGotT" w:hAnsi="NewsGotT"/>
              <w:i w:val="0"/>
              <w:sz w:val="20"/>
              <w:u w:val="single"/>
            </w:rPr>
          </w:rPrChange>
        </w:rPr>
      </w:pPr>
    </w:p>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8333" w:author="Javier Quintana Pérez" w:date="2022-05-11T17:46: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9178"/>
        <w:tblGridChange w:id="8334">
          <w:tblGrid>
            <w:gridCol w:w="9286"/>
          </w:tblGrid>
        </w:tblGridChange>
      </w:tblGrid>
      <w:tr w:rsidR="00834ECC" w:rsidRPr="000403E9" w:rsidTr="00671AF1">
        <w:trPr>
          <w:jc w:val="center"/>
          <w:trPrChange w:id="8335" w:author="Javier Quintana Pérez" w:date="2022-05-11T17:46:00Z">
            <w:trPr>
              <w:jc w:val="center"/>
            </w:trPr>
          </w:trPrChange>
        </w:trPr>
        <w:tc>
          <w:tcPr>
            <w:tcW w:w="5000" w:type="pct"/>
            <w:shd w:val="clear" w:color="auto" w:fill="auto"/>
            <w:tcPrChange w:id="8336" w:author="Javier Quintana Pérez" w:date="2022-05-11T17:46:00Z">
              <w:tcPr>
                <w:tcW w:w="5000" w:type="pct"/>
                <w:shd w:val="clear" w:color="auto" w:fill="auto"/>
              </w:tcPr>
            </w:tcPrChange>
          </w:tcPr>
          <w:p w:rsidR="00834ECC" w:rsidRPr="000403E9" w:rsidRDefault="00834ECC" w:rsidP="00834ECC">
            <w:pPr>
              <w:pStyle w:val="Textoindependiente"/>
              <w:rPr>
                <w:rFonts w:ascii="Source Sans Pro" w:hAnsi="Source Sans Pro"/>
                <w:i w:val="0"/>
                <w:sz w:val="21"/>
                <w:szCs w:val="21"/>
                <w:u w:val="single"/>
                <w:rPrChange w:id="8337" w:author="Javier Quintana Pérez" w:date="2022-12-01T17:23:00Z">
                  <w:rPr>
                    <w:rFonts w:ascii="NewsGotT" w:hAnsi="NewsGotT"/>
                    <w:i w:val="0"/>
                    <w:sz w:val="20"/>
                    <w:u w:val="single"/>
                  </w:rPr>
                </w:rPrChange>
              </w:rPr>
            </w:pPr>
          </w:p>
          <w:p w:rsidR="00834ECC" w:rsidRPr="000403E9" w:rsidRDefault="00834ECC" w:rsidP="00834ECC">
            <w:pPr>
              <w:pStyle w:val="Textoindependiente"/>
              <w:rPr>
                <w:rFonts w:ascii="Source Sans Pro" w:hAnsi="Source Sans Pro"/>
                <w:i w:val="0"/>
                <w:sz w:val="21"/>
                <w:szCs w:val="21"/>
                <w:u w:val="single"/>
                <w:rPrChange w:id="8338" w:author="Javier Quintana Pérez" w:date="2022-12-01T17:23:00Z">
                  <w:rPr>
                    <w:rFonts w:ascii="NewsGotT" w:hAnsi="NewsGotT"/>
                    <w:i w:val="0"/>
                    <w:sz w:val="20"/>
                    <w:u w:val="single"/>
                  </w:rPr>
                </w:rPrChange>
              </w:rPr>
            </w:pPr>
          </w:p>
          <w:p w:rsidR="00834ECC" w:rsidRPr="000403E9" w:rsidRDefault="00834ECC" w:rsidP="00834ECC">
            <w:pPr>
              <w:pStyle w:val="Textoindependiente"/>
              <w:rPr>
                <w:rFonts w:ascii="Source Sans Pro" w:hAnsi="Source Sans Pro"/>
                <w:i w:val="0"/>
                <w:sz w:val="21"/>
                <w:szCs w:val="21"/>
                <w:u w:val="single"/>
                <w:rPrChange w:id="8339" w:author="Javier Quintana Pérez" w:date="2022-12-01T17:23:00Z">
                  <w:rPr>
                    <w:rFonts w:ascii="NewsGotT" w:hAnsi="NewsGotT"/>
                    <w:i w:val="0"/>
                    <w:sz w:val="20"/>
                    <w:u w:val="single"/>
                  </w:rPr>
                </w:rPrChange>
              </w:rPr>
            </w:pPr>
          </w:p>
          <w:p w:rsidR="00834ECC" w:rsidRPr="000403E9" w:rsidRDefault="00834ECC" w:rsidP="00834ECC">
            <w:pPr>
              <w:pStyle w:val="Textoindependiente"/>
              <w:rPr>
                <w:rFonts w:ascii="Source Sans Pro" w:hAnsi="Source Sans Pro"/>
                <w:i w:val="0"/>
                <w:sz w:val="21"/>
                <w:szCs w:val="21"/>
                <w:u w:val="single"/>
                <w:rPrChange w:id="8340" w:author="Javier Quintana Pérez" w:date="2022-12-01T17:23:00Z">
                  <w:rPr>
                    <w:rFonts w:ascii="NewsGotT" w:hAnsi="NewsGotT"/>
                    <w:i w:val="0"/>
                    <w:sz w:val="20"/>
                    <w:u w:val="single"/>
                  </w:rPr>
                </w:rPrChange>
              </w:rPr>
            </w:pPr>
          </w:p>
        </w:tc>
      </w:tr>
    </w:tbl>
    <w:p w:rsidR="001D2879" w:rsidRPr="000403E9" w:rsidRDefault="001D2879" w:rsidP="00834ECC">
      <w:pPr>
        <w:rPr>
          <w:sz w:val="21"/>
          <w:szCs w:val="21"/>
          <w:rPrChange w:id="8341" w:author="Javier Quintana Pérez" w:date="2022-12-01T17:23:00Z">
            <w:rPr/>
          </w:rPrChange>
        </w:rPr>
      </w:pPr>
    </w:p>
    <w:p w:rsidR="001D2879" w:rsidRPr="009C17BD" w:rsidRDefault="001D2879" w:rsidP="00834ECC"/>
    <w:p w:rsidR="00EB394E" w:rsidRPr="000403E9" w:rsidRDefault="00D919CB" w:rsidP="00834ECC">
      <w:pPr>
        <w:pStyle w:val="Nivel3"/>
        <w:rPr>
          <w:rFonts w:ascii="Source Sans Pro" w:hAnsi="Source Sans Pro"/>
          <w:sz w:val="22"/>
          <w:szCs w:val="22"/>
          <w:rPrChange w:id="8342" w:author="Javier Quintana Pérez" w:date="2022-12-01T17:23:00Z">
            <w:rPr/>
          </w:rPrChange>
        </w:rPr>
      </w:pPr>
      <w:bookmarkStart w:id="8343" w:name="_Toc520122152"/>
      <w:bookmarkStart w:id="8344" w:name="_Toc520134297"/>
      <w:bookmarkStart w:id="8345" w:name="_Toc520134614"/>
      <w:bookmarkStart w:id="8346" w:name="_Toc520135892"/>
      <w:bookmarkStart w:id="8347" w:name="_Toc520136313"/>
      <w:bookmarkStart w:id="8348" w:name="_Toc529041567"/>
      <w:bookmarkStart w:id="8349" w:name="_Toc529270485"/>
      <w:bookmarkStart w:id="8350" w:name="_Toc532372555"/>
      <w:bookmarkStart w:id="8351" w:name="_Toc532373513"/>
      <w:bookmarkStart w:id="8352" w:name="_Toc532374019"/>
      <w:bookmarkStart w:id="8353" w:name="_Toc122537373"/>
      <w:ins w:id="8354" w:author="Javier Quintana Pérez" w:date="2022-05-11T17:44:00Z">
        <w:r w:rsidRPr="00D919CB">
          <w:rPr>
            <w:rFonts w:ascii="Source Sans Pro" w:hAnsi="Source Sans Pro"/>
            <w:sz w:val="22"/>
            <w:szCs w:val="22"/>
            <w:rPrChange w:id="8355" w:author="Javier Quintana Pérez" w:date="2022-12-01T17:23:00Z">
              <w:rPr>
                <w:rFonts w:ascii="Source Sans Pro" w:hAnsi="Source Sans Pro"/>
                <w:color w:val="0000FF"/>
                <w:u w:val="single"/>
              </w:rPr>
            </w:rPrChange>
          </w:rPr>
          <w:t xml:space="preserve">9.3.2 </w:t>
        </w:r>
      </w:ins>
      <w:r w:rsidRPr="00D919CB">
        <w:rPr>
          <w:rFonts w:ascii="Source Sans Pro" w:hAnsi="Source Sans Pro"/>
          <w:sz w:val="22"/>
          <w:szCs w:val="22"/>
          <w:rPrChange w:id="8356" w:author="Javier Quintana Pérez" w:date="2022-12-01T17:23:00Z">
            <w:rPr>
              <w:color w:val="0000FF"/>
              <w:u w:val="single"/>
            </w:rPr>
          </w:rPrChange>
        </w:rPr>
        <w:t>Ensayos mecánicos</w:t>
      </w:r>
      <w:bookmarkEnd w:id="8343"/>
      <w:bookmarkEnd w:id="8344"/>
      <w:bookmarkEnd w:id="8345"/>
      <w:bookmarkEnd w:id="8346"/>
      <w:bookmarkEnd w:id="8347"/>
      <w:bookmarkEnd w:id="8348"/>
      <w:bookmarkEnd w:id="8349"/>
      <w:bookmarkEnd w:id="8350"/>
      <w:bookmarkEnd w:id="8351"/>
      <w:bookmarkEnd w:id="8352"/>
      <w:bookmarkEnd w:id="8353"/>
      <w:r w:rsidRPr="00D919CB">
        <w:rPr>
          <w:rFonts w:ascii="Source Sans Pro" w:hAnsi="Source Sans Pro"/>
          <w:sz w:val="22"/>
          <w:szCs w:val="22"/>
          <w:rPrChange w:id="8357" w:author="Javier Quintana Pérez" w:date="2022-12-01T17:23:00Z">
            <w:rPr>
              <w:color w:val="0000FF"/>
              <w:u w:val="single"/>
            </w:rPr>
          </w:rPrChange>
        </w:rPr>
        <w:t xml:space="preserve"> </w:t>
      </w:r>
    </w:p>
    <w:p w:rsidR="00EB394E" w:rsidRPr="00D41C9D" w:rsidRDefault="00EB394E" w:rsidP="00EB394E">
      <w:pPr>
        <w:rPr>
          <w:rFonts w:ascii="Source Sans Pro" w:hAnsi="Source Sans Pro"/>
          <w:b/>
          <w:color w:val="000000"/>
          <w:u w:val="single"/>
          <w:rPrChange w:id="8358" w:author="Javier Quintana Pérez" w:date="2022-05-09T17:41:00Z">
            <w:rPr>
              <w:b/>
              <w:color w:val="000000"/>
              <w:u w:val="single"/>
            </w:rPr>
          </w:rPrChange>
        </w:rPr>
      </w:pPr>
    </w:p>
    <w:p w:rsidR="00EB394E" w:rsidRPr="000403E9" w:rsidRDefault="00D919CB" w:rsidP="007E4A08">
      <w:pPr>
        <w:numPr>
          <w:ilvl w:val="0"/>
          <w:numId w:val="11"/>
        </w:numPr>
        <w:ind w:left="567" w:hanging="425"/>
        <w:rPr>
          <w:rFonts w:ascii="Source Sans Pro" w:hAnsi="Source Sans Pro"/>
          <w:sz w:val="21"/>
          <w:szCs w:val="21"/>
          <w:rPrChange w:id="8359" w:author="Javier Quintana Pérez" w:date="2022-12-01T17:23:00Z">
            <w:rPr/>
          </w:rPrChange>
        </w:rPr>
      </w:pPr>
      <w:r w:rsidRPr="00D919CB">
        <w:rPr>
          <w:rFonts w:ascii="Source Sans Pro" w:hAnsi="Source Sans Pro"/>
          <w:sz w:val="21"/>
          <w:szCs w:val="21"/>
          <w:rPrChange w:id="8360" w:author="Javier Quintana Pérez" w:date="2022-12-01T17:23:00Z">
            <w:rPr>
              <w:color w:val="0000FF"/>
              <w:u w:val="single"/>
            </w:rPr>
          </w:rPrChange>
        </w:rPr>
        <w:t>¿Qué ensayos de los que se relacionan a continuación se llevan a cabo, y con qué frecuencia?</w:t>
      </w:r>
    </w:p>
    <w:p w:rsidR="00B20093" w:rsidRPr="000403E9" w:rsidRDefault="00B20093" w:rsidP="00B20093">
      <w:pPr>
        <w:ind w:left="567"/>
        <w:rPr>
          <w:rFonts w:ascii="Source Sans Pro" w:hAnsi="Source Sans Pro"/>
          <w:sz w:val="21"/>
          <w:szCs w:val="21"/>
          <w:rPrChange w:id="8361" w:author="Javier Quintana Pérez" w:date="2022-12-01T17:23:00Z">
            <w:rPr/>
          </w:rPrChange>
        </w:rPr>
      </w:pPr>
    </w:p>
    <w:tbl>
      <w:tblPr>
        <w:tblW w:w="49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8362" w:author="Javier Quintana Pérez" w:date="2022-05-11T17:45: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4077"/>
        <w:gridCol w:w="1276"/>
        <w:gridCol w:w="1135"/>
        <w:gridCol w:w="1559"/>
        <w:gridCol w:w="1133"/>
        <w:tblGridChange w:id="8363">
          <w:tblGrid>
            <w:gridCol w:w="4077"/>
            <w:gridCol w:w="724"/>
            <w:gridCol w:w="552"/>
            <w:gridCol w:w="468"/>
            <w:gridCol w:w="667"/>
            <w:gridCol w:w="278"/>
            <w:gridCol w:w="1281"/>
            <w:gridCol w:w="286"/>
            <w:gridCol w:w="847"/>
            <w:gridCol w:w="106"/>
          </w:tblGrid>
        </w:tblGridChange>
      </w:tblGrid>
      <w:tr w:rsidR="00EB394E" w:rsidRPr="000403E9" w:rsidDel="005A234B" w:rsidTr="005A234B">
        <w:trPr>
          <w:trHeight w:val="253"/>
          <w:tblHeader/>
          <w:jc w:val="center"/>
          <w:del w:id="8364" w:author="Javier Quintana Pérez" w:date="2022-11-13T19:32:00Z"/>
          <w:trPrChange w:id="8365" w:author="Javier Quintana Pérez" w:date="2022-05-11T17:45:00Z">
            <w:trPr>
              <w:trHeight w:val="253"/>
              <w:jc w:val="center"/>
            </w:trPr>
          </w:trPrChange>
        </w:trPr>
        <w:tc>
          <w:tcPr>
            <w:tcW w:w="2221" w:type="pct"/>
            <w:tcBorders>
              <w:top w:val="nil"/>
              <w:left w:val="nil"/>
            </w:tcBorders>
            <w:shd w:val="clear" w:color="auto" w:fill="auto"/>
            <w:tcPrChange w:id="8366" w:author="Javier Quintana Pérez" w:date="2022-05-11T17:45:00Z">
              <w:tcPr>
                <w:tcW w:w="2585" w:type="pct"/>
                <w:gridSpan w:val="2"/>
                <w:shd w:val="clear" w:color="auto" w:fill="auto"/>
              </w:tcPr>
            </w:tcPrChange>
          </w:tcPr>
          <w:p w:rsidR="00EB394E" w:rsidRPr="000403E9" w:rsidDel="005A234B" w:rsidRDefault="00EB394E" w:rsidP="00EB394E">
            <w:pPr>
              <w:pStyle w:val="Textoindependiente"/>
              <w:rPr>
                <w:del w:id="8367" w:author="Javier Quintana Pérez" w:date="2022-11-13T19:32:00Z"/>
                <w:rFonts w:ascii="Source Sans Pro" w:hAnsi="Source Sans Pro"/>
                <w:i w:val="0"/>
                <w:sz w:val="21"/>
                <w:szCs w:val="21"/>
                <w:rPrChange w:id="8368" w:author="Javier Quintana Pérez" w:date="2022-12-01T17:23:00Z">
                  <w:rPr>
                    <w:del w:id="8369" w:author="Javier Quintana Pérez" w:date="2022-11-13T19:32:00Z"/>
                    <w:rFonts w:ascii="NewsGotT" w:hAnsi="NewsGotT"/>
                    <w:i w:val="0"/>
                    <w:sz w:val="20"/>
                  </w:rPr>
                </w:rPrChange>
              </w:rPr>
            </w:pPr>
          </w:p>
        </w:tc>
        <w:tc>
          <w:tcPr>
            <w:tcW w:w="695" w:type="pct"/>
            <w:shd w:val="clear" w:color="auto" w:fill="auto"/>
            <w:tcPrChange w:id="8370" w:author="Javier Quintana Pérez" w:date="2022-05-11T17:45:00Z">
              <w:tcPr>
                <w:tcW w:w="549" w:type="pct"/>
                <w:gridSpan w:val="2"/>
                <w:shd w:val="clear" w:color="auto" w:fill="auto"/>
              </w:tcPr>
            </w:tcPrChange>
          </w:tcPr>
          <w:p w:rsidR="00EB394E" w:rsidRPr="000403E9" w:rsidDel="005A234B" w:rsidRDefault="00D919CB" w:rsidP="00EB394E">
            <w:pPr>
              <w:jc w:val="center"/>
              <w:rPr>
                <w:del w:id="8371" w:author="Javier Quintana Pérez" w:date="2022-11-13T19:32:00Z"/>
                <w:rFonts w:ascii="Source Sans Pro" w:hAnsi="Source Sans Pro"/>
                <w:sz w:val="21"/>
                <w:szCs w:val="21"/>
                <w:rPrChange w:id="8372" w:author="Javier Quintana Pérez" w:date="2022-12-01T17:23:00Z">
                  <w:rPr>
                    <w:del w:id="8373" w:author="Javier Quintana Pérez" w:date="2022-11-13T19:32:00Z"/>
                  </w:rPr>
                </w:rPrChange>
              </w:rPr>
            </w:pPr>
            <w:del w:id="8374" w:author="Javier Quintana Pérez" w:date="2022-11-13T19:32:00Z">
              <w:r w:rsidRPr="00D919CB">
                <w:rPr>
                  <w:rFonts w:ascii="Source Sans Pro" w:hAnsi="Source Sans Pro"/>
                  <w:sz w:val="21"/>
                  <w:szCs w:val="21"/>
                  <w:rPrChange w:id="8375" w:author="Javier Quintana Pérez" w:date="2022-12-01T17:23:00Z">
                    <w:rPr>
                      <w:color w:val="0000FF"/>
                      <w:u w:val="single"/>
                    </w:rPr>
                  </w:rPrChange>
                </w:rPr>
                <w:delText>SI</w:delText>
              </w:r>
            </w:del>
          </w:p>
        </w:tc>
        <w:tc>
          <w:tcPr>
            <w:tcW w:w="618" w:type="pct"/>
            <w:shd w:val="clear" w:color="auto" w:fill="auto"/>
            <w:tcPrChange w:id="8376" w:author="Javier Quintana Pérez" w:date="2022-05-11T17:45:00Z">
              <w:tcPr>
                <w:tcW w:w="509" w:type="pct"/>
                <w:gridSpan w:val="2"/>
                <w:shd w:val="clear" w:color="auto" w:fill="auto"/>
              </w:tcPr>
            </w:tcPrChange>
          </w:tcPr>
          <w:p w:rsidR="00EB394E" w:rsidRPr="000403E9" w:rsidDel="005A234B" w:rsidRDefault="00D919CB" w:rsidP="00EB394E">
            <w:pPr>
              <w:jc w:val="center"/>
              <w:rPr>
                <w:del w:id="8377" w:author="Javier Quintana Pérez" w:date="2022-11-13T19:32:00Z"/>
                <w:rFonts w:ascii="Source Sans Pro" w:hAnsi="Source Sans Pro"/>
                <w:sz w:val="21"/>
                <w:szCs w:val="21"/>
                <w:rPrChange w:id="8378" w:author="Javier Quintana Pérez" w:date="2022-12-01T17:23:00Z">
                  <w:rPr>
                    <w:del w:id="8379" w:author="Javier Quintana Pérez" w:date="2022-11-13T19:32:00Z"/>
                  </w:rPr>
                </w:rPrChange>
              </w:rPr>
            </w:pPr>
            <w:del w:id="8380" w:author="Javier Quintana Pérez" w:date="2022-11-13T19:32:00Z">
              <w:r w:rsidRPr="00D919CB">
                <w:rPr>
                  <w:rFonts w:ascii="Source Sans Pro" w:hAnsi="Source Sans Pro"/>
                  <w:sz w:val="21"/>
                  <w:szCs w:val="21"/>
                  <w:rPrChange w:id="8381" w:author="Javier Quintana Pérez" w:date="2022-12-01T17:23:00Z">
                    <w:rPr>
                      <w:color w:val="0000FF"/>
                      <w:u w:val="single"/>
                    </w:rPr>
                  </w:rPrChange>
                </w:rPr>
                <w:delText>NO</w:delText>
              </w:r>
            </w:del>
          </w:p>
        </w:tc>
        <w:tc>
          <w:tcPr>
            <w:tcW w:w="849" w:type="pct"/>
            <w:tcPrChange w:id="8382" w:author="Javier Quintana Pérez" w:date="2022-05-11T17:45:00Z">
              <w:tcPr>
                <w:tcW w:w="844" w:type="pct"/>
                <w:gridSpan w:val="2"/>
              </w:tcPr>
            </w:tcPrChange>
          </w:tcPr>
          <w:p w:rsidR="00EB394E" w:rsidRPr="000403E9" w:rsidDel="005A234B" w:rsidRDefault="00D919CB" w:rsidP="00EB394E">
            <w:pPr>
              <w:jc w:val="center"/>
              <w:rPr>
                <w:del w:id="8383" w:author="Javier Quintana Pérez" w:date="2022-11-13T19:32:00Z"/>
                <w:rFonts w:ascii="Source Sans Pro" w:hAnsi="Source Sans Pro"/>
                <w:sz w:val="21"/>
                <w:szCs w:val="21"/>
                <w:rPrChange w:id="8384" w:author="Javier Quintana Pérez" w:date="2022-12-01T17:23:00Z">
                  <w:rPr>
                    <w:del w:id="8385" w:author="Javier Quintana Pérez" w:date="2022-11-13T19:32:00Z"/>
                  </w:rPr>
                </w:rPrChange>
              </w:rPr>
            </w:pPr>
            <w:del w:id="8386" w:author="Javier Quintana Pérez" w:date="2022-11-13T19:32:00Z">
              <w:r w:rsidRPr="00D919CB">
                <w:rPr>
                  <w:rFonts w:ascii="Source Sans Pro" w:hAnsi="Source Sans Pro"/>
                  <w:sz w:val="21"/>
                  <w:szCs w:val="21"/>
                  <w:rPrChange w:id="8387" w:author="Javier Quintana Pérez" w:date="2022-12-01T17:23:00Z">
                    <w:rPr>
                      <w:color w:val="0000FF"/>
                      <w:u w:val="single"/>
                    </w:rPr>
                  </w:rPrChange>
                </w:rPr>
                <w:delText>FRECUENCIA</w:delText>
              </w:r>
            </w:del>
          </w:p>
        </w:tc>
        <w:tc>
          <w:tcPr>
            <w:tcW w:w="617" w:type="pct"/>
            <w:tcPrChange w:id="8388" w:author="Javier Quintana Pérez" w:date="2022-05-11T17:45:00Z">
              <w:tcPr>
                <w:tcW w:w="514" w:type="pct"/>
                <w:gridSpan w:val="2"/>
              </w:tcPr>
            </w:tcPrChange>
          </w:tcPr>
          <w:p w:rsidR="00EB394E" w:rsidRPr="000403E9" w:rsidDel="005A234B" w:rsidRDefault="00D919CB" w:rsidP="00EB394E">
            <w:pPr>
              <w:jc w:val="center"/>
              <w:rPr>
                <w:del w:id="8389" w:author="Javier Quintana Pérez" w:date="2022-11-13T19:32:00Z"/>
                <w:rFonts w:ascii="Source Sans Pro" w:hAnsi="Source Sans Pro"/>
                <w:sz w:val="21"/>
                <w:szCs w:val="21"/>
                <w:rPrChange w:id="8390" w:author="Javier Quintana Pérez" w:date="2022-12-01T17:23:00Z">
                  <w:rPr>
                    <w:del w:id="8391" w:author="Javier Quintana Pérez" w:date="2022-11-13T19:32:00Z"/>
                  </w:rPr>
                </w:rPrChange>
              </w:rPr>
            </w:pPr>
            <w:del w:id="8392" w:author="Javier Quintana Pérez" w:date="2022-11-13T19:32:00Z">
              <w:r w:rsidRPr="00D919CB">
                <w:rPr>
                  <w:rFonts w:ascii="Source Sans Pro" w:hAnsi="Source Sans Pro"/>
                  <w:sz w:val="21"/>
                  <w:szCs w:val="21"/>
                  <w:rPrChange w:id="8393" w:author="Javier Quintana Pérez" w:date="2022-12-01T17:23:00Z">
                    <w:rPr>
                      <w:color w:val="0000FF"/>
                      <w:u w:val="single"/>
                    </w:rPr>
                  </w:rPrChange>
                </w:rPr>
                <w:delText>N.A.</w:delText>
              </w:r>
            </w:del>
          </w:p>
        </w:tc>
      </w:tr>
      <w:tr w:rsidR="00EB394E" w:rsidRPr="000403E9" w:rsidDel="005A234B" w:rsidTr="005A234B">
        <w:trPr>
          <w:trHeight w:val="289"/>
          <w:jc w:val="center"/>
          <w:del w:id="8394" w:author="Javier Quintana Pérez" w:date="2022-11-13T19:32:00Z"/>
          <w:trPrChange w:id="8395" w:author="Javier Quintana Pérez" w:date="2022-05-11T17:45:00Z">
            <w:trPr>
              <w:trHeight w:val="289"/>
              <w:jc w:val="center"/>
            </w:trPr>
          </w:trPrChange>
        </w:trPr>
        <w:tc>
          <w:tcPr>
            <w:tcW w:w="2221" w:type="pct"/>
            <w:shd w:val="clear" w:color="auto" w:fill="auto"/>
            <w:tcPrChange w:id="8396" w:author="Javier Quintana Pérez" w:date="2022-05-11T17:45:00Z">
              <w:tcPr>
                <w:tcW w:w="2585" w:type="pct"/>
                <w:gridSpan w:val="2"/>
                <w:shd w:val="clear" w:color="auto" w:fill="auto"/>
              </w:tcPr>
            </w:tcPrChange>
          </w:tcPr>
          <w:p w:rsidR="00EB394E" w:rsidRPr="000403E9" w:rsidDel="005A234B" w:rsidRDefault="00D919CB" w:rsidP="001C21B3">
            <w:pPr>
              <w:tabs>
                <w:tab w:val="clear" w:pos="567"/>
              </w:tabs>
              <w:spacing w:line="240" w:lineRule="auto"/>
              <w:jc w:val="left"/>
              <w:rPr>
                <w:del w:id="8397" w:author="Javier Quintana Pérez" w:date="2022-11-13T19:32:00Z"/>
                <w:rFonts w:ascii="Source Sans Pro" w:hAnsi="Source Sans Pro"/>
                <w:sz w:val="21"/>
                <w:szCs w:val="21"/>
                <w:rPrChange w:id="8398" w:author="Javier Quintana Pérez" w:date="2022-12-01T17:23:00Z">
                  <w:rPr>
                    <w:del w:id="8399" w:author="Javier Quintana Pérez" w:date="2022-11-13T19:32:00Z"/>
                  </w:rPr>
                </w:rPrChange>
              </w:rPr>
            </w:pPr>
            <w:del w:id="8400" w:author="Javier Quintana Pérez" w:date="2022-11-13T19:32:00Z">
              <w:r w:rsidRPr="00D919CB">
                <w:rPr>
                  <w:rFonts w:ascii="Source Sans Pro" w:hAnsi="Source Sans Pro"/>
                  <w:sz w:val="21"/>
                  <w:szCs w:val="21"/>
                  <w:rPrChange w:id="8401" w:author="Javier Quintana Pérez" w:date="2022-12-01T17:23:00Z">
                    <w:rPr>
                      <w:color w:val="0000FF"/>
                      <w:u w:val="single"/>
                    </w:rPr>
                  </w:rPrChange>
                </w:rPr>
                <w:delText>Resistencia a flexión</w:delText>
              </w:r>
            </w:del>
          </w:p>
        </w:tc>
        <w:tc>
          <w:tcPr>
            <w:tcW w:w="695" w:type="pct"/>
            <w:shd w:val="clear" w:color="auto" w:fill="auto"/>
            <w:tcPrChange w:id="8402" w:author="Javier Quintana Pérez" w:date="2022-05-11T17:45:00Z">
              <w:tcPr>
                <w:tcW w:w="549" w:type="pct"/>
                <w:gridSpan w:val="2"/>
                <w:shd w:val="clear" w:color="auto" w:fill="auto"/>
              </w:tcPr>
            </w:tcPrChange>
          </w:tcPr>
          <w:p w:rsidR="00EB394E" w:rsidRPr="000403E9" w:rsidDel="005A234B" w:rsidRDefault="00EB394E" w:rsidP="00EB394E">
            <w:pPr>
              <w:jc w:val="center"/>
              <w:rPr>
                <w:del w:id="8403" w:author="Javier Quintana Pérez" w:date="2022-11-13T19:32:00Z"/>
                <w:rFonts w:ascii="Source Sans Pro" w:hAnsi="Source Sans Pro"/>
                <w:sz w:val="21"/>
                <w:szCs w:val="21"/>
                <w:rPrChange w:id="8404" w:author="Javier Quintana Pérez" w:date="2022-12-01T17:23:00Z">
                  <w:rPr>
                    <w:del w:id="8405" w:author="Javier Quintana Pérez" w:date="2022-11-13T19:32:00Z"/>
                  </w:rPr>
                </w:rPrChange>
              </w:rPr>
            </w:pPr>
          </w:p>
        </w:tc>
        <w:tc>
          <w:tcPr>
            <w:tcW w:w="618" w:type="pct"/>
            <w:shd w:val="clear" w:color="auto" w:fill="auto"/>
            <w:tcPrChange w:id="8406" w:author="Javier Quintana Pérez" w:date="2022-05-11T17:45:00Z">
              <w:tcPr>
                <w:tcW w:w="509" w:type="pct"/>
                <w:gridSpan w:val="2"/>
                <w:shd w:val="clear" w:color="auto" w:fill="auto"/>
              </w:tcPr>
            </w:tcPrChange>
          </w:tcPr>
          <w:p w:rsidR="00EB394E" w:rsidRPr="000403E9" w:rsidDel="005A234B" w:rsidRDefault="00EB394E" w:rsidP="00EB394E">
            <w:pPr>
              <w:jc w:val="center"/>
              <w:rPr>
                <w:del w:id="8407" w:author="Javier Quintana Pérez" w:date="2022-11-13T19:32:00Z"/>
                <w:rFonts w:ascii="Source Sans Pro" w:hAnsi="Source Sans Pro"/>
                <w:sz w:val="21"/>
                <w:szCs w:val="21"/>
                <w:rPrChange w:id="8408" w:author="Javier Quintana Pérez" w:date="2022-12-01T17:23:00Z">
                  <w:rPr>
                    <w:del w:id="8409" w:author="Javier Quintana Pérez" w:date="2022-11-13T19:32:00Z"/>
                  </w:rPr>
                </w:rPrChange>
              </w:rPr>
            </w:pPr>
          </w:p>
        </w:tc>
        <w:tc>
          <w:tcPr>
            <w:tcW w:w="849" w:type="pct"/>
            <w:tcPrChange w:id="8410" w:author="Javier Quintana Pérez" w:date="2022-05-11T17:45:00Z">
              <w:tcPr>
                <w:tcW w:w="844" w:type="pct"/>
                <w:gridSpan w:val="2"/>
              </w:tcPr>
            </w:tcPrChange>
          </w:tcPr>
          <w:p w:rsidR="00EB394E" w:rsidRPr="000403E9" w:rsidDel="005A234B" w:rsidRDefault="00EB394E" w:rsidP="00EB394E">
            <w:pPr>
              <w:jc w:val="center"/>
              <w:rPr>
                <w:del w:id="8411" w:author="Javier Quintana Pérez" w:date="2022-11-13T19:32:00Z"/>
                <w:rFonts w:ascii="Source Sans Pro" w:hAnsi="Source Sans Pro"/>
                <w:sz w:val="21"/>
                <w:szCs w:val="21"/>
                <w:rPrChange w:id="8412" w:author="Javier Quintana Pérez" w:date="2022-12-01T17:23:00Z">
                  <w:rPr>
                    <w:del w:id="8413" w:author="Javier Quintana Pérez" w:date="2022-11-13T19:32:00Z"/>
                  </w:rPr>
                </w:rPrChange>
              </w:rPr>
            </w:pPr>
          </w:p>
        </w:tc>
        <w:tc>
          <w:tcPr>
            <w:tcW w:w="617" w:type="pct"/>
            <w:tcPrChange w:id="8414" w:author="Javier Quintana Pérez" w:date="2022-05-11T17:45:00Z">
              <w:tcPr>
                <w:tcW w:w="514" w:type="pct"/>
                <w:gridSpan w:val="2"/>
              </w:tcPr>
            </w:tcPrChange>
          </w:tcPr>
          <w:p w:rsidR="00EB394E" w:rsidRPr="000403E9" w:rsidDel="005A234B" w:rsidRDefault="00EB394E" w:rsidP="00EB394E">
            <w:pPr>
              <w:jc w:val="center"/>
              <w:rPr>
                <w:del w:id="8415" w:author="Javier Quintana Pérez" w:date="2022-11-13T19:32:00Z"/>
                <w:rFonts w:ascii="Source Sans Pro" w:hAnsi="Source Sans Pro"/>
                <w:sz w:val="21"/>
                <w:szCs w:val="21"/>
                <w:rPrChange w:id="8416" w:author="Javier Quintana Pérez" w:date="2022-12-01T17:23:00Z">
                  <w:rPr>
                    <w:del w:id="8417" w:author="Javier Quintana Pérez" w:date="2022-11-13T19:32:00Z"/>
                  </w:rPr>
                </w:rPrChange>
              </w:rPr>
            </w:pPr>
          </w:p>
        </w:tc>
      </w:tr>
      <w:tr w:rsidR="00EB394E" w:rsidRPr="000403E9" w:rsidDel="005A234B" w:rsidTr="005A234B">
        <w:trPr>
          <w:trHeight w:val="289"/>
          <w:jc w:val="center"/>
          <w:del w:id="8418" w:author="Javier Quintana Pérez" w:date="2022-11-13T19:32:00Z"/>
          <w:trPrChange w:id="8419" w:author="Javier Quintana Pérez" w:date="2022-05-11T17:45:00Z">
            <w:trPr>
              <w:trHeight w:val="289"/>
              <w:jc w:val="center"/>
            </w:trPr>
          </w:trPrChange>
        </w:trPr>
        <w:tc>
          <w:tcPr>
            <w:tcW w:w="2221" w:type="pct"/>
            <w:shd w:val="clear" w:color="auto" w:fill="auto"/>
            <w:tcPrChange w:id="8420" w:author="Javier Quintana Pérez" w:date="2022-05-11T17:45:00Z">
              <w:tcPr>
                <w:tcW w:w="2585" w:type="pct"/>
                <w:gridSpan w:val="2"/>
                <w:shd w:val="clear" w:color="auto" w:fill="auto"/>
              </w:tcPr>
            </w:tcPrChange>
          </w:tcPr>
          <w:p w:rsidR="00EB394E" w:rsidRPr="000403E9" w:rsidDel="005A234B" w:rsidRDefault="00D919CB" w:rsidP="001C21B3">
            <w:pPr>
              <w:tabs>
                <w:tab w:val="clear" w:pos="567"/>
              </w:tabs>
              <w:spacing w:line="240" w:lineRule="auto"/>
              <w:jc w:val="left"/>
              <w:rPr>
                <w:del w:id="8421" w:author="Javier Quintana Pérez" w:date="2022-11-13T19:32:00Z"/>
                <w:rFonts w:ascii="Source Sans Pro" w:hAnsi="Source Sans Pro"/>
                <w:sz w:val="21"/>
                <w:szCs w:val="21"/>
                <w:rPrChange w:id="8422" w:author="Javier Quintana Pérez" w:date="2022-12-01T17:23:00Z">
                  <w:rPr>
                    <w:del w:id="8423" w:author="Javier Quintana Pérez" w:date="2022-11-13T19:32:00Z"/>
                  </w:rPr>
                </w:rPrChange>
              </w:rPr>
            </w:pPr>
            <w:del w:id="8424" w:author="Javier Quintana Pérez" w:date="2022-11-13T19:32:00Z">
              <w:r w:rsidRPr="00D919CB">
                <w:rPr>
                  <w:rFonts w:ascii="Source Sans Pro" w:hAnsi="Source Sans Pro"/>
                  <w:sz w:val="21"/>
                  <w:szCs w:val="21"/>
                  <w:rPrChange w:id="8425" w:author="Javier Quintana Pérez" w:date="2022-12-01T17:23:00Z">
                    <w:rPr>
                      <w:color w:val="0000FF"/>
                      <w:u w:val="single"/>
                    </w:rPr>
                  </w:rPrChange>
                </w:rPr>
                <w:delText>Resistencia a compresión</w:delText>
              </w:r>
            </w:del>
          </w:p>
        </w:tc>
        <w:tc>
          <w:tcPr>
            <w:tcW w:w="695" w:type="pct"/>
            <w:shd w:val="clear" w:color="auto" w:fill="auto"/>
            <w:tcPrChange w:id="8426" w:author="Javier Quintana Pérez" w:date="2022-05-11T17:45:00Z">
              <w:tcPr>
                <w:tcW w:w="549" w:type="pct"/>
                <w:gridSpan w:val="2"/>
                <w:shd w:val="clear" w:color="auto" w:fill="auto"/>
              </w:tcPr>
            </w:tcPrChange>
          </w:tcPr>
          <w:p w:rsidR="00EB394E" w:rsidRPr="000403E9" w:rsidDel="005A234B" w:rsidRDefault="00EB394E" w:rsidP="00EB394E">
            <w:pPr>
              <w:jc w:val="center"/>
              <w:rPr>
                <w:del w:id="8427" w:author="Javier Quintana Pérez" w:date="2022-11-13T19:32:00Z"/>
                <w:rFonts w:ascii="Source Sans Pro" w:hAnsi="Source Sans Pro"/>
                <w:sz w:val="21"/>
                <w:szCs w:val="21"/>
                <w:rPrChange w:id="8428" w:author="Javier Quintana Pérez" w:date="2022-12-01T17:23:00Z">
                  <w:rPr>
                    <w:del w:id="8429" w:author="Javier Quintana Pérez" w:date="2022-11-13T19:32:00Z"/>
                  </w:rPr>
                </w:rPrChange>
              </w:rPr>
            </w:pPr>
          </w:p>
        </w:tc>
        <w:tc>
          <w:tcPr>
            <w:tcW w:w="618" w:type="pct"/>
            <w:shd w:val="clear" w:color="auto" w:fill="auto"/>
            <w:tcPrChange w:id="8430" w:author="Javier Quintana Pérez" w:date="2022-05-11T17:45:00Z">
              <w:tcPr>
                <w:tcW w:w="509" w:type="pct"/>
                <w:gridSpan w:val="2"/>
                <w:shd w:val="clear" w:color="auto" w:fill="auto"/>
              </w:tcPr>
            </w:tcPrChange>
          </w:tcPr>
          <w:p w:rsidR="00EB394E" w:rsidRPr="000403E9" w:rsidDel="005A234B" w:rsidRDefault="00EB394E" w:rsidP="00EB394E">
            <w:pPr>
              <w:jc w:val="center"/>
              <w:rPr>
                <w:del w:id="8431" w:author="Javier Quintana Pérez" w:date="2022-11-13T19:32:00Z"/>
                <w:rFonts w:ascii="Source Sans Pro" w:hAnsi="Source Sans Pro"/>
                <w:sz w:val="21"/>
                <w:szCs w:val="21"/>
                <w:rPrChange w:id="8432" w:author="Javier Quintana Pérez" w:date="2022-12-01T17:23:00Z">
                  <w:rPr>
                    <w:del w:id="8433" w:author="Javier Quintana Pérez" w:date="2022-11-13T19:32:00Z"/>
                  </w:rPr>
                </w:rPrChange>
              </w:rPr>
            </w:pPr>
          </w:p>
        </w:tc>
        <w:tc>
          <w:tcPr>
            <w:tcW w:w="849" w:type="pct"/>
            <w:tcPrChange w:id="8434" w:author="Javier Quintana Pérez" w:date="2022-05-11T17:45:00Z">
              <w:tcPr>
                <w:tcW w:w="844" w:type="pct"/>
                <w:gridSpan w:val="2"/>
              </w:tcPr>
            </w:tcPrChange>
          </w:tcPr>
          <w:p w:rsidR="00EB394E" w:rsidRPr="000403E9" w:rsidDel="005A234B" w:rsidRDefault="00EB394E" w:rsidP="00EB394E">
            <w:pPr>
              <w:jc w:val="center"/>
              <w:rPr>
                <w:del w:id="8435" w:author="Javier Quintana Pérez" w:date="2022-11-13T19:32:00Z"/>
                <w:rFonts w:ascii="Source Sans Pro" w:hAnsi="Source Sans Pro"/>
                <w:sz w:val="21"/>
                <w:szCs w:val="21"/>
                <w:rPrChange w:id="8436" w:author="Javier Quintana Pérez" w:date="2022-12-01T17:23:00Z">
                  <w:rPr>
                    <w:del w:id="8437" w:author="Javier Quintana Pérez" w:date="2022-11-13T19:32:00Z"/>
                  </w:rPr>
                </w:rPrChange>
              </w:rPr>
            </w:pPr>
          </w:p>
        </w:tc>
        <w:tc>
          <w:tcPr>
            <w:tcW w:w="617" w:type="pct"/>
            <w:tcPrChange w:id="8438" w:author="Javier Quintana Pérez" w:date="2022-05-11T17:45:00Z">
              <w:tcPr>
                <w:tcW w:w="514" w:type="pct"/>
                <w:gridSpan w:val="2"/>
              </w:tcPr>
            </w:tcPrChange>
          </w:tcPr>
          <w:p w:rsidR="00EB394E" w:rsidRPr="000403E9" w:rsidDel="005A234B" w:rsidRDefault="00EB394E" w:rsidP="00EB394E">
            <w:pPr>
              <w:jc w:val="center"/>
              <w:rPr>
                <w:del w:id="8439" w:author="Javier Quintana Pérez" w:date="2022-11-13T19:32:00Z"/>
                <w:rFonts w:ascii="Source Sans Pro" w:hAnsi="Source Sans Pro"/>
                <w:sz w:val="21"/>
                <w:szCs w:val="21"/>
                <w:rPrChange w:id="8440" w:author="Javier Quintana Pérez" w:date="2022-12-01T17:23:00Z">
                  <w:rPr>
                    <w:del w:id="8441" w:author="Javier Quintana Pérez" w:date="2022-11-13T19:32:00Z"/>
                  </w:rPr>
                </w:rPrChange>
              </w:rPr>
            </w:pPr>
          </w:p>
        </w:tc>
      </w:tr>
      <w:tr w:rsidR="00EB394E" w:rsidRPr="000403E9" w:rsidDel="005A234B" w:rsidTr="005A234B">
        <w:trPr>
          <w:trHeight w:val="289"/>
          <w:jc w:val="center"/>
          <w:del w:id="8442" w:author="Javier Quintana Pérez" w:date="2022-11-13T19:32:00Z"/>
          <w:trPrChange w:id="8443" w:author="Javier Quintana Pérez" w:date="2022-05-11T17:45:00Z">
            <w:trPr>
              <w:trHeight w:val="289"/>
              <w:jc w:val="center"/>
            </w:trPr>
          </w:trPrChange>
        </w:trPr>
        <w:tc>
          <w:tcPr>
            <w:tcW w:w="2221" w:type="pct"/>
            <w:shd w:val="clear" w:color="auto" w:fill="auto"/>
            <w:tcPrChange w:id="8444" w:author="Javier Quintana Pérez" w:date="2022-05-11T17:45:00Z">
              <w:tcPr>
                <w:tcW w:w="2585" w:type="pct"/>
                <w:gridSpan w:val="2"/>
                <w:shd w:val="clear" w:color="auto" w:fill="auto"/>
              </w:tcPr>
            </w:tcPrChange>
          </w:tcPr>
          <w:p w:rsidR="00EB394E" w:rsidRPr="000403E9" w:rsidDel="005A234B" w:rsidRDefault="00D919CB" w:rsidP="001C21B3">
            <w:pPr>
              <w:tabs>
                <w:tab w:val="clear" w:pos="567"/>
              </w:tabs>
              <w:spacing w:line="240" w:lineRule="auto"/>
              <w:jc w:val="left"/>
              <w:rPr>
                <w:del w:id="8445" w:author="Javier Quintana Pérez" w:date="2022-11-13T19:32:00Z"/>
                <w:rFonts w:ascii="Source Sans Pro" w:hAnsi="Source Sans Pro"/>
                <w:sz w:val="21"/>
                <w:szCs w:val="21"/>
                <w:rPrChange w:id="8446" w:author="Javier Quintana Pérez" w:date="2022-12-01T17:23:00Z">
                  <w:rPr>
                    <w:del w:id="8447" w:author="Javier Quintana Pérez" w:date="2022-11-13T19:32:00Z"/>
                  </w:rPr>
                </w:rPrChange>
              </w:rPr>
            </w:pPr>
            <w:del w:id="8448" w:author="Javier Quintana Pérez" w:date="2022-11-13T19:32:00Z">
              <w:r w:rsidRPr="00D919CB">
                <w:rPr>
                  <w:rFonts w:ascii="Source Sans Pro" w:hAnsi="Source Sans Pro"/>
                  <w:sz w:val="21"/>
                  <w:szCs w:val="21"/>
                  <w:rPrChange w:id="8449" w:author="Javier Quintana Pérez" w:date="2022-12-01T17:23:00Z">
                    <w:rPr>
                      <w:color w:val="0000FF"/>
                      <w:u w:val="single"/>
                    </w:rPr>
                  </w:rPrChange>
                </w:rPr>
                <w:delText>Pruebas de estanqueidad</w:delText>
              </w:r>
            </w:del>
          </w:p>
        </w:tc>
        <w:tc>
          <w:tcPr>
            <w:tcW w:w="695" w:type="pct"/>
            <w:shd w:val="clear" w:color="auto" w:fill="auto"/>
            <w:tcPrChange w:id="8450" w:author="Javier Quintana Pérez" w:date="2022-05-11T17:45:00Z">
              <w:tcPr>
                <w:tcW w:w="549" w:type="pct"/>
                <w:gridSpan w:val="2"/>
                <w:shd w:val="clear" w:color="auto" w:fill="auto"/>
              </w:tcPr>
            </w:tcPrChange>
          </w:tcPr>
          <w:p w:rsidR="00EB394E" w:rsidRPr="000403E9" w:rsidDel="005A234B" w:rsidRDefault="00EB394E" w:rsidP="00EB394E">
            <w:pPr>
              <w:jc w:val="center"/>
              <w:rPr>
                <w:del w:id="8451" w:author="Javier Quintana Pérez" w:date="2022-11-13T19:32:00Z"/>
                <w:rFonts w:ascii="Source Sans Pro" w:hAnsi="Source Sans Pro"/>
                <w:sz w:val="21"/>
                <w:szCs w:val="21"/>
                <w:rPrChange w:id="8452" w:author="Javier Quintana Pérez" w:date="2022-12-01T17:23:00Z">
                  <w:rPr>
                    <w:del w:id="8453" w:author="Javier Quintana Pérez" w:date="2022-11-13T19:32:00Z"/>
                  </w:rPr>
                </w:rPrChange>
              </w:rPr>
            </w:pPr>
          </w:p>
        </w:tc>
        <w:tc>
          <w:tcPr>
            <w:tcW w:w="618" w:type="pct"/>
            <w:shd w:val="clear" w:color="auto" w:fill="auto"/>
            <w:tcPrChange w:id="8454" w:author="Javier Quintana Pérez" w:date="2022-05-11T17:45:00Z">
              <w:tcPr>
                <w:tcW w:w="509" w:type="pct"/>
                <w:gridSpan w:val="2"/>
                <w:shd w:val="clear" w:color="auto" w:fill="auto"/>
              </w:tcPr>
            </w:tcPrChange>
          </w:tcPr>
          <w:p w:rsidR="00EB394E" w:rsidRPr="000403E9" w:rsidDel="005A234B" w:rsidRDefault="00EB394E" w:rsidP="00EB394E">
            <w:pPr>
              <w:jc w:val="center"/>
              <w:rPr>
                <w:del w:id="8455" w:author="Javier Quintana Pérez" w:date="2022-11-13T19:32:00Z"/>
                <w:rFonts w:ascii="Source Sans Pro" w:hAnsi="Source Sans Pro"/>
                <w:sz w:val="21"/>
                <w:szCs w:val="21"/>
                <w:rPrChange w:id="8456" w:author="Javier Quintana Pérez" w:date="2022-12-01T17:23:00Z">
                  <w:rPr>
                    <w:del w:id="8457" w:author="Javier Quintana Pérez" w:date="2022-11-13T19:32:00Z"/>
                  </w:rPr>
                </w:rPrChange>
              </w:rPr>
            </w:pPr>
          </w:p>
        </w:tc>
        <w:tc>
          <w:tcPr>
            <w:tcW w:w="849" w:type="pct"/>
            <w:tcPrChange w:id="8458" w:author="Javier Quintana Pérez" w:date="2022-05-11T17:45:00Z">
              <w:tcPr>
                <w:tcW w:w="844" w:type="pct"/>
                <w:gridSpan w:val="2"/>
              </w:tcPr>
            </w:tcPrChange>
          </w:tcPr>
          <w:p w:rsidR="00EB394E" w:rsidRPr="000403E9" w:rsidDel="005A234B" w:rsidRDefault="00EB394E" w:rsidP="00EB394E">
            <w:pPr>
              <w:jc w:val="center"/>
              <w:rPr>
                <w:del w:id="8459" w:author="Javier Quintana Pérez" w:date="2022-11-13T19:32:00Z"/>
                <w:rFonts w:ascii="Source Sans Pro" w:hAnsi="Source Sans Pro"/>
                <w:sz w:val="21"/>
                <w:szCs w:val="21"/>
                <w:rPrChange w:id="8460" w:author="Javier Quintana Pérez" w:date="2022-12-01T17:23:00Z">
                  <w:rPr>
                    <w:del w:id="8461" w:author="Javier Quintana Pérez" w:date="2022-11-13T19:32:00Z"/>
                  </w:rPr>
                </w:rPrChange>
              </w:rPr>
            </w:pPr>
          </w:p>
        </w:tc>
        <w:tc>
          <w:tcPr>
            <w:tcW w:w="617" w:type="pct"/>
            <w:tcPrChange w:id="8462" w:author="Javier Quintana Pérez" w:date="2022-05-11T17:45:00Z">
              <w:tcPr>
                <w:tcW w:w="514" w:type="pct"/>
                <w:gridSpan w:val="2"/>
              </w:tcPr>
            </w:tcPrChange>
          </w:tcPr>
          <w:p w:rsidR="00EB394E" w:rsidRPr="000403E9" w:rsidDel="005A234B" w:rsidRDefault="00EB394E" w:rsidP="00EB394E">
            <w:pPr>
              <w:jc w:val="center"/>
              <w:rPr>
                <w:del w:id="8463" w:author="Javier Quintana Pérez" w:date="2022-11-13T19:32:00Z"/>
                <w:rFonts w:ascii="Source Sans Pro" w:hAnsi="Source Sans Pro"/>
                <w:sz w:val="21"/>
                <w:szCs w:val="21"/>
                <w:rPrChange w:id="8464" w:author="Javier Quintana Pérez" w:date="2022-12-01T17:23:00Z">
                  <w:rPr>
                    <w:del w:id="8465" w:author="Javier Quintana Pérez" w:date="2022-11-13T19:32:00Z"/>
                  </w:rPr>
                </w:rPrChange>
              </w:rPr>
            </w:pPr>
          </w:p>
        </w:tc>
      </w:tr>
      <w:tr w:rsidR="00EB394E" w:rsidRPr="000403E9" w:rsidDel="005A234B" w:rsidTr="005A234B">
        <w:trPr>
          <w:trHeight w:val="289"/>
          <w:jc w:val="center"/>
          <w:del w:id="8466" w:author="Javier Quintana Pérez" w:date="2022-11-13T19:32:00Z"/>
          <w:trPrChange w:id="8467" w:author="Javier Quintana Pérez" w:date="2022-05-11T17:45:00Z">
            <w:trPr>
              <w:trHeight w:val="289"/>
              <w:jc w:val="center"/>
            </w:trPr>
          </w:trPrChange>
        </w:trPr>
        <w:tc>
          <w:tcPr>
            <w:tcW w:w="2221" w:type="pct"/>
            <w:shd w:val="clear" w:color="auto" w:fill="auto"/>
            <w:tcPrChange w:id="8468" w:author="Javier Quintana Pérez" w:date="2022-05-11T17:45:00Z">
              <w:tcPr>
                <w:tcW w:w="2585" w:type="pct"/>
                <w:gridSpan w:val="2"/>
                <w:shd w:val="clear" w:color="auto" w:fill="auto"/>
              </w:tcPr>
            </w:tcPrChange>
          </w:tcPr>
          <w:p w:rsidR="00EB394E" w:rsidRPr="000403E9" w:rsidDel="005A234B" w:rsidRDefault="00D919CB" w:rsidP="001C21B3">
            <w:pPr>
              <w:tabs>
                <w:tab w:val="clear" w:pos="567"/>
              </w:tabs>
              <w:spacing w:line="240" w:lineRule="auto"/>
              <w:jc w:val="left"/>
              <w:rPr>
                <w:del w:id="8469" w:author="Javier Quintana Pérez" w:date="2022-11-13T19:32:00Z"/>
                <w:rFonts w:ascii="Source Sans Pro" w:hAnsi="Source Sans Pro"/>
                <w:sz w:val="21"/>
                <w:szCs w:val="21"/>
                <w:rPrChange w:id="8470" w:author="Javier Quintana Pérez" w:date="2022-12-01T17:23:00Z">
                  <w:rPr>
                    <w:del w:id="8471" w:author="Javier Quintana Pérez" w:date="2022-11-13T19:32:00Z"/>
                  </w:rPr>
                </w:rPrChange>
              </w:rPr>
            </w:pPr>
            <w:del w:id="8472" w:author="Javier Quintana Pérez" w:date="2022-11-13T19:32:00Z">
              <w:r w:rsidRPr="00D919CB">
                <w:rPr>
                  <w:rFonts w:ascii="Source Sans Pro" w:hAnsi="Source Sans Pro"/>
                  <w:sz w:val="21"/>
                  <w:szCs w:val="21"/>
                  <w:rPrChange w:id="8473" w:author="Javier Quintana Pérez" w:date="2022-12-01T17:23:00Z">
                    <w:rPr>
                      <w:color w:val="0000FF"/>
                      <w:u w:val="single"/>
                    </w:rPr>
                  </w:rPrChange>
                </w:rPr>
                <w:delText>Pruebas de rotura por presión hidráulica interior</w:delText>
              </w:r>
            </w:del>
          </w:p>
        </w:tc>
        <w:tc>
          <w:tcPr>
            <w:tcW w:w="695" w:type="pct"/>
            <w:shd w:val="clear" w:color="auto" w:fill="auto"/>
            <w:tcPrChange w:id="8474" w:author="Javier Quintana Pérez" w:date="2022-05-11T17:45:00Z">
              <w:tcPr>
                <w:tcW w:w="549" w:type="pct"/>
                <w:gridSpan w:val="2"/>
                <w:shd w:val="clear" w:color="auto" w:fill="auto"/>
              </w:tcPr>
            </w:tcPrChange>
          </w:tcPr>
          <w:p w:rsidR="00EB394E" w:rsidRPr="000403E9" w:rsidDel="005A234B" w:rsidRDefault="00EB394E" w:rsidP="00EB394E">
            <w:pPr>
              <w:jc w:val="center"/>
              <w:rPr>
                <w:del w:id="8475" w:author="Javier Quintana Pérez" w:date="2022-11-13T19:32:00Z"/>
                <w:rFonts w:ascii="Source Sans Pro" w:hAnsi="Source Sans Pro"/>
                <w:sz w:val="21"/>
                <w:szCs w:val="21"/>
                <w:rPrChange w:id="8476" w:author="Javier Quintana Pérez" w:date="2022-12-01T17:23:00Z">
                  <w:rPr>
                    <w:del w:id="8477" w:author="Javier Quintana Pérez" w:date="2022-11-13T19:32:00Z"/>
                  </w:rPr>
                </w:rPrChange>
              </w:rPr>
            </w:pPr>
          </w:p>
        </w:tc>
        <w:tc>
          <w:tcPr>
            <w:tcW w:w="618" w:type="pct"/>
            <w:shd w:val="clear" w:color="auto" w:fill="auto"/>
            <w:tcPrChange w:id="8478" w:author="Javier Quintana Pérez" w:date="2022-05-11T17:45:00Z">
              <w:tcPr>
                <w:tcW w:w="509" w:type="pct"/>
                <w:gridSpan w:val="2"/>
                <w:shd w:val="clear" w:color="auto" w:fill="auto"/>
              </w:tcPr>
            </w:tcPrChange>
          </w:tcPr>
          <w:p w:rsidR="00EB394E" w:rsidRPr="000403E9" w:rsidDel="005A234B" w:rsidRDefault="00EB394E" w:rsidP="00EB394E">
            <w:pPr>
              <w:jc w:val="center"/>
              <w:rPr>
                <w:del w:id="8479" w:author="Javier Quintana Pérez" w:date="2022-11-13T19:32:00Z"/>
                <w:rFonts w:ascii="Source Sans Pro" w:hAnsi="Source Sans Pro"/>
                <w:sz w:val="21"/>
                <w:szCs w:val="21"/>
                <w:rPrChange w:id="8480" w:author="Javier Quintana Pérez" w:date="2022-12-01T17:23:00Z">
                  <w:rPr>
                    <w:del w:id="8481" w:author="Javier Quintana Pérez" w:date="2022-11-13T19:32:00Z"/>
                  </w:rPr>
                </w:rPrChange>
              </w:rPr>
            </w:pPr>
          </w:p>
        </w:tc>
        <w:tc>
          <w:tcPr>
            <w:tcW w:w="849" w:type="pct"/>
            <w:tcPrChange w:id="8482" w:author="Javier Quintana Pérez" w:date="2022-05-11T17:45:00Z">
              <w:tcPr>
                <w:tcW w:w="844" w:type="pct"/>
                <w:gridSpan w:val="2"/>
              </w:tcPr>
            </w:tcPrChange>
          </w:tcPr>
          <w:p w:rsidR="00EB394E" w:rsidRPr="000403E9" w:rsidDel="005A234B" w:rsidRDefault="00EB394E" w:rsidP="00EB394E">
            <w:pPr>
              <w:jc w:val="center"/>
              <w:rPr>
                <w:del w:id="8483" w:author="Javier Quintana Pérez" w:date="2022-11-13T19:32:00Z"/>
                <w:rFonts w:ascii="Source Sans Pro" w:hAnsi="Source Sans Pro"/>
                <w:sz w:val="21"/>
                <w:szCs w:val="21"/>
                <w:rPrChange w:id="8484" w:author="Javier Quintana Pérez" w:date="2022-12-01T17:23:00Z">
                  <w:rPr>
                    <w:del w:id="8485" w:author="Javier Quintana Pérez" w:date="2022-11-13T19:32:00Z"/>
                  </w:rPr>
                </w:rPrChange>
              </w:rPr>
            </w:pPr>
          </w:p>
        </w:tc>
        <w:tc>
          <w:tcPr>
            <w:tcW w:w="617" w:type="pct"/>
            <w:tcPrChange w:id="8486" w:author="Javier Quintana Pérez" w:date="2022-05-11T17:45:00Z">
              <w:tcPr>
                <w:tcW w:w="514" w:type="pct"/>
                <w:gridSpan w:val="2"/>
              </w:tcPr>
            </w:tcPrChange>
          </w:tcPr>
          <w:p w:rsidR="00EB394E" w:rsidRPr="000403E9" w:rsidDel="005A234B" w:rsidRDefault="00EB394E" w:rsidP="00EB394E">
            <w:pPr>
              <w:jc w:val="center"/>
              <w:rPr>
                <w:del w:id="8487" w:author="Javier Quintana Pérez" w:date="2022-11-13T19:32:00Z"/>
                <w:rFonts w:ascii="Source Sans Pro" w:hAnsi="Source Sans Pro"/>
                <w:sz w:val="21"/>
                <w:szCs w:val="21"/>
                <w:rPrChange w:id="8488" w:author="Javier Quintana Pérez" w:date="2022-12-01T17:23:00Z">
                  <w:rPr>
                    <w:del w:id="8489" w:author="Javier Quintana Pérez" w:date="2022-11-13T19:32:00Z"/>
                  </w:rPr>
                </w:rPrChange>
              </w:rPr>
            </w:pPr>
          </w:p>
        </w:tc>
      </w:tr>
      <w:tr w:rsidR="00EB394E" w:rsidRPr="000403E9" w:rsidDel="005A234B" w:rsidTr="005A234B">
        <w:trPr>
          <w:trHeight w:val="289"/>
          <w:jc w:val="center"/>
          <w:del w:id="8490" w:author="Javier Quintana Pérez" w:date="2022-11-13T19:32:00Z"/>
          <w:trPrChange w:id="8491" w:author="Javier Quintana Pérez" w:date="2022-05-11T17:45:00Z">
            <w:trPr>
              <w:trHeight w:val="289"/>
              <w:jc w:val="center"/>
            </w:trPr>
          </w:trPrChange>
        </w:trPr>
        <w:tc>
          <w:tcPr>
            <w:tcW w:w="2221" w:type="pct"/>
            <w:shd w:val="clear" w:color="auto" w:fill="auto"/>
            <w:tcPrChange w:id="8492" w:author="Javier Quintana Pérez" w:date="2022-05-11T17:45:00Z">
              <w:tcPr>
                <w:tcW w:w="2585" w:type="pct"/>
                <w:gridSpan w:val="2"/>
                <w:shd w:val="clear" w:color="auto" w:fill="auto"/>
              </w:tcPr>
            </w:tcPrChange>
          </w:tcPr>
          <w:p w:rsidR="00EB394E" w:rsidRPr="000403E9" w:rsidDel="005A234B" w:rsidRDefault="00D919CB" w:rsidP="001C21B3">
            <w:pPr>
              <w:tabs>
                <w:tab w:val="clear" w:pos="567"/>
              </w:tabs>
              <w:spacing w:line="240" w:lineRule="auto"/>
              <w:jc w:val="left"/>
              <w:rPr>
                <w:del w:id="8493" w:author="Javier Quintana Pérez" w:date="2022-11-13T19:32:00Z"/>
                <w:rFonts w:ascii="Source Sans Pro" w:hAnsi="Source Sans Pro"/>
                <w:sz w:val="21"/>
                <w:szCs w:val="21"/>
                <w:rPrChange w:id="8494" w:author="Javier Quintana Pérez" w:date="2022-12-01T17:23:00Z">
                  <w:rPr>
                    <w:del w:id="8495" w:author="Javier Quintana Pérez" w:date="2022-11-13T19:32:00Z"/>
                  </w:rPr>
                </w:rPrChange>
              </w:rPr>
            </w:pPr>
            <w:del w:id="8496" w:author="Javier Quintana Pérez" w:date="2022-11-13T19:32:00Z">
              <w:r w:rsidRPr="00D919CB">
                <w:rPr>
                  <w:rFonts w:ascii="Source Sans Pro" w:hAnsi="Source Sans Pro"/>
                  <w:sz w:val="21"/>
                  <w:szCs w:val="21"/>
                  <w:rPrChange w:id="8497" w:author="Javier Quintana Pérez" w:date="2022-12-01T17:23:00Z">
                    <w:rPr>
                      <w:color w:val="0000FF"/>
                      <w:u w:val="single"/>
                    </w:rPr>
                  </w:rPrChange>
                </w:rPr>
                <w:delText>Prueba de fisuración controlada</w:delText>
              </w:r>
            </w:del>
          </w:p>
        </w:tc>
        <w:tc>
          <w:tcPr>
            <w:tcW w:w="695" w:type="pct"/>
            <w:shd w:val="clear" w:color="auto" w:fill="auto"/>
            <w:tcPrChange w:id="8498" w:author="Javier Quintana Pérez" w:date="2022-05-11T17:45:00Z">
              <w:tcPr>
                <w:tcW w:w="549" w:type="pct"/>
                <w:gridSpan w:val="2"/>
                <w:shd w:val="clear" w:color="auto" w:fill="auto"/>
              </w:tcPr>
            </w:tcPrChange>
          </w:tcPr>
          <w:p w:rsidR="00EB394E" w:rsidRPr="000403E9" w:rsidDel="005A234B" w:rsidRDefault="00EB394E" w:rsidP="00EB394E">
            <w:pPr>
              <w:jc w:val="center"/>
              <w:rPr>
                <w:del w:id="8499" w:author="Javier Quintana Pérez" w:date="2022-11-13T19:32:00Z"/>
                <w:rFonts w:ascii="Source Sans Pro" w:hAnsi="Source Sans Pro"/>
                <w:sz w:val="21"/>
                <w:szCs w:val="21"/>
                <w:rPrChange w:id="8500" w:author="Javier Quintana Pérez" w:date="2022-12-01T17:23:00Z">
                  <w:rPr>
                    <w:del w:id="8501" w:author="Javier Quintana Pérez" w:date="2022-11-13T19:32:00Z"/>
                  </w:rPr>
                </w:rPrChange>
              </w:rPr>
            </w:pPr>
          </w:p>
        </w:tc>
        <w:tc>
          <w:tcPr>
            <w:tcW w:w="618" w:type="pct"/>
            <w:shd w:val="clear" w:color="auto" w:fill="auto"/>
            <w:tcPrChange w:id="8502" w:author="Javier Quintana Pérez" w:date="2022-05-11T17:45:00Z">
              <w:tcPr>
                <w:tcW w:w="509" w:type="pct"/>
                <w:gridSpan w:val="2"/>
                <w:shd w:val="clear" w:color="auto" w:fill="auto"/>
              </w:tcPr>
            </w:tcPrChange>
          </w:tcPr>
          <w:p w:rsidR="00EB394E" w:rsidRPr="000403E9" w:rsidDel="005A234B" w:rsidRDefault="00EB394E" w:rsidP="00EB394E">
            <w:pPr>
              <w:jc w:val="center"/>
              <w:rPr>
                <w:del w:id="8503" w:author="Javier Quintana Pérez" w:date="2022-11-13T19:32:00Z"/>
                <w:rFonts w:ascii="Source Sans Pro" w:hAnsi="Source Sans Pro"/>
                <w:sz w:val="21"/>
                <w:szCs w:val="21"/>
                <w:rPrChange w:id="8504" w:author="Javier Quintana Pérez" w:date="2022-12-01T17:23:00Z">
                  <w:rPr>
                    <w:del w:id="8505" w:author="Javier Quintana Pérez" w:date="2022-11-13T19:32:00Z"/>
                  </w:rPr>
                </w:rPrChange>
              </w:rPr>
            </w:pPr>
          </w:p>
        </w:tc>
        <w:tc>
          <w:tcPr>
            <w:tcW w:w="849" w:type="pct"/>
            <w:tcPrChange w:id="8506" w:author="Javier Quintana Pérez" w:date="2022-05-11T17:45:00Z">
              <w:tcPr>
                <w:tcW w:w="844" w:type="pct"/>
                <w:gridSpan w:val="2"/>
              </w:tcPr>
            </w:tcPrChange>
          </w:tcPr>
          <w:p w:rsidR="00EB394E" w:rsidRPr="000403E9" w:rsidDel="005A234B" w:rsidRDefault="00EB394E" w:rsidP="00EB394E">
            <w:pPr>
              <w:jc w:val="center"/>
              <w:rPr>
                <w:del w:id="8507" w:author="Javier Quintana Pérez" w:date="2022-11-13T19:32:00Z"/>
                <w:rFonts w:ascii="Source Sans Pro" w:hAnsi="Source Sans Pro"/>
                <w:sz w:val="21"/>
                <w:szCs w:val="21"/>
                <w:rPrChange w:id="8508" w:author="Javier Quintana Pérez" w:date="2022-12-01T17:23:00Z">
                  <w:rPr>
                    <w:del w:id="8509" w:author="Javier Quintana Pérez" w:date="2022-11-13T19:32:00Z"/>
                  </w:rPr>
                </w:rPrChange>
              </w:rPr>
            </w:pPr>
          </w:p>
        </w:tc>
        <w:tc>
          <w:tcPr>
            <w:tcW w:w="617" w:type="pct"/>
            <w:tcPrChange w:id="8510" w:author="Javier Quintana Pérez" w:date="2022-05-11T17:45:00Z">
              <w:tcPr>
                <w:tcW w:w="514" w:type="pct"/>
                <w:gridSpan w:val="2"/>
              </w:tcPr>
            </w:tcPrChange>
          </w:tcPr>
          <w:p w:rsidR="00EB394E" w:rsidRPr="000403E9" w:rsidDel="005A234B" w:rsidRDefault="00EB394E" w:rsidP="00EB394E">
            <w:pPr>
              <w:jc w:val="center"/>
              <w:rPr>
                <w:del w:id="8511" w:author="Javier Quintana Pérez" w:date="2022-11-13T19:32:00Z"/>
                <w:rFonts w:ascii="Source Sans Pro" w:hAnsi="Source Sans Pro"/>
                <w:sz w:val="21"/>
                <w:szCs w:val="21"/>
                <w:rPrChange w:id="8512" w:author="Javier Quintana Pérez" w:date="2022-12-01T17:23:00Z">
                  <w:rPr>
                    <w:del w:id="8513" w:author="Javier Quintana Pérez" w:date="2022-11-13T19:32:00Z"/>
                  </w:rPr>
                </w:rPrChange>
              </w:rPr>
            </w:pPr>
          </w:p>
        </w:tc>
      </w:tr>
      <w:tr w:rsidR="00EB394E" w:rsidRPr="000403E9" w:rsidDel="005A234B" w:rsidTr="005A234B">
        <w:trPr>
          <w:trHeight w:val="289"/>
          <w:jc w:val="center"/>
          <w:del w:id="8514" w:author="Javier Quintana Pérez" w:date="2022-11-13T19:32:00Z"/>
          <w:trPrChange w:id="8515" w:author="Javier Quintana Pérez" w:date="2022-05-11T17:45:00Z">
            <w:trPr>
              <w:trHeight w:val="289"/>
              <w:jc w:val="center"/>
            </w:trPr>
          </w:trPrChange>
        </w:trPr>
        <w:tc>
          <w:tcPr>
            <w:tcW w:w="2221" w:type="pct"/>
            <w:shd w:val="clear" w:color="auto" w:fill="auto"/>
            <w:tcPrChange w:id="8516" w:author="Javier Quintana Pérez" w:date="2022-05-11T17:45:00Z">
              <w:tcPr>
                <w:tcW w:w="2585" w:type="pct"/>
                <w:gridSpan w:val="2"/>
                <w:shd w:val="clear" w:color="auto" w:fill="auto"/>
              </w:tcPr>
            </w:tcPrChange>
          </w:tcPr>
          <w:p w:rsidR="00EB394E" w:rsidRPr="000403E9" w:rsidDel="005A234B" w:rsidRDefault="00D919CB" w:rsidP="001C21B3">
            <w:pPr>
              <w:tabs>
                <w:tab w:val="clear" w:pos="567"/>
              </w:tabs>
              <w:spacing w:line="240" w:lineRule="auto"/>
              <w:jc w:val="left"/>
              <w:rPr>
                <w:del w:id="8517" w:author="Javier Quintana Pérez" w:date="2022-11-13T19:32:00Z"/>
                <w:rFonts w:ascii="Source Sans Pro" w:hAnsi="Source Sans Pro"/>
                <w:sz w:val="21"/>
                <w:szCs w:val="21"/>
                <w:rPrChange w:id="8518" w:author="Javier Quintana Pérez" w:date="2022-12-01T17:23:00Z">
                  <w:rPr>
                    <w:del w:id="8519" w:author="Javier Quintana Pérez" w:date="2022-11-13T19:32:00Z"/>
                  </w:rPr>
                </w:rPrChange>
              </w:rPr>
            </w:pPr>
            <w:del w:id="8520" w:author="Javier Quintana Pérez" w:date="2022-11-13T19:32:00Z">
              <w:r w:rsidRPr="00D919CB">
                <w:rPr>
                  <w:rFonts w:ascii="Source Sans Pro" w:hAnsi="Source Sans Pro"/>
                  <w:sz w:val="21"/>
                  <w:szCs w:val="21"/>
                  <w:highlight w:val="yellow"/>
                  <w:rPrChange w:id="8521" w:author="Javier Quintana Pérez" w:date="2022-12-01T17:23:00Z">
                    <w:rPr>
                      <w:color w:val="0000FF"/>
                      <w:u w:val="single"/>
                    </w:rPr>
                  </w:rPrChange>
                </w:rPr>
                <w:delText>Prueba de agotamiento del primario</w:delText>
              </w:r>
            </w:del>
          </w:p>
        </w:tc>
        <w:tc>
          <w:tcPr>
            <w:tcW w:w="695" w:type="pct"/>
            <w:shd w:val="clear" w:color="auto" w:fill="auto"/>
            <w:tcPrChange w:id="8522" w:author="Javier Quintana Pérez" w:date="2022-05-11T17:45:00Z">
              <w:tcPr>
                <w:tcW w:w="549" w:type="pct"/>
                <w:gridSpan w:val="2"/>
                <w:shd w:val="clear" w:color="auto" w:fill="auto"/>
              </w:tcPr>
            </w:tcPrChange>
          </w:tcPr>
          <w:p w:rsidR="00EB394E" w:rsidRPr="000403E9" w:rsidDel="005A234B" w:rsidRDefault="00EB394E" w:rsidP="00EB394E">
            <w:pPr>
              <w:jc w:val="center"/>
              <w:rPr>
                <w:del w:id="8523" w:author="Javier Quintana Pérez" w:date="2022-11-13T19:32:00Z"/>
                <w:rFonts w:ascii="Source Sans Pro" w:hAnsi="Source Sans Pro"/>
                <w:sz w:val="21"/>
                <w:szCs w:val="21"/>
                <w:rPrChange w:id="8524" w:author="Javier Quintana Pérez" w:date="2022-12-01T17:23:00Z">
                  <w:rPr>
                    <w:del w:id="8525" w:author="Javier Quintana Pérez" w:date="2022-11-13T19:32:00Z"/>
                  </w:rPr>
                </w:rPrChange>
              </w:rPr>
            </w:pPr>
          </w:p>
        </w:tc>
        <w:tc>
          <w:tcPr>
            <w:tcW w:w="618" w:type="pct"/>
            <w:shd w:val="clear" w:color="auto" w:fill="auto"/>
            <w:tcPrChange w:id="8526" w:author="Javier Quintana Pérez" w:date="2022-05-11T17:45:00Z">
              <w:tcPr>
                <w:tcW w:w="509" w:type="pct"/>
                <w:gridSpan w:val="2"/>
                <w:shd w:val="clear" w:color="auto" w:fill="auto"/>
              </w:tcPr>
            </w:tcPrChange>
          </w:tcPr>
          <w:p w:rsidR="00EB394E" w:rsidRPr="000403E9" w:rsidDel="005A234B" w:rsidRDefault="00EB394E" w:rsidP="00EB394E">
            <w:pPr>
              <w:jc w:val="center"/>
              <w:rPr>
                <w:del w:id="8527" w:author="Javier Quintana Pérez" w:date="2022-11-13T19:32:00Z"/>
                <w:rFonts w:ascii="Source Sans Pro" w:hAnsi="Source Sans Pro"/>
                <w:sz w:val="21"/>
                <w:szCs w:val="21"/>
                <w:rPrChange w:id="8528" w:author="Javier Quintana Pérez" w:date="2022-12-01T17:23:00Z">
                  <w:rPr>
                    <w:del w:id="8529" w:author="Javier Quintana Pérez" w:date="2022-11-13T19:32:00Z"/>
                  </w:rPr>
                </w:rPrChange>
              </w:rPr>
            </w:pPr>
          </w:p>
        </w:tc>
        <w:tc>
          <w:tcPr>
            <w:tcW w:w="849" w:type="pct"/>
            <w:tcPrChange w:id="8530" w:author="Javier Quintana Pérez" w:date="2022-05-11T17:45:00Z">
              <w:tcPr>
                <w:tcW w:w="844" w:type="pct"/>
                <w:gridSpan w:val="2"/>
              </w:tcPr>
            </w:tcPrChange>
          </w:tcPr>
          <w:p w:rsidR="00EB394E" w:rsidRPr="000403E9" w:rsidDel="005A234B" w:rsidRDefault="00EB394E" w:rsidP="00EB394E">
            <w:pPr>
              <w:jc w:val="center"/>
              <w:rPr>
                <w:del w:id="8531" w:author="Javier Quintana Pérez" w:date="2022-11-13T19:32:00Z"/>
                <w:rFonts w:ascii="Source Sans Pro" w:hAnsi="Source Sans Pro"/>
                <w:sz w:val="21"/>
                <w:szCs w:val="21"/>
                <w:rPrChange w:id="8532" w:author="Javier Quintana Pérez" w:date="2022-12-01T17:23:00Z">
                  <w:rPr>
                    <w:del w:id="8533" w:author="Javier Quintana Pérez" w:date="2022-11-13T19:32:00Z"/>
                  </w:rPr>
                </w:rPrChange>
              </w:rPr>
            </w:pPr>
          </w:p>
        </w:tc>
        <w:tc>
          <w:tcPr>
            <w:tcW w:w="617" w:type="pct"/>
            <w:tcPrChange w:id="8534" w:author="Javier Quintana Pérez" w:date="2022-05-11T17:45:00Z">
              <w:tcPr>
                <w:tcW w:w="514" w:type="pct"/>
                <w:gridSpan w:val="2"/>
              </w:tcPr>
            </w:tcPrChange>
          </w:tcPr>
          <w:p w:rsidR="00EB394E" w:rsidRPr="000403E9" w:rsidDel="005A234B" w:rsidRDefault="00EB394E" w:rsidP="00EB394E">
            <w:pPr>
              <w:jc w:val="center"/>
              <w:rPr>
                <w:del w:id="8535" w:author="Javier Quintana Pérez" w:date="2022-11-13T19:32:00Z"/>
                <w:rFonts w:ascii="Source Sans Pro" w:hAnsi="Source Sans Pro"/>
                <w:sz w:val="21"/>
                <w:szCs w:val="21"/>
                <w:rPrChange w:id="8536" w:author="Javier Quintana Pérez" w:date="2022-12-01T17:23:00Z">
                  <w:rPr>
                    <w:del w:id="8537" w:author="Javier Quintana Pérez" w:date="2022-11-13T19:32:00Z"/>
                  </w:rPr>
                </w:rPrChange>
              </w:rPr>
            </w:pPr>
          </w:p>
        </w:tc>
      </w:tr>
      <w:tr w:rsidR="00EB394E" w:rsidRPr="000403E9" w:rsidDel="005A234B" w:rsidTr="005A234B">
        <w:trPr>
          <w:trHeight w:val="289"/>
          <w:jc w:val="center"/>
          <w:del w:id="8538" w:author="Javier Quintana Pérez" w:date="2022-11-13T19:32:00Z"/>
          <w:trPrChange w:id="8539" w:author="Javier Quintana Pérez" w:date="2022-05-11T17:45:00Z">
            <w:trPr>
              <w:trHeight w:val="289"/>
              <w:jc w:val="center"/>
            </w:trPr>
          </w:trPrChange>
        </w:trPr>
        <w:tc>
          <w:tcPr>
            <w:tcW w:w="2221" w:type="pct"/>
            <w:shd w:val="clear" w:color="auto" w:fill="auto"/>
            <w:tcPrChange w:id="8540" w:author="Javier Quintana Pérez" w:date="2022-05-11T17:45:00Z">
              <w:tcPr>
                <w:tcW w:w="2585" w:type="pct"/>
                <w:gridSpan w:val="2"/>
                <w:shd w:val="clear" w:color="auto" w:fill="auto"/>
              </w:tcPr>
            </w:tcPrChange>
          </w:tcPr>
          <w:p w:rsidR="00EB394E" w:rsidRPr="000403E9" w:rsidDel="005A234B" w:rsidRDefault="00D919CB" w:rsidP="001C21B3">
            <w:pPr>
              <w:tabs>
                <w:tab w:val="clear" w:pos="567"/>
              </w:tabs>
              <w:spacing w:line="240" w:lineRule="auto"/>
              <w:jc w:val="left"/>
              <w:rPr>
                <w:del w:id="8541" w:author="Javier Quintana Pérez" w:date="2022-11-13T19:32:00Z"/>
                <w:rFonts w:ascii="Source Sans Pro" w:hAnsi="Source Sans Pro"/>
                <w:sz w:val="21"/>
                <w:szCs w:val="21"/>
                <w:rPrChange w:id="8542" w:author="Javier Quintana Pérez" w:date="2022-12-01T17:23:00Z">
                  <w:rPr>
                    <w:del w:id="8543" w:author="Javier Quintana Pérez" w:date="2022-11-13T19:32:00Z"/>
                  </w:rPr>
                </w:rPrChange>
              </w:rPr>
            </w:pPr>
            <w:del w:id="8544" w:author="Javier Quintana Pérez" w:date="2022-11-13T19:32:00Z">
              <w:r w:rsidRPr="00D919CB">
                <w:rPr>
                  <w:rFonts w:ascii="Source Sans Pro" w:hAnsi="Source Sans Pro"/>
                  <w:sz w:val="21"/>
                  <w:szCs w:val="21"/>
                  <w:rPrChange w:id="8545" w:author="Javier Quintana Pérez" w:date="2022-12-01T17:23:00Z">
                    <w:rPr>
                      <w:color w:val="0000FF"/>
                      <w:u w:val="single"/>
                    </w:rPr>
                  </w:rPrChange>
                </w:rPr>
                <w:delText>Aplastamiento o flexión transversal</w:delText>
              </w:r>
            </w:del>
          </w:p>
        </w:tc>
        <w:tc>
          <w:tcPr>
            <w:tcW w:w="695" w:type="pct"/>
            <w:shd w:val="clear" w:color="auto" w:fill="auto"/>
            <w:tcPrChange w:id="8546" w:author="Javier Quintana Pérez" w:date="2022-05-11T17:45:00Z">
              <w:tcPr>
                <w:tcW w:w="549" w:type="pct"/>
                <w:gridSpan w:val="2"/>
                <w:shd w:val="clear" w:color="auto" w:fill="auto"/>
              </w:tcPr>
            </w:tcPrChange>
          </w:tcPr>
          <w:p w:rsidR="00EB394E" w:rsidRPr="000403E9" w:rsidDel="005A234B" w:rsidRDefault="00EB394E" w:rsidP="00EB394E">
            <w:pPr>
              <w:jc w:val="center"/>
              <w:rPr>
                <w:del w:id="8547" w:author="Javier Quintana Pérez" w:date="2022-11-13T19:32:00Z"/>
                <w:rFonts w:ascii="Source Sans Pro" w:hAnsi="Source Sans Pro"/>
                <w:sz w:val="21"/>
                <w:szCs w:val="21"/>
                <w:rPrChange w:id="8548" w:author="Javier Quintana Pérez" w:date="2022-12-01T17:23:00Z">
                  <w:rPr>
                    <w:del w:id="8549" w:author="Javier Quintana Pérez" w:date="2022-11-13T19:32:00Z"/>
                  </w:rPr>
                </w:rPrChange>
              </w:rPr>
            </w:pPr>
          </w:p>
        </w:tc>
        <w:tc>
          <w:tcPr>
            <w:tcW w:w="618" w:type="pct"/>
            <w:shd w:val="clear" w:color="auto" w:fill="auto"/>
            <w:tcPrChange w:id="8550" w:author="Javier Quintana Pérez" w:date="2022-05-11T17:45:00Z">
              <w:tcPr>
                <w:tcW w:w="509" w:type="pct"/>
                <w:gridSpan w:val="2"/>
                <w:shd w:val="clear" w:color="auto" w:fill="auto"/>
              </w:tcPr>
            </w:tcPrChange>
          </w:tcPr>
          <w:p w:rsidR="00EB394E" w:rsidRPr="000403E9" w:rsidDel="005A234B" w:rsidRDefault="00EB394E" w:rsidP="00EB394E">
            <w:pPr>
              <w:jc w:val="center"/>
              <w:rPr>
                <w:del w:id="8551" w:author="Javier Quintana Pérez" w:date="2022-11-13T19:32:00Z"/>
                <w:rFonts w:ascii="Source Sans Pro" w:hAnsi="Source Sans Pro"/>
                <w:sz w:val="21"/>
                <w:szCs w:val="21"/>
                <w:rPrChange w:id="8552" w:author="Javier Quintana Pérez" w:date="2022-12-01T17:23:00Z">
                  <w:rPr>
                    <w:del w:id="8553" w:author="Javier Quintana Pérez" w:date="2022-11-13T19:32:00Z"/>
                  </w:rPr>
                </w:rPrChange>
              </w:rPr>
            </w:pPr>
          </w:p>
        </w:tc>
        <w:tc>
          <w:tcPr>
            <w:tcW w:w="849" w:type="pct"/>
            <w:tcPrChange w:id="8554" w:author="Javier Quintana Pérez" w:date="2022-05-11T17:45:00Z">
              <w:tcPr>
                <w:tcW w:w="844" w:type="pct"/>
                <w:gridSpan w:val="2"/>
              </w:tcPr>
            </w:tcPrChange>
          </w:tcPr>
          <w:p w:rsidR="00EB394E" w:rsidRPr="000403E9" w:rsidDel="005A234B" w:rsidRDefault="00EB394E" w:rsidP="00EB394E">
            <w:pPr>
              <w:jc w:val="center"/>
              <w:rPr>
                <w:del w:id="8555" w:author="Javier Quintana Pérez" w:date="2022-11-13T19:32:00Z"/>
                <w:rFonts w:ascii="Source Sans Pro" w:hAnsi="Source Sans Pro"/>
                <w:sz w:val="21"/>
                <w:szCs w:val="21"/>
                <w:rPrChange w:id="8556" w:author="Javier Quintana Pérez" w:date="2022-12-01T17:23:00Z">
                  <w:rPr>
                    <w:del w:id="8557" w:author="Javier Quintana Pérez" w:date="2022-11-13T19:32:00Z"/>
                  </w:rPr>
                </w:rPrChange>
              </w:rPr>
            </w:pPr>
          </w:p>
        </w:tc>
        <w:tc>
          <w:tcPr>
            <w:tcW w:w="617" w:type="pct"/>
            <w:tcPrChange w:id="8558" w:author="Javier Quintana Pérez" w:date="2022-05-11T17:45:00Z">
              <w:tcPr>
                <w:tcW w:w="514" w:type="pct"/>
                <w:gridSpan w:val="2"/>
              </w:tcPr>
            </w:tcPrChange>
          </w:tcPr>
          <w:p w:rsidR="00EB394E" w:rsidRPr="000403E9" w:rsidDel="005A234B" w:rsidRDefault="00EB394E" w:rsidP="00EB394E">
            <w:pPr>
              <w:jc w:val="center"/>
              <w:rPr>
                <w:del w:id="8559" w:author="Javier Quintana Pérez" w:date="2022-11-13T19:32:00Z"/>
                <w:rFonts w:ascii="Source Sans Pro" w:hAnsi="Source Sans Pro"/>
                <w:sz w:val="21"/>
                <w:szCs w:val="21"/>
                <w:rPrChange w:id="8560" w:author="Javier Quintana Pérez" w:date="2022-12-01T17:23:00Z">
                  <w:rPr>
                    <w:del w:id="8561" w:author="Javier Quintana Pérez" w:date="2022-11-13T19:32:00Z"/>
                  </w:rPr>
                </w:rPrChange>
              </w:rPr>
            </w:pPr>
          </w:p>
        </w:tc>
      </w:tr>
      <w:tr w:rsidR="00EB394E" w:rsidRPr="000403E9" w:rsidDel="005A234B" w:rsidTr="005A234B">
        <w:trPr>
          <w:trHeight w:val="289"/>
          <w:jc w:val="center"/>
          <w:del w:id="8562" w:author="Javier Quintana Pérez" w:date="2022-11-13T19:32:00Z"/>
          <w:trPrChange w:id="8563" w:author="Javier Quintana Pérez" w:date="2022-05-11T17:45:00Z">
            <w:trPr>
              <w:trHeight w:val="289"/>
              <w:jc w:val="center"/>
            </w:trPr>
          </w:trPrChange>
        </w:trPr>
        <w:tc>
          <w:tcPr>
            <w:tcW w:w="2221" w:type="pct"/>
            <w:shd w:val="clear" w:color="auto" w:fill="auto"/>
            <w:tcPrChange w:id="8564" w:author="Javier Quintana Pérez" w:date="2022-05-11T17:45:00Z">
              <w:tcPr>
                <w:tcW w:w="2585" w:type="pct"/>
                <w:gridSpan w:val="2"/>
                <w:shd w:val="clear" w:color="auto" w:fill="auto"/>
              </w:tcPr>
            </w:tcPrChange>
          </w:tcPr>
          <w:p w:rsidR="00EB394E" w:rsidRPr="000403E9" w:rsidDel="005A234B" w:rsidRDefault="00D919CB" w:rsidP="001C21B3">
            <w:pPr>
              <w:tabs>
                <w:tab w:val="clear" w:pos="567"/>
              </w:tabs>
              <w:spacing w:line="240" w:lineRule="auto"/>
              <w:jc w:val="left"/>
              <w:rPr>
                <w:del w:id="8565" w:author="Javier Quintana Pérez" w:date="2022-11-13T19:32:00Z"/>
                <w:rFonts w:ascii="Source Sans Pro" w:hAnsi="Source Sans Pro"/>
                <w:sz w:val="21"/>
                <w:szCs w:val="21"/>
                <w:rPrChange w:id="8566" w:author="Javier Quintana Pérez" w:date="2022-12-01T17:23:00Z">
                  <w:rPr>
                    <w:del w:id="8567" w:author="Javier Quintana Pérez" w:date="2022-11-13T19:32:00Z"/>
                  </w:rPr>
                </w:rPrChange>
              </w:rPr>
            </w:pPr>
            <w:del w:id="8568" w:author="Javier Quintana Pérez" w:date="2022-11-13T19:32:00Z">
              <w:r w:rsidRPr="00D919CB">
                <w:rPr>
                  <w:rFonts w:ascii="Source Sans Pro" w:hAnsi="Source Sans Pro"/>
                  <w:sz w:val="21"/>
                  <w:szCs w:val="21"/>
                  <w:rPrChange w:id="8569" w:author="Javier Quintana Pérez" w:date="2022-12-01T17:23:00Z">
                    <w:rPr>
                      <w:color w:val="0000FF"/>
                      <w:u w:val="single"/>
                    </w:rPr>
                  </w:rPrChange>
                </w:rPr>
                <w:delText>Flexión longitudinal</w:delText>
              </w:r>
            </w:del>
          </w:p>
        </w:tc>
        <w:tc>
          <w:tcPr>
            <w:tcW w:w="695" w:type="pct"/>
            <w:shd w:val="clear" w:color="auto" w:fill="auto"/>
            <w:tcPrChange w:id="8570" w:author="Javier Quintana Pérez" w:date="2022-05-11T17:45:00Z">
              <w:tcPr>
                <w:tcW w:w="549" w:type="pct"/>
                <w:gridSpan w:val="2"/>
                <w:shd w:val="clear" w:color="auto" w:fill="auto"/>
              </w:tcPr>
            </w:tcPrChange>
          </w:tcPr>
          <w:p w:rsidR="00EB394E" w:rsidRPr="000403E9" w:rsidDel="005A234B" w:rsidRDefault="00EB394E" w:rsidP="00EB394E">
            <w:pPr>
              <w:jc w:val="center"/>
              <w:rPr>
                <w:del w:id="8571" w:author="Javier Quintana Pérez" w:date="2022-11-13T19:32:00Z"/>
                <w:rFonts w:ascii="Source Sans Pro" w:hAnsi="Source Sans Pro"/>
                <w:sz w:val="21"/>
                <w:szCs w:val="21"/>
                <w:rPrChange w:id="8572" w:author="Javier Quintana Pérez" w:date="2022-12-01T17:23:00Z">
                  <w:rPr>
                    <w:del w:id="8573" w:author="Javier Quintana Pérez" w:date="2022-11-13T19:32:00Z"/>
                  </w:rPr>
                </w:rPrChange>
              </w:rPr>
            </w:pPr>
          </w:p>
        </w:tc>
        <w:tc>
          <w:tcPr>
            <w:tcW w:w="618" w:type="pct"/>
            <w:shd w:val="clear" w:color="auto" w:fill="auto"/>
            <w:tcPrChange w:id="8574" w:author="Javier Quintana Pérez" w:date="2022-05-11T17:45:00Z">
              <w:tcPr>
                <w:tcW w:w="509" w:type="pct"/>
                <w:gridSpan w:val="2"/>
                <w:shd w:val="clear" w:color="auto" w:fill="auto"/>
              </w:tcPr>
            </w:tcPrChange>
          </w:tcPr>
          <w:p w:rsidR="00EB394E" w:rsidRPr="000403E9" w:rsidDel="005A234B" w:rsidRDefault="00EB394E" w:rsidP="00EB394E">
            <w:pPr>
              <w:jc w:val="center"/>
              <w:rPr>
                <w:del w:id="8575" w:author="Javier Quintana Pérez" w:date="2022-11-13T19:32:00Z"/>
                <w:rFonts w:ascii="Source Sans Pro" w:hAnsi="Source Sans Pro"/>
                <w:sz w:val="21"/>
                <w:szCs w:val="21"/>
                <w:rPrChange w:id="8576" w:author="Javier Quintana Pérez" w:date="2022-12-01T17:23:00Z">
                  <w:rPr>
                    <w:del w:id="8577" w:author="Javier Quintana Pérez" w:date="2022-11-13T19:32:00Z"/>
                  </w:rPr>
                </w:rPrChange>
              </w:rPr>
            </w:pPr>
          </w:p>
        </w:tc>
        <w:tc>
          <w:tcPr>
            <w:tcW w:w="849" w:type="pct"/>
            <w:tcPrChange w:id="8578" w:author="Javier Quintana Pérez" w:date="2022-05-11T17:45:00Z">
              <w:tcPr>
                <w:tcW w:w="844" w:type="pct"/>
                <w:gridSpan w:val="2"/>
              </w:tcPr>
            </w:tcPrChange>
          </w:tcPr>
          <w:p w:rsidR="00EB394E" w:rsidRPr="000403E9" w:rsidDel="005A234B" w:rsidRDefault="00EB394E" w:rsidP="00EB394E">
            <w:pPr>
              <w:jc w:val="center"/>
              <w:rPr>
                <w:del w:id="8579" w:author="Javier Quintana Pérez" w:date="2022-11-13T19:32:00Z"/>
                <w:rFonts w:ascii="Source Sans Pro" w:hAnsi="Source Sans Pro"/>
                <w:sz w:val="21"/>
                <w:szCs w:val="21"/>
                <w:rPrChange w:id="8580" w:author="Javier Quintana Pérez" w:date="2022-12-01T17:23:00Z">
                  <w:rPr>
                    <w:del w:id="8581" w:author="Javier Quintana Pérez" w:date="2022-11-13T19:32:00Z"/>
                  </w:rPr>
                </w:rPrChange>
              </w:rPr>
            </w:pPr>
          </w:p>
        </w:tc>
        <w:tc>
          <w:tcPr>
            <w:tcW w:w="617" w:type="pct"/>
            <w:tcPrChange w:id="8582" w:author="Javier Quintana Pérez" w:date="2022-05-11T17:45:00Z">
              <w:tcPr>
                <w:tcW w:w="514" w:type="pct"/>
                <w:gridSpan w:val="2"/>
              </w:tcPr>
            </w:tcPrChange>
          </w:tcPr>
          <w:p w:rsidR="00EB394E" w:rsidRPr="000403E9" w:rsidDel="005A234B" w:rsidRDefault="00EB394E" w:rsidP="00EB394E">
            <w:pPr>
              <w:jc w:val="center"/>
              <w:rPr>
                <w:del w:id="8583" w:author="Javier Quintana Pérez" w:date="2022-11-13T19:32:00Z"/>
                <w:rFonts w:ascii="Source Sans Pro" w:hAnsi="Source Sans Pro"/>
                <w:sz w:val="21"/>
                <w:szCs w:val="21"/>
                <w:rPrChange w:id="8584" w:author="Javier Quintana Pérez" w:date="2022-12-01T17:23:00Z">
                  <w:rPr>
                    <w:del w:id="8585" w:author="Javier Quintana Pérez" w:date="2022-11-13T19:32:00Z"/>
                  </w:rPr>
                </w:rPrChange>
              </w:rPr>
            </w:pPr>
          </w:p>
        </w:tc>
      </w:tr>
      <w:tr w:rsidR="00EB394E" w:rsidRPr="000403E9" w:rsidDel="005A234B" w:rsidTr="00671AF1">
        <w:trPr>
          <w:trHeight w:val="289"/>
          <w:jc w:val="center"/>
          <w:del w:id="8586" w:author="Javier Quintana Pérez" w:date="2022-11-13T19:32:00Z"/>
          <w:trPrChange w:id="8587" w:author="Javier Quintana Pérez" w:date="2022-05-11T17:45:00Z">
            <w:trPr>
              <w:trHeight w:val="289"/>
              <w:jc w:val="center"/>
            </w:trPr>
          </w:trPrChange>
        </w:trPr>
        <w:tc>
          <w:tcPr>
            <w:tcW w:w="5000" w:type="pct"/>
            <w:gridSpan w:val="5"/>
            <w:shd w:val="clear" w:color="auto" w:fill="auto"/>
            <w:tcPrChange w:id="8588" w:author="Javier Quintana Pérez" w:date="2022-05-11T17:45:00Z">
              <w:tcPr>
                <w:tcW w:w="5000" w:type="pct"/>
                <w:gridSpan w:val="10"/>
                <w:shd w:val="clear" w:color="auto" w:fill="auto"/>
              </w:tcPr>
            </w:tcPrChange>
          </w:tcPr>
          <w:p w:rsidR="00EB394E" w:rsidRPr="000403E9" w:rsidDel="005A234B" w:rsidRDefault="00D919CB" w:rsidP="00EB394E">
            <w:pPr>
              <w:pStyle w:val="Textoindependiente"/>
              <w:numPr>
                <w:ilvl w:val="0"/>
                <w:numId w:val="9"/>
              </w:numPr>
              <w:tabs>
                <w:tab w:val="clear" w:pos="567"/>
              </w:tabs>
              <w:spacing w:line="240" w:lineRule="auto"/>
              <w:jc w:val="left"/>
              <w:rPr>
                <w:del w:id="8589" w:author="Javier Quintana Pérez" w:date="2022-11-13T19:32:00Z"/>
                <w:rFonts w:ascii="Source Sans Pro" w:hAnsi="Source Sans Pro"/>
                <w:sz w:val="21"/>
                <w:szCs w:val="21"/>
                <w:rPrChange w:id="8590" w:author="Javier Quintana Pérez" w:date="2022-12-01T17:23:00Z">
                  <w:rPr>
                    <w:del w:id="8591" w:author="Javier Quintana Pérez" w:date="2022-11-13T19:32:00Z"/>
                  </w:rPr>
                </w:rPrChange>
              </w:rPr>
            </w:pPr>
            <w:del w:id="8592" w:author="Javier Quintana Pérez" w:date="2022-11-13T19:32:00Z">
              <w:r w:rsidRPr="00D919CB">
                <w:rPr>
                  <w:rFonts w:ascii="Source Sans Pro" w:hAnsi="Source Sans Pro"/>
                  <w:i w:val="0"/>
                  <w:sz w:val="21"/>
                  <w:szCs w:val="21"/>
                  <w:rPrChange w:id="8593" w:author="Javier Quintana Pérez" w:date="2022-12-01T17:23:00Z">
                    <w:rPr>
                      <w:i w:val="0"/>
                      <w:color w:val="0000FF"/>
                      <w:u w:val="single"/>
                    </w:rPr>
                  </w:rPrChange>
                </w:rPr>
                <w:delText>Otros (</w:delText>
              </w:r>
            </w:del>
            <w:del w:id="8594" w:author="Javier Quintana Pérez" w:date="2022-09-30T10:44:00Z">
              <w:r w:rsidRPr="00D919CB">
                <w:rPr>
                  <w:rFonts w:ascii="Source Sans Pro" w:hAnsi="Source Sans Pro"/>
                  <w:i w:val="0"/>
                  <w:sz w:val="21"/>
                  <w:szCs w:val="21"/>
                  <w:rPrChange w:id="8595" w:author="Javier Quintana Pérez" w:date="2022-12-01T17:23:00Z">
                    <w:rPr>
                      <w:i w:val="0"/>
                      <w:color w:val="0000FF"/>
                      <w:u w:val="single"/>
                    </w:rPr>
                  </w:rPrChange>
                </w:rPr>
                <w:delText>I</w:delText>
              </w:r>
            </w:del>
            <w:del w:id="8596" w:author="Javier Quintana Pérez" w:date="2022-11-13T19:32:00Z">
              <w:r w:rsidRPr="00D919CB">
                <w:rPr>
                  <w:rFonts w:ascii="Source Sans Pro" w:hAnsi="Source Sans Pro"/>
                  <w:i w:val="0"/>
                  <w:sz w:val="21"/>
                  <w:szCs w:val="21"/>
                  <w:rPrChange w:id="8597" w:author="Javier Quintana Pérez" w:date="2022-12-01T17:23:00Z">
                    <w:rPr>
                      <w:i w:val="0"/>
                      <w:color w:val="0000FF"/>
                      <w:u w:val="single"/>
                    </w:rPr>
                  </w:rPrChange>
                </w:rPr>
                <w:delText>ndicar)</w:delText>
              </w:r>
            </w:del>
          </w:p>
        </w:tc>
      </w:tr>
      <w:tr w:rsidR="00EB394E" w:rsidRPr="000403E9" w:rsidDel="005A234B" w:rsidTr="00671AF1">
        <w:trPr>
          <w:trHeight w:val="588"/>
          <w:jc w:val="center"/>
          <w:del w:id="8598" w:author="Javier Quintana Pérez" w:date="2022-11-13T19:32:00Z"/>
          <w:trPrChange w:id="8599" w:author="Javier Quintana Pérez" w:date="2022-05-11T17:45:00Z">
            <w:trPr>
              <w:trHeight w:val="588"/>
              <w:jc w:val="center"/>
            </w:trPr>
          </w:trPrChange>
        </w:trPr>
        <w:tc>
          <w:tcPr>
            <w:tcW w:w="5000" w:type="pct"/>
            <w:gridSpan w:val="5"/>
            <w:shd w:val="clear" w:color="auto" w:fill="auto"/>
            <w:tcPrChange w:id="8600" w:author="Javier Quintana Pérez" w:date="2022-05-11T17:45:00Z">
              <w:tcPr>
                <w:tcW w:w="5000" w:type="pct"/>
                <w:gridSpan w:val="10"/>
                <w:shd w:val="clear" w:color="auto" w:fill="auto"/>
              </w:tcPr>
            </w:tcPrChange>
          </w:tcPr>
          <w:p w:rsidR="00EB394E" w:rsidRPr="000403E9" w:rsidDel="005A234B" w:rsidRDefault="00EB394E" w:rsidP="00EB394E">
            <w:pPr>
              <w:jc w:val="center"/>
              <w:rPr>
                <w:del w:id="8601" w:author="Javier Quintana Pérez" w:date="2022-11-13T19:32:00Z"/>
                <w:rFonts w:ascii="Source Sans Pro" w:hAnsi="Source Sans Pro"/>
                <w:sz w:val="21"/>
                <w:szCs w:val="21"/>
                <w:rPrChange w:id="8602" w:author="Javier Quintana Pérez" w:date="2022-12-01T17:23:00Z">
                  <w:rPr>
                    <w:del w:id="8603" w:author="Javier Quintana Pérez" w:date="2022-11-13T19:32:00Z"/>
                  </w:rPr>
                </w:rPrChange>
              </w:rPr>
            </w:pPr>
          </w:p>
        </w:tc>
      </w:tr>
      <w:tr w:rsidR="005A234B" w:rsidRPr="000403E9" w:rsidTr="007E4098">
        <w:trPr>
          <w:trHeight w:val="253"/>
          <w:tblHeader/>
          <w:jc w:val="center"/>
          <w:ins w:id="8604" w:author="Javier Quintana Pérez" w:date="2022-11-13T19:32:00Z"/>
        </w:trPr>
        <w:tc>
          <w:tcPr>
            <w:tcW w:w="2221" w:type="pct"/>
            <w:tcBorders>
              <w:top w:val="nil"/>
              <w:left w:val="nil"/>
            </w:tcBorders>
            <w:shd w:val="clear" w:color="auto" w:fill="auto"/>
          </w:tcPr>
          <w:p w:rsidR="005A234B" w:rsidRPr="000403E9" w:rsidRDefault="005A234B" w:rsidP="007E4098">
            <w:pPr>
              <w:pStyle w:val="Textoindependiente"/>
              <w:rPr>
                <w:ins w:id="8605" w:author="Javier Quintana Pérez" w:date="2022-11-13T19:32:00Z"/>
                <w:rFonts w:ascii="Source Sans Pro" w:hAnsi="Source Sans Pro"/>
                <w:i w:val="0"/>
                <w:sz w:val="21"/>
                <w:szCs w:val="21"/>
                <w:rPrChange w:id="8606" w:author="Javier Quintana Pérez" w:date="2022-12-01T17:23:00Z">
                  <w:rPr>
                    <w:ins w:id="8607" w:author="Javier Quintana Pérez" w:date="2022-11-13T19:32:00Z"/>
                    <w:rFonts w:ascii="Source Sans Pro" w:hAnsi="Source Sans Pro"/>
                    <w:i w:val="0"/>
                    <w:sz w:val="20"/>
                  </w:rPr>
                </w:rPrChange>
              </w:rPr>
            </w:pPr>
          </w:p>
        </w:tc>
        <w:tc>
          <w:tcPr>
            <w:tcW w:w="695" w:type="pct"/>
            <w:shd w:val="clear" w:color="auto" w:fill="auto"/>
          </w:tcPr>
          <w:p w:rsidR="005A234B" w:rsidRPr="000403E9" w:rsidRDefault="00D919CB" w:rsidP="007E4098">
            <w:pPr>
              <w:jc w:val="center"/>
              <w:rPr>
                <w:ins w:id="8608" w:author="Javier Quintana Pérez" w:date="2022-11-13T19:32:00Z"/>
                <w:rFonts w:ascii="Source Sans Pro" w:hAnsi="Source Sans Pro"/>
                <w:sz w:val="21"/>
                <w:szCs w:val="21"/>
                <w:rPrChange w:id="8609" w:author="Javier Quintana Pérez" w:date="2022-12-01T17:23:00Z">
                  <w:rPr>
                    <w:ins w:id="8610" w:author="Javier Quintana Pérez" w:date="2022-11-13T19:32:00Z"/>
                    <w:rFonts w:ascii="Source Sans Pro" w:hAnsi="Source Sans Pro"/>
                  </w:rPr>
                </w:rPrChange>
              </w:rPr>
            </w:pPr>
            <w:ins w:id="8611" w:author="Javier Quintana Pérez" w:date="2022-11-13T19:32:00Z">
              <w:r w:rsidRPr="00D919CB">
                <w:rPr>
                  <w:rFonts w:ascii="Source Sans Pro" w:hAnsi="Source Sans Pro"/>
                  <w:sz w:val="21"/>
                  <w:szCs w:val="21"/>
                  <w:rPrChange w:id="8612" w:author="Javier Quintana Pérez" w:date="2022-12-01T17:23:00Z">
                    <w:rPr>
                      <w:rFonts w:ascii="Source Sans Pro" w:hAnsi="Source Sans Pro"/>
                      <w:color w:val="0000FF"/>
                      <w:u w:val="single"/>
                    </w:rPr>
                  </w:rPrChange>
                </w:rPr>
                <w:t>SI</w:t>
              </w:r>
            </w:ins>
          </w:p>
        </w:tc>
        <w:tc>
          <w:tcPr>
            <w:tcW w:w="618" w:type="pct"/>
            <w:shd w:val="clear" w:color="auto" w:fill="auto"/>
          </w:tcPr>
          <w:p w:rsidR="005A234B" w:rsidRPr="000403E9" w:rsidRDefault="00D919CB" w:rsidP="007E4098">
            <w:pPr>
              <w:jc w:val="center"/>
              <w:rPr>
                <w:ins w:id="8613" w:author="Javier Quintana Pérez" w:date="2022-11-13T19:32:00Z"/>
                <w:rFonts w:ascii="Source Sans Pro" w:hAnsi="Source Sans Pro"/>
                <w:sz w:val="21"/>
                <w:szCs w:val="21"/>
                <w:rPrChange w:id="8614" w:author="Javier Quintana Pérez" w:date="2022-12-01T17:23:00Z">
                  <w:rPr>
                    <w:ins w:id="8615" w:author="Javier Quintana Pérez" w:date="2022-11-13T19:32:00Z"/>
                    <w:rFonts w:ascii="Source Sans Pro" w:hAnsi="Source Sans Pro"/>
                  </w:rPr>
                </w:rPrChange>
              </w:rPr>
            </w:pPr>
            <w:ins w:id="8616" w:author="Javier Quintana Pérez" w:date="2022-11-13T19:32:00Z">
              <w:r w:rsidRPr="00D919CB">
                <w:rPr>
                  <w:rFonts w:ascii="Source Sans Pro" w:hAnsi="Source Sans Pro"/>
                  <w:sz w:val="21"/>
                  <w:szCs w:val="21"/>
                  <w:rPrChange w:id="8617" w:author="Javier Quintana Pérez" w:date="2022-12-01T17:23:00Z">
                    <w:rPr>
                      <w:rFonts w:ascii="Source Sans Pro" w:hAnsi="Source Sans Pro"/>
                      <w:color w:val="0000FF"/>
                      <w:u w:val="single"/>
                    </w:rPr>
                  </w:rPrChange>
                </w:rPr>
                <w:t>NO</w:t>
              </w:r>
            </w:ins>
          </w:p>
        </w:tc>
        <w:tc>
          <w:tcPr>
            <w:tcW w:w="849" w:type="pct"/>
          </w:tcPr>
          <w:p w:rsidR="005A234B" w:rsidRPr="000403E9" w:rsidRDefault="00D919CB" w:rsidP="007E4098">
            <w:pPr>
              <w:jc w:val="center"/>
              <w:rPr>
                <w:ins w:id="8618" w:author="Javier Quintana Pérez" w:date="2022-11-13T19:32:00Z"/>
                <w:rFonts w:ascii="Source Sans Pro" w:hAnsi="Source Sans Pro"/>
                <w:sz w:val="21"/>
                <w:szCs w:val="21"/>
                <w:rPrChange w:id="8619" w:author="Javier Quintana Pérez" w:date="2022-12-01T17:23:00Z">
                  <w:rPr>
                    <w:ins w:id="8620" w:author="Javier Quintana Pérez" w:date="2022-11-13T19:32:00Z"/>
                    <w:rFonts w:ascii="Source Sans Pro" w:hAnsi="Source Sans Pro"/>
                  </w:rPr>
                </w:rPrChange>
              </w:rPr>
            </w:pPr>
            <w:ins w:id="8621" w:author="Javier Quintana Pérez" w:date="2022-11-13T19:32:00Z">
              <w:r w:rsidRPr="00D919CB">
                <w:rPr>
                  <w:rFonts w:ascii="Source Sans Pro" w:hAnsi="Source Sans Pro"/>
                  <w:sz w:val="21"/>
                  <w:szCs w:val="21"/>
                  <w:rPrChange w:id="8622" w:author="Javier Quintana Pérez" w:date="2022-12-01T17:23:00Z">
                    <w:rPr>
                      <w:rFonts w:ascii="Source Sans Pro" w:hAnsi="Source Sans Pro"/>
                      <w:color w:val="0000FF"/>
                      <w:u w:val="single"/>
                    </w:rPr>
                  </w:rPrChange>
                </w:rPr>
                <w:t>FRECUENCIA</w:t>
              </w:r>
            </w:ins>
          </w:p>
        </w:tc>
        <w:tc>
          <w:tcPr>
            <w:tcW w:w="617" w:type="pct"/>
          </w:tcPr>
          <w:p w:rsidR="005A234B" w:rsidRPr="000403E9" w:rsidRDefault="00D919CB" w:rsidP="007E4098">
            <w:pPr>
              <w:jc w:val="center"/>
              <w:rPr>
                <w:ins w:id="8623" w:author="Javier Quintana Pérez" w:date="2022-11-13T19:32:00Z"/>
                <w:rFonts w:ascii="Source Sans Pro" w:hAnsi="Source Sans Pro"/>
                <w:sz w:val="21"/>
                <w:szCs w:val="21"/>
                <w:rPrChange w:id="8624" w:author="Javier Quintana Pérez" w:date="2022-12-01T17:23:00Z">
                  <w:rPr>
                    <w:ins w:id="8625" w:author="Javier Quintana Pérez" w:date="2022-11-13T19:32:00Z"/>
                    <w:rFonts w:ascii="Source Sans Pro" w:hAnsi="Source Sans Pro"/>
                  </w:rPr>
                </w:rPrChange>
              </w:rPr>
            </w:pPr>
            <w:ins w:id="8626" w:author="Javier Quintana Pérez" w:date="2022-11-13T19:32:00Z">
              <w:r w:rsidRPr="00D919CB">
                <w:rPr>
                  <w:rFonts w:ascii="Source Sans Pro" w:hAnsi="Source Sans Pro"/>
                  <w:sz w:val="21"/>
                  <w:szCs w:val="21"/>
                  <w:rPrChange w:id="8627" w:author="Javier Quintana Pérez" w:date="2022-12-01T17:23:00Z">
                    <w:rPr>
                      <w:rFonts w:ascii="Source Sans Pro" w:hAnsi="Source Sans Pro"/>
                      <w:color w:val="0000FF"/>
                      <w:u w:val="single"/>
                    </w:rPr>
                  </w:rPrChange>
                </w:rPr>
                <w:t>N.A.</w:t>
              </w:r>
            </w:ins>
          </w:p>
        </w:tc>
      </w:tr>
      <w:tr w:rsidR="005A234B" w:rsidRPr="000403E9" w:rsidTr="007E4098">
        <w:trPr>
          <w:trHeight w:val="289"/>
          <w:jc w:val="center"/>
          <w:ins w:id="8628" w:author="Javier Quintana Pérez" w:date="2022-11-13T19:32:00Z"/>
        </w:trPr>
        <w:tc>
          <w:tcPr>
            <w:tcW w:w="2221" w:type="pct"/>
            <w:shd w:val="clear" w:color="auto" w:fill="auto"/>
          </w:tcPr>
          <w:p w:rsidR="005A234B" w:rsidRPr="000403E9" w:rsidRDefault="00D919CB" w:rsidP="007E4098">
            <w:pPr>
              <w:tabs>
                <w:tab w:val="clear" w:pos="567"/>
              </w:tabs>
              <w:spacing w:line="240" w:lineRule="auto"/>
              <w:jc w:val="left"/>
              <w:rPr>
                <w:ins w:id="8629" w:author="Javier Quintana Pérez" w:date="2022-11-13T19:32:00Z"/>
                <w:rFonts w:ascii="Source Sans Pro" w:hAnsi="Source Sans Pro"/>
                <w:sz w:val="21"/>
                <w:szCs w:val="21"/>
                <w:rPrChange w:id="8630" w:author="Javier Quintana Pérez" w:date="2022-12-01T17:23:00Z">
                  <w:rPr>
                    <w:ins w:id="8631" w:author="Javier Quintana Pérez" w:date="2022-11-13T19:32:00Z"/>
                    <w:rFonts w:ascii="Source Sans Pro" w:hAnsi="Source Sans Pro"/>
                  </w:rPr>
                </w:rPrChange>
              </w:rPr>
            </w:pPr>
            <w:ins w:id="8632" w:author="Javier Quintana Pérez" w:date="2022-11-13T19:32:00Z">
              <w:r w:rsidRPr="00D919CB">
                <w:rPr>
                  <w:rFonts w:ascii="Source Sans Pro" w:hAnsi="Source Sans Pro"/>
                  <w:sz w:val="21"/>
                  <w:szCs w:val="21"/>
                  <w:rPrChange w:id="8633" w:author="Javier Quintana Pérez" w:date="2022-12-01T17:23:00Z">
                    <w:rPr>
                      <w:rFonts w:ascii="Source Sans Pro" w:hAnsi="Source Sans Pro"/>
                      <w:color w:val="0000FF"/>
                      <w:u w:val="single"/>
                    </w:rPr>
                  </w:rPrChange>
                </w:rPr>
                <w:t>Resistencia a flexión</w:t>
              </w:r>
            </w:ins>
          </w:p>
        </w:tc>
        <w:tc>
          <w:tcPr>
            <w:tcW w:w="695" w:type="pct"/>
            <w:shd w:val="clear" w:color="auto" w:fill="auto"/>
          </w:tcPr>
          <w:p w:rsidR="005A234B" w:rsidRPr="000403E9" w:rsidRDefault="005A234B" w:rsidP="007E4098">
            <w:pPr>
              <w:jc w:val="center"/>
              <w:rPr>
                <w:ins w:id="8634" w:author="Javier Quintana Pérez" w:date="2022-11-13T19:32:00Z"/>
                <w:rFonts w:ascii="Source Sans Pro" w:hAnsi="Source Sans Pro"/>
                <w:sz w:val="21"/>
                <w:szCs w:val="21"/>
                <w:rPrChange w:id="8635" w:author="Javier Quintana Pérez" w:date="2022-12-01T17:23:00Z">
                  <w:rPr>
                    <w:ins w:id="8636" w:author="Javier Quintana Pérez" w:date="2022-11-13T19:32:00Z"/>
                    <w:rFonts w:ascii="Source Sans Pro" w:hAnsi="Source Sans Pro"/>
                  </w:rPr>
                </w:rPrChange>
              </w:rPr>
            </w:pPr>
          </w:p>
        </w:tc>
        <w:tc>
          <w:tcPr>
            <w:tcW w:w="618" w:type="pct"/>
            <w:shd w:val="clear" w:color="auto" w:fill="auto"/>
          </w:tcPr>
          <w:p w:rsidR="005A234B" w:rsidRPr="000403E9" w:rsidRDefault="005A234B" w:rsidP="007E4098">
            <w:pPr>
              <w:jc w:val="center"/>
              <w:rPr>
                <w:ins w:id="8637" w:author="Javier Quintana Pérez" w:date="2022-11-13T19:32:00Z"/>
                <w:rFonts w:ascii="Source Sans Pro" w:hAnsi="Source Sans Pro"/>
                <w:sz w:val="21"/>
                <w:szCs w:val="21"/>
                <w:rPrChange w:id="8638" w:author="Javier Quintana Pérez" w:date="2022-12-01T17:23:00Z">
                  <w:rPr>
                    <w:ins w:id="8639" w:author="Javier Quintana Pérez" w:date="2022-11-13T19:32:00Z"/>
                    <w:rFonts w:ascii="Source Sans Pro" w:hAnsi="Source Sans Pro"/>
                  </w:rPr>
                </w:rPrChange>
              </w:rPr>
            </w:pPr>
          </w:p>
        </w:tc>
        <w:tc>
          <w:tcPr>
            <w:tcW w:w="849" w:type="pct"/>
          </w:tcPr>
          <w:p w:rsidR="005A234B" w:rsidRPr="000403E9" w:rsidRDefault="005A234B" w:rsidP="007E4098">
            <w:pPr>
              <w:jc w:val="center"/>
              <w:rPr>
                <w:ins w:id="8640" w:author="Javier Quintana Pérez" w:date="2022-11-13T19:32:00Z"/>
                <w:rFonts w:ascii="Source Sans Pro" w:hAnsi="Source Sans Pro"/>
                <w:sz w:val="21"/>
                <w:szCs w:val="21"/>
                <w:rPrChange w:id="8641" w:author="Javier Quintana Pérez" w:date="2022-12-01T17:23:00Z">
                  <w:rPr>
                    <w:ins w:id="8642" w:author="Javier Quintana Pérez" w:date="2022-11-13T19:32:00Z"/>
                    <w:rFonts w:ascii="Source Sans Pro" w:hAnsi="Source Sans Pro"/>
                  </w:rPr>
                </w:rPrChange>
              </w:rPr>
            </w:pPr>
          </w:p>
        </w:tc>
        <w:tc>
          <w:tcPr>
            <w:tcW w:w="617" w:type="pct"/>
          </w:tcPr>
          <w:p w:rsidR="005A234B" w:rsidRPr="000403E9" w:rsidRDefault="005A234B" w:rsidP="007E4098">
            <w:pPr>
              <w:jc w:val="center"/>
              <w:rPr>
                <w:ins w:id="8643" w:author="Javier Quintana Pérez" w:date="2022-11-13T19:32:00Z"/>
                <w:rFonts w:ascii="Source Sans Pro" w:hAnsi="Source Sans Pro"/>
                <w:sz w:val="21"/>
                <w:szCs w:val="21"/>
                <w:rPrChange w:id="8644" w:author="Javier Quintana Pérez" w:date="2022-12-01T17:23:00Z">
                  <w:rPr>
                    <w:ins w:id="8645" w:author="Javier Quintana Pérez" w:date="2022-11-13T19:32:00Z"/>
                    <w:rFonts w:ascii="Source Sans Pro" w:hAnsi="Source Sans Pro"/>
                  </w:rPr>
                </w:rPrChange>
              </w:rPr>
            </w:pPr>
          </w:p>
        </w:tc>
      </w:tr>
      <w:tr w:rsidR="005A234B" w:rsidRPr="000403E9" w:rsidTr="007E4098">
        <w:trPr>
          <w:trHeight w:val="289"/>
          <w:jc w:val="center"/>
          <w:ins w:id="8646" w:author="Javier Quintana Pérez" w:date="2022-11-13T19:32:00Z"/>
        </w:trPr>
        <w:tc>
          <w:tcPr>
            <w:tcW w:w="2221" w:type="pct"/>
            <w:shd w:val="clear" w:color="auto" w:fill="auto"/>
          </w:tcPr>
          <w:p w:rsidR="005A234B" w:rsidRPr="000403E9" w:rsidRDefault="00D919CB" w:rsidP="007E4098">
            <w:pPr>
              <w:tabs>
                <w:tab w:val="clear" w:pos="567"/>
              </w:tabs>
              <w:spacing w:line="240" w:lineRule="auto"/>
              <w:jc w:val="left"/>
              <w:rPr>
                <w:ins w:id="8647" w:author="Javier Quintana Pérez" w:date="2022-11-13T19:32:00Z"/>
                <w:rFonts w:ascii="Source Sans Pro" w:hAnsi="Source Sans Pro"/>
                <w:sz w:val="21"/>
                <w:szCs w:val="21"/>
                <w:rPrChange w:id="8648" w:author="Javier Quintana Pérez" w:date="2022-12-01T17:23:00Z">
                  <w:rPr>
                    <w:ins w:id="8649" w:author="Javier Quintana Pérez" w:date="2022-11-13T19:32:00Z"/>
                    <w:rFonts w:ascii="Source Sans Pro" w:hAnsi="Source Sans Pro"/>
                  </w:rPr>
                </w:rPrChange>
              </w:rPr>
            </w:pPr>
            <w:ins w:id="8650" w:author="Javier Quintana Pérez" w:date="2022-11-13T19:32:00Z">
              <w:r w:rsidRPr="00D919CB">
                <w:rPr>
                  <w:rFonts w:ascii="Source Sans Pro" w:hAnsi="Source Sans Pro"/>
                  <w:sz w:val="21"/>
                  <w:szCs w:val="21"/>
                  <w:rPrChange w:id="8651" w:author="Javier Quintana Pérez" w:date="2022-12-01T17:23:00Z">
                    <w:rPr>
                      <w:rFonts w:ascii="Source Sans Pro" w:hAnsi="Source Sans Pro"/>
                      <w:color w:val="0000FF"/>
                      <w:u w:val="single"/>
                    </w:rPr>
                  </w:rPrChange>
                </w:rPr>
                <w:t>Resistencia a compresión</w:t>
              </w:r>
            </w:ins>
          </w:p>
        </w:tc>
        <w:tc>
          <w:tcPr>
            <w:tcW w:w="695" w:type="pct"/>
            <w:shd w:val="clear" w:color="auto" w:fill="auto"/>
          </w:tcPr>
          <w:p w:rsidR="005A234B" w:rsidRPr="000403E9" w:rsidRDefault="005A234B" w:rsidP="007E4098">
            <w:pPr>
              <w:jc w:val="center"/>
              <w:rPr>
                <w:ins w:id="8652" w:author="Javier Quintana Pérez" w:date="2022-11-13T19:32:00Z"/>
                <w:rFonts w:ascii="Source Sans Pro" w:hAnsi="Source Sans Pro"/>
                <w:sz w:val="21"/>
                <w:szCs w:val="21"/>
                <w:rPrChange w:id="8653" w:author="Javier Quintana Pérez" w:date="2022-12-01T17:23:00Z">
                  <w:rPr>
                    <w:ins w:id="8654" w:author="Javier Quintana Pérez" w:date="2022-11-13T19:32:00Z"/>
                    <w:rFonts w:ascii="Source Sans Pro" w:hAnsi="Source Sans Pro"/>
                  </w:rPr>
                </w:rPrChange>
              </w:rPr>
            </w:pPr>
          </w:p>
        </w:tc>
        <w:tc>
          <w:tcPr>
            <w:tcW w:w="618" w:type="pct"/>
            <w:shd w:val="clear" w:color="auto" w:fill="auto"/>
          </w:tcPr>
          <w:p w:rsidR="005A234B" w:rsidRPr="000403E9" w:rsidRDefault="005A234B" w:rsidP="007E4098">
            <w:pPr>
              <w:jc w:val="center"/>
              <w:rPr>
                <w:ins w:id="8655" w:author="Javier Quintana Pérez" w:date="2022-11-13T19:32:00Z"/>
                <w:rFonts w:ascii="Source Sans Pro" w:hAnsi="Source Sans Pro"/>
                <w:sz w:val="21"/>
                <w:szCs w:val="21"/>
                <w:rPrChange w:id="8656" w:author="Javier Quintana Pérez" w:date="2022-12-01T17:23:00Z">
                  <w:rPr>
                    <w:ins w:id="8657" w:author="Javier Quintana Pérez" w:date="2022-11-13T19:32:00Z"/>
                    <w:rFonts w:ascii="Source Sans Pro" w:hAnsi="Source Sans Pro"/>
                  </w:rPr>
                </w:rPrChange>
              </w:rPr>
            </w:pPr>
          </w:p>
        </w:tc>
        <w:tc>
          <w:tcPr>
            <w:tcW w:w="849" w:type="pct"/>
          </w:tcPr>
          <w:p w:rsidR="005A234B" w:rsidRPr="000403E9" w:rsidRDefault="005A234B" w:rsidP="007E4098">
            <w:pPr>
              <w:jc w:val="center"/>
              <w:rPr>
                <w:ins w:id="8658" w:author="Javier Quintana Pérez" w:date="2022-11-13T19:32:00Z"/>
                <w:rFonts w:ascii="Source Sans Pro" w:hAnsi="Source Sans Pro"/>
                <w:sz w:val="21"/>
                <w:szCs w:val="21"/>
                <w:rPrChange w:id="8659" w:author="Javier Quintana Pérez" w:date="2022-12-01T17:23:00Z">
                  <w:rPr>
                    <w:ins w:id="8660" w:author="Javier Quintana Pérez" w:date="2022-11-13T19:32:00Z"/>
                    <w:rFonts w:ascii="Source Sans Pro" w:hAnsi="Source Sans Pro"/>
                  </w:rPr>
                </w:rPrChange>
              </w:rPr>
            </w:pPr>
          </w:p>
        </w:tc>
        <w:tc>
          <w:tcPr>
            <w:tcW w:w="617" w:type="pct"/>
          </w:tcPr>
          <w:p w:rsidR="005A234B" w:rsidRPr="000403E9" w:rsidRDefault="005A234B" w:rsidP="007E4098">
            <w:pPr>
              <w:jc w:val="center"/>
              <w:rPr>
                <w:ins w:id="8661" w:author="Javier Quintana Pérez" w:date="2022-11-13T19:32:00Z"/>
                <w:rFonts w:ascii="Source Sans Pro" w:hAnsi="Source Sans Pro"/>
                <w:sz w:val="21"/>
                <w:szCs w:val="21"/>
                <w:rPrChange w:id="8662" w:author="Javier Quintana Pérez" w:date="2022-12-01T17:23:00Z">
                  <w:rPr>
                    <w:ins w:id="8663" w:author="Javier Quintana Pérez" w:date="2022-11-13T19:32:00Z"/>
                    <w:rFonts w:ascii="Source Sans Pro" w:hAnsi="Source Sans Pro"/>
                  </w:rPr>
                </w:rPrChange>
              </w:rPr>
            </w:pPr>
          </w:p>
        </w:tc>
      </w:tr>
      <w:tr w:rsidR="005A234B" w:rsidRPr="000403E9" w:rsidTr="007E4098">
        <w:trPr>
          <w:trHeight w:val="289"/>
          <w:jc w:val="center"/>
          <w:ins w:id="8664" w:author="Javier Quintana Pérez" w:date="2022-11-13T19:32:00Z"/>
        </w:trPr>
        <w:tc>
          <w:tcPr>
            <w:tcW w:w="2221" w:type="pct"/>
            <w:shd w:val="clear" w:color="auto" w:fill="auto"/>
          </w:tcPr>
          <w:p w:rsidR="005A234B" w:rsidRPr="000403E9" w:rsidRDefault="00D919CB" w:rsidP="007E4098">
            <w:pPr>
              <w:tabs>
                <w:tab w:val="clear" w:pos="567"/>
              </w:tabs>
              <w:spacing w:line="240" w:lineRule="auto"/>
              <w:jc w:val="left"/>
              <w:rPr>
                <w:ins w:id="8665" w:author="Javier Quintana Pérez" w:date="2022-11-13T19:32:00Z"/>
                <w:rFonts w:ascii="Source Sans Pro" w:hAnsi="Source Sans Pro"/>
                <w:sz w:val="21"/>
                <w:szCs w:val="21"/>
                <w:rPrChange w:id="8666" w:author="Javier Quintana Pérez" w:date="2022-12-01T17:23:00Z">
                  <w:rPr>
                    <w:ins w:id="8667" w:author="Javier Quintana Pérez" w:date="2022-11-13T19:32:00Z"/>
                    <w:rFonts w:ascii="Source Sans Pro" w:hAnsi="Source Sans Pro"/>
                  </w:rPr>
                </w:rPrChange>
              </w:rPr>
            </w:pPr>
            <w:ins w:id="8668" w:author="Javier Quintana Pérez" w:date="2022-11-13T19:32:00Z">
              <w:r w:rsidRPr="00D919CB">
                <w:rPr>
                  <w:rFonts w:ascii="Source Sans Pro" w:hAnsi="Source Sans Pro"/>
                  <w:sz w:val="21"/>
                  <w:szCs w:val="21"/>
                  <w:rPrChange w:id="8669" w:author="Javier Quintana Pérez" w:date="2022-12-01T17:23:00Z">
                    <w:rPr>
                      <w:rFonts w:ascii="Source Sans Pro" w:hAnsi="Source Sans Pro"/>
                      <w:color w:val="0000FF"/>
                      <w:u w:val="single"/>
                    </w:rPr>
                  </w:rPrChange>
                </w:rPr>
                <w:t>Pruebas de estanqueidad</w:t>
              </w:r>
            </w:ins>
          </w:p>
        </w:tc>
        <w:tc>
          <w:tcPr>
            <w:tcW w:w="695" w:type="pct"/>
            <w:shd w:val="clear" w:color="auto" w:fill="auto"/>
          </w:tcPr>
          <w:p w:rsidR="005A234B" w:rsidRPr="000403E9" w:rsidRDefault="005A234B" w:rsidP="007E4098">
            <w:pPr>
              <w:jc w:val="center"/>
              <w:rPr>
                <w:ins w:id="8670" w:author="Javier Quintana Pérez" w:date="2022-11-13T19:32:00Z"/>
                <w:rFonts w:ascii="Source Sans Pro" w:hAnsi="Source Sans Pro"/>
                <w:sz w:val="21"/>
                <w:szCs w:val="21"/>
                <w:rPrChange w:id="8671" w:author="Javier Quintana Pérez" w:date="2022-12-01T17:23:00Z">
                  <w:rPr>
                    <w:ins w:id="8672" w:author="Javier Quintana Pérez" w:date="2022-11-13T19:32:00Z"/>
                    <w:rFonts w:ascii="Source Sans Pro" w:hAnsi="Source Sans Pro"/>
                  </w:rPr>
                </w:rPrChange>
              </w:rPr>
            </w:pPr>
          </w:p>
        </w:tc>
        <w:tc>
          <w:tcPr>
            <w:tcW w:w="618" w:type="pct"/>
            <w:shd w:val="clear" w:color="auto" w:fill="auto"/>
          </w:tcPr>
          <w:p w:rsidR="005A234B" w:rsidRPr="000403E9" w:rsidRDefault="005A234B" w:rsidP="007E4098">
            <w:pPr>
              <w:jc w:val="center"/>
              <w:rPr>
                <w:ins w:id="8673" w:author="Javier Quintana Pérez" w:date="2022-11-13T19:32:00Z"/>
                <w:rFonts w:ascii="Source Sans Pro" w:hAnsi="Source Sans Pro"/>
                <w:sz w:val="21"/>
                <w:szCs w:val="21"/>
                <w:rPrChange w:id="8674" w:author="Javier Quintana Pérez" w:date="2022-12-01T17:23:00Z">
                  <w:rPr>
                    <w:ins w:id="8675" w:author="Javier Quintana Pérez" w:date="2022-11-13T19:32:00Z"/>
                    <w:rFonts w:ascii="Source Sans Pro" w:hAnsi="Source Sans Pro"/>
                  </w:rPr>
                </w:rPrChange>
              </w:rPr>
            </w:pPr>
          </w:p>
        </w:tc>
        <w:tc>
          <w:tcPr>
            <w:tcW w:w="849" w:type="pct"/>
          </w:tcPr>
          <w:p w:rsidR="005A234B" w:rsidRPr="000403E9" w:rsidRDefault="005A234B" w:rsidP="007E4098">
            <w:pPr>
              <w:jc w:val="center"/>
              <w:rPr>
                <w:ins w:id="8676" w:author="Javier Quintana Pérez" w:date="2022-11-13T19:32:00Z"/>
                <w:rFonts w:ascii="Source Sans Pro" w:hAnsi="Source Sans Pro"/>
                <w:sz w:val="21"/>
                <w:szCs w:val="21"/>
                <w:rPrChange w:id="8677" w:author="Javier Quintana Pérez" w:date="2022-12-01T17:23:00Z">
                  <w:rPr>
                    <w:ins w:id="8678" w:author="Javier Quintana Pérez" w:date="2022-11-13T19:32:00Z"/>
                    <w:rFonts w:ascii="Source Sans Pro" w:hAnsi="Source Sans Pro"/>
                  </w:rPr>
                </w:rPrChange>
              </w:rPr>
            </w:pPr>
          </w:p>
        </w:tc>
        <w:tc>
          <w:tcPr>
            <w:tcW w:w="617" w:type="pct"/>
          </w:tcPr>
          <w:p w:rsidR="005A234B" w:rsidRPr="000403E9" w:rsidRDefault="005A234B" w:rsidP="007E4098">
            <w:pPr>
              <w:jc w:val="center"/>
              <w:rPr>
                <w:ins w:id="8679" w:author="Javier Quintana Pérez" w:date="2022-11-13T19:32:00Z"/>
                <w:rFonts w:ascii="Source Sans Pro" w:hAnsi="Source Sans Pro"/>
                <w:sz w:val="21"/>
                <w:szCs w:val="21"/>
                <w:rPrChange w:id="8680" w:author="Javier Quintana Pérez" w:date="2022-12-01T17:23:00Z">
                  <w:rPr>
                    <w:ins w:id="8681" w:author="Javier Quintana Pérez" w:date="2022-11-13T19:32:00Z"/>
                    <w:rFonts w:ascii="Source Sans Pro" w:hAnsi="Source Sans Pro"/>
                  </w:rPr>
                </w:rPrChange>
              </w:rPr>
            </w:pPr>
          </w:p>
        </w:tc>
      </w:tr>
      <w:tr w:rsidR="005A234B" w:rsidRPr="000403E9" w:rsidTr="007E4098">
        <w:trPr>
          <w:trHeight w:val="289"/>
          <w:jc w:val="center"/>
          <w:ins w:id="8682" w:author="Javier Quintana Pérez" w:date="2022-11-13T19:32:00Z"/>
        </w:trPr>
        <w:tc>
          <w:tcPr>
            <w:tcW w:w="2221" w:type="pct"/>
            <w:shd w:val="clear" w:color="auto" w:fill="auto"/>
          </w:tcPr>
          <w:p w:rsidR="005A234B" w:rsidRPr="000403E9" w:rsidRDefault="00D919CB" w:rsidP="007E4098">
            <w:pPr>
              <w:tabs>
                <w:tab w:val="clear" w:pos="567"/>
              </w:tabs>
              <w:spacing w:line="240" w:lineRule="auto"/>
              <w:jc w:val="left"/>
              <w:rPr>
                <w:ins w:id="8683" w:author="Javier Quintana Pérez" w:date="2022-11-13T19:32:00Z"/>
                <w:rFonts w:ascii="Source Sans Pro" w:hAnsi="Source Sans Pro"/>
                <w:sz w:val="21"/>
                <w:szCs w:val="21"/>
                <w:rPrChange w:id="8684" w:author="Javier Quintana Pérez" w:date="2022-12-01T17:23:00Z">
                  <w:rPr>
                    <w:ins w:id="8685" w:author="Javier Quintana Pérez" w:date="2022-11-13T19:32:00Z"/>
                    <w:rFonts w:ascii="Source Sans Pro" w:hAnsi="Source Sans Pro"/>
                  </w:rPr>
                </w:rPrChange>
              </w:rPr>
            </w:pPr>
            <w:ins w:id="8686" w:author="Javier Quintana Pérez" w:date="2022-11-13T19:32:00Z">
              <w:r w:rsidRPr="00D919CB">
                <w:rPr>
                  <w:rFonts w:ascii="Source Sans Pro" w:hAnsi="Source Sans Pro"/>
                  <w:sz w:val="21"/>
                  <w:szCs w:val="21"/>
                  <w:rPrChange w:id="8687" w:author="Javier Quintana Pérez" w:date="2022-12-01T17:23:00Z">
                    <w:rPr>
                      <w:rFonts w:ascii="Source Sans Pro" w:hAnsi="Source Sans Pro"/>
                      <w:color w:val="0000FF"/>
                      <w:u w:val="single"/>
                    </w:rPr>
                  </w:rPrChange>
                </w:rPr>
                <w:t>Pruebas de rotura por presión hidráulica interior</w:t>
              </w:r>
            </w:ins>
          </w:p>
        </w:tc>
        <w:tc>
          <w:tcPr>
            <w:tcW w:w="695" w:type="pct"/>
            <w:shd w:val="clear" w:color="auto" w:fill="auto"/>
          </w:tcPr>
          <w:p w:rsidR="005A234B" w:rsidRPr="000403E9" w:rsidRDefault="005A234B" w:rsidP="007E4098">
            <w:pPr>
              <w:jc w:val="center"/>
              <w:rPr>
                <w:ins w:id="8688" w:author="Javier Quintana Pérez" w:date="2022-11-13T19:32:00Z"/>
                <w:rFonts w:ascii="Source Sans Pro" w:hAnsi="Source Sans Pro"/>
                <w:sz w:val="21"/>
                <w:szCs w:val="21"/>
                <w:rPrChange w:id="8689" w:author="Javier Quintana Pérez" w:date="2022-12-01T17:23:00Z">
                  <w:rPr>
                    <w:ins w:id="8690" w:author="Javier Quintana Pérez" w:date="2022-11-13T19:32:00Z"/>
                    <w:rFonts w:ascii="Source Sans Pro" w:hAnsi="Source Sans Pro"/>
                  </w:rPr>
                </w:rPrChange>
              </w:rPr>
            </w:pPr>
          </w:p>
        </w:tc>
        <w:tc>
          <w:tcPr>
            <w:tcW w:w="618" w:type="pct"/>
            <w:shd w:val="clear" w:color="auto" w:fill="auto"/>
          </w:tcPr>
          <w:p w:rsidR="005A234B" w:rsidRPr="000403E9" w:rsidRDefault="005A234B" w:rsidP="007E4098">
            <w:pPr>
              <w:jc w:val="center"/>
              <w:rPr>
                <w:ins w:id="8691" w:author="Javier Quintana Pérez" w:date="2022-11-13T19:32:00Z"/>
                <w:rFonts w:ascii="Source Sans Pro" w:hAnsi="Source Sans Pro"/>
                <w:sz w:val="21"/>
                <w:szCs w:val="21"/>
                <w:rPrChange w:id="8692" w:author="Javier Quintana Pérez" w:date="2022-12-01T17:23:00Z">
                  <w:rPr>
                    <w:ins w:id="8693" w:author="Javier Quintana Pérez" w:date="2022-11-13T19:32:00Z"/>
                    <w:rFonts w:ascii="Source Sans Pro" w:hAnsi="Source Sans Pro"/>
                  </w:rPr>
                </w:rPrChange>
              </w:rPr>
            </w:pPr>
          </w:p>
        </w:tc>
        <w:tc>
          <w:tcPr>
            <w:tcW w:w="849" w:type="pct"/>
          </w:tcPr>
          <w:p w:rsidR="005A234B" w:rsidRPr="000403E9" w:rsidRDefault="005A234B" w:rsidP="007E4098">
            <w:pPr>
              <w:jc w:val="center"/>
              <w:rPr>
                <w:ins w:id="8694" w:author="Javier Quintana Pérez" w:date="2022-11-13T19:32:00Z"/>
                <w:rFonts w:ascii="Source Sans Pro" w:hAnsi="Source Sans Pro"/>
                <w:sz w:val="21"/>
                <w:szCs w:val="21"/>
                <w:rPrChange w:id="8695" w:author="Javier Quintana Pérez" w:date="2022-12-01T17:23:00Z">
                  <w:rPr>
                    <w:ins w:id="8696" w:author="Javier Quintana Pérez" w:date="2022-11-13T19:32:00Z"/>
                    <w:rFonts w:ascii="Source Sans Pro" w:hAnsi="Source Sans Pro"/>
                  </w:rPr>
                </w:rPrChange>
              </w:rPr>
            </w:pPr>
          </w:p>
        </w:tc>
        <w:tc>
          <w:tcPr>
            <w:tcW w:w="617" w:type="pct"/>
          </w:tcPr>
          <w:p w:rsidR="005A234B" w:rsidRPr="000403E9" w:rsidRDefault="005A234B" w:rsidP="007E4098">
            <w:pPr>
              <w:jc w:val="center"/>
              <w:rPr>
                <w:ins w:id="8697" w:author="Javier Quintana Pérez" w:date="2022-11-13T19:32:00Z"/>
                <w:rFonts w:ascii="Source Sans Pro" w:hAnsi="Source Sans Pro"/>
                <w:sz w:val="21"/>
                <w:szCs w:val="21"/>
                <w:rPrChange w:id="8698" w:author="Javier Quintana Pérez" w:date="2022-12-01T17:23:00Z">
                  <w:rPr>
                    <w:ins w:id="8699" w:author="Javier Quintana Pérez" w:date="2022-11-13T19:32:00Z"/>
                    <w:rFonts w:ascii="Source Sans Pro" w:hAnsi="Source Sans Pro"/>
                  </w:rPr>
                </w:rPrChange>
              </w:rPr>
            </w:pPr>
          </w:p>
        </w:tc>
      </w:tr>
      <w:tr w:rsidR="005A234B" w:rsidRPr="000403E9" w:rsidTr="007E4098">
        <w:trPr>
          <w:trHeight w:val="289"/>
          <w:jc w:val="center"/>
          <w:ins w:id="8700" w:author="Javier Quintana Pérez" w:date="2022-11-13T19:32:00Z"/>
        </w:trPr>
        <w:tc>
          <w:tcPr>
            <w:tcW w:w="2221" w:type="pct"/>
            <w:shd w:val="clear" w:color="auto" w:fill="auto"/>
          </w:tcPr>
          <w:p w:rsidR="005A234B" w:rsidRPr="000403E9" w:rsidRDefault="00D919CB" w:rsidP="007E4098">
            <w:pPr>
              <w:tabs>
                <w:tab w:val="clear" w:pos="567"/>
              </w:tabs>
              <w:spacing w:line="240" w:lineRule="auto"/>
              <w:jc w:val="left"/>
              <w:rPr>
                <w:ins w:id="8701" w:author="Javier Quintana Pérez" w:date="2022-11-13T19:32:00Z"/>
                <w:rFonts w:ascii="Source Sans Pro" w:hAnsi="Source Sans Pro"/>
                <w:sz w:val="21"/>
                <w:szCs w:val="21"/>
                <w:rPrChange w:id="8702" w:author="Javier Quintana Pérez" w:date="2022-12-01T17:23:00Z">
                  <w:rPr>
                    <w:ins w:id="8703" w:author="Javier Quintana Pérez" w:date="2022-11-13T19:32:00Z"/>
                    <w:rFonts w:ascii="Source Sans Pro" w:hAnsi="Source Sans Pro"/>
                  </w:rPr>
                </w:rPrChange>
              </w:rPr>
            </w:pPr>
            <w:ins w:id="8704" w:author="Javier Quintana Pérez" w:date="2022-11-13T19:32:00Z">
              <w:r w:rsidRPr="00D919CB">
                <w:rPr>
                  <w:rFonts w:ascii="Source Sans Pro" w:hAnsi="Source Sans Pro"/>
                  <w:sz w:val="21"/>
                  <w:szCs w:val="21"/>
                  <w:rPrChange w:id="8705" w:author="Javier Quintana Pérez" w:date="2022-12-01T17:23:00Z">
                    <w:rPr>
                      <w:rFonts w:ascii="Source Sans Pro" w:hAnsi="Source Sans Pro"/>
                      <w:color w:val="0000FF"/>
                      <w:u w:val="single"/>
                    </w:rPr>
                  </w:rPrChange>
                </w:rPr>
                <w:t>Prueba de fisuración controlada</w:t>
              </w:r>
            </w:ins>
          </w:p>
        </w:tc>
        <w:tc>
          <w:tcPr>
            <w:tcW w:w="695" w:type="pct"/>
            <w:shd w:val="clear" w:color="auto" w:fill="auto"/>
          </w:tcPr>
          <w:p w:rsidR="005A234B" w:rsidRPr="000403E9" w:rsidRDefault="005A234B" w:rsidP="007E4098">
            <w:pPr>
              <w:jc w:val="center"/>
              <w:rPr>
                <w:ins w:id="8706" w:author="Javier Quintana Pérez" w:date="2022-11-13T19:32:00Z"/>
                <w:rFonts w:ascii="Source Sans Pro" w:hAnsi="Source Sans Pro"/>
                <w:sz w:val="21"/>
                <w:szCs w:val="21"/>
                <w:rPrChange w:id="8707" w:author="Javier Quintana Pérez" w:date="2022-12-01T17:23:00Z">
                  <w:rPr>
                    <w:ins w:id="8708" w:author="Javier Quintana Pérez" w:date="2022-11-13T19:32:00Z"/>
                    <w:rFonts w:ascii="Source Sans Pro" w:hAnsi="Source Sans Pro"/>
                  </w:rPr>
                </w:rPrChange>
              </w:rPr>
            </w:pPr>
          </w:p>
        </w:tc>
        <w:tc>
          <w:tcPr>
            <w:tcW w:w="618" w:type="pct"/>
            <w:shd w:val="clear" w:color="auto" w:fill="auto"/>
          </w:tcPr>
          <w:p w:rsidR="005A234B" w:rsidRPr="000403E9" w:rsidRDefault="005A234B" w:rsidP="007E4098">
            <w:pPr>
              <w:jc w:val="center"/>
              <w:rPr>
                <w:ins w:id="8709" w:author="Javier Quintana Pérez" w:date="2022-11-13T19:32:00Z"/>
                <w:rFonts w:ascii="Source Sans Pro" w:hAnsi="Source Sans Pro"/>
                <w:sz w:val="21"/>
                <w:szCs w:val="21"/>
                <w:rPrChange w:id="8710" w:author="Javier Quintana Pérez" w:date="2022-12-01T17:23:00Z">
                  <w:rPr>
                    <w:ins w:id="8711" w:author="Javier Quintana Pérez" w:date="2022-11-13T19:32:00Z"/>
                    <w:rFonts w:ascii="Source Sans Pro" w:hAnsi="Source Sans Pro"/>
                  </w:rPr>
                </w:rPrChange>
              </w:rPr>
            </w:pPr>
          </w:p>
        </w:tc>
        <w:tc>
          <w:tcPr>
            <w:tcW w:w="849" w:type="pct"/>
          </w:tcPr>
          <w:p w:rsidR="005A234B" w:rsidRPr="000403E9" w:rsidRDefault="005A234B" w:rsidP="007E4098">
            <w:pPr>
              <w:jc w:val="center"/>
              <w:rPr>
                <w:ins w:id="8712" w:author="Javier Quintana Pérez" w:date="2022-11-13T19:32:00Z"/>
                <w:rFonts w:ascii="Source Sans Pro" w:hAnsi="Source Sans Pro"/>
                <w:sz w:val="21"/>
                <w:szCs w:val="21"/>
                <w:rPrChange w:id="8713" w:author="Javier Quintana Pérez" w:date="2022-12-01T17:23:00Z">
                  <w:rPr>
                    <w:ins w:id="8714" w:author="Javier Quintana Pérez" w:date="2022-11-13T19:32:00Z"/>
                    <w:rFonts w:ascii="Source Sans Pro" w:hAnsi="Source Sans Pro"/>
                  </w:rPr>
                </w:rPrChange>
              </w:rPr>
            </w:pPr>
          </w:p>
        </w:tc>
        <w:tc>
          <w:tcPr>
            <w:tcW w:w="617" w:type="pct"/>
          </w:tcPr>
          <w:p w:rsidR="005A234B" w:rsidRPr="000403E9" w:rsidRDefault="005A234B" w:rsidP="007E4098">
            <w:pPr>
              <w:jc w:val="center"/>
              <w:rPr>
                <w:ins w:id="8715" w:author="Javier Quintana Pérez" w:date="2022-11-13T19:32:00Z"/>
                <w:rFonts w:ascii="Source Sans Pro" w:hAnsi="Source Sans Pro"/>
                <w:sz w:val="21"/>
                <w:szCs w:val="21"/>
                <w:rPrChange w:id="8716" w:author="Javier Quintana Pérez" w:date="2022-12-01T17:23:00Z">
                  <w:rPr>
                    <w:ins w:id="8717" w:author="Javier Quintana Pérez" w:date="2022-11-13T19:32:00Z"/>
                    <w:rFonts w:ascii="Source Sans Pro" w:hAnsi="Source Sans Pro"/>
                  </w:rPr>
                </w:rPrChange>
              </w:rPr>
            </w:pPr>
          </w:p>
        </w:tc>
      </w:tr>
      <w:tr w:rsidR="005A234B" w:rsidRPr="000403E9" w:rsidTr="007E4098">
        <w:trPr>
          <w:trHeight w:val="289"/>
          <w:jc w:val="center"/>
          <w:ins w:id="8718" w:author="Javier Quintana Pérez" w:date="2022-11-13T19:32:00Z"/>
        </w:trPr>
        <w:tc>
          <w:tcPr>
            <w:tcW w:w="2221" w:type="pct"/>
            <w:shd w:val="clear" w:color="auto" w:fill="auto"/>
          </w:tcPr>
          <w:p w:rsidR="005A234B" w:rsidRPr="000403E9" w:rsidRDefault="00D919CB" w:rsidP="007E4098">
            <w:pPr>
              <w:tabs>
                <w:tab w:val="clear" w:pos="567"/>
              </w:tabs>
              <w:spacing w:line="240" w:lineRule="auto"/>
              <w:jc w:val="left"/>
              <w:rPr>
                <w:ins w:id="8719" w:author="Javier Quintana Pérez" w:date="2022-11-13T19:32:00Z"/>
                <w:rFonts w:ascii="Source Sans Pro" w:hAnsi="Source Sans Pro"/>
                <w:sz w:val="21"/>
                <w:szCs w:val="21"/>
                <w:rPrChange w:id="8720" w:author="Javier Quintana Pérez" w:date="2022-12-01T17:23:00Z">
                  <w:rPr>
                    <w:ins w:id="8721" w:author="Javier Quintana Pérez" w:date="2022-11-13T19:32:00Z"/>
                    <w:rFonts w:ascii="Source Sans Pro" w:hAnsi="Source Sans Pro"/>
                  </w:rPr>
                </w:rPrChange>
              </w:rPr>
            </w:pPr>
            <w:ins w:id="8722" w:author="Javier Quintana Pérez" w:date="2022-11-13T19:32:00Z">
              <w:r w:rsidRPr="00D919CB">
                <w:rPr>
                  <w:rFonts w:ascii="Source Sans Pro" w:hAnsi="Source Sans Pro"/>
                  <w:sz w:val="21"/>
                  <w:szCs w:val="21"/>
                  <w:rPrChange w:id="8723" w:author="Javier Quintana Pérez" w:date="2022-12-01T17:23:00Z">
                    <w:rPr>
                      <w:rFonts w:ascii="Source Sans Pro" w:hAnsi="Source Sans Pro"/>
                      <w:color w:val="0000FF"/>
                      <w:u w:val="single"/>
                    </w:rPr>
                  </w:rPrChange>
                </w:rPr>
                <w:t>Aplastamiento o flexión transversal</w:t>
              </w:r>
            </w:ins>
          </w:p>
        </w:tc>
        <w:tc>
          <w:tcPr>
            <w:tcW w:w="695" w:type="pct"/>
            <w:shd w:val="clear" w:color="auto" w:fill="auto"/>
          </w:tcPr>
          <w:p w:rsidR="005A234B" w:rsidRPr="000403E9" w:rsidRDefault="005A234B" w:rsidP="007E4098">
            <w:pPr>
              <w:jc w:val="center"/>
              <w:rPr>
                <w:ins w:id="8724" w:author="Javier Quintana Pérez" w:date="2022-11-13T19:32:00Z"/>
                <w:rFonts w:ascii="Source Sans Pro" w:hAnsi="Source Sans Pro"/>
                <w:sz w:val="21"/>
                <w:szCs w:val="21"/>
                <w:rPrChange w:id="8725" w:author="Javier Quintana Pérez" w:date="2022-12-01T17:23:00Z">
                  <w:rPr>
                    <w:ins w:id="8726" w:author="Javier Quintana Pérez" w:date="2022-11-13T19:32:00Z"/>
                    <w:rFonts w:ascii="Source Sans Pro" w:hAnsi="Source Sans Pro"/>
                  </w:rPr>
                </w:rPrChange>
              </w:rPr>
            </w:pPr>
          </w:p>
        </w:tc>
        <w:tc>
          <w:tcPr>
            <w:tcW w:w="618" w:type="pct"/>
            <w:shd w:val="clear" w:color="auto" w:fill="auto"/>
          </w:tcPr>
          <w:p w:rsidR="005A234B" w:rsidRPr="000403E9" w:rsidRDefault="005A234B" w:rsidP="007E4098">
            <w:pPr>
              <w:jc w:val="center"/>
              <w:rPr>
                <w:ins w:id="8727" w:author="Javier Quintana Pérez" w:date="2022-11-13T19:32:00Z"/>
                <w:rFonts w:ascii="Source Sans Pro" w:hAnsi="Source Sans Pro"/>
                <w:sz w:val="21"/>
                <w:szCs w:val="21"/>
                <w:rPrChange w:id="8728" w:author="Javier Quintana Pérez" w:date="2022-12-01T17:23:00Z">
                  <w:rPr>
                    <w:ins w:id="8729" w:author="Javier Quintana Pérez" w:date="2022-11-13T19:32:00Z"/>
                    <w:rFonts w:ascii="Source Sans Pro" w:hAnsi="Source Sans Pro"/>
                  </w:rPr>
                </w:rPrChange>
              </w:rPr>
            </w:pPr>
          </w:p>
        </w:tc>
        <w:tc>
          <w:tcPr>
            <w:tcW w:w="849" w:type="pct"/>
          </w:tcPr>
          <w:p w:rsidR="005A234B" w:rsidRPr="000403E9" w:rsidRDefault="005A234B" w:rsidP="007E4098">
            <w:pPr>
              <w:jc w:val="center"/>
              <w:rPr>
                <w:ins w:id="8730" w:author="Javier Quintana Pérez" w:date="2022-11-13T19:32:00Z"/>
                <w:rFonts w:ascii="Source Sans Pro" w:hAnsi="Source Sans Pro"/>
                <w:sz w:val="21"/>
                <w:szCs w:val="21"/>
                <w:rPrChange w:id="8731" w:author="Javier Quintana Pérez" w:date="2022-12-01T17:23:00Z">
                  <w:rPr>
                    <w:ins w:id="8732" w:author="Javier Quintana Pérez" w:date="2022-11-13T19:32:00Z"/>
                    <w:rFonts w:ascii="Source Sans Pro" w:hAnsi="Source Sans Pro"/>
                  </w:rPr>
                </w:rPrChange>
              </w:rPr>
            </w:pPr>
          </w:p>
        </w:tc>
        <w:tc>
          <w:tcPr>
            <w:tcW w:w="617" w:type="pct"/>
          </w:tcPr>
          <w:p w:rsidR="005A234B" w:rsidRPr="000403E9" w:rsidRDefault="005A234B" w:rsidP="007E4098">
            <w:pPr>
              <w:jc w:val="center"/>
              <w:rPr>
                <w:ins w:id="8733" w:author="Javier Quintana Pérez" w:date="2022-11-13T19:32:00Z"/>
                <w:rFonts w:ascii="Source Sans Pro" w:hAnsi="Source Sans Pro"/>
                <w:sz w:val="21"/>
                <w:szCs w:val="21"/>
                <w:rPrChange w:id="8734" w:author="Javier Quintana Pérez" w:date="2022-12-01T17:23:00Z">
                  <w:rPr>
                    <w:ins w:id="8735" w:author="Javier Quintana Pérez" w:date="2022-11-13T19:32:00Z"/>
                    <w:rFonts w:ascii="Source Sans Pro" w:hAnsi="Source Sans Pro"/>
                  </w:rPr>
                </w:rPrChange>
              </w:rPr>
            </w:pPr>
          </w:p>
        </w:tc>
      </w:tr>
      <w:tr w:rsidR="005A234B" w:rsidRPr="000403E9" w:rsidTr="007E4098">
        <w:trPr>
          <w:trHeight w:val="289"/>
          <w:jc w:val="center"/>
          <w:ins w:id="8736" w:author="Javier Quintana Pérez" w:date="2022-11-13T19:32:00Z"/>
        </w:trPr>
        <w:tc>
          <w:tcPr>
            <w:tcW w:w="2221" w:type="pct"/>
            <w:shd w:val="clear" w:color="auto" w:fill="auto"/>
          </w:tcPr>
          <w:p w:rsidR="005A234B" w:rsidRPr="000403E9" w:rsidRDefault="00D919CB" w:rsidP="007E4098">
            <w:pPr>
              <w:tabs>
                <w:tab w:val="clear" w:pos="567"/>
              </w:tabs>
              <w:spacing w:line="240" w:lineRule="auto"/>
              <w:jc w:val="left"/>
              <w:rPr>
                <w:ins w:id="8737" w:author="Javier Quintana Pérez" w:date="2022-11-13T19:32:00Z"/>
                <w:rFonts w:ascii="Source Sans Pro" w:hAnsi="Source Sans Pro"/>
                <w:sz w:val="21"/>
                <w:szCs w:val="21"/>
                <w:rPrChange w:id="8738" w:author="Javier Quintana Pérez" w:date="2022-12-01T17:23:00Z">
                  <w:rPr>
                    <w:ins w:id="8739" w:author="Javier Quintana Pérez" w:date="2022-11-13T19:32:00Z"/>
                    <w:rFonts w:ascii="Source Sans Pro" w:hAnsi="Source Sans Pro"/>
                  </w:rPr>
                </w:rPrChange>
              </w:rPr>
            </w:pPr>
            <w:ins w:id="8740" w:author="Javier Quintana Pérez" w:date="2022-11-13T19:32:00Z">
              <w:r w:rsidRPr="00D919CB">
                <w:rPr>
                  <w:rFonts w:ascii="Source Sans Pro" w:hAnsi="Source Sans Pro"/>
                  <w:sz w:val="21"/>
                  <w:szCs w:val="21"/>
                  <w:rPrChange w:id="8741" w:author="Javier Quintana Pérez" w:date="2022-12-01T17:23:00Z">
                    <w:rPr>
                      <w:rFonts w:ascii="Source Sans Pro" w:hAnsi="Source Sans Pro"/>
                      <w:color w:val="0000FF"/>
                      <w:u w:val="single"/>
                    </w:rPr>
                  </w:rPrChange>
                </w:rPr>
                <w:t>Flexión longitudinal</w:t>
              </w:r>
            </w:ins>
          </w:p>
        </w:tc>
        <w:tc>
          <w:tcPr>
            <w:tcW w:w="695" w:type="pct"/>
            <w:shd w:val="clear" w:color="auto" w:fill="auto"/>
          </w:tcPr>
          <w:p w:rsidR="005A234B" w:rsidRPr="000403E9" w:rsidRDefault="005A234B" w:rsidP="007E4098">
            <w:pPr>
              <w:jc w:val="center"/>
              <w:rPr>
                <w:ins w:id="8742" w:author="Javier Quintana Pérez" w:date="2022-11-13T19:32:00Z"/>
                <w:rFonts w:ascii="Source Sans Pro" w:hAnsi="Source Sans Pro"/>
                <w:sz w:val="21"/>
                <w:szCs w:val="21"/>
                <w:rPrChange w:id="8743" w:author="Javier Quintana Pérez" w:date="2022-12-01T17:23:00Z">
                  <w:rPr>
                    <w:ins w:id="8744" w:author="Javier Quintana Pérez" w:date="2022-11-13T19:32:00Z"/>
                    <w:rFonts w:ascii="Source Sans Pro" w:hAnsi="Source Sans Pro"/>
                  </w:rPr>
                </w:rPrChange>
              </w:rPr>
            </w:pPr>
          </w:p>
        </w:tc>
        <w:tc>
          <w:tcPr>
            <w:tcW w:w="618" w:type="pct"/>
            <w:shd w:val="clear" w:color="auto" w:fill="auto"/>
          </w:tcPr>
          <w:p w:rsidR="005A234B" w:rsidRPr="000403E9" w:rsidRDefault="005A234B" w:rsidP="007E4098">
            <w:pPr>
              <w:jc w:val="center"/>
              <w:rPr>
                <w:ins w:id="8745" w:author="Javier Quintana Pérez" w:date="2022-11-13T19:32:00Z"/>
                <w:rFonts w:ascii="Source Sans Pro" w:hAnsi="Source Sans Pro"/>
                <w:sz w:val="21"/>
                <w:szCs w:val="21"/>
                <w:rPrChange w:id="8746" w:author="Javier Quintana Pérez" w:date="2022-12-01T17:23:00Z">
                  <w:rPr>
                    <w:ins w:id="8747" w:author="Javier Quintana Pérez" w:date="2022-11-13T19:32:00Z"/>
                    <w:rFonts w:ascii="Source Sans Pro" w:hAnsi="Source Sans Pro"/>
                  </w:rPr>
                </w:rPrChange>
              </w:rPr>
            </w:pPr>
          </w:p>
        </w:tc>
        <w:tc>
          <w:tcPr>
            <w:tcW w:w="849" w:type="pct"/>
          </w:tcPr>
          <w:p w:rsidR="005A234B" w:rsidRPr="000403E9" w:rsidRDefault="005A234B" w:rsidP="007E4098">
            <w:pPr>
              <w:jc w:val="center"/>
              <w:rPr>
                <w:ins w:id="8748" w:author="Javier Quintana Pérez" w:date="2022-11-13T19:32:00Z"/>
                <w:rFonts w:ascii="Source Sans Pro" w:hAnsi="Source Sans Pro"/>
                <w:sz w:val="21"/>
                <w:szCs w:val="21"/>
                <w:rPrChange w:id="8749" w:author="Javier Quintana Pérez" w:date="2022-12-01T17:23:00Z">
                  <w:rPr>
                    <w:ins w:id="8750" w:author="Javier Quintana Pérez" w:date="2022-11-13T19:32:00Z"/>
                    <w:rFonts w:ascii="Source Sans Pro" w:hAnsi="Source Sans Pro"/>
                  </w:rPr>
                </w:rPrChange>
              </w:rPr>
            </w:pPr>
          </w:p>
        </w:tc>
        <w:tc>
          <w:tcPr>
            <w:tcW w:w="617" w:type="pct"/>
          </w:tcPr>
          <w:p w:rsidR="005A234B" w:rsidRPr="000403E9" w:rsidRDefault="005A234B" w:rsidP="007E4098">
            <w:pPr>
              <w:jc w:val="center"/>
              <w:rPr>
                <w:ins w:id="8751" w:author="Javier Quintana Pérez" w:date="2022-11-13T19:32:00Z"/>
                <w:rFonts w:ascii="Source Sans Pro" w:hAnsi="Source Sans Pro"/>
                <w:sz w:val="21"/>
                <w:szCs w:val="21"/>
                <w:rPrChange w:id="8752" w:author="Javier Quintana Pérez" w:date="2022-12-01T17:23:00Z">
                  <w:rPr>
                    <w:ins w:id="8753" w:author="Javier Quintana Pérez" w:date="2022-11-13T19:32:00Z"/>
                    <w:rFonts w:ascii="Source Sans Pro" w:hAnsi="Source Sans Pro"/>
                  </w:rPr>
                </w:rPrChange>
              </w:rPr>
            </w:pPr>
          </w:p>
        </w:tc>
      </w:tr>
      <w:tr w:rsidR="005A234B" w:rsidRPr="000403E9" w:rsidTr="007E4098">
        <w:trPr>
          <w:trHeight w:val="289"/>
          <w:jc w:val="center"/>
          <w:ins w:id="8754" w:author="Javier Quintana Pérez" w:date="2022-11-13T19:32:00Z"/>
        </w:trPr>
        <w:tc>
          <w:tcPr>
            <w:tcW w:w="5000" w:type="pct"/>
            <w:gridSpan w:val="5"/>
            <w:shd w:val="clear" w:color="auto" w:fill="auto"/>
          </w:tcPr>
          <w:p w:rsidR="005A234B" w:rsidRPr="000403E9" w:rsidRDefault="00D919CB" w:rsidP="007E4098">
            <w:pPr>
              <w:jc w:val="left"/>
              <w:rPr>
                <w:ins w:id="8755" w:author="Javier Quintana Pérez" w:date="2022-11-13T19:32:00Z"/>
                <w:rFonts w:ascii="Source Sans Pro" w:hAnsi="Source Sans Pro"/>
                <w:sz w:val="21"/>
                <w:szCs w:val="21"/>
                <w:rPrChange w:id="8756" w:author="Javier Quintana Pérez" w:date="2022-12-01T17:23:00Z">
                  <w:rPr>
                    <w:ins w:id="8757" w:author="Javier Quintana Pérez" w:date="2022-11-13T19:32:00Z"/>
                    <w:rFonts w:ascii="Source Sans Pro" w:hAnsi="Source Sans Pro"/>
                  </w:rPr>
                </w:rPrChange>
              </w:rPr>
            </w:pPr>
            <w:ins w:id="8758" w:author="Javier Quintana Pérez" w:date="2022-11-13T19:32:00Z">
              <w:r w:rsidRPr="00D919CB">
                <w:rPr>
                  <w:rFonts w:ascii="Source Sans Pro" w:hAnsi="Source Sans Pro"/>
                  <w:sz w:val="21"/>
                  <w:szCs w:val="21"/>
                  <w:rPrChange w:id="8759" w:author="Javier Quintana Pérez" w:date="2022-12-01T17:23:00Z">
                    <w:rPr>
                      <w:rFonts w:ascii="Source Sans Pro" w:hAnsi="Source Sans Pro"/>
                      <w:color w:val="0000FF"/>
                      <w:u w:val="single"/>
                    </w:rPr>
                  </w:rPrChange>
                </w:rPr>
                <w:t>Otros (indicar, en su caso):</w:t>
              </w:r>
            </w:ins>
          </w:p>
        </w:tc>
      </w:tr>
      <w:tr w:rsidR="005A234B" w:rsidRPr="000403E9" w:rsidTr="007E4098">
        <w:trPr>
          <w:trHeight w:val="289"/>
          <w:jc w:val="center"/>
          <w:ins w:id="8760" w:author="Javier Quintana Pérez" w:date="2022-11-13T19:32:00Z"/>
        </w:trPr>
        <w:tc>
          <w:tcPr>
            <w:tcW w:w="2221" w:type="pct"/>
            <w:shd w:val="clear" w:color="auto" w:fill="auto"/>
          </w:tcPr>
          <w:p w:rsidR="005A234B" w:rsidRPr="000403E9" w:rsidRDefault="005A234B" w:rsidP="007E4098">
            <w:pPr>
              <w:pStyle w:val="Prrafodelista"/>
              <w:ind w:left="1065"/>
              <w:rPr>
                <w:ins w:id="8761" w:author="Javier Quintana Pérez" w:date="2022-11-13T19:32:00Z"/>
                <w:rFonts w:ascii="Source Sans Pro" w:hAnsi="Source Sans Pro"/>
                <w:i/>
                <w:sz w:val="21"/>
                <w:szCs w:val="21"/>
                <w:rPrChange w:id="8762" w:author="Javier Quintana Pérez" w:date="2022-12-01T17:23:00Z">
                  <w:rPr>
                    <w:ins w:id="8763" w:author="Javier Quintana Pérez" w:date="2022-11-13T19:32:00Z"/>
                    <w:rFonts w:ascii="Source Sans Pro" w:hAnsi="Source Sans Pro"/>
                    <w:i/>
                  </w:rPr>
                </w:rPrChange>
              </w:rPr>
            </w:pPr>
          </w:p>
        </w:tc>
        <w:tc>
          <w:tcPr>
            <w:tcW w:w="695" w:type="pct"/>
            <w:shd w:val="clear" w:color="auto" w:fill="auto"/>
          </w:tcPr>
          <w:p w:rsidR="005A234B" w:rsidRPr="000403E9" w:rsidRDefault="005A234B" w:rsidP="007E4098">
            <w:pPr>
              <w:jc w:val="center"/>
              <w:rPr>
                <w:ins w:id="8764" w:author="Javier Quintana Pérez" w:date="2022-11-13T19:32:00Z"/>
                <w:rFonts w:ascii="Source Sans Pro" w:hAnsi="Source Sans Pro"/>
                <w:sz w:val="21"/>
                <w:szCs w:val="21"/>
                <w:rPrChange w:id="8765" w:author="Javier Quintana Pérez" w:date="2022-12-01T17:23:00Z">
                  <w:rPr>
                    <w:ins w:id="8766" w:author="Javier Quintana Pérez" w:date="2022-11-13T19:32:00Z"/>
                    <w:rFonts w:ascii="Source Sans Pro" w:hAnsi="Source Sans Pro"/>
                  </w:rPr>
                </w:rPrChange>
              </w:rPr>
            </w:pPr>
          </w:p>
        </w:tc>
        <w:tc>
          <w:tcPr>
            <w:tcW w:w="618" w:type="pct"/>
            <w:shd w:val="clear" w:color="auto" w:fill="auto"/>
          </w:tcPr>
          <w:p w:rsidR="005A234B" w:rsidRPr="000403E9" w:rsidRDefault="005A234B" w:rsidP="007E4098">
            <w:pPr>
              <w:jc w:val="center"/>
              <w:rPr>
                <w:ins w:id="8767" w:author="Javier Quintana Pérez" w:date="2022-11-13T19:32:00Z"/>
                <w:rFonts w:ascii="Source Sans Pro" w:hAnsi="Source Sans Pro"/>
                <w:sz w:val="21"/>
                <w:szCs w:val="21"/>
                <w:rPrChange w:id="8768" w:author="Javier Quintana Pérez" w:date="2022-12-01T17:23:00Z">
                  <w:rPr>
                    <w:ins w:id="8769" w:author="Javier Quintana Pérez" w:date="2022-11-13T19:32:00Z"/>
                    <w:rFonts w:ascii="Source Sans Pro" w:hAnsi="Source Sans Pro"/>
                  </w:rPr>
                </w:rPrChange>
              </w:rPr>
            </w:pPr>
          </w:p>
        </w:tc>
        <w:tc>
          <w:tcPr>
            <w:tcW w:w="849" w:type="pct"/>
          </w:tcPr>
          <w:p w:rsidR="005A234B" w:rsidRPr="000403E9" w:rsidRDefault="005A234B" w:rsidP="007E4098">
            <w:pPr>
              <w:jc w:val="center"/>
              <w:rPr>
                <w:ins w:id="8770" w:author="Javier Quintana Pérez" w:date="2022-11-13T19:32:00Z"/>
                <w:rFonts w:ascii="Source Sans Pro" w:hAnsi="Source Sans Pro"/>
                <w:sz w:val="21"/>
                <w:szCs w:val="21"/>
                <w:rPrChange w:id="8771" w:author="Javier Quintana Pérez" w:date="2022-12-01T17:23:00Z">
                  <w:rPr>
                    <w:ins w:id="8772" w:author="Javier Quintana Pérez" w:date="2022-11-13T19:32:00Z"/>
                    <w:rFonts w:ascii="Source Sans Pro" w:hAnsi="Source Sans Pro"/>
                  </w:rPr>
                </w:rPrChange>
              </w:rPr>
            </w:pPr>
          </w:p>
        </w:tc>
        <w:tc>
          <w:tcPr>
            <w:tcW w:w="617" w:type="pct"/>
          </w:tcPr>
          <w:p w:rsidR="005A234B" w:rsidRPr="000403E9" w:rsidRDefault="005A234B" w:rsidP="007E4098">
            <w:pPr>
              <w:jc w:val="center"/>
              <w:rPr>
                <w:ins w:id="8773" w:author="Javier Quintana Pérez" w:date="2022-11-13T19:32:00Z"/>
                <w:rFonts w:ascii="Source Sans Pro" w:hAnsi="Source Sans Pro"/>
                <w:sz w:val="21"/>
                <w:szCs w:val="21"/>
                <w:rPrChange w:id="8774" w:author="Javier Quintana Pérez" w:date="2022-12-01T17:23:00Z">
                  <w:rPr>
                    <w:ins w:id="8775" w:author="Javier Quintana Pérez" w:date="2022-11-13T19:32:00Z"/>
                    <w:rFonts w:ascii="Source Sans Pro" w:hAnsi="Source Sans Pro"/>
                  </w:rPr>
                </w:rPrChange>
              </w:rPr>
            </w:pPr>
          </w:p>
        </w:tc>
      </w:tr>
      <w:tr w:rsidR="005A234B" w:rsidRPr="000403E9" w:rsidTr="007E4098">
        <w:trPr>
          <w:trHeight w:val="289"/>
          <w:jc w:val="center"/>
          <w:ins w:id="8776" w:author="Javier Quintana Pérez" w:date="2022-11-13T19:32:00Z"/>
        </w:trPr>
        <w:tc>
          <w:tcPr>
            <w:tcW w:w="2221" w:type="pct"/>
            <w:shd w:val="clear" w:color="auto" w:fill="auto"/>
          </w:tcPr>
          <w:p w:rsidR="005A234B" w:rsidRPr="000403E9" w:rsidRDefault="005A234B" w:rsidP="007E4098">
            <w:pPr>
              <w:tabs>
                <w:tab w:val="clear" w:pos="567"/>
              </w:tabs>
              <w:spacing w:line="240" w:lineRule="auto"/>
              <w:jc w:val="left"/>
              <w:rPr>
                <w:ins w:id="8777" w:author="Javier Quintana Pérez" w:date="2022-11-13T19:32:00Z"/>
                <w:rFonts w:ascii="Source Sans Pro" w:hAnsi="Source Sans Pro"/>
                <w:i/>
                <w:sz w:val="21"/>
                <w:szCs w:val="21"/>
                <w:rPrChange w:id="8778" w:author="Javier Quintana Pérez" w:date="2022-12-01T17:23:00Z">
                  <w:rPr>
                    <w:ins w:id="8779" w:author="Javier Quintana Pérez" w:date="2022-11-13T19:32:00Z"/>
                    <w:rFonts w:ascii="Source Sans Pro" w:hAnsi="Source Sans Pro"/>
                    <w:i/>
                  </w:rPr>
                </w:rPrChange>
              </w:rPr>
            </w:pPr>
          </w:p>
        </w:tc>
        <w:tc>
          <w:tcPr>
            <w:tcW w:w="695" w:type="pct"/>
            <w:shd w:val="clear" w:color="auto" w:fill="auto"/>
          </w:tcPr>
          <w:p w:rsidR="005A234B" w:rsidRPr="000403E9" w:rsidRDefault="005A234B" w:rsidP="007E4098">
            <w:pPr>
              <w:jc w:val="center"/>
              <w:rPr>
                <w:ins w:id="8780" w:author="Javier Quintana Pérez" w:date="2022-11-13T19:32:00Z"/>
                <w:rFonts w:ascii="Source Sans Pro" w:hAnsi="Source Sans Pro"/>
                <w:sz w:val="21"/>
                <w:szCs w:val="21"/>
                <w:rPrChange w:id="8781" w:author="Javier Quintana Pérez" w:date="2022-12-01T17:23:00Z">
                  <w:rPr>
                    <w:ins w:id="8782" w:author="Javier Quintana Pérez" w:date="2022-11-13T19:32:00Z"/>
                    <w:rFonts w:ascii="Source Sans Pro" w:hAnsi="Source Sans Pro"/>
                  </w:rPr>
                </w:rPrChange>
              </w:rPr>
            </w:pPr>
          </w:p>
        </w:tc>
        <w:tc>
          <w:tcPr>
            <w:tcW w:w="618" w:type="pct"/>
            <w:shd w:val="clear" w:color="auto" w:fill="auto"/>
          </w:tcPr>
          <w:p w:rsidR="005A234B" w:rsidRPr="000403E9" w:rsidRDefault="005A234B" w:rsidP="007E4098">
            <w:pPr>
              <w:jc w:val="center"/>
              <w:rPr>
                <w:ins w:id="8783" w:author="Javier Quintana Pérez" w:date="2022-11-13T19:32:00Z"/>
                <w:rFonts w:ascii="Source Sans Pro" w:hAnsi="Source Sans Pro"/>
                <w:sz w:val="21"/>
                <w:szCs w:val="21"/>
                <w:rPrChange w:id="8784" w:author="Javier Quintana Pérez" w:date="2022-12-01T17:23:00Z">
                  <w:rPr>
                    <w:ins w:id="8785" w:author="Javier Quintana Pérez" w:date="2022-11-13T19:32:00Z"/>
                    <w:rFonts w:ascii="Source Sans Pro" w:hAnsi="Source Sans Pro"/>
                  </w:rPr>
                </w:rPrChange>
              </w:rPr>
            </w:pPr>
          </w:p>
        </w:tc>
        <w:tc>
          <w:tcPr>
            <w:tcW w:w="849" w:type="pct"/>
          </w:tcPr>
          <w:p w:rsidR="005A234B" w:rsidRPr="000403E9" w:rsidRDefault="005A234B" w:rsidP="007E4098">
            <w:pPr>
              <w:jc w:val="center"/>
              <w:rPr>
                <w:ins w:id="8786" w:author="Javier Quintana Pérez" w:date="2022-11-13T19:32:00Z"/>
                <w:rFonts w:ascii="Source Sans Pro" w:hAnsi="Source Sans Pro"/>
                <w:sz w:val="21"/>
                <w:szCs w:val="21"/>
                <w:rPrChange w:id="8787" w:author="Javier Quintana Pérez" w:date="2022-12-01T17:23:00Z">
                  <w:rPr>
                    <w:ins w:id="8788" w:author="Javier Quintana Pérez" w:date="2022-11-13T19:32:00Z"/>
                    <w:rFonts w:ascii="Source Sans Pro" w:hAnsi="Source Sans Pro"/>
                  </w:rPr>
                </w:rPrChange>
              </w:rPr>
            </w:pPr>
          </w:p>
        </w:tc>
        <w:tc>
          <w:tcPr>
            <w:tcW w:w="617" w:type="pct"/>
          </w:tcPr>
          <w:p w:rsidR="005A234B" w:rsidRPr="000403E9" w:rsidRDefault="005A234B" w:rsidP="007E4098">
            <w:pPr>
              <w:jc w:val="center"/>
              <w:rPr>
                <w:ins w:id="8789" w:author="Javier Quintana Pérez" w:date="2022-11-13T19:32:00Z"/>
                <w:rFonts w:ascii="Source Sans Pro" w:hAnsi="Source Sans Pro"/>
                <w:sz w:val="21"/>
                <w:szCs w:val="21"/>
                <w:rPrChange w:id="8790" w:author="Javier Quintana Pérez" w:date="2022-12-01T17:23:00Z">
                  <w:rPr>
                    <w:ins w:id="8791" w:author="Javier Quintana Pérez" w:date="2022-11-13T19:32:00Z"/>
                    <w:rFonts w:ascii="Source Sans Pro" w:hAnsi="Source Sans Pro"/>
                  </w:rPr>
                </w:rPrChange>
              </w:rPr>
            </w:pPr>
          </w:p>
        </w:tc>
      </w:tr>
      <w:tr w:rsidR="005A234B" w:rsidRPr="000403E9" w:rsidTr="007E4098">
        <w:trPr>
          <w:trHeight w:val="289"/>
          <w:jc w:val="center"/>
          <w:ins w:id="8792" w:author="Javier Quintana Pérez" w:date="2022-11-13T19:32:00Z"/>
        </w:trPr>
        <w:tc>
          <w:tcPr>
            <w:tcW w:w="2221" w:type="pct"/>
            <w:shd w:val="clear" w:color="auto" w:fill="auto"/>
          </w:tcPr>
          <w:p w:rsidR="005A234B" w:rsidRPr="000403E9" w:rsidRDefault="005A234B" w:rsidP="007E4098">
            <w:pPr>
              <w:tabs>
                <w:tab w:val="clear" w:pos="567"/>
              </w:tabs>
              <w:spacing w:line="240" w:lineRule="auto"/>
              <w:jc w:val="left"/>
              <w:rPr>
                <w:ins w:id="8793" w:author="Javier Quintana Pérez" w:date="2022-11-13T19:32:00Z"/>
                <w:rFonts w:ascii="Source Sans Pro" w:hAnsi="Source Sans Pro"/>
                <w:i/>
                <w:sz w:val="21"/>
                <w:szCs w:val="21"/>
                <w:rPrChange w:id="8794" w:author="Javier Quintana Pérez" w:date="2022-12-01T17:23:00Z">
                  <w:rPr>
                    <w:ins w:id="8795" w:author="Javier Quintana Pérez" w:date="2022-11-13T19:32:00Z"/>
                    <w:rFonts w:ascii="Source Sans Pro" w:hAnsi="Source Sans Pro"/>
                    <w:i/>
                  </w:rPr>
                </w:rPrChange>
              </w:rPr>
            </w:pPr>
          </w:p>
        </w:tc>
        <w:tc>
          <w:tcPr>
            <w:tcW w:w="695" w:type="pct"/>
            <w:shd w:val="clear" w:color="auto" w:fill="auto"/>
          </w:tcPr>
          <w:p w:rsidR="005A234B" w:rsidRPr="000403E9" w:rsidRDefault="005A234B" w:rsidP="007E4098">
            <w:pPr>
              <w:jc w:val="center"/>
              <w:rPr>
                <w:ins w:id="8796" w:author="Javier Quintana Pérez" w:date="2022-11-13T19:32:00Z"/>
                <w:rFonts w:ascii="Source Sans Pro" w:hAnsi="Source Sans Pro"/>
                <w:sz w:val="21"/>
                <w:szCs w:val="21"/>
                <w:rPrChange w:id="8797" w:author="Javier Quintana Pérez" w:date="2022-12-01T17:23:00Z">
                  <w:rPr>
                    <w:ins w:id="8798" w:author="Javier Quintana Pérez" w:date="2022-11-13T19:32:00Z"/>
                    <w:rFonts w:ascii="Source Sans Pro" w:hAnsi="Source Sans Pro"/>
                  </w:rPr>
                </w:rPrChange>
              </w:rPr>
            </w:pPr>
          </w:p>
        </w:tc>
        <w:tc>
          <w:tcPr>
            <w:tcW w:w="618" w:type="pct"/>
            <w:shd w:val="clear" w:color="auto" w:fill="auto"/>
          </w:tcPr>
          <w:p w:rsidR="005A234B" w:rsidRPr="000403E9" w:rsidRDefault="005A234B" w:rsidP="007E4098">
            <w:pPr>
              <w:jc w:val="center"/>
              <w:rPr>
                <w:ins w:id="8799" w:author="Javier Quintana Pérez" w:date="2022-11-13T19:32:00Z"/>
                <w:rFonts w:ascii="Source Sans Pro" w:hAnsi="Source Sans Pro"/>
                <w:sz w:val="21"/>
                <w:szCs w:val="21"/>
                <w:rPrChange w:id="8800" w:author="Javier Quintana Pérez" w:date="2022-12-01T17:23:00Z">
                  <w:rPr>
                    <w:ins w:id="8801" w:author="Javier Quintana Pérez" w:date="2022-11-13T19:32:00Z"/>
                    <w:rFonts w:ascii="Source Sans Pro" w:hAnsi="Source Sans Pro"/>
                  </w:rPr>
                </w:rPrChange>
              </w:rPr>
            </w:pPr>
          </w:p>
        </w:tc>
        <w:tc>
          <w:tcPr>
            <w:tcW w:w="849" w:type="pct"/>
          </w:tcPr>
          <w:p w:rsidR="005A234B" w:rsidRPr="000403E9" w:rsidRDefault="005A234B" w:rsidP="007E4098">
            <w:pPr>
              <w:jc w:val="center"/>
              <w:rPr>
                <w:ins w:id="8802" w:author="Javier Quintana Pérez" w:date="2022-11-13T19:32:00Z"/>
                <w:rFonts w:ascii="Source Sans Pro" w:hAnsi="Source Sans Pro"/>
                <w:sz w:val="21"/>
                <w:szCs w:val="21"/>
                <w:rPrChange w:id="8803" w:author="Javier Quintana Pérez" w:date="2022-12-01T17:23:00Z">
                  <w:rPr>
                    <w:ins w:id="8804" w:author="Javier Quintana Pérez" w:date="2022-11-13T19:32:00Z"/>
                    <w:rFonts w:ascii="Source Sans Pro" w:hAnsi="Source Sans Pro"/>
                  </w:rPr>
                </w:rPrChange>
              </w:rPr>
            </w:pPr>
          </w:p>
        </w:tc>
        <w:tc>
          <w:tcPr>
            <w:tcW w:w="617" w:type="pct"/>
          </w:tcPr>
          <w:p w:rsidR="005A234B" w:rsidRPr="000403E9" w:rsidRDefault="005A234B" w:rsidP="007E4098">
            <w:pPr>
              <w:jc w:val="center"/>
              <w:rPr>
                <w:ins w:id="8805" w:author="Javier Quintana Pérez" w:date="2022-11-13T19:32:00Z"/>
                <w:rFonts w:ascii="Source Sans Pro" w:hAnsi="Source Sans Pro"/>
                <w:sz w:val="21"/>
                <w:szCs w:val="21"/>
                <w:rPrChange w:id="8806" w:author="Javier Quintana Pérez" w:date="2022-12-01T17:23:00Z">
                  <w:rPr>
                    <w:ins w:id="8807" w:author="Javier Quintana Pérez" w:date="2022-11-13T19:32:00Z"/>
                    <w:rFonts w:ascii="Source Sans Pro" w:hAnsi="Source Sans Pro"/>
                  </w:rPr>
                </w:rPrChange>
              </w:rPr>
            </w:pPr>
          </w:p>
        </w:tc>
      </w:tr>
      <w:tr w:rsidR="005A234B" w:rsidRPr="000403E9" w:rsidTr="007E4098">
        <w:trPr>
          <w:trHeight w:val="289"/>
          <w:jc w:val="center"/>
          <w:ins w:id="8808" w:author="Javier Quintana Pérez" w:date="2022-11-13T19:32:00Z"/>
        </w:trPr>
        <w:tc>
          <w:tcPr>
            <w:tcW w:w="2221" w:type="pct"/>
            <w:shd w:val="clear" w:color="auto" w:fill="auto"/>
          </w:tcPr>
          <w:p w:rsidR="005A234B" w:rsidRPr="000403E9" w:rsidRDefault="005A234B" w:rsidP="007E4098">
            <w:pPr>
              <w:tabs>
                <w:tab w:val="clear" w:pos="567"/>
              </w:tabs>
              <w:spacing w:line="240" w:lineRule="auto"/>
              <w:jc w:val="left"/>
              <w:rPr>
                <w:ins w:id="8809" w:author="Javier Quintana Pérez" w:date="2022-11-13T19:32:00Z"/>
                <w:rFonts w:ascii="Source Sans Pro" w:hAnsi="Source Sans Pro"/>
                <w:i/>
                <w:sz w:val="21"/>
                <w:szCs w:val="21"/>
                <w:rPrChange w:id="8810" w:author="Javier Quintana Pérez" w:date="2022-12-01T17:23:00Z">
                  <w:rPr>
                    <w:ins w:id="8811" w:author="Javier Quintana Pérez" w:date="2022-11-13T19:32:00Z"/>
                    <w:rFonts w:ascii="Source Sans Pro" w:hAnsi="Source Sans Pro"/>
                    <w:i/>
                  </w:rPr>
                </w:rPrChange>
              </w:rPr>
            </w:pPr>
          </w:p>
        </w:tc>
        <w:tc>
          <w:tcPr>
            <w:tcW w:w="695" w:type="pct"/>
            <w:shd w:val="clear" w:color="auto" w:fill="auto"/>
          </w:tcPr>
          <w:p w:rsidR="005A234B" w:rsidRPr="000403E9" w:rsidRDefault="005A234B" w:rsidP="007E4098">
            <w:pPr>
              <w:jc w:val="center"/>
              <w:rPr>
                <w:ins w:id="8812" w:author="Javier Quintana Pérez" w:date="2022-11-13T19:32:00Z"/>
                <w:rFonts w:ascii="Source Sans Pro" w:hAnsi="Source Sans Pro"/>
                <w:sz w:val="21"/>
                <w:szCs w:val="21"/>
                <w:rPrChange w:id="8813" w:author="Javier Quintana Pérez" w:date="2022-12-01T17:23:00Z">
                  <w:rPr>
                    <w:ins w:id="8814" w:author="Javier Quintana Pérez" w:date="2022-11-13T19:32:00Z"/>
                    <w:rFonts w:ascii="Source Sans Pro" w:hAnsi="Source Sans Pro"/>
                  </w:rPr>
                </w:rPrChange>
              </w:rPr>
            </w:pPr>
          </w:p>
        </w:tc>
        <w:tc>
          <w:tcPr>
            <w:tcW w:w="618" w:type="pct"/>
            <w:shd w:val="clear" w:color="auto" w:fill="auto"/>
          </w:tcPr>
          <w:p w:rsidR="005A234B" w:rsidRPr="000403E9" w:rsidRDefault="005A234B" w:rsidP="007E4098">
            <w:pPr>
              <w:jc w:val="center"/>
              <w:rPr>
                <w:ins w:id="8815" w:author="Javier Quintana Pérez" w:date="2022-11-13T19:32:00Z"/>
                <w:rFonts w:ascii="Source Sans Pro" w:hAnsi="Source Sans Pro"/>
                <w:sz w:val="21"/>
                <w:szCs w:val="21"/>
                <w:rPrChange w:id="8816" w:author="Javier Quintana Pérez" w:date="2022-12-01T17:23:00Z">
                  <w:rPr>
                    <w:ins w:id="8817" w:author="Javier Quintana Pérez" w:date="2022-11-13T19:32:00Z"/>
                    <w:rFonts w:ascii="Source Sans Pro" w:hAnsi="Source Sans Pro"/>
                  </w:rPr>
                </w:rPrChange>
              </w:rPr>
            </w:pPr>
          </w:p>
        </w:tc>
        <w:tc>
          <w:tcPr>
            <w:tcW w:w="849" w:type="pct"/>
          </w:tcPr>
          <w:p w:rsidR="005A234B" w:rsidRPr="000403E9" w:rsidRDefault="005A234B" w:rsidP="007E4098">
            <w:pPr>
              <w:jc w:val="center"/>
              <w:rPr>
                <w:ins w:id="8818" w:author="Javier Quintana Pérez" w:date="2022-11-13T19:32:00Z"/>
                <w:rFonts w:ascii="Source Sans Pro" w:hAnsi="Source Sans Pro"/>
                <w:sz w:val="21"/>
                <w:szCs w:val="21"/>
                <w:rPrChange w:id="8819" w:author="Javier Quintana Pérez" w:date="2022-12-01T17:23:00Z">
                  <w:rPr>
                    <w:ins w:id="8820" w:author="Javier Quintana Pérez" w:date="2022-11-13T19:32:00Z"/>
                    <w:rFonts w:ascii="Source Sans Pro" w:hAnsi="Source Sans Pro"/>
                  </w:rPr>
                </w:rPrChange>
              </w:rPr>
            </w:pPr>
          </w:p>
        </w:tc>
        <w:tc>
          <w:tcPr>
            <w:tcW w:w="617" w:type="pct"/>
          </w:tcPr>
          <w:p w:rsidR="005A234B" w:rsidRPr="000403E9" w:rsidRDefault="005A234B" w:rsidP="007E4098">
            <w:pPr>
              <w:jc w:val="center"/>
              <w:rPr>
                <w:ins w:id="8821" w:author="Javier Quintana Pérez" w:date="2022-11-13T19:32:00Z"/>
                <w:rFonts w:ascii="Source Sans Pro" w:hAnsi="Source Sans Pro"/>
                <w:sz w:val="21"/>
                <w:szCs w:val="21"/>
                <w:rPrChange w:id="8822" w:author="Javier Quintana Pérez" w:date="2022-12-01T17:23:00Z">
                  <w:rPr>
                    <w:ins w:id="8823" w:author="Javier Quintana Pérez" w:date="2022-11-13T19:32:00Z"/>
                    <w:rFonts w:ascii="Source Sans Pro" w:hAnsi="Source Sans Pro"/>
                  </w:rPr>
                </w:rPrChange>
              </w:rPr>
            </w:pPr>
          </w:p>
        </w:tc>
      </w:tr>
    </w:tbl>
    <w:p w:rsidR="00834ECC" w:rsidRPr="000403E9" w:rsidRDefault="00834ECC" w:rsidP="00834ECC">
      <w:pPr>
        <w:ind w:left="705"/>
        <w:rPr>
          <w:sz w:val="21"/>
          <w:szCs w:val="21"/>
          <w:rPrChange w:id="8824" w:author="Javier Quintana Pérez" w:date="2022-12-01T17:23:00Z">
            <w:rPr>
              <w:sz w:val="16"/>
            </w:rPr>
          </w:rPrChange>
        </w:rPr>
      </w:pPr>
    </w:p>
    <w:p w:rsidR="00834ECC" w:rsidRPr="000403E9" w:rsidRDefault="00D919CB" w:rsidP="00834ECC">
      <w:pPr>
        <w:pStyle w:val="Textoindependiente"/>
        <w:rPr>
          <w:rFonts w:ascii="NewsGotT" w:hAnsi="NewsGotT"/>
          <w:i w:val="0"/>
          <w:sz w:val="21"/>
          <w:szCs w:val="21"/>
          <w:rPrChange w:id="8825" w:author="Javier Quintana Pérez" w:date="2022-12-01T17:23:00Z">
            <w:rPr>
              <w:rFonts w:ascii="NewsGotT" w:hAnsi="NewsGotT"/>
              <w:i w:val="0"/>
              <w:sz w:val="20"/>
            </w:rPr>
          </w:rPrChange>
        </w:rPr>
      </w:pPr>
      <w:r w:rsidRPr="00D919CB">
        <w:rPr>
          <w:rFonts w:ascii="NewsGotT" w:hAnsi="NewsGotT"/>
          <w:i w:val="0"/>
          <w:sz w:val="21"/>
          <w:szCs w:val="21"/>
          <w:rPrChange w:id="8826" w:author="Javier Quintana Pérez" w:date="2022-12-01T17:23:00Z">
            <w:rPr>
              <w:rFonts w:ascii="NewsGotT" w:hAnsi="NewsGotT"/>
              <w:i w:val="0"/>
              <w:color w:val="0000FF"/>
              <w:sz w:val="20"/>
              <w:u w:val="single"/>
            </w:rPr>
          </w:rPrChange>
        </w:rPr>
        <w:t xml:space="preserve">                                          </w:t>
      </w:r>
    </w:p>
    <w:p w:rsidR="00834ECC" w:rsidRPr="000403E9" w:rsidRDefault="00D919CB" w:rsidP="00834ECC">
      <w:pPr>
        <w:pStyle w:val="Textoindependiente"/>
        <w:rPr>
          <w:rFonts w:ascii="Source Sans Pro" w:hAnsi="Source Sans Pro"/>
          <w:i w:val="0"/>
          <w:sz w:val="21"/>
          <w:szCs w:val="21"/>
          <w:u w:val="single"/>
          <w:rPrChange w:id="8827" w:author="Javier Quintana Pérez" w:date="2022-12-01T17:23:00Z">
            <w:rPr>
              <w:rFonts w:ascii="NewsGotT" w:hAnsi="NewsGotT"/>
              <w:i w:val="0"/>
              <w:sz w:val="20"/>
              <w:u w:val="single"/>
            </w:rPr>
          </w:rPrChange>
        </w:rPr>
      </w:pPr>
      <w:r w:rsidRPr="00D919CB">
        <w:rPr>
          <w:rFonts w:ascii="Source Sans Pro" w:hAnsi="Source Sans Pro"/>
          <w:i w:val="0"/>
          <w:sz w:val="21"/>
          <w:szCs w:val="21"/>
          <w:u w:val="single"/>
          <w:rPrChange w:id="8828" w:author="Javier Quintana Pérez" w:date="2022-12-01T17:23:00Z">
            <w:rPr>
              <w:rFonts w:ascii="NewsGotT" w:hAnsi="NewsGotT"/>
              <w:i w:val="0"/>
              <w:color w:val="0000FF"/>
              <w:sz w:val="20"/>
              <w:u w:val="single"/>
            </w:rPr>
          </w:rPrChange>
        </w:rPr>
        <w:t>COMENTARIOS</w:t>
      </w:r>
    </w:p>
    <w:p w:rsidR="00834ECC" w:rsidRPr="000403E9" w:rsidRDefault="00834ECC" w:rsidP="00834ECC">
      <w:pPr>
        <w:pStyle w:val="Textoindependiente"/>
        <w:rPr>
          <w:rFonts w:ascii="Source Sans Pro" w:hAnsi="Source Sans Pro"/>
          <w:i w:val="0"/>
          <w:sz w:val="21"/>
          <w:szCs w:val="21"/>
          <w:u w:val="single"/>
          <w:rPrChange w:id="8829" w:author="Javier Quintana Pérez" w:date="2022-12-01T17:23: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0403E9" w:rsidTr="00B20093">
        <w:trPr>
          <w:jc w:val="center"/>
        </w:trPr>
        <w:tc>
          <w:tcPr>
            <w:tcW w:w="5000" w:type="pct"/>
            <w:shd w:val="clear" w:color="auto" w:fill="auto"/>
          </w:tcPr>
          <w:p w:rsidR="00834ECC" w:rsidRPr="000403E9" w:rsidRDefault="00834ECC" w:rsidP="00834ECC">
            <w:pPr>
              <w:pStyle w:val="Textoindependiente"/>
              <w:rPr>
                <w:rFonts w:ascii="Source Sans Pro" w:hAnsi="Source Sans Pro"/>
                <w:i w:val="0"/>
                <w:sz w:val="21"/>
                <w:szCs w:val="21"/>
                <w:u w:val="single"/>
                <w:rPrChange w:id="8830" w:author="Javier Quintana Pérez" w:date="2022-12-01T17:23:00Z">
                  <w:rPr>
                    <w:rFonts w:ascii="NewsGotT" w:hAnsi="NewsGotT"/>
                    <w:i w:val="0"/>
                    <w:sz w:val="20"/>
                    <w:u w:val="single"/>
                  </w:rPr>
                </w:rPrChange>
              </w:rPr>
            </w:pPr>
          </w:p>
          <w:p w:rsidR="00834ECC" w:rsidRPr="000403E9" w:rsidRDefault="00834ECC" w:rsidP="00834ECC">
            <w:pPr>
              <w:pStyle w:val="Textoindependiente"/>
              <w:rPr>
                <w:rFonts w:ascii="Source Sans Pro" w:hAnsi="Source Sans Pro"/>
                <w:i w:val="0"/>
                <w:sz w:val="21"/>
                <w:szCs w:val="21"/>
                <w:u w:val="single"/>
                <w:rPrChange w:id="8831" w:author="Javier Quintana Pérez" w:date="2022-12-01T17:23:00Z">
                  <w:rPr>
                    <w:rFonts w:ascii="NewsGotT" w:hAnsi="NewsGotT"/>
                    <w:i w:val="0"/>
                    <w:sz w:val="20"/>
                    <w:u w:val="single"/>
                  </w:rPr>
                </w:rPrChange>
              </w:rPr>
            </w:pPr>
          </w:p>
          <w:p w:rsidR="00834ECC" w:rsidRPr="000403E9" w:rsidRDefault="00834ECC" w:rsidP="00834ECC">
            <w:pPr>
              <w:pStyle w:val="Textoindependiente"/>
              <w:rPr>
                <w:rFonts w:ascii="Source Sans Pro" w:hAnsi="Source Sans Pro"/>
                <w:i w:val="0"/>
                <w:sz w:val="21"/>
                <w:szCs w:val="21"/>
                <w:u w:val="single"/>
                <w:rPrChange w:id="8832" w:author="Javier Quintana Pérez" w:date="2022-12-01T17:23:00Z">
                  <w:rPr>
                    <w:rFonts w:ascii="NewsGotT" w:hAnsi="NewsGotT"/>
                    <w:i w:val="0"/>
                    <w:sz w:val="20"/>
                    <w:u w:val="single"/>
                  </w:rPr>
                </w:rPrChange>
              </w:rPr>
            </w:pPr>
          </w:p>
          <w:p w:rsidR="00834ECC" w:rsidRPr="000403E9" w:rsidRDefault="00834ECC" w:rsidP="00834ECC">
            <w:pPr>
              <w:pStyle w:val="Textoindependiente"/>
              <w:rPr>
                <w:rFonts w:ascii="Source Sans Pro" w:hAnsi="Source Sans Pro"/>
                <w:i w:val="0"/>
                <w:sz w:val="21"/>
                <w:szCs w:val="21"/>
                <w:u w:val="single"/>
                <w:rPrChange w:id="8833" w:author="Javier Quintana Pérez" w:date="2022-12-01T17:23:00Z">
                  <w:rPr>
                    <w:rFonts w:ascii="NewsGotT" w:hAnsi="NewsGotT"/>
                    <w:i w:val="0"/>
                    <w:sz w:val="20"/>
                    <w:u w:val="single"/>
                  </w:rPr>
                </w:rPrChange>
              </w:rPr>
            </w:pPr>
          </w:p>
        </w:tc>
      </w:tr>
    </w:tbl>
    <w:p w:rsidR="00BE1E1E" w:rsidRPr="00D41C9D" w:rsidRDefault="00BE1E1E" w:rsidP="00834ECC">
      <w:pPr>
        <w:pStyle w:val="Textoindependiente"/>
        <w:rPr>
          <w:rFonts w:ascii="Source Sans Pro" w:hAnsi="Source Sans Pro"/>
          <w:i w:val="0"/>
          <w:sz w:val="20"/>
          <w:u w:val="single"/>
          <w:rPrChange w:id="8834" w:author="Javier Quintana Pérez" w:date="2022-05-09T17:41:00Z">
            <w:rPr>
              <w:rFonts w:ascii="NewsGotT" w:hAnsi="NewsGotT"/>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D41C9D" w:rsidTr="00B20093">
        <w:trPr>
          <w:jc w:val="center"/>
        </w:trPr>
        <w:tc>
          <w:tcPr>
            <w:tcW w:w="5000" w:type="pct"/>
            <w:shd w:val="clear" w:color="auto" w:fill="auto"/>
          </w:tcPr>
          <w:p w:rsidR="00EB394E" w:rsidRPr="00D41C9D" w:rsidRDefault="00D919CB" w:rsidP="00165A52">
            <w:pPr>
              <w:rPr>
                <w:rFonts w:ascii="Source Sans Pro" w:hAnsi="Source Sans Pro"/>
                <w:b/>
                <w:sz w:val="16"/>
                <w:szCs w:val="16"/>
                <w:rPrChange w:id="8835" w:author="Javier Quintana Pérez" w:date="2022-05-09T17:41:00Z">
                  <w:rPr>
                    <w:b/>
                    <w:sz w:val="16"/>
                    <w:szCs w:val="16"/>
                  </w:rPr>
                </w:rPrChange>
              </w:rPr>
            </w:pPr>
            <w:r w:rsidRPr="00D919CB">
              <w:rPr>
                <w:rFonts w:ascii="Source Sans Pro" w:hAnsi="Source Sans Pro"/>
                <w:b/>
                <w:sz w:val="16"/>
                <w:szCs w:val="16"/>
                <w:rPrChange w:id="8836" w:author="Javier Quintana Pérez" w:date="2022-05-09T17:41:00Z">
                  <w:rPr>
                    <w:b/>
                    <w:color w:val="0000FF"/>
                    <w:sz w:val="16"/>
                    <w:szCs w:val="16"/>
                    <w:u w:val="single"/>
                  </w:rPr>
                </w:rPrChange>
              </w:rPr>
              <w:t>Adjuntar en el Anejo 7 el plan de control establecido para los elementos prefabricados que se suministrarán a la obra, así como los últimos resultados de los ensayos realizados.</w:t>
            </w:r>
          </w:p>
        </w:tc>
      </w:tr>
    </w:tbl>
    <w:p w:rsidR="00BE4F28" w:rsidRDefault="00BE4F28" w:rsidP="00834ECC">
      <w:pPr>
        <w:rPr>
          <w:ins w:id="8837" w:author="Javier Quintana Pérez" w:date="2022-11-13T19:36:00Z"/>
          <w:rFonts w:ascii="Source Sans Pro" w:hAnsi="Source Sans Pro"/>
        </w:rPr>
      </w:pPr>
      <w:bookmarkStart w:id="8838" w:name="_Toc520122153"/>
      <w:bookmarkStart w:id="8839" w:name="_Toc520134298"/>
      <w:bookmarkStart w:id="8840" w:name="_Toc520134615"/>
      <w:bookmarkStart w:id="8841" w:name="_Toc520135893"/>
      <w:bookmarkStart w:id="8842" w:name="_Toc520136314"/>
    </w:p>
    <w:p w:rsidR="00BE4F28" w:rsidRDefault="00BE4F28">
      <w:pPr>
        <w:tabs>
          <w:tab w:val="clear" w:pos="567"/>
        </w:tabs>
        <w:spacing w:line="240" w:lineRule="auto"/>
        <w:jc w:val="left"/>
        <w:rPr>
          <w:ins w:id="8843" w:author="Javier Quintana Pérez" w:date="2022-11-13T19:36:00Z"/>
          <w:rFonts w:ascii="Source Sans Pro" w:hAnsi="Source Sans Pro"/>
        </w:rPr>
      </w:pPr>
      <w:ins w:id="8844" w:author="Javier Quintana Pérez" w:date="2022-11-13T19:36:00Z">
        <w:r>
          <w:rPr>
            <w:rFonts w:ascii="Source Sans Pro" w:hAnsi="Source Sans Pro"/>
          </w:rPr>
          <w:br w:type="page"/>
        </w:r>
      </w:ins>
    </w:p>
    <w:p w:rsidR="00510A35" w:rsidRPr="00D41C9D" w:rsidDel="00BE4F28" w:rsidRDefault="00510A35" w:rsidP="00834ECC">
      <w:pPr>
        <w:rPr>
          <w:del w:id="8845" w:author="Javier Quintana Pérez" w:date="2022-11-13T19:36:00Z"/>
          <w:rFonts w:ascii="Source Sans Pro" w:hAnsi="Source Sans Pro"/>
          <w:rPrChange w:id="8846" w:author="Javier Quintana Pérez" w:date="2022-05-09T17:41:00Z">
            <w:rPr>
              <w:del w:id="8847" w:author="Javier Quintana Pérez" w:date="2022-11-13T19:36:00Z"/>
            </w:rPr>
          </w:rPrChange>
        </w:rPr>
      </w:pPr>
      <w:bookmarkStart w:id="8848" w:name="_Toc120636818"/>
      <w:bookmarkStart w:id="8849" w:name="_Toc120640366"/>
      <w:bookmarkStart w:id="8850" w:name="_Toc122537374"/>
      <w:bookmarkEnd w:id="8848"/>
      <w:bookmarkEnd w:id="8849"/>
      <w:bookmarkEnd w:id="8850"/>
    </w:p>
    <w:p w:rsidR="005A234B" w:rsidRPr="007E4098" w:rsidRDefault="005A234B" w:rsidP="005A234B">
      <w:pPr>
        <w:pStyle w:val="Nivel2"/>
        <w:numPr>
          <w:ilvl w:val="0"/>
          <w:numId w:val="36"/>
        </w:numPr>
        <w:ind w:left="360"/>
        <w:jc w:val="both"/>
        <w:rPr>
          <w:ins w:id="8851" w:author="Javier Quintana Pérez" w:date="2022-11-13T19:33:00Z"/>
          <w:rFonts w:ascii="Source Sans Pro" w:hAnsi="Source Sans Pro"/>
          <w:sz w:val="26"/>
          <w:szCs w:val="26"/>
        </w:rPr>
      </w:pPr>
      <w:bookmarkStart w:id="8852" w:name="_Toc122537375"/>
      <w:ins w:id="8853" w:author="Javier Quintana Pérez" w:date="2022-11-13T19:33:00Z">
        <w:r w:rsidRPr="007E4098">
          <w:rPr>
            <w:rFonts w:ascii="Source Sans Pro" w:hAnsi="Source Sans Pro"/>
            <w:sz w:val="26"/>
            <w:szCs w:val="26"/>
          </w:rPr>
          <w:t>DOCUMENTACIÓN</w:t>
        </w:r>
        <w:bookmarkEnd w:id="8852"/>
        <w:r w:rsidRPr="007E4098">
          <w:rPr>
            <w:rFonts w:ascii="Source Sans Pro" w:hAnsi="Source Sans Pro"/>
            <w:sz w:val="26"/>
            <w:szCs w:val="26"/>
          </w:rPr>
          <w:t xml:space="preserve"> </w:t>
        </w:r>
      </w:ins>
    </w:p>
    <w:p w:rsidR="005A234B" w:rsidRDefault="005A234B" w:rsidP="005A234B">
      <w:pPr>
        <w:rPr>
          <w:ins w:id="8854" w:author="Javier Quintana Pérez" w:date="2022-11-13T19:33:00Z"/>
          <w:rFonts w:ascii="Source Sans Pro" w:hAnsi="Source Sans P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5A234B" w:rsidRPr="00D41C9D" w:rsidTr="007E4098">
        <w:trPr>
          <w:trHeight w:val="210"/>
          <w:jc w:val="center"/>
          <w:ins w:id="8855" w:author="Javier Quintana Pérez" w:date="2022-11-13T19:33:00Z"/>
        </w:trPr>
        <w:tc>
          <w:tcPr>
            <w:tcW w:w="5000" w:type="pct"/>
          </w:tcPr>
          <w:p w:rsidR="005A234B" w:rsidRDefault="005A234B" w:rsidP="007E4098">
            <w:pPr>
              <w:pStyle w:val="Encabezado"/>
              <w:spacing w:line="240" w:lineRule="auto"/>
              <w:rPr>
                <w:ins w:id="8856" w:author="Javier Quintana Pérez" w:date="2022-11-29T15:50:00Z"/>
                <w:rFonts w:ascii="Source Sans Pro" w:hAnsi="Source Sans Pro"/>
                <w:sz w:val="16"/>
              </w:rPr>
            </w:pPr>
            <w:ins w:id="8857" w:author="Javier Quintana Pérez" w:date="2022-11-13T19:33:00Z">
              <w:r>
                <w:rPr>
                  <w:rFonts w:ascii="Source Sans Pro" w:hAnsi="Source Sans Pro"/>
                  <w:sz w:val="16"/>
                </w:rPr>
                <w:t>La documentación exigida por el CodE a los elementos prefabricados de hormigón se encuentra recogida en los a</w:t>
              </w:r>
            </w:ins>
            <w:ins w:id="8858" w:author="Javier Quintana Pérez" w:date="2022-12-16T10:00:00Z">
              <w:r w:rsidR="005767D7">
                <w:rPr>
                  <w:rFonts w:ascii="Source Sans Pro" w:hAnsi="Source Sans Pro"/>
                  <w:sz w:val="16"/>
                </w:rPr>
                <w:t>paratados</w:t>
              </w:r>
            </w:ins>
            <w:ins w:id="8859" w:author="Javier Quintana Pérez" w:date="2022-11-13T19:33:00Z">
              <w:r>
                <w:rPr>
                  <w:rFonts w:ascii="Source Sans Pro" w:hAnsi="Source Sans Pro"/>
                  <w:sz w:val="16"/>
                </w:rPr>
                <w:t xml:space="preserve"> 1.1.11 y 2.10 del anejo 4.</w:t>
              </w:r>
            </w:ins>
          </w:p>
          <w:p w:rsidR="005F6BD3" w:rsidRPr="007E4098" w:rsidRDefault="005F6BD3" w:rsidP="007E4098">
            <w:pPr>
              <w:pStyle w:val="Encabezado"/>
              <w:spacing w:line="240" w:lineRule="auto"/>
              <w:rPr>
                <w:ins w:id="8860" w:author="Javier Quintana Pérez" w:date="2022-11-13T19:33:00Z"/>
                <w:rFonts w:ascii="Source Sans Pro" w:hAnsi="Source Sans Pro"/>
                <w:i/>
                <w:sz w:val="16"/>
              </w:rPr>
            </w:pPr>
            <w:ins w:id="8861" w:author="Javier Quintana Pérez" w:date="2022-11-29T15:50:00Z">
              <w:r w:rsidRPr="007E4098">
                <w:rPr>
                  <w:rFonts w:ascii="Source Sans Pro" w:hAnsi="Source Sans Pro"/>
                  <w:iCs/>
                  <w:sz w:val="16"/>
                </w:rPr>
                <w:t>En su caso, se entregará documentación obligatoria relativa al marcado CE (declaración de prestaciones, etiqueta de marcado CE e instrucciones de uso y seguridad).</w:t>
              </w:r>
            </w:ins>
          </w:p>
        </w:tc>
      </w:tr>
    </w:tbl>
    <w:p w:rsidR="005A234B" w:rsidRDefault="005A234B" w:rsidP="005A234B">
      <w:pPr>
        <w:rPr>
          <w:ins w:id="8862" w:author="Javier Quintana Pérez" w:date="2022-11-28T18:22:00Z"/>
          <w:rFonts w:ascii="Source Sans Pro" w:hAnsi="Source Sans Pro"/>
          <w:color w:val="000000"/>
        </w:rPr>
      </w:pPr>
    </w:p>
    <w:tbl>
      <w:tblPr>
        <w:tblStyle w:val="Tablaconcuadrcula"/>
        <w:tblW w:w="0" w:type="auto"/>
        <w:tblLook w:val="04A0"/>
      </w:tblPr>
      <w:tblGrid>
        <w:gridCol w:w="9210"/>
      </w:tblGrid>
      <w:tr w:rsidR="00946C7D" w:rsidTr="00946C7D">
        <w:trPr>
          <w:ins w:id="8863" w:author="Javier Quintana Pérez" w:date="2022-11-28T18:22:00Z"/>
        </w:trPr>
        <w:tc>
          <w:tcPr>
            <w:tcW w:w="9210" w:type="dxa"/>
          </w:tcPr>
          <w:p w:rsidR="00946C7D" w:rsidRPr="000403E9" w:rsidRDefault="00D919CB" w:rsidP="00946C7D">
            <w:pPr>
              <w:tabs>
                <w:tab w:val="clear" w:pos="567"/>
              </w:tabs>
              <w:autoSpaceDE w:val="0"/>
              <w:autoSpaceDN w:val="0"/>
              <w:adjustRightInd w:val="0"/>
              <w:spacing w:line="240" w:lineRule="auto"/>
              <w:rPr>
                <w:ins w:id="8864" w:author="Javier Quintana Pérez" w:date="2022-11-28T18:23:00Z"/>
                <w:rFonts w:ascii="Source Sans Pro" w:hAnsi="Source Sans Pro"/>
                <w:b/>
                <w:bCs/>
                <w:i/>
                <w:sz w:val="16"/>
                <w:u w:val="single"/>
                <w:rPrChange w:id="8865" w:author="Javier Quintana Pérez" w:date="2022-12-01T17:23:00Z">
                  <w:rPr>
                    <w:ins w:id="8866" w:author="Javier Quintana Pérez" w:date="2022-11-28T18:23:00Z"/>
                    <w:rFonts w:ascii="Source Sans Pro" w:hAnsi="Source Sans Pro"/>
                    <w:b/>
                    <w:bCs/>
                    <w:i/>
                    <w:color w:val="FF0000"/>
                    <w:sz w:val="16"/>
                    <w:u w:val="single"/>
                  </w:rPr>
                </w:rPrChange>
              </w:rPr>
            </w:pPr>
            <w:ins w:id="8867" w:author="Javier Quintana Pérez" w:date="2022-11-28T18:23:00Z">
              <w:r w:rsidRPr="00D919CB">
                <w:rPr>
                  <w:rFonts w:ascii="Source Sans Pro" w:hAnsi="Source Sans Pro"/>
                  <w:b/>
                  <w:bCs/>
                  <w:i/>
                  <w:sz w:val="16"/>
                  <w:u w:val="single"/>
                  <w:rPrChange w:id="8868" w:author="Javier Quintana Pérez" w:date="2022-12-01T17:23:00Z">
                    <w:rPr>
                      <w:rFonts w:ascii="Source Sans Pro" w:hAnsi="Source Sans Pro"/>
                      <w:b/>
                      <w:bCs/>
                      <w:i/>
                      <w:color w:val="FF0000"/>
                      <w:sz w:val="16"/>
                      <w:u w:val="single"/>
                    </w:rPr>
                  </w:rPrChange>
                </w:rPr>
                <w:t>CodE Anejo 4. 1 DOCUMENTACIÓN PREVIA AL SUMINISTRO</w:t>
              </w:r>
            </w:ins>
          </w:p>
          <w:p w:rsidR="00946C7D" w:rsidRPr="000403E9" w:rsidRDefault="00D919CB" w:rsidP="00946C7D">
            <w:pPr>
              <w:tabs>
                <w:tab w:val="clear" w:pos="567"/>
              </w:tabs>
              <w:autoSpaceDE w:val="0"/>
              <w:autoSpaceDN w:val="0"/>
              <w:adjustRightInd w:val="0"/>
              <w:spacing w:line="240" w:lineRule="auto"/>
              <w:jc w:val="left"/>
              <w:rPr>
                <w:ins w:id="8869" w:author="Javier Quintana Pérez" w:date="2022-11-29T16:03:00Z"/>
                <w:rFonts w:ascii="Source Sans Pro" w:hAnsi="Source Sans Pro"/>
                <w:i/>
                <w:sz w:val="16"/>
                <w:rPrChange w:id="8870" w:author="Javier Quintana Pérez" w:date="2022-12-01T17:23:00Z">
                  <w:rPr>
                    <w:ins w:id="8871" w:author="Javier Quintana Pérez" w:date="2022-11-29T16:03:00Z"/>
                    <w:rFonts w:ascii="Source Sans Pro" w:hAnsi="Source Sans Pro"/>
                    <w:i/>
                    <w:color w:val="FF0000"/>
                    <w:sz w:val="16"/>
                  </w:rPr>
                </w:rPrChange>
              </w:rPr>
            </w:pPr>
            <w:ins w:id="8872" w:author="Javier Quintana Pérez" w:date="2022-11-28T18:23:00Z">
              <w:r w:rsidRPr="00D919CB">
                <w:rPr>
                  <w:rFonts w:ascii="Source Sans Pro" w:hAnsi="Source Sans Pro"/>
                  <w:i/>
                  <w:sz w:val="16"/>
                  <w:rPrChange w:id="8873" w:author="Javier Quintana Pérez" w:date="2022-12-01T17:23:00Z">
                    <w:rPr>
                      <w:rFonts w:ascii="Source Sans Pro" w:hAnsi="Source Sans Pro"/>
                      <w:i/>
                      <w:color w:val="FF0000"/>
                      <w:sz w:val="16"/>
                      <w:u w:val="single"/>
                    </w:rPr>
                  </w:rPrChange>
                </w:rPr>
                <w:t>El suministrador deberá entregar la documentación relevante contemplada en los Capítulos 13 y 23 del Código Estructural y que se detalla a continuación.</w:t>
              </w:r>
            </w:ins>
          </w:p>
          <w:p w:rsidR="00DA6C2A" w:rsidRPr="000403E9" w:rsidRDefault="00D919CB" w:rsidP="00946C7D">
            <w:pPr>
              <w:tabs>
                <w:tab w:val="clear" w:pos="567"/>
              </w:tabs>
              <w:autoSpaceDE w:val="0"/>
              <w:autoSpaceDN w:val="0"/>
              <w:adjustRightInd w:val="0"/>
              <w:spacing w:line="240" w:lineRule="auto"/>
              <w:jc w:val="left"/>
              <w:rPr>
                <w:ins w:id="8874" w:author="Javier Quintana Pérez" w:date="2022-11-29T16:03:00Z"/>
                <w:rFonts w:ascii="Source Sans Pro" w:hAnsi="Source Sans Pro"/>
                <w:b/>
                <w:bCs/>
                <w:i/>
                <w:sz w:val="16"/>
                <w:u w:val="single"/>
                <w:rPrChange w:id="8875" w:author="Javier Quintana Pérez" w:date="2022-12-01T17:23:00Z">
                  <w:rPr>
                    <w:ins w:id="8876" w:author="Javier Quintana Pérez" w:date="2022-11-29T16:03:00Z"/>
                    <w:rFonts w:ascii="Source Sans Pro" w:hAnsi="Source Sans Pro"/>
                    <w:i/>
                    <w:color w:val="FF0000"/>
                    <w:sz w:val="16"/>
                  </w:rPr>
                </w:rPrChange>
              </w:rPr>
            </w:pPr>
            <w:ins w:id="8877" w:author="Javier Quintana Pérez" w:date="2022-11-29T16:04:00Z">
              <w:r w:rsidRPr="00D919CB">
                <w:rPr>
                  <w:rFonts w:ascii="Source Sans Pro" w:hAnsi="Source Sans Pro"/>
                  <w:b/>
                  <w:bCs/>
                  <w:i/>
                  <w:sz w:val="16"/>
                  <w:u w:val="single"/>
                  <w:rPrChange w:id="8878" w:author="Javier Quintana Pérez" w:date="2022-12-01T17:23:00Z">
                    <w:rPr>
                      <w:rFonts w:ascii="Roboto-Medium" w:hAnsi="Roboto-Medium" w:cs="Roboto-Medium"/>
                      <w:color w:val="86364E"/>
                      <w:sz w:val="22"/>
                      <w:szCs w:val="22"/>
                      <w:u w:val="single"/>
                    </w:rPr>
                  </w:rPrChange>
                </w:rPr>
                <w:t xml:space="preserve"> 1.1.11 Elementos prefabricados</w:t>
              </w:r>
            </w:ins>
          </w:p>
          <w:p w:rsidR="00000000" w:rsidRDefault="00D919CB">
            <w:pPr>
              <w:tabs>
                <w:tab w:val="clear" w:pos="567"/>
              </w:tabs>
              <w:autoSpaceDE w:val="0"/>
              <w:autoSpaceDN w:val="0"/>
              <w:adjustRightInd w:val="0"/>
              <w:spacing w:line="240" w:lineRule="auto"/>
              <w:rPr>
                <w:ins w:id="8879" w:author="Javier Quintana Pérez" w:date="2022-11-29T16:03:00Z"/>
                <w:rFonts w:ascii="Source Sans Pro" w:hAnsi="Source Sans Pro"/>
                <w:i/>
                <w:sz w:val="16"/>
                <w:rPrChange w:id="8880" w:author="Javier Quintana Pérez" w:date="2022-12-01T17:23:00Z">
                  <w:rPr>
                    <w:ins w:id="8881" w:author="Javier Quintana Pérez" w:date="2022-11-29T16:03:00Z"/>
                    <w:rFonts w:ascii="Source Sans Pro" w:hAnsi="Source Sans Pro"/>
                    <w:i/>
                    <w:color w:val="FF0000"/>
                    <w:sz w:val="16"/>
                  </w:rPr>
                </w:rPrChange>
              </w:rPr>
              <w:pPrChange w:id="8882" w:author="Javier Quintana Pérez" w:date="2022-11-29T16:06:00Z">
                <w:pPr>
                  <w:tabs>
                    <w:tab w:val="clear" w:pos="567"/>
                  </w:tabs>
                  <w:autoSpaceDE w:val="0"/>
                  <w:autoSpaceDN w:val="0"/>
                  <w:adjustRightInd w:val="0"/>
                  <w:spacing w:line="240" w:lineRule="auto"/>
                  <w:jc w:val="left"/>
                </w:pPr>
              </w:pPrChange>
            </w:pPr>
            <w:ins w:id="8883" w:author="Javier Quintana Pérez" w:date="2022-11-29T16:05:00Z">
              <w:r w:rsidRPr="00D919CB">
                <w:rPr>
                  <w:rFonts w:ascii="Source Sans Pro" w:hAnsi="Source Sans Pro"/>
                  <w:i/>
                  <w:sz w:val="16"/>
                  <w:rPrChange w:id="8884" w:author="Javier Quintana Pérez" w:date="2022-12-01T17:23:00Z">
                    <w:rPr>
                      <w:rFonts w:ascii="Roboto-Light" w:hAnsi="Roboto-Light" w:cs="Roboto-Light"/>
                      <w:color w:val="585757"/>
                      <w:u w:val="single"/>
                    </w:rPr>
                  </w:rPrChange>
                </w:rPr>
                <w:t>En su caso, se entregará documentación obligatoria relativa al marcado CE (declaración</w:t>
              </w:r>
            </w:ins>
            <w:ins w:id="8885" w:author="Javier Quintana Pérez" w:date="2022-11-29T16:06:00Z">
              <w:r w:rsidRPr="00D919CB">
                <w:rPr>
                  <w:rFonts w:ascii="Source Sans Pro" w:hAnsi="Source Sans Pro"/>
                  <w:i/>
                  <w:sz w:val="16"/>
                  <w:rPrChange w:id="8886" w:author="Javier Quintana Pérez" w:date="2022-12-01T17:23:00Z">
                    <w:rPr>
                      <w:rFonts w:ascii="Source Sans Pro" w:hAnsi="Source Sans Pro"/>
                      <w:i/>
                      <w:color w:val="FF0000"/>
                      <w:sz w:val="16"/>
                      <w:u w:val="single"/>
                    </w:rPr>
                  </w:rPrChange>
                </w:rPr>
                <w:t xml:space="preserve"> </w:t>
              </w:r>
            </w:ins>
            <w:ins w:id="8887" w:author="Javier Quintana Pérez" w:date="2022-11-29T16:05:00Z">
              <w:r w:rsidRPr="00D919CB">
                <w:rPr>
                  <w:rFonts w:ascii="Source Sans Pro" w:hAnsi="Source Sans Pro"/>
                  <w:i/>
                  <w:sz w:val="16"/>
                  <w:rPrChange w:id="8888" w:author="Javier Quintana Pérez" w:date="2022-12-01T17:23:00Z">
                    <w:rPr>
                      <w:rFonts w:ascii="Roboto-Light" w:hAnsi="Roboto-Light" w:cs="Roboto-Light"/>
                      <w:color w:val="585757"/>
                      <w:u w:val="single"/>
                    </w:rPr>
                  </w:rPrChange>
                </w:rPr>
                <w:t>de prestaciones, etiqueta de marcado CE e</w:t>
              </w:r>
            </w:ins>
            <w:ins w:id="8889" w:author="Javier Quintana Pérez" w:date="2022-11-29T16:06:00Z">
              <w:r w:rsidRPr="00D919CB">
                <w:rPr>
                  <w:rFonts w:ascii="Source Sans Pro" w:hAnsi="Source Sans Pro"/>
                  <w:i/>
                  <w:sz w:val="16"/>
                  <w:rPrChange w:id="8890" w:author="Javier Quintana Pérez" w:date="2022-12-01T17:23:00Z">
                    <w:rPr>
                      <w:rFonts w:ascii="Source Sans Pro" w:hAnsi="Source Sans Pro"/>
                      <w:i/>
                      <w:color w:val="FF0000"/>
                      <w:sz w:val="16"/>
                      <w:u w:val="single"/>
                    </w:rPr>
                  </w:rPrChange>
                </w:rPr>
                <w:t xml:space="preserve"> </w:t>
              </w:r>
            </w:ins>
            <w:ins w:id="8891" w:author="Javier Quintana Pérez" w:date="2022-11-29T16:05:00Z">
              <w:r w:rsidRPr="00D919CB">
                <w:rPr>
                  <w:rFonts w:ascii="Source Sans Pro" w:hAnsi="Source Sans Pro"/>
                  <w:i/>
                  <w:sz w:val="16"/>
                  <w:rPrChange w:id="8892" w:author="Javier Quintana Pérez" w:date="2022-12-01T17:23:00Z">
                    <w:rPr>
                      <w:rFonts w:ascii="Roboto-Light" w:hAnsi="Roboto-Light" w:cs="Roboto-Light"/>
                      <w:color w:val="585757"/>
                      <w:u w:val="single"/>
                    </w:rPr>
                  </w:rPrChange>
                </w:rPr>
                <w:t>instrucciones de uso y seguridad). En el caso</w:t>
              </w:r>
            </w:ins>
            <w:ins w:id="8893" w:author="Javier Quintana Pérez" w:date="2022-11-29T16:06:00Z">
              <w:r w:rsidRPr="00D919CB">
                <w:rPr>
                  <w:rFonts w:ascii="Source Sans Pro" w:hAnsi="Source Sans Pro"/>
                  <w:i/>
                  <w:sz w:val="16"/>
                  <w:rPrChange w:id="8894" w:author="Javier Quintana Pérez" w:date="2022-12-01T17:23:00Z">
                    <w:rPr>
                      <w:rFonts w:ascii="Source Sans Pro" w:hAnsi="Source Sans Pro"/>
                      <w:i/>
                      <w:color w:val="FF0000"/>
                      <w:sz w:val="16"/>
                      <w:u w:val="single"/>
                    </w:rPr>
                  </w:rPrChange>
                </w:rPr>
                <w:t xml:space="preserve"> </w:t>
              </w:r>
            </w:ins>
            <w:ins w:id="8895" w:author="Javier Quintana Pérez" w:date="2022-11-29T16:05:00Z">
              <w:r w:rsidRPr="00D919CB">
                <w:rPr>
                  <w:rFonts w:ascii="Source Sans Pro" w:hAnsi="Source Sans Pro"/>
                  <w:i/>
                  <w:sz w:val="16"/>
                  <w:rPrChange w:id="8896" w:author="Javier Quintana Pérez" w:date="2022-12-01T17:23:00Z">
                    <w:rPr>
                      <w:rFonts w:ascii="Roboto-Light" w:hAnsi="Roboto-Light" w:cs="Roboto-Light"/>
                      <w:color w:val="585757"/>
                      <w:u w:val="single"/>
                    </w:rPr>
                  </w:rPrChange>
                </w:rPr>
                <w:t>de aquellos elementos prefabricados que declaren que han empleado los materiales espe</w:t>
              </w:r>
            </w:ins>
            <w:ins w:id="8897" w:author="Javier Quintana Pérez" w:date="2022-11-29T16:06:00Z">
              <w:r w:rsidRPr="00D919CB">
                <w:rPr>
                  <w:rFonts w:ascii="Source Sans Pro" w:hAnsi="Source Sans Pro"/>
                  <w:i/>
                  <w:sz w:val="16"/>
                  <w:rPrChange w:id="8898" w:author="Javier Quintana Pérez" w:date="2022-12-01T17:23:00Z">
                    <w:rPr>
                      <w:rFonts w:ascii="Roboto-Light" w:hAnsi="Roboto-Light" w:cs="Roboto-Light"/>
                      <w:color w:val="585757"/>
                      <w:u w:val="single"/>
                    </w:rPr>
                  </w:rPrChange>
                </w:rPr>
                <w:t>cificados en el plano de la fabricación de acuerdo con el proyecto, así como que han sido elaborados conforme a un procedimiento según el cual el proceso de fabricación cumple con las especificaciones del plano de fabricación de acuerdo con el proyecto (método 3</w:t>
              </w:r>
            </w:ins>
            <w:ins w:id="8899" w:author="Javier Quintana Pérez" w:date="2022-12-16T10:00:00Z">
              <w:r w:rsidR="00855740">
                <w:rPr>
                  <w:rFonts w:ascii="Source Sans Pro" w:hAnsi="Source Sans Pro"/>
                  <w:i/>
                  <w:sz w:val="16"/>
                </w:rPr>
                <w:t xml:space="preserve"> </w:t>
              </w:r>
            </w:ins>
            <w:ins w:id="8900" w:author="Javier Quintana Pérez" w:date="2022-11-29T16:06:00Z">
              <w:r w:rsidRPr="00D919CB">
                <w:rPr>
                  <w:rFonts w:ascii="Source Sans Pro" w:hAnsi="Source Sans Pro"/>
                  <w:i/>
                  <w:sz w:val="16"/>
                  <w:rPrChange w:id="8901" w:author="Javier Quintana Pérez" w:date="2022-12-01T17:23:00Z">
                    <w:rPr>
                      <w:rFonts w:ascii="Roboto-Light" w:hAnsi="Roboto-Light" w:cs="Roboto-Light"/>
                      <w:color w:val="585757"/>
                      <w:u w:val="single"/>
                    </w:rPr>
                  </w:rPrChange>
                </w:rPr>
                <w:t>de los contemplados en la correspondiente norma armonizada, el marcado CE) incluirá la siguiente información:</w:t>
              </w:r>
            </w:ins>
          </w:p>
          <w:p w:rsidR="00000000" w:rsidRDefault="00D919CB">
            <w:pPr>
              <w:pStyle w:val="Prrafodelista"/>
              <w:numPr>
                <w:ilvl w:val="0"/>
                <w:numId w:val="12"/>
              </w:numPr>
              <w:tabs>
                <w:tab w:val="clear" w:pos="1065"/>
                <w:tab w:val="num" w:pos="142"/>
              </w:tabs>
              <w:autoSpaceDE w:val="0"/>
              <w:autoSpaceDN w:val="0"/>
              <w:adjustRightInd w:val="0"/>
              <w:ind w:hanging="1065"/>
              <w:rPr>
                <w:ins w:id="8902" w:author="Javier Quintana Pérez" w:date="2022-11-29T16:07:00Z"/>
                <w:rFonts w:ascii="Source Sans Pro" w:hAnsi="Source Sans Pro"/>
                <w:i/>
                <w:sz w:val="16"/>
                <w:rPrChange w:id="8903" w:author="Javier Quintana Pérez" w:date="2022-12-01T17:23:00Z">
                  <w:rPr>
                    <w:ins w:id="8904" w:author="Javier Quintana Pérez" w:date="2022-11-29T16:07:00Z"/>
                    <w:rFonts w:ascii="Roboto-Light" w:hAnsi="Roboto-Light" w:cs="Roboto-Light"/>
                    <w:color w:val="585757"/>
                  </w:rPr>
                </w:rPrChange>
              </w:rPr>
              <w:pPrChange w:id="8905" w:author="Javier Quintana Pérez" w:date="2022-11-29T16:07:00Z">
                <w:pPr>
                  <w:tabs>
                    <w:tab w:val="clear" w:pos="567"/>
                  </w:tabs>
                  <w:autoSpaceDE w:val="0"/>
                  <w:autoSpaceDN w:val="0"/>
                  <w:adjustRightInd w:val="0"/>
                  <w:spacing w:line="240" w:lineRule="auto"/>
                  <w:jc w:val="left"/>
                </w:pPr>
              </w:pPrChange>
            </w:pPr>
            <w:ins w:id="8906" w:author="Javier Quintana Pérez" w:date="2022-11-29T16:07:00Z">
              <w:r w:rsidRPr="00D919CB">
                <w:rPr>
                  <w:rFonts w:ascii="Source Sans Pro" w:hAnsi="Source Sans Pro"/>
                  <w:i/>
                  <w:sz w:val="16"/>
                  <w:rPrChange w:id="8907" w:author="Javier Quintana Pérez" w:date="2022-12-01T17:23:00Z">
                    <w:rPr>
                      <w:rFonts w:ascii="Roboto-Light" w:hAnsi="Roboto-Light" w:cs="Roboto-Light"/>
                      <w:color w:val="585757"/>
                      <w:u w:val="single"/>
                    </w:rPr>
                  </w:rPrChange>
                </w:rPr>
                <w:t>Propiedades de los materiales empleados.</w:t>
              </w:r>
            </w:ins>
          </w:p>
          <w:p w:rsidR="00DA6C2A" w:rsidRPr="000403E9" w:rsidRDefault="00D919CB" w:rsidP="00DA6C2A">
            <w:pPr>
              <w:tabs>
                <w:tab w:val="clear" w:pos="567"/>
              </w:tabs>
              <w:autoSpaceDE w:val="0"/>
              <w:autoSpaceDN w:val="0"/>
              <w:adjustRightInd w:val="0"/>
              <w:spacing w:line="240" w:lineRule="auto"/>
              <w:jc w:val="left"/>
              <w:rPr>
                <w:ins w:id="8908" w:author="Javier Quintana Pérez" w:date="2022-11-29T16:07:00Z"/>
                <w:rFonts w:ascii="Source Sans Pro" w:hAnsi="Source Sans Pro"/>
                <w:i/>
                <w:sz w:val="16"/>
                <w:rPrChange w:id="8909" w:author="Javier Quintana Pérez" w:date="2022-12-01T17:23:00Z">
                  <w:rPr>
                    <w:ins w:id="8910" w:author="Javier Quintana Pérez" w:date="2022-11-29T16:07:00Z"/>
                    <w:rFonts w:ascii="Roboto-Light" w:hAnsi="Roboto-Light" w:cs="Roboto-Light"/>
                    <w:color w:val="585757"/>
                  </w:rPr>
                </w:rPrChange>
              </w:rPr>
            </w:pPr>
            <w:ins w:id="8911" w:author="Javier Quintana Pérez" w:date="2022-11-29T16:07:00Z">
              <w:r w:rsidRPr="00D919CB">
                <w:rPr>
                  <w:rFonts w:ascii="Source Sans Pro" w:hAnsi="Source Sans Pro"/>
                  <w:i/>
                  <w:sz w:val="16"/>
                  <w:rPrChange w:id="8912" w:author="Javier Quintana Pérez" w:date="2022-12-01T17:23:00Z">
                    <w:rPr>
                      <w:rFonts w:ascii="Raleway-Regular" w:hAnsi="Raleway-Regular" w:cs="Raleway-Regular"/>
                      <w:color w:val="585757"/>
                      <w:u w:val="single"/>
                    </w:rPr>
                  </w:rPrChange>
                </w:rPr>
                <w:t>− Datos geométricos del elemento: dimensiones, secciones y tolerancias.</w:t>
              </w:r>
            </w:ins>
          </w:p>
          <w:p w:rsidR="00DA6C2A" w:rsidRPr="000403E9" w:rsidRDefault="00D919CB" w:rsidP="00DA6C2A">
            <w:pPr>
              <w:tabs>
                <w:tab w:val="clear" w:pos="567"/>
              </w:tabs>
              <w:autoSpaceDE w:val="0"/>
              <w:autoSpaceDN w:val="0"/>
              <w:adjustRightInd w:val="0"/>
              <w:spacing w:line="240" w:lineRule="auto"/>
              <w:jc w:val="left"/>
              <w:rPr>
                <w:ins w:id="8913" w:author="Javier Quintana Pérez" w:date="2022-11-29T16:07:00Z"/>
                <w:rFonts w:ascii="Source Sans Pro" w:hAnsi="Source Sans Pro"/>
                <w:i/>
                <w:sz w:val="16"/>
                <w:rPrChange w:id="8914" w:author="Javier Quintana Pérez" w:date="2022-12-01T17:23:00Z">
                  <w:rPr>
                    <w:ins w:id="8915" w:author="Javier Quintana Pérez" w:date="2022-11-29T16:07:00Z"/>
                    <w:rFonts w:ascii="Roboto-Light" w:hAnsi="Roboto-Light" w:cs="Roboto-Light"/>
                    <w:color w:val="585757"/>
                  </w:rPr>
                </w:rPrChange>
              </w:rPr>
            </w:pPr>
            <w:ins w:id="8916" w:author="Javier Quintana Pérez" w:date="2022-11-29T16:07:00Z">
              <w:r w:rsidRPr="00D919CB">
                <w:rPr>
                  <w:rFonts w:ascii="Source Sans Pro" w:hAnsi="Source Sans Pro"/>
                  <w:i/>
                  <w:sz w:val="16"/>
                  <w:rPrChange w:id="8917" w:author="Javier Quintana Pérez" w:date="2022-12-01T17:23:00Z">
                    <w:rPr>
                      <w:rFonts w:ascii="Raleway-Regular" w:hAnsi="Raleway-Regular" w:cs="Raleway-Regular"/>
                      <w:color w:val="585757"/>
                      <w:u w:val="single"/>
                    </w:rPr>
                  </w:rPrChange>
                </w:rPr>
                <w:t>− Manual de calidad del control de producción en fábrica.</w:t>
              </w:r>
            </w:ins>
          </w:p>
          <w:p w:rsidR="00B470B4" w:rsidRPr="000403E9" w:rsidRDefault="00D919CB" w:rsidP="00DA6C2A">
            <w:pPr>
              <w:tabs>
                <w:tab w:val="clear" w:pos="567"/>
              </w:tabs>
              <w:autoSpaceDE w:val="0"/>
              <w:autoSpaceDN w:val="0"/>
              <w:adjustRightInd w:val="0"/>
              <w:spacing w:line="240" w:lineRule="auto"/>
              <w:rPr>
                <w:ins w:id="8918" w:author="Javier Quintana Pérez" w:date="2022-11-29T16:09:00Z"/>
                <w:rFonts w:ascii="Source Sans Pro" w:hAnsi="Source Sans Pro"/>
                <w:i/>
                <w:sz w:val="16"/>
                <w:rPrChange w:id="8919" w:author="Javier Quintana Pérez" w:date="2022-12-01T17:23:00Z">
                  <w:rPr>
                    <w:ins w:id="8920" w:author="Javier Quintana Pérez" w:date="2022-11-29T16:09:00Z"/>
                    <w:rFonts w:ascii="Source Sans Pro" w:hAnsi="Source Sans Pro"/>
                    <w:i/>
                    <w:color w:val="FF0000"/>
                    <w:sz w:val="16"/>
                  </w:rPr>
                </w:rPrChange>
              </w:rPr>
            </w:pPr>
            <w:ins w:id="8921" w:author="Javier Quintana Pérez" w:date="2022-11-29T16:07:00Z">
              <w:r w:rsidRPr="00D919CB">
                <w:rPr>
                  <w:rFonts w:ascii="Source Sans Pro" w:hAnsi="Source Sans Pro"/>
                  <w:i/>
                  <w:sz w:val="16"/>
                  <w:rPrChange w:id="8922" w:author="Javier Quintana Pérez" w:date="2022-12-01T17:23:00Z">
                    <w:rPr>
                      <w:rFonts w:ascii="Raleway-Regular" w:hAnsi="Raleway-Regular" w:cs="Raleway-Regular"/>
                      <w:color w:val="585757"/>
                      <w:u w:val="single"/>
                    </w:rPr>
                  </w:rPrChange>
                </w:rPr>
                <w:t>− En su caso, certificado de control de producción en fábrica conforme al apartado 62.1 de este Código expedido por una entidad de certificación.</w:t>
              </w:r>
            </w:ins>
          </w:p>
          <w:p w:rsidR="00000000" w:rsidRDefault="00D919CB">
            <w:pPr>
              <w:tabs>
                <w:tab w:val="clear" w:pos="567"/>
              </w:tabs>
              <w:autoSpaceDE w:val="0"/>
              <w:autoSpaceDN w:val="0"/>
              <w:adjustRightInd w:val="0"/>
              <w:spacing w:line="240" w:lineRule="auto"/>
              <w:rPr>
                <w:ins w:id="8923" w:author="Javier Quintana Pérez" w:date="2022-11-29T16:08:00Z"/>
                <w:rFonts w:ascii="Source Sans Pro" w:hAnsi="Source Sans Pro"/>
                <w:i/>
                <w:sz w:val="16"/>
                <w:rPrChange w:id="8924" w:author="Javier Quintana Pérez" w:date="2022-12-01T17:23:00Z">
                  <w:rPr>
                    <w:ins w:id="8925" w:author="Javier Quintana Pérez" w:date="2022-11-29T16:08:00Z"/>
                    <w:rFonts w:ascii="Roboto-Light" w:hAnsi="Roboto-Light" w:cs="Roboto-Light"/>
                    <w:color w:val="585757"/>
                  </w:rPr>
                </w:rPrChange>
              </w:rPr>
              <w:pPrChange w:id="8926" w:author="Javier Quintana Pérez" w:date="2022-11-29T16:08:00Z">
                <w:pPr>
                  <w:tabs>
                    <w:tab w:val="clear" w:pos="567"/>
                  </w:tabs>
                  <w:autoSpaceDE w:val="0"/>
                  <w:autoSpaceDN w:val="0"/>
                  <w:adjustRightInd w:val="0"/>
                  <w:spacing w:line="240" w:lineRule="auto"/>
                  <w:jc w:val="left"/>
                </w:pPr>
              </w:pPrChange>
            </w:pPr>
            <w:ins w:id="8927" w:author="Javier Quintana Pérez" w:date="2022-11-29T16:08:00Z">
              <w:r w:rsidRPr="00D919CB">
                <w:rPr>
                  <w:rFonts w:ascii="Source Sans Pro" w:hAnsi="Source Sans Pro"/>
                  <w:i/>
                  <w:sz w:val="16"/>
                  <w:rPrChange w:id="8928" w:author="Javier Quintana Pérez" w:date="2022-12-01T17:23:00Z">
                    <w:rPr>
                      <w:rFonts w:ascii="Roboto-Light" w:hAnsi="Roboto-Light" w:cs="Roboto-Light"/>
                      <w:color w:val="585757"/>
                      <w:u w:val="single"/>
                    </w:rPr>
                  </w:rPrChange>
                </w:rPr>
                <w:t>Para aquellos elementos prefabricados que declaren el cumplimiento de los requisitos esenciales mediante la indicación de los datos geométricos del componente y de las propiedades de los materiales y productos constituyentes utilizados (método 1 de la correspondiente</w:t>
              </w:r>
            </w:ins>
          </w:p>
          <w:p w:rsidR="00000000" w:rsidRDefault="00D919CB">
            <w:pPr>
              <w:tabs>
                <w:tab w:val="clear" w:pos="567"/>
              </w:tabs>
              <w:autoSpaceDE w:val="0"/>
              <w:autoSpaceDN w:val="0"/>
              <w:adjustRightInd w:val="0"/>
              <w:spacing w:line="240" w:lineRule="auto"/>
              <w:rPr>
                <w:ins w:id="8929" w:author="Javier Quintana Pérez" w:date="2022-11-29T16:08:00Z"/>
                <w:rFonts w:ascii="Source Sans Pro" w:hAnsi="Source Sans Pro"/>
                <w:i/>
                <w:sz w:val="16"/>
                <w:rPrChange w:id="8930" w:author="Javier Quintana Pérez" w:date="2022-12-01T17:23:00Z">
                  <w:rPr>
                    <w:ins w:id="8931" w:author="Javier Quintana Pérez" w:date="2022-11-29T16:08:00Z"/>
                    <w:rFonts w:ascii="Roboto-Light" w:hAnsi="Roboto-Light" w:cs="Roboto-Light"/>
                    <w:color w:val="585757"/>
                  </w:rPr>
                </w:rPrChange>
              </w:rPr>
              <w:pPrChange w:id="8932" w:author="Javier Quintana Pérez" w:date="2022-11-29T16:08:00Z">
                <w:pPr>
                  <w:tabs>
                    <w:tab w:val="clear" w:pos="567"/>
                  </w:tabs>
                  <w:autoSpaceDE w:val="0"/>
                  <w:autoSpaceDN w:val="0"/>
                  <w:adjustRightInd w:val="0"/>
                  <w:spacing w:line="240" w:lineRule="auto"/>
                  <w:jc w:val="left"/>
                </w:pPr>
              </w:pPrChange>
            </w:pPr>
            <w:ins w:id="8933" w:author="Javier Quintana Pérez" w:date="2022-11-29T16:08:00Z">
              <w:r w:rsidRPr="00D919CB">
                <w:rPr>
                  <w:rFonts w:ascii="Source Sans Pro" w:hAnsi="Source Sans Pro"/>
                  <w:i/>
                  <w:sz w:val="16"/>
                  <w:rPrChange w:id="8934" w:author="Javier Quintana Pérez" w:date="2022-12-01T17:23:00Z">
                    <w:rPr>
                      <w:rFonts w:ascii="Roboto-Light" w:hAnsi="Roboto-Light" w:cs="Roboto-Light"/>
                      <w:color w:val="585757"/>
                      <w:u w:val="single"/>
                    </w:rPr>
                  </w:rPrChange>
                </w:rPr>
                <w:t>norma armonizada, el marcado CE) deberán incluir la siguiente información:</w:t>
              </w:r>
            </w:ins>
          </w:p>
          <w:p w:rsidR="00000000" w:rsidRDefault="00D919CB">
            <w:pPr>
              <w:tabs>
                <w:tab w:val="clear" w:pos="567"/>
              </w:tabs>
              <w:autoSpaceDE w:val="0"/>
              <w:autoSpaceDN w:val="0"/>
              <w:adjustRightInd w:val="0"/>
              <w:spacing w:line="240" w:lineRule="auto"/>
              <w:rPr>
                <w:ins w:id="8935" w:author="Javier Quintana Pérez" w:date="2022-11-29T16:08:00Z"/>
                <w:rFonts w:ascii="Source Sans Pro" w:hAnsi="Source Sans Pro"/>
                <w:i/>
                <w:sz w:val="16"/>
                <w:rPrChange w:id="8936" w:author="Javier Quintana Pérez" w:date="2022-12-01T17:23:00Z">
                  <w:rPr>
                    <w:ins w:id="8937" w:author="Javier Quintana Pérez" w:date="2022-11-29T16:08:00Z"/>
                    <w:rFonts w:ascii="Roboto-Light" w:hAnsi="Roboto-Light" w:cs="Roboto-Light"/>
                    <w:color w:val="585757"/>
                  </w:rPr>
                </w:rPrChange>
              </w:rPr>
              <w:pPrChange w:id="8938" w:author="Javier Quintana Pérez" w:date="2022-11-29T16:08:00Z">
                <w:pPr>
                  <w:tabs>
                    <w:tab w:val="clear" w:pos="567"/>
                  </w:tabs>
                  <w:autoSpaceDE w:val="0"/>
                  <w:autoSpaceDN w:val="0"/>
                  <w:adjustRightInd w:val="0"/>
                  <w:spacing w:line="240" w:lineRule="auto"/>
                  <w:jc w:val="left"/>
                </w:pPr>
              </w:pPrChange>
            </w:pPr>
            <w:ins w:id="8939" w:author="Javier Quintana Pérez" w:date="2022-11-29T16:08:00Z">
              <w:r w:rsidRPr="00D919CB">
                <w:rPr>
                  <w:rFonts w:ascii="Source Sans Pro" w:hAnsi="Source Sans Pro"/>
                  <w:i/>
                  <w:sz w:val="16"/>
                  <w:rPrChange w:id="8940" w:author="Javier Quintana Pérez" w:date="2022-12-01T17:23:00Z">
                    <w:rPr>
                      <w:rFonts w:ascii="Raleway-Regular" w:hAnsi="Raleway-Regular" w:cs="Raleway-Regular"/>
                      <w:color w:val="585757"/>
                      <w:u w:val="single"/>
                    </w:rPr>
                  </w:rPrChange>
                </w:rPr>
                <w:t>− Datos geométricos del elemento: dimensiones, secciones y tolerancias.</w:t>
              </w:r>
            </w:ins>
          </w:p>
          <w:p w:rsidR="00DA6C2A" w:rsidRPr="000403E9" w:rsidRDefault="00D919CB" w:rsidP="00DA6C2A">
            <w:pPr>
              <w:tabs>
                <w:tab w:val="clear" w:pos="567"/>
              </w:tabs>
              <w:autoSpaceDE w:val="0"/>
              <w:autoSpaceDN w:val="0"/>
              <w:adjustRightInd w:val="0"/>
              <w:spacing w:line="240" w:lineRule="auto"/>
              <w:jc w:val="left"/>
              <w:rPr>
                <w:ins w:id="8941" w:author="Javier Quintana Pérez" w:date="2022-11-29T16:06:00Z"/>
                <w:rFonts w:ascii="Source Sans Pro" w:hAnsi="Source Sans Pro"/>
                <w:i/>
                <w:sz w:val="16"/>
                <w:rPrChange w:id="8942" w:author="Javier Quintana Pérez" w:date="2022-12-01T17:23:00Z">
                  <w:rPr>
                    <w:ins w:id="8943" w:author="Javier Quintana Pérez" w:date="2022-11-29T16:06:00Z"/>
                    <w:rFonts w:ascii="Source Sans Pro" w:hAnsi="Source Sans Pro"/>
                    <w:i/>
                    <w:color w:val="FF0000"/>
                    <w:sz w:val="16"/>
                  </w:rPr>
                </w:rPrChange>
              </w:rPr>
            </w:pPr>
            <w:ins w:id="8944" w:author="Javier Quintana Pérez" w:date="2022-11-29T16:08:00Z">
              <w:r w:rsidRPr="00D919CB">
                <w:rPr>
                  <w:rFonts w:ascii="Source Sans Pro" w:hAnsi="Source Sans Pro"/>
                  <w:i/>
                  <w:sz w:val="16"/>
                  <w:rPrChange w:id="8945" w:author="Javier Quintana Pérez" w:date="2022-12-01T17:23:00Z">
                    <w:rPr>
                      <w:rFonts w:ascii="Raleway-Regular" w:hAnsi="Raleway-Regular" w:cs="Raleway-Regular"/>
                      <w:color w:val="585757"/>
                      <w:u w:val="single"/>
                    </w:rPr>
                  </w:rPrChange>
                </w:rPr>
                <w:t>− Propiedades de los materiales y productos utilizados que sean necesarias tanto para el cálculo de la capacidad portante como para el resto de propiedades relevantes del elemento: durabilidad, funcionalidad, etc.</w:t>
              </w:r>
            </w:ins>
          </w:p>
          <w:p w:rsidR="00000000" w:rsidRDefault="00D919CB">
            <w:pPr>
              <w:tabs>
                <w:tab w:val="clear" w:pos="567"/>
              </w:tabs>
              <w:autoSpaceDE w:val="0"/>
              <w:autoSpaceDN w:val="0"/>
              <w:adjustRightInd w:val="0"/>
              <w:spacing w:line="240" w:lineRule="auto"/>
              <w:rPr>
                <w:ins w:id="8946" w:author="Javier Quintana Pérez" w:date="2022-11-29T16:08:00Z"/>
                <w:rFonts w:ascii="Source Sans Pro" w:hAnsi="Source Sans Pro"/>
                <w:i/>
                <w:sz w:val="16"/>
                <w:rPrChange w:id="8947" w:author="Javier Quintana Pérez" w:date="2022-12-01T17:23:00Z">
                  <w:rPr>
                    <w:ins w:id="8948" w:author="Javier Quintana Pérez" w:date="2022-11-29T16:08:00Z"/>
                    <w:rFonts w:ascii="Source Sans Pro" w:hAnsi="Source Sans Pro"/>
                    <w:i/>
                    <w:color w:val="FF0000"/>
                    <w:sz w:val="16"/>
                  </w:rPr>
                </w:rPrChange>
              </w:rPr>
              <w:pPrChange w:id="8949" w:author="Javier Quintana Pérez" w:date="2022-11-29T16:14:00Z">
                <w:pPr>
                  <w:tabs>
                    <w:tab w:val="clear" w:pos="567"/>
                  </w:tabs>
                  <w:autoSpaceDE w:val="0"/>
                  <w:autoSpaceDN w:val="0"/>
                  <w:adjustRightInd w:val="0"/>
                  <w:spacing w:line="240" w:lineRule="auto"/>
                  <w:jc w:val="left"/>
                </w:pPr>
              </w:pPrChange>
            </w:pPr>
            <w:ins w:id="8950" w:author="Javier Quintana Pérez" w:date="2022-11-29T16:09:00Z">
              <w:r w:rsidRPr="00D919CB">
                <w:rPr>
                  <w:rFonts w:ascii="Source Sans Pro" w:hAnsi="Source Sans Pro"/>
                  <w:i/>
                  <w:sz w:val="16"/>
                  <w:rPrChange w:id="8951" w:author="Javier Quintana Pérez" w:date="2022-12-01T17:23:00Z">
                    <w:rPr>
                      <w:rFonts w:ascii="Roboto-Light" w:hAnsi="Roboto-Light" w:cs="Roboto-Light"/>
                      <w:color w:val="585757"/>
                      <w:u w:val="single"/>
                    </w:rPr>
                  </w:rPrChange>
                </w:rPr>
                <w:t>Para aquellos elementos cuyas propiedades se determinen por medio de los Eurocódigos (método 2 de la correspondiente norma armonizada), el marcado CE incluirá la siguiente información:</w:t>
              </w:r>
            </w:ins>
          </w:p>
          <w:p w:rsidR="00000000" w:rsidRDefault="00D919CB">
            <w:pPr>
              <w:pStyle w:val="Prrafodelista"/>
              <w:numPr>
                <w:ilvl w:val="0"/>
                <w:numId w:val="12"/>
              </w:numPr>
              <w:tabs>
                <w:tab w:val="clear" w:pos="1065"/>
                <w:tab w:val="num" w:pos="142"/>
              </w:tabs>
              <w:autoSpaceDE w:val="0"/>
              <w:autoSpaceDN w:val="0"/>
              <w:adjustRightInd w:val="0"/>
              <w:ind w:left="142" w:hanging="142"/>
              <w:rPr>
                <w:ins w:id="8952" w:author="Javier Quintana Pérez" w:date="2022-11-29T16:09:00Z"/>
                <w:rFonts w:ascii="Source Sans Pro" w:hAnsi="Source Sans Pro"/>
                <w:i/>
                <w:sz w:val="16"/>
                <w:rPrChange w:id="8953" w:author="Javier Quintana Pérez" w:date="2022-12-01T17:23:00Z">
                  <w:rPr>
                    <w:ins w:id="8954" w:author="Javier Quintana Pérez" w:date="2022-11-29T16:09:00Z"/>
                    <w:rFonts w:ascii="Roboto-Light" w:hAnsi="Roboto-Light" w:cs="Roboto-Light"/>
                    <w:color w:val="585757"/>
                  </w:rPr>
                </w:rPrChange>
              </w:rPr>
              <w:pPrChange w:id="8955" w:author="Javier Quintana Pérez" w:date="2022-11-29T16:10:00Z">
                <w:pPr>
                  <w:tabs>
                    <w:tab w:val="clear" w:pos="567"/>
                  </w:tabs>
                  <w:autoSpaceDE w:val="0"/>
                  <w:autoSpaceDN w:val="0"/>
                  <w:adjustRightInd w:val="0"/>
                  <w:spacing w:line="240" w:lineRule="auto"/>
                  <w:jc w:val="left"/>
                </w:pPr>
              </w:pPrChange>
            </w:pPr>
            <w:ins w:id="8956" w:author="Javier Quintana Pérez" w:date="2022-11-29T16:09:00Z">
              <w:r w:rsidRPr="00D919CB">
                <w:rPr>
                  <w:rFonts w:ascii="Source Sans Pro" w:hAnsi="Source Sans Pro"/>
                  <w:i/>
                  <w:sz w:val="16"/>
                  <w:rPrChange w:id="8957" w:author="Javier Quintana Pérez" w:date="2022-12-01T17:23:00Z">
                    <w:rPr>
                      <w:rFonts w:ascii="Roboto-Light" w:hAnsi="Roboto-Light" w:cs="Roboto-Light"/>
                      <w:color w:val="585757"/>
                      <w:u w:val="single"/>
                    </w:rPr>
                  </w:rPrChange>
                </w:rPr>
                <w:t>Valores característicos de la resistencia y otras propiedades de la sección transversal</w:t>
              </w:r>
            </w:ins>
            <w:ins w:id="8958" w:author="Javier Quintana Pérez" w:date="2022-11-29T16:10:00Z">
              <w:r w:rsidRPr="00D919CB">
                <w:rPr>
                  <w:rFonts w:ascii="Source Sans Pro" w:hAnsi="Source Sans Pro"/>
                  <w:i/>
                  <w:sz w:val="16"/>
                  <w:rPrChange w:id="8959" w:author="Javier Quintana Pérez" w:date="2022-12-01T17:23:00Z">
                    <w:rPr>
                      <w:rFonts w:ascii="Source Sans Pro" w:hAnsi="Source Sans Pro"/>
                      <w:i/>
                      <w:color w:val="FF0000"/>
                      <w:sz w:val="16"/>
                      <w:u w:val="single"/>
                    </w:rPr>
                  </w:rPrChange>
                </w:rPr>
                <w:t xml:space="preserve"> </w:t>
              </w:r>
            </w:ins>
            <w:ins w:id="8960" w:author="Javier Quintana Pérez" w:date="2022-11-29T16:09:00Z">
              <w:r w:rsidRPr="00D919CB">
                <w:rPr>
                  <w:rFonts w:ascii="Source Sans Pro" w:hAnsi="Source Sans Pro"/>
                  <w:i/>
                  <w:sz w:val="16"/>
                  <w:rPrChange w:id="8961" w:author="Javier Quintana Pérez" w:date="2022-12-01T17:23:00Z">
                    <w:rPr>
                      <w:rFonts w:ascii="Roboto-Light" w:hAnsi="Roboto-Light" w:cs="Roboto-Light"/>
                      <w:color w:val="585757"/>
                      <w:u w:val="single"/>
                    </w:rPr>
                  </w:rPrChange>
                </w:rPr>
                <w:t>que permitan calcular la capacidad portante y el resto de propiedades relevantes</w:t>
              </w:r>
            </w:ins>
            <w:ins w:id="8962" w:author="Javier Quintana Pérez" w:date="2022-11-29T16:10:00Z">
              <w:r w:rsidRPr="00D919CB">
                <w:rPr>
                  <w:rFonts w:ascii="Source Sans Pro" w:hAnsi="Source Sans Pro"/>
                  <w:i/>
                  <w:sz w:val="16"/>
                  <w:rPrChange w:id="8963" w:author="Javier Quintana Pérez" w:date="2022-12-01T17:23:00Z">
                    <w:rPr>
                      <w:rFonts w:ascii="Source Sans Pro" w:hAnsi="Source Sans Pro"/>
                      <w:i/>
                      <w:color w:val="FF0000"/>
                      <w:sz w:val="16"/>
                      <w:u w:val="single"/>
                    </w:rPr>
                  </w:rPrChange>
                </w:rPr>
                <w:t xml:space="preserve"> </w:t>
              </w:r>
            </w:ins>
            <w:ins w:id="8964" w:author="Javier Quintana Pérez" w:date="2022-11-29T16:09:00Z">
              <w:r w:rsidRPr="00D919CB">
                <w:rPr>
                  <w:rFonts w:ascii="Source Sans Pro" w:hAnsi="Source Sans Pro"/>
                  <w:i/>
                  <w:sz w:val="16"/>
                  <w:rPrChange w:id="8965" w:author="Javier Quintana Pérez" w:date="2022-12-01T17:23:00Z">
                    <w:rPr>
                      <w:rFonts w:ascii="Roboto-Light" w:hAnsi="Roboto-Light" w:cs="Roboto-Light"/>
                      <w:color w:val="585757"/>
                      <w:u w:val="single"/>
                    </w:rPr>
                  </w:rPrChange>
                </w:rPr>
                <w:t>del elemento.</w:t>
              </w:r>
            </w:ins>
          </w:p>
          <w:p w:rsidR="00000000" w:rsidRDefault="00D919CB">
            <w:pPr>
              <w:pStyle w:val="Prrafodelista"/>
              <w:numPr>
                <w:ilvl w:val="0"/>
                <w:numId w:val="12"/>
              </w:numPr>
              <w:tabs>
                <w:tab w:val="clear" w:pos="1065"/>
                <w:tab w:val="num" w:pos="142"/>
              </w:tabs>
              <w:autoSpaceDE w:val="0"/>
              <w:autoSpaceDN w:val="0"/>
              <w:adjustRightInd w:val="0"/>
              <w:ind w:hanging="1065"/>
              <w:rPr>
                <w:ins w:id="8966" w:author="Javier Quintana Pérez" w:date="2022-11-29T16:08:00Z"/>
                <w:rFonts w:ascii="Source Sans Pro" w:hAnsi="Source Sans Pro"/>
                <w:i/>
                <w:sz w:val="16"/>
                <w:rPrChange w:id="8967" w:author="Javier Quintana Pérez" w:date="2022-12-01T17:23:00Z">
                  <w:rPr>
                    <w:ins w:id="8968" w:author="Javier Quintana Pérez" w:date="2022-11-29T16:08:00Z"/>
                    <w:rFonts w:ascii="Source Sans Pro" w:hAnsi="Source Sans Pro"/>
                    <w:i/>
                    <w:color w:val="FF0000"/>
                    <w:sz w:val="16"/>
                  </w:rPr>
                </w:rPrChange>
              </w:rPr>
              <w:pPrChange w:id="8969" w:author="Javier Quintana Pérez" w:date="2022-11-29T16:10:00Z">
                <w:pPr>
                  <w:tabs>
                    <w:tab w:val="clear" w:pos="567"/>
                  </w:tabs>
                  <w:autoSpaceDE w:val="0"/>
                  <w:autoSpaceDN w:val="0"/>
                  <w:adjustRightInd w:val="0"/>
                  <w:spacing w:line="240" w:lineRule="auto"/>
                  <w:jc w:val="left"/>
                </w:pPr>
              </w:pPrChange>
            </w:pPr>
            <w:ins w:id="8970" w:author="Javier Quintana Pérez" w:date="2022-11-29T16:09:00Z">
              <w:r w:rsidRPr="00D919CB">
                <w:rPr>
                  <w:rFonts w:ascii="Source Sans Pro" w:hAnsi="Source Sans Pro"/>
                  <w:i/>
                  <w:sz w:val="16"/>
                  <w:rPrChange w:id="8971" w:author="Javier Quintana Pérez" w:date="2022-12-01T17:23:00Z">
                    <w:rPr>
                      <w:rFonts w:ascii="Roboto-Light" w:hAnsi="Roboto-Light" w:cs="Roboto-Light"/>
                      <w:color w:val="585757"/>
                      <w:u w:val="single"/>
                    </w:rPr>
                  </w:rPrChange>
                </w:rPr>
                <w:t>Valores de cálculo de las propiedades del elemento establecidas en los Eurocódigos</w:t>
              </w:r>
            </w:ins>
            <w:ins w:id="8972" w:author="Javier Quintana Pérez" w:date="2022-11-29T16:11:00Z">
              <w:r w:rsidRPr="00D919CB">
                <w:rPr>
                  <w:rFonts w:ascii="Source Sans Pro" w:hAnsi="Source Sans Pro"/>
                  <w:i/>
                  <w:sz w:val="16"/>
                  <w:rPrChange w:id="8973" w:author="Javier Quintana Pérez" w:date="2022-12-01T17:23:00Z">
                    <w:rPr>
                      <w:rFonts w:ascii="Source Sans Pro" w:hAnsi="Source Sans Pro"/>
                      <w:i/>
                      <w:color w:val="FF0000"/>
                      <w:sz w:val="16"/>
                      <w:u w:val="single"/>
                    </w:rPr>
                  </w:rPrChange>
                </w:rPr>
                <w:t>.</w:t>
              </w:r>
            </w:ins>
            <w:ins w:id="8974" w:author="Javier Quintana Pérez" w:date="2022-11-29T16:10:00Z">
              <w:r w:rsidRPr="00D919CB">
                <w:rPr>
                  <w:rFonts w:ascii="Source Sans Pro" w:hAnsi="Source Sans Pro"/>
                  <w:i/>
                  <w:sz w:val="16"/>
                  <w:rPrChange w:id="8975" w:author="Javier Quintana Pérez" w:date="2022-12-01T17:23:00Z">
                    <w:rPr>
                      <w:rFonts w:ascii="Source Sans Pro" w:hAnsi="Source Sans Pro"/>
                      <w:i/>
                      <w:color w:val="FF0000"/>
                      <w:sz w:val="16"/>
                      <w:u w:val="single"/>
                    </w:rPr>
                  </w:rPrChange>
                </w:rPr>
                <w:t xml:space="preserve"> </w:t>
              </w:r>
            </w:ins>
          </w:p>
          <w:p w:rsidR="00000000" w:rsidRDefault="00D919CB">
            <w:pPr>
              <w:tabs>
                <w:tab w:val="clear" w:pos="567"/>
              </w:tabs>
              <w:autoSpaceDE w:val="0"/>
              <w:autoSpaceDN w:val="0"/>
              <w:adjustRightInd w:val="0"/>
              <w:spacing w:line="240" w:lineRule="auto"/>
              <w:rPr>
                <w:ins w:id="8976" w:author="Javier Quintana Pérez" w:date="2022-11-29T16:11:00Z"/>
                <w:rFonts w:ascii="Source Sans Pro" w:hAnsi="Source Sans Pro"/>
                <w:i/>
                <w:sz w:val="16"/>
                <w:rPrChange w:id="8977" w:author="Javier Quintana Pérez" w:date="2022-12-01T17:23:00Z">
                  <w:rPr>
                    <w:ins w:id="8978" w:author="Javier Quintana Pérez" w:date="2022-11-29T16:11:00Z"/>
                    <w:rFonts w:ascii="Roboto-Light" w:hAnsi="Roboto-Light" w:cs="Roboto-Light"/>
                    <w:color w:val="585757"/>
                  </w:rPr>
                </w:rPrChange>
              </w:rPr>
              <w:pPrChange w:id="8979" w:author="Javier Quintana Pérez" w:date="2022-11-29T16:14:00Z">
                <w:pPr>
                  <w:tabs>
                    <w:tab w:val="clear" w:pos="567"/>
                  </w:tabs>
                  <w:autoSpaceDE w:val="0"/>
                  <w:autoSpaceDN w:val="0"/>
                  <w:adjustRightInd w:val="0"/>
                  <w:spacing w:line="240" w:lineRule="auto"/>
                  <w:jc w:val="left"/>
                </w:pPr>
              </w:pPrChange>
            </w:pPr>
            <w:ins w:id="8980" w:author="Javier Quintana Pérez" w:date="2022-11-29T16:11:00Z">
              <w:r w:rsidRPr="00D919CB">
                <w:rPr>
                  <w:rFonts w:ascii="Source Sans Pro" w:hAnsi="Source Sans Pro"/>
                  <w:i/>
                  <w:sz w:val="16"/>
                  <w:rPrChange w:id="8981" w:author="Javier Quintana Pérez" w:date="2022-12-01T17:23:00Z">
                    <w:rPr>
                      <w:rFonts w:ascii="Roboto-Light" w:hAnsi="Roboto-Light" w:cs="Roboto-Light"/>
                      <w:color w:val="585757"/>
                      <w:u w:val="single"/>
                    </w:rPr>
                  </w:rPrChange>
                </w:rPr>
                <w:t>En el caso de que los elementos prefabricados dispongan de un distintivo de calidad oficialmente reconocido será suficiente con la presentación de la documentación establecida en el apartado 1.2 de este anejo.</w:t>
              </w:r>
            </w:ins>
          </w:p>
          <w:p w:rsidR="002452EB" w:rsidRPr="000403E9" w:rsidRDefault="00D919CB" w:rsidP="002452EB">
            <w:pPr>
              <w:tabs>
                <w:tab w:val="clear" w:pos="567"/>
              </w:tabs>
              <w:autoSpaceDE w:val="0"/>
              <w:autoSpaceDN w:val="0"/>
              <w:adjustRightInd w:val="0"/>
              <w:spacing w:line="240" w:lineRule="auto"/>
              <w:jc w:val="left"/>
              <w:rPr>
                <w:ins w:id="8982" w:author="Javier Quintana Pérez" w:date="2022-11-29T16:11:00Z"/>
                <w:rFonts w:ascii="Source Sans Pro" w:hAnsi="Source Sans Pro"/>
                <w:i/>
                <w:sz w:val="16"/>
                <w:rPrChange w:id="8983" w:author="Javier Quintana Pérez" w:date="2022-12-01T17:23:00Z">
                  <w:rPr>
                    <w:ins w:id="8984" w:author="Javier Quintana Pérez" w:date="2022-11-29T16:11:00Z"/>
                    <w:rFonts w:ascii="Roboto-Light" w:hAnsi="Roboto-Light" w:cs="Roboto-Light"/>
                    <w:color w:val="585757"/>
                  </w:rPr>
                </w:rPrChange>
              </w:rPr>
            </w:pPr>
            <w:ins w:id="8985" w:author="Javier Quintana Pérez" w:date="2022-11-29T16:11:00Z">
              <w:r w:rsidRPr="00D919CB">
                <w:rPr>
                  <w:rFonts w:ascii="Source Sans Pro" w:hAnsi="Source Sans Pro"/>
                  <w:i/>
                  <w:sz w:val="16"/>
                  <w:rPrChange w:id="8986" w:author="Javier Quintana Pérez" w:date="2022-12-01T17:23:00Z">
                    <w:rPr>
                      <w:rFonts w:ascii="Roboto-Light" w:hAnsi="Roboto-Light" w:cs="Roboto-Light"/>
                      <w:color w:val="585757"/>
                      <w:u w:val="single"/>
                    </w:rPr>
                  </w:rPrChange>
                </w:rPr>
                <w:t>Para el resto de los productos para los que no esté en vigor el marcado CE y si no dispusieran</w:t>
              </w:r>
            </w:ins>
          </w:p>
          <w:p w:rsidR="002452EB" w:rsidRPr="000403E9" w:rsidRDefault="00D919CB" w:rsidP="002452EB">
            <w:pPr>
              <w:tabs>
                <w:tab w:val="clear" w:pos="567"/>
              </w:tabs>
              <w:autoSpaceDE w:val="0"/>
              <w:autoSpaceDN w:val="0"/>
              <w:adjustRightInd w:val="0"/>
              <w:spacing w:line="240" w:lineRule="auto"/>
              <w:jc w:val="left"/>
              <w:rPr>
                <w:ins w:id="8987" w:author="Javier Quintana Pérez" w:date="2022-11-29T16:11:00Z"/>
                <w:rFonts w:ascii="Source Sans Pro" w:hAnsi="Source Sans Pro"/>
                <w:i/>
                <w:sz w:val="16"/>
                <w:rPrChange w:id="8988" w:author="Javier Quintana Pérez" w:date="2022-12-01T17:23:00Z">
                  <w:rPr>
                    <w:ins w:id="8989" w:author="Javier Quintana Pérez" w:date="2022-11-29T16:11:00Z"/>
                    <w:rFonts w:ascii="Roboto-Light" w:hAnsi="Roboto-Light" w:cs="Roboto-Light"/>
                    <w:color w:val="585757"/>
                  </w:rPr>
                </w:rPrChange>
              </w:rPr>
            </w:pPr>
            <w:ins w:id="8990" w:author="Javier Quintana Pérez" w:date="2022-11-29T16:11:00Z">
              <w:r w:rsidRPr="00D919CB">
                <w:rPr>
                  <w:rFonts w:ascii="Source Sans Pro" w:hAnsi="Source Sans Pro"/>
                  <w:i/>
                  <w:sz w:val="16"/>
                  <w:rPrChange w:id="8991" w:author="Javier Quintana Pérez" w:date="2022-12-01T17:23:00Z">
                    <w:rPr>
                      <w:rFonts w:ascii="Roboto-Light" w:hAnsi="Roboto-Light" w:cs="Roboto-Light"/>
                      <w:color w:val="585757"/>
                      <w:u w:val="single"/>
                    </w:rPr>
                  </w:rPrChange>
                </w:rPr>
                <w:t>de distintivo de calidad oficialmente reconocido, se entregará la siguiente documentación:</w:t>
              </w:r>
            </w:ins>
          </w:p>
          <w:p w:rsidR="00000000" w:rsidRDefault="00D919CB">
            <w:pPr>
              <w:pStyle w:val="Prrafodelista"/>
              <w:numPr>
                <w:ilvl w:val="0"/>
                <w:numId w:val="12"/>
              </w:numPr>
              <w:tabs>
                <w:tab w:val="clear" w:pos="1065"/>
                <w:tab w:val="num" w:pos="142"/>
              </w:tabs>
              <w:autoSpaceDE w:val="0"/>
              <w:autoSpaceDN w:val="0"/>
              <w:adjustRightInd w:val="0"/>
              <w:ind w:left="142" w:hanging="142"/>
              <w:rPr>
                <w:ins w:id="8992" w:author="Javier Quintana Pérez" w:date="2022-11-29T16:11:00Z"/>
                <w:rFonts w:ascii="Source Sans Pro" w:hAnsi="Source Sans Pro"/>
                <w:i/>
                <w:sz w:val="16"/>
                <w:rPrChange w:id="8993" w:author="Javier Quintana Pérez" w:date="2022-12-01T17:23:00Z">
                  <w:rPr>
                    <w:ins w:id="8994" w:author="Javier Quintana Pérez" w:date="2022-11-29T16:11:00Z"/>
                    <w:rFonts w:ascii="Roboto-Light" w:hAnsi="Roboto-Light" w:cs="Roboto-Light"/>
                    <w:color w:val="585757"/>
                  </w:rPr>
                </w:rPrChange>
              </w:rPr>
              <w:pPrChange w:id="8995" w:author="Javier Quintana Pérez" w:date="2022-11-29T16:13:00Z">
                <w:pPr>
                  <w:tabs>
                    <w:tab w:val="clear" w:pos="567"/>
                  </w:tabs>
                  <w:autoSpaceDE w:val="0"/>
                  <w:autoSpaceDN w:val="0"/>
                  <w:adjustRightInd w:val="0"/>
                  <w:spacing w:line="240" w:lineRule="auto"/>
                  <w:jc w:val="left"/>
                </w:pPr>
              </w:pPrChange>
            </w:pPr>
            <w:ins w:id="8996" w:author="Javier Quintana Pérez" w:date="2022-11-29T16:11:00Z">
              <w:r w:rsidRPr="00D919CB">
                <w:rPr>
                  <w:rFonts w:ascii="Source Sans Pro" w:hAnsi="Source Sans Pro"/>
                  <w:i/>
                  <w:sz w:val="16"/>
                  <w:rPrChange w:id="8997" w:author="Javier Quintana Pérez" w:date="2022-12-01T17:23:00Z">
                    <w:rPr>
                      <w:rFonts w:ascii="Raleway-Regular" w:hAnsi="Raleway-Regular" w:cs="Raleway-Regular"/>
                      <w:color w:val="585757"/>
                      <w:u w:val="single"/>
                    </w:rPr>
                  </w:rPrChange>
                </w:rPr>
                <w:t xml:space="preserve"> Declaración del laboratorio de cumplir los requisitos contemplados en el apartado</w:t>
              </w:r>
            </w:ins>
            <w:ins w:id="8998" w:author="Javier Quintana Pérez" w:date="2022-11-29T16:13:00Z">
              <w:r w:rsidRPr="00D919CB">
                <w:rPr>
                  <w:rFonts w:ascii="Source Sans Pro" w:hAnsi="Source Sans Pro"/>
                  <w:i/>
                  <w:sz w:val="16"/>
                  <w:rPrChange w:id="8999" w:author="Javier Quintana Pérez" w:date="2022-12-01T17:23:00Z">
                    <w:rPr>
                      <w:rFonts w:ascii="Source Sans Pro" w:hAnsi="Source Sans Pro"/>
                      <w:i/>
                      <w:color w:val="FF0000"/>
                      <w:sz w:val="16"/>
                      <w:u w:val="single"/>
                    </w:rPr>
                  </w:rPrChange>
                </w:rPr>
                <w:t xml:space="preserve"> </w:t>
              </w:r>
            </w:ins>
            <w:ins w:id="9000" w:author="Javier Quintana Pérez" w:date="2022-11-29T16:11:00Z">
              <w:r w:rsidRPr="00D919CB">
                <w:rPr>
                  <w:rFonts w:ascii="Source Sans Pro" w:hAnsi="Source Sans Pro"/>
                  <w:i/>
                  <w:sz w:val="16"/>
                  <w:rPrChange w:id="9001" w:author="Javier Quintana Pérez" w:date="2022-12-01T17:23:00Z">
                    <w:rPr>
                      <w:rFonts w:ascii="Roboto-Light" w:hAnsi="Roboto-Light" w:cs="Roboto-Light"/>
                      <w:color w:val="585757"/>
                      <w:u w:val="single"/>
                    </w:rPr>
                  </w:rPrChange>
                </w:rPr>
                <w:t>17.2.2.1 de este Código.</w:t>
              </w:r>
            </w:ins>
          </w:p>
          <w:p w:rsidR="00000000" w:rsidRDefault="00D919CB">
            <w:pPr>
              <w:pStyle w:val="Prrafodelista"/>
              <w:numPr>
                <w:ilvl w:val="0"/>
                <w:numId w:val="12"/>
              </w:numPr>
              <w:tabs>
                <w:tab w:val="clear" w:pos="1065"/>
                <w:tab w:val="num" w:pos="142"/>
              </w:tabs>
              <w:autoSpaceDE w:val="0"/>
              <w:autoSpaceDN w:val="0"/>
              <w:adjustRightInd w:val="0"/>
              <w:ind w:left="142" w:hanging="142"/>
              <w:rPr>
                <w:ins w:id="9002" w:author="Javier Quintana Pérez" w:date="2022-11-29T16:11:00Z"/>
                <w:rFonts w:ascii="Source Sans Pro" w:hAnsi="Source Sans Pro"/>
                <w:i/>
                <w:sz w:val="16"/>
                <w:rPrChange w:id="9003" w:author="Javier Quintana Pérez" w:date="2022-12-01T17:23:00Z">
                  <w:rPr>
                    <w:ins w:id="9004" w:author="Javier Quintana Pérez" w:date="2022-11-29T16:11:00Z"/>
                    <w:rFonts w:ascii="Roboto-Light" w:hAnsi="Roboto-Light" w:cs="Roboto-Light"/>
                    <w:color w:val="585757"/>
                  </w:rPr>
                </w:rPrChange>
              </w:rPr>
              <w:pPrChange w:id="9005" w:author="Javier Quintana Pérez" w:date="2022-11-29T16:13:00Z">
                <w:pPr>
                  <w:tabs>
                    <w:tab w:val="clear" w:pos="567"/>
                  </w:tabs>
                  <w:autoSpaceDE w:val="0"/>
                  <w:autoSpaceDN w:val="0"/>
                  <w:adjustRightInd w:val="0"/>
                  <w:spacing w:line="240" w:lineRule="auto"/>
                  <w:jc w:val="left"/>
                </w:pPr>
              </w:pPrChange>
            </w:pPr>
            <w:ins w:id="9006" w:author="Javier Quintana Pérez" w:date="2022-11-29T16:11:00Z">
              <w:r w:rsidRPr="00D919CB">
                <w:rPr>
                  <w:rFonts w:ascii="Source Sans Pro" w:hAnsi="Source Sans Pro"/>
                  <w:i/>
                  <w:sz w:val="16"/>
                  <w:rPrChange w:id="9007" w:author="Javier Quintana Pérez" w:date="2022-12-01T17:23:00Z">
                    <w:rPr>
                      <w:rFonts w:ascii="Raleway-Regular" w:hAnsi="Raleway-Regular" w:cs="Raleway-Regular"/>
                      <w:color w:val="585757"/>
                      <w:u w:val="single"/>
                    </w:rPr>
                  </w:rPrChange>
                </w:rPr>
                <w:t xml:space="preserve"> En su caso, certificado de cualificación del personal que realiza la soldadura no</w:t>
              </w:r>
            </w:ins>
            <w:ins w:id="9008" w:author="Javier Quintana Pérez" w:date="2022-11-29T16:13:00Z">
              <w:r w:rsidRPr="00D919CB">
                <w:rPr>
                  <w:rFonts w:ascii="Source Sans Pro" w:hAnsi="Source Sans Pro"/>
                  <w:i/>
                  <w:sz w:val="16"/>
                  <w:rPrChange w:id="9009" w:author="Javier Quintana Pérez" w:date="2022-12-01T17:23:00Z">
                    <w:rPr>
                      <w:rFonts w:ascii="Source Sans Pro" w:hAnsi="Source Sans Pro"/>
                      <w:i/>
                      <w:color w:val="FF0000"/>
                      <w:sz w:val="16"/>
                      <w:u w:val="single"/>
                    </w:rPr>
                  </w:rPrChange>
                </w:rPr>
                <w:t xml:space="preserve"> </w:t>
              </w:r>
            </w:ins>
            <w:ins w:id="9010" w:author="Javier Quintana Pérez" w:date="2022-11-29T16:11:00Z">
              <w:r w:rsidRPr="00D919CB">
                <w:rPr>
                  <w:rFonts w:ascii="Source Sans Pro" w:hAnsi="Source Sans Pro"/>
                  <w:i/>
                  <w:sz w:val="16"/>
                  <w:rPrChange w:id="9011" w:author="Javier Quintana Pérez" w:date="2022-12-01T17:23:00Z">
                    <w:rPr>
                      <w:rFonts w:ascii="Roboto-Light" w:hAnsi="Roboto-Light" w:cs="Roboto-Light"/>
                      <w:color w:val="585757"/>
                      <w:u w:val="single"/>
                    </w:rPr>
                  </w:rPrChange>
                </w:rPr>
                <w:t>resistente.</w:t>
              </w:r>
            </w:ins>
          </w:p>
          <w:p w:rsidR="00000000" w:rsidRDefault="00D919CB">
            <w:pPr>
              <w:pStyle w:val="Prrafodelista"/>
              <w:numPr>
                <w:ilvl w:val="0"/>
                <w:numId w:val="12"/>
              </w:numPr>
              <w:tabs>
                <w:tab w:val="clear" w:pos="1065"/>
                <w:tab w:val="num" w:pos="142"/>
              </w:tabs>
              <w:autoSpaceDE w:val="0"/>
              <w:autoSpaceDN w:val="0"/>
              <w:adjustRightInd w:val="0"/>
              <w:ind w:left="142" w:hanging="142"/>
              <w:rPr>
                <w:ins w:id="9012" w:author="Javier Quintana Pérez" w:date="2022-11-29T16:10:00Z"/>
                <w:rFonts w:ascii="Source Sans Pro" w:hAnsi="Source Sans Pro"/>
                <w:i/>
                <w:sz w:val="16"/>
                <w:rPrChange w:id="9013" w:author="Javier Quintana Pérez" w:date="2022-12-01T17:23:00Z">
                  <w:rPr>
                    <w:ins w:id="9014" w:author="Javier Quintana Pérez" w:date="2022-11-29T16:10:00Z"/>
                    <w:rFonts w:ascii="Source Sans Pro" w:hAnsi="Source Sans Pro"/>
                    <w:i/>
                    <w:color w:val="FF0000"/>
                    <w:sz w:val="16"/>
                  </w:rPr>
                </w:rPrChange>
              </w:rPr>
              <w:pPrChange w:id="9015" w:author="Javier Quintana Pérez" w:date="2022-11-29T16:13:00Z">
                <w:pPr>
                  <w:tabs>
                    <w:tab w:val="clear" w:pos="567"/>
                  </w:tabs>
                  <w:autoSpaceDE w:val="0"/>
                  <w:autoSpaceDN w:val="0"/>
                  <w:adjustRightInd w:val="0"/>
                  <w:spacing w:line="240" w:lineRule="auto"/>
                  <w:jc w:val="left"/>
                </w:pPr>
              </w:pPrChange>
            </w:pPr>
            <w:ins w:id="9016" w:author="Javier Quintana Pérez" w:date="2022-11-29T16:14:00Z">
              <w:r w:rsidRPr="00D919CB">
                <w:rPr>
                  <w:rFonts w:ascii="Source Sans Pro" w:hAnsi="Source Sans Pro"/>
                  <w:i/>
                  <w:sz w:val="16"/>
                  <w:rPrChange w:id="9017" w:author="Javier Quintana Pérez" w:date="2022-12-01T17:23:00Z">
                    <w:rPr>
                      <w:rFonts w:ascii="Source Sans Pro" w:hAnsi="Source Sans Pro"/>
                      <w:i/>
                      <w:color w:val="FF0000"/>
                      <w:sz w:val="16"/>
                      <w:u w:val="single"/>
                    </w:rPr>
                  </w:rPrChange>
                </w:rPr>
                <w:t>E</w:t>
              </w:r>
            </w:ins>
            <w:ins w:id="9018" w:author="Javier Quintana Pérez" w:date="2022-11-29T16:11:00Z">
              <w:r w:rsidRPr="00D919CB">
                <w:rPr>
                  <w:rFonts w:ascii="Source Sans Pro" w:hAnsi="Source Sans Pro"/>
                  <w:i/>
                  <w:sz w:val="16"/>
                  <w:rPrChange w:id="9019" w:author="Javier Quintana Pérez" w:date="2022-12-01T17:23:00Z">
                    <w:rPr>
                      <w:rFonts w:ascii="Roboto-Light" w:hAnsi="Roboto-Light" w:cs="Roboto-Light"/>
                      <w:color w:val="585757"/>
                      <w:u w:val="single"/>
                    </w:rPr>
                  </w:rPrChange>
                </w:rPr>
                <w:t>n su caso, certificado de homologación de soldadores y del proceso de soldadura.</w:t>
              </w:r>
            </w:ins>
          </w:p>
          <w:p w:rsidR="00000000" w:rsidRDefault="00D919CB">
            <w:pPr>
              <w:tabs>
                <w:tab w:val="clear" w:pos="567"/>
              </w:tabs>
              <w:autoSpaceDE w:val="0"/>
              <w:autoSpaceDN w:val="0"/>
              <w:adjustRightInd w:val="0"/>
              <w:spacing w:line="240" w:lineRule="auto"/>
              <w:rPr>
                <w:ins w:id="9020" w:author="Javier Quintana Pérez" w:date="2022-11-29T16:14:00Z"/>
                <w:rFonts w:ascii="Source Sans Pro" w:hAnsi="Source Sans Pro"/>
                <w:i/>
                <w:sz w:val="16"/>
                <w:rPrChange w:id="9021" w:author="Javier Quintana Pérez" w:date="2022-12-01T17:23:00Z">
                  <w:rPr>
                    <w:ins w:id="9022" w:author="Javier Quintana Pérez" w:date="2022-11-29T16:14:00Z"/>
                    <w:rFonts w:ascii="Roboto-Light" w:hAnsi="Roboto-Light" w:cs="Roboto-Light"/>
                    <w:color w:val="585757"/>
                  </w:rPr>
                </w:rPrChange>
              </w:rPr>
              <w:pPrChange w:id="9023" w:author="Javier Quintana Pérez" w:date="2022-11-29T16:15:00Z">
                <w:pPr>
                  <w:tabs>
                    <w:tab w:val="clear" w:pos="567"/>
                  </w:tabs>
                  <w:autoSpaceDE w:val="0"/>
                  <w:autoSpaceDN w:val="0"/>
                  <w:adjustRightInd w:val="0"/>
                  <w:spacing w:line="240" w:lineRule="auto"/>
                  <w:jc w:val="left"/>
                </w:pPr>
              </w:pPrChange>
            </w:pPr>
            <w:ins w:id="9024" w:author="Javier Quintana Pérez" w:date="2022-11-29T16:14:00Z">
              <w:r w:rsidRPr="00D919CB">
                <w:rPr>
                  <w:rFonts w:ascii="Source Sans Pro" w:hAnsi="Source Sans Pro"/>
                  <w:i/>
                  <w:sz w:val="16"/>
                  <w:rPrChange w:id="9025" w:author="Javier Quintana Pérez" w:date="2022-12-01T17:23:00Z">
                    <w:rPr>
                      <w:rFonts w:ascii="Roboto-Light" w:hAnsi="Roboto-Light" w:cs="Roboto-Light"/>
                      <w:color w:val="585757"/>
                      <w:u w:val="single"/>
                    </w:rPr>
                  </w:rPrChange>
                </w:rPr>
                <w:t>Asimismo se entregará la siguiente documentación relativa a los suministradores de los</w:t>
              </w:r>
            </w:ins>
            <w:ins w:id="9026" w:author="Javier Quintana Pérez" w:date="2022-11-29T16:15:00Z">
              <w:r w:rsidRPr="00D919CB">
                <w:rPr>
                  <w:rFonts w:ascii="Source Sans Pro" w:hAnsi="Source Sans Pro"/>
                  <w:i/>
                  <w:sz w:val="16"/>
                  <w:rPrChange w:id="9027" w:author="Javier Quintana Pérez" w:date="2022-12-01T17:23:00Z">
                    <w:rPr>
                      <w:rFonts w:ascii="Source Sans Pro" w:hAnsi="Source Sans Pro"/>
                      <w:i/>
                      <w:color w:val="FF0000"/>
                      <w:sz w:val="16"/>
                      <w:u w:val="single"/>
                    </w:rPr>
                  </w:rPrChange>
                </w:rPr>
                <w:t xml:space="preserve"> </w:t>
              </w:r>
            </w:ins>
            <w:ins w:id="9028" w:author="Javier Quintana Pérez" w:date="2022-11-29T16:14:00Z">
              <w:r w:rsidRPr="00D919CB">
                <w:rPr>
                  <w:rFonts w:ascii="Source Sans Pro" w:hAnsi="Source Sans Pro"/>
                  <w:i/>
                  <w:sz w:val="16"/>
                  <w:rPrChange w:id="9029" w:author="Javier Quintana Pérez" w:date="2022-12-01T17:23:00Z">
                    <w:rPr>
                      <w:rFonts w:ascii="Roboto-Light" w:hAnsi="Roboto-Light" w:cs="Roboto-Light"/>
                      <w:color w:val="585757"/>
                      <w:u w:val="single"/>
                    </w:rPr>
                  </w:rPrChange>
                </w:rPr>
                <w:t>materiales empleados en la elaboración de las armaduras pasivas:</w:t>
              </w:r>
            </w:ins>
          </w:p>
          <w:p w:rsidR="00000000" w:rsidRDefault="00D919CB">
            <w:pPr>
              <w:pStyle w:val="Prrafodelista"/>
              <w:numPr>
                <w:ilvl w:val="0"/>
                <w:numId w:val="12"/>
              </w:numPr>
              <w:tabs>
                <w:tab w:val="clear" w:pos="1065"/>
                <w:tab w:val="num" w:pos="142"/>
              </w:tabs>
              <w:autoSpaceDE w:val="0"/>
              <w:autoSpaceDN w:val="0"/>
              <w:adjustRightInd w:val="0"/>
              <w:ind w:left="142" w:hanging="142"/>
              <w:jc w:val="both"/>
              <w:rPr>
                <w:ins w:id="9030" w:author="Javier Quintana Pérez" w:date="2022-11-29T16:15:00Z"/>
                <w:rFonts w:ascii="Source Sans Pro" w:hAnsi="Source Sans Pro"/>
                <w:i/>
                <w:sz w:val="16"/>
                <w:rPrChange w:id="9031" w:author="Javier Quintana Pérez" w:date="2022-12-01T17:23:00Z">
                  <w:rPr>
                    <w:ins w:id="9032" w:author="Javier Quintana Pérez" w:date="2022-11-29T16:15:00Z"/>
                    <w:rFonts w:ascii="Roboto-Light" w:hAnsi="Roboto-Light" w:cs="Roboto-Light"/>
                    <w:color w:val="585757"/>
                  </w:rPr>
                </w:rPrChange>
              </w:rPr>
              <w:pPrChange w:id="9033" w:author="Javier Quintana Pérez" w:date="2022-11-29T16:15:00Z">
                <w:pPr>
                  <w:tabs>
                    <w:tab w:val="clear" w:pos="567"/>
                  </w:tabs>
                  <w:autoSpaceDE w:val="0"/>
                  <w:autoSpaceDN w:val="0"/>
                  <w:adjustRightInd w:val="0"/>
                  <w:spacing w:line="240" w:lineRule="auto"/>
                  <w:jc w:val="left"/>
                </w:pPr>
              </w:pPrChange>
            </w:pPr>
            <w:ins w:id="9034" w:author="Javier Quintana Pérez" w:date="2022-11-29T16:15:00Z">
              <w:r w:rsidRPr="00D919CB">
                <w:rPr>
                  <w:rFonts w:ascii="Source Sans Pro" w:hAnsi="Source Sans Pro"/>
                  <w:i/>
                  <w:sz w:val="16"/>
                  <w:rPrChange w:id="9035" w:author="Javier Quintana Pérez" w:date="2022-12-01T17:23:00Z">
                    <w:rPr>
                      <w:rFonts w:ascii="Roboto-Light" w:hAnsi="Roboto-Light" w:cs="Roboto-Light"/>
                      <w:color w:val="585757"/>
                      <w:u w:val="single"/>
                    </w:rPr>
                  </w:rPrChange>
                </w:rPr>
                <w:t>Documentación correspondiente al marcado CE o, en su caso, certificados de los ensayos que garanticen el cumplimiento de las especificaciones referidas en este Código.</w:t>
              </w:r>
            </w:ins>
          </w:p>
          <w:p w:rsidR="00000000" w:rsidRDefault="00D919CB">
            <w:pPr>
              <w:pStyle w:val="Prrafodelista"/>
              <w:numPr>
                <w:ilvl w:val="0"/>
                <w:numId w:val="12"/>
              </w:numPr>
              <w:tabs>
                <w:tab w:val="clear" w:pos="1065"/>
                <w:tab w:val="num" w:pos="142"/>
              </w:tabs>
              <w:autoSpaceDE w:val="0"/>
              <w:autoSpaceDN w:val="0"/>
              <w:adjustRightInd w:val="0"/>
              <w:ind w:left="142" w:hanging="142"/>
              <w:rPr>
                <w:ins w:id="9036" w:author="Javier Quintana Pérez" w:date="2022-11-29T16:15:00Z"/>
                <w:rFonts w:ascii="Source Sans Pro" w:hAnsi="Source Sans Pro"/>
                <w:i/>
                <w:sz w:val="16"/>
                <w:rPrChange w:id="9037" w:author="Javier Quintana Pérez" w:date="2022-12-01T17:23:00Z">
                  <w:rPr>
                    <w:ins w:id="9038" w:author="Javier Quintana Pérez" w:date="2022-11-29T16:15:00Z"/>
                    <w:rFonts w:ascii="Roboto-Light" w:hAnsi="Roboto-Light" w:cs="Roboto-Light"/>
                    <w:color w:val="585757"/>
                  </w:rPr>
                </w:rPrChange>
              </w:rPr>
              <w:pPrChange w:id="9039" w:author="Javier Quintana Pérez" w:date="2022-11-29T16:15:00Z">
                <w:pPr>
                  <w:tabs>
                    <w:tab w:val="clear" w:pos="567"/>
                  </w:tabs>
                  <w:autoSpaceDE w:val="0"/>
                  <w:autoSpaceDN w:val="0"/>
                  <w:adjustRightInd w:val="0"/>
                  <w:spacing w:line="240" w:lineRule="auto"/>
                  <w:jc w:val="left"/>
                </w:pPr>
              </w:pPrChange>
            </w:pPr>
            <w:ins w:id="9040" w:author="Javier Quintana Pérez" w:date="2022-11-29T16:15:00Z">
              <w:r w:rsidRPr="00D919CB">
                <w:rPr>
                  <w:rFonts w:ascii="Source Sans Pro" w:hAnsi="Source Sans Pro"/>
                  <w:i/>
                  <w:sz w:val="16"/>
                  <w:rPrChange w:id="9041" w:author="Javier Quintana Pérez" w:date="2022-12-01T17:23:00Z">
                    <w:rPr>
                      <w:rFonts w:ascii="Raleway-Regular" w:hAnsi="Raleway-Regular" w:cs="Raleway-Regular"/>
                      <w:color w:val="585757"/>
                      <w:u w:val="single"/>
                    </w:rPr>
                  </w:rPrChange>
                </w:rPr>
                <w:t xml:space="preserve"> En su caso, declaraciones de estar en posesión de un distintivo de calidad oficialmente reconocido.</w:t>
              </w:r>
            </w:ins>
          </w:p>
          <w:p w:rsidR="00000000" w:rsidRDefault="00D919CB">
            <w:pPr>
              <w:pStyle w:val="Prrafodelista"/>
              <w:numPr>
                <w:ilvl w:val="0"/>
                <w:numId w:val="12"/>
              </w:numPr>
              <w:tabs>
                <w:tab w:val="clear" w:pos="1065"/>
                <w:tab w:val="num" w:pos="142"/>
              </w:tabs>
              <w:autoSpaceDE w:val="0"/>
              <w:autoSpaceDN w:val="0"/>
              <w:adjustRightInd w:val="0"/>
              <w:ind w:left="142" w:hanging="142"/>
              <w:rPr>
                <w:ins w:id="9042" w:author="Javier Quintana Pérez" w:date="2022-11-29T16:14:00Z"/>
                <w:rFonts w:ascii="Source Sans Pro" w:hAnsi="Source Sans Pro"/>
                <w:i/>
                <w:sz w:val="16"/>
                <w:rPrChange w:id="9043" w:author="Javier Quintana Pérez" w:date="2022-12-01T17:23:00Z">
                  <w:rPr>
                    <w:ins w:id="9044" w:author="Javier Quintana Pérez" w:date="2022-11-29T16:14:00Z"/>
                    <w:rFonts w:ascii="Source Sans Pro" w:hAnsi="Source Sans Pro"/>
                    <w:i/>
                    <w:color w:val="FF0000"/>
                    <w:sz w:val="16"/>
                  </w:rPr>
                </w:rPrChange>
              </w:rPr>
              <w:pPrChange w:id="9045" w:author="Javier Quintana Pérez" w:date="2022-11-29T16:15:00Z">
                <w:pPr>
                  <w:tabs>
                    <w:tab w:val="clear" w:pos="567"/>
                  </w:tabs>
                  <w:autoSpaceDE w:val="0"/>
                  <w:autoSpaceDN w:val="0"/>
                  <w:adjustRightInd w:val="0"/>
                  <w:spacing w:line="240" w:lineRule="auto"/>
                  <w:jc w:val="left"/>
                </w:pPr>
              </w:pPrChange>
            </w:pPr>
            <w:ins w:id="9046" w:author="Javier Quintana Pérez" w:date="2022-11-29T16:15:00Z">
              <w:r w:rsidRPr="00D919CB">
                <w:rPr>
                  <w:rFonts w:ascii="Source Sans Pro" w:hAnsi="Source Sans Pro"/>
                  <w:i/>
                  <w:sz w:val="16"/>
                  <w:rPrChange w:id="9047" w:author="Javier Quintana Pérez" w:date="2022-12-01T17:23:00Z">
                    <w:rPr>
                      <w:rFonts w:ascii="Raleway-Regular" w:hAnsi="Raleway-Regular" w:cs="Raleway-Regular"/>
                      <w:color w:val="585757"/>
                      <w:u w:val="single"/>
                    </w:rPr>
                  </w:rPrChange>
                </w:rPr>
                <w:t xml:space="preserve"> En su caso, certificado del ensayo de adherencia.</w:t>
              </w:r>
            </w:ins>
          </w:p>
          <w:p w:rsidR="00946C7D" w:rsidRPr="000403E9" w:rsidRDefault="00D919CB" w:rsidP="00946C7D">
            <w:pPr>
              <w:tabs>
                <w:tab w:val="clear" w:pos="567"/>
              </w:tabs>
              <w:autoSpaceDE w:val="0"/>
              <w:autoSpaceDN w:val="0"/>
              <w:adjustRightInd w:val="0"/>
              <w:spacing w:line="240" w:lineRule="auto"/>
              <w:rPr>
                <w:ins w:id="9048" w:author="Javier Quintana Pérez" w:date="2022-11-28T18:23:00Z"/>
                <w:rFonts w:ascii="Source Sans Pro" w:hAnsi="Source Sans Pro"/>
                <w:b/>
                <w:bCs/>
                <w:i/>
                <w:sz w:val="16"/>
                <w:u w:val="single"/>
                <w:rPrChange w:id="9049" w:author="Javier Quintana Pérez" w:date="2022-12-01T17:23:00Z">
                  <w:rPr>
                    <w:ins w:id="9050" w:author="Javier Quintana Pérez" w:date="2022-11-28T18:23:00Z"/>
                    <w:rFonts w:ascii="Source Sans Pro" w:hAnsi="Source Sans Pro"/>
                    <w:b/>
                    <w:bCs/>
                    <w:i/>
                    <w:color w:val="FF0000"/>
                    <w:sz w:val="16"/>
                    <w:u w:val="single"/>
                  </w:rPr>
                </w:rPrChange>
              </w:rPr>
            </w:pPr>
            <w:ins w:id="9051" w:author="Javier Quintana Pérez" w:date="2022-11-28T18:23:00Z">
              <w:r w:rsidRPr="00D919CB">
                <w:rPr>
                  <w:rFonts w:ascii="Source Sans Pro" w:hAnsi="Source Sans Pro"/>
                  <w:b/>
                  <w:bCs/>
                  <w:i/>
                  <w:sz w:val="16"/>
                  <w:u w:val="single"/>
                  <w:rPrChange w:id="9052" w:author="Javier Quintana Pérez" w:date="2022-12-01T17:23:00Z">
                    <w:rPr>
                      <w:rFonts w:ascii="Source Sans Pro" w:hAnsi="Source Sans Pro"/>
                      <w:b/>
                      <w:bCs/>
                      <w:i/>
                      <w:color w:val="FF0000"/>
                      <w:sz w:val="16"/>
                      <w:u w:val="single"/>
                    </w:rPr>
                  </w:rPrChange>
                </w:rPr>
                <w:t xml:space="preserve"> 1.2  Documentaci</w:t>
              </w:r>
              <w:r w:rsidRPr="00D919CB">
                <w:rPr>
                  <w:rFonts w:ascii="Source Sans Pro" w:hAnsi="Source Sans Pro" w:hint="eastAsia"/>
                  <w:b/>
                  <w:bCs/>
                  <w:i/>
                  <w:sz w:val="16"/>
                  <w:u w:val="single"/>
                  <w:rPrChange w:id="9053" w:author="Javier Quintana Pérez" w:date="2022-12-01T17:23:00Z">
                    <w:rPr>
                      <w:rFonts w:ascii="Source Sans Pro" w:hAnsi="Source Sans Pro" w:hint="eastAsia"/>
                      <w:b/>
                      <w:bCs/>
                      <w:i/>
                      <w:color w:val="FF0000"/>
                      <w:sz w:val="16"/>
                      <w:u w:val="single"/>
                    </w:rPr>
                  </w:rPrChange>
                </w:rPr>
                <w:t>ó</w:t>
              </w:r>
              <w:r w:rsidRPr="00D919CB">
                <w:rPr>
                  <w:rFonts w:ascii="Source Sans Pro" w:hAnsi="Source Sans Pro"/>
                  <w:b/>
                  <w:bCs/>
                  <w:i/>
                  <w:sz w:val="16"/>
                  <w:u w:val="single"/>
                  <w:rPrChange w:id="9054" w:author="Javier Quintana Pérez" w:date="2022-12-01T17:23:00Z">
                    <w:rPr>
                      <w:rFonts w:ascii="Source Sans Pro" w:hAnsi="Source Sans Pro"/>
                      <w:b/>
                      <w:bCs/>
                      <w:i/>
                      <w:color w:val="FF0000"/>
                      <w:sz w:val="16"/>
                      <w:u w:val="single"/>
                    </w:rPr>
                  </w:rPrChange>
                </w:rPr>
                <w:t>n del distintivo de calidad oficialmente reconocido</w:t>
              </w:r>
            </w:ins>
          </w:p>
          <w:p w:rsidR="00946C7D" w:rsidRPr="000403E9" w:rsidRDefault="00D919CB" w:rsidP="00946C7D">
            <w:pPr>
              <w:tabs>
                <w:tab w:val="clear" w:pos="567"/>
              </w:tabs>
              <w:autoSpaceDE w:val="0"/>
              <w:autoSpaceDN w:val="0"/>
              <w:adjustRightInd w:val="0"/>
              <w:spacing w:line="240" w:lineRule="auto"/>
              <w:rPr>
                <w:ins w:id="9055" w:author="Javier Quintana Pérez" w:date="2022-11-28T18:23:00Z"/>
                <w:rFonts w:ascii="Source Sans Pro" w:hAnsi="Source Sans Pro"/>
                <w:i/>
                <w:sz w:val="16"/>
                <w:rPrChange w:id="9056" w:author="Javier Quintana Pérez" w:date="2022-12-01T17:23:00Z">
                  <w:rPr>
                    <w:ins w:id="9057" w:author="Javier Quintana Pérez" w:date="2022-11-28T18:23:00Z"/>
                    <w:rFonts w:ascii="Source Sans Pro" w:hAnsi="Source Sans Pro"/>
                    <w:i/>
                    <w:color w:val="FF0000"/>
                    <w:sz w:val="16"/>
                  </w:rPr>
                </w:rPrChange>
              </w:rPr>
            </w:pPr>
            <w:ins w:id="9058" w:author="Javier Quintana Pérez" w:date="2022-11-28T18:23:00Z">
              <w:r w:rsidRPr="00D919CB">
                <w:rPr>
                  <w:rFonts w:ascii="Source Sans Pro" w:hAnsi="Source Sans Pro"/>
                  <w:i/>
                  <w:sz w:val="16"/>
                  <w:rPrChange w:id="9059" w:author="Javier Quintana Pérez" w:date="2022-12-01T17:23:00Z">
                    <w:rPr>
                      <w:rFonts w:ascii="Source Sans Pro" w:hAnsi="Source Sans Pro"/>
                      <w:i/>
                      <w:color w:val="FF0000"/>
                      <w:sz w:val="16"/>
                      <w:u w:val="single"/>
                    </w:rPr>
                  </w:rPrChange>
                </w:rPr>
                <w:t>En el caso de que un producto o proceso de los contemplados en este código disponga de un distintivo de calidad oficialmente reconocido, se entregará copia del certificado vigente del distintivo, firmado por persona física con capacidad suficiente del documento que lo acredite, donde al menos constará la siguiente información:</w:t>
              </w:r>
            </w:ins>
          </w:p>
          <w:p w:rsidR="00946C7D" w:rsidRPr="000403E9" w:rsidRDefault="00D919CB" w:rsidP="00946C7D">
            <w:pPr>
              <w:tabs>
                <w:tab w:val="clear" w:pos="567"/>
              </w:tabs>
              <w:autoSpaceDE w:val="0"/>
              <w:autoSpaceDN w:val="0"/>
              <w:adjustRightInd w:val="0"/>
              <w:spacing w:line="240" w:lineRule="auto"/>
              <w:rPr>
                <w:ins w:id="9060" w:author="Javier Quintana Pérez" w:date="2022-11-28T18:23:00Z"/>
                <w:rFonts w:ascii="Source Sans Pro" w:hAnsi="Source Sans Pro"/>
                <w:i/>
                <w:sz w:val="16"/>
                <w:rPrChange w:id="9061" w:author="Javier Quintana Pérez" w:date="2022-12-01T17:23:00Z">
                  <w:rPr>
                    <w:ins w:id="9062" w:author="Javier Quintana Pérez" w:date="2022-11-28T18:23:00Z"/>
                    <w:rFonts w:ascii="Source Sans Pro" w:hAnsi="Source Sans Pro"/>
                    <w:i/>
                    <w:color w:val="FF0000"/>
                    <w:sz w:val="16"/>
                  </w:rPr>
                </w:rPrChange>
              </w:rPr>
            </w:pPr>
            <w:ins w:id="9063" w:author="Javier Quintana Pérez" w:date="2022-11-28T18:23:00Z">
              <w:r w:rsidRPr="00D919CB">
                <w:rPr>
                  <w:rFonts w:ascii="Source Sans Pro" w:hAnsi="Source Sans Pro"/>
                  <w:i/>
                  <w:sz w:val="16"/>
                  <w:rPrChange w:id="9064" w:author="Javier Quintana Pérez" w:date="2022-12-01T17:23:00Z">
                    <w:rPr>
                      <w:rFonts w:ascii="Source Sans Pro" w:hAnsi="Source Sans Pro"/>
                      <w:i/>
                      <w:color w:val="FF0000"/>
                      <w:sz w:val="16"/>
                      <w:u w:val="single"/>
                    </w:rPr>
                  </w:rPrChange>
                </w:rPr>
                <w:t>− Identificación de la entidad certificadora.</w:t>
              </w:r>
            </w:ins>
          </w:p>
          <w:p w:rsidR="00946C7D" w:rsidRPr="000403E9" w:rsidRDefault="00D919CB" w:rsidP="00946C7D">
            <w:pPr>
              <w:tabs>
                <w:tab w:val="clear" w:pos="567"/>
              </w:tabs>
              <w:autoSpaceDE w:val="0"/>
              <w:autoSpaceDN w:val="0"/>
              <w:adjustRightInd w:val="0"/>
              <w:spacing w:line="240" w:lineRule="auto"/>
              <w:rPr>
                <w:ins w:id="9065" w:author="Javier Quintana Pérez" w:date="2022-11-28T18:23:00Z"/>
                <w:rFonts w:ascii="Source Sans Pro" w:hAnsi="Source Sans Pro"/>
                <w:i/>
                <w:sz w:val="16"/>
                <w:rPrChange w:id="9066" w:author="Javier Quintana Pérez" w:date="2022-12-01T17:23:00Z">
                  <w:rPr>
                    <w:ins w:id="9067" w:author="Javier Quintana Pérez" w:date="2022-11-28T18:23:00Z"/>
                    <w:rFonts w:ascii="Source Sans Pro" w:hAnsi="Source Sans Pro"/>
                    <w:i/>
                    <w:color w:val="FF0000"/>
                    <w:sz w:val="16"/>
                  </w:rPr>
                </w:rPrChange>
              </w:rPr>
            </w:pPr>
            <w:ins w:id="9068" w:author="Javier Quintana Pérez" w:date="2022-11-28T18:23:00Z">
              <w:r w:rsidRPr="00D919CB">
                <w:rPr>
                  <w:rFonts w:ascii="Source Sans Pro" w:hAnsi="Source Sans Pro"/>
                  <w:i/>
                  <w:sz w:val="16"/>
                  <w:rPrChange w:id="9069" w:author="Javier Quintana Pérez" w:date="2022-12-01T17:23:00Z">
                    <w:rPr>
                      <w:rFonts w:ascii="Source Sans Pro" w:hAnsi="Source Sans Pro"/>
                      <w:i/>
                      <w:color w:val="FF0000"/>
                      <w:sz w:val="16"/>
                      <w:u w:val="single"/>
                    </w:rPr>
                  </w:rPrChange>
                </w:rPr>
                <w:t>− Logotipo del distintivo de calidad.</w:t>
              </w:r>
            </w:ins>
          </w:p>
          <w:p w:rsidR="00946C7D" w:rsidRPr="000403E9" w:rsidRDefault="00D919CB" w:rsidP="00946C7D">
            <w:pPr>
              <w:tabs>
                <w:tab w:val="clear" w:pos="567"/>
              </w:tabs>
              <w:autoSpaceDE w:val="0"/>
              <w:autoSpaceDN w:val="0"/>
              <w:adjustRightInd w:val="0"/>
              <w:spacing w:line="240" w:lineRule="auto"/>
              <w:rPr>
                <w:ins w:id="9070" w:author="Javier Quintana Pérez" w:date="2022-11-28T18:23:00Z"/>
                <w:rFonts w:ascii="Source Sans Pro" w:hAnsi="Source Sans Pro"/>
                <w:i/>
                <w:sz w:val="16"/>
                <w:rPrChange w:id="9071" w:author="Javier Quintana Pérez" w:date="2022-12-01T17:23:00Z">
                  <w:rPr>
                    <w:ins w:id="9072" w:author="Javier Quintana Pérez" w:date="2022-11-28T18:23:00Z"/>
                    <w:rFonts w:ascii="Source Sans Pro" w:hAnsi="Source Sans Pro"/>
                    <w:i/>
                    <w:color w:val="FF0000"/>
                    <w:sz w:val="16"/>
                  </w:rPr>
                </w:rPrChange>
              </w:rPr>
            </w:pPr>
            <w:ins w:id="9073" w:author="Javier Quintana Pérez" w:date="2022-11-28T18:23:00Z">
              <w:r w:rsidRPr="00D919CB">
                <w:rPr>
                  <w:rFonts w:ascii="Source Sans Pro" w:hAnsi="Source Sans Pro"/>
                  <w:i/>
                  <w:sz w:val="16"/>
                  <w:rPrChange w:id="9074" w:author="Javier Quintana Pérez" w:date="2022-12-01T17:23:00Z">
                    <w:rPr>
                      <w:rFonts w:ascii="Source Sans Pro" w:hAnsi="Source Sans Pro"/>
                      <w:i/>
                      <w:color w:val="FF0000"/>
                      <w:sz w:val="16"/>
                      <w:u w:val="single"/>
                    </w:rPr>
                  </w:rPrChange>
                </w:rPr>
                <w:t>− Identificación del fabricante.</w:t>
              </w:r>
            </w:ins>
          </w:p>
          <w:p w:rsidR="00946C7D" w:rsidRPr="000403E9" w:rsidRDefault="00D919CB" w:rsidP="00946C7D">
            <w:pPr>
              <w:tabs>
                <w:tab w:val="clear" w:pos="567"/>
              </w:tabs>
              <w:autoSpaceDE w:val="0"/>
              <w:autoSpaceDN w:val="0"/>
              <w:adjustRightInd w:val="0"/>
              <w:spacing w:line="240" w:lineRule="auto"/>
              <w:rPr>
                <w:ins w:id="9075" w:author="Javier Quintana Pérez" w:date="2022-11-28T18:23:00Z"/>
                <w:rFonts w:ascii="Source Sans Pro" w:hAnsi="Source Sans Pro"/>
                <w:i/>
                <w:sz w:val="16"/>
                <w:rPrChange w:id="9076" w:author="Javier Quintana Pérez" w:date="2022-12-01T17:23:00Z">
                  <w:rPr>
                    <w:ins w:id="9077" w:author="Javier Quintana Pérez" w:date="2022-11-28T18:23:00Z"/>
                    <w:rFonts w:ascii="Source Sans Pro" w:hAnsi="Source Sans Pro"/>
                    <w:i/>
                    <w:color w:val="FF0000"/>
                    <w:sz w:val="16"/>
                  </w:rPr>
                </w:rPrChange>
              </w:rPr>
            </w:pPr>
            <w:ins w:id="9078" w:author="Javier Quintana Pérez" w:date="2022-11-28T18:23:00Z">
              <w:r w:rsidRPr="00D919CB">
                <w:rPr>
                  <w:rFonts w:ascii="Source Sans Pro" w:hAnsi="Source Sans Pro"/>
                  <w:i/>
                  <w:sz w:val="16"/>
                  <w:rPrChange w:id="9079" w:author="Javier Quintana Pérez" w:date="2022-12-01T17:23:00Z">
                    <w:rPr>
                      <w:rFonts w:ascii="Source Sans Pro" w:hAnsi="Source Sans Pro"/>
                      <w:i/>
                      <w:color w:val="FF0000"/>
                      <w:sz w:val="16"/>
                      <w:u w:val="single"/>
                    </w:rPr>
                  </w:rPrChange>
                </w:rPr>
                <w:t>− Alcance del certificado.</w:t>
              </w:r>
            </w:ins>
          </w:p>
          <w:p w:rsidR="00946C7D" w:rsidRPr="000403E9" w:rsidRDefault="00D919CB" w:rsidP="00946C7D">
            <w:pPr>
              <w:tabs>
                <w:tab w:val="clear" w:pos="567"/>
              </w:tabs>
              <w:autoSpaceDE w:val="0"/>
              <w:autoSpaceDN w:val="0"/>
              <w:adjustRightInd w:val="0"/>
              <w:spacing w:line="240" w:lineRule="auto"/>
              <w:rPr>
                <w:ins w:id="9080" w:author="Javier Quintana Pérez" w:date="2022-11-28T18:23:00Z"/>
                <w:rFonts w:ascii="Source Sans Pro" w:hAnsi="Source Sans Pro"/>
                <w:i/>
                <w:sz w:val="16"/>
                <w:rPrChange w:id="9081" w:author="Javier Quintana Pérez" w:date="2022-12-01T17:23:00Z">
                  <w:rPr>
                    <w:ins w:id="9082" w:author="Javier Quintana Pérez" w:date="2022-11-28T18:23:00Z"/>
                    <w:rFonts w:ascii="Source Sans Pro" w:hAnsi="Source Sans Pro"/>
                    <w:i/>
                    <w:color w:val="FF0000"/>
                    <w:sz w:val="16"/>
                  </w:rPr>
                </w:rPrChange>
              </w:rPr>
            </w:pPr>
            <w:ins w:id="9083" w:author="Javier Quintana Pérez" w:date="2022-11-28T18:23:00Z">
              <w:r w:rsidRPr="00D919CB">
                <w:rPr>
                  <w:rFonts w:ascii="Source Sans Pro" w:hAnsi="Source Sans Pro"/>
                  <w:i/>
                  <w:sz w:val="16"/>
                  <w:rPrChange w:id="9084" w:author="Javier Quintana Pérez" w:date="2022-12-01T17:23:00Z">
                    <w:rPr>
                      <w:rFonts w:ascii="Source Sans Pro" w:hAnsi="Source Sans Pro"/>
                      <w:i/>
                      <w:color w:val="FF0000"/>
                      <w:sz w:val="16"/>
                      <w:u w:val="single"/>
                    </w:rPr>
                  </w:rPrChange>
                </w:rPr>
                <w:t>− Número de certificado.</w:t>
              </w:r>
            </w:ins>
          </w:p>
          <w:p w:rsidR="00946C7D" w:rsidRPr="000403E9" w:rsidRDefault="00D919CB" w:rsidP="00946C7D">
            <w:pPr>
              <w:tabs>
                <w:tab w:val="clear" w:pos="567"/>
              </w:tabs>
              <w:autoSpaceDE w:val="0"/>
              <w:autoSpaceDN w:val="0"/>
              <w:adjustRightInd w:val="0"/>
              <w:spacing w:line="240" w:lineRule="auto"/>
              <w:rPr>
                <w:ins w:id="9085" w:author="Javier Quintana Pérez" w:date="2022-11-28T18:23:00Z"/>
                <w:rFonts w:ascii="Source Sans Pro" w:hAnsi="Source Sans Pro"/>
                <w:i/>
                <w:sz w:val="16"/>
                <w:rPrChange w:id="9086" w:author="Javier Quintana Pérez" w:date="2022-12-01T17:23:00Z">
                  <w:rPr>
                    <w:ins w:id="9087" w:author="Javier Quintana Pérez" w:date="2022-11-28T18:23:00Z"/>
                    <w:rFonts w:ascii="Source Sans Pro" w:hAnsi="Source Sans Pro"/>
                    <w:i/>
                    <w:color w:val="FF0000"/>
                    <w:sz w:val="16"/>
                  </w:rPr>
                </w:rPrChange>
              </w:rPr>
            </w:pPr>
            <w:ins w:id="9088" w:author="Javier Quintana Pérez" w:date="2022-11-28T18:23:00Z">
              <w:r w:rsidRPr="00D919CB">
                <w:rPr>
                  <w:rFonts w:ascii="Source Sans Pro" w:hAnsi="Source Sans Pro"/>
                  <w:i/>
                  <w:sz w:val="16"/>
                  <w:rPrChange w:id="9089" w:author="Javier Quintana Pérez" w:date="2022-12-01T17:23:00Z">
                    <w:rPr>
                      <w:rFonts w:ascii="Source Sans Pro" w:hAnsi="Source Sans Pro"/>
                      <w:i/>
                      <w:color w:val="FF0000"/>
                      <w:sz w:val="16"/>
                      <w:u w:val="single"/>
                    </w:rPr>
                  </w:rPrChange>
                </w:rPr>
                <w:t>− Fecha de expedición del certificado.</w:t>
              </w:r>
            </w:ins>
          </w:p>
          <w:p w:rsidR="00946C7D" w:rsidRPr="000403E9" w:rsidRDefault="00D919CB" w:rsidP="00946C7D">
            <w:pPr>
              <w:tabs>
                <w:tab w:val="clear" w:pos="567"/>
              </w:tabs>
              <w:autoSpaceDE w:val="0"/>
              <w:autoSpaceDN w:val="0"/>
              <w:adjustRightInd w:val="0"/>
              <w:spacing w:line="240" w:lineRule="auto"/>
              <w:rPr>
                <w:ins w:id="9090" w:author="Javier Quintana Pérez" w:date="2022-11-29T16:03:00Z"/>
                <w:rFonts w:ascii="Source Sans Pro" w:hAnsi="Source Sans Pro"/>
                <w:i/>
                <w:sz w:val="16"/>
                <w:rPrChange w:id="9091" w:author="Javier Quintana Pérez" w:date="2022-12-01T17:23:00Z">
                  <w:rPr>
                    <w:ins w:id="9092" w:author="Javier Quintana Pérez" w:date="2022-11-29T16:03:00Z"/>
                    <w:rFonts w:ascii="Source Sans Pro" w:hAnsi="Source Sans Pro"/>
                    <w:i/>
                    <w:color w:val="FF0000"/>
                    <w:sz w:val="16"/>
                  </w:rPr>
                </w:rPrChange>
              </w:rPr>
            </w:pPr>
            <w:ins w:id="9093" w:author="Javier Quintana Pérez" w:date="2022-11-28T18:23:00Z">
              <w:r w:rsidRPr="00D919CB">
                <w:rPr>
                  <w:rFonts w:ascii="Source Sans Pro" w:hAnsi="Source Sans Pro"/>
                  <w:i/>
                  <w:sz w:val="16"/>
                  <w:rPrChange w:id="9094" w:author="Javier Quintana Pérez" w:date="2022-12-01T17:23:00Z">
                    <w:rPr>
                      <w:rFonts w:ascii="Source Sans Pro" w:hAnsi="Source Sans Pro"/>
                      <w:i/>
                      <w:color w:val="FF0000"/>
                      <w:sz w:val="16"/>
                      <w:u w:val="single"/>
                    </w:rPr>
                  </w:rPrChange>
                </w:rPr>
                <w:t>− Periodo de vigencia del certificado.</w:t>
              </w:r>
            </w:ins>
          </w:p>
          <w:p w:rsidR="00946C7D" w:rsidRPr="000403E9" w:rsidRDefault="00D919CB" w:rsidP="00946C7D">
            <w:pPr>
              <w:tabs>
                <w:tab w:val="clear" w:pos="567"/>
              </w:tabs>
              <w:autoSpaceDE w:val="0"/>
              <w:autoSpaceDN w:val="0"/>
              <w:adjustRightInd w:val="0"/>
              <w:spacing w:line="240" w:lineRule="auto"/>
              <w:rPr>
                <w:ins w:id="9095" w:author="Javier Quintana Pérez" w:date="2022-11-28T18:23:00Z"/>
                <w:rFonts w:ascii="Source Sans Pro" w:hAnsi="Source Sans Pro"/>
                <w:b/>
                <w:bCs/>
                <w:i/>
                <w:sz w:val="16"/>
                <w:u w:val="single"/>
                <w:rPrChange w:id="9096" w:author="Javier Quintana Pérez" w:date="2022-12-01T17:24:00Z">
                  <w:rPr>
                    <w:ins w:id="9097" w:author="Javier Quintana Pérez" w:date="2022-11-28T18:23:00Z"/>
                    <w:rFonts w:ascii="Source Sans Pro" w:hAnsi="Source Sans Pro"/>
                    <w:b/>
                    <w:bCs/>
                    <w:i/>
                    <w:color w:val="FF0000"/>
                    <w:sz w:val="16"/>
                    <w:u w:val="single"/>
                  </w:rPr>
                </w:rPrChange>
              </w:rPr>
            </w:pPr>
            <w:ins w:id="9098" w:author="Javier Quintana Pérez" w:date="2022-11-28T18:23:00Z">
              <w:r w:rsidRPr="00D919CB">
                <w:rPr>
                  <w:rFonts w:ascii="Source Sans Pro" w:hAnsi="Source Sans Pro"/>
                  <w:b/>
                  <w:bCs/>
                  <w:i/>
                  <w:sz w:val="16"/>
                  <w:u w:val="single"/>
                  <w:rPrChange w:id="9099" w:author="Javier Quintana Pérez" w:date="2022-12-01T17:24:00Z">
                    <w:rPr>
                      <w:rFonts w:ascii="Source Sans Pro" w:hAnsi="Source Sans Pro"/>
                      <w:b/>
                      <w:bCs/>
                      <w:i/>
                      <w:color w:val="FF0000"/>
                      <w:sz w:val="16"/>
                      <w:u w:val="single"/>
                    </w:rPr>
                  </w:rPrChange>
                </w:rPr>
                <w:t>CodE Anejo 4. 2 DOCUMENTACIÓN DURANTE AL SUMINISTRO</w:t>
              </w:r>
            </w:ins>
          </w:p>
          <w:p w:rsidR="00946C7D" w:rsidRPr="000403E9" w:rsidRDefault="00D919CB" w:rsidP="00946C7D">
            <w:pPr>
              <w:tabs>
                <w:tab w:val="clear" w:pos="567"/>
              </w:tabs>
              <w:autoSpaceDE w:val="0"/>
              <w:autoSpaceDN w:val="0"/>
              <w:adjustRightInd w:val="0"/>
              <w:spacing w:line="240" w:lineRule="auto"/>
              <w:rPr>
                <w:ins w:id="9100" w:author="Javier Quintana Pérez" w:date="2022-11-28T18:23:00Z"/>
                <w:rFonts w:ascii="Source Sans Pro" w:hAnsi="Source Sans Pro"/>
                <w:i/>
                <w:sz w:val="16"/>
                <w:rPrChange w:id="9101" w:author="Javier Quintana Pérez" w:date="2022-12-01T17:24:00Z">
                  <w:rPr>
                    <w:ins w:id="9102" w:author="Javier Quintana Pérez" w:date="2022-11-28T18:23:00Z"/>
                    <w:rFonts w:ascii="Source Sans Pro" w:hAnsi="Source Sans Pro"/>
                    <w:i/>
                    <w:color w:val="FF0000"/>
                    <w:sz w:val="16"/>
                  </w:rPr>
                </w:rPrChange>
              </w:rPr>
            </w:pPr>
            <w:ins w:id="9103" w:author="Javier Quintana Pérez" w:date="2022-11-28T18:23:00Z">
              <w:r w:rsidRPr="00D919CB">
                <w:rPr>
                  <w:rFonts w:ascii="Source Sans Pro" w:hAnsi="Source Sans Pro"/>
                  <w:i/>
                  <w:sz w:val="16"/>
                  <w:rPrChange w:id="9104" w:author="Javier Quintana Pérez" w:date="2022-12-01T17:24:00Z">
                    <w:rPr>
                      <w:rFonts w:ascii="Source Sans Pro" w:hAnsi="Source Sans Pro"/>
                      <w:i/>
                      <w:color w:val="FF0000"/>
                      <w:sz w:val="16"/>
                      <w:u w:val="single"/>
                    </w:rPr>
                  </w:rPrChange>
                </w:rPr>
                <w:t>Con la entrega de cualquier material o producto, el suministrador proporcionará una hoja de suministro en la que se recogerá, como mínimo, la información que a continuación se detalla de forma específica para cada uno de ellos.</w:t>
              </w:r>
            </w:ins>
          </w:p>
          <w:p w:rsidR="00946C7D" w:rsidRPr="000403E9" w:rsidRDefault="00D919CB" w:rsidP="00946C7D">
            <w:pPr>
              <w:tabs>
                <w:tab w:val="clear" w:pos="567"/>
              </w:tabs>
              <w:autoSpaceDE w:val="0"/>
              <w:autoSpaceDN w:val="0"/>
              <w:adjustRightInd w:val="0"/>
              <w:spacing w:line="240" w:lineRule="auto"/>
              <w:rPr>
                <w:ins w:id="9105" w:author="Javier Quintana Pérez" w:date="2022-11-28T18:23:00Z"/>
                <w:rFonts w:ascii="Source Sans Pro" w:hAnsi="Source Sans Pro"/>
                <w:b/>
                <w:bCs/>
                <w:i/>
                <w:sz w:val="16"/>
                <w:u w:val="single"/>
                <w:rPrChange w:id="9106" w:author="Javier Quintana Pérez" w:date="2022-12-01T17:24:00Z">
                  <w:rPr>
                    <w:ins w:id="9107" w:author="Javier Quintana Pérez" w:date="2022-11-28T18:23:00Z"/>
                    <w:rFonts w:ascii="Source Sans Pro" w:hAnsi="Source Sans Pro"/>
                    <w:b/>
                    <w:bCs/>
                    <w:i/>
                    <w:color w:val="FF0000"/>
                    <w:sz w:val="16"/>
                    <w:u w:val="single"/>
                  </w:rPr>
                </w:rPrChange>
              </w:rPr>
            </w:pPr>
            <w:ins w:id="9108" w:author="Javier Quintana Pérez" w:date="2022-11-28T18:23:00Z">
              <w:r w:rsidRPr="00D919CB">
                <w:rPr>
                  <w:rFonts w:ascii="Source Sans Pro" w:hAnsi="Source Sans Pro"/>
                  <w:b/>
                  <w:bCs/>
                  <w:i/>
                  <w:sz w:val="16"/>
                  <w:u w:val="single"/>
                  <w:rPrChange w:id="9109" w:author="Javier Quintana Pérez" w:date="2022-12-01T17:24:00Z">
                    <w:rPr>
                      <w:rFonts w:ascii="Source Sans Pro" w:hAnsi="Source Sans Pro"/>
                      <w:b/>
                      <w:bCs/>
                      <w:i/>
                      <w:color w:val="FF0000"/>
                      <w:sz w:val="16"/>
                      <w:u w:val="single"/>
                    </w:rPr>
                  </w:rPrChange>
                </w:rPr>
                <w:t xml:space="preserve"> 2.10 Elementos prefabricados</w:t>
              </w:r>
            </w:ins>
          </w:p>
          <w:p w:rsidR="00946C7D" w:rsidRPr="000403E9" w:rsidRDefault="00D919CB" w:rsidP="00946C7D">
            <w:pPr>
              <w:pStyle w:val="Prrafodelista"/>
              <w:numPr>
                <w:ilvl w:val="0"/>
                <w:numId w:val="12"/>
              </w:numPr>
              <w:tabs>
                <w:tab w:val="clear" w:pos="1065"/>
                <w:tab w:val="num" w:pos="142"/>
              </w:tabs>
              <w:autoSpaceDE w:val="0"/>
              <w:autoSpaceDN w:val="0"/>
              <w:adjustRightInd w:val="0"/>
              <w:ind w:hanging="1065"/>
              <w:rPr>
                <w:ins w:id="9110" w:author="Javier Quintana Pérez" w:date="2022-11-28T18:23:00Z"/>
                <w:rFonts w:ascii="Source Sans Pro" w:hAnsi="Source Sans Pro"/>
                <w:i/>
                <w:sz w:val="16"/>
                <w:rPrChange w:id="9111" w:author="Javier Quintana Pérez" w:date="2022-12-01T17:24:00Z">
                  <w:rPr>
                    <w:ins w:id="9112" w:author="Javier Quintana Pérez" w:date="2022-11-28T18:23:00Z"/>
                    <w:rFonts w:ascii="Source Sans Pro" w:hAnsi="Source Sans Pro"/>
                    <w:i/>
                    <w:color w:val="FF0000"/>
                    <w:sz w:val="16"/>
                  </w:rPr>
                </w:rPrChange>
              </w:rPr>
            </w:pPr>
            <w:ins w:id="9113" w:author="Javier Quintana Pérez" w:date="2022-11-28T18:23:00Z">
              <w:r w:rsidRPr="00D919CB">
                <w:rPr>
                  <w:rFonts w:ascii="Source Sans Pro" w:hAnsi="Source Sans Pro"/>
                  <w:i/>
                  <w:sz w:val="16"/>
                  <w:rPrChange w:id="9114" w:author="Javier Quintana Pérez" w:date="2022-12-01T17:24:00Z">
                    <w:rPr>
                      <w:rFonts w:ascii="Source Sans Pro" w:hAnsi="Source Sans Pro"/>
                      <w:i/>
                      <w:color w:val="FF0000"/>
                      <w:sz w:val="16"/>
                      <w:u w:val="single"/>
                    </w:rPr>
                  </w:rPrChange>
                </w:rPr>
                <w:t>Identificación del suministrador.</w:t>
              </w:r>
            </w:ins>
          </w:p>
          <w:p w:rsidR="00946C7D" w:rsidRPr="000403E9" w:rsidRDefault="00D919CB" w:rsidP="00946C7D">
            <w:pPr>
              <w:tabs>
                <w:tab w:val="clear" w:pos="567"/>
              </w:tabs>
              <w:autoSpaceDE w:val="0"/>
              <w:autoSpaceDN w:val="0"/>
              <w:adjustRightInd w:val="0"/>
              <w:spacing w:line="240" w:lineRule="auto"/>
              <w:rPr>
                <w:ins w:id="9115" w:author="Javier Quintana Pérez" w:date="2022-11-28T18:23:00Z"/>
                <w:rFonts w:ascii="Source Sans Pro" w:hAnsi="Source Sans Pro"/>
                <w:i/>
                <w:sz w:val="16"/>
                <w:rPrChange w:id="9116" w:author="Javier Quintana Pérez" w:date="2022-12-01T17:24:00Z">
                  <w:rPr>
                    <w:ins w:id="9117" w:author="Javier Quintana Pérez" w:date="2022-11-28T18:23:00Z"/>
                    <w:rFonts w:ascii="Source Sans Pro" w:hAnsi="Source Sans Pro"/>
                    <w:i/>
                    <w:color w:val="FF0000"/>
                    <w:sz w:val="16"/>
                  </w:rPr>
                </w:rPrChange>
              </w:rPr>
            </w:pPr>
            <w:ins w:id="9118" w:author="Javier Quintana Pérez" w:date="2022-11-28T18:23:00Z">
              <w:r w:rsidRPr="00D919CB">
                <w:rPr>
                  <w:rFonts w:ascii="Source Sans Pro" w:hAnsi="Source Sans Pro"/>
                  <w:i/>
                  <w:sz w:val="16"/>
                  <w:rPrChange w:id="9119" w:author="Javier Quintana Pérez" w:date="2022-12-01T17:24:00Z">
                    <w:rPr>
                      <w:rFonts w:ascii="Source Sans Pro" w:hAnsi="Source Sans Pro"/>
                      <w:i/>
                      <w:color w:val="FF0000"/>
                      <w:sz w:val="16"/>
                      <w:u w:val="single"/>
                    </w:rPr>
                  </w:rPrChange>
                </w:rPr>
                <w:t>− Cuando esté vigente el marcado CE, número de la declaración de prestaciones (a partir de la fecha de entrada en vigor) o en su caso, indicación de autoconsumo.</w:t>
              </w:r>
            </w:ins>
          </w:p>
          <w:p w:rsidR="00946C7D" w:rsidRPr="000403E9" w:rsidRDefault="00D919CB" w:rsidP="00946C7D">
            <w:pPr>
              <w:tabs>
                <w:tab w:val="clear" w:pos="567"/>
              </w:tabs>
              <w:autoSpaceDE w:val="0"/>
              <w:autoSpaceDN w:val="0"/>
              <w:adjustRightInd w:val="0"/>
              <w:spacing w:line="240" w:lineRule="auto"/>
              <w:rPr>
                <w:ins w:id="9120" w:author="Javier Quintana Pérez" w:date="2022-11-28T18:23:00Z"/>
                <w:rFonts w:ascii="Source Sans Pro" w:hAnsi="Source Sans Pro"/>
                <w:i/>
                <w:sz w:val="16"/>
                <w:rPrChange w:id="9121" w:author="Javier Quintana Pérez" w:date="2022-12-01T17:24:00Z">
                  <w:rPr>
                    <w:ins w:id="9122" w:author="Javier Quintana Pérez" w:date="2022-11-28T18:23:00Z"/>
                    <w:rFonts w:ascii="Source Sans Pro" w:hAnsi="Source Sans Pro"/>
                    <w:i/>
                    <w:color w:val="FF0000"/>
                    <w:sz w:val="16"/>
                  </w:rPr>
                </w:rPrChange>
              </w:rPr>
            </w:pPr>
            <w:ins w:id="9123" w:author="Javier Quintana Pérez" w:date="2022-11-28T18:23:00Z">
              <w:r w:rsidRPr="00D919CB">
                <w:rPr>
                  <w:rFonts w:ascii="Source Sans Pro" w:hAnsi="Source Sans Pro"/>
                  <w:i/>
                  <w:sz w:val="16"/>
                  <w:rPrChange w:id="9124" w:author="Javier Quintana Pérez" w:date="2022-12-01T17:24:00Z">
                    <w:rPr>
                      <w:rFonts w:ascii="Source Sans Pro" w:hAnsi="Source Sans Pro"/>
                      <w:i/>
                      <w:color w:val="FF0000"/>
                      <w:sz w:val="16"/>
                      <w:u w:val="single"/>
                    </w:rPr>
                  </w:rPrChange>
                </w:rPr>
                <w:t>− Número de serie de la hoja de suministro.</w:t>
              </w:r>
            </w:ins>
          </w:p>
          <w:p w:rsidR="00946C7D" w:rsidRPr="000403E9" w:rsidRDefault="00D919CB" w:rsidP="00946C7D">
            <w:pPr>
              <w:tabs>
                <w:tab w:val="clear" w:pos="567"/>
              </w:tabs>
              <w:autoSpaceDE w:val="0"/>
              <w:autoSpaceDN w:val="0"/>
              <w:adjustRightInd w:val="0"/>
              <w:spacing w:line="240" w:lineRule="auto"/>
              <w:rPr>
                <w:ins w:id="9125" w:author="Javier Quintana Pérez" w:date="2022-11-28T18:23:00Z"/>
                <w:rFonts w:ascii="Source Sans Pro" w:hAnsi="Source Sans Pro"/>
                <w:i/>
                <w:sz w:val="16"/>
                <w:rPrChange w:id="9126" w:author="Javier Quintana Pérez" w:date="2022-12-01T17:24:00Z">
                  <w:rPr>
                    <w:ins w:id="9127" w:author="Javier Quintana Pérez" w:date="2022-11-28T18:23:00Z"/>
                    <w:rFonts w:ascii="Source Sans Pro" w:hAnsi="Source Sans Pro"/>
                    <w:i/>
                    <w:color w:val="FF0000"/>
                    <w:sz w:val="16"/>
                  </w:rPr>
                </w:rPrChange>
              </w:rPr>
            </w:pPr>
            <w:ins w:id="9128" w:author="Javier Quintana Pérez" w:date="2022-11-28T18:23:00Z">
              <w:r w:rsidRPr="00D919CB">
                <w:rPr>
                  <w:rFonts w:ascii="Source Sans Pro" w:hAnsi="Source Sans Pro"/>
                  <w:i/>
                  <w:sz w:val="16"/>
                  <w:rPrChange w:id="9129" w:author="Javier Quintana Pérez" w:date="2022-12-01T17:24:00Z">
                    <w:rPr>
                      <w:rFonts w:ascii="Source Sans Pro" w:hAnsi="Source Sans Pro"/>
                      <w:i/>
                      <w:color w:val="FF0000"/>
                      <w:sz w:val="16"/>
                      <w:u w:val="single"/>
                    </w:rPr>
                  </w:rPrChange>
                </w:rPr>
                <w:t>− Nombre de la instalación de prefabricación.</w:t>
              </w:r>
            </w:ins>
          </w:p>
          <w:p w:rsidR="00946C7D" w:rsidRPr="000403E9" w:rsidRDefault="00D919CB" w:rsidP="00946C7D">
            <w:pPr>
              <w:tabs>
                <w:tab w:val="clear" w:pos="567"/>
              </w:tabs>
              <w:autoSpaceDE w:val="0"/>
              <w:autoSpaceDN w:val="0"/>
              <w:adjustRightInd w:val="0"/>
              <w:spacing w:line="240" w:lineRule="auto"/>
              <w:rPr>
                <w:ins w:id="9130" w:author="Javier Quintana Pérez" w:date="2022-11-28T18:23:00Z"/>
                <w:rFonts w:ascii="Source Sans Pro" w:hAnsi="Source Sans Pro"/>
                <w:i/>
                <w:sz w:val="16"/>
                <w:rPrChange w:id="9131" w:author="Javier Quintana Pérez" w:date="2022-12-01T17:24:00Z">
                  <w:rPr>
                    <w:ins w:id="9132" w:author="Javier Quintana Pérez" w:date="2022-11-28T18:23:00Z"/>
                    <w:rFonts w:ascii="Source Sans Pro" w:hAnsi="Source Sans Pro"/>
                    <w:i/>
                    <w:color w:val="FF0000"/>
                    <w:sz w:val="16"/>
                  </w:rPr>
                </w:rPrChange>
              </w:rPr>
            </w:pPr>
            <w:ins w:id="9133" w:author="Javier Quintana Pérez" w:date="2022-11-28T18:23:00Z">
              <w:r w:rsidRPr="00D919CB">
                <w:rPr>
                  <w:rFonts w:ascii="Source Sans Pro" w:hAnsi="Source Sans Pro"/>
                  <w:i/>
                  <w:sz w:val="16"/>
                  <w:rPrChange w:id="9134" w:author="Javier Quintana Pérez" w:date="2022-12-01T17:24:00Z">
                    <w:rPr>
                      <w:rFonts w:ascii="Source Sans Pro" w:hAnsi="Source Sans Pro"/>
                      <w:i/>
                      <w:color w:val="FF0000"/>
                      <w:sz w:val="16"/>
                      <w:u w:val="single"/>
                    </w:rPr>
                  </w:rPrChange>
                </w:rPr>
                <w:t>− Identificación del peticionario.</w:t>
              </w:r>
            </w:ins>
          </w:p>
          <w:p w:rsidR="00946C7D" w:rsidRPr="000403E9" w:rsidRDefault="00D919CB" w:rsidP="00946C7D">
            <w:pPr>
              <w:tabs>
                <w:tab w:val="clear" w:pos="567"/>
              </w:tabs>
              <w:autoSpaceDE w:val="0"/>
              <w:autoSpaceDN w:val="0"/>
              <w:adjustRightInd w:val="0"/>
              <w:spacing w:line="240" w:lineRule="auto"/>
              <w:rPr>
                <w:ins w:id="9135" w:author="Javier Quintana Pérez" w:date="2022-11-28T18:23:00Z"/>
                <w:rFonts w:ascii="Source Sans Pro" w:hAnsi="Source Sans Pro"/>
                <w:i/>
                <w:sz w:val="16"/>
                <w:rPrChange w:id="9136" w:author="Javier Quintana Pérez" w:date="2022-12-01T17:24:00Z">
                  <w:rPr>
                    <w:ins w:id="9137" w:author="Javier Quintana Pérez" w:date="2022-11-28T18:23:00Z"/>
                    <w:rFonts w:ascii="Source Sans Pro" w:hAnsi="Source Sans Pro"/>
                    <w:i/>
                    <w:color w:val="FF0000"/>
                    <w:sz w:val="16"/>
                  </w:rPr>
                </w:rPrChange>
              </w:rPr>
            </w:pPr>
            <w:ins w:id="9138" w:author="Javier Quintana Pérez" w:date="2022-11-28T18:23:00Z">
              <w:r w:rsidRPr="00D919CB">
                <w:rPr>
                  <w:rFonts w:ascii="Source Sans Pro" w:hAnsi="Source Sans Pro"/>
                  <w:i/>
                  <w:sz w:val="16"/>
                  <w:rPrChange w:id="9139" w:author="Javier Quintana Pérez" w:date="2022-12-01T17:24:00Z">
                    <w:rPr>
                      <w:rFonts w:ascii="Source Sans Pro" w:hAnsi="Source Sans Pro"/>
                      <w:i/>
                      <w:color w:val="FF0000"/>
                      <w:sz w:val="16"/>
                      <w:u w:val="single"/>
                    </w:rPr>
                  </w:rPrChange>
                </w:rPr>
                <w:t>− Fecha y hora de entrega.</w:t>
              </w:r>
            </w:ins>
          </w:p>
          <w:p w:rsidR="00946C7D" w:rsidRPr="000403E9" w:rsidRDefault="00D919CB" w:rsidP="00946C7D">
            <w:pPr>
              <w:tabs>
                <w:tab w:val="clear" w:pos="567"/>
              </w:tabs>
              <w:autoSpaceDE w:val="0"/>
              <w:autoSpaceDN w:val="0"/>
              <w:adjustRightInd w:val="0"/>
              <w:spacing w:line="240" w:lineRule="auto"/>
              <w:rPr>
                <w:ins w:id="9140" w:author="Javier Quintana Pérez" w:date="2022-11-28T18:23:00Z"/>
                <w:rFonts w:ascii="Source Sans Pro" w:hAnsi="Source Sans Pro"/>
                <w:i/>
                <w:sz w:val="16"/>
                <w:rPrChange w:id="9141" w:author="Javier Quintana Pérez" w:date="2022-12-01T17:24:00Z">
                  <w:rPr>
                    <w:ins w:id="9142" w:author="Javier Quintana Pérez" w:date="2022-11-28T18:23:00Z"/>
                    <w:rFonts w:ascii="Source Sans Pro" w:hAnsi="Source Sans Pro"/>
                    <w:i/>
                    <w:color w:val="FF0000"/>
                    <w:sz w:val="16"/>
                  </w:rPr>
                </w:rPrChange>
              </w:rPr>
            </w:pPr>
            <w:ins w:id="9143" w:author="Javier Quintana Pérez" w:date="2022-11-28T18:23:00Z">
              <w:r w:rsidRPr="00D919CB">
                <w:rPr>
                  <w:rFonts w:ascii="Source Sans Pro" w:hAnsi="Source Sans Pro"/>
                  <w:i/>
                  <w:sz w:val="16"/>
                  <w:rPrChange w:id="9144" w:author="Javier Quintana Pérez" w:date="2022-12-01T17:24:00Z">
                    <w:rPr>
                      <w:rFonts w:ascii="Source Sans Pro" w:hAnsi="Source Sans Pro"/>
                      <w:i/>
                      <w:color w:val="FF0000"/>
                      <w:sz w:val="16"/>
                      <w:u w:val="single"/>
                    </w:rPr>
                  </w:rPrChange>
                </w:rPr>
                <w:t>− Designación de los elementos suministrados.</w:t>
              </w:r>
            </w:ins>
          </w:p>
          <w:p w:rsidR="00946C7D" w:rsidRPr="000403E9" w:rsidRDefault="00D919CB" w:rsidP="00946C7D">
            <w:pPr>
              <w:tabs>
                <w:tab w:val="clear" w:pos="567"/>
              </w:tabs>
              <w:autoSpaceDE w:val="0"/>
              <w:autoSpaceDN w:val="0"/>
              <w:adjustRightInd w:val="0"/>
              <w:spacing w:line="240" w:lineRule="auto"/>
              <w:rPr>
                <w:ins w:id="9145" w:author="Javier Quintana Pérez" w:date="2022-11-28T18:23:00Z"/>
                <w:rFonts w:ascii="Source Sans Pro" w:hAnsi="Source Sans Pro"/>
                <w:i/>
                <w:sz w:val="16"/>
                <w:rPrChange w:id="9146" w:author="Javier Quintana Pérez" w:date="2022-12-01T17:24:00Z">
                  <w:rPr>
                    <w:ins w:id="9147" w:author="Javier Quintana Pérez" w:date="2022-11-28T18:23:00Z"/>
                    <w:rFonts w:ascii="Source Sans Pro" w:hAnsi="Source Sans Pro"/>
                    <w:i/>
                    <w:color w:val="FF0000"/>
                    <w:sz w:val="16"/>
                  </w:rPr>
                </w:rPrChange>
              </w:rPr>
            </w:pPr>
            <w:ins w:id="9148" w:author="Javier Quintana Pérez" w:date="2022-11-28T18:23:00Z">
              <w:r w:rsidRPr="00D919CB">
                <w:rPr>
                  <w:rFonts w:ascii="Source Sans Pro" w:hAnsi="Source Sans Pro"/>
                  <w:i/>
                  <w:sz w:val="16"/>
                  <w:rPrChange w:id="9149" w:author="Javier Quintana Pérez" w:date="2022-12-01T17:24:00Z">
                    <w:rPr>
                      <w:rFonts w:ascii="Source Sans Pro" w:hAnsi="Source Sans Pro"/>
                      <w:i/>
                      <w:color w:val="FF0000"/>
                      <w:sz w:val="16"/>
                      <w:u w:val="single"/>
                    </w:rPr>
                  </w:rPrChange>
                </w:rPr>
                <w:t>− Cantidad de elementos suministrados.</w:t>
              </w:r>
            </w:ins>
          </w:p>
          <w:p w:rsidR="00946C7D" w:rsidRPr="000403E9" w:rsidRDefault="00D919CB" w:rsidP="00946C7D">
            <w:pPr>
              <w:tabs>
                <w:tab w:val="clear" w:pos="567"/>
              </w:tabs>
              <w:autoSpaceDE w:val="0"/>
              <w:autoSpaceDN w:val="0"/>
              <w:adjustRightInd w:val="0"/>
              <w:spacing w:line="240" w:lineRule="auto"/>
              <w:rPr>
                <w:ins w:id="9150" w:author="Javier Quintana Pérez" w:date="2022-11-28T18:23:00Z"/>
                <w:rFonts w:ascii="Source Sans Pro" w:hAnsi="Source Sans Pro"/>
                <w:i/>
                <w:sz w:val="16"/>
                <w:rPrChange w:id="9151" w:author="Javier Quintana Pérez" w:date="2022-12-01T17:24:00Z">
                  <w:rPr>
                    <w:ins w:id="9152" w:author="Javier Quintana Pérez" w:date="2022-11-28T18:23:00Z"/>
                    <w:rFonts w:ascii="Source Sans Pro" w:hAnsi="Source Sans Pro"/>
                    <w:i/>
                    <w:color w:val="FF0000"/>
                    <w:sz w:val="16"/>
                  </w:rPr>
                </w:rPrChange>
              </w:rPr>
            </w:pPr>
            <w:ins w:id="9153" w:author="Javier Quintana Pérez" w:date="2022-11-28T18:23:00Z">
              <w:r w:rsidRPr="00D919CB">
                <w:rPr>
                  <w:rFonts w:ascii="Source Sans Pro" w:hAnsi="Source Sans Pro"/>
                  <w:i/>
                  <w:sz w:val="16"/>
                  <w:rPrChange w:id="9154" w:author="Javier Quintana Pérez" w:date="2022-12-01T17:24:00Z">
                    <w:rPr>
                      <w:rFonts w:ascii="Source Sans Pro" w:hAnsi="Source Sans Pro"/>
                      <w:i/>
                      <w:color w:val="FF0000"/>
                      <w:sz w:val="16"/>
                      <w:u w:val="single"/>
                    </w:rPr>
                  </w:rPrChange>
                </w:rPr>
                <w:t>− En su caso, estar en posesión de un distintivo de calidad oficialmente reconocido.</w:t>
              </w:r>
            </w:ins>
          </w:p>
          <w:p w:rsidR="00946C7D" w:rsidRPr="000403E9" w:rsidRDefault="00D919CB" w:rsidP="00946C7D">
            <w:pPr>
              <w:tabs>
                <w:tab w:val="clear" w:pos="567"/>
              </w:tabs>
              <w:autoSpaceDE w:val="0"/>
              <w:autoSpaceDN w:val="0"/>
              <w:adjustRightInd w:val="0"/>
              <w:spacing w:line="240" w:lineRule="auto"/>
              <w:rPr>
                <w:ins w:id="9155" w:author="Javier Quintana Pérez" w:date="2022-11-29T16:17:00Z"/>
                <w:rFonts w:ascii="Source Sans Pro" w:hAnsi="Source Sans Pro"/>
                <w:i/>
                <w:sz w:val="16"/>
                <w:rPrChange w:id="9156" w:author="Javier Quintana Pérez" w:date="2022-12-01T17:24:00Z">
                  <w:rPr>
                    <w:ins w:id="9157" w:author="Javier Quintana Pérez" w:date="2022-11-29T16:17:00Z"/>
                    <w:rFonts w:ascii="Source Sans Pro" w:hAnsi="Source Sans Pro"/>
                    <w:i/>
                    <w:color w:val="FF0000"/>
                    <w:sz w:val="16"/>
                  </w:rPr>
                </w:rPrChange>
              </w:rPr>
            </w:pPr>
            <w:ins w:id="9158" w:author="Javier Quintana Pérez" w:date="2022-11-28T18:23:00Z">
              <w:r w:rsidRPr="00D919CB">
                <w:rPr>
                  <w:rFonts w:ascii="Source Sans Pro" w:hAnsi="Source Sans Pro"/>
                  <w:i/>
                  <w:sz w:val="16"/>
                  <w:rPrChange w:id="9159" w:author="Javier Quintana Pérez" w:date="2022-12-01T17:24:00Z">
                    <w:rPr>
                      <w:rFonts w:ascii="Source Sans Pro" w:hAnsi="Source Sans Pro"/>
                      <w:i/>
                      <w:color w:val="FF0000"/>
                      <w:sz w:val="16"/>
                      <w:u w:val="single"/>
                    </w:rPr>
                  </w:rPrChange>
                </w:rPr>
                <w:t>− Identificación del lugar de suministro.</w:t>
              </w:r>
            </w:ins>
          </w:p>
          <w:p w:rsidR="00946C7D" w:rsidRPr="000403E9" w:rsidRDefault="00D919CB" w:rsidP="00946C7D">
            <w:pPr>
              <w:tabs>
                <w:tab w:val="clear" w:pos="567"/>
              </w:tabs>
              <w:autoSpaceDE w:val="0"/>
              <w:autoSpaceDN w:val="0"/>
              <w:adjustRightInd w:val="0"/>
              <w:spacing w:line="240" w:lineRule="auto"/>
              <w:rPr>
                <w:ins w:id="9160" w:author="Javier Quintana Pérez" w:date="2022-11-28T18:23:00Z"/>
                <w:rFonts w:ascii="Source Sans Pro" w:hAnsi="Source Sans Pro"/>
                <w:b/>
                <w:bCs/>
                <w:i/>
                <w:sz w:val="16"/>
                <w:u w:val="single"/>
                <w:rPrChange w:id="9161" w:author="Javier Quintana Pérez" w:date="2022-12-01T17:24:00Z">
                  <w:rPr>
                    <w:ins w:id="9162" w:author="Javier Quintana Pérez" w:date="2022-11-28T18:23:00Z"/>
                    <w:rFonts w:ascii="Source Sans Pro" w:hAnsi="Source Sans Pro"/>
                    <w:b/>
                    <w:bCs/>
                    <w:i/>
                    <w:color w:val="FF0000"/>
                    <w:sz w:val="16"/>
                    <w:u w:val="single"/>
                  </w:rPr>
                </w:rPrChange>
              </w:rPr>
            </w:pPr>
            <w:ins w:id="9163" w:author="Javier Quintana Pérez" w:date="2022-11-28T18:23:00Z">
              <w:r w:rsidRPr="00D919CB">
                <w:rPr>
                  <w:rFonts w:ascii="Source Sans Pro" w:hAnsi="Source Sans Pro"/>
                  <w:b/>
                  <w:bCs/>
                  <w:i/>
                  <w:sz w:val="16"/>
                  <w:u w:val="single"/>
                  <w:rPrChange w:id="9164" w:author="Javier Quintana Pérez" w:date="2022-12-01T17:24:00Z">
                    <w:rPr>
                      <w:rFonts w:ascii="Source Sans Pro" w:hAnsi="Source Sans Pro"/>
                      <w:b/>
                      <w:bCs/>
                      <w:i/>
                      <w:color w:val="FF0000"/>
                      <w:sz w:val="16"/>
                      <w:u w:val="single"/>
                    </w:rPr>
                  </w:rPrChange>
                </w:rPr>
                <w:t>CodE Anejo 4. 3 DOCUMENTACIÓN TRAS EL SUMINISTRO. CERTIFICADO FINAL DEL SUMINISTRO</w:t>
              </w:r>
            </w:ins>
          </w:p>
          <w:p w:rsidR="00946C7D" w:rsidRPr="000403E9" w:rsidRDefault="00D919CB" w:rsidP="00946C7D">
            <w:pPr>
              <w:tabs>
                <w:tab w:val="clear" w:pos="567"/>
              </w:tabs>
              <w:autoSpaceDE w:val="0"/>
              <w:autoSpaceDN w:val="0"/>
              <w:adjustRightInd w:val="0"/>
              <w:spacing w:line="240" w:lineRule="auto"/>
              <w:rPr>
                <w:ins w:id="9165" w:author="Javier Quintana Pérez" w:date="2022-11-28T18:23:00Z"/>
                <w:rFonts w:ascii="Source Sans Pro" w:hAnsi="Source Sans Pro"/>
                <w:i/>
                <w:sz w:val="16"/>
                <w:rPrChange w:id="9166" w:author="Javier Quintana Pérez" w:date="2022-12-01T17:24:00Z">
                  <w:rPr>
                    <w:ins w:id="9167" w:author="Javier Quintana Pérez" w:date="2022-11-28T18:23:00Z"/>
                    <w:rFonts w:ascii="Source Sans Pro" w:hAnsi="Source Sans Pro"/>
                    <w:i/>
                    <w:color w:val="FF0000"/>
                    <w:sz w:val="16"/>
                  </w:rPr>
                </w:rPrChange>
              </w:rPr>
            </w:pPr>
            <w:ins w:id="9168" w:author="Javier Quintana Pérez" w:date="2022-11-28T18:23:00Z">
              <w:r w:rsidRPr="00D919CB">
                <w:rPr>
                  <w:rFonts w:ascii="Source Sans Pro" w:hAnsi="Source Sans Pro"/>
                  <w:i/>
                  <w:sz w:val="16"/>
                  <w:rPrChange w:id="9169" w:author="Javier Quintana Pérez" w:date="2022-12-01T17:24:00Z">
                    <w:rPr>
                      <w:rFonts w:ascii="Source Sans Pro" w:hAnsi="Source Sans Pro"/>
                      <w:i/>
                      <w:color w:val="FF0000"/>
                      <w:sz w:val="16"/>
                      <w:u w:val="single"/>
                    </w:rPr>
                  </w:rPrChange>
                </w:rPr>
                <w:t>Los suministradores de materiales o productos incluidos en el ámbito de este Código proporcionarán un certificado final de suministro, en el que se recogerán la totalidad de los materiales o productos suministrados.</w:t>
              </w:r>
            </w:ins>
          </w:p>
          <w:p w:rsidR="00946C7D" w:rsidRPr="000403E9" w:rsidRDefault="00D919CB" w:rsidP="00946C7D">
            <w:pPr>
              <w:tabs>
                <w:tab w:val="clear" w:pos="567"/>
              </w:tabs>
              <w:autoSpaceDE w:val="0"/>
              <w:autoSpaceDN w:val="0"/>
              <w:adjustRightInd w:val="0"/>
              <w:spacing w:line="240" w:lineRule="auto"/>
              <w:rPr>
                <w:ins w:id="9170" w:author="Javier Quintana Pérez" w:date="2022-11-28T18:23:00Z"/>
                <w:rFonts w:ascii="Source Sans Pro" w:hAnsi="Source Sans Pro"/>
                <w:i/>
                <w:sz w:val="16"/>
                <w:rPrChange w:id="9171" w:author="Javier Quintana Pérez" w:date="2022-12-01T17:24:00Z">
                  <w:rPr>
                    <w:ins w:id="9172" w:author="Javier Quintana Pérez" w:date="2022-11-28T18:23:00Z"/>
                    <w:rFonts w:ascii="Source Sans Pro" w:hAnsi="Source Sans Pro"/>
                    <w:i/>
                    <w:color w:val="FF0000"/>
                    <w:sz w:val="16"/>
                  </w:rPr>
                </w:rPrChange>
              </w:rPr>
            </w:pPr>
            <w:ins w:id="9173" w:author="Javier Quintana Pérez" w:date="2022-11-28T18:23:00Z">
              <w:r w:rsidRPr="00D919CB">
                <w:rPr>
                  <w:rFonts w:ascii="Source Sans Pro" w:hAnsi="Source Sans Pro"/>
                  <w:i/>
                  <w:sz w:val="16"/>
                  <w:rPrChange w:id="9174" w:author="Javier Quintana Pérez" w:date="2022-12-01T17:24:00Z">
                    <w:rPr>
                      <w:rFonts w:ascii="Source Sans Pro" w:hAnsi="Source Sans Pro"/>
                      <w:i/>
                      <w:color w:val="FF0000"/>
                      <w:sz w:val="16"/>
                      <w:u w:val="single"/>
                    </w:rPr>
                  </w:rPrChange>
                </w:rPr>
                <w:t>El certificado de suministro deberá mantener la necesaria trazabilidad de los materiales o productos certificados.</w:t>
              </w:r>
            </w:ins>
          </w:p>
          <w:p w:rsidR="00946C7D" w:rsidRPr="000403E9" w:rsidRDefault="00D919CB" w:rsidP="00946C7D">
            <w:pPr>
              <w:tabs>
                <w:tab w:val="clear" w:pos="567"/>
              </w:tabs>
              <w:autoSpaceDE w:val="0"/>
              <w:autoSpaceDN w:val="0"/>
              <w:adjustRightInd w:val="0"/>
              <w:spacing w:line="240" w:lineRule="auto"/>
              <w:jc w:val="left"/>
              <w:rPr>
                <w:ins w:id="9175" w:author="Javier Quintana Pérez" w:date="2022-11-28T18:23:00Z"/>
                <w:rFonts w:ascii="Source Sans Pro" w:hAnsi="Source Sans Pro"/>
                <w:i/>
                <w:sz w:val="16"/>
                <w:szCs w:val="16"/>
                <w:rPrChange w:id="9176" w:author="Javier Quintana Pérez" w:date="2022-12-01T17:24:00Z">
                  <w:rPr>
                    <w:ins w:id="9177" w:author="Javier Quintana Pérez" w:date="2022-11-28T18:23:00Z"/>
                    <w:rFonts w:ascii="Source Sans Pro" w:hAnsi="Source Sans Pro"/>
                    <w:i/>
                    <w:color w:val="FF0000"/>
                    <w:sz w:val="16"/>
                    <w:szCs w:val="16"/>
                  </w:rPr>
                </w:rPrChange>
              </w:rPr>
            </w:pPr>
            <w:ins w:id="9178" w:author="Javier Quintana Pérez" w:date="2022-11-28T18:23:00Z">
              <w:r w:rsidRPr="00D919CB">
                <w:rPr>
                  <w:rFonts w:ascii="Source Sans Pro" w:hAnsi="Source Sans Pro"/>
                  <w:b/>
                  <w:bCs/>
                  <w:iCs/>
                  <w:sz w:val="16"/>
                  <w:szCs w:val="16"/>
                  <w:rPrChange w:id="9179" w:author="Javier Quintana Pérez" w:date="2022-12-01T17:24:00Z">
                    <w:rPr>
                      <w:rFonts w:ascii="Source Sans Pro" w:hAnsi="Source Sans Pro"/>
                      <w:b/>
                      <w:bCs/>
                      <w:iCs/>
                      <w:color w:val="FF0000"/>
                      <w:sz w:val="16"/>
                      <w:szCs w:val="16"/>
                      <w:u w:val="single"/>
                    </w:rPr>
                  </w:rPrChange>
                </w:rPr>
                <w:t>Este certificado de suministro es documentación obligada del control de calidad de la obra</w:t>
              </w:r>
              <w:r w:rsidRPr="00D919CB">
                <w:rPr>
                  <w:rFonts w:ascii="Source Sans Pro" w:hAnsi="Source Sans Pro"/>
                  <w:iCs/>
                  <w:sz w:val="16"/>
                  <w:szCs w:val="16"/>
                  <w:rPrChange w:id="9180" w:author="Javier Quintana Pérez" w:date="2022-12-01T17:24:00Z">
                    <w:rPr>
                      <w:rFonts w:ascii="Source Sans Pro" w:hAnsi="Source Sans Pro"/>
                      <w:iCs/>
                      <w:color w:val="FF0000"/>
                      <w:sz w:val="16"/>
                      <w:szCs w:val="16"/>
                      <w:u w:val="single"/>
                    </w:rPr>
                  </w:rPrChange>
                </w:rPr>
                <w:t>.</w:t>
              </w:r>
            </w:ins>
          </w:p>
          <w:p w:rsidR="00946C7D" w:rsidRPr="000403E9" w:rsidRDefault="00D919CB" w:rsidP="00946C7D">
            <w:pPr>
              <w:tabs>
                <w:tab w:val="clear" w:pos="567"/>
              </w:tabs>
              <w:autoSpaceDE w:val="0"/>
              <w:autoSpaceDN w:val="0"/>
              <w:adjustRightInd w:val="0"/>
              <w:spacing w:line="240" w:lineRule="auto"/>
              <w:jc w:val="left"/>
              <w:rPr>
                <w:ins w:id="9181" w:author="Javier Quintana Pérez" w:date="2022-11-28T18:23:00Z"/>
                <w:rFonts w:ascii="Source Sans Pro" w:hAnsi="Source Sans Pro"/>
                <w:iCs/>
                <w:sz w:val="16"/>
                <w:szCs w:val="16"/>
                <w:rPrChange w:id="9182" w:author="Javier Quintana Pérez" w:date="2022-12-01T17:24:00Z">
                  <w:rPr>
                    <w:ins w:id="9183" w:author="Javier Quintana Pérez" w:date="2022-11-28T18:23:00Z"/>
                    <w:rFonts w:ascii="Source Sans Pro" w:hAnsi="Source Sans Pro"/>
                    <w:iCs/>
                    <w:color w:val="FF0000"/>
                    <w:sz w:val="16"/>
                    <w:szCs w:val="16"/>
                  </w:rPr>
                </w:rPrChange>
              </w:rPr>
            </w:pPr>
            <w:ins w:id="9184" w:author="Javier Quintana Pérez" w:date="2022-11-28T18:23:00Z">
              <w:r w:rsidRPr="00D919CB">
                <w:rPr>
                  <w:rFonts w:ascii="Source Sans Pro" w:hAnsi="Source Sans Pro"/>
                  <w:iCs/>
                  <w:sz w:val="16"/>
                  <w:szCs w:val="16"/>
                  <w:rPrChange w:id="9185" w:author="Javier Quintana Pérez" w:date="2022-12-01T17:24:00Z">
                    <w:rPr>
                      <w:rFonts w:ascii="Source Sans Pro" w:hAnsi="Source Sans Pro"/>
                      <w:iCs/>
                      <w:color w:val="FF0000"/>
                      <w:sz w:val="16"/>
                      <w:szCs w:val="16"/>
                      <w:u w:val="single"/>
                    </w:rPr>
                  </w:rPrChange>
                </w:rPr>
                <w:t>La informaci</w:t>
              </w:r>
              <w:r w:rsidRPr="00D919CB">
                <w:rPr>
                  <w:rFonts w:ascii="Source Sans Pro" w:hAnsi="Source Sans Pro" w:hint="eastAsia"/>
                  <w:iCs/>
                  <w:sz w:val="16"/>
                  <w:szCs w:val="16"/>
                  <w:rPrChange w:id="9186" w:author="Javier Quintana Pérez" w:date="2022-12-01T17:24:00Z">
                    <w:rPr>
                      <w:rFonts w:ascii="Source Sans Pro" w:hAnsi="Source Sans Pro" w:hint="eastAsia"/>
                      <w:iCs/>
                      <w:color w:val="FF0000"/>
                      <w:sz w:val="16"/>
                      <w:szCs w:val="16"/>
                      <w:u w:val="single"/>
                    </w:rPr>
                  </w:rPrChange>
                </w:rPr>
                <w:t>ó</w:t>
              </w:r>
              <w:r w:rsidRPr="00D919CB">
                <w:rPr>
                  <w:rFonts w:ascii="Source Sans Pro" w:hAnsi="Source Sans Pro"/>
                  <w:iCs/>
                  <w:sz w:val="16"/>
                  <w:szCs w:val="16"/>
                  <w:rPrChange w:id="9187" w:author="Javier Quintana Pérez" w:date="2022-12-01T17:24:00Z">
                    <w:rPr>
                      <w:rFonts w:ascii="Source Sans Pro" w:hAnsi="Source Sans Pro"/>
                      <w:iCs/>
                      <w:color w:val="FF0000"/>
                      <w:sz w:val="16"/>
                      <w:szCs w:val="16"/>
                      <w:u w:val="single"/>
                    </w:rPr>
                  </w:rPrChange>
                </w:rPr>
                <w:t>n m</w:t>
              </w:r>
              <w:r w:rsidRPr="00D919CB">
                <w:rPr>
                  <w:rFonts w:ascii="Source Sans Pro" w:hAnsi="Source Sans Pro" w:hint="eastAsia"/>
                  <w:iCs/>
                  <w:sz w:val="16"/>
                  <w:szCs w:val="16"/>
                  <w:rPrChange w:id="9188" w:author="Javier Quintana Pérez" w:date="2022-12-01T17:24:00Z">
                    <w:rPr>
                      <w:rFonts w:ascii="Source Sans Pro" w:hAnsi="Source Sans Pro" w:hint="eastAsia"/>
                      <w:iCs/>
                      <w:color w:val="FF0000"/>
                      <w:sz w:val="16"/>
                      <w:szCs w:val="16"/>
                      <w:u w:val="single"/>
                    </w:rPr>
                  </w:rPrChange>
                </w:rPr>
                <w:t>í</w:t>
              </w:r>
              <w:r w:rsidRPr="00D919CB">
                <w:rPr>
                  <w:rFonts w:ascii="Source Sans Pro" w:hAnsi="Source Sans Pro"/>
                  <w:iCs/>
                  <w:sz w:val="16"/>
                  <w:szCs w:val="16"/>
                  <w:rPrChange w:id="9189" w:author="Javier Quintana Pérez" w:date="2022-12-01T17:24:00Z">
                    <w:rPr>
                      <w:rFonts w:ascii="Source Sans Pro" w:hAnsi="Source Sans Pro"/>
                      <w:iCs/>
                      <w:color w:val="FF0000"/>
                      <w:sz w:val="16"/>
                      <w:szCs w:val="16"/>
                      <w:u w:val="single"/>
                    </w:rPr>
                  </w:rPrChange>
                </w:rPr>
                <w:t>nima que deber</w:t>
              </w:r>
              <w:r w:rsidRPr="00D919CB">
                <w:rPr>
                  <w:rFonts w:ascii="Source Sans Pro" w:hAnsi="Source Sans Pro" w:hint="eastAsia"/>
                  <w:iCs/>
                  <w:sz w:val="16"/>
                  <w:szCs w:val="16"/>
                  <w:rPrChange w:id="9190" w:author="Javier Quintana Pérez" w:date="2022-12-01T17:24:00Z">
                    <w:rPr>
                      <w:rFonts w:ascii="Source Sans Pro" w:hAnsi="Source Sans Pro" w:hint="eastAsia"/>
                      <w:iCs/>
                      <w:color w:val="FF0000"/>
                      <w:sz w:val="16"/>
                      <w:szCs w:val="16"/>
                      <w:u w:val="single"/>
                    </w:rPr>
                  </w:rPrChange>
                </w:rPr>
                <w:t>á</w:t>
              </w:r>
              <w:r w:rsidRPr="00D919CB">
                <w:rPr>
                  <w:rFonts w:ascii="Source Sans Pro" w:hAnsi="Source Sans Pro"/>
                  <w:iCs/>
                  <w:sz w:val="16"/>
                  <w:szCs w:val="16"/>
                  <w:rPrChange w:id="9191" w:author="Javier Quintana Pérez" w:date="2022-12-01T17:24:00Z">
                    <w:rPr>
                      <w:rFonts w:ascii="Source Sans Pro" w:hAnsi="Source Sans Pro"/>
                      <w:iCs/>
                      <w:color w:val="FF0000"/>
                      <w:sz w:val="16"/>
                      <w:szCs w:val="16"/>
                      <w:u w:val="single"/>
                    </w:rPr>
                  </w:rPrChange>
                </w:rPr>
                <w:t xml:space="preserve"> contener el certificado de suministro es la siguiente según el anejo 4:</w:t>
              </w:r>
            </w:ins>
          </w:p>
          <w:p w:rsidR="00946C7D" w:rsidRPr="000403E9" w:rsidRDefault="00D919CB" w:rsidP="00946C7D">
            <w:pPr>
              <w:pStyle w:val="Prrafodelista"/>
              <w:numPr>
                <w:ilvl w:val="0"/>
                <w:numId w:val="51"/>
              </w:numPr>
              <w:autoSpaceDE w:val="0"/>
              <w:autoSpaceDN w:val="0"/>
              <w:adjustRightInd w:val="0"/>
              <w:contextualSpacing/>
              <w:rPr>
                <w:ins w:id="9192" w:author="Javier Quintana Pérez" w:date="2022-11-28T18:23:00Z"/>
                <w:rFonts w:ascii="Source Sans Pro" w:hAnsi="Source Sans Pro"/>
                <w:iCs/>
                <w:sz w:val="16"/>
                <w:szCs w:val="16"/>
                <w:rPrChange w:id="9193" w:author="Javier Quintana Pérez" w:date="2022-12-01T17:24:00Z">
                  <w:rPr>
                    <w:ins w:id="9194" w:author="Javier Quintana Pérez" w:date="2022-11-28T18:23:00Z"/>
                    <w:rFonts w:ascii="Source Sans Pro" w:hAnsi="Source Sans Pro"/>
                    <w:iCs/>
                    <w:color w:val="FF0000"/>
                    <w:sz w:val="16"/>
                    <w:szCs w:val="16"/>
                  </w:rPr>
                </w:rPrChange>
              </w:rPr>
            </w:pPr>
            <w:ins w:id="9195" w:author="Javier Quintana Pérez" w:date="2022-11-28T18:23:00Z">
              <w:r w:rsidRPr="00D919CB">
                <w:rPr>
                  <w:rFonts w:ascii="Source Sans Pro" w:hAnsi="Source Sans Pro"/>
                  <w:iCs/>
                  <w:sz w:val="16"/>
                  <w:szCs w:val="16"/>
                  <w:rPrChange w:id="9196" w:author="Javier Quintana Pérez" w:date="2022-12-01T17:24:00Z">
                    <w:rPr>
                      <w:rFonts w:ascii="Source Sans Pro" w:hAnsi="Source Sans Pro"/>
                      <w:iCs/>
                      <w:color w:val="FF0000"/>
                      <w:sz w:val="16"/>
                      <w:szCs w:val="16"/>
                      <w:u w:val="single"/>
                    </w:rPr>
                  </w:rPrChange>
                </w:rPr>
                <w:t>Nombre de la empresa suministradora</w:t>
              </w:r>
            </w:ins>
          </w:p>
          <w:p w:rsidR="00946C7D" w:rsidRPr="000403E9" w:rsidRDefault="00D919CB" w:rsidP="00946C7D">
            <w:pPr>
              <w:pStyle w:val="Prrafodelista"/>
              <w:numPr>
                <w:ilvl w:val="0"/>
                <w:numId w:val="51"/>
              </w:numPr>
              <w:autoSpaceDE w:val="0"/>
              <w:autoSpaceDN w:val="0"/>
              <w:adjustRightInd w:val="0"/>
              <w:contextualSpacing/>
              <w:rPr>
                <w:ins w:id="9197" w:author="Javier Quintana Pérez" w:date="2022-11-28T18:23:00Z"/>
                <w:rFonts w:ascii="Source Sans Pro" w:hAnsi="Source Sans Pro"/>
                <w:iCs/>
                <w:sz w:val="16"/>
                <w:szCs w:val="16"/>
                <w:rPrChange w:id="9198" w:author="Javier Quintana Pérez" w:date="2022-12-01T17:24:00Z">
                  <w:rPr>
                    <w:ins w:id="9199" w:author="Javier Quintana Pérez" w:date="2022-11-28T18:23:00Z"/>
                    <w:rFonts w:ascii="Source Sans Pro" w:hAnsi="Source Sans Pro"/>
                    <w:iCs/>
                    <w:color w:val="FF0000"/>
                    <w:sz w:val="16"/>
                    <w:szCs w:val="16"/>
                  </w:rPr>
                </w:rPrChange>
              </w:rPr>
            </w:pPr>
            <w:ins w:id="9200" w:author="Javier Quintana Pérez" w:date="2022-11-28T18:23:00Z">
              <w:r w:rsidRPr="00D919CB">
                <w:rPr>
                  <w:rFonts w:ascii="Source Sans Pro" w:hAnsi="Source Sans Pro"/>
                  <w:iCs/>
                  <w:sz w:val="16"/>
                  <w:szCs w:val="16"/>
                  <w:rPrChange w:id="9201" w:author="Javier Quintana Pérez" w:date="2022-12-01T17:24:00Z">
                    <w:rPr>
                      <w:rFonts w:ascii="Source Sans Pro" w:hAnsi="Source Sans Pro"/>
                      <w:iCs/>
                      <w:color w:val="FF0000"/>
                      <w:sz w:val="16"/>
                      <w:szCs w:val="16"/>
                      <w:u w:val="single"/>
                    </w:rPr>
                  </w:rPrChange>
                </w:rPr>
                <w:t>Nombre y cargo del responsable del suministro</w:t>
              </w:r>
            </w:ins>
          </w:p>
          <w:p w:rsidR="00946C7D" w:rsidRPr="000403E9" w:rsidRDefault="00D919CB" w:rsidP="00946C7D">
            <w:pPr>
              <w:pStyle w:val="Prrafodelista"/>
              <w:numPr>
                <w:ilvl w:val="0"/>
                <w:numId w:val="51"/>
              </w:numPr>
              <w:autoSpaceDE w:val="0"/>
              <w:autoSpaceDN w:val="0"/>
              <w:adjustRightInd w:val="0"/>
              <w:contextualSpacing/>
              <w:rPr>
                <w:ins w:id="9202" w:author="Javier Quintana Pérez" w:date="2022-11-28T18:23:00Z"/>
                <w:rFonts w:ascii="Source Sans Pro" w:hAnsi="Source Sans Pro"/>
                <w:iCs/>
                <w:sz w:val="16"/>
                <w:szCs w:val="16"/>
                <w:rPrChange w:id="9203" w:author="Javier Quintana Pérez" w:date="2022-12-01T17:24:00Z">
                  <w:rPr>
                    <w:ins w:id="9204" w:author="Javier Quintana Pérez" w:date="2022-11-28T18:23:00Z"/>
                    <w:rFonts w:ascii="Source Sans Pro" w:hAnsi="Source Sans Pro"/>
                    <w:iCs/>
                    <w:color w:val="FF0000"/>
                    <w:sz w:val="16"/>
                    <w:szCs w:val="16"/>
                  </w:rPr>
                </w:rPrChange>
              </w:rPr>
            </w:pPr>
            <w:ins w:id="9205" w:author="Javier Quintana Pérez" w:date="2022-11-28T18:23:00Z">
              <w:r w:rsidRPr="00D919CB">
                <w:rPr>
                  <w:rFonts w:ascii="Source Sans Pro" w:hAnsi="Source Sans Pro"/>
                  <w:iCs/>
                  <w:sz w:val="16"/>
                  <w:szCs w:val="16"/>
                  <w:rPrChange w:id="9206" w:author="Javier Quintana Pérez" w:date="2022-12-01T17:24:00Z">
                    <w:rPr>
                      <w:rFonts w:ascii="Source Sans Pro" w:hAnsi="Source Sans Pro"/>
                      <w:iCs/>
                      <w:color w:val="FF0000"/>
                      <w:sz w:val="16"/>
                      <w:szCs w:val="16"/>
                      <w:u w:val="single"/>
                    </w:rPr>
                  </w:rPrChange>
                </w:rPr>
                <w:t>Dirección (identificación del declarante: nombre, domicilio, teléfono/fax, documento de identificación (CIF/NIF/Pasaporte))</w:t>
              </w:r>
            </w:ins>
          </w:p>
          <w:p w:rsidR="00946C7D" w:rsidRPr="000403E9" w:rsidRDefault="00D919CB" w:rsidP="00946C7D">
            <w:pPr>
              <w:pStyle w:val="Prrafodelista"/>
              <w:numPr>
                <w:ilvl w:val="0"/>
                <w:numId w:val="51"/>
              </w:numPr>
              <w:autoSpaceDE w:val="0"/>
              <w:autoSpaceDN w:val="0"/>
              <w:adjustRightInd w:val="0"/>
              <w:contextualSpacing/>
              <w:rPr>
                <w:ins w:id="9207" w:author="Javier Quintana Pérez" w:date="2022-11-28T18:23:00Z"/>
                <w:rFonts w:ascii="Source Sans Pro" w:hAnsi="Source Sans Pro"/>
                <w:iCs/>
                <w:sz w:val="16"/>
                <w:szCs w:val="16"/>
                <w:rPrChange w:id="9208" w:author="Javier Quintana Pérez" w:date="2022-12-01T17:24:00Z">
                  <w:rPr>
                    <w:ins w:id="9209" w:author="Javier Quintana Pérez" w:date="2022-11-28T18:23:00Z"/>
                    <w:rFonts w:ascii="Source Sans Pro" w:hAnsi="Source Sans Pro"/>
                    <w:iCs/>
                    <w:color w:val="FF0000"/>
                    <w:sz w:val="16"/>
                    <w:szCs w:val="16"/>
                  </w:rPr>
                </w:rPrChange>
              </w:rPr>
            </w:pPr>
            <w:ins w:id="9210" w:author="Javier Quintana Pérez" w:date="2022-11-28T18:23:00Z">
              <w:r w:rsidRPr="00D919CB">
                <w:rPr>
                  <w:rFonts w:ascii="Source Sans Pro" w:hAnsi="Source Sans Pro"/>
                  <w:iCs/>
                  <w:sz w:val="16"/>
                  <w:szCs w:val="16"/>
                  <w:rPrChange w:id="9211" w:author="Javier Quintana Pérez" w:date="2022-12-01T17:24:00Z">
                    <w:rPr>
                      <w:rFonts w:ascii="Source Sans Pro" w:hAnsi="Source Sans Pro"/>
                      <w:iCs/>
                      <w:color w:val="FF0000"/>
                      <w:sz w:val="16"/>
                      <w:szCs w:val="16"/>
                      <w:u w:val="single"/>
                    </w:rPr>
                  </w:rPrChange>
                </w:rPr>
                <w:t>Lugar de entrega (lugar de recepción del material o producto)</w:t>
              </w:r>
            </w:ins>
          </w:p>
          <w:p w:rsidR="00946C7D" w:rsidRPr="000403E9" w:rsidRDefault="00D919CB" w:rsidP="00946C7D">
            <w:pPr>
              <w:pStyle w:val="Prrafodelista"/>
              <w:numPr>
                <w:ilvl w:val="0"/>
                <w:numId w:val="51"/>
              </w:numPr>
              <w:autoSpaceDE w:val="0"/>
              <w:autoSpaceDN w:val="0"/>
              <w:adjustRightInd w:val="0"/>
              <w:contextualSpacing/>
              <w:rPr>
                <w:ins w:id="9212" w:author="Javier Quintana Pérez" w:date="2022-11-28T18:23:00Z"/>
                <w:rFonts w:ascii="Source Sans Pro" w:hAnsi="Source Sans Pro"/>
                <w:sz w:val="16"/>
                <w:szCs w:val="16"/>
                <w:rPrChange w:id="9213" w:author="Javier Quintana Pérez" w:date="2022-12-01T17:24:00Z">
                  <w:rPr>
                    <w:ins w:id="9214" w:author="Javier Quintana Pérez" w:date="2022-11-28T18:23:00Z"/>
                    <w:rFonts w:ascii="Source Sans Pro" w:hAnsi="Source Sans Pro"/>
                    <w:color w:val="FF0000"/>
                    <w:sz w:val="16"/>
                    <w:szCs w:val="16"/>
                  </w:rPr>
                </w:rPrChange>
              </w:rPr>
            </w:pPr>
            <w:ins w:id="9215" w:author="Javier Quintana Pérez" w:date="2022-11-28T18:23:00Z">
              <w:r w:rsidRPr="00D919CB">
                <w:rPr>
                  <w:rFonts w:ascii="Source Sans Pro" w:hAnsi="Source Sans Pro"/>
                  <w:iCs/>
                  <w:sz w:val="16"/>
                  <w:szCs w:val="16"/>
                  <w:rPrChange w:id="9216" w:author="Javier Quintana Pérez" w:date="2022-12-01T17:24:00Z">
                    <w:rPr>
                      <w:rFonts w:ascii="Source Sans Pro" w:hAnsi="Source Sans Pro"/>
                      <w:iCs/>
                      <w:color w:val="FF0000"/>
                      <w:sz w:val="16"/>
                      <w:szCs w:val="16"/>
                      <w:u w:val="single"/>
                    </w:rPr>
                  </w:rPrChange>
                </w:rPr>
                <w:t>Suministros realizados (con la siguiente información: fecha, nº albarán, identificación del producto o material, cantidad y si tiene DCOR)</w:t>
              </w:r>
            </w:ins>
          </w:p>
          <w:p w:rsidR="000A3485" w:rsidRDefault="00D919CB" w:rsidP="000600DD">
            <w:pPr>
              <w:rPr>
                <w:ins w:id="9217" w:author="Javier Quintana Pérez" w:date="2022-11-28T18:22:00Z"/>
                <w:rFonts w:ascii="Source Sans Pro" w:hAnsi="Source Sans Pro"/>
                <w:color w:val="000000"/>
              </w:rPr>
            </w:pPr>
            <w:ins w:id="9218" w:author="Javier Quintana Pérez" w:date="2022-11-28T18:23:00Z">
              <w:r w:rsidRPr="00D919CB">
                <w:rPr>
                  <w:rFonts w:ascii="Source Sans Pro" w:hAnsi="Source Sans Pro"/>
                  <w:sz w:val="16"/>
                  <w:szCs w:val="16"/>
                  <w:rPrChange w:id="9219" w:author="Javier Quintana Pérez" w:date="2022-12-01T17:24:00Z">
                    <w:rPr>
                      <w:rFonts w:ascii="Source Sans Pro" w:hAnsi="Source Sans Pro"/>
                      <w:color w:val="FF0000"/>
                      <w:sz w:val="16"/>
                      <w:szCs w:val="16"/>
                      <w:u w:val="single"/>
                    </w:rPr>
                  </w:rPrChange>
                </w:rPr>
                <w:t>Declaración que durante el periodo transcurrido</w:t>
              </w:r>
            </w:ins>
            <w:ins w:id="9220" w:author="Javier Quintana Pérez" w:date="2022-12-16T10:02:00Z">
              <w:r w:rsidR="002F7952">
                <w:rPr>
                  <w:rFonts w:ascii="Source Sans Pro" w:hAnsi="Source Sans Pro"/>
                  <w:sz w:val="16"/>
                  <w:szCs w:val="16"/>
                </w:rPr>
                <w:t xml:space="preserve"> entre la declaración de estas en posesión</w:t>
              </w:r>
            </w:ins>
            <w:ins w:id="9221" w:author="Javier Quintana Pérez" w:date="2022-11-28T18:23:00Z">
              <w:r w:rsidRPr="00D919CB">
                <w:rPr>
                  <w:rFonts w:ascii="Source Sans Pro" w:hAnsi="Source Sans Pro"/>
                  <w:sz w:val="16"/>
                  <w:szCs w:val="16"/>
                  <w:rPrChange w:id="9222" w:author="Javier Quintana Pérez" w:date="2022-12-01T17:24:00Z">
                    <w:rPr>
                      <w:rFonts w:ascii="Source Sans Pro" w:hAnsi="Source Sans Pro"/>
                      <w:color w:val="FF0000"/>
                      <w:sz w:val="16"/>
                      <w:szCs w:val="16"/>
                      <w:u w:val="single"/>
                    </w:rPr>
                  </w:rPrChange>
                </w:rPr>
                <w:t xml:space="preserve"> de un distintivo de calidad reconocido oficialmente (DCOR) y el último suministro, no se ha producido ni suspensión, ni retirada del citado distintivo (en caso de que fuese aplicable)</w:t>
              </w:r>
            </w:ins>
            <w:ins w:id="9223" w:author="Javier Quintana Pérez" w:date="2022-11-28T18:24:00Z">
              <w:r w:rsidRPr="00D919CB">
                <w:rPr>
                  <w:rFonts w:ascii="Source Sans Pro" w:hAnsi="Source Sans Pro"/>
                  <w:sz w:val="16"/>
                  <w:szCs w:val="16"/>
                  <w:rPrChange w:id="9224" w:author="Javier Quintana Pérez" w:date="2022-12-01T17:24:00Z">
                    <w:rPr>
                      <w:rFonts w:ascii="Source Sans Pro" w:hAnsi="Source Sans Pro"/>
                      <w:color w:val="FF0000"/>
                      <w:sz w:val="16"/>
                      <w:szCs w:val="16"/>
                      <w:u w:val="single"/>
                    </w:rPr>
                  </w:rPrChange>
                </w:rPr>
                <w:t>.</w:t>
              </w:r>
            </w:ins>
          </w:p>
        </w:tc>
      </w:tr>
    </w:tbl>
    <w:p w:rsidR="00946C7D" w:rsidRDefault="00946C7D" w:rsidP="005A234B">
      <w:pPr>
        <w:rPr>
          <w:ins w:id="9225" w:author="Javier Quintana Pérez" w:date="2022-11-28T18:22:00Z"/>
          <w:rFonts w:ascii="Source Sans Pro" w:hAnsi="Source Sans Pro"/>
          <w:color w:val="000000"/>
        </w:rPr>
      </w:pPr>
    </w:p>
    <w:p w:rsidR="00946C7D" w:rsidRDefault="00946C7D" w:rsidP="005A234B">
      <w:pPr>
        <w:rPr>
          <w:ins w:id="9226" w:author="Javier Quintana Pérez" w:date="2022-11-13T19:33:00Z"/>
          <w:rFonts w:ascii="Source Sans Pro" w:hAnsi="Source Sans Pro"/>
          <w:color w:val="000000"/>
        </w:rPr>
      </w:pPr>
    </w:p>
    <w:p w:rsidR="005A234B" w:rsidRPr="000403E9" w:rsidRDefault="00D919CB" w:rsidP="005A234B">
      <w:pPr>
        <w:pStyle w:val="Nivel2"/>
        <w:numPr>
          <w:ilvl w:val="1"/>
          <w:numId w:val="40"/>
        </w:numPr>
        <w:tabs>
          <w:tab w:val="clear" w:pos="851"/>
          <w:tab w:val="left" w:pos="426"/>
        </w:tabs>
        <w:ind w:left="567" w:hanging="567"/>
        <w:rPr>
          <w:ins w:id="9227" w:author="Javier Quintana Pérez" w:date="2022-11-13T19:33:00Z"/>
          <w:rFonts w:ascii="Source Sans Pro" w:hAnsi="Source Sans Pro"/>
          <w:sz w:val="24"/>
          <w:szCs w:val="24"/>
          <w:rPrChange w:id="9228" w:author="Javier Quintana Pérez" w:date="2022-12-01T17:24:00Z">
            <w:rPr>
              <w:ins w:id="9229" w:author="Javier Quintana Pérez" w:date="2022-11-13T19:33:00Z"/>
              <w:rFonts w:ascii="Source Sans Pro" w:hAnsi="Source Sans Pro"/>
            </w:rPr>
          </w:rPrChange>
        </w:rPr>
      </w:pPr>
      <w:bookmarkStart w:id="9230" w:name="_Toc122537376"/>
      <w:ins w:id="9231" w:author="Javier Quintana Pérez" w:date="2022-11-13T19:33:00Z">
        <w:r w:rsidRPr="00D919CB">
          <w:rPr>
            <w:rFonts w:ascii="Source Sans Pro" w:hAnsi="Source Sans Pro"/>
            <w:sz w:val="24"/>
            <w:szCs w:val="24"/>
            <w:rPrChange w:id="9232" w:author="Javier Quintana Pérez" w:date="2022-12-01T17:24:00Z">
              <w:rPr>
                <w:rFonts w:ascii="Source Sans Pro" w:hAnsi="Source Sans Pro"/>
                <w:color w:val="0000FF"/>
                <w:u w:val="single"/>
              </w:rPr>
            </w:rPrChange>
          </w:rPr>
          <w:t>DOCUMENTACION PREVIA AL SUMINISTRO (ANEJO 4 DEL CodE)</w:t>
        </w:r>
        <w:bookmarkEnd w:id="9230"/>
      </w:ins>
    </w:p>
    <w:p w:rsidR="005A234B" w:rsidRPr="007E4098" w:rsidRDefault="005A234B" w:rsidP="005A234B">
      <w:pPr>
        <w:pStyle w:val="Nivel2"/>
        <w:tabs>
          <w:tab w:val="clear" w:pos="851"/>
          <w:tab w:val="left" w:pos="426"/>
        </w:tabs>
        <w:ind w:left="567"/>
        <w:rPr>
          <w:ins w:id="9233" w:author="Javier Quintana Pérez" w:date="2022-11-13T19:33:00Z"/>
          <w:rFonts w:ascii="Source Sans Pro" w:hAnsi="Source Sans Pro"/>
        </w:rPr>
      </w:pPr>
    </w:p>
    <w:p w:rsidR="005A234B" w:rsidRPr="000403E9" w:rsidRDefault="005A234B" w:rsidP="005A234B">
      <w:pPr>
        <w:rPr>
          <w:ins w:id="9234" w:author="Javier Quintana Pérez" w:date="2022-11-13T19:33:00Z"/>
          <w:rFonts w:ascii="Source Sans Pro" w:hAnsi="Source Sans Pro"/>
          <w:color w:val="000000"/>
          <w:sz w:val="21"/>
          <w:szCs w:val="21"/>
          <w:rPrChange w:id="9235" w:author="Javier Quintana Pérez" w:date="2022-12-01T17:24:00Z">
            <w:rPr>
              <w:ins w:id="9236" w:author="Javier Quintana Pérez" w:date="2022-11-13T19:33:00Z"/>
              <w:rFonts w:ascii="Source Sans Pro" w:hAnsi="Source Sans Pro"/>
              <w:color w:val="00000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5A234B" w:rsidRPr="000403E9" w:rsidTr="007E4098">
        <w:trPr>
          <w:jc w:val="center"/>
          <w:ins w:id="9237" w:author="Javier Quintana Pérez" w:date="2022-11-13T19:33:00Z"/>
        </w:trPr>
        <w:tc>
          <w:tcPr>
            <w:tcW w:w="3589" w:type="pct"/>
            <w:tcBorders>
              <w:top w:val="nil"/>
              <w:left w:val="nil"/>
            </w:tcBorders>
            <w:shd w:val="clear" w:color="auto" w:fill="auto"/>
          </w:tcPr>
          <w:p w:rsidR="005A234B" w:rsidRPr="000403E9" w:rsidRDefault="005A234B" w:rsidP="007E4098">
            <w:pPr>
              <w:pStyle w:val="Textoindependiente"/>
              <w:rPr>
                <w:ins w:id="9238" w:author="Javier Quintana Pérez" w:date="2022-11-13T19:33:00Z"/>
                <w:rFonts w:ascii="Source Sans Pro" w:hAnsi="Source Sans Pro"/>
                <w:i w:val="0"/>
                <w:sz w:val="21"/>
                <w:szCs w:val="21"/>
                <w:rPrChange w:id="9239" w:author="Javier Quintana Pérez" w:date="2022-12-01T17:24:00Z">
                  <w:rPr>
                    <w:ins w:id="9240" w:author="Javier Quintana Pérez" w:date="2022-11-13T19:33:00Z"/>
                    <w:rFonts w:ascii="Source Sans Pro" w:hAnsi="Source Sans Pro"/>
                    <w:i w:val="0"/>
                    <w:sz w:val="20"/>
                  </w:rPr>
                </w:rPrChange>
              </w:rPr>
            </w:pPr>
          </w:p>
        </w:tc>
        <w:tc>
          <w:tcPr>
            <w:tcW w:w="705" w:type="pct"/>
            <w:shd w:val="clear" w:color="auto" w:fill="auto"/>
          </w:tcPr>
          <w:p w:rsidR="005A234B" w:rsidRPr="000403E9" w:rsidRDefault="00D919CB" w:rsidP="007E4098">
            <w:pPr>
              <w:jc w:val="center"/>
              <w:rPr>
                <w:ins w:id="9241" w:author="Javier Quintana Pérez" w:date="2022-11-13T19:33:00Z"/>
                <w:rFonts w:ascii="Source Sans Pro" w:hAnsi="Source Sans Pro"/>
                <w:sz w:val="21"/>
                <w:szCs w:val="21"/>
                <w:rPrChange w:id="9242" w:author="Javier Quintana Pérez" w:date="2022-12-01T17:24:00Z">
                  <w:rPr>
                    <w:ins w:id="9243" w:author="Javier Quintana Pérez" w:date="2022-11-13T19:33:00Z"/>
                    <w:rFonts w:ascii="Source Sans Pro" w:hAnsi="Source Sans Pro"/>
                  </w:rPr>
                </w:rPrChange>
              </w:rPr>
            </w:pPr>
            <w:ins w:id="9244" w:author="Javier Quintana Pérez" w:date="2022-11-13T19:33:00Z">
              <w:r w:rsidRPr="00D919CB">
                <w:rPr>
                  <w:rFonts w:ascii="Source Sans Pro" w:hAnsi="Source Sans Pro"/>
                  <w:sz w:val="21"/>
                  <w:szCs w:val="21"/>
                  <w:rPrChange w:id="9245" w:author="Javier Quintana Pérez" w:date="2022-12-01T17:24:00Z">
                    <w:rPr>
                      <w:rFonts w:ascii="Source Sans Pro" w:hAnsi="Source Sans Pro"/>
                      <w:color w:val="0000FF"/>
                      <w:u w:val="single"/>
                    </w:rPr>
                  </w:rPrChange>
                </w:rPr>
                <w:t>SI</w:t>
              </w:r>
            </w:ins>
          </w:p>
        </w:tc>
        <w:tc>
          <w:tcPr>
            <w:tcW w:w="706" w:type="pct"/>
            <w:shd w:val="clear" w:color="auto" w:fill="auto"/>
          </w:tcPr>
          <w:p w:rsidR="005A234B" w:rsidRPr="000403E9" w:rsidRDefault="00D919CB" w:rsidP="007E4098">
            <w:pPr>
              <w:jc w:val="center"/>
              <w:rPr>
                <w:ins w:id="9246" w:author="Javier Quintana Pérez" w:date="2022-11-13T19:33:00Z"/>
                <w:rFonts w:ascii="Source Sans Pro" w:hAnsi="Source Sans Pro"/>
                <w:sz w:val="21"/>
                <w:szCs w:val="21"/>
                <w:rPrChange w:id="9247" w:author="Javier Quintana Pérez" w:date="2022-12-01T17:24:00Z">
                  <w:rPr>
                    <w:ins w:id="9248" w:author="Javier Quintana Pérez" w:date="2022-11-13T19:33:00Z"/>
                    <w:rFonts w:ascii="Source Sans Pro" w:hAnsi="Source Sans Pro"/>
                  </w:rPr>
                </w:rPrChange>
              </w:rPr>
            </w:pPr>
            <w:ins w:id="9249" w:author="Javier Quintana Pérez" w:date="2022-11-13T19:33:00Z">
              <w:r w:rsidRPr="00D919CB">
                <w:rPr>
                  <w:rFonts w:ascii="Source Sans Pro" w:hAnsi="Source Sans Pro"/>
                  <w:sz w:val="21"/>
                  <w:szCs w:val="21"/>
                  <w:rPrChange w:id="9250" w:author="Javier Quintana Pérez" w:date="2022-12-01T17:24:00Z">
                    <w:rPr>
                      <w:rFonts w:ascii="Source Sans Pro" w:hAnsi="Source Sans Pro"/>
                      <w:color w:val="0000FF"/>
                      <w:u w:val="single"/>
                    </w:rPr>
                  </w:rPrChange>
                </w:rPr>
                <w:t>NO</w:t>
              </w:r>
            </w:ins>
          </w:p>
        </w:tc>
      </w:tr>
      <w:tr w:rsidR="005A234B" w:rsidRPr="000403E9" w:rsidTr="007E4098">
        <w:trPr>
          <w:jc w:val="center"/>
          <w:ins w:id="9251" w:author="Javier Quintana Pérez" w:date="2022-11-13T19:33:00Z"/>
        </w:trPr>
        <w:tc>
          <w:tcPr>
            <w:tcW w:w="3589" w:type="pct"/>
            <w:shd w:val="clear" w:color="auto" w:fill="auto"/>
          </w:tcPr>
          <w:p w:rsidR="005A234B" w:rsidRPr="000403E9" w:rsidRDefault="00D919CB" w:rsidP="007E4098">
            <w:pPr>
              <w:tabs>
                <w:tab w:val="clear" w:pos="567"/>
              </w:tabs>
              <w:spacing w:line="240" w:lineRule="auto"/>
              <w:jc w:val="left"/>
              <w:rPr>
                <w:ins w:id="9252" w:author="Javier Quintana Pérez" w:date="2022-11-13T19:33:00Z"/>
                <w:rFonts w:ascii="Source Sans Pro" w:hAnsi="Source Sans Pro"/>
                <w:i/>
                <w:sz w:val="21"/>
                <w:szCs w:val="21"/>
                <w:rPrChange w:id="9253" w:author="Javier Quintana Pérez" w:date="2022-12-01T17:24:00Z">
                  <w:rPr>
                    <w:ins w:id="9254" w:author="Javier Quintana Pérez" w:date="2022-11-13T19:33:00Z"/>
                    <w:rFonts w:ascii="Source Sans Pro" w:hAnsi="Source Sans Pro"/>
                    <w:i/>
                  </w:rPr>
                </w:rPrChange>
              </w:rPr>
            </w:pPr>
            <w:ins w:id="9255" w:author="Javier Quintana Pérez" w:date="2022-11-13T19:33:00Z">
              <w:r w:rsidRPr="00D919CB">
                <w:rPr>
                  <w:rFonts w:ascii="Source Sans Pro" w:hAnsi="Source Sans Pro"/>
                  <w:sz w:val="21"/>
                  <w:szCs w:val="21"/>
                  <w:rPrChange w:id="9256" w:author="Javier Quintana Pérez" w:date="2022-12-01T17:24:00Z">
                    <w:rPr>
                      <w:rFonts w:ascii="Source Sans Pro" w:hAnsi="Source Sans Pro"/>
                      <w:color w:val="0000FF"/>
                      <w:u w:val="single"/>
                    </w:rPr>
                  </w:rPrChange>
                </w:rPr>
                <w:t>¿Los elementos prefabricados disponen de instrucciones de uso?</w:t>
              </w:r>
            </w:ins>
          </w:p>
        </w:tc>
        <w:tc>
          <w:tcPr>
            <w:tcW w:w="705" w:type="pct"/>
            <w:shd w:val="clear" w:color="auto" w:fill="auto"/>
          </w:tcPr>
          <w:p w:rsidR="005A234B" w:rsidRPr="000403E9" w:rsidRDefault="005A234B" w:rsidP="007E4098">
            <w:pPr>
              <w:jc w:val="center"/>
              <w:rPr>
                <w:ins w:id="9257" w:author="Javier Quintana Pérez" w:date="2022-11-13T19:33:00Z"/>
                <w:rFonts w:ascii="Source Sans Pro" w:hAnsi="Source Sans Pro"/>
                <w:sz w:val="21"/>
                <w:szCs w:val="21"/>
                <w:rPrChange w:id="9258" w:author="Javier Quintana Pérez" w:date="2022-12-01T17:24:00Z">
                  <w:rPr>
                    <w:ins w:id="9259" w:author="Javier Quintana Pérez" w:date="2022-11-13T19:33:00Z"/>
                    <w:rFonts w:ascii="Source Sans Pro" w:hAnsi="Source Sans Pro"/>
                  </w:rPr>
                </w:rPrChange>
              </w:rPr>
            </w:pPr>
          </w:p>
        </w:tc>
        <w:tc>
          <w:tcPr>
            <w:tcW w:w="706" w:type="pct"/>
            <w:shd w:val="clear" w:color="auto" w:fill="auto"/>
          </w:tcPr>
          <w:p w:rsidR="005A234B" w:rsidRPr="000403E9" w:rsidRDefault="005A234B" w:rsidP="007E4098">
            <w:pPr>
              <w:jc w:val="center"/>
              <w:rPr>
                <w:ins w:id="9260" w:author="Javier Quintana Pérez" w:date="2022-11-13T19:33:00Z"/>
                <w:rFonts w:ascii="Source Sans Pro" w:hAnsi="Source Sans Pro"/>
                <w:sz w:val="21"/>
                <w:szCs w:val="21"/>
                <w:rPrChange w:id="9261" w:author="Javier Quintana Pérez" w:date="2022-12-01T17:24:00Z">
                  <w:rPr>
                    <w:ins w:id="9262" w:author="Javier Quintana Pérez" w:date="2022-11-13T19:33:00Z"/>
                    <w:rFonts w:ascii="Source Sans Pro" w:hAnsi="Source Sans Pro"/>
                  </w:rPr>
                </w:rPrChange>
              </w:rPr>
            </w:pPr>
          </w:p>
        </w:tc>
      </w:tr>
      <w:tr w:rsidR="005A234B" w:rsidRPr="000403E9" w:rsidTr="007E4098">
        <w:trPr>
          <w:jc w:val="center"/>
          <w:ins w:id="9263" w:author="Javier Quintana Pérez" w:date="2022-11-13T19:33:00Z"/>
        </w:trPr>
        <w:tc>
          <w:tcPr>
            <w:tcW w:w="3589" w:type="pct"/>
            <w:shd w:val="clear" w:color="auto" w:fill="auto"/>
          </w:tcPr>
          <w:p w:rsidR="005A234B" w:rsidRPr="000403E9" w:rsidRDefault="00D919CB" w:rsidP="007E4098">
            <w:pPr>
              <w:tabs>
                <w:tab w:val="clear" w:pos="567"/>
              </w:tabs>
              <w:spacing w:line="240" w:lineRule="auto"/>
              <w:jc w:val="left"/>
              <w:rPr>
                <w:ins w:id="9264" w:author="Javier Quintana Pérez" w:date="2022-11-13T19:33:00Z"/>
                <w:rFonts w:ascii="Source Sans Pro" w:hAnsi="Source Sans Pro"/>
                <w:sz w:val="21"/>
                <w:szCs w:val="21"/>
                <w:rPrChange w:id="9265" w:author="Javier Quintana Pérez" w:date="2022-12-01T17:24:00Z">
                  <w:rPr>
                    <w:ins w:id="9266" w:author="Javier Quintana Pérez" w:date="2022-11-13T19:33:00Z"/>
                    <w:rFonts w:ascii="Source Sans Pro" w:hAnsi="Source Sans Pro"/>
                  </w:rPr>
                </w:rPrChange>
              </w:rPr>
            </w:pPr>
            <w:ins w:id="9267" w:author="Javier Quintana Pérez" w:date="2022-11-13T19:33:00Z">
              <w:r w:rsidRPr="00D919CB">
                <w:rPr>
                  <w:rFonts w:ascii="Source Sans Pro" w:hAnsi="Source Sans Pro"/>
                  <w:sz w:val="21"/>
                  <w:szCs w:val="21"/>
                  <w:rPrChange w:id="9268" w:author="Javier Quintana Pérez" w:date="2022-12-01T17:24:00Z">
                    <w:rPr>
                      <w:rFonts w:ascii="Source Sans Pro" w:hAnsi="Source Sans Pro"/>
                      <w:color w:val="0000FF"/>
                      <w:u w:val="single"/>
                    </w:rPr>
                  </w:rPrChange>
                </w:rPr>
                <w:t>¿Los elementos prefabricados disponen de instrucciones de seguridad?</w:t>
              </w:r>
            </w:ins>
          </w:p>
        </w:tc>
        <w:tc>
          <w:tcPr>
            <w:tcW w:w="705" w:type="pct"/>
            <w:shd w:val="clear" w:color="auto" w:fill="auto"/>
          </w:tcPr>
          <w:p w:rsidR="005A234B" w:rsidRPr="000403E9" w:rsidRDefault="005A234B" w:rsidP="007E4098">
            <w:pPr>
              <w:jc w:val="center"/>
              <w:rPr>
                <w:ins w:id="9269" w:author="Javier Quintana Pérez" w:date="2022-11-13T19:33:00Z"/>
                <w:rFonts w:ascii="Source Sans Pro" w:hAnsi="Source Sans Pro"/>
                <w:sz w:val="21"/>
                <w:szCs w:val="21"/>
                <w:rPrChange w:id="9270" w:author="Javier Quintana Pérez" w:date="2022-12-01T17:24:00Z">
                  <w:rPr>
                    <w:ins w:id="9271" w:author="Javier Quintana Pérez" w:date="2022-11-13T19:33:00Z"/>
                    <w:rFonts w:ascii="Source Sans Pro" w:hAnsi="Source Sans Pro"/>
                  </w:rPr>
                </w:rPrChange>
              </w:rPr>
            </w:pPr>
          </w:p>
        </w:tc>
        <w:tc>
          <w:tcPr>
            <w:tcW w:w="706" w:type="pct"/>
            <w:shd w:val="clear" w:color="auto" w:fill="auto"/>
          </w:tcPr>
          <w:p w:rsidR="005A234B" w:rsidRPr="000403E9" w:rsidRDefault="005A234B" w:rsidP="007E4098">
            <w:pPr>
              <w:jc w:val="center"/>
              <w:rPr>
                <w:ins w:id="9272" w:author="Javier Quintana Pérez" w:date="2022-11-13T19:33:00Z"/>
                <w:rFonts w:ascii="Source Sans Pro" w:hAnsi="Source Sans Pro"/>
                <w:sz w:val="21"/>
                <w:szCs w:val="21"/>
                <w:rPrChange w:id="9273" w:author="Javier Quintana Pérez" w:date="2022-12-01T17:24:00Z">
                  <w:rPr>
                    <w:ins w:id="9274" w:author="Javier Quintana Pérez" w:date="2022-11-13T19:33:00Z"/>
                    <w:rFonts w:ascii="Source Sans Pro" w:hAnsi="Source Sans Pro"/>
                  </w:rPr>
                </w:rPrChange>
              </w:rPr>
            </w:pPr>
          </w:p>
        </w:tc>
      </w:tr>
    </w:tbl>
    <w:p w:rsidR="005A234B" w:rsidRDefault="005A234B" w:rsidP="005A234B">
      <w:pPr>
        <w:rPr>
          <w:ins w:id="9275" w:author="Javier Quintana Pérez" w:date="2022-11-13T19:33:00Z"/>
          <w:rFonts w:ascii="Source Sans Pro" w:hAnsi="Source Sans Pro"/>
          <w:color w:val="000000"/>
        </w:rPr>
      </w:pPr>
    </w:p>
    <w:p w:rsidR="005A234B" w:rsidRPr="007E4098" w:rsidRDefault="005A234B" w:rsidP="005A234B">
      <w:pPr>
        <w:rPr>
          <w:ins w:id="9276" w:author="Javier Quintana Pérez" w:date="2022-11-13T19:33:00Z"/>
          <w:rFonts w:ascii="Source Sans Pro" w:hAnsi="Source Sans Pro"/>
          <w:color w:val="000000"/>
        </w:rPr>
      </w:pPr>
    </w:p>
    <w:p w:rsidR="005A234B" w:rsidRPr="000403E9" w:rsidRDefault="00D919CB" w:rsidP="005A234B">
      <w:pPr>
        <w:pStyle w:val="Nivel2"/>
        <w:numPr>
          <w:ilvl w:val="2"/>
          <w:numId w:val="49"/>
        </w:numPr>
        <w:tabs>
          <w:tab w:val="clear" w:pos="851"/>
          <w:tab w:val="left" w:pos="426"/>
        </w:tabs>
        <w:rPr>
          <w:ins w:id="9277" w:author="Javier Quintana Pérez" w:date="2022-11-13T19:33:00Z"/>
          <w:rFonts w:ascii="Source Sans Pro" w:hAnsi="Source Sans Pro"/>
          <w:sz w:val="22"/>
          <w:szCs w:val="22"/>
          <w:rPrChange w:id="9278" w:author="Javier Quintana Pérez" w:date="2022-12-01T17:24:00Z">
            <w:rPr>
              <w:ins w:id="9279" w:author="Javier Quintana Pérez" w:date="2022-11-13T19:33:00Z"/>
              <w:rFonts w:ascii="Source Sans Pro" w:hAnsi="Source Sans Pro"/>
            </w:rPr>
          </w:rPrChange>
        </w:rPr>
      </w:pPr>
      <w:bookmarkStart w:id="9280" w:name="_Toc122537377"/>
      <w:ins w:id="9281" w:author="Javier Quintana Pérez" w:date="2022-11-13T19:33:00Z">
        <w:r w:rsidRPr="00D919CB">
          <w:rPr>
            <w:rFonts w:ascii="Source Sans Pro" w:hAnsi="Source Sans Pro"/>
            <w:sz w:val="22"/>
            <w:szCs w:val="22"/>
            <w:rPrChange w:id="9282" w:author="Javier Quintana Pérez" w:date="2022-12-01T17:24:00Z">
              <w:rPr>
                <w:rFonts w:ascii="Source Sans Pro" w:hAnsi="Source Sans Pro"/>
                <w:color w:val="0000FF"/>
                <w:u w:val="single"/>
              </w:rPr>
            </w:rPrChange>
          </w:rPr>
          <w:t>DOCUMENTACIÓN DE PRODUCTOS CON MARCADO CE</w:t>
        </w:r>
        <w:bookmarkEnd w:id="9280"/>
      </w:ins>
    </w:p>
    <w:p w:rsidR="005A234B" w:rsidRPr="007E4098" w:rsidRDefault="005A234B" w:rsidP="005A234B">
      <w:pPr>
        <w:rPr>
          <w:ins w:id="9283" w:author="Javier Quintana Pérez" w:date="2022-11-13T19:33:00Z"/>
          <w:rFonts w:ascii="Source Sans Pro" w:hAnsi="Source Sans Pro"/>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5A234B" w:rsidRPr="000403E9" w:rsidTr="007E4098">
        <w:trPr>
          <w:jc w:val="center"/>
          <w:ins w:id="9284" w:author="Javier Quintana Pérez" w:date="2022-11-13T19:33:00Z"/>
        </w:trPr>
        <w:tc>
          <w:tcPr>
            <w:tcW w:w="3589" w:type="pct"/>
            <w:tcBorders>
              <w:top w:val="nil"/>
              <w:left w:val="nil"/>
            </w:tcBorders>
            <w:shd w:val="clear" w:color="auto" w:fill="auto"/>
          </w:tcPr>
          <w:p w:rsidR="005A234B" w:rsidRPr="000403E9" w:rsidRDefault="005A234B" w:rsidP="007E4098">
            <w:pPr>
              <w:pStyle w:val="Textoindependiente"/>
              <w:keepNext/>
              <w:tabs>
                <w:tab w:val="left" w:pos="851"/>
              </w:tabs>
              <w:outlineLvl w:val="0"/>
              <w:rPr>
                <w:ins w:id="9285" w:author="Javier Quintana Pérez" w:date="2022-11-13T19:33:00Z"/>
                <w:rFonts w:ascii="Source Sans Pro" w:hAnsi="Source Sans Pro"/>
                <w:i w:val="0"/>
                <w:sz w:val="21"/>
                <w:szCs w:val="21"/>
                <w:rPrChange w:id="9286" w:author="Javier Quintana Pérez" w:date="2022-12-01T17:24:00Z">
                  <w:rPr>
                    <w:ins w:id="9287" w:author="Javier Quintana Pérez" w:date="2022-11-13T19:33:00Z"/>
                    <w:rFonts w:ascii="Source Sans Pro" w:eastAsia="Arial Unicode MS" w:hAnsi="Source Sans Pro" w:cs="Arial"/>
                    <w:b/>
                    <w:i w:val="0"/>
                    <w:sz w:val="20"/>
                  </w:rPr>
                </w:rPrChange>
              </w:rPr>
            </w:pPr>
          </w:p>
        </w:tc>
        <w:tc>
          <w:tcPr>
            <w:tcW w:w="705" w:type="pct"/>
            <w:shd w:val="clear" w:color="auto" w:fill="auto"/>
          </w:tcPr>
          <w:p w:rsidR="005A234B" w:rsidRPr="000403E9" w:rsidRDefault="00D919CB" w:rsidP="007E4098">
            <w:pPr>
              <w:jc w:val="center"/>
              <w:rPr>
                <w:ins w:id="9288" w:author="Javier Quintana Pérez" w:date="2022-11-13T19:33:00Z"/>
                <w:rFonts w:ascii="Source Sans Pro" w:hAnsi="Source Sans Pro"/>
                <w:sz w:val="21"/>
                <w:szCs w:val="21"/>
                <w:rPrChange w:id="9289" w:author="Javier Quintana Pérez" w:date="2022-12-01T17:24:00Z">
                  <w:rPr>
                    <w:ins w:id="9290" w:author="Javier Quintana Pérez" w:date="2022-11-13T19:33:00Z"/>
                    <w:rFonts w:ascii="Source Sans Pro" w:hAnsi="Source Sans Pro"/>
                  </w:rPr>
                </w:rPrChange>
              </w:rPr>
            </w:pPr>
            <w:ins w:id="9291" w:author="Javier Quintana Pérez" w:date="2022-11-13T19:33:00Z">
              <w:r w:rsidRPr="00D919CB">
                <w:rPr>
                  <w:rFonts w:ascii="Source Sans Pro" w:hAnsi="Source Sans Pro"/>
                  <w:sz w:val="21"/>
                  <w:szCs w:val="21"/>
                  <w:rPrChange w:id="9292" w:author="Javier Quintana Pérez" w:date="2022-12-01T17:24:00Z">
                    <w:rPr>
                      <w:rFonts w:ascii="Source Sans Pro" w:hAnsi="Source Sans Pro"/>
                      <w:color w:val="0000FF"/>
                      <w:u w:val="single"/>
                    </w:rPr>
                  </w:rPrChange>
                </w:rPr>
                <w:t>SI</w:t>
              </w:r>
            </w:ins>
          </w:p>
        </w:tc>
        <w:tc>
          <w:tcPr>
            <w:tcW w:w="706" w:type="pct"/>
            <w:shd w:val="clear" w:color="auto" w:fill="auto"/>
          </w:tcPr>
          <w:p w:rsidR="005A234B" w:rsidRPr="000403E9" w:rsidRDefault="00D919CB" w:rsidP="007E4098">
            <w:pPr>
              <w:jc w:val="center"/>
              <w:rPr>
                <w:ins w:id="9293" w:author="Javier Quintana Pérez" w:date="2022-11-13T19:33:00Z"/>
                <w:rFonts w:ascii="Source Sans Pro" w:hAnsi="Source Sans Pro"/>
                <w:sz w:val="21"/>
                <w:szCs w:val="21"/>
                <w:rPrChange w:id="9294" w:author="Javier Quintana Pérez" w:date="2022-12-01T17:24:00Z">
                  <w:rPr>
                    <w:ins w:id="9295" w:author="Javier Quintana Pérez" w:date="2022-11-13T19:33:00Z"/>
                    <w:rFonts w:ascii="Source Sans Pro" w:hAnsi="Source Sans Pro"/>
                  </w:rPr>
                </w:rPrChange>
              </w:rPr>
            </w:pPr>
            <w:ins w:id="9296" w:author="Javier Quintana Pérez" w:date="2022-11-13T19:33:00Z">
              <w:r w:rsidRPr="00D919CB">
                <w:rPr>
                  <w:rFonts w:ascii="Source Sans Pro" w:hAnsi="Source Sans Pro"/>
                  <w:sz w:val="21"/>
                  <w:szCs w:val="21"/>
                  <w:rPrChange w:id="9297" w:author="Javier Quintana Pérez" w:date="2022-12-01T17:24:00Z">
                    <w:rPr>
                      <w:rFonts w:ascii="Source Sans Pro" w:hAnsi="Source Sans Pro"/>
                      <w:color w:val="0000FF"/>
                      <w:u w:val="single"/>
                    </w:rPr>
                  </w:rPrChange>
                </w:rPr>
                <w:t>NO</w:t>
              </w:r>
            </w:ins>
          </w:p>
        </w:tc>
      </w:tr>
      <w:tr w:rsidR="005A234B" w:rsidRPr="000403E9" w:rsidTr="007E4098">
        <w:trPr>
          <w:jc w:val="center"/>
          <w:ins w:id="9298" w:author="Javier Quintana Pérez" w:date="2022-11-13T19:33:00Z"/>
        </w:trPr>
        <w:tc>
          <w:tcPr>
            <w:tcW w:w="3589" w:type="pct"/>
            <w:shd w:val="clear" w:color="auto" w:fill="auto"/>
          </w:tcPr>
          <w:p w:rsidR="005A234B" w:rsidRPr="000403E9" w:rsidRDefault="00D919CB" w:rsidP="007E4098">
            <w:pPr>
              <w:tabs>
                <w:tab w:val="clear" w:pos="567"/>
              </w:tabs>
              <w:spacing w:line="240" w:lineRule="auto"/>
              <w:jc w:val="left"/>
              <w:rPr>
                <w:ins w:id="9299" w:author="Javier Quintana Pérez" w:date="2022-11-13T19:33:00Z"/>
                <w:rFonts w:ascii="Source Sans Pro" w:hAnsi="Source Sans Pro"/>
                <w:i/>
                <w:sz w:val="21"/>
                <w:szCs w:val="21"/>
                <w:rPrChange w:id="9300" w:author="Javier Quintana Pérez" w:date="2022-12-01T17:24:00Z">
                  <w:rPr>
                    <w:ins w:id="9301" w:author="Javier Quintana Pérez" w:date="2022-11-13T19:33:00Z"/>
                    <w:rFonts w:ascii="Source Sans Pro" w:hAnsi="Source Sans Pro"/>
                    <w:i/>
                  </w:rPr>
                </w:rPrChange>
              </w:rPr>
            </w:pPr>
            <w:ins w:id="9302" w:author="Javier Quintana Pérez" w:date="2022-11-13T19:33:00Z">
              <w:r w:rsidRPr="00D919CB">
                <w:rPr>
                  <w:rFonts w:ascii="Source Sans Pro" w:hAnsi="Source Sans Pro"/>
                  <w:sz w:val="21"/>
                  <w:szCs w:val="21"/>
                  <w:rPrChange w:id="9303" w:author="Javier Quintana Pérez" w:date="2022-12-01T17:24:00Z">
                    <w:rPr>
                      <w:rFonts w:ascii="Source Sans Pro" w:hAnsi="Source Sans Pro"/>
                      <w:color w:val="0000FF"/>
                      <w:u w:val="single"/>
                    </w:rPr>
                  </w:rPrChange>
                </w:rPr>
                <w:t>¿Los elementos prefabricados disponen de Marcado CE?</w:t>
              </w:r>
            </w:ins>
          </w:p>
        </w:tc>
        <w:tc>
          <w:tcPr>
            <w:tcW w:w="705" w:type="pct"/>
            <w:shd w:val="clear" w:color="auto" w:fill="auto"/>
          </w:tcPr>
          <w:p w:rsidR="005A234B" w:rsidRPr="000403E9" w:rsidRDefault="005A234B" w:rsidP="007E4098">
            <w:pPr>
              <w:jc w:val="center"/>
              <w:rPr>
                <w:ins w:id="9304" w:author="Javier Quintana Pérez" w:date="2022-11-13T19:33:00Z"/>
                <w:rFonts w:ascii="Source Sans Pro" w:hAnsi="Source Sans Pro"/>
                <w:sz w:val="21"/>
                <w:szCs w:val="21"/>
                <w:rPrChange w:id="9305" w:author="Javier Quintana Pérez" w:date="2022-12-01T17:24:00Z">
                  <w:rPr>
                    <w:ins w:id="9306" w:author="Javier Quintana Pérez" w:date="2022-11-13T19:33:00Z"/>
                    <w:rFonts w:ascii="Source Sans Pro" w:hAnsi="Source Sans Pro"/>
                  </w:rPr>
                </w:rPrChange>
              </w:rPr>
            </w:pPr>
          </w:p>
        </w:tc>
        <w:tc>
          <w:tcPr>
            <w:tcW w:w="706" w:type="pct"/>
            <w:shd w:val="clear" w:color="auto" w:fill="auto"/>
          </w:tcPr>
          <w:p w:rsidR="005A234B" w:rsidRPr="000403E9" w:rsidRDefault="005A234B" w:rsidP="007E4098">
            <w:pPr>
              <w:jc w:val="center"/>
              <w:rPr>
                <w:ins w:id="9307" w:author="Javier Quintana Pérez" w:date="2022-11-13T19:33:00Z"/>
                <w:rFonts w:ascii="Source Sans Pro" w:hAnsi="Source Sans Pro"/>
                <w:sz w:val="21"/>
                <w:szCs w:val="21"/>
                <w:rPrChange w:id="9308" w:author="Javier Quintana Pérez" w:date="2022-12-01T17:24:00Z">
                  <w:rPr>
                    <w:ins w:id="9309" w:author="Javier Quintana Pérez" w:date="2022-11-13T19:33:00Z"/>
                    <w:rFonts w:ascii="Source Sans Pro" w:hAnsi="Source Sans Pro"/>
                  </w:rPr>
                </w:rPrChange>
              </w:rPr>
            </w:pPr>
          </w:p>
        </w:tc>
      </w:tr>
    </w:tbl>
    <w:p w:rsidR="000403E9" w:rsidRDefault="000403E9" w:rsidP="000403E9">
      <w:pPr>
        <w:ind w:left="567"/>
        <w:rPr>
          <w:ins w:id="9310" w:author="Javier Quintana Pérez" w:date="2022-12-01T17:26:00Z"/>
          <w:rFonts w:ascii="Source Sans Pro" w:hAnsi="Source Sans Pro"/>
          <w:sz w:val="21"/>
          <w:szCs w:val="21"/>
        </w:rPr>
      </w:pPr>
    </w:p>
    <w:p w:rsidR="000403E9" w:rsidRDefault="000403E9">
      <w:pPr>
        <w:tabs>
          <w:tab w:val="clear" w:pos="567"/>
        </w:tabs>
        <w:spacing w:line="240" w:lineRule="auto"/>
        <w:jc w:val="left"/>
        <w:rPr>
          <w:ins w:id="9311" w:author="Javier Quintana Pérez" w:date="2022-12-01T17:26:00Z"/>
          <w:rFonts w:ascii="Source Sans Pro" w:hAnsi="Source Sans Pro"/>
          <w:sz w:val="21"/>
          <w:szCs w:val="21"/>
        </w:rPr>
      </w:pPr>
      <w:ins w:id="9312" w:author="Javier Quintana Pérez" w:date="2022-12-01T17:26:00Z">
        <w:r>
          <w:rPr>
            <w:rFonts w:ascii="Source Sans Pro" w:hAnsi="Source Sans Pro"/>
            <w:sz w:val="21"/>
            <w:szCs w:val="21"/>
          </w:rPr>
          <w:br w:type="page"/>
        </w:r>
      </w:ins>
    </w:p>
    <w:p w:rsidR="00000000" w:rsidRDefault="00C3369D">
      <w:pPr>
        <w:ind w:left="567"/>
        <w:rPr>
          <w:ins w:id="9313" w:author="Javier Quintana Pérez" w:date="2022-12-01T17:24:00Z"/>
          <w:rFonts w:ascii="Source Sans Pro" w:hAnsi="Source Sans Pro"/>
          <w:sz w:val="21"/>
          <w:szCs w:val="21"/>
          <w:rPrChange w:id="9314" w:author="Javier Quintana Pérez" w:date="2022-12-01T17:24:00Z">
            <w:rPr>
              <w:ins w:id="9315" w:author="Javier Quintana Pérez" w:date="2022-12-01T17:24:00Z"/>
              <w:rFonts w:ascii="Source Sans Pro" w:hAnsi="Source Sans Pro"/>
            </w:rPr>
          </w:rPrChange>
        </w:rPr>
        <w:pPrChange w:id="9316" w:author="Javier Quintana Pérez" w:date="2022-12-01T17:24:00Z">
          <w:pPr>
            <w:numPr>
              <w:numId w:val="11"/>
            </w:numPr>
            <w:ind w:left="567" w:hanging="425"/>
          </w:pPr>
        </w:pPrChange>
      </w:pPr>
    </w:p>
    <w:p w:rsidR="005A234B" w:rsidRPr="000403E9" w:rsidRDefault="00D919CB" w:rsidP="005A234B">
      <w:pPr>
        <w:numPr>
          <w:ilvl w:val="0"/>
          <w:numId w:val="11"/>
        </w:numPr>
        <w:ind w:left="567" w:hanging="425"/>
        <w:rPr>
          <w:ins w:id="9317" w:author="Javier Quintana Pérez" w:date="2022-11-13T19:33:00Z"/>
          <w:rFonts w:ascii="Source Sans Pro" w:hAnsi="Source Sans Pro"/>
          <w:sz w:val="21"/>
          <w:szCs w:val="21"/>
          <w:rPrChange w:id="9318" w:author="Javier Quintana Pérez" w:date="2022-12-01T17:24:00Z">
            <w:rPr>
              <w:ins w:id="9319" w:author="Javier Quintana Pérez" w:date="2022-11-13T19:33:00Z"/>
              <w:rFonts w:ascii="Source Sans Pro" w:hAnsi="Source Sans Pro"/>
            </w:rPr>
          </w:rPrChange>
        </w:rPr>
      </w:pPr>
      <w:ins w:id="9320" w:author="Javier Quintana Pérez" w:date="2022-11-13T19:33:00Z">
        <w:r w:rsidRPr="00D919CB">
          <w:rPr>
            <w:rFonts w:ascii="Source Sans Pro" w:hAnsi="Source Sans Pro"/>
            <w:sz w:val="21"/>
            <w:szCs w:val="21"/>
            <w:rPrChange w:id="9321" w:author="Javier Quintana Pérez" w:date="2022-12-01T17:24:00Z">
              <w:rPr>
                <w:rFonts w:ascii="Source Sans Pro" w:hAnsi="Source Sans Pro"/>
                <w:color w:val="0000FF"/>
                <w:u w:val="single"/>
              </w:rPr>
            </w:rPrChange>
          </w:rPr>
          <w:t>En caso afirmativo, indicar cuál es el sistema de certificación aplicado</w:t>
        </w:r>
      </w:ins>
    </w:p>
    <w:p w:rsidR="005A234B" w:rsidRPr="000403E9" w:rsidRDefault="005A234B" w:rsidP="005A234B">
      <w:pPr>
        <w:ind w:left="567"/>
        <w:rPr>
          <w:ins w:id="9322" w:author="Javier Quintana Pérez" w:date="2022-11-13T19:33:00Z"/>
          <w:rFonts w:ascii="Source Sans Pro" w:hAnsi="Source Sans Pro"/>
          <w:sz w:val="21"/>
          <w:szCs w:val="21"/>
          <w:rPrChange w:id="9323" w:author="Javier Quintana Pérez" w:date="2022-12-01T17:24:00Z">
            <w:rPr>
              <w:ins w:id="9324" w:author="Javier Quintana Pérez" w:date="2022-11-13T19:33: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A234B" w:rsidRPr="00A27FBD" w:rsidTr="007E4098">
        <w:trPr>
          <w:jc w:val="center"/>
          <w:ins w:id="9325" w:author="Javier Quintana Pérez" w:date="2022-11-13T19:33:00Z"/>
        </w:trPr>
        <w:tc>
          <w:tcPr>
            <w:tcW w:w="5000" w:type="pct"/>
            <w:shd w:val="clear" w:color="auto" w:fill="auto"/>
          </w:tcPr>
          <w:p w:rsidR="005A234B" w:rsidRPr="007E4098" w:rsidRDefault="005A234B" w:rsidP="007E4098">
            <w:pPr>
              <w:rPr>
                <w:ins w:id="9326" w:author="Javier Quintana Pérez" w:date="2022-11-13T19:33:00Z"/>
                <w:rFonts w:ascii="Source Sans Pro" w:hAnsi="Source Sans Pro"/>
              </w:rPr>
            </w:pPr>
          </w:p>
          <w:p w:rsidR="005A234B" w:rsidRPr="007E4098" w:rsidRDefault="005A234B" w:rsidP="007E4098">
            <w:pPr>
              <w:rPr>
                <w:ins w:id="9327" w:author="Javier Quintana Pérez" w:date="2022-11-13T19:33:00Z"/>
                <w:rFonts w:ascii="Source Sans Pro" w:hAnsi="Source Sans Pro"/>
              </w:rPr>
            </w:pPr>
          </w:p>
          <w:p w:rsidR="005A234B" w:rsidRPr="007E4098" w:rsidRDefault="005A234B" w:rsidP="007E4098">
            <w:pPr>
              <w:rPr>
                <w:ins w:id="9328" w:author="Javier Quintana Pérez" w:date="2022-11-13T19:33:00Z"/>
                <w:rFonts w:ascii="Source Sans Pro" w:hAnsi="Source Sans Pro"/>
              </w:rPr>
            </w:pPr>
          </w:p>
        </w:tc>
      </w:tr>
    </w:tbl>
    <w:p w:rsidR="005A234B" w:rsidRDefault="005A234B" w:rsidP="005A234B">
      <w:pPr>
        <w:rPr>
          <w:ins w:id="9329" w:author="Javier Quintana Pérez" w:date="2022-11-13T19:33:00Z"/>
          <w:rFonts w:ascii="Source Sans Pro" w:hAnsi="Source Sans Pro"/>
        </w:rPr>
      </w:pPr>
    </w:p>
    <w:p w:rsidR="005A234B" w:rsidRDefault="005A234B" w:rsidP="005A234B">
      <w:pPr>
        <w:rPr>
          <w:ins w:id="9330" w:author="Javier Quintana Pérez" w:date="2022-11-13T19:33:00Z"/>
          <w:rFonts w:ascii="Source Sans Pro" w:hAnsi="Source Sans Pro"/>
        </w:rPr>
      </w:pPr>
    </w:p>
    <w:p w:rsidR="005A234B" w:rsidRPr="00114466" w:rsidRDefault="00D919CB" w:rsidP="005A234B">
      <w:pPr>
        <w:numPr>
          <w:ilvl w:val="0"/>
          <w:numId w:val="11"/>
        </w:numPr>
        <w:ind w:left="567" w:hanging="425"/>
        <w:rPr>
          <w:ins w:id="9331" w:author="Javier Quintana Pérez" w:date="2022-11-13T19:33:00Z"/>
          <w:rFonts w:ascii="Source Sans Pro" w:hAnsi="Source Sans Pro"/>
          <w:sz w:val="21"/>
          <w:szCs w:val="21"/>
          <w:rPrChange w:id="9332" w:author="Javier Quintana Pérez" w:date="2022-12-01T17:31:00Z">
            <w:rPr>
              <w:ins w:id="9333" w:author="Javier Quintana Pérez" w:date="2022-11-13T19:33:00Z"/>
              <w:rFonts w:ascii="Source Sans Pro" w:hAnsi="Source Sans Pro"/>
            </w:rPr>
          </w:rPrChange>
        </w:rPr>
      </w:pPr>
      <w:ins w:id="9334" w:author="Javier Quintana Pérez" w:date="2022-11-13T19:33:00Z">
        <w:r w:rsidRPr="00D919CB">
          <w:rPr>
            <w:rFonts w:ascii="Source Sans Pro" w:hAnsi="Source Sans Pro"/>
            <w:sz w:val="21"/>
            <w:szCs w:val="21"/>
            <w:rPrChange w:id="9335" w:author="Javier Quintana Pérez" w:date="2022-12-01T17:31:00Z">
              <w:rPr>
                <w:rFonts w:ascii="Source Sans Pro" w:hAnsi="Source Sans Pro"/>
                <w:color w:val="0000FF"/>
                <w:u w:val="single"/>
              </w:rPr>
            </w:rPrChange>
          </w:rPr>
          <w:t xml:space="preserve">En el caso de </w:t>
        </w:r>
      </w:ins>
      <w:ins w:id="9336" w:author="Javier Quintana Pérez" w:date="2022-12-01T09:43:00Z">
        <w:r w:rsidRPr="00D919CB">
          <w:rPr>
            <w:rFonts w:ascii="Source Sans Pro" w:hAnsi="Source Sans Pro"/>
            <w:sz w:val="21"/>
            <w:szCs w:val="21"/>
            <w:rPrChange w:id="9337" w:author="Javier Quintana Pérez" w:date="2022-12-01T17:31:00Z">
              <w:rPr>
                <w:rFonts w:ascii="Source Sans Pro" w:hAnsi="Source Sans Pro"/>
                <w:color w:val="0000FF"/>
                <w:u w:val="single"/>
              </w:rPr>
            </w:rPrChange>
          </w:rPr>
          <w:t>Sistema de Evaluación y Verificación de la constancias de las prestaciones</w:t>
        </w:r>
      </w:ins>
      <w:ins w:id="9338" w:author="Javier Quintana Pérez" w:date="2022-11-13T19:33:00Z">
        <w:r w:rsidRPr="00D919CB">
          <w:rPr>
            <w:rFonts w:ascii="Source Sans Pro" w:hAnsi="Source Sans Pro"/>
            <w:sz w:val="21"/>
            <w:szCs w:val="21"/>
            <w:rPrChange w:id="9339" w:author="Javier Quintana Pérez" w:date="2022-12-01T17:31:00Z">
              <w:rPr>
                <w:rFonts w:ascii="Source Sans Pro" w:hAnsi="Source Sans Pro"/>
                <w:color w:val="0000FF"/>
                <w:u w:val="single"/>
              </w:rPr>
            </w:rPrChange>
          </w:rPr>
          <w:t xml:space="preserve"> 1</w:t>
        </w:r>
      </w:ins>
      <w:ins w:id="9340" w:author="Javier Quintana Pérez" w:date="2022-12-01T09:42:00Z">
        <w:del w:id="9341" w:author="mjsierra" w:date="2023-02-02T10:52:00Z">
          <w:r w:rsidRPr="00D919CB" w:rsidDel="00480B8E">
            <w:rPr>
              <w:rFonts w:ascii="Source Sans Pro" w:hAnsi="Source Sans Pro"/>
              <w:sz w:val="21"/>
              <w:szCs w:val="21"/>
              <w:rPrChange w:id="9342" w:author="Javier Quintana Pérez" w:date="2022-12-01T17:31:00Z">
                <w:rPr>
                  <w:rFonts w:ascii="Source Sans Pro" w:hAnsi="Source Sans Pro"/>
                  <w:color w:val="0000FF"/>
                  <w:u w:val="single"/>
                </w:rPr>
              </w:rPrChange>
            </w:rPr>
            <w:delText xml:space="preserve"> </w:delText>
          </w:r>
        </w:del>
      </w:ins>
      <w:ins w:id="9343" w:author="Javier Quintana Pérez" w:date="2022-11-13T19:33:00Z">
        <w:r w:rsidRPr="00D919CB">
          <w:rPr>
            <w:rFonts w:ascii="Source Sans Pro" w:hAnsi="Source Sans Pro"/>
            <w:sz w:val="21"/>
            <w:szCs w:val="21"/>
            <w:rPrChange w:id="9344" w:author="Javier Quintana Pérez" w:date="2022-12-01T17:31:00Z">
              <w:rPr>
                <w:rFonts w:ascii="Source Sans Pro" w:hAnsi="Source Sans Pro"/>
                <w:color w:val="0000FF"/>
                <w:u w:val="single"/>
              </w:rPr>
            </w:rPrChange>
          </w:rPr>
          <w:t>, se dispone de:</w:t>
        </w:r>
      </w:ins>
    </w:p>
    <w:p w:rsidR="005A234B" w:rsidRPr="00114466" w:rsidRDefault="005A234B" w:rsidP="005A234B">
      <w:pPr>
        <w:ind w:left="567"/>
        <w:rPr>
          <w:ins w:id="9345" w:author="Javier Quintana Pérez" w:date="2022-11-13T19:33:00Z"/>
          <w:rFonts w:ascii="Source Sans Pro" w:hAnsi="Source Sans Pro"/>
          <w:sz w:val="21"/>
          <w:szCs w:val="21"/>
          <w:rPrChange w:id="9346" w:author="Javier Quintana Pérez" w:date="2022-12-01T17:31:00Z">
            <w:rPr>
              <w:ins w:id="9347" w:author="Javier Quintana Pérez" w:date="2022-11-13T19:33: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5A234B" w:rsidRPr="00114466" w:rsidTr="007E4098">
        <w:trPr>
          <w:jc w:val="center"/>
          <w:ins w:id="9348" w:author="Javier Quintana Pérez" w:date="2022-11-13T19:33:00Z"/>
        </w:trPr>
        <w:tc>
          <w:tcPr>
            <w:tcW w:w="3589" w:type="pct"/>
            <w:tcBorders>
              <w:top w:val="nil"/>
              <w:left w:val="nil"/>
            </w:tcBorders>
            <w:shd w:val="clear" w:color="auto" w:fill="auto"/>
          </w:tcPr>
          <w:p w:rsidR="005A234B" w:rsidRPr="00114466" w:rsidRDefault="005A234B" w:rsidP="007E4098">
            <w:pPr>
              <w:pStyle w:val="Textoindependiente"/>
              <w:rPr>
                <w:ins w:id="9349" w:author="Javier Quintana Pérez" w:date="2022-11-13T19:33:00Z"/>
                <w:rFonts w:ascii="Source Sans Pro" w:hAnsi="Source Sans Pro"/>
                <w:i w:val="0"/>
                <w:sz w:val="21"/>
                <w:szCs w:val="21"/>
                <w:rPrChange w:id="9350" w:author="Javier Quintana Pérez" w:date="2022-12-01T17:30:00Z">
                  <w:rPr>
                    <w:ins w:id="9351" w:author="Javier Quintana Pérez" w:date="2022-11-13T19:33:00Z"/>
                    <w:rFonts w:ascii="Source Sans Pro" w:hAnsi="Source Sans Pro"/>
                    <w:i w:val="0"/>
                    <w:sz w:val="20"/>
                  </w:rPr>
                </w:rPrChange>
              </w:rPr>
            </w:pPr>
          </w:p>
        </w:tc>
        <w:tc>
          <w:tcPr>
            <w:tcW w:w="705" w:type="pct"/>
            <w:shd w:val="clear" w:color="auto" w:fill="auto"/>
          </w:tcPr>
          <w:p w:rsidR="005A234B" w:rsidRPr="00114466" w:rsidRDefault="00D919CB" w:rsidP="007E4098">
            <w:pPr>
              <w:jc w:val="center"/>
              <w:rPr>
                <w:ins w:id="9352" w:author="Javier Quintana Pérez" w:date="2022-11-13T19:33:00Z"/>
                <w:rFonts w:ascii="Source Sans Pro" w:hAnsi="Source Sans Pro"/>
                <w:sz w:val="21"/>
                <w:szCs w:val="21"/>
                <w:rPrChange w:id="9353" w:author="Javier Quintana Pérez" w:date="2022-12-01T17:30:00Z">
                  <w:rPr>
                    <w:ins w:id="9354" w:author="Javier Quintana Pérez" w:date="2022-11-13T19:33:00Z"/>
                    <w:rFonts w:ascii="Source Sans Pro" w:hAnsi="Source Sans Pro"/>
                  </w:rPr>
                </w:rPrChange>
              </w:rPr>
            </w:pPr>
            <w:ins w:id="9355" w:author="Javier Quintana Pérez" w:date="2022-11-13T19:33:00Z">
              <w:r w:rsidRPr="00D919CB">
                <w:rPr>
                  <w:rFonts w:ascii="Source Sans Pro" w:hAnsi="Source Sans Pro"/>
                  <w:sz w:val="21"/>
                  <w:szCs w:val="21"/>
                  <w:rPrChange w:id="9356" w:author="Javier Quintana Pérez" w:date="2022-12-01T17:30:00Z">
                    <w:rPr>
                      <w:rFonts w:ascii="Source Sans Pro" w:hAnsi="Source Sans Pro"/>
                      <w:color w:val="0000FF"/>
                      <w:u w:val="single"/>
                    </w:rPr>
                  </w:rPrChange>
                </w:rPr>
                <w:t>SI</w:t>
              </w:r>
            </w:ins>
          </w:p>
        </w:tc>
        <w:tc>
          <w:tcPr>
            <w:tcW w:w="706" w:type="pct"/>
            <w:shd w:val="clear" w:color="auto" w:fill="auto"/>
          </w:tcPr>
          <w:p w:rsidR="005A234B" w:rsidRPr="00114466" w:rsidRDefault="00D919CB" w:rsidP="007E4098">
            <w:pPr>
              <w:jc w:val="center"/>
              <w:rPr>
                <w:ins w:id="9357" w:author="Javier Quintana Pérez" w:date="2022-11-13T19:33:00Z"/>
                <w:rFonts w:ascii="Source Sans Pro" w:hAnsi="Source Sans Pro"/>
                <w:sz w:val="21"/>
                <w:szCs w:val="21"/>
                <w:rPrChange w:id="9358" w:author="Javier Quintana Pérez" w:date="2022-12-01T17:30:00Z">
                  <w:rPr>
                    <w:ins w:id="9359" w:author="Javier Quintana Pérez" w:date="2022-11-13T19:33:00Z"/>
                    <w:rFonts w:ascii="Source Sans Pro" w:hAnsi="Source Sans Pro"/>
                  </w:rPr>
                </w:rPrChange>
              </w:rPr>
            </w:pPr>
            <w:ins w:id="9360" w:author="Javier Quintana Pérez" w:date="2022-11-13T19:33:00Z">
              <w:r w:rsidRPr="00D919CB">
                <w:rPr>
                  <w:rFonts w:ascii="Source Sans Pro" w:hAnsi="Source Sans Pro"/>
                  <w:sz w:val="21"/>
                  <w:szCs w:val="21"/>
                  <w:rPrChange w:id="9361" w:author="Javier Quintana Pérez" w:date="2022-12-01T17:30:00Z">
                    <w:rPr>
                      <w:rFonts w:ascii="Source Sans Pro" w:hAnsi="Source Sans Pro"/>
                      <w:color w:val="0000FF"/>
                      <w:u w:val="single"/>
                    </w:rPr>
                  </w:rPrChange>
                </w:rPr>
                <w:t>NO</w:t>
              </w:r>
            </w:ins>
          </w:p>
        </w:tc>
      </w:tr>
      <w:tr w:rsidR="005A234B" w:rsidRPr="00114466" w:rsidTr="007E4098">
        <w:trPr>
          <w:jc w:val="center"/>
          <w:ins w:id="9362" w:author="Javier Quintana Pérez" w:date="2022-11-13T19:33:00Z"/>
        </w:trPr>
        <w:tc>
          <w:tcPr>
            <w:tcW w:w="3589" w:type="pct"/>
            <w:shd w:val="clear" w:color="auto" w:fill="auto"/>
          </w:tcPr>
          <w:p w:rsidR="005A234B" w:rsidRPr="00114466" w:rsidRDefault="00D919CB" w:rsidP="007E4098">
            <w:pPr>
              <w:tabs>
                <w:tab w:val="clear" w:pos="567"/>
              </w:tabs>
              <w:spacing w:line="240" w:lineRule="auto"/>
              <w:jc w:val="left"/>
              <w:rPr>
                <w:ins w:id="9363" w:author="Javier Quintana Pérez" w:date="2022-11-13T19:33:00Z"/>
                <w:rFonts w:ascii="Source Sans Pro" w:hAnsi="Source Sans Pro"/>
                <w:sz w:val="21"/>
                <w:szCs w:val="21"/>
                <w:rPrChange w:id="9364" w:author="Javier Quintana Pérez" w:date="2022-12-01T17:30:00Z">
                  <w:rPr>
                    <w:ins w:id="9365" w:author="Javier Quintana Pérez" w:date="2022-11-13T19:33:00Z"/>
                    <w:rFonts w:ascii="Source Sans Pro" w:hAnsi="Source Sans Pro"/>
                  </w:rPr>
                </w:rPrChange>
              </w:rPr>
            </w:pPr>
            <w:ins w:id="9366" w:author="Javier Quintana Pérez" w:date="2022-11-13T19:33:00Z">
              <w:r w:rsidRPr="00D919CB">
                <w:rPr>
                  <w:rFonts w:ascii="Source Sans Pro" w:hAnsi="Source Sans Pro"/>
                  <w:sz w:val="21"/>
                  <w:szCs w:val="21"/>
                  <w:rPrChange w:id="9367" w:author="Javier Quintana Pérez" w:date="2022-12-01T17:30:00Z">
                    <w:rPr>
                      <w:rFonts w:ascii="Source Sans Pro" w:hAnsi="Source Sans Pro"/>
                      <w:color w:val="0000FF"/>
                      <w:u w:val="single"/>
                    </w:rPr>
                  </w:rPrChange>
                </w:rPr>
                <w:t xml:space="preserve">Declaración de Prestaciones </w:t>
              </w:r>
            </w:ins>
          </w:p>
        </w:tc>
        <w:tc>
          <w:tcPr>
            <w:tcW w:w="705" w:type="pct"/>
            <w:shd w:val="clear" w:color="auto" w:fill="auto"/>
          </w:tcPr>
          <w:p w:rsidR="005A234B" w:rsidRPr="00114466" w:rsidRDefault="005A234B" w:rsidP="007E4098">
            <w:pPr>
              <w:jc w:val="center"/>
              <w:rPr>
                <w:ins w:id="9368" w:author="Javier Quintana Pérez" w:date="2022-11-13T19:33:00Z"/>
                <w:rFonts w:ascii="Source Sans Pro" w:hAnsi="Source Sans Pro"/>
                <w:sz w:val="21"/>
                <w:szCs w:val="21"/>
                <w:rPrChange w:id="9369" w:author="Javier Quintana Pérez" w:date="2022-12-01T17:30:00Z">
                  <w:rPr>
                    <w:ins w:id="9370" w:author="Javier Quintana Pérez" w:date="2022-11-13T19:33:00Z"/>
                    <w:rFonts w:ascii="Source Sans Pro" w:hAnsi="Source Sans Pro"/>
                  </w:rPr>
                </w:rPrChange>
              </w:rPr>
            </w:pPr>
          </w:p>
        </w:tc>
        <w:tc>
          <w:tcPr>
            <w:tcW w:w="706" w:type="pct"/>
            <w:shd w:val="clear" w:color="auto" w:fill="auto"/>
          </w:tcPr>
          <w:p w:rsidR="005A234B" w:rsidRPr="00114466" w:rsidRDefault="005A234B" w:rsidP="007E4098">
            <w:pPr>
              <w:jc w:val="center"/>
              <w:rPr>
                <w:ins w:id="9371" w:author="Javier Quintana Pérez" w:date="2022-11-13T19:33:00Z"/>
                <w:rFonts w:ascii="Source Sans Pro" w:hAnsi="Source Sans Pro"/>
                <w:sz w:val="21"/>
                <w:szCs w:val="21"/>
                <w:rPrChange w:id="9372" w:author="Javier Quintana Pérez" w:date="2022-12-01T17:30:00Z">
                  <w:rPr>
                    <w:ins w:id="9373" w:author="Javier Quintana Pérez" w:date="2022-11-13T19:33:00Z"/>
                    <w:rFonts w:ascii="Source Sans Pro" w:hAnsi="Source Sans Pro"/>
                  </w:rPr>
                </w:rPrChange>
              </w:rPr>
            </w:pPr>
          </w:p>
        </w:tc>
      </w:tr>
      <w:tr w:rsidR="005A234B" w:rsidRPr="00114466" w:rsidTr="007E4098">
        <w:trPr>
          <w:jc w:val="center"/>
          <w:ins w:id="9374" w:author="Javier Quintana Pérez" w:date="2022-11-13T19:33:00Z"/>
        </w:trPr>
        <w:tc>
          <w:tcPr>
            <w:tcW w:w="3589" w:type="pct"/>
            <w:shd w:val="clear" w:color="auto" w:fill="auto"/>
          </w:tcPr>
          <w:p w:rsidR="005A234B" w:rsidRPr="00114466" w:rsidRDefault="00D919CB" w:rsidP="007E4098">
            <w:pPr>
              <w:tabs>
                <w:tab w:val="clear" w:pos="567"/>
              </w:tabs>
              <w:spacing w:line="240" w:lineRule="auto"/>
              <w:jc w:val="left"/>
              <w:rPr>
                <w:ins w:id="9375" w:author="Javier Quintana Pérez" w:date="2022-11-13T19:33:00Z"/>
                <w:rFonts w:ascii="Source Sans Pro" w:hAnsi="Source Sans Pro"/>
                <w:sz w:val="21"/>
                <w:szCs w:val="21"/>
                <w:rPrChange w:id="9376" w:author="Javier Quintana Pérez" w:date="2022-12-01T17:30:00Z">
                  <w:rPr>
                    <w:ins w:id="9377" w:author="Javier Quintana Pérez" w:date="2022-11-13T19:33:00Z"/>
                    <w:rFonts w:ascii="Source Sans Pro" w:hAnsi="Source Sans Pro"/>
                  </w:rPr>
                </w:rPrChange>
              </w:rPr>
            </w:pPr>
            <w:ins w:id="9378" w:author="Javier Quintana Pérez" w:date="2022-11-13T19:33:00Z">
              <w:r w:rsidRPr="00D919CB">
                <w:rPr>
                  <w:rFonts w:ascii="Source Sans Pro" w:hAnsi="Source Sans Pro"/>
                  <w:sz w:val="21"/>
                  <w:szCs w:val="21"/>
                  <w:rPrChange w:id="9379" w:author="Javier Quintana Pérez" w:date="2022-12-01T17:30:00Z">
                    <w:rPr>
                      <w:rFonts w:ascii="Source Sans Pro" w:hAnsi="Source Sans Pro"/>
                      <w:color w:val="0000FF"/>
                      <w:u w:val="single"/>
                    </w:rPr>
                  </w:rPrChange>
                </w:rPr>
                <w:t>Etiqueta CE</w:t>
              </w:r>
            </w:ins>
          </w:p>
        </w:tc>
        <w:tc>
          <w:tcPr>
            <w:tcW w:w="705" w:type="pct"/>
            <w:shd w:val="clear" w:color="auto" w:fill="auto"/>
          </w:tcPr>
          <w:p w:rsidR="005A234B" w:rsidRPr="00114466" w:rsidRDefault="005A234B" w:rsidP="007E4098">
            <w:pPr>
              <w:jc w:val="center"/>
              <w:rPr>
                <w:ins w:id="9380" w:author="Javier Quintana Pérez" w:date="2022-11-13T19:33:00Z"/>
                <w:rFonts w:ascii="Source Sans Pro" w:hAnsi="Source Sans Pro"/>
                <w:sz w:val="21"/>
                <w:szCs w:val="21"/>
                <w:rPrChange w:id="9381" w:author="Javier Quintana Pérez" w:date="2022-12-01T17:30:00Z">
                  <w:rPr>
                    <w:ins w:id="9382" w:author="Javier Quintana Pérez" w:date="2022-11-13T19:33:00Z"/>
                    <w:rFonts w:ascii="Source Sans Pro" w:hAnsi="Source Sans Pro"/>
                  </w:rPr>
                </w:rPrChange>
              </w:rPr>
            </w:pPr>
          </w:p>
        </w:tc>
        <w:tc>
          <w:tcPr>
            <w:tcW w:w="706" w:type="pct"/>
            <w:shd w:val="clear" w:color="auto" w:fill="auto"/>
          </w:tcPr>
          <w:p w:rsidR="005A234B" w:rsidRPr="00114466" w:rsidRDefault="005A234B" w:rsidP="007E4098">
            <w:pPr>
              <w:jc w:val="center"/>
              <w:rPr>
                <w:ins w:id="9383" w:author="Javier Quintana Pérez" w:date="2022-11-13T19:33:00Z"/>
                <w:rFonts w:ascii="Source Sans Pro" w:hAnsi="Source Sans Pro"/>
                <w:sz w:val="21"/>
                <w:szCs w:val="21"/>
                <w:rPrChange w:id="9384" w:author="Javier Quintana Pérez" w:date="2022-12-01T17:30:00Z">
                  <w:rPr>
                    <w:ins w:id="9385" w:author="Javier Quintana Pérez" w:date="2022-11-13T19:33:00Z"/>
                    <w:rFonts w:ascii="Source Sans Pro" w:hAnsi="Source Sans Pro"/>
                  </w:rPr>
                </w:rPrChange>
              </w:rPr>
            </w:pPr>
          </w:p>
        </w:tc>
      </w:tr>
      <w:tr w:rsidR="005A234B" w:rsidRPr="00114466" w:rsidTr="007E4098">
        <w:trPr>
          <w:jc w:val="center"/>
          <w:ins w:id="9386" w:author="Javier Quintana Pérez" w:date="2022-11-13T19:33:00Z"/>
        </w:trPr>
        <w:tc>
          <w:tcPr>
            <w:tcW w:w="3589" w:type="pct"/>
            <w:shd w:val="clear" w:color="auto" w:fill="auto"/>
          </w:tcPr>
          <w:p w:rsidR="005A234B" w:rsidRPr="00114466" w:rsidRDefault="00D919CB" w:rsidP="007E4098">
            <w:pPr>
              <w:tabs>
                <w:tab w:val="clear" w:pos="567"/>
              </w:tabs>
              <w:spacing w:line="240" w:lineRule="auto"/>
              <w:jc w:val="left"/>
              <w:rPr>
                <w:ins w:id="9387" w:author="Javier Quintana Pérez" w:date="2022-11-13T19:33:00Z"/>
                <w:rFonts w:ascii="Source Sans Pro" w:hAnsi="Source Sans Pro"/>
                <w:sz w:val="21"/>
                <w:szCs w:val="21"/>
                <w:rPrChange w:id="9388" w:author="Javier Quintana Pérez" w:date="2022-12-01T17:30:00Z">
                  <w:rPr>
                    <w:ins w:id="9389" w:author="Javier Quintana Pérez" w:date="2022-11-13T19:33:00Z"/>
                    <w:rFonts w:ascii="Source Sans Pro" w:hAnsi="Source Sans Pro"/>
                  </w:rPr>
                </w:rPrChange>
              </w:rPr>
            </w:pPr>
            <w:ins w:id="9390" w:author="Javier Quintana Pérez" w:date="2022-11-13T19:33:00Z">
              <w:r w:rsidRPr="00D919CB">
                <w:rPr>
                  <w:rFonts w:ascii="Source Sans Pro" w:hAnsi="Source Sans Pro"/>
                  <w:sz w:val="21"/>
                  <w:szCs w:val="21"/>
                  <w:rPrChange w:id="9391" w:author="Javier Quintana Pérez" w:date="2022-12-01T17:30:00Z">
                    <w:rPr>
                      <w:rFonts w:ascii="Source Sans Pro" w:hAnsi="Source Sans Pro"/>
                      <w:color w:val="0000FF"/>
                      <w:u w:val="single"/>
                    </w:rPr>
                  </w:rPrChange>
                </w:rPr>
                <w:t>Certificado de Control de Producción de Fábrica (CPF) (por organismo notificado)</w:t>
              </w:r>
            </w:ins>
          </w:p>
        </w:tc>
        <w:tc>
          <w:tcPr>
            <w:tcW w:w="705" w:type="pct"/>
            <w:shd w:val="clear" w:color="auto" w:fill="auto"/>
          </w:tcPr>
          <w:p w:rsidR="005A234B" w:rsidRPr="00114466" w:rsidRDefault="005A234B" w:rsidP="007E4098">
            <w:pPr>
              <w:jc w:val="center"/>
              <w:rPr>
                <w:ins w:id="9392" w:author="Javier Quintana Pérez" w:date="2022-11-13T19:33:00Z"/>
                <w:rFonts w:ascii="Source Sans Pro" w:hAnsi="Source Sans Pro"/>
                <w:sz w:val="21"/>
                <w:szCs w:val="21"/>
                <w:rPrChange w:id="9393" w:author="Javier Quintana Pérez" w:date="2022-12-01T17:30:00Z">
                  <w:rPr>
                    <w:ins w:id="9394" w:author="Javier Quintana Pérez" w:date="2022-11-13T19:33:00Z"/>
                    <w:rFonts w:ascii="Source Sans Pro" w:hAnsi="Source Sans Pro"/>
                  </w:rPr>
                </w:rPrChange>
              </w:rPr>
            </w:pPr>
          </w:p>
        </w:tc>
        <w:tc>
          <w:tcPr>
            <w:tcW w:w="706" w:type="pct"/>
            <w:shd w:val="clear" w:color="auto" w:fill="auto"/>
          </w:tcPr>
          <w:p w:rsidR="005A234B" w:rsidRPr="00114466" w:rsidRDefault="005A234B" w:rsidP="007E4098">
            <w:pPr>
              <w:jc w:val="center"/>
              <w:rPr>
                <w:ins w:id="9395" w:author="Javier Quintana Pérez" w:date="2022-11-13T19:33:00Z"/>
                <w:rFonts w:ascii="Source Sans Pro" w:hAnsi="Source Sans Pro"/>
                <w:sz w:val="21"/>
                <w:szCs w:val="21"/>
                <w:rPrChange w:id="9396" w:author="Javier Quintana Pérez" w:date="2022-12-01T17:30:00Z">
                  <w:rPr>
                    <w:ins w:id="9397" w:author="Javier Quintana Pérez" w:date="2022-11-13T19:33:00Z"/>
                    <w:rFonts w:ascii="Source Sans Pro" w:hAnsi="Source Sans Pro"/>
                  </w:rPr>
                </w:rPrChange>
              </w:rPr>
            </w:pPr>
          </w:p>
        </w:tc>
      </w:tr>
      <w:tr w:rsidR="005A234B" w:rsidRPr="00114466" w:rsidTr="007E4098">
        <w:trPr>
          <w:jc w:val="center"/>
          <w:ins w:id="9398" w:author="Javier Quintana Pérez" w:date="2022-11-13T19:33:00Z"/>
        </w:trPr>
        <w:tc>
          <w:tcPr>
            <w:tcW w:w="3589" w:type="pct"/>
            <w:shd w:val="clear" w:color="auto" w:fill="auto"/>
          </w:tcPr>
          <w:p w:rsidR="005A234B" w:rsidRPr="00114466" w:rsidRDefault="00D919CB" w:rsidP="007E4098">
            <w:pPr>
              <w:tabs>
                <w:tab w:val="clear" w:pos="567"/>
              </w:tabs>
              <w:spacing w:line="240" w:lineRule="auto"/>
              <w:jc w:val="left"/>
              <w:rPr>
                <w:ins w:id="9399" w:author="Javier Quintana Pérez" w:date="2022-11-13T19:33:00Z"/>
                <w:rFonts w:ascii="Source Sans Pro" w:hAnsi="Source Sans Pro"/>
                <w:color w:val="0000FF"/>
                <w:sz w:val="21"/>
                <w:szCs w:val="21"/>
                <w:rPrChange w:id="9400" w:author="Javier Quintana Pérez" w:date="2022-12-01T17:30:00Z">
                  <w:rPr>
                    <w:ins w:id="9401" w:author="Javier Quintana Pérez" w:date="2022-11-13T19:33:00Z"/>
                    <w:rFonts w:ascii="Source Sans Pro" w:hAnsi="Source Sans Pro"/>
                    <w:color w:val="0000FF"/>
                  </w:rPr>
                </w:rPrChange>
              </w:rPr>
            </w:pPr>
            <w:ins w:id="9402" w:author="Javier Quintana Pérez" w:date="2022-11-13T19:33:00Z">
              <w:r w:rsidRPr="00D919CB">
                <w:rPr>
                  <w:rFonts w:ascii="Source Sans Pro" w:hAnsi="Source Sans Pro"/>
                  <w:sz w:val="21"/>
                  <w:szCs w:val="21"/>
                  <w:rPrChange w:id="9403" w:author="Javier Quintana Pérez" w:date="2022-12-01T17:30:00Z">
                    <w:rPr>
                      <w:rFonts w:ascii="Source Sans Pro" w:hAnsi="Source Sans Pro"/>
                      <w:color w:val="0000FF"/>
                      <w:u w:val="single"/>
                    </w:rPr>
                  </w:rPrChange>
                </w:rPr>
                <w:t xml:space="preserve">Ensayo de tipo (por organismo notificado) </w:t>
              </w:r>
            </w:ins>
          </w:p>
        </w:tc>
        <w:tc>
          <w:tcPr>
            <w:tcW w:w="705" w:type="pct"/>
            <w:shd w:val="clear" w:color="auto" w:fill="auto"/>
          </w:tcPr>
          <w:p w:rsidR="005A234B" w:rsidRPr="00114466" w:rsidRDefault="005A234B" w:rsidP="007E4098">
            <w:pPr>
              <w:jc w:val="center"/>
              <w:rPr>
                <w:ins w:id="9404" w:author="Javier Quintana Pérez" w:date="2022-11-13T19:33:00Z"/>
                <w:rFonts w:ascii="Source Sans Pro" w:hAnsi="Source Sans Pro"/>
                <w:sz w:val="21"/>
                <w:szCs w:val="21"/>
                <w:rPrChange w:id="9405" w:author="Javier Quintana Pérez" w:date="2022-12-01T17:30:00Z">
                  <w:rPr>
                    <w:ins w:id="9406" w:author="Javier Quintana Pérez" w:date="2022-11-13T19:33:00Z"/>
                    <w:rFonts w:ascii="Source Sans Pro" w:hAnsi="Source Sans Pro"/>
                  </w:rPr>
                </w:rPrChange>
              </w:rPr>
            </w:pPr>
          </w:p>
        </w:tc>
        <w:tc>
          <w:tcPr>
            <w:tcW w:w="706" w:type="pct"/>
            <w:shd w:val="clear" w:color="auto" w:fill="auto"/>
          </w:tcPr>
          <w:p w:rsidR="005A234B" w:rsidRPr="00114466" w:rsidRDefault="005A234B" w:rsidP="007E4098">
            <w:pPr>
              <w:jc w:val="center"/>
              <w:rPr>
                <w:ins w:id="9407" w:author="Javier Quintana Pérez" w:date="2022-11-13T19:33:00Z"/>
                <w:rFonts w:ascii="Source Sans Pro" w:hAnsi="Source Sans Pro"/>
                <w:sz w:val="21"/>
                <w:szCs w:val="21"/>
                <w:rPrChange w:id="9408" w:author="Javier Quintana Pérez" w:date="2022-12-01T17:30:00Z">
                  <w:rPr>
                    <w:ins w:id="9409" w:author="Javier Quintana Pérez" w:date="2022-11-13T19:33:00Z"/>
                    <w:rFonts w:ascii="Source Sans Pro" w:hAnsi="Source Sans Pro"/>
                  </w:rPr>
                </w:rPrChange>
              </w:rPr>
            </w:pPr>
          </w:p>
        </w:tc>
      </w:tr>
    </w:tbl>
    <w:p w:rsidR="005A234B" w:rsidRPr="00114466" w:rsidRDefault="005A234B" w:rsidP="005A234B">
      <w:pPr>
        <w:rPr>
          <w:ins w:id="9410" w:author="Javier Quintana Pérez" w:date="2022-11-13T19:33:00Z"/>
          <w:rFonts w:ascii="Source Sans Pro" w:hAnsi="Source Sans Pro"/>
          <w:sz w:val="21"/>
          <w:szCs w:val="21"/>
          <w:rPrChange w:id="9411" w:author="Javier Quintana Pérez" w:date="2022-12-01T17:30:00Z">
            <w:rPr>
              <w:ins w:id="9412" w:author="Javier Quintana Pérez" w:date="2022-11-13T19:33:00Z"/>
              <w:rFonts w:ascii="Source Sans Pro" w:hAnsi="Source Sans Pro"/>
            </w:rPr>
          </w:rPrChange>
        </w:rPr>
      </w:pPr>
    </w:p>
    <w:p w:rsidR="005A234B" w:rsidRPr="00114466" w:rsidRDefault="005A234B" w:rsidP="005A234B">
      <w:pPr>
        <w:tabs>
          <w:tab w:val="clear" w:pos="567"/>
        </w:tabs>
        <w:spacing w:line="240" w:lineRule="auto"/>
        <w:jc w:val="left"/>
        <w:rPr>
          <w:ins w:id="9413" w:author="Javier Quintana Pérez" w:date="2022-11-13T19:33:00Z"/>
          <w:rFonts w:ascii="Source Sans Pro" w:hAnsi="Source Sans Pro"/>
          <w:color w:val="000000"/>
          <w:sz w:val="21"/>
          <w:szCs w:val="21"/>
          <w:rPrChange w:id="9414" w:author="Javier Quintana Pérez" w:date="2022-12-01T17:30:00Z">
            <w:rPr>
              <w:ins w:id="9415" w:author="Javier Quintana Pérez" w:date="2022-11-13T19:33:00Z"/>
              <w:rFonts w:ascii="Source Sans Pro" w:hAnsi="Source Sans Pro"/>
              <w:color w:val="000000"/>
            </w:rPr>
          </w:rPrChange>
        </w:rPr>
      </w:pPr>
    </w:p>
    <w:p w:rsidR="005A234B" w:rsidRPr="00114466" w:rsidRDefault="00D919CB" w:rsidP="005A234B">
      <w:pPr>
        <w:numPr>
          <w:ilvl w:val="0"/>
          <w:numId w:val="11"/>
        </w:numPr>
        <w:ind w:left="567" w:hanging="425"/>
        <w:rPr>
          <w:ins w:id="9416" w:author="Javier Quintana Pérez" w:date="2022-11-13T19:33:00Z"/>
          <w:rFonts w:ascii="Source Sans Pro" w:hAnsi="Source Sans Pro"/>
          <w:sz w:val="21"/>
          <w:szCs w:val="21"/>
          <w:rPrChange w:id="9417" w:author="Javier Quintana Pérez" w:date="2022-12-01T17:31:00Z">
            <w:rPr>
              <w:ins w:id="9418" w:author="Javier Quintana Pérez" w:date="2022-11-13T19:33:00Z"/>
              <w:rFonts w:ascii="Source Sans Pro" w:hAnsi="Source Sans Pro"/>
            </w:rPr>
          </w:rPrChange>
        </w:rPr>
      </w:pPr>
      <w:ins w:id="9419" w:author="Javier Quintana Pérez" w:date="2022-11-13T19:33:00Z">
        <w:r w:rsidRPr="00D919CB">
          <w:rPr>
            <w:rFonts w:ascii="Source Sans Pro" w:hAnsi="Source Sans Pro"/>
            <w:sz w:val="21"/>
            <w:szCs w:val="21"/>
            <w:rPrChange w:id="9420" w:author="Javier Quintana Pérez" w:date="2022-12-01T17:31:00Z">
              <w:rPr>
                <w:rFonts w:ascii="Source Sans Pro" w:hAnsi="Source Sans Pro"/>
                <w:color w:val="0000FF"/>
                <w:u w:val="single"/>
              </w:rPr>
            </w:rPrChange>
          </w:rPr>
          <w:t xml:space="preserve">En el caso de </w:t>
        </w:r>
      </w:ins>
      <w:ins w:id="9421" w:author="Javier Quintana Pérez" w:date="2022-12-01T17:31:00Z">
        <w:r w:rsidRPr="00D919CB">
          <w:rPr>
            <w:rFonts w:ascii="Source Sans Pro" w:hAnsi="Source Sans Pro"/>
            <w:sz w:val="21"/>
            <w:szCs w:val="21"/>
            <w:rPrChange w:id="9422" w:author="Javier Quintana Pérez" w:date="2022-12-01T17:31:00Z">
              <w:rPr>
                <w:rFonts w:ascii="Source Sans Pro" w:hAnsi="Source Sans Pro"/>
                <w:color w:val="FF0000"/>
                <w:sz w:val="21"/>
                <w:szCs w:val="21"/>
                <w:u w:val="single"/>
              </w:rPr>
            </w:rPrChange>
          </w:rPr>
          <w:t>Sistema de Evaluación y Verificación de la constancias de las prestaciones</w:t>
        </w:r>
      </w:ins>
      <w:ins w:id="9423" w:author="Javier Quintana Pérez" w:date="2022-11-13T19:33:00Z">
        <w:r w:rsidRPr="00D919CB">
          <w:rPr>
            <w:rFonts w:ascii="Source Sans Pro" w:hAnsi="Source Sans Pro"/>
            <w:sz w:val="21"/>
            <w:szCs w:val="21"/>
            <w:rPrChange w:id="9424" w:author="Javier Quintana Pérez" w:date="2022-12-01T17:31:00Z">
              <w:rPr>
                <w:rFonts w:ascii="Source Sans Pro" w:hAnsi="Source Sans Pro"/>
                <w:color w:val="0000FF"/>
                <w:u w:val="single"/>
              </w:rPr>
            </w:rPrChange>
          </w:rPr>
          <w:t xml:space="preserve"> Tipo 2+, se dispone de:</w:t>
        </w:r>
      </w:ins>
    </w:p>
    <w:p w:rsidR="005A234B" w:rsidRPr="00114466" w:rsidRDefault="005A234B" w:rsidP="005A234B">
      <w:pPr>
        <w:ind w:left="567"/>
        <w:rPr>
          <w:ins w:id="9425" w:author="Javier Quintana Pérez" w:date="2022-11-13T19:33:00Z"/>
          <w:rFonts w:ascii="Source Sans Pro" w:hAnsi="Source Sans Pro"/>
          <w:sz w:val="21"/>
          <w:szCs w:val="21"/>
          <w:rPrChange w:id="9426" w:author="Javier Quintana Pérez" w:date="2022-12-01T17:30:00Z">
            <w:rPr>
              <w:ins w:id="9427" w:author="Javier Quintana Pérez" w:date="2022-11-13T19:33: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5A234B" w:rsidRPr="00114466" w:rsidTr="007E4098">
        <w:trPr>
          <w:tblHeader/>
          <w:jc w:val="center"/>
          <w:ins w:id="9428" w:author="Javier Quintana Pérez" w:date="2022-11-13T19:33:00Z"/>
        </w:trPr>
        <w:tc>
          <w:tcPr>
            <w:tcW w:w="3589" w:type="pct"/>
            <w:tcBorders>
              <w:top w:val="nil"/>
              <w:left w:val="nil"/>
            </w:tcBorders>
            <w:shd w:val="clear" w:color="auto" w:fill="auto"/>
          </w:tcPr>
          <w:p w:rsidR="005A234B" w:rsidRPr="00114466" w:rsidRDefault="005A234B" w:rsidP="007E4098">
            <w:pPr>
              <w:pStyle w:val="Textoindependiente"/>
              <w:rPr>
                <w:ins w:id="9429" w:author="Javier Quintana Pérez" w:date="2022-11-13T19:33:00Z"/>
                <w:rFonts w:ascii="Source Sans Pro" w:hAnsi="Source Sans Pro"/>
                <w:i w:val="0"/>
                <w:sz w:val="21"/>
                <w:szCs w:val="21"/>
                <w:rPrChange w:id="9430" w:author="Javier Quintana Pérez" w:date="2022-12-01T17:30:00Z">
                  <w:rPr>
                    <w:ins w:id="9431" w:author="Javier Quintana Pérez" w:date="2022-11-13T19:33:00Z"/>
                    <w:rFonts w:ascii="Source Sans Pro" w:hAnsi="Source Sans Pro"/>
                    <w:i w:val="0"/>
                    <w:sz w:val="20"/>
                  </w:rPr>
                </w:rPrChange>
              </w:rPr>
            </w:pPr>
          </w:p>
        </w:tc>
        <w:tc>
          <w:tcPr>
            <w:tcW w:w="705" w:type="pct"/>
            <w:shd w:val="clear" w:color="auto" w:fill="auto"/>
          </w:tcPr>
          <w:p w:rsidR="005A234B" w:rsidRPr="00114466" w:rsidRDefault="00D919CB" w:rsidP="007E4098">
            <w:pPr>
              <w:jc w:val="center"/>
              <w:rPr>
                <w:ins w:id="9432" w:author="Javier Quintana Pérez" w:date="2022-11-13T19:33:00Z"/>
                <w:rFonts w:ascii="Source Sans Pro" w:hAnsi="Source Sans Pro"/>
                <w:sz w:val="21"/>
                <w:szCs w:val="21"/>
                <w:rPrChange w:id="9433" w:author="Javier Quintana Pérez" w:date="2022-12-01T17:30:00Z">
                  <w:rPr>
                    <w:ins w:id="9434" w:author="Javier Quintana Pérez" w:date="2022-11-13T19:33:00Z"/>
                    <w:rFonts w:ascii="Source Sans Pro" w:hAnsi="Source Sans Pro"/>
                  </w:rPr>
                </w:rPrChange>
              </w:rPr>
            </w:pPr>
            <w:ins w:id="9435" w:author="Javier Quintana Pérez" w:date="2022-11-13T19:33:00Z">
              <w:r w:rsidRPr="00D919CB">
                <w:rPr>
                  <w:rFonts w:ascii="Source Sans Pro" w:hAnsi="Source Sans Pro"/>
                  <w:sz w:val="21"/>
                  <w:szCs w:val="21"/>
                  <w:rPrChange w:id="9436" w:author="Javier Quintana Pérez" w:date="2022-12-01T17:30:00Z">
                    <w:rPr>
                      <w:rFonts w:ascii="Source Sans Pro" w:hAnsi="Source Sans Pro"/>
                      <w:color w:val="0000FF"/>
                      <w:u w:val="single"/>
                    </w:rPr>
                  </w:rPrChange>
                </w:rPr>
                <w:t>SI</w:t>
              </w:r>
            </w:ins>
          </w:p>
        </w:tc>
        <w:tc>
          <w:tcPr>
            <w:tcW w:w="706" w:type="pct"/>
            <w:shd w:val="clear" w:color="auto" w:fill="auto"/>
          </w:tcPr>
          <w:p w:rsidR="005A234B" w:rsidRPr="00114466" w:rsidRDefault="00D919CB" w:rsidP="007E4098">
            <w:pPr>
              <w:jc w:val="center"/>
              <w:rPr>
                <w:ins w:id="9437" w:author="Javier Quintana Pérez" w:date="2022-11-13T19:33:00Z"/>
                <w:rFonts w:ascii="Source Sans Pro" w:hAnsi="Source Sans Pro"/>
                <w:sz w:val="21"/>
                <w:szCs w:val="21"/>
                <w:rPrChange w:id="9438" w:author="Javier Quintana Pérez" w:date="2022-12-01T17:30:00Z">
                  <w:rPr>
                    <w:ins w:id="9439" w:author="Javier Quintana Pérez" w:date="2022-11-13T19:33:00Z"/>
                    <w:rFonts w:ascii="Source Sans Pro" w:hAnsi="Source Sans Pro"/>
                  </w:rPr>
                </w:rPrChange>
              </w:rPr>
            </w:pPr>
            <w:ins w:id="9440" w:author="Javier Quintana Pérez" w:date="2022-11-13T19:33:00Z">
              <w:r w:rsidRPr="00D919CB">
                <w:rPr>
                  <w:rFonts w:ascii="Source Sans Pro" w:hAnsi="Source Sans Pro"/>
                  <w:sz w:val="21"/>
                  <w:szCs w:val="21"/>
                  <w:rPrChange w:id="9441" w:author="Javier Quintana Pérez" w:date="2022-12-01T17:30:00Z">
                    <w:rPr>
                      <w:rFonts w:ascii="Source Sans Pro" w:hAnsi="Source Sans Pro"/>
                      <w:color w:val="0000FF"/>
                      <w:u w:val="single"/>
                    </w:rPr>
                  </w:rPrChange>
                </w:rPr>
                <w:t>NO</w:t>
              </w:r>
            </w:ins>
          </w:p>
        </w:tc>
      </w:tr>
      <w:tr w:rsidR="005A234B" w:rsidRPr="00114466" w:rsidTr="007E4098">
        <w:trPr>
          <w:jc w:val="center"/>
          <w:ins w:id="9442" w:author="Javier Quintana Pérez" w:date="2022-11-13T19:33:00Z"/>
        </w:trPr>
        <w:tc>
          <w:tcPr>
            <w:tcW w:w="3589" w:type="pct"/>
            <w:shd w:val="clear" w:color="auto" w:fill="auto"/>
          </w:tcPr>
          <w:p w:rsidR="005A234B" w:rsidRPr="00114466" w:rsidRDefault="00D919CB" w:rsidP="007E4098">
            <w:pPr>
              <w:tabs>
                <w:tab w:val="clear" w:pos="567"/>
              </w:tabs>
              <w:spacing w:line="240" w:lineRule="auto"/>
              <w:jc w:val="left"/>
              <w:rPr>
                <w:ins w:id="9443" w:author="Javier Quintana Pérez" w:date="2022-11-13T19:33:00Z"/>
                <w:rFonts w:ascii="Source Sans Pro" w:hAnsi="Source Sans Pro"/>
                <w:sz w:val="21"/>
                <w:szCs w:val="21"/>
                <w:rPrChange w:id="9444" w:author="Javier Quintana Pérez" w:date="2022-12-01T17:30:00Z">
                  <w:rPr>
                    <w:ins w:id="9445" w:author="Javier Quintana Pérez" w:date="2022-11-13T19:33:00Z"/>
                    <w:rFonts w:ascii="Source Sans Pro" w:hAnsi="Source Sans Pro"/>
                  </w:rPr>
                </w:rPrChange>
              </w:rPr>
            </w:pPr>
            <w:ins w:id="9446" w:author="Javier Quintana Pérez" w:date="2022-11-13T19:33:00Z">
              <w:r w:rsidRPr="00D919CB">
                <w:rPr>
                  <w:rFonts w:ascii="Source Sans Pro" w:hAnsi="Source Sans Pro"/>
                  <w:sz w:val="21"/>
                  <w:szCs w:val="21"/>
                  <w:rPrChange w:id="9447" w:author="Javier Quintana Pérez" w:date="2022-12-01T17:30:00Z">
                    <w:rPr>
                      <w:rFonts w:ascii="Source Sans Pro" w:hAnsi="Source Sans Pro"/>
                      <w:color w:val="0000FF"/>
                      <w:u w:val="single"/>
                    </w:rPr>
                  </w:rPrChange>
                </w:rPr>
                <w:t xml:space="preserve">Declaración de Prestaciones </w:t>
              </w:r>
            </w:ins>
          </w:p>
        </w:tc>
        <w:tc>
          <w:tcPr>
            <w:tcW w:w="705" w:type="pct"/>
            <w:shd w:val="clear" w:color="auto" w:fill="auto"/>
          </w:tcPr>
          <w:p w:rsidR="005A234B" w:rsidRPr="00114466" w:rsidRDefault="005A234B" w:rsidP="007E4098">
            <w:pPr>
              <w:jc w:val="center"/>
              <w:rPr>
                <w:ins w:id="9448" w:author="Javier Quintana Pérez" w:date="2022-11-13T19:33:00Z"/>
                <w:rFonts w:ascii="Source Sans Pro" w:hAnsi="Source Sans Pro"/>
                <w:sz w:val="21"/>
                <w:szCs w:val="21"/>
                <w:rPrChange w:id="9449" w:author="Javier Quintana Pérez" w:date="2022-12-01T17:30:00Z">
                  <w:rPr>
                    <w:ins w:id="9450" w:author="Javier Quintana Pérez" w:date="2022-11-13T19:33:00Z"/>
                    <w:rFonts w:ascii="Source Sans Pro" w:hAnsi="Source Sans Pro"/>
                  </w:rPr>
                </w:rPrChange>
              </w:rPr>
            </w:pPr>
          </w:p>
        </w:tc>
        <w:tc>
          <w:tcPr>
            <w:tcW w:w="706" w:type="pct"/>
            <w:shd w:val="clear" w:color="auto" w:fill="auto"/>
          </w:tcPr>
          <w:p w:rsidR="005A234B" w:rsidRPr="00114466" w:rsidRDefault="005A234B" w:rsidP="007E4098">
            <w:pPr>
              <w:jc w:val="center"/>
              <w:rPr>
                <w:ins w:id="9451" w:author="Javier Quintana Pérez" w:date="2022-11-13T19:33:00Z"/>
                <w:rFonts w:ascii="Source Sans Pro" w:hAnsi="Source Sans Pro"/>
                <w:sz w:val="21"/>
                <w:szCs w:val="21"/>
                <w:rPrChange w:id="9452" w:author="Javier Quintana Pérez" w:date="2022-12-01T17:30:00Z">
                  <w:rPr>
                    <w:ins w:id="9453" w:author="Javier Quintana Pérez" w:date="2022-11-13T19:33:00Z"/>
                    <w:rFonts w:ascii="Source Sans Pro" w:hAnsi="Source Sans Pro"/>
                  </w:rPr>
                </w:rPrChange>
              </w:rPr>
            </w:pPr>
          </w:p>
        </w:tc>
      </w:tr>
      <w:tr w:rsidR="005A234B" w:rsidRPr="00114466" w:rsidTr="007E4098">
        <w:trPr>
          <w:jc w:val="center"/>
          <w:ins w:id="9454" w:author="Javier Quintana Pérez" w:date="2022-11-13T19:33:00Z"/>
        </w:trPr>
        <w:tc>
          <w:tcPr>
            <w:tcW w:w="3589" w:type="pct"/>
            <w:shd w:val="clear" w:color="auto" w:fill="auto"/>
          </w:tcPr>
          <w:p w:rsidR="005A234B" w:rsidRPr="00114466" w:rsidRDefault="00D919CB" w:rsidP="007E4098">
            <w:pPr>
              <w:tabs>
                <w:tab w:val="clear" w:pos="567"/>
              </w:tabs>
              <w:spacing w:line="240" w:lineRule="auto"/>
              <w:jc w:val="left"/>
              <w:rPr>
                <w:ins w:id="9455" w:author="Javier Quintana Pérez" w:date="2022-11-13T19:33:00Z"/>
                <w:rFonts w:ascii="Source Sans Pro" w:hAnsi="Source Sans Pro"/>
                <w:sz w:val="21"/>
                <w:szCs w:val="21"/>
                <w:rPrChange w:id="9456" w:author="Javier Quintana Pérez" w:date="2022-12-01T17:30:00Z">
                  <w:rPr>
                    <w:ins w:id="9457" w:author="Javier Quintana Pérez" w:date="2022-11-13T19:33:00Z"/>
                    <w:rFonts w:ascii="Source Sans Pro" w:hAnsi="Source Sans Pro"/>
                  </w:rPr>
                </w:rPrChange>
              </w:rPr>
            </w:pPr>
            <w:ins w:id="9458" w:author="Javier Quintana Pérez" w:date="2022-11-13T19:33:00Z">
              <w:r w:rsidRPr="00D919CB">
                <w:rPr>
                  <w:rFonts w:ascii="Source Sans Pro" w:hAnsi="Source Sans Pro"/>
                  <w:sz w:val="21"/>
                  <w:szCs w:val="21"/>
                  <w:rPrChange w:id="9459" w:author="Javier Quintana Pérez" w:date="2022-12-01T17:30:00Z">
                    <w:rPr>
                      <w:rFonts w:ascii="Source Sans Pro" w:hAnsi="Source Sans Pro"/>
                      <w:color w:val="0000FF"/>
                      <w:u w:val="single"/>
                    </w:rPr>
                  </w:rPrChange>
                </w:rPr>
                <w:t>Etiqueta CE</w:t>
              </w:r>
            </w:ins>
          </w:p>
        </w:tc>
        <w:tc>
          <w:tcPr>
            <w:tcW w:w="705" w:type="pct"/>
            <w:shd w:val="clear" w:color="auto" w:fill="auto"/>
          </w:tcPr>
          <w:p w:rsidR="005A234B" w:rsidRPr="00114466" w:rsidRDefault="005A234B" w:rsidP="007E4098">
            <w:pPr>
              <w:jc w:val="center"/>
              <w:rPr>
                <w:ins w:id="9460" w:author="Javier Quintana Pérez" w:date="2022-11-13T19:33:00Z"/>
                <w:rFonts w:ascii="Source Sans Pro" w:hAnsi="Source Sans Pro"/>
                <w:sz w:val="21"/>
                <w:szCs w:val="21"/>
                <w:rPrChange w:id="9461" w:author="Javier Quintana Pérez" w:date="2022-12-01T17:30:00Z">
                  <w:rPr>
                    <w:ins w:id="9462" w:author="Javier Quintana Pérez" w:date="2022-11-13T19:33:00Z"/>
                    <w:rFonts w:ascii="Source Sans Pro" w:hAnsi="Source Sans Pro"/>
                  </w:rPr>
                </w:rPrChange>
              </w:rPr>
            </w:pPr>
          </w:p>
        </w:tc>
        <w:tc>
          <w:tcPr>
            <w:tcW w:w="706" w:type="pct"/>
            <w:shd w:val="clear" w:color="auto" w:fill="auto"/>
          </w:tcPr>
          <w:p w:rsidR="005A234B" w:rsidRPr="00114466" w:rsidRDefault="005A234B" w:rsidP="007E4098">
            <w:pPr>
              <w:jc w:val="center"/>
              <w:rPr>
                <w:ins w:id="9463" w:author="Javier Quintana Pérez" w:date="2022-11-13T19:33:00Z"/>
                <w:rFonts w:ascii="Source Sans Pro" w:hAnsi="Source Sans Pro"/>
                <w:sz w:val="21"/>
                <w:szCs w:val="21"/>
                <w:rPrChange w:id="9464" w:author="Javier Quintana Pérez" w:date="2022-12-01T17:30:00Z">
                  <w:rPr>
                    <w:ins w:id="9465" w:author="Javier Quintana Pérez" w:date="2022-11-13T19:33:00Z"/>
                    <w:rFonts w:ascii="Source Sans Pro" w:hAnsi="Source Sans Pro"/>
                  </w:rPr>
                </w:rPrChange>
              </w:rPr>
            </w:pPr>
          </w:p>
        </w:tc>
      </w:tr>
      <w:tr w:rsidR="005A234B" w:rsidRPr="00114466" w:rsidTr="007E4098">
        <w:trPr>
          <w:jc w:val="center"/>
          <w:ins w:id="9466" w:author="Javier Quintana Pérez" w:date="2022-11-13T19:33:00Z"/>
        </w:trPr>
        <w:tc>
          <w:tcPr>
            <w:tcW w:w="3589" w:type="pct"/>
            <w:shd w:val="clear" w:color="auto" w:fill="auto"/>
          </w:tcPr>
          <w:p w:rsidR="005A234B" w:rsidRPr="00114466" w:rsidRDefault="00D919CB" w:rsidP="007E4098">
            <w:pPr>
              <w:tabs>
                <w:tab w:val="clear" w:pos="567"/>
              </w:tabs>
              <w:spacing w:line="240" w:lineRule="auto"/>
              <w:jc w:val="left"/>
              <w:rPr>
                <w:ins w:id="9467" w:author="Javier Quintana Pérez" w:date="2022-11-13T19:33:00Z"/>
                <w:rFonts w:ascii="Source Sans Pro" w:hAnsi="Source Sans Pro"/>
                <w:sz w:val="21"/>
                <w:szCs w:val="21"/>
                <w:rPrChange w:id="9468" w:author="Javier Quintana Pérez" w:date="2022-12-01T17:30:00Z">
                  <w:rPr>
                    <w:ins w:id="9469" w:author="Javier Quintana Pérez" w:date="2022-11-13T19:33:00Z"/>
                    <w:rFonts w:ascii="Source Sans Pro" w:hAnsi="Source Sans Pro"/>
                  </w:rPr>
                </w:rPrChange>
              </w:rPr>
            </w:pPr>
            <w:ins w:id="9470" w:author="Javier Quintana Pérez" w:date="2022-11-13T19:33:00Z">
              <w:r w:rsidRPr="00D919CB">
                <w:rPr>
                  <w:rFonts w:ascii="Source Sans Pro" w:hAnsi="Source Sans Pro"/>
                  <w:sz w:val="21"/>
                  <w:szCs w:val="21"/>
                  <w:rPrChange w:id="9471" w:author="Javier Quintana Pérez" w:date="2022-12-01T17:30:00Z">
                    <w:rPr>
                      <w:rFonts w:ascii="Source Sans Pro" w:hAnsi="Source Sans Pro"/>
                      <w:color w:val="0000FF"/>
                      <w:u w:val="single"/>
                    </w:rPr>
                  </w:rPrChange>
                </w:rPr>
                <w:t>Certificado de Control de Producción de Fábrica (CPF) (por organismo notificado)</w:t>
              </w:r>
            </w:ins>
          </w:p>
        </w:tc>
        <w:tc>
          <w:tcPr>
            <w:tcW w:w="705" w:type="pct"/>
            <w:shd w:val="clear" w:color="auto" w:fill="auto"/>
          </w:tcPr>
          <w:p w:rsidR="005A234B" w:rsidRPr="00114466" w:rsidRDefault="005A234B" w:rsidP="007E4098">
            <w:pPr>
              <w:jc w:val="center"/>
              <w:rPr>
                <w:ins w:id="9472" w:author="Javier Quintana Pérez" w:date="2022-11-13T19:33:00Z"/>
                <w:rFonts w:ascii="Source Sans Pro" w:hAnsi="Source Sans Pro"/>
                <w:sz w:val="21"/>
                <w:szCs w:val="21"/>
                <w:rPrChange w:id="9473" w:author="Javier Quintana Pérez" w:date="2022-12-01T17:30:00Z">
                  <w:rPr>
                    <w:ins w:id="9474" w:author="Javier Quintana Pérez" w:date="2022-11-13T19:33:00Z"/>
                    <w:rFonts w:ascii="Source Sans Pro" w:hAnsi="Source Sans Pro"/>
                  </w:rPr>
                </w:rPrChange>
              </w:rPr>
            </w:pPr>
          </w:p>
        </w:tc>
        <w:tc>
          <w:tcPr>
            <w:tcW w:w="706" w:type="pct"/>
            <w:shd w:val="clear" w:color="auto" w:fill="auto"/>
          </w:tcPr>
          <w:p w:rsidR="005A234B" w:rsidRPr="00114466" w:rsidRDefault="005A234B" w:rsidP="007E4098">
            <w:pPr>
              <w:jc w:val="center"/>
              <w:rPr>
                <w:ins w:id="9475" w:author="Javier Quintana Pérez" w:date="2022-11-13T19:33:00Z"/>
                <w:rFonts w:ascii="Source Sans Pro" w:hAnsi="Source Sans Pro"/>
                <w:sz w:val="21"/>
                <w:szCs w:val="21"/>
                <w:rPrChange w:id="9476" w:author="Javier Quintana Pérez" w:date="2022-12-01T17:30:00Z">
                  <w:rPr>
                    <w:ins w:id="9477" w:author="Javier Quintana Pérez" w:date="2022-11-13T19:33:00Z"/>
                    <w:rFonts w:ascii="Source Sans Pro" w:hAnsi="Source Sans Pro"/>
                  </w:rPr>
                </w:rPrChange>
              </w:rPr>
            </w:pPr>
          </w:p>
        </w:tc>
      </w:tr>
      <w:tr w:rsidR="005A234B" w:rsidRPr="00114466" w:rsidTr="007E4098">
        <w:trPr>
          <w:jc w:val="center"/>
          <w:ins w:id="9478" w:author="Javier Quintana Pérez" w:date="2022-11-13T19:33:00Z"/>
        </w:trPr>
        <w:tc>
          <w:tcPr>
            <w:tcW w:w="3589" w:type="pct"/>
            <w:shd w:val="clear" w:color="auto" w:fill="auto"/>
          </w:tcPr>
          <w:p w:rsidR="005A234B" w:rsidRPr="00114466" w:rsidRDefault="00D919CB" w:rsidP="007E4098">
            <w:pPr>
              <w:tabs>
                <w:tab w:val="clear" w:pos="567"/>
              </w:tabs>
              <w:spacing w:line="240" w:lineRule="auto"/>
              <w:jc w:val="left"/>
              <w:rPr>
                <w:ins w:id="9479" w:author="Javier Quintana Pérez" w:date="2022-11-13T19:33:00Z"/>
                <w:rFonts w:ascii="Source Sans Pro" w:hAnsi="Source Sans Pro"/>
                <w:sz w:val="21"/>
                <w:szCs w:val="21"/>
                <w:rPrChange w:id="9480" w:author="Javier Quintana Pérez" w:date="2022-12-01T17:30:00Z">
                  <w:rPr>
                    <w:ins w:id="9481" w:author="Javier Quintana Pérez" w:date="2022-11-13T19:33:00Z"/>
                    <w:rFonts w:ascii="Source Sans Pro" w:hAnsi="Source Sans Pro"/>
                  </w:rPr>
                </w:rPrChange>
              </w:rPr>
            </w:pPr>
            <w:ins w:id="9482" w:author="Javier Quintana Pérez" w:date="2022-11-13T19:33:00Z">
              <w:r w:rsidRPr="00D919CB">
                <w:rPr>
                  <w:rFonts w:ascii="Source Sans Pro" w:hAnsi="Source Sans Pro"/>
                  <w:sz w:val="21"/>
                  <w:szCs w:val="21"/>
                  <w:rPrChange w:id="9483" w:author="Javier Quintana Pérez" w:date="2022-12-01T17:30:00Z">
                    <w:rPr>
                      <w:rFonts w:ascii="Source Sans Pro" w:hAnsi="Source Sans Pro"/>
                      <w:color w:val="0000FF"/>
                      <w:u w:val="single"/>
                    </w:rPr>
                  </w:rPrChange>
                </w:rPr>
                <w:t>Ensayo de tipo</w:t>
              </w:r>
            </w:ins>
          </w:p>
        </w:tc>
        <w:tc>
          <w:tcPr>
            <w:tcW w:w="705" w:type="pct"/>
            <w:shd w:val="clear" w:color="auto" w:fill="auto"/>
          </w:tcPr>
          <w:p w:rsidR="005A234B" w:rsidRPr="00114466" w:rsidRDefault="005A234B" w:rsidP="007E4098">
            <w:pPr>
              <w:jc w:val="center"/>
              <w:rPr>
                <w:ins w:id="9484" w:author="Javier Quintana Pérez" w:date="2022-11-13T19:33:00Z"/>
                <w:rFonts w:ascii="Source Sans Pro" w:hAnsi="Source Sans Pro"/>
                <w:sz w:val="21"/>
                <w:szCs w:val="21"/>
                <w:rPrChange w:id="9485" w:author="Javier Quintana Pérez" w:date="2022-12-01T17:30:00Z">
                  <w:rPr>
                    <w:ins w:id="9486" w:author="Javier Quintana Pérez" w:date="2022-11-13T19:33:00Z"/>
                    <w:rFonts w:ascii="Source Sans Pro" w:hAnsi="Source Sans Pro"/>
                  </w:rPr>
                </w:rPrChange>
              </w:rPr>
            </w:pPr>
          </w:p>
        </w:tc>
        <w:tc>
          <w:tcPr>
            <w:tcW w:w="706" w:type="pct"/>
            <w:shd w:val="clear" w:color="auto" w:fill="auto"/>
          </w:tcPr>
          <w:p w:rsidR="005A234B" w:rsidRPr="00114466" w:rsidRDefault="005A234B" w:rsidP="007E4098">
            <w:pPr>
              <w:jc w:val="center"/>
              <w:rPr>
                <w:ins w:id="9487" w:author="Javier Quintana Pérez" w:date="2022-11-13T19:33:00Z"/>
                <w:rFonts w:ascii="Source Sans Pro" w:hAnsi="Source Sans Pro"/>
                <w:sz w:val="21"/>
                <w:szCs w:val="21"/>
                <w:rPrChange w:id="9488" w:author="Javier Quintana Pérez" w:date="2022-12-01T17:30:00Z">
                  <w:rPr>
                    <w:ins w:id="9489" w:author="Javier Quintana Pérez" w:date="2022-11-13T19:33:00Z"/>
                    <w:rFonts w:ascii="Source Sans Pro" w:hAnsi="Source Sans Pro"/>
                  </w:rPr>
                </w:rPrChange>
              </w:rPr>
            </w:pPr>
          </w:p>
        </w:tc>
      </w:tr>
    </w:tbl>
    <w:p w:rsidR="005A234B" w:rsidRDefault="005A234B" w:rsidP="005A234B">
      <w:pPr>
        <w:rPr>
          <w:ins w:id="9490" w:author="Javier Quintana Pérez" w:date="2022-12-01T17:31:00Z"/>
          <w:rFonts w:ascii="Source Sans Pro" w:hAnsi="Source Sans Pro"/>
          <w:sz w:val="21"/>
          <w:szCs w:val="21"/>
        </w:rPr>
      </w:pPr>
    </w:p>
    <w:p w:rsidR="00114466" w:rsidRPr="00114466" w:rsidRDefault="00114466" w:rsidP="005A234B">
      <w:pPr>
        <w:rPr>
          <w:ins w:id="9491" w:author="Javier Quintana Pérez" w:date="2022-11-13T19:33:00Z"/>
          <w:rFonts w:ascii="Source Sans Pro" w:hAnsi="Source Sans Pro"/>
          <w:sz w:val="21"/>
          <w:szCs w:val="21"/>
          <w:rPrChange w:id="9492" w:author="Javier Quintana Pérez" w:date="2022-12-01T17:30:00Z">
            <w:rPr>
              <w:ins w:id="9493" w:author="Javier Quintana Pérez" w:date="2022-11-13T19:33:00Z"/>
              <w:rFonts w:ascii="Source Sans Pro" w:hAnsi="Source Sans Pro"/>
            </w:rPr>
          </w:rPrChange>
        </w:rPr>
      </w:pPr>
    </w:p>
    <w:p w:rsidR="005A234B" w:rsidRPr="00114466" w:rsidRDefault="00D919CB" w:rsidP="005A234B">
      <w:pPr>
        <w:numPr>
          <w:ilvl w:val="0"/>
          <w:numId w:val="11"/>
        </w:numPr>
        <w:ind w:left="567" w:hanging="425"/>
        <w:rPr>
          <w:ins w:id="9494" w:author="Javier Quintana Pérez" w:date="2022-11-13T19:33:00Z"/>
          <w:rFonts w:ascii="Source Sans Pro" w:hAnsi="Source Sans Pro"/>
          <w:sz w:val="21"/>
          <w:szCs w:val="21"/>
          <w:rPrChange w:id="9495" w:author="Javier Quintana Pérez" w:date="2022-12-01T17:30:00Z">
            <w:rPr>
              <w:ins w:id="9496" w:author="Javier Quintana Pérez" w:date="2022-11-13T19:33:00Z"/>
              <w:rFonts w:ascii="Source Sans Pro" w:hAnsi="Source Sans Pro"/>
            </w:rPr>
          </w:rPrChange>
        </w:rPr>
      </w:pPr>
      <w:ins w:id="9497" w:author="Javier Quintana Pérez" w:date="2022-11-13T19:33:00Z">
        <w:r w:rsidRPr="00D919CB">
          <w:rPr>
            <w:rFonts w:ascii="Source Sans Pro" w:hAnsi="Source Sans Pro"/>
            <w:sz w:val="21"/>
            <w:szCs w:val="21"/>
            <w:rPrChange w:id="9498" w:author="Javier Quintana Pérez" w:date="2022-12-01T17:30:00Z">
              <w:rPr>
                <w:rFonts w:ascii="Source Sans Pro" w:hAnsi="Source Sans Pro"/>
                <w:color w:val="0000FF"/>
                <w:u w:val="single"/>
              </w:rPr>
            </w:rPrChange>
          </w:rPr>
          <w:t>En el caso</w:t>
        </w:r>
        <w:r w:rsidRPr="00D919CB">
          <w:rPr>
            <w:rFonts w:ascii="Source Sans Pro" w:hAnsi="Source Sans Pro"/>
            <w:sz w:val="21"/>
            <w:szCs w:val="21"/>
            <w:rPrChange w:id="9499" w:author="Javier Quintana Pérez" w:date="2022-12-01T17:31:00Z">
              <w:rPr>
                <w:rFonts w:ascii="Source Sans Pro" w:hAnsi="Source Sans Pro"/>
                <w:color w:val="0000FF"/>
                <w:u w:val="single"/>
              </w:rPr>
            </w:rPrChange>
          </w:rPr>
          <w:t xml:space="preserve"> de </w:t>
        </w:r>
      </w:ins>
      <w:ins w:id="9500" w:author="Javier Quintana Pérez" w:date="2022-12-01T17:31:00Z">
        <w:r w:rsidRPr="00D919CB">
          <w:rPr>
            <w:rFonts w:ascii="Source Sans Pro" w:hAnsi="Source Sans Pro"/>
            <w:sz w:val="21"/>
            <w:szCs w:val="21"/>
            <w:rPrChange w:id="9501" w:author="Javier Quintana Pérez" w:date="2022-12-01T17:31:00Z">
              <w:rPr>
                <w:rFonts w:ascii="Source Sans Pro" w:hAnsi="Source Sans Pro"/>
                <w:color w:val="FF0000"/>
                <w:sz w:val="21"/>
                <w:szCs w:val="21"/>
                <w:u w:val="single"/>
              </w:rPr>
            </w:rPrChange>
          </w:rPr>
          <w:t>Sistema de Evaluación y Verificación de la constancias de las prestaciones</w:t>
        </w:r>
      </w:ins>
      <w:ins w:id="9502" w:author="Javier Quintana Pérez" w:date="2022-11-13T19:33:00Z">
        <w:r w:rsidRPr="00D919CB">
          <w:rPr>
            <w:rFonts w:ascii="Source Sans Pro" w:hAnsi="Source Sans Pro"/>
            <w:sz w:val="21"/>
            <w:szCs w:val="21"/>
            <w:rPrChange w:id="9503" w:author="Javier Quintana Pérez" w:date="2022-12-01T17:31:00Z">
              <w:rPr>
                <w:rFonts w:ascii="Source Sans Pro" w:hAnsi="Source Sans Pro"/>
                <w:color w:val="0000FF"/>
                <w:u w:val="single"/>
              </w:rPr>
            </w:rPrChange>
          </w:rPr>
          <w:t xml:space="preserve"> Tipo 4, se dispone de:</w:t>
        </w:r>
      </w:ins>
    </w:p>
    <w:p w:rsidR="005A234B" w:rsidRPr="00114466" w:rsidRDefault="005A234B" w:rsidP="005A234B">
      <w:pPr>
        <w:ind w:left="567"/>
        <w:rPr>
          <w:ins w:id="9504" w:author="Javier Quintana Pérez" w:date="2022-11-13T19:33:00Z"/>
          <w:rFonts w:ascii="Source Sans Pro" w:hAnsi="Source Sans Pro"/>
          <w:sz w:val="21"/>
          <w:szCs w:val="21"/>
          <w:rPrChange w:id="9505" w:author="Javier Quintana Pérez" w:date="2022-12-01T17:30:00Z">
            <w:rPr>
              <w:ins w:id="9506" w:author="Javier Quintana Pérez" w:date="2022-11-13T19:33: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Change w:id="9507">
          <w:tblGrid>
            <w:gridCol w:w="6666"/>
            <w:gridCol w:w="1309"/>
            <w:gridCol w:w="1311"/>
          </w:tblGrid>
        </w:tblGridChange>
      </w:tblGrid>
      <w:tr w:rsidR="005A234B" w:rsidRPr="00114466" w:rsidTr="007E4098">
        <w:trPr>
          <w:jc w:val="center"/>
          <w:ins w:id="9508" w:author="Javier Quintana Pérez" w:date="2022-11-13T19:33:00Z"/>
        </w:trPr>
        <w:tc>
          <w:tcPr>
            <w:tcW w:w="3589" w:type="pct"/>
            <w:tcBorders>
              <w:top w:val="nil"/>
              <w:left w:val="nil"/>
            </w:tcBorders>
            <w:shd w:val="clear" w:color="auto" w:fill="auto"/>
          </w:tcPr>
          <w:p w:rsidR="005A234B" w:rsidRPr="00114466" w:rsidRDefault="005A234B" w:rsidP="007E4098">
            <w:pPr>
              <w:pStyle w:val="Textoindependiente"/>
              <w:rPr>
                <w:ins w:id="9509" w:author="Javier Quintana Pérez" w:date="2022-11-13T19:33:00Z"/>
                <w:rFonts w:ascii="Source Sans Pro" w:hAnsi="Source Sans Pro"/>
                <w:i w:val="0"/>
                <w:sz w:val="21"/>
                <w:szCs w:val="21"/>
                <w:rPrChange w:id="9510" w:author="Javier Quintana Pérez" w:date="2022-12-01T17:30:00Z">
                  <w:rPr>
                    <w:ins w:id="9511" w:author="Javier Quintana Pérez" w:date="2022-11-13T19:33:00Z"/>
                    <w:rFonts w:ascii="Source Sans Pro" w:hAnsi="Source Sans Pro"/>
                    <w:i w:val="0"/>
                    <w:sz w:val="20"/>
                  </w:rPr>
                </w:rPrChange>
              </w:rPr>
            </w:pPr>
          </w:p>
        </w:tc>
        <w:tc>
          <w:tcPr>
            <w:tcW w:w="705" w:type="pct"/>
            <w:shd w:val="clear" w:color="auto" w:fill="auto"/>
          </w:tcPr>
          <w:p w:rsidR="005A234B" w:rsidRPr="00114466" w:rsidRDefault="00D919CB" w:rsidP="007E4098">
            <w:pPr>
              <w:jc w:val="center"/>
              <w:rPr>
                <w:ins w:id="9512" w:author="Javier Quintana Pérez" w:date="2022-11-13T19:33:00Z"/>
                <w:rFonts w:ascii="Source Sans Pro" w:hAnsi="Source Sans Pro"/>
                <w:sz w:val="21"/>
                <w:szCs w:val="21"/>
                <w:rPrChange w:id="9513" w:author="Javier Quintana Pérez" w:date="2022-12-01T17:30:00Z">
                  <w:rPr>
                    <w:ins w:id="9514" w:author="Javier Quintana Pérez" w:date="2022-11-13T19:33:00Z"/>
                    <w:rFonts w:ascii="Source Sans Pro" w:hAnsi="Source Sans Pro"/>
                  </w:rPr>
                </w:rPrChange>
              </w:rPr>
            </w:pPr>
            <w:ins w:id="9515" w:author="Javier Quintana Pérez" w:date="2022-11-13T19:33:00Z">
              <w:r w:rsidRPr="00D919CB">
                <w:rPr>
                  <w:rFonts w:ascii="Source Sans Pro" w:hAnsi="Source Sans Pro"/>
                  <w:sz w:val="21"/>
                  <w:szCs w:val="21"/>
                  <w:rPrChange w:id="9516" w:author="Javier Quintana Pérez" w:date="2022-12-01T17:30:00Z">
                    <w:rPr>
                      <w:rFonts w:ascii="Source Sans Pro" w:hAnsi="Source Sans Pro"/>
                      <w:color w:val="0000FF"/>
                      <w:u w:val="single"/>
                    </w:rPr>
                  </w:rPrChange>
                </w:rPr>
                <w:t>SI</w:t>
              </w:r>
            </w:ins>
          </w:p>
        </w:tc>
        <w:tc>
          <w:tcPr>
            <w:tcW w:w="706" w:type="pct"/>
            <w:shd w:val="clear" w:color="auto" w:fill="auto"/>
          </w:tcPr>
          <w:p w:rsidR="005A234B" w:rsidRPr="00114466" w:rsidRDefault="00D919CB" w:rsidP="007E4098">
            <w:pPr>
              <w:jc w:val="center"/>
              <w:rPr>
                <w:ins w:id="9517" w:author="Javier Quintana Pérez" w:date="2022-11-13T19:33:00Z"/>
                <w:rFonts w:ascii="Source Sans Pro" w:hAnsi="Source Sans Pro"/>
                <w:sz w:val="21"/>
                <w:szCs w:val="21"/>
                <w:rPrChange w:id="9518" w:author="Javier Quintana Pérez" w:date="2022-12-01T17:30:00Z">
                  <w:rPr>
                    <w:ins w:id="9519" w:author="Javier Quintana Pérez" w:date="2022-11-13T19:33:00Z"/>
                    <w:rFonts w:ascii="Source Sans Pro" w:hAnsi="Source Sans Pro"/>
                  </w:rPr>
                </w:rPrChange>
              </w:rPr>
            </w:pPr>
            <w:ins w:id="9520" w:author="Javier Quintana Pérez" w:date="2022-11-13T19:33:00Z">
              <w:r w:rsidRPr="00D919CB">
                <w:rPr>
                  <w:rFonts w:ascii="Source Sans Pro" w:hAnsi="Source Sans Pro"/>
                  <w:sz w:val="21"/>
                  <w:szCs w:val="21"/>
                  <w:rPrChange w:id="9521" w:author="Javier Quintana Pérez" w:date="2022-12-01T17:30:00Z">
                    <w:rPr>
                      <w:rFonts w:ascii="Source Sans Pro" w:hAnsi="Source Sans Pro"/>
                      <w:color w:val="0000FF"/>
                      <w:u w:val="single"/>
                    </w:rPr>
                  </w:rPrChange>
                </w:rPr>
                <w:t>NO</w:t>
              </w:r>
            </w:ins>
          </w:p>
        </w:tc>
      </w:tr>
      <w:tr w:rsidR="005A234B" w:rsidRPr="00114466" w:rsidTr="007E4098">
        <w:trPr>
          <w:jc w:val="center"/>
          <w:ins w:id="9522" w:author="Javier Quintana Pérez" w:date="2022-11-13T19:33:00Z"/>
        </w:trPr>
        <w:tc>
          <w:tcPr>
            <w:tcW w:w="3589" w:type="pct"/>
            <w:shd w:val="clear" w:color="auto" w:fill="auto"/>
          </w:tcPr>
          <w:p w:rsidR="005A234B" w:rsidRPr="00114466" w:rsidRDefault="00D919CB" w:rsidP="007E4098">
            <w:pPr>
              <w:tabs>
                <w:tab w:val="clear" w:pos="567"/>
              </w:tabs>
              <w:spacing w:line="240" w:lineRule="auto"/>
              <w:jc w:val="left"/>
              <w:rPr>
                <w:ins w:id="9523" w:author="Javier Quintana Pérez" w:date="2022-11-13T19:33:00Z"/>
                <w:rFonts w:ascii="Source Sans Pro" w:hAnsi="Source Sans Pro"/>
                <w:sz w:val="21"/>
                <w:szCs w:val="21"/>
                <w:rPrChange w:id="9524" w:author="Javier Quintana Pérez" w:date="2022-12-01T17:30:00Z">
                  <w:rPr>
                    <w:ins w:id="9525" w:author="Javier Quintana Pérez" w:date="2022-11-13T19:33:00Z"/>
                    <w:rFonts w:ascii="Source Sans Pro" w:hAnsi="Source Sans Pro"/>
                  </w:rPr>
                </w:rPrChange>
              </w:rPr>
            </w:pPr>
            <w:ins w:id="9526" w:author="Javier Quintana Pérez" w:date="2022-11-13T19:33:00Z">
              <w:r w:rsidRPr="00D919CB">
                <w:rPr>
                  <w:rFonts w:ascii="Source Sans Pro" w:hAnsi="Source Sans Pro"/>
                  <w:sz w:val="21"/>
                  <w:szCs w:val="21"/>
                  <w:rPrChange w:id="9527" w:author="Javier Quintana Pérez" w:date="2022-12-01T17:30:00Z">
                    <w:rPr>
                      <w:rFonts w:ascii="Source Sans Pro" w:hAnsi="Source Sans Pro"/>
                      <w:color w:val="0000FF"/>
                      <w:u w:val="single"/>
                    </w:rPr>
                  </w:rPrChange>
                </w:rPr>
                <w:t xml:space="preserve">Declaración de Prestaciones </w:t>
              </w:r>
            </w:ins>
          </w:p>
        </w:tc>
        <w:tc>
          <w:tcPr>
            <w:tcW w:w="705" w:type="pct"/>
            <w:shd w:val="clear" w:color="auto" w:fill="auto"/>
          </w:tcPr>
          <w:p w:rsidR="005A234B" w:rsidRPr="00114466" w:rsidRDefault="005A234B" w:rsidP="007E4098">
            <w:pPr>
              <w:jc w:val="center"/>
              <w:rPr>
                <w:ins w:id="9528" w:author="Javier Quintana Pérez" w:date="2022-11-13T19:33:00Z"/>
                <w:rFonts w:ascii="Source Sans Pro" w:hAnsi="Source Sans Pro"/>
                <w:sz w:val="21"/>
                <w:szCs w:val="21"/>
                <w:rPrChange w:id="9529" w:author="Javier Quintana Pérez" w:date="2022-12-01T17:30:00Z">
                  <w:rPr>
                    <w:ins w:id="9530" w:author="Javier Quintana Pérez" w:date="2022-11-13T19:33:00Z"/>
                    <w:rFonts w:ascii="Source Sans Pro" w:hAnsi="Source Sans Pro"/>
                  </w:rPr>
                </w:rPrChange>
              </w:rPr>
            </w:pPr>
          </w:p>
        </w:tc>
        <w:tc>
          <w:tcPr>
            <w:tcW w:w="706" w:type="pct"/>
            <w:shd w:val="clear" w:color="auto" w:fill="auto"/>
          </w:tcPr>
          <w:p w:rsidR="005A234B" w:rsidRPr="00114466" w:rsidRDefault="005A234B" w:rsidP="007E4098">
            <w:pPr>
              <w:jc w:val="center"/>
              <w:rPr>
                <w:ins w:id="9531" w:author="Javier Quintana Pérez" w:date="2022-11-13T19:33:00Z"/>
                <w:rFonts w:ascii="Source Sans Pro" w:hAnsi="Source Sans Pro"/>
                <w:sz w:val="21"/>
                <w:szCs w:val="21"/>
                <w:rPrChange w:id="9532" w:author="Javier Quintana Pérez" w:date="2022-12-01T17:30:00Z">
                  <w:rPr>
                    <w:ins w:id="9533" w:author="Javier Quintana Pérez" w:date="2022-11-13T19:33:00Z"/>
                    <w:rFonts w:ascii="Source Sans Pro" w:hAnsi="Source Sans Pro"/>
                  </w:rPr>
                </w:rPrChange>
              </w:rPr>
            </w:pPr>
          </w:p>
        </w:tc>
      </w:tr>
      <w:tr w:rsidR="005A234B" w:rsidRPr="00114466" w:rsidTr="00BC3F0D">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34" w:author="Javier Quintana Pérez" w:date="2022-11-29T16:20: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9535" w:author="Javier Quintana Pérez" w:date="2022-11-13T19:33:00Z"/>
          <w:trPrChange w:id="9536" w:author="Javier Quintana Pérez" w:date="2022-11-29T16:20:00Z">
            <w:trPr>
              <w:jc w:val="center"/>
            </w:trPr>
          </w:trPrChange>
        </w:trPr>
        <w:tc>
          <w:tcPr>
            <w:tcW w:w="3589" w:type="pct"/>
            <w:tcBorders>
              <w:bottom w:val="single" w:sz="4" w:space="0" w:color="auto"/>
            </w:tcBorders>
            <w:shd w:val="clear" w:color="auto" w:fill="auto"/>
            <w:tcPrChange w:id="9537" w:author="Javier Quintana Pérez" w:date="2022-11-29T16:20:00Z">
              <w:tcPr>
                <w:tcW w:w="3589" w:type="pct"/>
                <w:tcBorders>
                  <w:bottom w:val="single" w:sz="4" w:space="0" w:color="auto"/>
                </w:tcBorders>
                <w:shd w:val="clear" w:color="auto" w:fill="auto"/>
              </w:tcPr>
            </w:tcPrChange>
          </w:tcPr>
          <w:p w:rsidR="005A234B" w:rsidRPr="00114466" w:rsidRDefault="00D919CB" w:rsidP="007E4098">
            <w:pPr>
              <w:tabs>
                <w:tab w:val="clear" w:pos="567"/>
              </w:tabs>
              <w:spacing w:line="240" w:lineRule="auto"/>
              <w:jc w:val="left"/>
              <w:rPr>
                <w:ins w:id="9538" w:author="Javier Quintana Pérez" w:date="2022-11-13T19:33:00Z"/>
                <w:rFonts w:ascii="Source Sans Pro" w:hAnsi="Source Sans Pro"/>
                <w:sz w:val="21"/>
                <w:szCs w:val="21"/>
                <w:rPrChange w:id="9539" w:author="Javier Quintana Pérez" w:date="2022-12-01T17:30:00Z">
                  <w:rPr>
                    <w:ins w:id="9540" w:author="Javier Quintana Pérez" w:date="2022-11-13T19:33:00Z"/>
                    <w:rFonts w:ascii="Source Sans Pro" w:hAnsi="Source Sans Pro"/>
                  </w:rPr>
                </w:rPrChange>
              </w:rPr>
            </w:pPr>
            <w:ins w:id="9541" w:author="Javier Quintana Pérez" w:date="2022-11-13T19:33:00Z">
              <w:r w:rsidRPr="00D919CB">
                <w:rPr>
                  <w:rFonts w:ascii="Source Sans Pro" w:hAnsi="Source Sans Pro"/>
                  <w:sz w:val="21"/>
                  <w:szCs w:val="21"/>
                  <w:rPrChange w:id="9542" w:author="Javier Quintana Pérez" w:date="2022-12-01T17:30:00Z">
                    <w:rPr>
                      <w:rFonts w:ascii="Source Sans Pro" w:hAnsi="Source Sans Pro"/>
                      <w:color w:val="0000FF"/>
                      <w:u w:val="single"/>
                    </w:rPr>
                  </w:rPrChange>
                </w:rPr>
                <w:t>Etiqueta CE</w:t>
              </w:r>
            </w:ins>
          </w:p>
        </w:tc>
        <w:tc>
          <w:tcPr>
            <w:tcW w:w="705" w:type="pct"/>
            <w:shd w:val="clear" w:color="auto" w:fill="auto"/>
            <w:tcPrChange w:id="9543" w:author="Javier Quintana Pérez" w:date="2022-11-29T16:20:00Z">
              <w:tcPr>
                <w:tcW w:w="705" w:type="pct"/>
                <w:shd w:val="clear" w:color="auto" w:fill="auto"/>
              </w:tcPr>
            </w:tcPrChange>
          </w:tcPr>
          <w:p w:rsidR="005A234B" w:rsidRPr="00114466" w:rsidRDefault="005A234B" w:rsidP="007E4098">
            <w:pPr>
              <w:jc w:val="center"/>
              <w:rPr>
                <w:ins w:id="9544" w:author="Javier Quintana Pérez" w:date="2022-11-13T19:33:00Z"/>
                <w:rFonts w:ascii="Source Sans Pro" w:hAnsi="Source Sans Pro"/>
                <w:sz w:val="21"/>
                <w:szCs w:val="21"/>
                <w:rPrChange w:id="9545" w:author="Javier Quintana Pérez" w:date="2022-12-01T17:30:00Z">
                  <w:rPr>
                    <w:ins w:id="9546" w:author="Javier Quintana Pérez" w:date="2022-11-13T19:33:00Z"/>
                    <w:rFonts w:ascii="Source Sans Pro" w:hAnsi="Source Sans Pro"/>
                  </w:rPr>
                </w:rPrChange>
              </w:rPr>
            </w:pPr>
          </w:p>
        </w:tc>
        <w:tc>
          <w:tcPr>
            <w:tcW w:w="706" w:type="pct"/>
            <w:shd w:val="clear" w:color="auto" w:fill="auto"/>
            <w:tcPrChange w:id="9547" w:author="Javier Quintana Pérez" w:date="2022-11-29T16:20:00Z">
              <w:tcPr>
                <w:tcW w:w="706" w:type="pct"/>
                <w:shd w:val="clear" w:color="auto" w:fill="auto"/>
              </w:tcPr>
            </w:tcPrChange>
          </w:tcPr>
          <w:p w:rsidR="005A234B" w:rsidRPr="00114466" w:rsidRDefault="005A234B" w:rsidP="007E4098">
            <w:pPr>
              <w:jc w:val="center"/>
              <w:rPr>
                <w:ins w:id="9548" w:author="Javier Quintana Pérez" w:date="2022-11-13T19:33:00Z"/>
                <w:rFonts w:ascii="Source Sans Pro" w:hAnsi="Source Sans Pro"/>
                <w:sz w:val="21"/>
                <w:szCs w:val="21"/>
                <w:rPrChange w:id="9549" w:author="Javier Quintana Pérez" w:date="2022-12-01T17:30:00Z">
                  <w:rPr>
                    <w:ins w:id="9550" w:author="Javier Quintana Pérez" w:date="2022-11-13T19:33:00Z"/>
                    <w:rFonts w:ascii="Source Sans Pro" w:hAnsi="Source Sans Pro"/>
                  </w:rPr>
                </w:rPrChange>
              </w:rPr>
            </w:pPr>
          </w:p>
        </w:tc>
      </w:tr>
      <w:tr w:rsidR="005A234B" w:rsidRPr="00114466" w:rsidTr="00BC3F0D">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551" w:author="Javier Quintana Pérez" w:date="2022-11-29T16:20: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jc w:val="center"/>
          <w:ins w:id="9552" w:author="Javier Quintana Pérez" w:date="2022-11-13T19:33:00Z"/>
          <w:trPrChange w:id="9553" w:author="Javier Quintana Pérez" w:date="2022-11-29T16:20:00Z">
            <w:trPr>
              <w:jc w:val="center"/>
            </w:trPr>
          </w:trPrChange>
        </w:trPr>
        <w:tc>
          <w:tcPr>
            <w:tcW w:w="3589" w:type="pct"/>
            <w:tcBorders>
              <w:top w:val="single" w:sz="4" w:space="0" w:color="auto"/>
              <w:bottom w:val="single" w:sz="4" w:space="0" w:color="auto"/>
            </w:tcBorders>
            <w:shd w:val="clear" w:color="auto" w:fill="auto"/>
            <w:tcPrChange w:id="9554" w:author="Javier Quintana Pérez" w:date="2022-11-29T16:20:00Z">
              <w:tcPr>
                <w:tcW w:w="3589" w:type="pct"/>
                <w:tcBorders>
                  <w:top w:val="single" w:sz="4" w:space="0" w:color="auto"/>
                </w:tcBorders>
                <w:shd w:val="clear" w:color="auto" w:fill="auto"/>
              </w:tcPr>
            </w:tcPrChange>
          </w:tcPr>
          <w:p w:rsidR="005A234B" w:rsidRPr="00114466" w:rsidRDefault="00D919CB" w:rsidP="007E4098">
            <w:pPr>
              <w:tabs>
                <w:tab w:val="clear" w:pos="567"/>
              </w:tabs>
              <w:spacing w:line="240" w:lineRule="auto"/>
              <w:jc w:val="left"/>
              <w:rPr>
                <w:ins w:id="9555" w:author="Javier Quintana Pérez" w:date="2022-11-13T19:33:00Z"/>
                <w:rFonts w:ascii="Source Sans Pro" w:hAnsi="Source Sans Pro"/>
                <w:sz w:val="21"/>
                <w:szCs w:val="21"/>
                <w:rPrChange w:id="9556" w:author="Javier Quintana Pérez" w:date="2022-12-01T17:30:00Z">
                  <w:rPr>
                    <w:ins w:id="9557" w:author="Javier Quintana Pérez" w:date="2022-11-13T19:33:00Z"/>
                    <w:rFonts w:ascii="Source Sans Pro" w:hAnsi="Source Sans Pro"/>
                  </w:rPr>
                </w:rPrChange>
              </w:rPr>
            </w:pPr>
            <w:ins w:id="9558" w:author="Javier Quintana Pérez" w:date="2022-11-13T19:33:00Z">
              <w:r w:rsidRPr="00D919CB">
                <w:rPr>
                  <w:rFonts w:ascii="Source Sans Pro" w:hAnsi="Source Sans Pro"/>
                  <w:sz w:val="21"/>
                  <w:szCs w:val="21"/>
                  <w:rPrChange w:id="9559" w:author="Javier Quintana Pérez" w:date="2022-12-01T17:30:00Z">
                    <w:rPr>
                      <w:rFonts w:ascii="Source Sans Pro" w:hAnsi="Source Sans Pro"/>
                      <w:color w:val="0000FF"/>
                      <w:u w:val="single"/>
                    </w:rPr>
                  </w:rPrChange>
                </w:rPr>
                <w:t>Ensayo de tipo</w:t>
              </w:r>
            </w:ins>
          </w:p>
        </w:tc>
        <w:tc>
          <w:tcPr>
            <w:tcW w:w="705" w:type="pct"/>
            <w:shd w:val="clear" w:color="auto" w:fill="auto"/>
            <w:tcPrChange w:id="9560" w:author="Javier Quintana Pérez" w:date="2022-11-29T16:20:00Z">
              <w:tcPr>
                <w:tcW w:w="705" w:type="pct"/>
                <w:shd w:val="clear" w:color="auto" w:fill="auto"/>
              </w:tcPr>
            </w:tcPrChange>
          </w:tcPr>
          <w:p w:rsidR="005A234B" w:rsidRPr="00114466" w:rsidRDefault="005A234B" w:rsidP="007E4098">
            <w:pPr>
              <w:jc w:val="center"/>
              <w:rPr>
                <w:ins w:id="9561" w:author="Javier Quintana Pérez" w:date="2022-11-13T19:33:00Z"/>
                <w:rFonts w:ascii="Source Sans Pro" w:hAnsi="Source Sans Pro"/>
                <w:sz w:val="21"/>
                <w:szCs w:val="21"/>
                <w:rPrChange w:id="9562" w:author="Javier Quintana Pérez" w:date="2022-12-01T17:30:00Z">
                  <w:rPr>
                    <w:ins w:id="9563" w:author="Javier Quintana Pérez" w:date="2022-11-13T19:33:00Z"/>
                    <w:rFonts w:ascii="Source Sans Pro" w:hAnsi="Source Sans Pro"/>
                  </w:rPr>
                </w:rPrChange>
              </w:rPr>
            </w:pPr>
          </w:p>
        </w:tc>
        <w:tc>
          <w:tcPr>
            <w:tcW w:w="706" w:type="pct"/>
            <w:shd w:val="clear" w:color="auto" w:fill="auto"/>
            <w:tcPrChange w:id="9564" w:author="Javier Quintana Pérez" w:date="2022-11-29T16:20:00Z">
              <w:tcPr>
                <w:tcW w:w="706" w:type="pct"/>
                <w:shd w:val="clear" w:color="auto" w:fill="auto"/>
              </w:tcPr>
            </w:tcPrChange>
          </w:tcPr>
          <w:p w:rsidR="005A234B" w:rsidRPr="00114466" w:rsidRDefault="005A234B" w:rsidP="007E4098">
            <w:pPr>
              <w:jc w:val="center"/>
              <w:rPr>
                <w:ins w:id="9565" w:author="Javier Quintana Pérez" w:date="2022-11-13T19:33:00Z"/>
                <w:rFonts w:ascii="Source Sans Pro" w:hAnsi="Source Sans Pro"/>
                <w:sz w:val="21"/>
                <w:szCs w:val="21"/>
                <w:rPrChange w:id="9566" w:author="Javier Quintana Pérez" w:date="2022-12-01T17:30:00Z">
                  <w:rPr>
                    <w:ins w:id="9567" w:author="Javier Quintana Pérez" w:date="2022-11-13T19:33:00Z"/>
                    <w:rFonts w:ascii="Source Sans Pro" w:hAnsi="Source Sans Pro"/>
                  </w:rPr>
                </w:rPrChange>
              </w:rPr>
            </w:pPr>
          </w:p>
        </w:tc>
      </w:tr>
    </w:tbl>
    <w:p w:rsidR="005A234B" w:rsidRPr="007E4098" w:rsidRDefault="005A234B" w:rsidP="005A234B">
      <w:pPr>
        <w:rPr>
          <w:ins w:id="9568" w:author="Javier Quintana Pérez" w:date="2022-11-13T19:33:00Z"/>
          <w:rFonts w:ascii="Source Sans Pro" w:hAnsi="Source Sans Pro"/>
          <w:color w:val="000000"/>
        </w:rPr>
      </w:pPr>
    </w:p>
    <w:p w:rsidR="00000000" w:rsidRDefault="00D919CB">
      <w:pPr>
        <w:tabs>
          <w:tab w:val="clear" w:pos="567"/>
        </w:tabs>
        <w:spacing w:line="240" w:lineRule="auto"/>
        <w:jc w:val="left"/>
        <w:rPr>
          <w:ins w:id="9569" w:author="Javier Quintana Pérez" w:date="2022-11-13T19:33:00Z"/>
          <w:rFonts w:ascii="Source Sans Pro" w:hAnsi="Source Sans Pro"/>
          <w:i/>
          <w:sz w:val="21"/>
          <w:szCs w:val="21"/>
          <w:u w:val="single"/>
          <w:rPrChange w:id="9570" w:author="Javier Quintana Pérez" w:date="2022-12-01T17:31:00Z">
            <w:rPr>
              <w:ins w:id="9571" w:author="Javier Quintana Pérez" w:date="2022-11-13T19:33:00Z"/>
              <w:rFonts w:ascii="Source Sans Pro" w:hAnsi="Source Sans Pro"/>
              <w:i w:val="0"/>
              <w:sz w:val="20"/>
              <w:u w:val="single"/>
            </w:rPr>
          </w:rPrChange>
        </w:rPr>
        <w:pPrChange w:id="9572" w:author="Javier Quintana Pérez" w:date="2022-12-01T17:31:00Z">
          <w:pPr>
            <w:pStyle w:val="Textoindependiente"/>
          </w:pPr>
        </w:pPrChange>
      </w:pPr>
      <w:ins w:id="9573" w:author="Javier Quintana Pérez" w:date="2022-11-13T19:33:00Z">
        <w:r w:rsidRPr="00D919CB">
          <w:rPr>
            <w:rFonts w:ascii="Source Sans Pro" w:hAnsi="Source Sans Pro"/>
            <w:sz w:val="21"/>
            <w:szCs w:val="21"/>
            <w:u w:val="single"/>
            <w:rPrChange w:id="9574" w:author="Javier Quintana Pérez" w:date="2022-12-01T17:31:00Z">
              <w:rPr>
                <w:rFonts w:ascii="Source Sans Pro" w:hAnsi="Source Sans Pro"/>
                <w:color w:val="0000FF"/>
                <w:u w:val="single"/>
              </w:rPr>
            </w:rPrChange>
          </w:rPr>
          <w:t>COMENTARIOS</w:t>
        </w:r>
      </w:ins>
    </w:p>
    <w:p w:rsidR="005A234B" w:rsidRPr="007E4098" w:rsidRDefault="005A234B" w:rsidP="005A234B">
      <w:pPr>
        <w:pStyle w:val="Textoindependiente"/>
        <w:rPr>
          <w:ins w:id="9575" w:author="Javier Quintana Pérez" w:date="2022-11-13T19:33:00Z"/>
          <w:rFonts w:ascii="Source Sans Pro" w:hAnsi="Source Sans Pro"/>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A234B" w:rsidRPr="00D41C9D" w:rsidTr="007E4098">
        <w:trPr>
          <w:jc w:val="center"/>
          <w:ins w:id="9576" w:author="Javier Quintana Pérez" w:date="2022-11-13T19:33:00Z"/>
        </w:trPr>
        <w:tc>
          <w:tcPr>
            <w:tcW w:w="5000" w:type="pct"/>
            <w:shd w:val="clear" w:color="auto" w:fill="auto"/>
          </w:tcPr>
          <w:p w:rsidR="005A234B" w:rsidRPr="007E4098" w:rsidRDefault="005A234B" w:rsidP="007E4098">
            <w:pPr>
              <w:pStyle w:val="Textoindependiente"/>
              <w:rPr>
                <w:ins w:id="9577" w:author="Javier Quintana Pérez" w:date="2022-11-13T19:33:00Z"/>
                <w:rFonts w:ascii="Source Sans Pro" w:hAnsi="Source Sans Pro"/>
                <w:i w:val="0"/>
                <w:sz w:val="20"/>
                <w:u w:val="single"/>
              </w:rPr>
            </w:pPr>
          </w:p>
          <w:p w:rsidR="005A234B" w:rsidRPr="007E4098" w:rsidRDefault="005A234B" w:rsidP="007E4098">
            <w:pPr>
              <w:pStyle w:val="Textoindependiente"/>
              <w:rPr>
                <w:ins w:id="9578" w:author="Javier Quintana Pérez" w:date="2022-11-13T19:33:00Z"/>
                <w:rFonts w:ascii="Source Sans Pro" w:hAnsi="Source Sans Pro"/>
                <w:i w:val="0"/>
                <w:sz w:val="20"/>
                <w:u w:val="single"/>
              </w:rPr>
            </w:pPr>
          </w:p>
          <w:p w:rsidR="005A234B" w:rsidRPr="007E4098" w:rsidRDefault="005A234B" w:rsidP="007E4098">
            <w:pPr>
              <w:pStyle w:val="Textoindependiente"/>
              <w:rPr>
                <w:ins w:id="9579" w:author="Javier Quintana Pérez" w:date="2022-11-13T19:33:00Z"/>
                <w:rFonts w:ascii="Source Sans Pro" w:hAnsi="Source Sans Pro"/>
                <w:i w:val="0"/>
                <w:sz w:val="20"/>
                <w:u w:val="single"/>
              </w:rPr>
            </w:pPr>
          </w:p>
          <w:p w:rsidR="005A234B" w:rsidRPr="007E4098" w:rsidRDefault="005A234B" w:rsidP="007E4098">
            <w:pPr>
              <w:pStyle w:val="Textoindependiente"/>
              <w:rPr>
                <w:ins w:id="9580" w:author="Javier Quintana Pérez" w:date="2022-11-13T19:33:00Z"/>
                <w:rFonts w:ascii="Source Sans Pro" w:hAnsi="Source Sans Pro"/>
                <w:i w:val="0"/>
                <w:sz w:val="20"/>
                <w:u w:val="single"/>
              </w:rPr>
            </w:pPr>
          </w:p>
        </w:tc>
      </w:tr>
    </w:tbl>
    <w:p w:rsidR="005A234B" w:rsidRDefault="005A234B" w:rsidP="005A234B">
      <w:pPr>
        <w:rPr>
          <w:ins w:id="9581" w:author="Javier Quintana Pérez" w:date="2022-11-13T19:33:00Z"/>
          <w:color w:val="000000"/>
        </w:rPr>
      </w:pPr>
    </w:p>
    <w:p w:rsidR="005A234B" w:rsidRDefault="005A234B" w:rsidP="005A234B">
      <w:pPr>
        <w:rPr>
          <w:ins w:id="9582" w:author="Javier Quintana Pérez" w:date="2022-11-13T19:33:00Z"/>
          <w:color w:val="000000"/>
        </w:rPr>
      </w:pPr>
    </w:p>
    <w:p w:rsidR="005A234B" w:rsidRDefault="005A234B" w:rsidP="005A234B">
      <w:pPr>
        <w:rPr>
          <w:ins w:id="9583" w:author="Javier Quintana Pérez" w:date="2022-11-13T19:33:00Z"/>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A234B" w:rsidRPr="00D41C9D" w:rsidTr="007E4098">
        <w:trPr>
          <w:jc w:val="center"/>
          <w:ins w:id="9584" w:author="Javier Quintana Pérez" w:date="2022-11-13T19:33:00Z"/>
        </w:trPr>
        <w:tc>
          <w:tcPr>
            <w:tcW w:w="5000" w:type="pct"/>
            <w:shd w:val="clear" w:color="auto" w:fill="auto"/>
          </w:tcPr>
          <w:p w:rsidR="005A234B" w:rsidRPr="007E4098" w:rsidRDefault="005A234B" w:rsidP="007E4098">
            <w:pPr>
              <w:spacing w:line="240" w:lineRule="auto"/>
              <w:rPr>
                <w:ins w:id="9585" w:author="Javier Quintana Pérez" w:date="2022-11-13T19:33:00Z"/>
                <w:rFonts w:ascii="Source Sans Pro" w:hAnsi="Source Sans Pro"/>
                <w:b/>
                <w:sz w:val="16"/>
                <w:szCs w:val="16"/>
              </w:rPr>
            </w:pPr>
            <w:ins w:id="9586" w:author="Javier Quintana Pérez" w:date="2022-11-13T19:33:00Z">
              <w:r w:rsidRPr="007E4098">
                <w:rPr>
                  <w:rFonts w:ascii="Source Sans Pro" w:hAnsi="Source Sans Pro"/>
                  <w:b/>
                  <w:sz w:val="16"/>
                  <w:szCs w:val="16"/>
                </w:rPr>
                <w:t xml:space="preserve">Adjuntar en el Anejo 6, en su caso, la documentación requerida </w:t>
              </w:r>
            </w:ins>
            <w:ins w:id="9587" w:author="Javier Quintana Pérez" w:date="2022-12-16T10:04:00Z">
              <w:r w:rsidR="001C44D1">
                <w:rPr>
                  <w:rFonts w:ascii="Source Sans Pro" w:hAnsi="Source Sans Pro"/>
                  <w:b/>
                  <w:sz w:val="16"/>
                  <w:szCs w:val="16"/>
                </w:rPr>
                <w:t>por</w:t>
              </w:r>
            </w:ins>
            <w:ins w:id="9588" w:author="Javier Quintana Pérez" w:date="2022-11-13T19:33:00Z">
              <w:r w:rsidRPr="007E4098">
                <w:rPr>
                  <w:rFonts w:ascii="Source Sans Pro" w:hAnsi="Source Sans Pro"/>
                  <w:b/>
                  <w:sz w:val="16"/>
                  <w:szCs w:val="16"/>
                </w:rPr>
                <w:t xml:space="preserve"> el marcado CE de los elementos prefabricados que se suministrarán a la obra.</w:t>
              </w:r>
            </w:ins>
          </w:p>
        </w:tc>
      </w:tr>
    </w:tbl>
    <w:p w:rsidR="005A234B" w:rsidRDefault="005A234B" w:rsidP="005A234B">
      <w:pPr>
        <w:rPr>
          <w:ins w:id="9589" w:author="Javier Quintana Pérez" w:date="2022-11-29T16:33:00Z"/>
          <w:rFonts w:ascii="Source Sans Pro" w:hAnsi="Source Sans Pro"/>
        </w:rPr>
      </w:pPr>
    </w:p>
    <w:p w:rsidR="00791C62" w:rsidRDefault="00791C62" w:rsidP="005A234B">
      <w:pPr>
        <w:rPr>
          <w:ins w:id="9590" w:author="Javier Quintana Pérez" w:date="2022-11-29T16:33:00Z"/>
          <w:rFonts w:ascii="Source Sans Pro" w:hAnsi="Source Sans Pro"/>
        </w:rPr>
      </w:pPr>
    </w:p>
    <w:p w:rsidR="00791C62" w:rsidRDefault="00791C62" w:rsidP="005A234B">
      <w:pPr>
        <w:rPr>
          <w:ins w:id="9591" w:author="Javier Quintana Pérez" w:date="2022-11-13T19:33:00Z"/>
          <w:rFonts w:ascii="Source Sans Pro" w:hAnsi="Source Sans Pro"/>
        </w:rPr>
      </w:pPr>
    </w:p>
    <w:p w:rsidR="005A234B" w:rsidRPr="00114466" w:rsidRDefault="00D919CB" w:rsidP="005A234B">
      <w:pPr>
        <w:pStyle w:val="Nivel2"/>
        <w:numPr>
          <w:ilvl w:val="2"/>
          <w:numId w:val="49"/>
        </w:numPr>
        <w:tabs>
          <w:tab w:val="clear" w:pos="851"/>
          <w:tab w:val="left" w:pos="426"/>
        </w:tabs>
        <w:rPr>
          <w:ins w:id="9592" w:author="Javier Quintana Pérez" w:date="2022-11-13T19:33:00Z"/>
          <w:rFonts w:ascii="Source Sans Pro" w:hAnsi="Source Sans Pro"/>
          <w:sz w:val="22"/>
          <w:szCs w:val="22"/>
          <w:rPrChange w:id="9593" w:author="Javier Quintana Pérez" w:date="2022-12-01T17:32:00Z">
            <w:rPr>
              <w:ins w:id="9594" w:author="Javier Quintana Pérez" w:date="2022-11-13T19:33:00Z"/>
              <w:rFonts w:ascii="Source Sans Pro" w:hAnsi="Source Sans Pro"/>
            </w:rPr>
          </w:rPrChange>
        </w:rPr>
      </w:pPr>
      <w:bookmarkStart w:id="9595" w:name="_Toc122537378"/>
      <w:ins w:id="9596" w:author="Javier Quintana Pérez" w:date="2022-11-13T19:33:00Z">
        <w:r w:rsidRPr="00D919CB">
          <w:rPr>
            <w:rFonts w:ascii="Source Sans Pro" w:hAnsi="Source Sans Pro"/>
            <w:sz w:val="22"/>
            <w:szCs w:val="22"/>
            <w:rPrChange w:id="9597" w:author="Javier Quintana Pérez" w:date="2022-12-01T17:32:00Z">
              <w:rPr>
                <w:rFonts w:ascii="Source Sans Pro" w:hAnsi="Source Sans Pro"/>
                <w:color w:val="0000FF"/>
                <w:u w:val="single"/>
              </w:rPr>
            </w:rPrChange>
          </w:rPr>
          <w:t>DOCUMENTACIÓN DE PRODUCTOS CON DISTINTIVO DE CALIDAD OFICIALMENTE RECONOCIDO</w:t>
        </w:r>
        <w:bookmarkEnd w:id="9595"/>
      </w:ins>
    </w:p>
    <w:p w:rsidR="005A234B" w:rsidRPr="00114466" w:rsidRDefault="005A234B" w:rsidP="005A234B">
      <w:pPr>
        <w:rPr>
          <w:ins w:id="9598" w:author="Javier Quintana Pérez" w:date="2022-11-13T19:33:00Z"/>
          <w:rFonts w:ascii="Source Sans Pro" w:hAnsi="Source Sans Pro"/>
          <w:sz w:val="21"/>
          <w:szCs w:val="21"/>
          <w:rPrChange w:id="9599" w:author="Javier Quintana Pérez" w:date="2022-12-01T17:31:00Z">
            <w:rPr>
              <w:ins w:id="9600" w:author="Javier Quintana Pérez" w:date="2022-11-13T19:33:00Z"/>
              <w:rFonts w:ascii="Source Sans Pro" w:hAnsi="Source Sans Pro"/>
            </w:rPr>
          </w:rPrChange>
        </w:rPr>
      </w:pPr>
    </w:p>
    <w:p w:rsidR="00D41991" w:rsidRPr="00114466" w:rsidRDefault="00D41991">
      <w:pPr>
        <w:tabs>
          <w:tab w:val="clear" w:pos="567"/>
        </w:tabs>
        <w:spacing w:line="240" w:lineRule="auto"/>
        <w:jc w:val="left"/>
        <w:rPr>
          <w:ins w:id="9601" w:author="Javier Quintana Pérez" w:date="2022-11-22T17:24:00Z"/>
          <w:rFonts w:ascii="Source Sans Pro" w:hAnsi="Source Sans Pro"/>
          <w:sz w:val="21"/>
          <w:szCs w:val="21"/>
          <w:rPrChange w:id="9602" w:author="Javier Quintana Pérez" w:date="2022-12-01T17:31:00Z">
            <w:rPr>
              <w:ins w:id="9603" w:author="Javier Quintana Pérez" w:date="2022-11-22T17:24:00Z"/>
              <w:rFonts w:ascii="Source Sans Pro" w:hAnsi="Source Sans Pro"/>
            </w:rPr>
          </w:rPrChange>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Change w:id="9604" w:author="Javier Quintana Pérez" w:date="2022-11-22T18:31:00Z">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PrChange>
      </w:tblPr>
      <w:tblGrid>
        <w:gridCol w:w="7381"/>
        <w:gridCol w:w="959"/>
        <w:gridCol w:w="959"/>
        <w:tblGridChange w:id="9605">
          <w:tblGrid>
            <w:gridCol w:w="7381"/>
            <w:gridCol w:w="959"/>
            <w:gridCol w:w="959"/>
          </w:tblGrid>
        </w:tblGridChange>
      </w:tblGrid>
      <w:tr w:rsidR="006D2C5B" w:rsidRPr="00114466" w:rsidTr="00A123D5">
        <w:trPr>
          <w:tblHeader/>
          <w:jc w:val="center"/>
          <w:ins w:id="9606" w:author="Javier Quintana Pérez" w:date="2022-11-22T18:26:00Z"/>
          <w:trPrChange w:id="9607" w:author="Javier Quintana Pérez" w:date="2022-11-22T18:31:00Z">
            <w:trPr>
              <w:tblHeader/>
              <w:jc w:val="center"/>
            </w:trPr>
          </w:trPrChange>
        </w:trPr>
        <w:tc>
          <w:tcPr>
            <w:tcW w:w="7381" w:type="dxa"/>
            <w:tcBorders>
              <w:top w:val="nil"/>
              <w:left w:val="nil"/>
              <w:bottom w:val="single" w:sz="4" w:space="0" w:color="auto"/>
            </w:tcBorders>
            <w:tcPrChange w:id="9608" w:author="Javier Quintana Pérez" w:date="2022-11-22T18:31:00Z">
              <w:tcPr>
                <w:tcW w:w="6946" w:type="dxa"/>
                <w:tcBorders>
                  <w:top w:val="nil"/>
                  <w:left w:val="nil"/>
                  <w:bottom w:val="single" w:sz="4" w:space="0" w:color="auto"/>
                </w:tcBorders>
              </w:tcPr>
            </w:tcPrChange>
          </w:tcPr>
          <w:p w:rsidR="006D2C5B" w:rsidRPr="00114466" w:rsidRDefault="00D919CB" w:rsidP="002A7D21">
            <w:pPr>
              <w:rPr>
                <w:ins w:id="9609" w:author="Javier Quintana Pérez" w:date="2022-11-22T18:26:00Z"/>
                <w:rFonts w:ascii="Source Sans Pro" w:hAnsi="Source Sans Pro"/>
                <w:b/>
                <w:bCs/>
                <w:sz w:val="21"/>
                <w:szCs w:val="21"/>
                <w:rPrChange w:id="9610" w:author="Javier Quintana Pérez" w:date="2022-12-01T17:31:00Z">
                  <w:rPr>
                    <w:ins w:id="9611" w:author="Javier Quintana Pérez" w:date="2022-11-22T18:26:00Z"/>
                    <w:rFonts w:ascii="Source Sans Pro" w:hAnsi="Source Sans Pro"/>
                    <w:sz w:val="21"/>
                    <w:szCs w:val="21"/>
                  </w:rPr>
                </w:rPrChange>
              </w:rPr>
            </w:pPr>
            <w:ins w:id="9612" w:author="Javier Quintana Pérez" w:date="2022-11-22T18:30:00Z">
              <w:r w:rsidRPr="00D919CB">
                <w:rPr>
                  <w:rFonts w:ascii="Source Sans Pro" w:hAnsi="Source Sans Pro"/>
                  <w:b/>
                  <w:bCs/>
                  <w:sz w:val="21"/>
                  <w:szCs w:val="21"/>
                  <w:rPrChange w:id="9613" w:author="Javier Quintana Pérez" w:date="2022-12-01T17:31:00Z">
                    <w:rPr>
                      <w:rFonts w:ascii="Source Sans Pro" w:hAnsi="Source Sans Pro"/>
                      <w:color w:val="0000FF"/>
                      <w:sz w:val="21"/>
                      <w:szCs w:val="21"/>
                      <w:u w:val="single"/>
                    </w:rPr>
                  </w:rPrChange>
                </w:rPr>
                <w:t>DOCUMENTACIÓN PREVIA AL SUMINISTRO</w:t>
              </w:r>
            </w:ins>
          </w:p>
        </w:tc>
        <w:tc>
          <w:tcPr>
            <w:tcW w:w="959" w:type="dxa"/>
            <w:vAlign w:val="center"/>
            <w:tcPrChange w:id="9614" w:author="Javier Quintana Pérez" w:date="2022-11-22T18:31:00Z">
              <w:tcPr>
                <w:tcW w:w="903" w:type="dxa"/>
                <w:vAlign w:val="center"/>
              </w:tcPr>
            </w:tcPrChange>
          </w:tcPr>
          <w:p w:rsidR="006D2C5B" w:rsidRPr="00114466" w:rsidRDefault="006D2C5B" w:rsidP="002A7D21">
            <w:pPr>
              <w:jc w:val="center"/>
              <w:rPr>
                <w:ins w:id="9615" w:author="Javier Quintana Pérez" w:date="2022-11-22T18:26:00Z"/>
                <w:rFonts w:ascii="Source Sans Pro" w:hAnsi="Source Sans Pro"/>
                <w:sz w:val="21"/>
                <w:szCs w:val="21"/>
              </w:rPr>
            </w:pPr>
            <w:ins w:id="9616" w:author="Javier Quintana Pérez" w:date="2022-11-22T18:26:00Z">
              <w:r w:rsidRPr="00114466">
                <w:rPr>
                  <w:rFonts w:ascii="Source Sans Pro" w:hAnsi="Source Sans Pro"/>
                  <w:sz w:val="21"/>
                  <w:szCs w:val="21"/>
                </w:rPr>
                <w:t>SI</w:t>
              </w:r>
            </w:ins>
          </w:p>
        </w:tc>
        <w:tc>
          <w:tcPr>
            <w:tcW w:w="959" w:type="dxa"/>
            <w:vAlign w:val="center"/>
            <w:tcPrChange w:id="9617" w:author="Javier Quintana Pérez" w:date="2022-11-22T18:31:00Z">
              <w:tcPr>
                <w:tcW w:w="903" w:type="dxa"/>
                <w:vAlign w:val="center"/>
              </w:tcPr>
            </w:tcPrChange>
          </w:tcPr>
          <w:p w:rsidR="006D2C5B" w:rsidRPr="00114466" w:rsidRDefault="006D2C5B" w:rsidP="002A7D21">
            <w:pPr>
              <w:jc w:val="center"/>
              <w:rPr>
                <w:ins w:id="9618" w:author="Javier Quintana Pérez" w:date="2022-11-22T18:26:00Z"/>
                <w:rFonts w:ascii="Source Sans Pro" w:hAnsi="Source Sans Pro"/>
                <w:sz w:val="21"/>
                <w:szCs w:val="21"/>
              </w:rPr>
            </w:pPr>
            <w:ins w:id="9619" w:author="Javier Quintana Pérez" w:date="2022-11-22T18:26:00Z">
              <w:r w:rsidRPr="00114466">
                <w:rPr>
                  <w:rFonts w:ascii="Source Sans Pro" w:hAnsi="Source Sans Pro"/>
                  <w:sz w:val="21"/>
                  <w:szCs w:val="21"/>
                </w:rPr>
                <w:t>NO</w:t>
              </w:r>
            </w:ins>
          </w:p>
        </w:tc>
      </w:tr>
      <w:tr w:rsidR="006D2C5B" w:rsidRPr="00114466" w:rsidTr="00A123D5">
        <w:trPr>
          <w:jc w:val="center"/>
          <w:ins w:id="9620" w:author="Javier Quintana Pérez" w:date="2022-11-22T18:26:00Z"/>
          <w:trPrChange w:id="9621" w:author="Javier Quintana Pérez" w:date="2022-11-22T18:31:00Z">
            <w:trPr>
              <w:jc w:val="center"/>
            </w:trPr>
          </w:trPrChange>
        </w:trPr>
        <w:tc>
          <w:tcPr>
            <w:tcW w:w="9299" w:type="dxa"/>
            <w:gridSpan w:val="3"/>
            <w:shd w:val="clear" w:color="auto" w:fill="auto"/>
            <w:tcPrChange w:id="9622" w:author="Javier Quintana Pérez" w:date="2022-11-22T18:31:00Z">
              <w:tcPr>
                <w:tcW w:w="8752" w:type="dxa"/>
                <w:gridSpan w:val="3"/>
                <w:shd w:val="clear" w:color="auto" w:fill="auto"/>
              </w:tcPr>
            </w:tcPrChange>
          </w:tcPr>
          <w:p w:rsidR="006D2C5B" w:rsidRPr="00114466" w:rsidRDefault="006D2C5B" w:rsidP="002A7D21">
            <w:pPr>
              <w:rPr>
                <w:ins w:id="9623" w:author="Javier Quintana Pérez" w:date="2022-11-22T18:26:00Z"/>
                <w:rFonts w:ascii="Source Sans Pro" w:hAnsi="Source Sans Pro"/>
                <w:sz w:val="21"/>
                <w:szCs w:val="21"/>
              </w:rPr>
            </w:pPr>
            <w:ins w:id="9624" w:author="Javier Quintana Pérez" w:date="2022-11-22T18:26:00Z">
              <w:r w:rsidRPr="00114466">
                <w:rPr>
                  <w:rFonts w:ascii="Source Sans Pro" w:hAnsi="Source Sans Pro"/>
                  <w:sz w:val="21"/>
                  <w:szCs w:val="21"/>
                </w:rPr>
                <w:t>Comprobar sobre</w:t>
              </w:r>
            </w:ins>
            <w:ins w:id="9625" w:author="Javier Quintana Pérez" w:date="2022-11-22T18:31:00Z">
              <w:r w:rsidR="00A123D5" w:rsidRPr="00114466">
                <w:rPr>
                  <w:rFonts w:ascii="Source Sans Pro" w:hAnsi="Source Sans Pro"/>
                  <w:sz w:val="21"/>
                  <w:szCs w:val="21"/>
                </w:rPr>
                <w:t xml:space="preserve"> </w:t>
              </w:r>
            </w:ins>
            <w:ins w:id="9626" w:author="Javier Quintana Pérez" w:date="2022-11-22T18:32:00Z">
              <w:r w:rsidR="00A123D5" w:rsidRPr="00114466">
                <w:rPr>
                  <w:rFonts w:ascii="Source Sans Pro" w:hAnsi="Source Sans Pro"/>
                  <w:sz w:val="21"/>
                  <w:szCs w:val="21"/>
                </w:rPr>
                <w:t>copia del certificado vigente del distintivo</w:t>
              </w:r>
            </w:ins>
            <w:ins w:id="9627" w:author="Javier Quintana Pérez" w:date="2022-11-22T18:26:00Z">
              <w:r w:rsidRPr="00114466">
                <w:rPr>
                  <w:rFonts w:ascii="Source Sans Pro" w:hAnsi="Source Sans Pro"/>
                  <w:sz w:val="21"/>
                  <w:szCs w:val="21"/>
                </w:rPr>
                <w:t xml:space="preserve"> </w:t>
              </w:r>
            </w:ins>
            <w:ins w:id="9628" w:author="Javier Quintana Pérez" w:date="2022-12-16T10:06:00Z">
              <w:r w:rsidR="00F55606">
                <w:rPr>
                  <w:rFonts w:ascii="Source Sans Pro" w:hAnsi="Source Sans Pro"/>
                  <w:sz w:val="21"/>
                  <w:szCs w:val="21"/>
                </w:rPr>
                <w:t>de calidad</w:t>
              </w:r>
            </w:ins>
            <w:ins w:id="9629" w:author="Javier Quintana Pérez" w:date="2022-11-22T18:26:00Z">
              <w:r w:rsidRPr="00114466">
                <w:rPr>
                  <w:rFonts w:ascii="Source Sans Pro" w:hAnsi="Source Sans Pro"/>
                  <w:sz w:val="21"/>
                  <w:szCs w:val="21"/>
                </w:rPr>
                <w:t xml:space="preserve"> si se indica</w:t>
              </w:r>
            </w:ins>
            <w:ins w:id="9630" w:author="Javier Quintana Pérez" w:date="2022-11-22T18:32:00Z">
              <w:r w:rsidR="00A123D5" w:rsidRPr="00114466">
                <w:rPr>
                  <w:rFonts w:ascii="Source Sans Pro" w:hAnsi="Source Sans Pro"/>
                  <w:sz w:val="21"/>
                  <w:szCs w:val="21"/>
                </w:rPr>
                <w:t>, al menos,</w:t>
              </w:r>
            </w:ins>
            <w:ins w:id="9631" w:author="Javier Quintana Pérez" w:date="2022-11-22T18:26:00Z">
              <w:r w:rsidRPr="00114466">
                <w:rPr>
                  <w:rFonts w:ascii="Source Sans Pro" w:hAnsi="Source Sans Pro"/>
                  <w:sz w:val="21"/>
                  <w:szCs w:val="21"/>
                </w:rPr>
                <w:t xml:space="preserve"> </w:t>
              </w:r>
            </w:ins>
            <w:ins w:id="9632" w:author="Javier Quintana Pérez" w:date="2022-11-22T18:32:00Z">
              <w:r w:rsidR="00A123D5" w:rsidRPr="00114466">
                <w:rPr>
                  <w:rFonts w:ascii="Source Sans Pro" w:hAnsi="Source Sans Pro"/>
                  <w:sz w:val="21"/>
                  <w:szCs w:val="21"/>
                </w:rPr>
                <w:t xml:space="preserve">la </w:t>
              </w:r>
            </w:ins>
            <w:ins w:id="9633" w:author="Javier Quintana Pérez" w:date="2022-11-22T18:26:00Z">
              <w:r w:rsidRPr="00114466">
                <w:rPr>
                  <w:rFonts w:ascii="Source Sans Pro" w:hAnsi="Source Sans Pro"/>
                  <w:sz w:val="21"/>
                  <w:szCs w:val="21"/>
                </w:rPr>
                <w:t xml:space="preserve">siguiente </w:t>
              </w:r>
            </w:ins>
            <w:ins w:id="9634" w:author="Javier Quintana Pérez" w:date="2022-11-22T18:32:00Z">
              <w:r w:rsidR="00A123D5" w:rsidRPr="00114466">
                <w:rPr>
                  <w:rFonts w:ascii="Source Sans Pro" w:hAnsi="Source Sans Pro"/>
                  <w:sz w:val="21"/>
                  <w:szCs w:val="21"/>
                </w:rPr>
                <w:t>información</w:t>
              </w:r>
            </w:ins>
            <w:ins w:id="9635" w:author="Javier Quintana Pérez" w:date="2022-11-22T18:26:00Z">
              <w:r w:rsidRPr="00114466">
                <w:rPr>
                  <w:rFonts w:ascii="Source Sans Pro" w:hAnsi="Source Sans Pro"/>
                  <w:sz w:val="21"/>
                  <w:szCs w:val="21"/>
                </w:rPr>
                <w:t>:</w:t>
              </w:r>
            </w:ins>
          </w:p>
        </w:tc>
      </w:tr>
      <w:tr w:rsidR="006D2C5B" w:rsidRPr="00114466" w:rsidTr="00A123D5">
        <w:trPr>
          <w:jc w:val="center"/>
          <w:ins w:id="9636" w:author="Javier Quintana Pérez" w:date="2022-11-22T18:26:00Z"/>
          <w:trPrChange w:id="9637" w:author="Javier Quintana Pérez" w:date="2022-11-22T18:31:00Z">
            <w:trPr>
              <w:jc w:val="center"/>
            </w:trPr>
          </w:trPrChange>
        </w:trPr>
        <w:tc>
          <w:tcPr>
            <w:tcW w:w="7381" w:type="dxa"/>
            <w:shd w:val="clear" w:color="auto" w:fill="auto"/>
            <w:tcPrChange w:id="9638" w:author="Javier Quintana Pérez" w:date="2022-11-22T18:31:00Z">
              <w:tcPr>
                <w:tcW w:w="6946" w:type="dxa"/>
                <w:shd w:val="clear" w:color="auto" w:fill="auto"/>
              </w:tcPr>
            </w:tcPrChange>
          </w:tcPr>
          <w:p w:rsidR="006D2C5B" w:rsidRPr="00114466" w:rsidRDefault="006D2C5B" w:rsidP="006D2C5B">
            <w:pPr>
              <w:numPr>
                <w:ilvl w:val="0"/>
                <w:numId w:val="52"/>
              </w:numPr>
              <w:tabs>
                <w:tab w:val="clear" w:pos="720"/>
                <w:tab w:val="num" w:pos="567"/>
              </w:tabs>
              <w:spacing w:line="240" w:lineRule="auto"/>
              <w:ind w:left="567" w:hanging="283"/>
              <w:rPr>
                <w:ins w:id="9639" w:author="Javier Quintana Pérez" w:date="2022-11-22T18:26:00Z"/>
                <w:rFonts w:ascii="Source Sans Pro" w:hAnsi="Source Sans Pro"/>
                <w:sz w:val="21"/>
                <w:szCs w:val="21"/>
              </w:rPr>
            </w:pPr>
            <w:ins w:id="9640" w:author="Javier Quintana Pérez" w:date="2022-11-22T18:26:00Z">
              <w:r w:rsidRPr="00114466">
                <w:rPr>
                  <w:rFonts w:ascii="Source Sans Pro" w:hAnsi="Source Sans Pro"/>
                  <w:sz w:val="21"/>
                  <w:szCs w:val="21"/>
                </w:rPr>
                <w:t>Identificación d</w:t>
              </w:r>
            </w:ins>
            <w:ins w:id="9641" w:author="Javier Quintana Pérez" w:date="2022-11-22T18:32:00Z">
              <w:r w:rsidR="00A123D5" w:rsidRPr="00114466">
                <w:rPr>
                  <w:rFonts w:ascii="Source Sans Pro" w:hAnsi="Source Sans Pro"/>
                  <w:sz w:val="21"/>
                  <w:szCs w:val="21"/>
                </w:rPr>
                <w:t>e la entidad ce</w:t>
              </w:r>
            </w:ins>
            <w:ins w:id="9642" w:author="Javier Quintana Pérez" w:date="2022-11-22T18:33:00Z">
              <w:r w:rsidR="00A123D5" w:rsidRPr="00114466">
                <w:rPr>
                  <w:rFonts w:ascii="Source Sans Pro" w:hAnsi="Source Sans Pro"/>
                  <w:sz w:val="21"/>
                  <w:szCs w:val="21"/>
                </w:rPr>
                <w:t>rtificador</w:t>
              </w:r>
            </w:ins>
            <w:ins w:id="9643" w:author="Javier Quintana Pérez" w:date="2022-12-01T09:48:00Z">
              <w:r w:rsidR="000D088F" w:rsidRPr="00114466">
                <w:rPr>
                  <w:rFonts w:ascii="Source Sans Pro" w:hAnsi="Source Sans Pro"/>
                  <w:sz w:val="21"/>
                  <w:szCs w:val="21"/>
                </w:rPr>
                <w:t>a</w:t>
              </w:r>
            </w:ins>
          </w:p>
        </w:tc>
        <w:tc>
          <w:tcPr>
            <w:tcW w:w="959" w:type="dxa"/>
            <w:vAlign w:val="center"/>
            <w:tcPrChange w:id="9644" w:author="Javier Quintana Pérez" w:date="2022-11-22T18:31:00Z">
              <w:tcPr>
                <w:tcW w:w="903" w:type="dxa"/>
                <w:vAlign w:val="center"/>
              </w:tcPr>
            </w:tcPrChange>
          </w:tcPr>
          <w:p w:rsidR="006D2C5B" w:rsidRPr="00114466" w:rsidRDefault="006D2C5B" w:rsidP="002A7D21">
            <w:pPr>
              <w:jc w:val="center"/>
              <w:rPr>
                <w:ins w:id="9645" w:author="Javier Quintana Pérez" w:date="2022-11-22T18:26:00Z"/>
                <w:rFonts w:ascii="Source Sans Pro" w:hAnsi="Source Sans Pro"/>
                <w:sz w:val="21"/>
                <w:szCs w:val="21"/>
              </w:rPr>
            </w:pPr>
          </w:p>
        </w:tc>
        <w:tc>
          <w:tcPr>
            <w:tcW w:w="959" w:type="dxa"/>
            <w:vAlign w:val="center"/>
            <w:tcPrChange w:id="9646" w:author="Javier Quintana Pérez" w:date="2022-11-22T18:31:00Z">
              <w:tcPr>
                <w:tcW w:w="903" w:type="dxa"/>
                <w:vAlign w:val="center"/>
              </w:tcPr>
            </w:tcPrChange>
          </w:tcPr>
          <w:p w:rsidR="006D2C5B" w:rsidRPr="00114466" w:rsidRDefault="006D2C5B" w:rsidP="002A7D21">
            <w:pPr>
              <w:jc w:val="center"/>
              <w:rPr>
                <w:ins w:id="9647" w:author="Javier Quintana Pérez" w:date="2022-11-22T18:26:00Z"/>
                <w:rFonts w:ascii="Source Sans Pro" w:hAnsi="Source Sans Pro"/>
                <w:sz w:val="21"/>
                <w:szCs w:val="21"/>
              </w:rPr>
            </w:pPr>
          </w:p>
        </w:tc>
      </w:tr>
      <w:tr w:rsidR="006D2C5B" w:rsidRPr="00114466" w:rsidTr="00A123D5">
        <w:trPr>
          <w:jc w:val="center"/>
          <w:ins w:id="9648" w:author="Javier Quintana Pérez" w:date="2022-11-22T18:26:00Z"/>
          <w:trPrChange w:id="9649" w:author="Javier Quintana Pérez" w:date="2022-11-22T18:31:00Z">
            <w:trPr>
              <w:jc w:val="center"/>
            </w:trPr>
          </w:trPrChange>
        </w:trPr>
        <w:tc>
          <w:tcPr>
            <w:tcW w:w="7381" w:type="dxa"/>
            <w:shd w:val="clear" w:color="auto" w:fill="auto"/>
            <w:tcPrChange w:id="9650" w:author="Javier Quintana Pérez" w:date="2022-11-22T18:31:00Z">
              <w:tcPr>
                <w:tcW w:w="6946" w:type="dxa"/>
                <w:shd w:val="clear" w:color="auto" w:fill="auto"/>
              </w:tcPr>
            </w:tcPrChange>
          </w:tcPr>
          <w:p w:rsidR="006D2C5B" w:rsidRPr="00171070" w:rsidRDefault="00D919CB" w:rsidP="006D2C5B">
            <w:pPr>
              <w:numPr>
                <w:ilvl w:val="0"/>
                <w:numId w:val="52"/>
              </w:numPr>
              <w:tabs>
                <w:tab w:val="clear" w:pos="720"/>
                <w:tab w:val="num" w:pos="567"/>
              </w:tabs>
              <w:spacing w:line="240" w:lineRule="auto"/>
              <w:ind w:left="567" w:hanging="283"/>
              <w:rPr>
                <w:ins w:id="9651" w:author="Javier Quintana Pérez" w:date="2022-11-22T18:26:00Z"/>
                <w:rFonts w:ascii="Source Sans Pro" w:hAnsi="Source Sans Pro"/>
                <w:iCs/>
                <w:sz w:val="21"/>
                <w:szCs w:val="21"/>
              </w:rPr>
            </w:pPr>
            <w:ins w:id="9652" w:author="Javier Quintana Pérez" w:date="2022-11-22T18:33:00Z">
              <w:r w:rsidRPr="00D919CB">
                <w:rPr>
                  <w:rFonts w:ascii="Source Sans Pro" w:hAnsi="Source Sans Pro"/>
                  <w:iCs/>
                  <w:sz w:val="21"/>
                  <w:szCs w:val="21"/>
                  <w:rPrChange w:id="9653" w:author="Javier Quintana Pérez" w:date="2022-12-01T17:32:00Z">
                    <w:rPr>
                      <w:rFonts w:ascii="Source Sans Pro" w:hAnsi="Source Sans Pro"/>
                      <w:i/>
                      <w:color w:val="FF0000"/>
                      <w:sz w:val="16"/>
                      <w:u w:val="single"/>
                    </w:rPr>
                  </w:rPrChange>
                </w:rPr>
                <w:t>Logotipo del distintivo de calidad</w:t>
              </w:r>
            </w:ins>
          </w:p>
        </w:tc>
        <w:tc>
          <w:tcPr>
            <w:tcW w:w="959" w:type="dxa"/>
            <w:vAlign w:val="center"/>
            <w:tcPrChange w:id="9654" w:author="Javier Quintana Pérez" w:date="2022-11-22T18:31:00Z">
              <w:tcPr>
                <w:tcW w:w="903" w:type="dxa"/>
                <w:vAlign w:val="center"/>
              </w:tcPr>
            </w:tcPrChange>
          </w:tcPr>
          <w:p w:rsidR="006D2C5B" w:rsidRPr="00114466" w:rsidRDefault="006D2C5B" w:rsidP="002A7D21">
            <w:pPr>
              <w:jc w:val="center"/>
              <w:rPr>
                <w:ins w:id="9655" w:author="Javier Quintana Pérez" w:date="2022-11-22T18:26:00Z"/>
                <w:rFonts w:ascii="Source Sans Pro" w:hAnsi="Source Sans Pro"/>
                <w:sz w:val="21"/>
                <w:szCs w:val="21"/>
              </w:rPr>
            </w:pPr>
          </w:p>
        </w:tc>
        <w:tc>
          <w:tcPr>
            <w:tcW w:w="959" w:type="dxa"/>
            <w:vAlign w:val="center"/>
            <w:tcPrChange w:id="9656" w:author="Javier Quintana Pérez" w:date="2022-11-22T18:31:00Z">
              <w:tcPr>
                <w:tcW w:w="903" w:type="dxa"/>
                <w:vAlign w:val="center"/>
              </w:tcPr>
            </w:tcPrChange>
          </w:tcPr>
          <w:p w:rsidR="006D2C5B" w:rsidRPr="00114466" w:rsidRDefault="006D2C5B" w:rsidP="002A7D21">
            <w:pPr>
              <w:jc w:val="center"/>
              <w:rPr>
                <w:ins w:id="9657" w:author="Javier Quintana Pérez" w:date="2022-11-22T18:26:00Z"/>
                <w:rFonts w:ascii="Source Sans Pro" w:hAnsi="Source Sans Pro"/>
                <w:sz w:val="21"/>
                <w:szCs w:val="21"/>
              </w:rPr>
            </w:pPr>
          </w:p>
        </w:tc>
      </w:tr>
      <w:tr w:rsidR="006D2C5B" w:rsidRPr="00114466" w:rsidTr="00A123D5">
        <w:trPr>
          <w:jc w:val="center"/>
          <w:ins w:id="9658" w:author="Javier Quintana Pérez" w:date="2022-11-22T18:26:00Z"/>
          <w:trPrChange w:id="9659" w:author="Javier Quintana Pérez" w:date="2022-11-22T18:31:00Z">
            <w:trPr>
              <w:jc w:val="center"/>
            </w:trPr>
          </w:trPrChange>
        </w:trPr>
        <w:tc>
          <w:tcPr>
            <w:tcW w:w="7381" w:type="dxa"/>
            <w:shd w:val="clear" w:color="auto" w:fill="auto"/>
            <w:tcPrChange w:id="9660" w:author="Javier Quintana Pérez" w:date="2022-11-22T18:31:00Z">
              <w:tcPr>
                <w:tcW w:w="6946" w:type="dxa"/>
                <w:shd w:val="clear" w:color="auto" w:fill="auto"/>
              </w:tcPr>
            </w:tcPrChange>
          </w:tcPr>
          <w:p w:rsidR="006D2C5B" w:rsidRPr="00171070" w:rsidRDefault="00D919CB" w:rsidP="006D2C5B">
            <w:pPr>
              <w:numPr>
                <w:ilvl w:val="0"/>
                <w:numId w:val="52"/>
              </w:numPr>
              <w:tabs>
                <w:tab w:val="clear" w:pos="720"/>
                <w:tab w:val="num" w:pos="567"/>
              </w:tabs>
              <w:spacing w:line="240" w:lineRule="auto"/>
              <w:ind w:left="567" w:hanging="283"/>
              <w:rPr>
                <w:ins w:id="9661" w:author="Javier Quintana Pérez" w:date="2022-11-22T18:26:00Z"/>
                <w:rFonts w:ascii="Source Sans Pro" w:hAnsi="Source Sans Pro"/>
                <w:iCs/>
                <w:sz w:val="21"/>
                <w:szCs w:val="21"/>
              </w:rPr>
            </w:pPr>
            <w:ins w:id="9662" w:author="Javier Quintana Pérez" w:date="2022-11-22T18:33:00Z">
              <w:r w:rsidRPr="00D919CB">
                <w:rPr>
                  <w:rFonts w:ascii="Source Sans Pro" w:hAnsi="Source Sans Pro"/>
                  <w:iCs/>
                  <w:sz w:val="21"/>
                  <w:szCs w:val="21"/>
                  <w:rPrChange w:id="9663" w:author="Javier Quintana Pérez" w:date="2022-12-01T17:32:00Z">
                    <w:rPr>
                      <w:rFonts w:ascii="Source Sans Pro" w:hAnsi="Source Sans Pro"/>
                      <w:i/>
                      <w:color w:val="FF0000"/>
                      <w:sz w:val="16"/>
                      <w:u w:val="single"/>
                    </w:rPr>
                  </w:rPrChange>
                </w:rPr>
                <w:t>Identificación del fabricante.</w:t>
              </w:r>
            </w:ins>
          </w:p>
        </w:tc>
        <w:tc>
          <w:tcPr>
            <w:tcW w:w="959" w:type="dxa"/>
            <w:vAlign w:val="center"/>
            <w:tcPrChange w:id="9664" w:author="Javier Quintana Pérez" w:date="2022-11-22T18:31:00Z">
              <w:tcPr>
                <w:tcW w:w="903" w:type="dxa"/>
                <w:vAlign w:val="center"/>
              </w:tcPr>
            </w:tcPrChange>
          </w:tcPr>
          <w:p w:rsidR="006D2C5B" w:rsidRPr="00114466" w:rsidRDefault="006D2C5B" w:rsidP="002A7D21">
            <w:pPr>
              <w:jc w:val="center"/>
              <w:rPr>
                <w:ins w:id="9665" w:author="Javier Quintana Pérez" w:date="2022-11-22T18:26:00Z"/>
                <w:rFonts w:ascii="Source Sans Pro" w:hAnsi="Source Sans Pro"/>
                <w:sz w:val="21"/>
                <w:szCs w:val="21"/>
              </w:rPr>
            </w:pPr>
          </w:p>
        </w:tc>
        <w:tc>
          <w:tcPr>
            <w:tcW w:w="959" w:type="dxa"/>
            <w:vAlign w:val="center"/>
            <w:tcPrChange w:id="9666" w:author="Javier Quintana Pérez" w:date="2022-11-22T18:31:00Z">
              <w:tcPr>
                <w:tcW w:w="903" w:type="dxa"/>
                <w:vAlign w:val="center"/>
              </w:tcPr>
            </w:tcPrChange>
          </w:tcPr>
          <w:p w:rsidR="006D2C5B" w:rsidRPr="00114466" w:rsidRDefault="006D2C5B" w:rsidP="002A7D21">
            <w:pPr>
              <w:jc w:val="center"/>
              <w:rPr>
                <w:ins w:id="9667" w:author="Javier Quintana Pérez" w:date="2022-11-22T18:26:00Z"/>
                <w:rFonts w:ascii="Source Sans Pro" w:hAnsi="Source Sans Pro"/>
                <w:sz w:val="21"/>
                <w:szCs w:val="21"/>
              </w:rPr>
            </w:pPr>
          </w:p>
        </w:tc>
      </w:tr>
      <w:tr w:rsidR="006D2C5B" w:rsidRPr="00114466" w:rsidTr="00A123D5">
        <w:trPr>
          <w:jc w:val="center"/>
          <w:ins w:id="9668" w:author="Javier Quintana Pérez" w:date="2022-11-22T18:26:00Z"/>
          <w:trPrChange w:id="9669" w:author="Javier Quintana Pérez" w:date="2022-11-22T18:31:00Z">
            <w:trPr>
              <w:jc w:val="center"/>
            </w:trPr>
          </w:trPrChange>
        </w:trPr>
        <w:tc>
          <w:tcPr>
            <w:tcW w:w="7381" w:type="dxa"/>
            <w:shd w:val="clear" w:color="auto" w:fill="auto"/>
            <w:tcPrChange w:id="9670" w:author="Javier Quintana Pérez" w:date="2022-11-22T18:31:00Z">
              <w:tcPr>
                <w:tcW w:w="6946" w:type="dxa"/>
                <w:shd w:val="clear" w:color="auto" w:fill="auto"/>
              </w:tcPr>
            </w:tcPrChange>
          </w:tcPr>
          <w:p w:rsidR="006D2C5B" w:rsidRPr="00171070" w:rsidRDefault="00D919CB" w:rsidP="006D2C5B">
            <w:pPr>
              <w:numPr>
                <w:ilvl w:val="0"/>
                <w:numId w:val="52"/>
              </w:numPr>
              <w:tabs>
                <w:tab w:val="clear" w:pos="720"/>
                <w:tab w:val="num" w:pos="567"/>
              </w:tabs>
              <w:spacing w:line="240" w:lineRule="auto"/>
              <w:ind w:left="567" w:hanging="283"/>
              <w:rPr>
                <w:ins w:id="9671" w:author="Javier Quintana Pérez" w:date="2022-11-22T18:26:00Z"/>
                <w:rFonts w:ascii="Source Sans Pro" w:hAnsi="Source Sans Pro"/>
                <w:iCs/>
                <w:sz w:val="21"/>
                <w:szCs w:val="21"/>
              </w:rPr>
            </w:pPr>
            <w:ins w:id="9672" w:author="Javier Quintana Pérez" w:date="2022-11-22T18:33:00Z">
              <w:r w:rsidRPr="00D919CB">
                <w:rPr>
                  <w:rFonts w:ascii="Source Sans Pro" w:hAnsi="Source Sans Pro"/>
                  <w:iCs/>
                  <w:sz w:val="21"/>
                  <w:szCs w:val="21"/>
                  <w:rPrChange w:id="9673" w:author="Javier Quintana Pérez" w:date="2022-12-01T17:32:00Z">
                    <w:rPr>
                      <w:rFonts w:ascii="Source Sans Pro" w:hAnsi="Source Sans Pro"/>
                      <w:i/>
                      <w:color w:val="FF0000"/>
                      <w:sz w:val="16"/>
                      <w:u w:val="single"/>
                    </w:rPr>
                  </w:rPrChange>
                </w:rPr>
                <w:t>Alcance del certificado</w:t>
              </w:r>
            </w:ins>
          </w:p>
        </w:tc>
        <w:tc>
          <w:tcPr>
            <w:tcW w:w="959" w:type="dxa"/>
            <w:vAlign w:val="center"/>
            <w:tcPrChange w:id="9674" w:author="Javier Quintana Pérez" w:date="2022-11-22T18:31:00Z">
              <w:tcPr>
                <w:tcW w:w="903" w:type="dxa"/>
                <w:vAlign w:val="center"/>
              </w:tcPr>
            </w:tcPrChange>
          </w:tcPr>
          <w:p w:rsidR="006D2C5B" w:rsidRPr="00114466" w:rsidRDefault="006D2C5B" w:rsidP="002A7D21">
            <w:pPr>
              <w:jc w:val="center"/>
              <w:rPr>
                <w:ins w:id="9675" w:author="Javier Quintana Pérez" w:date="2022-11-22T18:26:00Z"/>
                <w:rFonts w:ascii="Source Sans Pro" w:hAnsi="Source Sans Pro"/>
                <w:sz w:val="21"/>
                <w:szCs w:val="21"/>
              </w:rPr>
            </w:pPr>
          </w:p>
        </w:tc>
        <w:tc>
          <w:tcPr>
            <w:tcW w:w="959" w:type="dxa"/>
            <w:vAlign w:val="center"/>
            <w:tcPrChange w:id="9676" w:author="Javier Quintana Pérez" w:date="2022-11-22T18:31:00Z">
              <w:tcPr>
                <w:tcW w:w="903" w:type="dxa"/>
                <w:vAlign w:val="center"/>
              </w:tcPr>
            </w:tcPrChange>
          </w:tcPr>
          <w:p w:rsidR="006D2C5B" w:rsidRPr="00114466" w:rsidRDefault="006D2C5B" w:rsidP="002A7D21">
            <w:pPr>
              <w:jc w:val="center"/>
              <w:rPr>
                <w:ins w:id="9677" w:author="Javier Quintana Pérez" w:date="2022-11-22T18:26:00Z"/>
                <w:rFonts w:ascii="Source Sans Pro" w:hAnsi="Source Sans Pro"/>
                <w:sz w:val="21"/>
                <w:szCs w:val="21"/>
              </w:rPr>
            </w:pPr>
          </w:p>
        </w:tc>
      </w:tr>
      <w:tr w:rsidR="006D2C5B" w:rsidRPr="00114466" w:rsidTr="00A123D5">
        <w:trPr>
          <w:jc w:val="center"/>
          <w:ins w:id="9678" w:author="Javier Quintana Pérez" w:date="2022-11-22T18:26:00Z"/>
          <w:trPrChange w:id="9679" w:author="Javier Quintana Pérez" w:date="2022-11-22T18:31:00Z">
            <w:trPr>
              <w:jc w:val="center"/>
            </w:trPr>
          </w:trPrChange>
        </w:trPr>
        <w:tc>
          <w:tcPr>
            <w:tcW w:w="7381" w:type="dxa"/>
            <w:shd w:val="clear" w:color="auto" w:fill="auto"/>
            <w:tcPrChange w:id="9680" w:author="Javier Quintana Pérez" w:date="2022-11-22T18:31:00Z">
              <w:tcPr>
                <w:tcW w:w="6946" w:type="dxa"/>
                <w:shd w:val="clear" w:color="auto" w:fill="auto"/>
              </w:tcPr>
            </w:tcPrChange>
          </w:tcPr>
          <w:p w:rsidR="006D2C5B" w:rsidRPr="00171070" w:rsidRDefault="00D919CB" w:rsidP="006D2C5B">
            <w:pPr>
              <w:numPr>
                <w:ilvl w:val="0"/>
                <w:numId w:val="52"/>
              </w:numPr>
              <w:tabs>
                <w:tab w:val="clear" w:pos="720"/>
                <w:tab w:val="num" w:pos="567"/>
              </w:tabs>
              <w:spacing w:line="240" w:lineRule="auto"/>
              <w:ind w:left="567" w:hanging="283"/>
              <w:rPr>
                <w:ins w:id="9681" w:author="Javier Quintana Pérez" w:date="2022-11-22T18:26:00Z"/>
                <w:rFonts w:ascii="Source Sans Pro" w:hAnsi="Source Sans Pro"/>
                <w:iCs/>
                <w:sz w:val="21"/>
                <w:szCs w:val="21"/>
              </w:rPr>
            </w:pPr>
            <w:ins w:id="9682" w:author="Javier Quintana Pérez" w:date="2022-11-22T18:33:00Z">
              <w:r w:rsidRPr="00D919CB">
                <w:rPr>
                  <w:rFonts w:ascii="Source Sans Pro" w:hAnsi="Source Sans Pro"/>
                  <w:iCs/>
                  <w:sz w:val="21"/>
                  <w:szCs w:val="21"/>
                  <w:rPrChange w:id="9683" w:author="Javier Quintana Pérez" w:date="2022-12-01T17:32:00Z">
                    <w:rPr>
                      <w:rFonts w:ascii="Source Sans Pro" w:hAnsi="Source Sans Pro"/>
                      <w:i/>
                      <w:color w:val="FF0000"/>
                      <w:sz w:val="16"/>
                      <w:u w:val="single"/>
                    </w:rPr>
                  </w:rPrChange>
                </w:rPr>
                <w:t>Número de certificado</w:t>
              </w:r>
            </w:ins>
          </w:p>
        </w:tc>
        <w:tc>
          <w:tcPr>
            <w:tcW w:w="959" w:type="dxa"/>
            <w:vAlign w:val="center"/>
            <w:tcPrChange w:id="9684" w:author="Javier Quintana Pérez" w:date="2022-11-22T18:31:00Z">
              <w:tcPr>
                <w:tcW w:w="903" w:type="dxa"/>
                <w:vAlign w:val="center"/>
              </w:tcPr>
            </w:tcPrChange>
          </w:tcPr>
          <w:p w:rsidR="006D2C5B" w:rsidRPr="00114466" w:rsidRDefault="006D2C5B" w:rsidP="002A7D21">
            <w:pPr>
              <w:jc w:val="center"/>
              <w:rPr>
                <w:ins w:id="9685" w:author="Javier Quintana Pérez" w:date="2022-11-22T18:26:00Z"/>
                <w:rFonts w:ascii="Source Sans Pro" w:hAnsi="Source Sans Pro"/>
                <w:sz w:val="21"/>
                <w:szCs w:val="21"/>
              </w:rPr>
            </w:pPr>
          </w:p>
        </w:tc>
        <w:tc>
          <w:tcPr>
            <w:tcW w:w="959" w:type="dxa"/>
            <w:vAlign w:val="center"/>
            <w:tcPrChange w:id="9686" w:author="Javier Quintana Pérez" w:date="2022-11-22T18:31:00Z">
              <w:tcPr>
                <w:tcW w:w="903" w:type="dxa"/>
                <w:vAlign w:val="center"/>
              </w:tcPr>
            </w:tcPrChange>
          </w:tcPr>
          <w:p w:rsidR="006D2C5B" w:rsidRPr="00114466" w:rsidRDefault="006D2C5B" w:rsidP="002A7D21">
            <w:pPr>
              <w:jc w:val="center"/>
              <w:rPr>
                <w:ins w:id="9687" w:author="Javier Quintana Pérez" w:date="2022-11-22T18:26:00Z"/>
                <w:rFonts w:ascii="Source Sans Pro" w:hAnsi="Source Sans Pro"/>
                <w:sz w:val="21"/>
                <w:szCs w:val="21"/>
              </w:rPr>
            </w:pPr>
          </w:p>
        </w:tc>
      </w:tr>
      <w:tr w:rsidR="006D2C5B" w:rsidRPr="00114466" w:rsidTr="00A123D5">
        <w:trPr>
          <w:jc w:val="center"/>
          <w:ins w:id="9688" w:author="Javier Quintana Pérez" w:date="2022-11-22T18:26:00Z"/>
          <w:trPrChange w:id="9689" w:author="Javier Quintana Pérez" w:date="2022-11-22T18:31:00Z">
            <w:trPr>
              <w:jc w:val="center"/>
            </w:trPr>
          </w:trPrChange>
        </w:trPr>
        <w:tc>
          <w:tcPr>
            <w:tcW w:w="7381" w:type="dxa"/>
            <w:shd w:val="clear" w:color="auto" w:fill="auto"/>
            <w:tcPrChange w:id="9690" w:author="Javier Quintana Pérez" w:date="2022-11-22T18:31:00Z">
              <w:tcPr>
                <w:tcW w:w="6946" w:type="dxa"/>
                <w:shd w:val="clear" w:color="auto" w:fill="auto"/>
              </w:tcPr>
            </w:tcPrChange>
          </w:tcPr>
          <w:p w:rsidR="006D2C5B" w:rsidRPr="00171070" w:rsidRDefault="00D919CB" w:rsidP="006D2C5B">
            <w:pPr>
              <w:numPr>
                <w:ilvl w:val="0"/>
                <w:numId w:val="52"/>
              </w:numPr>
              <w:tabs>
                <w:tab w:val="clear" w:pos="720"/>
                <w:tab w:val="num" w:pos="567"/>
              </w:tabs>
              <w:spacing w:line="240" w:lineRule="auto"/>
              <w:ind w:left="567" w:hanging="283"/>
              <w:rPr>
                <w:ins w:id="9691" w:author="Javier Quintana Pérez" w:date="2022-11-22T18:26:00Z"/>
                <w:rFonts w:ascii="Source Sans Pro" w:hAnsi="Source Sans Pro"/>
                <w:iCs/>
                <w:sz w:val="21"/>
                <w:szCs w:val="21"/>
              </w:rPr>
            </w:pPr>
            <w:ins w:id="9692" w:author="Javier Quintana Pérez" w:date="2022-11-22T18:33:00Z">
              <w:r w:rsidRPr="00D919CB">
                <w:rPr>
                  <w:rFonts w:ascii="Source Sans Pro" w:hAnsi="Source Sans Pro"/>
                  <w:iCs/>
                  <w:sz w:val="21"/>
                  <w:szCs w:val="21"/>
                  <w:rPrChange w:id="9693" w:author="Javier Quintana Pérez" w:date="2022-12-01T17:32:00Z">
                    <w:rPr>
                      <w:rFonts w:ascii="Source Sans Pro" w:hAnsi="Source Sans Pro"/>
                      <w:i/>
                      <w:color w:val="FF0000"/>
                      <w:sz w:val="16"/>
                      <w:u w:val="single"/>
                    </w:rPr>
                  </w:rPrChange>
                </w:rPr>
                <w:t>Fecha de expedición del certificado</w:t>
              </w:r>
            </w:ins>
          </w:p>
        </w:tc>
        <w:tc>
          <w:tcPr>
            <w:tcW w:w="959" w:type="dxa"/>
            <w:vAlign w:val="center"/>
            <w:tcPrChange w:id="9694" w:author="Javier Quintana Pérez" w:date="2022-11-22T18:31:00Z">
              <w:tcPr>
                <w:tcW w:w="903" w:type="dxa"/>
                <w:vAlign w:val="center"/>
              </w:tcPr>
            </w:tcPrChange>
          </w:tcPr>
          <w:p w:rsidR="006D2C5B" w:rsidRPr="00114466" w:rsidRDefault="006D2C5B" w:rsidP="002A7D21">
            <w:pPr>
              <w:jc w:val="center"/>
              <w:rPr>
                <w:ins w:id="9695" w:author="Javier Quintana Pérez" w:date="2022-11-22T18:26:00Z"/>
                <w:rFonts w:ascii="Source Sans Pro" w:hAnsi="Source Sans Pro"/>
                <w:sz w:val="21"/>
                <w:szCs w:val="21"/>
              </w:rPr>
            </w:pPr>
          </w:p>
        </w:tc>
        <w:tc>
          <w:tcPr>
            <w:tcW w:w="959" w:type="dxa"/>
            <w:vAlign w:val="center"/>
            <w:tcPrChange w:id="9696" w:author="Javier Quintana Pérez" w:date="2022-11-22T18:31:00Z">
              <w:tcPr>
                <w:tcW w:w="903" w:type="dxa"/>
                <w:vAlign w:val="center"/>
              </w:tcPr>
            </w:tcPrChange>
          </w:tcPr>
          <w:p w:rsidR="006D2C5B" w:rsidRPr="00114466" w:rsidRDefault="006D2C5B" w:rsidP="002A7D21">
            <w:pPr>
              <w:jc w:val="center"/>
              <w:rPr>
                <w:ins w:id="9697" w:author="Javier Quintana Pérez" w:date="2022-11-22T18:26:00Z"/>
                <w:rFonts w:ascii="Source Sans Pro" w:hAnsi="Source Sans Pro"/>
                <w:sz w:val="21"/>
                <w:szCs w:val="21"/>
              </w:rPr>
            </w:pPr>
          </w:p>
        </w:tc>
      </w:tr>
      <w:tr w:rsidR="006D2C5B" w:rsidRPr="00114466" w:rsidTr="00A123D5">
        <w:trPr>
          <w:jc w:val="center"/>
          <w:ins w:id="9698" w:author="Javier Quintana Pérez" w:date="2022-11-22T18:26:00Z"/>
          <w:trPrChange w:id="9699" w:author="Javier Quintana Pérez" w:date="2022-11-22T18:31:00Z">
            <w:trPr>
              <w:jc w:val="center"/>
            </w:trPr>
          </w:trPrChange>
        </w:trPr>
        <w:tc>
          <w:tcPr>
            <w:tcW w:w="7381" w:type="dxa"/>
            <w:shd w:val="clear" w:color="auto" w:fill="auto"/>
            <w:tcPrChange w:id="9700" w:author="Javier Quintana Pérez" w:date="2022-11-22T18:31:00Z">
              <w:tcPr>
                <w:tcW w:w="6946" w:type="dxa"/>
                <w:shd w:val="clear" w:color="auto" w:fill="auto"/>
              </w:tcPr>
            </w:tcPrChange>
          </w:tcPr>
          <w:p w:rsidR="006D2C5B" w:rsidRPr="00171070" w:rsidRDefault="00D919CB" w:rsidP="006D2C5B">
            <w:pPr>
              <w:numPr>
                <w:ilvl w:val="0"/>
                <w:numId w:val="52"/>
              </w:numPr>
              <w:tabs>
                <w:tab w:val="clear" w:pos="720"/>
                <w:tab w:val="num" w:pos="567"/>
              </w:tabs>
              <w:spacing w:line="240" w:lineRule="auto"/>
              <w:ind w:left="567" w:hanging="283"/>
              <w:rPr>
                <w:ins w:id="9701" w:author="Javier Quintana Pérez" w:date="2022-11-22T18:26:00Z"/>
                <w:rFonts w:ascii="Source Sans Pro" w:hAnsi="Source Sans Pro"/>
                <w:iCs/>
                <w:sz w:val="21"/>
                <w:szCs w:val="21"/>
              </w:rPr>
            </w:pPr>
            <w:ins w:id="9702" w:author="Javier Quintana Pérez" w:date="2022-11-22T18:33:00Z">
              <w:r w:rsidRPr="00D919CB">
                <w:rPr>
                  <w:rFonts w:ascii="Source Sans Pro" w:hAnsi="Source Sans Pro"/>
                  <w:iCs/>
                  <w:sz w:val="21"/>
                  <w:szCs w:val="21"/>
                  <w:rPrChange w:id="9703" w:author="Javier Quintana Pérez" w:date="2022-12-01T17:32:00Z">
                    <w:rPr>
                      <w:rFonts w:ascii="Source Sans Pro" w:hAnsi="Source Sans Pro"/>
                      <w:i/>
                      <w:color w:val="FF0000"/>
                      <w:sz w:val="16"/>
                      <w:u w:val="single"/>
                    </w:rPr>
                  </w:rPrChange>
                </w:rPr>
                <w:t>Periodo de vigencia del certificado</w:t>
              </w:r>
            </w:ins>
          </w:p>
        </w:tc>
        <w:tc>
          <w:tcPr>
            <w:tcW w:w="959" w:type="dxa"/>
            <w:vAlign w:val="center"/>
            <w:tcPrChange w:id="9704" w:author="Javier Quintana Pérez" w:date="2022-11-22T18:31:00Z">
              <w:tcPr>
                <w:tcW w:w="903" w:type="dxa"/>
                <w:vAlign w:val="center"/>
              </w:tcPr>
            </w:tcPrChange>
          </w:tcPr>
          <w:p w:rsidR="006D2C5B" w:rsidRPr="00114466" w:rsidRDefault="006D2C5B" w:rsidP="002A7D21">
            <w:pPr>
              <w:jc w:val="center"/>
              <w:rPr>
                <w:ins w:id="9705" w:author="Javier Quintana Pérez" w:date="2022-11-22T18:26:00Z"/>
                <w:rFonts w:ascii="Source Sans Pro" w:hAnsi="Source Sans Pro"/>
                <w:sz w:val="21"/>
                <w:szCs w:val="21"/>
              </w:rPr>
            </w:pPr>
          </w:p>
        </w:tc>
        <w:tc>
          <w:tcPr>
            <w:tcW w:w="959" w:type="dxa"/>
            <w:vAlign w:val="center"/>
            <w:tcPrChange w:id="9706" w:author="Javier Quintana Pérez" w:date="2022-11-22T18:31:00Z">
              <w:tcPr>
                <w:tcW w:w="903" w:type="dxa"/>
                <w:vAlign w:val="center"/>
              </w:tcPr>
            </w:tcPrChange>
          </w:tcPr>
          <w:p w:rsidR="006D2C5B" w:rsidRPr="00114466" w:rsidRDefault="006D2C5B" w:rsidP="002A7D21">
            <w:pPr>
              <w:jc w:val="center"/>
              <w:rPr>
                <w:ins w:id="9707" w:author="Javier Quintana Pérez" w:date="2022-11-22T18:26:00Z"/>
                <w:rFonts w:ascii="Source Sans Pro" w:hAnsi="Source Sans Pro"/>
                <w:sz w:val="21"/>
                <w:szCs w:val="21"/>
              </w:rPr>
            </w:pPr>
          </w:p>
        </w:tc>
      </w:tr>
    </w:tbl>
    <w:p w:rsidR="005A234B" w:rsidRDefault="005A234B" w:rsidP="005A234B">
      <w:pPr>
        <w:rPr>
          <w:ins w:id="9708" w:author="Javier Quintana Pérez" w:date="2022-11-22T18:17:00Z"/>
          <w:rFonts w:ascii="Source Sans Pro" w:hAnsi="Source Sans Pro"/>
        </w:rPr>
      </w:pPr>
    </w:p>
    <w:p w:rsidR="002E5E51" w:rsidRPr="00114466" w:rsidRDefault="00D919CB" w:rsidP="002E5E51">
      <w:pPr>
        <w:pStyle w:val="Textoindependiente"/>
        <w:rPr>
          <w:ins w:id="9709" w:author="Javier Quintana Pérez" w:date="2022-11-29T16:47:00Z"/>
          <w:rFonts w:ascii="Source Sans Pro" w:hAnsi="Source Sans Pro"/>
          <w:i w:val="0"/>
          <w:sz w:val="21"/>
          <w:szCs w:val="21"/>
          <w:u w:val="single"/>
          <w:rPrChange w:id="9710" w:author="Javier Quintana Pérez" w:date="2022-12-01T17:32:00Z">
            <w:rPr>
              <w:ins w:id="9711" w:author="Javier Quintana Pérez" w:date="2022-11-29T16:47:00Z"/>
              <w:rFonts w:ascii="Source Sans Pro" w:hAnsi="Source Sans Pro"/>
              <w:i w:val="0"/>
              <w:sz w:val="20"/>
              <w:u w:val="single"/>
            </w:rPr>
          </w:rPrChange>
        </w:rPr>
      </w:pPr>
      <w:ins w:id="9712" w:author="Javier Quintana Pérez" w:date="2022-11-29T16:47:00Z">
        <w:r w:rsidRPr="00D919CB">
          <w:rPr>
            <w:rFonts w:ascii="Source Sans Pro" w:hAnsi="Source Sans Pro"/>
            <w:i w:val="0"/>
            <w:sz w:val="21"/>
            <w:szCs w:val="21"/>
            <w:u w:val="single"/>
            <w:rPrChange w:id="9713" w:author="Javier Quintana Pérez" w:date="2022-12-01T17:32:00Z">
              <w:rPr>
                <w:rFonts w:ascii="Source Sans Pro" w:hAnsi="Source Sans Pro"/>
                <w:i w:val="0"/>
                <w:color w:val="0000FF"/>
                <w:sz w:val="20"/>
                <w:u w:val="single"/>
              </w:rPr>
            </w:rPrChange>
          </w:rPr>
          <w:t>COMENTARIOS</w:t>
        </w:r>
      </w:ins>
    </w:p>
    <w:p w:rsidR="002E5E51" w:rsidRPr="00372982" w:rsidRDefault="002E5E51" w:rsidP="002E5E51">
      <w:pPr>
        <w:pStyle w:val="Textoindependiente"/>
        <w:rPr>
          <w:ins w:id="9714" w:author="Javier Quintana Pérez" w:date="2022-11-29T16:47:00Z"/>
          <w:rFonts w:ascii="Source Sans Pro" w:hAnsi="Source Sans Pro"/>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2E5E51" w:rsidRPr="00D41C9D" w:rsidTr="00372982">
        <w:trPr>
          <w:jc w:val="center"/>
          <w:ins w:id="9715" w:author="Javier Quintana Pérez" w:date="2022-11-29T16:47:00Z"/>
        </w:trPr>
        <w:tc>
          <w:tcPr>
            <w:tcW w:w="5000" w:type="pct"/>
            <w:shd w:val="clear" w:color="auto" w:fill="auto"/>
          </w:tcPr>
          <w:p w:rsidR="002E5E51" w:rsidRPr="00372982" w:rsidRDefault="002E5E51" w:rsidP="00372982">
            <w:pPr>
              <w:pStyle w:val="Textoindependiente"/>
              <w:rPr>
                <w:ins w:id="9716" w:author="Javier Quintana Pérez" w:date="2022-11-29T16:47:00Z"/>
                <w:rFonts w:ascii="Source Sans Pro" w:hAnsi="Source Sans Pro"/>
                <w:i w:val="0"/>
                <w:sz w:val="20"/>
                <w:u w:val="single"/>
              </w:rPr>
            </w:pPr>
          </w:p>
          <w:p w:rsidR="002E5E51" w:rsidRPr="00372982" w:rsidRDefault="002E5E51" w:rsidP="00372982">
            <w:pPr>
              <w:pStyle w:val="Textoindependiente"/>
              <w:rPr>
                <w:ins w:id="9717" w:author="Javier Quintana Pérez" w:date="2022-11-29T16:47:00Z"/>
                <w:rFonts w:ascii="Source Sans Pro" w:hAnsi="Source Sans Pro"/>
                <w:i w:val="0"/>
                <w:sz w:val="20"/>
                <w:u w:val="single"/>
              </w:rPr>
            </w:pPr>
          </w:p>
          <w:p w:rsidR="002E5E51" w:rsidRPr="00372982" w:rsidRDefault="002E5E51" w:rsidP="00372982">
            <w:pPr>
              <w:pStyle w:val="Textoindependiente"/>
              <w:rPr>
                <w:ins w:id="9718" w:author="Javier Quintana Pérez" w:date="2022-11-29T16:47:00Z"/>
                <w:rFonts w:ascii="Source Sans Pro" w:hAnsi="Source Sans Pro"/>
                <w:i w:val="0"/>
                <w:sz w:val="20"/>
                <w:u w:val="single"/>
              </w:rPr>
            </w:pPr>
          </w:p>
          <w:p w:rsidR="002E5E51" w:rsidRPr="00372982" w:rsidRDefault="002E5E51" w:rsidP="00372982">
            <w:pPr>
              <w:pStyle w:val="Textoindependiente"/>
              <w:rPr>
                <w:ins w:id="9719" w:author="Javier Quintana Pérez" w:date="2022-11-29T16:47:00Z"/>
                <w:rFonts w:ascii="Source Sans Pro" w:hAnsi="Source Sans Pro"/>
                <w:i w:val="0"/>
                <w:sz w:val="20"/>
                <w:u w:val="single"/>
              </w:rPr>
            </w:pPr>
          </w:p>
        </w:tc>
      </w:tr>
    </w:tbl>
    <w:p w:rsidR="000D088F" w:rsidRDefault="000D088F" w:rsidP="005A234B">
      <w:pPr>
        <w:rPr>
          <w:ins w:id="9720" w:author="Javier Quintana Pérez" w:date="2022-12-01T09:49:00Z"/>
          <w:rFonts w:ascii="Source Sans Pro" w:hAnsi="Source Sans Pro"/>
        </w:rPr>
      </w:pPr>
    </w:p>
    <w:p w:rsidR="000D088F" w:rsidRDefault="000D088F">
      <w:pPr>
        <w:tabs>
          <w:tab w:val="clear" w:pos="567"/>
        </w:tabs>
        <w:spacing w:line="240" w:lineRule="auto"/>
        <w:jc w:val="left"/>
        <w:rPr>
          <w:ins w:id="9721" w:author="Javier Quintana Pérez" w:date="2022-12-01T09:49:00Z"/>
          <w:rFonts w:ascii="Source Sans Pro" w:hAnsi="Source Sans Pro"/>
        </w:rPr>
      </w:pPr>
      <w:ins w:id="9722" w:author="Javier Quintana Pérez" w:date="2022-12-01T09:49:00Z">
        <w:r>
          <w:rPr>
            <w:rFonts w:ascii="Source Sans Pro" w:hAnsi="Source Sans Pro"/>
          </w:rPr>
          <w:br w:type="page"/>
        </w:r>
      </w:ins>
    </w:p>
    <w:p w:rsidR="005A234B" w:rsidRPr="00E92F66" w:rsidRDefault="00D919CB" w:rsidP="005A234B">
      <w:pPr>
        <w:pStyle w:val="Nivel2"/>
        <w:numPr>
          <w:ilvl w:val="2"/>
          <w:numId w:val="49"/>
        </w:numPr>
        <w:tabs>
          <w:tab w:val="clear" w:pos="851"/>
          <w:tab w:val="left" w:pos="426"/>
        </w:tabs>
        <w:rPr>
          <w:ins w:id="9723" w:author="Javier Quintana Pérez" w:date="2022-11-13T19:33:00Z"/>
          <w:rFonts w:ascii="Source Sans Pro" w:hAnsi="Source Sans Pro"/>
          <w:sz w:val="22"/>
          <w:szCs w:val="22"/>
          <w:rPrChange w:id="9724" w:author="Javier Quintana Pérez" w:date="2022-12-01T17:32:00Z">
            <w:rPr>
              <w:ins w:id="9725" w:author="Javier Quintana Pérez" w:date="2022-11-13T19:33:00Z"/>
              <w:rFonts w:ascii="Source Sans Pro" w:hAnsi="Source Sans Pro"/>
            </w:rPr>
          </w:rPrChange>
        </w:rPr>
      </w:pPr>
      <w:bookmarkStart w:id="9726" w:name="_Toc122537379"/>
      <w:ins w:id="9727" w:author="Javier Quintana Pérez" w:date="2022-11-13T19:33:00Z">
        <w:r w:rsidRPr="00D919CB">
          <w:rPr>
            <w:rFonts w:ascii="Source Sans Pro" w:hAnsi="Source Sans Pro"/>
            <w:sz w:val="22"/>
            <w:szCs w:val="22"/>
            <w:rPrChange w:id="9728" w:author="Javier Quintana Pérez" w:date="2022-12-01T17:32:00Z">
              <w:rPr>
                <w:rFonts w:ascii="Source Sans Pro" w:hAnsi="Source Sans Pro"/>
                <w:color w:val="0000FF"/>
                <w:u w:val="single"/>
              </w:rPr>
            </w:rPrChange>
          </w:rPr>
          <w:t>DOCUMENTACIÓN DE PRODUCTOS NO SUJETOS A MARCADO CE Y SIN DISTINTIVO DE CALIDAD OFICIALMENTE RECONOCIDO</w:t>
        </w:r>
        <w:bookmarkEnd w:id="9726"/>
      </w:ins>
    </w:p>
    <w:p w:rsidR="005A234B" w:rsidRDefault="005A234B" w:rsidP="005A234B">
      <w:pPr>
        <w:rPr>
          <w:ins w:id="9729" w:author="Javier Quintana Pérez" w:date="2022-11-13T19:33:00Z"/>
          <w:rFonts w:ascii="Source Sans Pro" w:hAnsi="Source Sans Pro"/>
        </w:rPr>
      </w:pPr>
    </w:p>
    <w:p w:rsidR="005A234B" w:rsidRDefault="005A234B" w:rsidP="005A234B">
      <w:pPr>
        <w:tabs>
          <w:tab w:val="clear" w:pos="567"/>
        </w:tabs>
        <w:autoSpaceDE w:val="0"/>
        <w:autoSpaceDN w:val="0"/>
        <w:adjustRightInd w:val="0"/>
        <w:spacing w:line="240" w:lineRule="auto"/>
        <w:jc w:val="left"/>
        <w:rPr>
          <w:ins w:id="9730" w:author="Javier Quintana Pérez" w:date="2022-11-13T19:33:00Z"/>
          <w:rFonts w:ascii="Roboto-Light" w:hAnsi="Roboto-Light" w:cs="Roboto-Light"/>
          <w:color w:val="585757"/>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1"/>
        <w:gridCol w:w="959"/>
        <w:gridCol w:w="959"/>
      </w:tblGrid>
      <w:tr w:rsidR="0036402D" w:rsidRPr="0036402D" w:rsidTr="00372982">
        <w:trPr>
          <w:tblHeader/>
          <w:jc w:val="center"/>
          <w:ins w:id="9731" w:author="Javier Quintana Pérez" w:date="2022-11-29T16:25:00Z"/>
        </w:trPr>
        <w:tc>
          <w:tcPr>
            <w:tcW w:w="7381" w:type="dxa"/>
            <w:tcBorders>
              <w:top w:val="nil"/>
              <w:left w:val="nil"/>
              <w:bottom w:val="single" w:sz="4" w:space="0" w:color="auto"/>
            </w:tcBorders>
          </w:tcPr>
          <w:p w:rsidR="002F13EE" w:rsidRPr="0036402D" w:rsidRDefault="002F13EE" w:rsidP="00372982">
            <w:pPr>
              <w:rPr>
                <w:ins w:id="9732" w:author="Javier Quintana Pérez" w:date="2022-11-29T16:25:00Z"/>
                <w:rFonts w:ascii="Source Sans Pro" w:hAnsi="Source Sans Pro"/>
                <w:b/>
                <w:bCs/>
                <w:sz w:val="21"/>
                <w:szCs w:val="21"/>
              </w:rPr>
            </w:pPr>
            <w:ins w:id="9733" w:author="Javier Quintana Pérez" w:date="2022-11-29T16:25:00Z">
              <w:r w:rsidRPr="0036402D">
                <w:rPr>
                  <w:rFonts w:ascii="Source Sans Pro" w:hAnsi="Source Sans Pro"/>
                  <w:b/>
                  <w:bCs/>
                  <w:sz w:val="21"/>
                  <w:szCs w:val="21"/>
                </w:rPr>
                <w:t>DOCUMENTACIÓN PREVIA AL SUMINISTRO</w:t>
              </w:r>
            </w:ins>
          </w:p>
        </w:tc>
        <w:tc>
          <w:tcPr>
            <w:tcW w:w="959" w:type="dxa"/>
            <w:vAlign w:val="center"/>
          </w:tcPr>
          <w:p w:rsidR="002F13EE" w:rsidRPr="0036402D" w:rsidRDefault="002F13EE" w:rsidP="00372982">
            <w:pPr>
              <w:jc w:val="center"/>
              <w:rPr>
                <w:ins w:id="9734" w:author="Javier Quintana Pérez" w:date="2022-11-29T16:25:00Z"/>
                <w:rFonts w:ascii="Source Sans Pro" w:hAnsi="Source Sans Pro"/>
                <w:sz w:val="21"/>
                <w:szCs w:val="21"/>
              </w:rPr>
            </w:pPr>
            <w:ins w:id="9735" w:author="Javier Quintana Pérez" w:date="2022-11-29T16:25:00Z">
              <w:r w:rsidRPr="0036402D">
                <w:rPr>
                  <w:rFonts w:ascii="Source Sans Pro" w:hAnsi="Source Sans Pro"/>
                  <w:sz w:val="21"/>
                  <w:szCs w:val="21"/>
                </w:rPr>
                <w:t>SI</w:t>
              </w:r>
            </w:ins>
          </w:p>
        </w:tc>
        <w:tc>
          <w:tcPr>
            <w:tcW w:w="959" w:type="dxa"/>
            <w:vAlign w:val="center"/>
          </w:tcPr>
          <w:p w:rsidR="002F13EE" w:rsidRPr="0036402D" w:rsidRDefault="002F13EE" w:rsidP="00372982">
            <w:pPr>
              <w:jc w:val="center"/>
              <w:rPr>
                <w:ins w:id="9736" w:author="Javier Quintana Pérez" w:date="2022-11-29T16:25:00Z"/>
                <w:rFonts w:ascii="Source Sans Pro" w:hAnsi="Source Sans Pro"/>
                <w:sz w:val="21"/>
                <w:szCs w:val="21"/>
              </w:rPr>
            </w:pPr>
            <w:ins w:id="9737" w:author="Javier Quintana Pérez" w:date="2022-11-29T16:25:00Z">
              <w:r w:rsidRPr="0036402D">
                <w:rPr>
                  <w:rFonts w:ascii="Source Sans Pro" w:hAnsi="Source Sans Pro"/>
                  <w:sz w:val="21"/>
                  <w:szCs w:val="21"/>
                </w:rPr>
                <w:t>NO</w:t>
              </w:r>
            </w:ins>
          </w:p>
        </w:tc>
      </w:tr>
      <w:tr w:rsidR="0036402D" w:rsidRPr="0036402D" w:rsidTr="00372982">
        <w:trPr>
          <w:jc w:val="center"/>
          <w:ins w:id="9738" w:author="Javier Quintana Pérez" w:date="2022-11-29T16:25:00Z"/>
        </w:trPr>
        <w:tc>
          <w:tcPr>
            <w:tcW w:w="7381" w:type="dxa"/>
            <w:shd w:val="clear" w:color="auto" w:fill="auto"/>
          </w:tcPr>
          <w:p w:rsidR="002F13EE" w:rsidRPr="0036402D" w:rsidRDefault="00791C62" w:rsidP="00372982">
            <w:pPr>
              <w:numPr>
                <w:ilvl w:val="0"/>
                <w:numId w:val="52"/>
              </w:numPr>
              <w:tabs>
                <w:tab w:val="clear" w:pos="720"/>
                <w:tab w:val="num" w:pos="567"/>
              </w:tabs>
              <w:spacing w:line="240" w:lineRule="auto"/>
              <w:ind w:left="567" w:hanging="283"/>
              <w:rPr>
                <w:ins w:id="9739" w:author="Javier Quintana Pérez" w:date="2022-11-29T16:25:00Z"/>
                <w:rFonts w:ascii="Source Sans Pro" w:hAnsi="Source Sans Pro"/>
                <w:sz w:val="21"/>
                <w:szCs w:val="21"/>
              </w:rPr>
            </w:pPr>
            <w:ins w:id="9740" w:author="Javier Quintana Pérez" w:date="2022-11-29T16:32:00Z">
              <w:r w:rsidRPr="0036402D">
                <w:rPr>
                  <w:rFonts w:ascii="Source Sans Pro" w:hAnsi="Source Sans Pro"/>
                  <w:sz w:val="21"/>
                  <w:szCs w:val="21"/>
                </w:rPr>
                <w:t>Declaración del laboratorio de cumplir los requisitos contemplados en el apartado 17.2.2.1 del CodE</w:t>
              </w:r>
            </w:ins>
          </w:p>
        </w:tc>
        <w:tc>
          <w:tcPr>
            <w:tcW w:w="959" w:type="dxa"/>
            <w:vAlign w:val="center"/>
          </w:tcPr>
          <w:p w:rsidR="002F13EE" w:rsidRPr="0036402D" w:rsidRDefault="002F13EE" w:rsidP="00372982">
            <w:pPr>
              <w:jc w:val="center"/>
              <w:rPr>
                <w:ins w:id="9741" w:author="Javier Quintana Pérez" w:date="2022-11-29T16:25:00Z"/>
                <w:rFonts w:ascii="Source Sans Pro" w:hAnsi="Source Sans Pro"/>
                <w:sz w:val="21"/>
                <w:szCs w:val="21"/>
              </w:rPr>
            </w:pPr>
          </w:p>
        </w:tc>
        <w:tc>
          <w:tcPr>
            <w:tcW w:w="959" w:type="dxa"/>
            <w:vAlign w:val="center"/>
          </w:tcPr>
          <w:p w:rsidR="002F13EE" w:rsidRPr="0036402D" w:rsidRDefault="002F13EE" w:rsidP="00372982">
            <w:pPr>
              <w:jc w:val="center"/>
              <w:rPr>
                <w:ins w:id="9742" w:author="Javier Quintana Pérez" w:date="2022-11-29T16:25:00Z"/>
                <w:rFonts w:ascii="Source Sans Pro" w:hAnsi="Source Sans Pro"/>
                <w:sz w:val="21"/>
                <w:szCs w:val="21"/>
              </w:rPr>
            </w:pPr>
          </w:p>
        </w:tc>
      </w:tr>
      <w:tr w:rsidR="0036402D" w:rsidRPr="0036402D" w:rsidTr="00372982">
        <w:trPr>
          <w:jc w:val="center"/>
          <w:ins w:id="9743" w:author="Javier Quintana Pérez" w:date="2022-11-29T16:25:00Z"/>
        </w:trPr>
        <w:tc>
          <w:tcPr>
            <w:tcW w:w="7381" w:type="dxa"/>
            <w:shd w:val="clear" w:color="auto" w:fill="auto"/>
          </w:tcPr>
          <w:p w:rsidR="002F13EE" w:rsidRPr="0036402D" w:rsidRDefault="002F13EE" w:rsidP="00372982">
            <w:pPr>
              <w:numPr>
                <w:ilvl w:val="0"/>
                <w:numId w:val="52"/>
              </w:numPr>
              <w:tabs>
                <w:tab w:val="clear" w:pos="720"/>
                <w:tab w:val="num" w:pos="567"/>
              </w:tabs>
              <w:spacing w:line="240" w:lineRule="auto"/>
              <w:ind w:left="567" w:hanging="283"/>
              <w:rPr>
                <w:ins w:id="9744" w:author="Javier Quintana Pérez" w:date="2022-11-29T16:25:00Z"/>
                <w:rFonts w:ascii="Source Sans Pro" w:hAnsi="Source Sans Pro"/>
                <w:sz w:val="21"/>
                <w:szCs w:val="21"/>
              </w:rPr>
            </w:pPr>
            <w:ins w:id="9745" w:author="Javier Quintana Pérez" w:date="2022-11-29T16:26:00Z">
              <w:r w:rsidRPr="0036402D">
                <w:rPr>
                  <w:rFonts w:ascii="Source Sans Pro" w:hAnsi="Source Sans Pro"/>
                  <w:sz w:val="21"/>
                  <w:szCs w:val="21"/>
                </w:rPr>
                <w:t xml:space="preserve">En su caso, certificado de cualificación </w:t>
              </w:r>
            </w:ins>
            <w:ins w:id="9746" w:author="Javier Quintana Pérez" w:date="2022-11-29T16:27:00Z">
              <w:r w:rsidRPr="0036402D">
                <w:rPr>
                  <w:rFonts w:ascii="Source Sans Pro" w:hAnsi="Source Sans Pro"/>
                  <w:sz w:val="21"/>
                  <w:szCs w:val="21"/>
                </w:rPr>
                <w:t>del personal que realiza la soldadura no resistente</w:t>
              </w:r>
            </w:ins>
          </w:p>
        </w:tc>
        <w:tc>
          <w:tcPr>
            <w:tcW w:w="959" w:type="dxa"/>
            <w:vAlign w:val="center"/>
          </w:tcPr>
          <w:p w:rsidR="002F13EE" w:rsidRPr="0036402D" w:rsidRDefault="002F13EE" w:rsidP="00372982">
            <w:pPr>
              <w:jc w:val="center"/>
              <w:rPr>
                <w:ins w:id="9747" w:author="Javier Quintana Pérez" w:date="2022-11-29T16:25:00Z"/>
                <w:rFonts w:ascii="Source Sans Pro" w:hAnsi="Source Sans Pro"/>
                <w:sz w:val="21"/>
                <w:szCs w:val="21"/>
              </w:rPr>
            </w:pPr>
          </w:p>
        </w:tc>
        <w:tc>
          <w:tcPr>
            <w:tcW w:w="959" w:type="dxa"/>
            <w:vAlign w:val="center"/>
          </w:tcPr>
          <w:p w:rsidR="002F13EE" w:rsidRPr="0036402D" w:rsidRDefault="002F13EE" w:rsidP="00372982">
            <w:pPr>
              <w:jc w:val="center"/>
              <w:rPr>
                <w:ins w:id="9748" w:author="Javier Quintana Pérez" w:date="2022-11-29T16:25:00Z"/>
                <w:rFonts w:ascii="Source Sans Pro" w:hAnsi="Source Sans Pro"/>
                <w:sz w:val="21"/>
                <w:szCs w:val="21"/>
              </w:rPr>
            </w:pPr>
          </w:p>
        </w:tc>
      </w:tr>
      <w:tr w:rsidR="0036402D" w:rsidRPr="0036402D" w:rsidTr="00372982">
        <w:trPr>
          <w:jc w:val="center"/>
          <w:ins w:id="9749" w:author="Javier Quintana Pérez" w:date="2022-11-29T16:25:00Z"/>
        </w:trPr>
        <w:tc>
          <w:tcPr>
            <w:tcW w:w="7381" w:type="dxa"/>
            <w:shd w:val="clear" w:color="auto" w:fill="auto"/>
          </w:tcPr>
          <w:p w:rsidR="002F13EE" w:rsidRPr="0036402D" w:rsidRDefault="002F13EE" w:rsidP="00372982">
            <w:pPr>
              <w:numPr>
                <w:ilvl w:val="0"/>
                <w:numId w:val="52"/>
              </w:numPr>
              <w:tabs>
                <w:tab w:val="clear" w:pos="720"/>
                <w:tab w:val="num" w:pos="567"/>
              </w:tabs>
              <w:spacing w:line="240" w:lineRule="auto"/>
              <w:ind w:left="567" w:hanging="283"/>
              <w:rPr>
                <w:ins w:id="9750" w:author="Javier Quintana Pérez" w:date="2022-11-29T16:25:00Z"/>
                <w:rFonts w:ascii="Source Sans Pro" w:hAnsi="Source Sans Pro"/>
                <w:sz w:val="21"/>
                <w:szCs w:val="21"/>
              </w:rPr>
            </w:pPr>
            <w:ins w:id="9751" w:author="Javier Quintana Pérez" w:date="2022-11-29T16:27:00Z">
              <w:r w:rsidRPr="0036402D">
                <w:rPr>
                  <w:rFonts w:ascii="Source Sans Pro" w:hAnsi="Source Sans Pro"/>
                  <w:sz w:val="21"/>
                  <w:szCs w:val="21"/>
                </w:rPr>
                <w:t>En su caso, certificado de homologación de soldadores y del proceso de soldadura</w:t>
              </w:r>
            </w:ins>
          </w:p>
        </w:tc>
        <w:tc>
          <w:tcPr>
            <w:tcW w:w="959" w:type="dxa"/>
            <w:vAlign w:val="center"/>
          </w:tcPr>
          <w:p w:rsidR="002F13EE" w:rsidRPr="0036402D" w:rsidRDefault="002F13EE" w:rsidP="00372982">
            <w:pPr>
              <w:jc w:val="center"/>
              <w:rPr>
                <w:ins w:id="9752" w:author="Javier Quintana Pérez" w:date="2022-11-29T16:25:00Z"/>
                <w:rFonts w:ascii="Source Sans Pro" w:hAnsi="Source Sans Pro"/>
                <w:sz w:val="21"/>
                <w:szCs w:val="21"/>
              </w:rPr>
            </w:pPr>
          </w:p>
        </w:tc>
        <w:tc>
          <w:tcPr>
            <w:tcW w:w="959" w:type="dxa"/>
            <w:vAlign w:val="center"/>
          </w:tcPr>
          <w:p w:rsidR="002F13EE" w:rsidRPr="0036402D" w:rsidRDefault="002F13EE" w:rsidP="00372982">
            <w:pPr>
              <w:jc w:val="center"/>
              <w:rPr>
                <w:ins w:id="9753" w:author="Javier Quintana Pérez" w:date="2022-11-29T16:25:00Z"/>
                <w:rFonts w:ascii="Source Sans Pro" w:hAnsi="Source Sans Pro"/>
                <w:sz w:val="21"/>
                <w:szCs w:val="21"/>
              </w:rPr>
            </w:pPr>
          </w:p>
        </w:tc>
      </w:tr>
    </w:tbl>
    <w:p w:rsidR="005A234B" w:rsidRDefault="005A234B" w:rsidP="005A234B">
      <w:pPr>
        <w:tabs>
          <w:tab w:val="clear" w:pos="567"/>
        </w:tabs>
        <w:autoSpaceDE w:val="0"/>
        <w:autoSpaceDN w:val="0"/>
        <w:adjustRightInd w:val="0"/>
        <w:spacing w:line="240" w:lineRule="auto"/>
        <w:jc w:val="left"/>
        <w:rPr>
          <w:ins w:id="9754" w:author="Javier Quintana Pérez" w:date="2022-11-29T16:47:00Z"/>
          <w:rFonts w:ascii="Roboto-Light" w:hAnsi="Roboto-Light" w:cs="Roboto-Light"/>
          <w:color w:val="585757"/>
        </w:rPr>
      </w:pPr>
    </w:p>
    <w:p w:rsidR="00000000" w:rsidRDefault="00D919CB">
      <w:pPr>
        <w:numPr>
          <w:ilvl w:val="0"/>
          <w:numId w:val="11"/>
        </w:numPr>
        <w:ind w:left="567" w:hanging="425"/>
        <w:rPr>
          <w:ins w:id="9755" w:author="Javier Quintana Pérez" w:date="2022-12-16T10:09:00Z"/>
          <w:rFonts w:ascii="Source Sans Pro" w:hAnsi="Source Sans Pro"/>
          <w:sz w:val="21"/>
          <w:szCs w:val="21"/>
          <w:rPrChange w:id="9756" w:author="Javier Quintana Pérez" w:date="2022-12-16T10:11:00Z">
            <w:rPr>
              <w:ins w:id="9757" w:author="Javier Quintana Pérez" w:date="2022-12-16T10:09:00Z"/>
            </w:rPr>
          </w:rPrChange>
        </w:rPr>
        <w:pPrChange w:id="9758" w:author="Javier Quintana Pérez" w:date="2022-12-16T10:11:00Z">
          <w:pPr>
            <w:tabs>
              <w:tab w:val="clear" w:pos="567"/>
            </w:tabs>
            <w:autoSpaceDE w:val="0"/>
            <w:autoSpaceDN w:val="0"/>
            <w:adjustRightInd w:val="0"/>
            <w:spacing w:line="240" w:lineRule="auto"/>
            <w:jc w:val="left"/>
          </w:pPr>
        </w:pPrChange>
      </w:pPr>
      <w:ins w:id="9759" w:author="Javier Quintana Pérez" w:date="2022-12-16T10:09:00Z">
        <w:r w:rsidRPr="00D919CB">
          <w:rPr>
            <w:rFonts w:ascii="Source Sans Pro" w:hAnsi="Source Sans Pro"/>
            <w:sz w:val="21"/>
            <w:szCs w:val="21"/>
            <w:rPrChange w:id="9760" w:author="Javier Quintana Pérez" w:date="2022-12-16T10:11:00Z">
              <w:rPr>
                <w:rFonts w:ascii="Roboto-Light" w:hAnsi="Roboto-Light" w:cs="Roboto-Light"/>
                <w:color w:val="585757"/>
                <w:sz w:val="22"/>
                <w:szCs w:val="22"/>
                <w:u w:val="single"/>
              </w:rPr>
            </w:rPrChange>
          </w:rPr>
          <w:t>Documentación de los</w:t>
        </w:r>
      </w:ins>
      <w:ins w:id="9761" w:author="Javier Quintana Pérez" w:date="2022-12-16T10:10:00Z">
        <w:r w:rsidRPr="00D919CB">
          <w:rPr>
            <w:rFonts w:ascii="Source Sans Pro" w:hAnsi="Source Sans Pro"/>
            <w:sz w:val="21"/>
            <w:szCs w:val="21"/>
            <w:rPrChange w:id="9762" w:author="Javier Quintana Pérez" w:date="2022-12-16T10:11:00Z">
              <w:rPr>
                <w:rFonts w:ascii="Roboto-Light" w:hAnsi="Roboto-Light" w:cs="Roboto-Light"/>
                <w:color w:val="585757"/>
                <w:sz w:val="22"/>
                <w:szCs w:val="22"/>
                <w:u w:val="single"/>
              </w:rPr>
            </w:rPrChange>
          </w:rPr>
          <w:t xml:space="preserve"> suministradores de los materiales empleados en la elaboración de las armaduras pasivas</w:t>
        </w:r>
      </w:ins>
      <w:ins w:id="9763" w:author="Javier Quintana Pérez" w:date="2022-12-16T10:11:00Z">
        <w:r w:rsidR="00374451">
          <w:rPr>
            <w:rFonts w:ascii="Source Sans Pro" w:hAnsi="Source Sans Pro"/>
            <w:sz w:val="21"/>
            <w:szCs w:val="21"/>
          </w:rPr>
          <w:t>:</w:t>
        </w:r>
      </w:ins>
    </w:p>
    <w:p w:rsidR="00374451" w:rsidRDefault="00374451" w:rsidP="005A234B">
      <w:pPr>
        <w:tabs>
          <w:tab w:val="clear" w:pos="567"/>
        </w:tabs>
        <w:autoSpaceDE w:val="0"/>
        <w:autoSpaceDN w:val="0"/>
        <w:adjustRightInd w:val="0"/>
        <w:spacing w:line="240" w:lineRule="auto"/>
        <w:jc w:val="left"/>
        <w:rPr>
          <w:ins w:id="9764" w:author="Javier Quintana Pérez" w:date="2022-12-16T10:09:00Z"/>
          <w:rFonts w:ascii="Roboto-Light" w:hAnsi="Roboto-Light" w:cs="Roboto-Light"/>
          <w:color w:val="585757"/>
          <w:sz w:val="22"/>
          <w:szCs w:val="22"/>
        </w:rPr>
      </w:pPr>
    </w:p>
    <w:p w:rsidR="00374451" w:rsidRDefault="00374451" w:rsidP="005A234B">
      <w:pPr>
        <w:tabs>
          <w:tab w:val="clear" w:pos="567"/>
        </w:tabs>
        <w:autoSpaceDE w:val="0"/>
        <w:autoSpaceDN w:val="0"/>
        <w:adjustRightInd w:val="0"/>
        <w:spacing w:line="240" w:lineRule="auto"/>
        <w:jc w:val="left"/>
        <w:rPr>
          <w:ins w:id="9765" w:author="Javier Quintana Pérez" w:date="2022-12-16T10:09:00Z"/>
          <w:rFonts w:ascii="Roboto-Light" w:hAnsi="Roboto-Light" w:cs="Roboto-Light"/>
          <w:color w:val="585757"/>
          <w:sz w:val="22"/>
          <w:szCs w:val="22"/>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1"/>
        <w:gridCol w:w="959"/>
        <w:gridCol w:w="959"/>
      </w:tblGrid>
      <w:tr w:rsidR="00374451" w:rsidRPr="0036402D" w:rsidTr="00246B92">
        <w:trPr>
          <w:tblHeader/>
          <w:jc w:val="center"/>
          <w:ins w:id="9766" w:author="Javier Quintana Pérez" w:date="2022-12-16T10:09:00Z"/>
        </w:trPr>
        <w:tc>
          <w:tcPr>
            <w:tcW w:w="7381" w:type="dxa"/>
            <w:tcBorders>
              <w:top w:val="nil"/>
              <w:left w:val="nil"/>
              <w:bottom w:val="single" w:sz="4" w:space="0" w:color="auto"/>
            </w:tcBorders>
          </w:tcPr>
          <w:p w:rsidR="00374451" w:rsidRPr="0036402D" w:rsidRDefault="00374451" w:rsidP="00246B92">
            <w:pPr>
              <w:rPr>
                <w:ins w:id="9767" w:author="Javier Quintana Pérez" w:date="2022-12-16T10:09:00Z"/>
                <w:rFonts w:ascii="Source Sans Pro" w:hAnsi="Source Sans Pro"/>
                <w:b/>
                <w:bCs/>
                <w:sz w:val="21"/>
                <w:szCs w:val="21"/>
              </w:rPr>
            </w:pPr>
            <w:ins w:id="9768" w:author="Javier Quintana Pérez" w:date="2022-12-16T10:09:00Z">
              <w:r w:rsidRPr="0036402D">
                <w:rPr>
                  <w:rFonts w:ascii="Source Sans Pro" w:hAnsi="Source Sans Pro"/>
                  <w:b/>
                  <w:bCs/>
                  <w:sz w:val="21"/>
                  <w:szCs w:val="21"/>
                </w:rPr>
                <w:t>DOCUMENTACIÓN PREVIA AL SUMINISTRO</w:t>
              </w:r>
            </w:ins>
          </w:p>
        </w:tc>
        <w:tc>
          <w:tcPr>
            <w:tcW w:w="959" w:type="dxa"/>
            <w:vAlign w:val="center"/>
          </w:tcPr>
          <w:p w:rsidR="00374451" w:rsidRPr="0036402D" w:rsidRDefault="00374451" w:rsidP="00246B92">
            <w:pPr>
              <w:jc w:val="center"/>
              <w:rPr>
                <w:ins w:id="9769" w:author="Javier Quintana Pérez" w:date="2022-12-16T10:09:00Z"/>
                <w:rFonts w:ascii="Source Sans Pro" w:hAnsi="Source Sans Pro"/>
                <w:sz w:val="21"/>
                <w:szCs w:val="21"/>
              </w:rPr>
            </w:pPr>
            <w:ins w:id="9770" w:author="Javier Quintana Pérez" w:date="2022-12-16T10:09:00Z">
              <w:r w:rsidRPr="0036402D">
                <w:rPr>
                  <w:rFonts w:ascii="Source Sans Pro" w:hAnsi="Source Sans Pro"/>
                  <w:sz w:val="21"/>
                  <w:szCs w:val="21"/>
                </w:rPr>
                <w:t>SI</w:t>
              </w:r>
            </w:ins>
          </w:p>
        </w:tc>
        <w:tc>
          <w:tcPr>
            <w:tcW w:w="959" w:type="dxa"/>
            <w:vAlign w:val="center"/>
          </w:tcPr>
          <w:p w:rsidR="00374451" w:rsidRPr="0036402D" w:rsidRDefault="00374451" w:rsidP="00246B92">
            <w:pPr>
              <w:jc w:val="center"/>
              <w:rPr>
                <w:ins w:id="9771" w:author="Javier Quintana Pérez" w:date="2022-12-16T10:09:00Z"/>
                <w:rFonts w:ascii="Source Sans Pro" w:hAnsi="Source Sans Pro"/>
                <w:sz w:val="21"/>
                <w:szCs w:val="21"/>
              </w:rPr>
            </w:pPr>
            <w:ins w:id="9772" w:author="Javier Quintana Pérez" w:date="2022-12-16T10:09:00Z">
              <w:r w:rsidRPr="0036402D">
                <w:rPr>
                  <w:rFonts w:ascii="Source Sans Pro" w:hAnsi="Source Sans Pro"/>
                  <w:sz w:val="21"/>
                  <w:szCs w:val="21"/>
                </w:rPr>
                <w:t>NO</w:t>
              </w:r>
            </w:ins>
          </w:p>
        </w:tc>
      </w:tr>
      <w:tr w:rsidR="00374451" w:rsidRPr="0036402D" w:rsidTr="00246B92">
        <w:trPr>
          <w:jc w:val="center"/>
          <w:ins w:id="9773" w:author="Javier Quintana Pérez" w:date="2022-12-16T10:09:00Z"/>
        </w:trPr>
        <w:tc>
          <w:tcPr>
            <w:tcW w:w="7381" w:type="dxa"/>
            <w:shd w:val="clear" w:color="auto" w:fill="auto"/>
          </w:tcPr>
          <w:p w:rsidR="00374451" w:rsidRPr="0036402D" w:rsidRDefault="00374451" w:rsidP="00246B92">
            <w:pPr>
              <w:numPr>
                <w:ilvl w:val="0"/>
                <w:numId w:val="52"/>
              </w:numPr>
              <w:tabs>
                <w:tab w:val="clear" w:pos="720"/>
                <w:tab w:val="num" w:pos="567"/>
              </w:tabs>
              <w:spacing w:line="240" w:lineRule="auto"/>
              <w:ind w:left="567" w:hanging="283"/>
              <w:rPr>
                <w:ins w:id="9774" w:author="Javier Quintana Pérez" w:date="2022-12-16T10:09:00Z"/>
                <w:rFonts w:ascii="Source Sans Pro" w:hAnsi="Source Sans Pro"/>
                <w:sz w:val="21"/>
                <w:szCs w:val="21"/>
              </w:rPr>
            </w:pPr>
            <w:ins w:id="9775" w:author="Javier Quintana Pérez" w:date="2022-12-16T10:09:00Z">
              <w:r w:rsidRPr="0036402D">
                <w:rPr>
                  <w:rFonts w:ascii="Source Sans Pro" w:hAnsi="Source Sans Pro"/>
                  <w:sz w:val="21"/>
                  <w:szCs w:val="21"/>
                </w:rPr>
                <w:t>Documentación correspondiente al marcado CE o, en su caso, certificados de los ensayos que garanticen el cumplimiento de las especificaciones referidas en este Código</w:t>
              </w:r>
            </w:ins>
          </w:p>
        </w:tc>
        <w:tc>
          <w:tcPr>
            <w:tcW w:w="959" w:type="dxa"/>
            <w:vAlign w:val="center"/>
          </w:tcPr>
          <w:p w:rsidR="00374451" w:rsidRPr="0036402D" w:rsidRDefault="00374451" w:rsidP="00246B92">
            <w:pPr>
              <w:jc w:val="center"/>
              <w:rPr>
                <w:ins w:id="9776" w:author="Javier Quintana Pérez" w:date="2022-12-16T10:09:00Z"/>
                <w:rFonts w:ascii="Source Sans Pro" w:hAnsi="Source Sans Pro"/>
                <w:sz w:val="21"/>
                <w:szCs w:val="21"/>
              </w:rPr>
            </w:pPr>
          </w:p>
        </w:tc>
        <w:tc>
          <w:tcPr>
            <w:tcW w:w="959" w:type="dxa"/>
            <w:vAlign w:val="center"/>
          </w:tcPr>
          <w:p w:rsidR="00374451" w:rsidRPr="0036402D" w:rsidRDefault="00374451" w:rsidP="00246B92">
            <w:pPr>
              <w:jc w:val="center"/>
              <w:rPr>
                <w:ins w:id="9777" w:author="Javier Quintana Pérez" w:date="2022-12-16T10:09:00Z"/>
                <w:rFonts w:ascii="Source Sans Pro" w:hAnsi="Source Sans Pro"/>
                <w:sz w:val="21"/>
                <w:szCs w:val="21"/>
              </w:rPr>
            </w:pPr>
          </w:p>
        </w:tc>
      </w:tr>
      <w:tr w:rsidR="00374451" w:rsidRPr="0036402D" w:rsidTr="00246B92">
        <w:trPr>
          <w:jc w:val="center"/>
          <w:ins w:id="9778" w:author="Javier Quintana Pérez" w:date="2022-12-16T10:09:00Z"/>
        </w:trPr>
        <w:tc>
          <w:tcPr>
            <w:tcW w:w="7381" w:type="dxa"/>
            <w:shd w:val="clear" w:color="auto" w:fill="auto"/>
          </w:tcPr>
          <w:p w:rsidR="00374451" w:rsidRPr="0036402D" w:rsidRDefault="00374451" w:rsidP="00246B92">
            <w:pPr>
              <w:numPr>
                <w:ilvl w:val="0"/>
                <w:numId w:val="52"/>
              </w:numPr>
              <w:tabs>
                <w:tab w:val="clear" w:pos="720"/>
                <w:tab w:val="num" w:pos="567"/>
              </w:tabs>
              <w:spacing w:line="240" w:lineRule="auto"/>
              <w:ind w:left="567" w:hanging="283"/>
              <w:rPr>
                <w:ins w:id="9779" w:author="Javier Quintana Pérez" w:date="2022-12-16T10:09:00Z"/>
                <w:rFonts w:ascii="Source Sans Pro" w:hAnsi="Source Sans Pro"/>
                <w:sz w:val="21"/>
                <w:szCs w:val="21"/>
              </w:rPr>
            </w:pPr>
            <w:ins w:id="9780" w:author="Javier Quintana Pérez" w:date="2022-12-16T10:09:00Z">
              <w:r w:rsidRPr="0036402D">
                <w:rPr>
                  <w:rFonts w:ascii="Source Sans Pro" w:hAnsi="Source Sans Pro"/>
                  <w:sz w:val="21"/>
                  <w:szCs w:val="21"/>
                </w:rPr>
                <w:t>En su caso, declaraciones de estar en posesión de un distintivo de calidad oficialmente reconocido</w:t>
              </w:r>
            </w:ins>
          </w:p>
        </w:tc>
        <w:tc>
          <w:tcPr>
            <w:tcW w:w="959" w:type="dxa"/>
            <w:vAlign w:val="center"/>
          </w:tcPr>
          <w:p w:rsidR="00374451" w:rsidRPr="0036402D" w:rsidRDefault="00374451" w:rsidP="00246B92">
            <w:pPr>
              <w:jc w:val="center"/>
              <w:rPr>
                <w:ins w:id="9781" w:author="Javier Quintana Pérez" w:date="2022-12-16T10:09:00Z"/>
                <w:rFonts w:ascii="Source Sans Pro" w:hAnsi="Source Sans Pro"/>
                <w:sz w:val="21"/>
                <w:szCs w:val="21"/>
              </w:rPr>
            </w:pPr>
          </w:p>
        </w:tc>
        <w:tc>
          <w:tcPr>
            <w:tcW w:w="959" w:type="dxa"/>
            <w:vAlign w:val="center"/>
          </w:tcPr>
          <w:p w:rsidR="00374451" w:rsidRPr="0036402D" w:rsidRDefault="00374451" w:rsidP="00246B92">
            <w:pPr>
              <w:jc w:val="center"/>
              <w:rPr>
                <w:ins w:id="9782" w:author="Javier Quintana Pérez" w:date="2022-12-16T10:09:00Z"/>
                <w:rFonts w:ascii="Source Sans Pro" w:hAnsi="Source Sans Pro"/>
                <w:sz w:val="21"/>
                <w:szCs w:val="21"/>
              </w:rPr>
            </w:pPr>
          </w:p>
        </w:tc>
      </w:tr>
      <w:tr w:rsidR="00374451" w:rsidRPr="0036402D" w:rsidTr="00246B92">
        <w:trPr>
          <w:jc w:val="center"/>
          <w:ins w:id="9783" w:author="Javier Quintana Pérez" w:date="2022-12-16T10:09:00Z"/>
        </w:trPr>
        <w:tc>
          <w:tcPr>
            <w:tcW w:w="7381" w:type="dxa"/>
            <w:shd w:val="clear" w:color="auto" w:fill="auto"/>
          </w:tcPr>
          <w:p w:rsidR="00374451" w:rsidRPr="0036402D" w:rsidRDefault="00374451" w:rsidP="00246B92">
            <w:pPr>
              <w:numPr>
                <w:ilvl w:val="0"/>
                <w:numId w:val="52"/>
              </w:numPr>
              <w:tabs>
                <w:tab w:val="clear" w:pos="720"/>
                <w:tab w:val="num" w:pos="567"/>
              </w:tabs>
              <w:spacing w:line="240" w:lineRule="auto"/>
              <w:ind w:left="567" w:hanging="283"/>
              <w:rPr>
                <w:ins w:id="9784" w:author="Javier Quintana Pérez" w:date="2022-12-16T10:09:00Z"/>
                <w:rFonts w:ascii="Source Sans Pro" w:hAnsi="Source Sans Pro"/>
                <w:sz w:val="21"/>
                <w:szCs w:val="21"/>
              </w:rPr>
            </w:pPr>
            <w:ins w:id="9785" w:author="Javier Quintana Pérez" w:date="2022-12-16T10:09:00Z">
              <w:r w:rsidRPr="00246B92">
                <w:rPr>
                  <w:rFonts w:ascii="Source Sans Pro" w:hAnsi="Source Sans Pro"/>
                  <w:sz w:val="21"/>
                  <w:szCs w:val="21"/>
                </w:rPr>
                <w:t>En su caso, certificado del ensayo de adherencia</w:t>
              </w:r>
            </w:ins>
          </w:p>
        </w:tc>
        <w:tc>
          <w:tcPr>
            <w:tcW w:w="959" w:type="dxa"/>
            <w:vAlign w:val="center"/>
          </w:tcPr>
          <w:p w:rsidR="00374451" w:rsidRPr="0036402D" w:rsidRDefault="00374451" w:rsidP="00246B92">
            <w:pPr>
              <w:jc w:val="center"/>
              <w:rPr>
                <w:ins w:id="9786" w:author="Javier Quintana Pérez" w:date="2022-12-16T10:09:00Z"/>
                <w:rFonts w:ascii="Source Sans Pro" w:hAnsi="Source Sans Pro"/>
                <w:sz w:val="21"/>
                <w:szCs w:val="21"/>
              </w:rPr>
            </w:pPr>
          </w:p>
        </w:tc>
        <w:tc>
          <w:tcPr>
            <w:tcW w:w="959" w:type="dxa"/>
            <w:vAlign w:val="center"/>
          </w:tcPr>
          <w:p w:rsidR="00374451" w:rsidRPr="0036402D" w:rsidRDefault="00374451" w:rsidP="00246B92">
            <w:pPr>
              <w:jc w:val="center"/>
              <w:rPr>
                <w:ins w:id="9787" w:author="Javier Quintana Pérez" w:date="2022-12-16T10:09:00Z"/>
                <w:rFonts w:ascii="Source Sans Pro" w:hAnsi="Source Sans Pro"/>
                <w:sz w:val="21"/>
                <w:szCs w:val="21"/>
              </w:rPr>
            </w:pPr>
          </w:p>
        </w:tc>
      </w:tr>
    </w:tbl>
    <w:p w:rsidR="00EE6DE0" w:rsidRDefault="00EE6DE0" w:rsidP="005A234B">
      <w:pPr>
        <w:tabs>
          <w:tab w:val="clear" w:pos="567"/>
        </w:tabs>
        <w:autoSpaceDE w:val="0"/>
        <w:autoSpaceDN w:val="0"/>
        <w:adjustRightInd w:val="0"/>
        <w:spacing w:line="240" w:lineRule="auto"/>
        <w:jc w:val="left"/>
        <w:rPr>
          <w:ins w:id="9788" w:author="Javier Quintana Pérez" w:date="2022-11-13T19:33:00Z"/>
          <w:rFonts w:ascii="Roboto-Light" w:hAnsi="Roboto-Light" w:cs="Roboto-Light"/>
          <w:color w:val="585757"/>
        </w:rPr>
      </w:pPr>
    </w:p>
    <w:p w:rsidR="005A234B" w:rsidRPr="007E4098" w:rsidRDefault="005A234B" w:rsidP="005A234B">
      <w:pPr>
        <w:rPr>
          <w:ins w:id="9789" w:author="Javier Quintana Pérez" w:date="2022-11-13T19:33:00Z"/>
          <w:rFonts w:ascii="Source Sans Pro" w:hAnsi="Source Sans Pro"/>
        </w:rPr>
      </w:pPr>
    </w:p>
    <w:p w:rsidR="005A234B" w:rsidRDefault="005A234B" w:rsidP="005A234B">
      <w:pPr>
        <w:rPr>
          <w:ins w:id="9790" w:author="Javier Quintana Pérez" w:date="2022-11-29T16:34:00Z"/>
          <w:rFonts w:ascii="Source Sans Pro" w:hAnsi="Source Sans Pro"/>
        </w:rPr>
      </w:pPr>
    </w:p>
    <w:p w:rsidR="002E5E51" w:rsidRPr="0036402D" w:rsidRDefault="00D919CB" w:rsidP="002E5E51">
      <w:pPr>
        <w:pStyle w:val="Textoindependiente"/>
        <w:rPr>
          <w:ins w:id="9791" w:author="Javier Quintana Pérez" w:date="2022-11-29T16:47:00Z"/>
          <w:rFonts w:ascii="Source Sans Pro" w:hAnsi="Source Sans Pro"/>
          <w:i w:val="0"/>
          <w:sz w:val="21"/>
          <w:szCs w:val="21"/>
          <w:u w:val="single"/>
          <w:rPrChange w:id="9792" w:author="Javier Quintana Pérez" w:date="2022-12-01T17:38:00Z">
            <w:rPr>
              <w:ins w:id="9793" w:author="Javier Quintana Pérez" w:date="2022-11-29T16:47:00Z"/>
              <w:rFonts w:ascii="Source Sans Pro" w:hAnsi="Source Sans Pro"/>
              <w:i w:val="0"/>
              <w:sz w:val="20"/>
              <w:u w:val="single"/>
            </w:rPr>
          </w:rPrChange>
        </w:rPr>
      </w:pPr>
      <w:ins w:id="9794" w:author="Javier Quintana Pérez" w:date="2022-11-29T16:47:00Z">
        <w:r w:rsidRPr="00D919CB">
          <w:rPr>
            <w:rFonts w:ascii="Source Sans Pro" w:hAnsi="Source Sans Pro"/>
            <w:i w:val="0"/>
            <w:sz w:val="21"/>
            <w:szCs w:val="21"/>
            <w:u w:val="single"/>
            <w:rPrChange w:id="9795" w:author="Javier Quintana Pérez" w:date="2022-12-01T17:38:00Z">
              <w:rPr>
                <w:rFonts w:ascii="Source Sans Pro" w:hAnsi="Source Sans Pro"/>
                <w:i w:val="0"/>
                <w:color w:val="0000FF"/>
                <w:sz w:val="20"/>
                <w:u w:val="single"/>
              </w:rPr>
            </w:rPrChange>
          </w:rPr>
          <w:t>COMENTARIOS</w:t>
        </w:r>
      </w:ins>
    </w:p>
    <w:p w:rsidR="002E5E51" w:rsidRPr="0036402D" w:rsidRDefault="002E5E51" w:rsidP="002E5E51">
      <w:pPr>
        <w:pStyle w:val="Textoindependiente"/>
        <w:rPr>
          <w:ins w:id="9796" w:author="Javier Quintana Pérez" w:date="2022-11-29T16:47:00Z"/>
          <w:rFonts w:ascii="Source Sans Pro" w:hAnsi="Source Sans Pro"/>
          <w:i w:val="0"/>
          <w:sz w:val="21"/>
          <w:szCs w:val="21"/>
          <w:u w:val="single"/>
          <w:rPrChange w:id="9797" w:author="Javier Quintana Pérez" w:date="2022-12-01T17:38:00Z">
            <w:rPr>
              <w:ins w:id="9798" w:author="Javier Quintana Pérez" w:date="2022-11-29T16:47:00Z"/>
              <w:rFonts w:ascii="Source Sans Pro" w:hAnsi="Source Sans Pro"/>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2E5E51" w:rsidRPr="0036402D" w:rsidTr="00372982">
        <w:trPr>
          <w:jc w:val="center"/>
          <w:ins w:id="9799" w:author="Javier Quintana Pérez" w:date="2022-11-29T16:47:00Z"/>
        </w:trPr>
        <w:tc>
          <w:tcPr>
            <w:tcW w:w="5000" w:type="pct"/>
            <w:shd w:val="clear" w:color="auto" w:fill="auto"/>
          </w:tcPr>
          <w:p w:rsidR="002E5E51" w:rsidRPr="0036402D" w:rsidRDefault="002E5E51" w:rsidP="00372982">
            <w:pPr>
              <w:pStyle w:val="Textoindependiente"/>
              <w:rPr>
                <w:ins w:id="9800" w:author="Javier Quintana Pérez" w:date="2022-11-29T16:47:00Z"/>
                <w:rFonts w:ascii="Source Sans Pro" w:hAnsi="Source Sans Pro"/>
                <w:i w:val="0"/>
                <w:sz w:val="21"/>
                <w:szCs w:val="21"/>
                <w:u w:val="single"/>
                <w:rPrChange w:id="9801" w:author="Javier Quintana Pérez" w:date="2022-12-01T17:38:00Z">
                  <w:rPr>
                    <w:ins w:id="9802" w:author="Javier Quintana Pérez" w:date="2022-11-29T16:47:00Z"/>
                    <w:rFonts w:ascii="Source Sans Pro" w:hAnsi="Source Sans Pro"/>
                    <w:i w:val="0"/>
                    <w:sz w:val="20"/>
                    <w:u w:val="single"/>
                  </w:rPr>
                </w:rPrChange>
              </w:rPr>
            </w:pPr>
          </w:p>
          <w:p w:rsidR="002E5E51" w:rsidRPr="0036402D" w:rsidRDefault="002E5E51" w:rsidP="00372982">
            <w:pPr>
              <w:pStyle w:val="Textoindependiente"/>
              <w:rPr>
                <w:ins w:id="9803" w:author="Javier Quintana Pérez" w:date="2022-11-29T16:47:00Z"/>
                <w:rFonts w:ascii="Source Sans Pro" w:hAnsi="Source Sans Pro"/>
                <w:i w:val="0"/>
                <w:sz w:val="21"/>
                <w:szCs w:val="21"/>
                <w:u w:val="single"/>
                <w:rPrChange w:id="9804" w:author="Javier Quintana Pérez" w:date="2022-12-01T17:38:00Z">
                  <w:rPr>
                    <w:ins w:id="9805" w:author="Javier Quintana Pérez" w:date="2022-11-29T16:47:00Z"/>
                    <w:rFonts w:ascii="Source Sans Pro" w:hAnsi="Source Sans Pro"/>
                    <w:i w:val="0"/>
                    <w:sz w:val="20"/>
                    <w:u w:val="single"/>
                  </w:rPr>
                </w:rPrChange>
              </w:rPr>
            </w:pPr>
          </w:p>
          <w:p w:rsidR="002E5E51" w:rsidRPr="0036402D" w:rsidRDefault="002E5E51" w:rsidP="00372982">
            <w:pPr>
              <w:pStyle w:val="Textoindependiente"/>
              <w:rPr>
                <w:ins w:id="9806" w:author="Javier Quintana Pérez" w:date="2022-11-29T16:47:00Z"/>
                <w:rFonts w:ascii="Source Sans Pro" w:hAnsi="Source Sans Pro"/>
                <w:i w:val="0"/>
                <w:sz w:val="21"/>
                <w:szCs w:val="21"/>
                <w:u w:val="single"/>
                <w:rPrChange w:id="9807" w:author="Javier Quintana Pérez" w:date="2022-12-01T17:38:00Z">
                  <w:rPr>
                    <w:ins w:id="9808" w:author="Javier Quintana Pérez" w:date="2022-11-29T16:47:00Z"/>
                    <w:rFonts w:ascii="Source Sans Pro" w:hAnsi="Source Sans Pro"/>
                    <w:i w:val="0"/>
                    <w:sz w:val="20"/>
                    <w:u w:val="single"/>
                  </w:rPr>
                </w:rPrChange>
              </w:rPr>
            </w:pPr>
          </w:p>
          <w:p w:rsidR="002E5E51" w:rsidRPr="0036402D" w:rsidRDefault="002E5E51" w:rsidP="00372982">
            <w:pPr>
              <w:pStyle w:val="Textoindependiente"/>
              <w:rPr>
                <w:ins w:id="9809" w:author="Javier Quintana Pérez" w:date="2022-11-29T16:47:00Z"/>
                <w:rFonts w:ascii="Source Sans Pro" w:hAnsi="Source Sans Pro"/>
                <w:i w:val="0"/>
                <w:sz w:val="21"/>
                <w:szCs w:val="21"/>
                <w:u w:val="single"/>
                <w:rPrChange w:id="9810" w:author="Javier Quintana Pérez" w:date="2022-12-01T17:38:00Z">
                  <w:rPr>
                    <w:ins w:id="9811" w:author="Javier Quintana Pérez" w:date="2022-11-29T16:47:00Z"/>
                    <w:rFonts w:ascii="Source Sans Pro" w:hAnsi="Source Sans Pro"/>
                    <w:i w:val="0"/>
                    <w:sz w:val="20"/>
                    <w:u w:val="single"/>
                  </w:rPr>
                </w:rPrChange>
              </w:rPr>
            </w:pPr>
          </w:p>
        </w:tc>
      </w:tr>
    </w:tbl>
    <w:p w:rsidR="00DB2B0A" w:rsidRDefault="00DB2B0A" w:rsidP="005A234B">
      <w:pPr>
        <w:rPr>
          <w:ins w:id="9812" w:author="Javier Quintana Pérez" w:date="2022-11-29T16:34:00Z"/>
          <w:rFonts w:ascii="Source Sans Pro" w:hAnsi="Source Sans Pro"/>
        </w:rPr>
      </w:pPr>
    </w:p>
    <w:p w:rsidR="002E5E51" w:rsidRPr="007E4098" w:rsidRDefault="002E5E51" w:rsidP="002E5E51">
      <w:pPr>
        <w:spacing w:line="240" w:lineRule="auto"/>
        <w:rPr>
          <w:ins w:id="9813" w:author="Javier Quintana Pérez" w:date="2022-11-29T16:48:00Z"/>
          <w:rFonts w:ascii="Source Sans Pro" w:hAnsi="Source Sans Pro"/>
          <w:b/>
          <w:sz w:val="16"/>
          <w:szCs w:val="16"/>
        </w:rPr>
      </w:pPr>
    </w:p>
    <w:p w:rsidR="005A234B" w:rsidRPr="0036402D" w:rsidRDefault="00D919CB" w:rsidP="005A234B">
      <w:pPr>
        <w:pStyle w:val="Nivel2"/>
        <w:numPr>
          <w:ilvl w:val="1"/>
          <w:numId w:val="40"/>
        </w:numPr>
        <w:tabs>
          <w:tab w:val="clear" w:pos="851"/>
          <w:tab w:val="left" w:pos="426"/>
        </w:tabs>
        <w:ind w:left="567" w:hanging="567"/>
        <w:rPr>
          <w:ins w:id="9814" w:author="Javier Quintana Pérez" w:date="2022-11-13T19:33:00Z"/>
          <w:rFonts w:ascii="Source Sans Pro" w:hAnsi="Source Sans Pro"/>
          <w:sz w:val="24"/>
          <w:szCs w:val="24"/>
          <w:rPrChange w:id="9815" w:author="Javier Quintana Pérez" w:date="2022-12-01T17:37:00Z">
            <w:rPr>
              <w:ins w:id="9816" w:author="Javier Quintana Pérez" w:date="2022-11-13T19:33:00Z"/>
              <w:rFonts w:ascii="Source Sans Pro" w:hAnsi="Source Sans Pro"/>
            </w:rPr>
          </w:rPrChange>
        </w:rPr>
      </w:pPr>
      <w:ins w:id="9817" w:author="Javier Quintana Pérez" w:date="2022-11-13T19:33:00Z">
        <w:r w:rsidRPr="00D919CB">
          <w:rPr>
            <w:rFonts w:ascii="Source Sans Pro" w:hAnsi="Source Sans Pro"/>
            <w:sz w:val="24"/>
            <w:szCs w:val="24"/>
            <w:rPrChange w:id="9818" w:author="Javier Quintana Pérez" w:date="2022-12-01T17:37:00Z">
              <w:rPr>
                <w:rFonts w:ascii="Source Sans Pro" w:hAnsi="Source Sans Pro"/>
                <w:color w:val="0000FF"/>
                <w:u w:val="single"/>
              </w:rPr>
            </w:rPrChange>
          </w:rPr>
          <w:t xml:space="preserve"> </w:t>
        </w:r>
        <w:bookmarkStart w:id="9819" w:name="_Toc122537380"/>
        <w:r w:rsidRPr="00D919CB">
          <w:rPr>
            <w:rFonts w:ascii="Source Sans Pro" w:hAnsi="Source Sans Pro"/>
            <w:sz w:val="24"/>
            <w:szCs w:val="24"/>
            <w:rPrChange w:id="9820" w:author="Javier Quintana Pérez" w:date="2022-12-01T17:37:00Z">
              <w:rPr>
                <w:rFonts w:ascii="Source Sans Pro" w:hAnsi="Source Sans Pro"/>
                <w:color w:val="0000FF"/>
                <w:u w:val="single"/>
              </w:rPr>
            </w:rPrChange>
          </w:rPr>
          <w:t>DOCUMENTACION DURANTE EL SUMINISTRO (ANEJO 4 DEL CodE)</w:t>
        </w:r>
        <w:bookmarkEnd w:id="9819"/>
      </w:ins>
    </w:p>
    <w:p w:rsidR="005A234B" w:rsidRDefault="005A234B" w:rsidP="00C35CF2">
      <w:pPr>
        <w:pStyle w:val="Nivel2"/>
        <w:tabs>
          <w:tab w:val="clear" w:pos="851"/>
          <w:tab w:val="left" w:pos="426"/>
        </w:tabs>
        <w:rPr>
          <w:ins w:id="9821" w:author="Javier Quintana Pérez" w:date="2022-11-28T18:19:00Z"/>
          <w:rFonts w:ascii="Source Sans Pro" w:hAnsi="Source Sans Pro"/>
        </w:rPr>
      </w:pPr>
    </w:p>
    <w:p w:rsidR="00C35CF2" w:rsidRDefault="00C35CF2" w:rsidP="00C35CF2">
      <w:pPr>
        <w:pStyle w:val="Nivel2"/>
        <w:tabs>
          <w:tab w:val="clear" w:pos="851"/>
          <w:tab w:val="left" w:pos="426"/>
        </w:tabs>
        <w:rPr>
          <w:ins w:id="9822" w:author="Javier Quintana Pérez" w:date="2022-11-28T18:12:00Z"/>
          <w:rFonts w:ascii="Source Sans Pro" w:hAnsi="Source Sans Pro"/>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1"/>
        <w:gridCol w:w="959"/>
        <w:gridCol w:w="959"/>
      </w:tblGrid>
      <w:tr w:rsidR="0036402D" w:rsidRPr="0036402D" w:rsidTr="00372982">
        <w:trPr>
          <w:tblHeader/>
          <w:jc w:val="center"/>
          <w:ins w:id="9823" w:author="Javier Quintana Pérez" w:date="2022-11-29T16:41:00Z"/>
        </w:trPr>
        <w:tc>
          <w:tcPr>
            <w:tcW w:w="7381" w:type="dxa"/>
            <w:tcBorders>
              <w:top w:val="nil"/>
              <w:left w:val="nil"/>
              <w:bottom w:val="single" w:sz="4" w:space="0" w:color="auto"/>
            </w:tcBorders>
          </w:tcPr>
          <w:p w:rsidR="00FF3209" w:rsidRPr="0036402D" w:rsidRDefault="00FF3209" w:rsidP="00372982">
            <w:pPr>
              <w:rPr>
                <w:ins w:id="9824" w:author="Javier Quintana Pérez" w:date="2022-11-29T16:41:00Z"/>
                <w:rFonts w:ascii="Source Sans Pro" w:hAnsi="Source Sans Pro"/>
                <w:b/>
                <w:bCs/>
                <w:sz w:val="21"/>
                <w:szCs w:val="21"/>
              </w:rPr>
            </w:pPr>
            <w:ins w:id="9825" w:author="Javier Quintana Pérez" w:date="2022-11-29T16:41:00Z">
              <w:r w:rsidRPr="0036402D">
                <w:rPr>
                  <w:rFonts w:ascii="Source Sans Pro" w:hAnsi="Source Sans Pro"/>
                  <w:b/>
                  <w:bCs/>
                  <w:sz w:val="21"/>
                  <w:szCs w:val="21"/>
                </w:rPr>
                <w:t xml:space="preserve">DOCUMENTACIÓN </w:t>
              </w:r>
            </w:ins>
            <w:ins w:id="9826" w:author="Javier Quintana Pérez" w:date="2022-11-29T16:43:00Z">
              <w:r w:rsidR="00F92581" w:rsidRPr="0036402D">
                <w:rPr>
                  <w:rFonts w:ascii="Source Sans Pro" w:hAnsi="Source Sans Pro"/>
                  <w:b/>
                  <w:bCs/>
                  <w:sz w:val="21"/>
                  <w:szCs w:val="21"/>
                </w:rPr>
                <w:t>DUR</w:t>
              </w:r>
            </w:ins>
            <w:ins w:id="9827" w:author="Javier Quintana Pérez" w:date="2022-11-29T16:44:00Z">
              <w:r w:rsidR="00F92581" w:rsidRPr="0036402D">
                <w:rPr>
                  <w:rFonts w:ascii="Source Sans Pro" w:hAnsi="Source Sans Pro"/>
                  <w:b/>
                  <w:bCs/>
                  <w:sz w:val="21"/>
                  <w:szCs w:val="21"/>
                </w:rPr>
                <w:t>ANTE</w:t>
              </w:r>
            </w:ins>
            <w:ins w:id="9828" w:author="Javier Quintana Pérez" w:date="2022-11-29T16:41:00Z">
              <w:r w:rsidRPr="0036402D">
                <w:rPr>
                  <w:rFonts w:ascii="Source Sans Pro" w:hAnsi="Source Sans Pro"/>
                  <w:b/>
                  <w:bCs/>
                  <w:sz w:val="21"/>
                  <w:szCs w:val="21"/>
                </w:rPr>
                <w:t xml:space="preserve"> </w:t>
              </w:r>
            </w:ins>
            <w:ins w:id="9829" w:author="Javier Quintana Pérez" w:date="2022-11-29T16:44:00Z">
              <w:r w:rsidR="00F92581" w:rsidRPr="0036402D">
                <w:rPr>
                  <w:rFonts w:ascii="Source Sans Pro" w:hAnsi="Source Sans Pro"/>
                  <w:b/>
                  <w:bCs/>
                  <w:sz w:val="21"/>
                  <w:szCs w:val="21"/>
                </w:rPr>
                <w:t>E</w:t>
              </w:r>
            </w:ins>
            <w:ins w:id="9830" w:author="Javier Quintana Pérez" w:date="2022-11-29T16:41:00Z">
              <w:r w:rsidRPr="0036402D">
                <w:rPr>
                  <w:rFonts w:ascii="Source Sans Pro" w:hAnsi="Source Sans Pro"/>
                  <w:b/>
                  <w:bCs/>
                  <w:sz w:val="21"/>
                  <w:szCs w:val="21"/>
                </w:rPr>
                <w:t>L SUMINISTRO</w:t>
              </w:r>
            </w:ins>
          </w:p>
        </w:tc>
        <w:tc>
          <w:tcPr>
            <w:tcW w:w="959" w:type="dxa"/>
            <w:vAlign w:val="center"/>
          </w:tcPr>
          <w:p w:rsidR="00FF3209" w:rsidRPr="0036402D" w:rsidRDefault="00FF3209" w:rsidP="00372982">
            <w:pPr>
              <w:jc w:val="center"/>
              <w:rPr>
                <w:ins w:id="9831" w:author="Javier Quintana Pérez" w:date="2022-11-29T16:41:00Z"/>
                <w:rFonts w:ascii="Source Sans Pro" w:hAnsi="Source Sans Pro"/>
                <w:sz w:val="21"/>
                <w:szCs w:val="21"/>
              </w:rPr>
            </w:pPr>
            <w:ins w:id="9832" w:author="Javier Quintana Pérez" w:date="2022-11-29T16:41:00Z">
              <w:r w:rsidRPr="0036402D">
                <w:rPr>
                  <w:rFonts w:ascii="Source Sans Pro" w:hAnsi="Source Sans Pro"/>
                  <w:sz w:val="21"/>
                  <w:szCs w:val="21"/>
                </w:rPr>
                <w:t>SI</w:t>
              </w:r>
            </w:ins>
          </w:p>
        </w:tc>
        <w:tc>
          <w:tcPr>
            <w:tcW w:w="959" w:type="dxa"/>
            <w:vAlign w:val="center"/>
          </w:tcPr>
          <w:p w:rsidR="00FF3209" w:rsidRPr="0036402D" w:rsidRDefault="00FF3209" w:rsidP="00372982">
            <w:pPr>
              <w:jc w:val="center"/>
              <w:rPr>
                <w:ins w:id="9833" w:author="Javier Quintana Pérez" w:date="2022-11-29T16:41:00Z"/>
                <w:rFonts w:ascii="Source Sans Pro" w:hAnsi="Source Sans Pro"/>
                <w:sz w:val="21"/>
                <w:szCs w:val="21"/>
              </w:rPr>
            </w:pPr>
            <w:ins w:id="9834" w:author="Javier Quintana Pérez" w:date="2022-11-29T16:41:00Z">
              <w:r w:rsidRPr="0036402D">
                <w:rPr>
                  <w:rFonts w:ascii="Source Sans Pro" w:hAnsi="Source Sans Pro"/>
                  <w:sz w:val="21"/>
                  <w:szCs w:val="21"/>
                </w:rPr>
                <w:t>NO</w:t>
              </w:r>
            </w:ins>
          </w:p>
        </w:tc>
      </w:tr>
      <w:tr w:rsidR="0036402D" w:rsidRPr="0036402D" w:rsidTr="00372982">
        <w:trPr>
          <w:jc w:val="center"/>
          <w:ins w:id="9835" w:author="Javier Quintana Pérez" w:date="2022-11-29T16:41:00Z"/>
        </w:trPr>
        <w:tc>
          <w:tcPr>
            <w:tcW w:w="7381" w:type="dxa"/>
            <w:shd w:val="clear" w:color="auto" w:fill="auto"/>
          </w:tcPr>
          <w:p w:rsidR="00FF3209" w:rsidRPr="0036402D" w:rsidRDefault="00FF3209" w:rsidP="00372982">
            <w:pPr>
              <w:numPr>
                <w:ilvl w:val="0"/>
                <w:numId w:val="52"/>
              </w:numPr>
              <w:tabs>
                <w:tab w:val="clear" w:pos="720"/>
                <w:tab w:val="num" w:pos="567"/>
              </w:tabs>
              <w:spacing w:line="240" w:lineRule="auto"/>
              <w:ind w:left="567" w:hanging="283"/>
              <w:rPr>
                <w:ins w:id="9836" w:author="Javier Quintana Pérez" w:date="2022-11-29T16:41:00Z"/>
                <w:rFonts w:ascii="Source Sans Pro" w:hAnsi="Source Sans Pro"/>
                <w:sz w:val="21"/>
                <w:szCs w:val="21"/>
              </w:rPr>
            </w:pPr>
            <w:ins w:id="9837" w:author="Javier Quintana Pérez" w:date="2022-11-29T16:41:00Z">
              <w:r w:rsidRPr="0036402D">
                <w:rPr>
                  <w:rFonts w:ascii="Source Sans Pro" w:hAnsi="Source Sans Pro"/>
                  <w:sz w:val="21"/>
                  <w:szCs w:val="21"/>
                </w:rPr>
                <w:t>Identificación de</w:t>
              </w:r>
            </w:ins>
            <w:ins w:id="9838" w:author="Javier Quintana Pérez" w:date="2022-11-29T16:44:00Z">
              <w:r w:rsidR="00F92581" w:rsidRPr="0036402D">
                <w:rPr>
                  <w:rFonts w:ascii="Source Sans Pro" w:hAnsi="Source Sans Pro"/>
                  <w:sz w:val="21"/>
                  <w:szCs w:val="21"/>
                </w:rPr>
                <w:t>l sum</w:t>
              </w:r>
            </w:ins>
            <w:ins w:id="9839" w:author="Javier Quintana Pérez" w:date="2022-11-29T16:45:00Z">
              <w:r w:rsidR="00F92581" w:rsidRPr="0036402D">
                <w:rPr>
                  <w:rFonts w:ascii="Source Sans Pro" w:hAnsi="Source Sans Pro"/>
                  <w:sz w:val="21"/>
                  <w:szCs w:val="21"/>
                </w:rPr>
                <w:t>i</w:t>
              </w:r>
            </w:ins>
            <w:ins w:id="9840" w:author="Javier Quintana Pérez" w:date="2022-11-29T16:44:00Z">
              <w:r w:rsidR="00F92581" w:rsidRPr="0036402D">
                <w:rPr>
                  <w:rFonts w:ascii="Source Sans Pro" w:hAnsi="Source Sans Pro"/>
                  <w:sz w:val="21"/>
                  <w:szCs w:val="21"/>
                </w:rPr>
                <w:t>nistrador</w:t>
              </w:r>
            </w:ins>
          </w:p>
        </w:tc>
        <w:tc>
          <w:tcPr>
            <w:tcW w:w="959" w:type="dxa"/>
            <w:vAlign w:val="center"/>
          </w:tcPr>
          <w:p w:rsidR="00FF3209" w:rsidRPr="0036402D" w:rsidRDefault="00FF3209" w:rsidP="00372982">
            <w:pPr>
              <w:jc w:val="center"/>
              <w:rPr>
                <w:ins w:id="9841" w:author="Javier Quintana Pérez" w:date="2022-11-29T16:41:00Z"/>
                <w:rFonts w:ascii="Source Sans Pro" w:hAnsi="Source Sans Pro"/>
                <w:sz w:val="21"/>
                <w:szCs w:val="21"/>
              </w:rPr>
            </w:pPr>
          </w:p>
        </w:tc>
        <w:tc>
          <w:tcPr>
            <w:tcW w:w="959" w:type="dxa"/>
            <w:vAlign w:val="center"/>
          </w:tcPr>
          <w:p w:rsidR="00FF3209" w:rsidRPr="0036402D" w:rsidRDefault="00FF3209" w:rsidP="00372982">
            <w:pPr>
              <w:jc w:val="center"/>
              <w:rPr>
                <w:ins w:id="9842" w:author="Javier Quintana Pérez" w:date="2022-11-29T16:41:00Z"/>
                <w:rFonts w:ascii="Source Sans Pro" w:hAnsi="Source Sans Pro"/>
                <w:sz w:val="21"/>
                <w:szCs w:val="21"/>
              </w:rPr>
            </w:pPr>
          </w:p>
        </w:tc>
      </w:tr>
      <w:tr w:rsidR="0036402D" w:rsidRPr="0036402D" w:rsidTr="00372982">
        <w:trPr>
          <w:jc w:val="center"/>
          <w:ins w:id="9843" w:author="Javier Quintana Pérez" w:date="2022-11-29T16:41:00Z"/>
        </w:trPr>
        <w:tc>
          <w:tcPr>
            <w:tcW w:w="7381" w:type="dxa"/>
            <w:shd w:val="clear" w:color="auto" w:fill="auto"/>
          </w:tcPr>
          <w:p w:rsidR="00FF3209" w:rsidRPr="00171070" w:rsidRDefault="00D919CB" w:rsidP="00372982">
            <w:pPr>
              <w:numPr>
                <w:ilvl w:val="0"/>
                <w:numId w:val="52"/>
              </w:numPr>
              <w:tabs>
                <w:tab w:val="clear" w:pos="720"/>
                <w:tab w:val="num" w:pos="567"/>
              </w:tabs>
              <w:spacing w:line="240" w:lineRule="auto"/>
              <w:ind w:left="567" w:hanging="283"/>
              <w:rPr>
                <w:ins w:id="9844" w:author="Javier Quintana Pérez" w:date="2022-11-29T16:41:00Z"/>
                <w:rFonts w:ascii="Source Sans Pro" w:hAnsi="Source Sans Pro"/>
                <w:iCs/>
                <w:sz w:val="21"/>
                <w:szCs w:val="21"/>
              </w:rPr>
            </w:pPr>
            <w:ins w:id="9845" w:author="Javier Quintana Pérez" w:date="2022-11-29T16:45:00Z">
              <w:r w:rsidRPr="00D919CB">
                <w:rPr>
                  <w:rFonts w:ascii="Source Sans Pro" w:hAnsi="Source Sans Pro"/>
                  <w:iCs/>
                  <w:sz w:val="21"/>
                  <w:szCs w:val="21"/>
                  <w:rPrChange w:id="9846" w:author="Javier Quintana Pérez" w:date="2022-12-01T17:38:00Z">
                    <w:rPr>
                      <w:rFonts w:ascii="Source Sans Pro" w:hAnsi="Source Sans Pro"/>
                      <w:i/>
                      <w:color w:val="FF0000"/>
                      <w:sz w:val="16"/>
                      <w:u w:val="single"/>
                    </w:rPr>
                  </w:rPrChange>
                </w:rPr>
                <w:t>Cuando esté vigente el marcado CE, número de la declaración de prestaciones (a partir de la fecha de entrada en vigor) o en su caso, indicación de autoconsumo.</w:t>
              </w:r>
            </w:ins>
          </w:p>
        </w:tc>
        <w:tc>
          <w:tcPr>
            <w:tcW w:w="959" w:type="dxa"/>
            <w:vAlign w:val="center"/>
          </w:tcPr>
          <w:p w:rsidR="00FF3209" w:rsidRPr="0036402D" w:rsidRDefault="00FF3209" w:rsidP="00372982">
            <w:pPr>
              <w:jc w:val="center"/>
              <w:rPr>
                <w:ins w:id="9847" w:author="Javier Quintana Pérez" w:date="2022-11-29T16:41:00Z"/>
                <w:rFonts w:ascii="Source Sans Pro" w:hAnsi="Source Sans Pro"/>
                <w:sz w:val="21"/>
                <w:szCs w:val="21"/>
              </w:rPr>
            </w:pPr>
          </w:p>
        </w:tc>
        <w:tc>
          <w:tcPr>
            <w:tcW w:w="959" w:type="dxa"/>
            <w:vAlign w:val="center"/>
          </w:tcPr>
          <w:p w:rsidR="00FF3209" w:rsidRPr="0036402D" w:rsidRDefault="00FF3209" w:rsidP="00372982">
            <w:pPr>
              <w:jc w:val="center"/>
              <w:rPr>
                <w:ins w:id="9848" w:author="Javier Quintana Pérez" w:date="2022-11-29T16:41:00Z"/>
                <w:rFonts w:ascii="Source Sans Pro" w:hAnsi="Source Sans Pro"/>
                <w:sz w:val="21"/>
                <w:szCs w:val="21"/>
              </w:rPr>
            </w:pPr>
          </w:p>
        </w:tc>
      </w:tr>
      <w:tr w:rsidR="0036402D" w:rsidRPr="0036402D" w:rsidTr="00372982">
        <w:trPr>
          <w:jc w:val="center"/>
          <w:ins w:id="9849" w:author="Javier Quintana Pérez" w:date="2022-11-29T16:41:00Z"/>
        </w:trPr>
        <w:tc>
          <w:tcPr>
            <w:tcW w:w="7381" w:type="dxa"/>
            <w:shd w:val="clear" w:color="auto" w:fill="auto"/>
          </w:tcPr>
          <w:p w:rsidR="00FF3209" w:rsidRPr="00171070" w:rsidRDefault="00D919CB" w:rsidP="00372982">
            <w:pPr>
              <w:numPr>
                <w:ilvl w:val="0"/>
                <w:numId w:val="52"/>
              </w:numPr>
              <w:tabs>
                <w:tab w:val="clear" w:pos="720"/>
                <w:tab w:val="num" w:pos="567"/>
              </w:tabs>
              <w:spacing w:line="240" w:lineRule="auto"/>
              <w:ind w:left="567" w:hanging="283"/>
              <w:rPr>
                <w:ins w:id="9850" w:author="Javier Quintana Pérez" w:date="2022-11-29T16:41:00Z"/>
                <w:rFonts w:ascii="Source Sans Pro" w:hAnsi="Source Sans Pro"/>
                <w:iCs/>
                <w:sz w:val="21"/>
                <w:szCs w:val="21"/>
              </w:rPr>
            </w:pPr>
            <w:ins w:id="9851" w:author="Javier Quintana Pérez" w:date="2022-11-29T16:45:00Z">
              <w:r w:rsidRPr="00D919CB">
                <w:rPr>
                  <w:rFonts w:ascii="Source Sans Pro" w:hAnsi="Source Sans Pro"/>
                  <w:iCs/>
                  <w:sz w:val="21"/>
                  <w:szCs w:val="21"/>
                  <w:rPrChange w:id="9852" w:author="Javier Quintana Pérez" w:date="2022-12-01T17:38:00Z">
                    <w:rPr>
                      <w:rFonts w:ascii="Source Sans Pro" w:hAnsi="Source Sans Pro"/>
                      <w:i/>
                      <w:color w:val="FF0000"/>
                      <w:sz w:val="16"/>
                      <w:u w:val="single"/>
                    </w:rPr>
                  </w:rPrChange>
                </w:rPr>
                <w:t>Número de serie de la hoja de suministro</w:t>
              </w:r>
            </w:ins>
          </w:p>
        </w:tc>
        <w:tc>
          <w:tcPr>
            <w:tcW w:w="959" w:type="dxa"/>
            <w:vAlign w:val="center"/>
          </w:tcPr>
          <w:p w:rsidR="00FF3209" w:rsidRPr="0036402D" w:rsidRDefault="00FF3209" w:rsidP="00372982">
            <w:pPr>
              <w:jc w:val="center"/>
              <w:rPr>
                <w:ins w:id="9853" w:author="Javier Quintana Pérez" w:date="2022-11-29T16:41:00Z"/>
                <w:rFonts w:ascii="Source Sans Pro" w:hAnsi="Source Sans Pro"/>
                <w:sz w:val="21"/>
                <w:szCs w:val="21"/>
              </w:rPr>
            </w:pPr>
          </w:p>
        </w:tc>
        <w:tc>
          <w:tcPr>
            <w:tcW w:w="959" w:type="dxa"/>
            <w:vAlign w:val="center"/>
          </w:tcPr>
          <w:p w:rsidR="00FF3209" w:rsidRPr="0036402D" w:rsidRDefault="00FF3209" w:rsidP="00372982">
            <w:pPr>
              <w:jc w:val="center"/>
              <w:rPr>
                <w:ins w:id="9854" w:author="Javier Quintana Pérez" w:date="2022-11-29T16:41:00Z"/>
                <w:rFonts w:ascii="Source Sans Pro" w:hAnsi="Source Sans Pro"/>
                <w:sz w:val="21"/>
                <w:szCs w:val="21"/>
              </w:rPr>
            </w:pPr>
          </w:p>
        </w:tc>
      </w:tr>
      <w:tr w:rsidR="0036402D" w:rsidRPr="0036402D" w:rsidTr="00372982">
        <w:trPr>
          <w:jc w:val="center"/>
          <w:ins w:id="9855" w:author="Javier Quintana Pérez" w:date="2022-11-29T16:41:00Z"/>
        </w:trPr>
        <w:tc>
          <w:tcPr>
            <w:tcW w:w="7381" w:type="dxa"/>
            <w:shd w:val="clear" w:color="auto" w:fill="auto"/>
          </w:tcPr>
          <w:p w:rsidR="00FF3209" w:rsidRPr="00171070" w:rsidRDefault="00D919CB" w:rsidP="00372982">
            <w:pPr>
              <w:numPr>
                <w:ilvl w:val="0"/>
                <w:numId w:val="52"/>
              </w:numPr>
              <w:tabs>
                <w:tab w:val="clear" w:pos="720"/>
                <w:tab w:val="num" w:pos="567"/>
              </w:tabs>
              <w:spacing w:line="240" w:lineRule="auto"/>
              <w:ind w:left="567" w:hanging="283"/>
              <w:rPr>
                <w:ins w:id="9856" w:author="Javier Quintana Pérez" w:date="2022-11-29T16:41:00Z"/>
                <w:rFonts w:ascii="Source Sans Pro" w:hAnsi="Source Sans Pro"/>
                <w:iCs/>
                <w:sz w:val="21"/>
                <w:szCs w:val="21"/>
              </w:rPr>
            </w:pPr>
            <w:ins w:id="9857" w:author="Javier Quintana Pérez" w:date="2022-11-29T16:45:00Z">
              <w:r w:rsidRPr="00D919CB">
                <w:rPr>
                  <w:rFonts w:ascii="Source Sans Pro" w:hAnsi="Source Sans Pro"/>
                  <w:iCs/>
                  <w:sz w:val="21"/>
                  <w:szCs w:val="21"/>
                  <w:rPrChange w:id="9858" w:author="Javier Quintana Pérez" w:date="2022-12-01T17:38:00Z">
                    <w:rPr>
                      <w:rFonts w:ascii="Source Sans Pro" w:hAnsi="Source Sans Pro"/>
                      <w:i/>
                      <w:color w:val="FF0000"/>
                      <w:sz w:val="16"/>
                      <w:u w:val="single"/>
                    </w:rPr>
                  </w:rPrChange>
                </w:rPr>
                <w:t>Nombre de la instalación de prefabricación</w:t>
              </w:r>
            </w:ins>
          </w:p>
        </w:tc>
        <w:tc>
          <w:tcPr>
            <w:tcW w:w="959" w:type="dxa"/>
            <w:vAlign w:val="center"/>
          </w:tcPr>
          <w:p w:rsidR="00FF3209" w:rsidRPr="0036402D" w:rsidRDefault="00FF3209" w:rsidP="00372982">
            <w:pPr>
              <w:jc w:val="center"/>
              <w:rPr>
                <w:ins w:id="9859" w:author="Javier Quintana Pérez" w:date="2022-11-29T16:41:00Z"/>
                <w:rFonts w:ascii="Source Sans Pro" w:hAnsi="Source Sans Pro"/>
                <w:sz w:val="21"/>
                <w:szCs w:val="21"/>
              </w:rPr>
            </w:pPr>
          </w:p>
        </w:tc>
        <w:tc>
          <w:tcPr>
            <w:tcW w:w="959" w:type="dxa"/>
            <w:vAlign w:val="center"/>
          </w:tcPr>
          <w:p w:rsidR="00FF3209" w:rsidRPr="0036402D" w:rsidRDefault="00FF3209" w:rsidP="00372982">
            <w:pPr>
              <w:jc w:val="center"/>
              <w:rPr>
                <w:ins w:id="9860" w:author="Javier Quintana Pérez" w:date="2022-11-29T16:41:00Z"/>
                <w:rFonts w:ascii="Source Sans Pro" w:hAnsi="Source Sans Pro"/>
                <w:sz w:val="21"/>
                <w:szCs w:val="21"/>
              </w:rPr>
            </w:pPr>
          </w:p>
        </w:tc>
      </w:tr>
      <w:tr w:rsidR="0036402D" w:rsidRPr="0036402D" w:rsidTr="00372982">
        <w:trPr>
          <w:jc w:val="center"/>
          <w:ins w:id="9861" w:author="Javier Quintana Pérez" w:date="2022-11-29T16:41:00Z"/>
        </w:trPr>
        <w:tc>
          <w:tcPr>
            <w:tcW w:w="7381" w:type="dxa"/>
            <w:shd w:val="clear" w:color="auto" w:fill="auto"/>
          </w:tcPr>
          <w:p w:rsidR="00FF3209" w:rsidRPr="00171070" w:rsidRDefault="00D919CB" w:rsidP="00372982">
            <w:pPr>
              <w:numPr>
                <w:ilvl w:val="0"/>
                <w:numId w:val="52"/>
              </w:numPr>
              <w:tabs>
                <w:tab w:val="clear" w:pos="720"/>
                <w:tab w:val="num" w:pos="567"/>
              </w:tabs>
              <w:spacing w:line="240" w:lineRule="auto"/>
              <w:ind w:left="567" w:hanging="283"/>
              <w:rPr>
                <w:ins w:id="9862" w:author="Javier Quintana Pérez" w:date="2022-11-29T16:41:00Z"/>
                <w:rFonts w:ascii="Source Sans Pro" w:hAnsi="Source Sans Pro"/>
                <w:iCs/>
                <w:sz w:val="21"/>
                <w:szCs w:val="21"/>
              </w:rPr>
            </w:pPr>
            <w:ins w:id="9863" w:author="Javier Quintana Pérez" w:date="2022-11-29T16:46:00Z">
              <w:r w:rsidRPr="00D919CB">
                <w:rPr>
                  <w:rFonts w:ascii="Source Sans Pro" w:hAnsi="Source Sans Pro"/>
                  <w:iCs/>
                  <w:sz w:val="21"/>
                  <w:szCs w:val="21"/>
                  <w:rPrChange w:id="9864" w:author="Javier Quintana Pérez" w:date="2022-12-01T17:38:00Z">
                    <w:rPr>
                      <w:rFonts w:ascii="Source Sans Pro" w:hAnsi="Source Sans Pro"/>
                      <w:i/>
                      <w:color w:val="FF0000"/>
                      <w:sz w:val="16"/>
                      <w:u w:val="single"/>
                    </w:rPr>
                  </w:rPrChange>
                </w:rPr>
                <w:t>Identificación del peticionario</w:t>
              </w:r>
            </w:ins>
          </w:p>
        </w:tc>
        <w:tc>
          <w:tcPr>
            <w:tcW w:w="959" w:type="dxa"/>
            <w:vAlign w:val="center"/>
          </w:tcPr>
          <w:p w:rsidR="00FF3209" w:rsidRPr="0036402D" w:rsidRDefault="00FF3209" w:rsidP="00372982">
            <w:pPr>
              <w:jc w:val="center"/>
              <w:rPr>
                <w:ins w:id="9865" w:author="Javier Quintana Pérez" w:date="2022-11-29T16:41:00Z"/>
                <w:rFonts w:ascii="Source Sans Pro" w:hAnsi="Source Sans Pro"/>
                <w:sz w:val="21"/>
                <w:szCs w:val="21"/>
              </w:rPr>
            </w:pPr>
          </w:p>
        </w:tc>
        <w:tc>
          <w:tcPr>
            <w:tcW w:w="959" w:type="dxa"/>
            <w:vAlign w:val="center"/>
          </w:tcPr>
          <w:p w:rsidR="00FF3209" w:rsidRPr="0036402D" w:rsidRDefault="00FF3209" w:rsidP="00372982">
            <w:pPr>
              <w:jc w:val="center"/>
              <w:rPr>
                <w:ins w:id="9866" w:author="Javier Quintana Pérez" w:date="2022-11-29T16:41:00Z"/>
                <w:rFonts w:ascii="Source Sans Pro" w:hAnsi="Source Sans Pro"/>
                <w:sz w:val="21"/>
                <w:szCs w:val="21"/>
              </w:rPr>
            </w:pPr>
          </w:p>
        </w:tc>
      </w:tr>
      <w:tr w:rsidR="0036402D" w:rsidRPr="0036402D" w:rsidTr="00372982">
        <w:trPr>
          <w:jc w:val="center"/>
          <w:ins w:id="9867" w:author="Javier Quintana Pérez" w:date="2022-11-29T16:41:00Z"/>
        </w:trPr>
        <w:tc>
          <w:tcPr>
            <w:tcW w:w="7381" w:type="dxa"/>
            <w:shd w:val="clear" w:color="auto" w:fill="auto"/>
          </w:tcPr>
          <w:p w:rsidR="00FF3209" w:rsidRPr="00171070" w:rsidRDefault="00D919CB" w:rsidP="00372982">
            <w:pPr>
              <w:numPr>
                <w:ilvl w:val="0"/>
                <w:numId w:val="52"/>
              </w:numPr>
              <w:tabs>
                <w:tab w:val="clear" w:pos="720"/>
                <w:tab w:val="num" w:pos="567"/>
              </w:tabs>
              <w:spacing w:line="240" w:lineRule="auto"/>
              <w:ind w:left="567" w:hanging="283"/>
              <w:rPr>
                <w:ins w:id="9868" w:author="Javier Quintana Pérez" w:date="2022-11-29T16:41:00Z"/>
                <w:rFonts w:ascii="Source Sans Pro" w:hAnsi="Source Sans Pro"/>
                <w:iCs/>
                <w:sz w:val="21"/>
                <w:szCs w:val="21"/>
              </w:rPr>
            </w:pPr>
            <w:ins w:id="9869" w:author="Javier Quintana Pérez" w:date="2022-11-29T16:46:00Z">
              <w:r w:rsidRPr="00D919CB">
                <w:rPr>
                  <w:rFonts w:ascii="Source Sans Pro" w:hAnsi="Source Sans Pro"/>
                  <w:iCs/>
                  <w:sz w:val="21"/>
                  <w:szCs w:val="21"/>
                  <w:rPrChange w:id="9870" w:author="Javier Quintana Pérez" w:date="2022-12-01T17:38:00Z">
                    <w:rPr>
                      <w:rFonts w:ascii="Source Sans Pro" w:hAnsi="Source Sans Pro"/>
                      <w:i/>
                      <w:color w:val="FF0000"/>
                      <w:sz w:val="16"/>
                      <w:u w:val="single"/>
                    </w:rPr>
                  </w:rPrChange>
                </w:rPr>
                <w:t>Designación de los elementos suministrados</w:t>
              </w:r>
            </w:ins>
          </w:p>
        </w:tc>
        <w:tc>
          <w:tcPr>
            <w:tcW w:w="959" w:type="dxa"/>
            <w:vAlign w:val="center"/>
          </w:tcPr>
          <w:p w:rsidR="00FF3209" w:rsidRPr="0036402D" w:rsidRDefault="00FF3209" w:rsidP="00372982">
            <w:pPr>
              <w:jc w:val="center"/>
              <w:rPr>
                <w:ins w:id="9871" w:author="Javier Quintana Pérez" w:date="2022-11-29T16:41:00Z"/>
                <w:rFonts w:ascii="Source Sans Pro" w:hAnsi="Source Sans Pro"/>
                <w:sz w:val="21"/>
                <w:szCs w:val="21"/>
              </w:rPr>
            </w:pPr>
          </w:p>
        </w:tc>
        <w:tc>
          <w:tcPr>
            <w:tcW w:w="959" w:type="dxa"/>
            <w:vAlign w:val="center"/>
          </w:tcPr>
          <w:p w:rsidR="00FF3209" w:rsidRPr="0036402D" w:rsidRDefault="00FF3209" w:rsidP="00372982">
            <w:pPr>
              <w:jc w:val="center"/>
              <w:rPr>
                <w:ins w:id="9872" w:author="Javier Quintana Pérez" w:date="2022-11-29T16:41:00Z"/>
                <w:rFonts w:ascii="Source Sans Pro" w:hAnsi="Source Sans Pro"/>
                <w:sz w:val="21"/>
                <w:szCs w:val="21"/>
              </w:rPr>
            </w:pPr>
          </w:p>
        </w:tc>
      </w:tr>
      <w:tr w:rsidR="0036402D" w:rsidRPr="0036402D" w:rsidTr="00372982">
        <w:trPr>
          <w:jc w:val="center"/>
          <w:ins w:id="9873" w:author="Javier Quintana Pérez" w:date="2022-11-29T16:41:00Z"/>
        </w:trPr>
        <w:tc>
          <w:tcPr>
            <w:tcW w:w="7381" w:type="dxa"/>
            <w:shd w:val="clear" w:color="auto" w:fill="auto"/>
          </w:tcPr>
          <w:p w:rsidR="00FF3209" w:rsidRPr="00171070" w:rsidRDefault="00D919CB" w:rsidP="00372982">
            <w:pPr>
              <w:numPr>
                <w:ilvl w:val="0"/>
                <w:numId w:val="52"/>
              </w:numPr>
              <w:tabs>
                <w:tab w:val="clear" w:pos="720"/>
                <w:tab w:val="num" w:pos="567"/>
              </w:tabs>
              <w:spacing w:line="240" w:lineRule="auto"/>
              <w:ind w:left="567" w:hanging="283"/>
              <w:rPr>
                <w:ins w:id="9874" w:author="Javier Quintana Pérez" w:date="2022-11-29T16:41:00Z"/>
                <w:rFonts w:ascii="Source Sans Pro" w:hAnsi="Source Sans Pro"/>
                <w:iCs/>
                <w:sz w:val="21"/>
                <w:szCs w:val="21"/>
              </w:rPr>
            </w:pPr>
            <w:ins w:id="9875" w:author="Javier Quintana Pérez" w:date="2022-11-29T16:46:00Z">
              <w:r w:rsidRPr="00D919CB">
                <w:rPr>
                  <w:rFonts w:ascii="Source Sans Pro" w:hAnsi="Source Sans Pro"/>
                  <w:iCs/>
                  <w:sz w:val="21"/>
                  <w:szCs w:val="21"/>
                  <w:rPrChange w:id="9876" w:author="Javier Quintana Pérez" w:date="2022-12-01T17:38:00Z">
                    <w:rPr>
                      <w:rFonts w:ascii="Source Sans Pro" w:hAnsi="Source Sans Pro"/>
                      <w:i/>
                      <w:color w:val="FF0000"/>
                      <w:sz w:val="16"/>
                      <w:u w:val="single"/>
                    </w:rPr>
                  </w:rPrChange>
                </w:rPr>
                <w:t>Cantidad de elementos suministrados</w:t>
              </w:r>
            </w:ins>
          </w:p>
        </w:tc>
        <w:tc>
          <w:tcPr>
            <w:tcW w:w="959" w:type="dxa"/>
            <w:vAlign w:val="center"/>
          </w:tcPr>
          <w:p w:rsidR="00FF3209" w:rsidRPr="0036402D" w:rsidRDefault="00FF3209" w:rsidP="00372982">
            <w:pPr>
              <w:jc w:val="center"/>
              <w:rPr>
                <w:ins w:id="9877" w:author="Javier Quintana Pérez" w:date="2022-11-29T16:41:00Z"/>
                <w:rFonts w:ascii="Source Sans Pro" w:hAnsi="Source Sans Pro"/>
                <w:sz w:val="21"/>
                <w:szCs w:val="21"/>
              </w:rPr>
            </w:pPr>
          </w:p>
        </w:tc>
        <w:tc>
          <w:tcPr>
            <w:tcW w:w="959" w:type="dxa"/>
            <w:vAlign w:val="center"/>
          </w:tcPr>
          <w:p w:rsidR="00FF3209" w:rsidRPr="0036402D" w:rsidRDefault="00FF3209" w:rsidP="00372982">
            <w:pPr>
              <w:jc w:val="center"/>
              <w:rPr>
                <w:ins w:id="9878" w:author="Javier Quintana Pérez" w:date="2022-11-29T16:41:00Z"/>
                <w:rFonts w:ascii="Source Sans Pro" w:hAnsi="Source Sans Pro"/>
                <w:sz w:val="21"/>
                <w:szCs w:val="21"/>
              </w:rPr>
            </w:pPr>
          </w:p>
        </w:tc>
      </w:tr>
      <w:tr w:rsidR="0036402D" w:rsidRPr="0036402D" w:rsidTr="00796EF6">
        <w:trPr>
          <w:jc w:val="center"/>
          <w:ins w:id="9879" w:author="Javier Quintana Pérez" w:date="2022-11-29T16:44:00Z"/>
        </w:trPr>
        <w:tc>
          <w:tcPr>
            <w:tcW w:w="7381" w:type="dxa"/>
            <w:tcBorders>
              <w:bottom w:val="single" w:sz="4" w:space="0" w:color="auto"/>
            </w:tcBorders>
            <w:shd w:val="clear" w:color="auto" w:fill="auto"/>
          </w:tcPr>
          <w:p w:rsidR="00F92581" w:rsidRPr="0036402D" w:rsidRDefault="00D919CB" w:rsidP="000600DD">
            <w:pPr>
              <w:numPr>
                <w:ilvl w:val="0"/>
                <w:numId w:val="52"/>
              </w:numPr>
              <w:tabs>
                <w:tab w:val="clear" w:pos="720"/>
                <w:tab w:val="num" w:pos="567"/>
              </w:tabs>
              <w:spacing w:line="240" w:lineRule="auto"/>
              <w:ind w:left="567" w:hanging="283"/>
              <w:rPr>
                <w:ins w:id="9880" w:author="Javier Quintana Pérez" w:date="2022-11-29T16:44:00Z"/>
                <w:rFonts w:ascii="Source Sans Pro" w:hAnsi="Source Sans Pro"/>
                <w:iCs/>
                <w:sz w:val="21"/>
                <w:szCs w:val="21"/>
                <w:rPrChange w:id="9881" w:author="Javier Quintana Pérez" w:date="2022-12-01T17:38:00Z">
                  <w:rPr>
                    <w:ins w:id="9882" w:author="Javier Quintana Pérez" w:date="2022-11-29T16:44:00Z"/>
                    <w:rFonts w:ascii="Source Sans Pro" w:hAnsi="Source Sans Pro"/>
                    <w:i/>
                    <w:color w:val="FF0000"/>
                    <w:sz w:val="21"/>
                    <w:szCs w:val="21"/>
                  </w:rPr>
                </w:rPrChange>
              </w:rPr>
            </w:pPr>
            <w:ins w:id="9883" w:author="Javier Quintana Pérez" w:date="2022-11-29T16:47:00Z">
              <w:r w:rsidRPr="00D919CB">
                <w:rPr>
                  <w:rFonts w:ascii="Source Sans Pro" w:hAnsi="Source Sans Pro"/>
                  <w:iCs/>
                  <w:sz w:val="21"/>
                  <w:szCs w:val="21"/>
                  <w:rPrChange w:id="9884" w:author="Javier Quintana Pérez" w:date="2022-12-01T17:38:00Z">
                    <w:rPr>
                      <w:rFonts w:ascii="Source Sans Pro" w:hAnsi="Source Sans Pro"/>
                      <w:i/>
                      <w:color w:val="FF0000"/>
                      <w:sz w:val="16"/>
                      <w:u w:val="single"/>
                    </w:rPr>
                  </w:rPrChange>
                </w:rPr>
                <w:t xml:space="preserve">En su </w:t>
              </w:r>
            </w:ins>
            <w:ins w:id="9885" w:author="Javier Quintana Pérez" w:date="2022-11-29T16:46:00Z">
              <w:r w:rsidRPr="00D919CB">
                <w:rPr>
                  <w:rFonts w:ascii="Source Sans Pro" w:hAnsi="Source Sans Pro"/>
                  <w:iCs/>
                  <w:sz w:val="21"/>
                  <w:szCs w:val="21"/>
                  <w:rPrChange w:id="9886" w:author="Javier Quintana Pérez" w:date="2022-12-01T17:38:00Z">
                    <w:rPr>
                      <w:rFonts w:ascii="Source Sans Pro" w:hAnsi="Source Sans Pro"/>
                      <w:i/>
                      <w:color w:val="FF0000"/>
                      <w:sz w:val="16"/>
                      <w:u w:val="single"/>
                    </w:rPr>
                  </w:rPrChange>
                </w:rPr>
                <w:t>caso, estar en posesión de un distintivo de calidad oficialmente reconocido</w:t>
              </w:r>
            </w:ins>
          </w:p>
        </w:tc>
        <w:tc>
          <w:tcPr>
            <w:tcW w:w="959" w:type="dxa"/>
            <w:vAlign w:val="center"/>
          </w:tcPr>
          <w:p w:rsidR="00F92581" w:rsidRPr="0036402D" w:rsidRDefault="00F92581" w:rsidP="00372982">
            <w:pPr>
              <w:jc w:val="center"/>
              <w:rPr>
                <w:ins w:id="9887" w:author="Javier Quintana Pérez" w:date="2022-11-29T16:44:00Z"/>
                <w:rFonts w:ascii="Source Sans Pro" w:hAnsi="Source Sans Pro"/>
                <w:sz w:val="21"/>
                <w:szCs w:val="21"/>
              </w:rPr>
            </w:pPr>
          </w:p>
        </w:tc>
        <w:tc>
          <w:tcPr>
            <w:tcW w:w="959" w:type="dxa"/>
            <w:vAlign w:val="center"/>
          </w:tcPr>
          <w:p w:rsidR="00F92581" w:rsidRPr="0036402D" w:rsidRDefault="00F92581" w:rsidP="00372982">
            <w:pPr>
              <w:jc w:val="center"/>
              <w:rPr>
                <w:ins w:id="9888" w:author="Javier Quintana Pérez" w:date="2022-11-29T16:44:00Z"/>
                <w:rFonts w:ascii="Source Sans Pro" w:hAnsi="Source Sans Pro"/>
                <w:sz w:val="21"/>
                <w:szCs w:val="21"/>
              </w:rPr>
            </w:pPr>
          </w:p>
        </w:tc>
      </w:tr>
      <w:tr w:rsidR="0036402D" w:rsidRPr="0036402D" w:rsidTr="00796EF6">
        <w:trPr>
          <w:trHeight w:val="64"/>
          <w:jc w:val="center"/>
          <w:ins w:id="9889" w:author="Javier Quintana Pérez" w:date="2022-11-29T16:46:00Z"/>
        </w:trPr>
        <w:tc>
          <w:tcPr>
            <w:tcW w:w="7381" w:type="dxa"/>
            <w:tcBorders>
              <w:bottom w:val="single" w:sz="4" w:space="0" w:color="auto"/>
            </w:tcBorders>
            <w:shd w:val="clear" w:color="auto" w:fill="auto"/>
          </w:tcPr>
          <w:p w:rsidR="00F92581" w:rsidRPr="0036402D" w:rsidRDefault="00D919CB" w:rsidP="00372982">
            <w:pPr>
              <w:numPr>
                <w:ilvl w:val="0"/>
                <w:numId w:val="52"/>
              </w:numPr>
              <w:tabs>
                <w:tab w:val="clear" w:pos="720"/>
                <w:tab w:val="num" w:pos="567"/>
              </w:tabs>
              <w:spacing w:line="240" w:lineRule="auto"/>
              <w:ind w:left="567" w:hanging="283"/>
              <w:rPr>
                <w:ins w:id="9890" w:author="Javier Quintana Pérez" w:date="2022-11-29T16:46:00Z"/>
                <w:rFonts w:ascii="Source Sans Pro" w:hAnsi="Source Sans Pro"/>
                <w:iCs/>
                <w:sz w:val="21"/>
                <w:szCs w:val="21"/>
                <w:rPrChange w:id="9891" w:author="Javier Quintana Pérez" w:date="2022-12-01T17:38:00Z">
                  <w:rPr>
                    <w:ins w:id="9892" w:author="Javier Quintana Pérez" w:date="2022-11-29T16:46:00Z"/>
                    <w:rFonts w:ascii="Source Sans Pro" w:hAnsi="Source Sans Pro"/>
                    <w:i/>
                    <w:color w:val="FF0000"/>
                    <w:sz w:val="21"/>
                    <w:szCs w:val="21"/>
                  </w:rPr>
                </w:rPrChange>
              </w:rPr>
            </w:pPr>
            <w:ins w:id="9893" w:author="Javier Quintana Pérez" w:date="2022-11-29T16:47:00Z">
              <w:r w:rsidRPr="00D919CB">
                <w:rPr>
                  <w:rFonts w:ascii="Source Sans Pro" w:hAnsi="Source Sans Pro"/>
                  <w:iCs/>
                  <w:sz w:val="21"/>
                  <w:szCs w:val="21"/>
                  <w:rPrChange w:id="9894" w:author="Javier Quintana Pérez" w:date="2022-12-01T17:38:00Z">
                    <w:rPr>
                      <w:rFonts w:ascii="Source Sans Pro" w:hAnsi="Source Sans Pro"/>
                      <w:i/>
                      <w:color w:val="FF0000"/>
                      <w:sz w:val="16"/>
                      <w:u w:val="single"/>
                    </w:rPr>
                  </w:rPrChange>
                </w:rPr>
                <w:t>Identificación del lugar de suministro</w:t>
              </w:r>
            </w:ins>
          </w:p>
        </w:tc>
        <w:tc>
          <w:tcPr>
            <w:tcW w:w="959" w:type="dxa"/>
            <w:vAlign w:val="center"/>
          </w:tcPr>
          <w:p w:rsidR="00F92581" w:rsidRPr="0036402D" w:rsidRDefault="00F92581" w:rsidP="00372982">
            <w:pPr>
              <w:jc w:val="center"/>
              <w:rPr>
                <w:ins w:id="9895" w:author="Javier Quintana Pérez" w:date="2022-11-29T16:46:00Z"/>
                <w:rFonts w:ascii="Source Sans Pro" w:hAnsi="Source Sans Pro"/>
                <w:sz w:val="21"/>
                <w:szCs w:val="21"/>
              </w:rPr>
            </w:pPr>
          </w:p>
        </w:tc>
        <w:tc>
          <w:tcPr>
            <w:tcW w:w="959" w:type="dxa"/>
            <w:vAlign w:val="center"/>
          </w:tcPr>
          <w:p w:rsidR="00F92581" w:rsidRPr="0036402D" w:rsidRDefault="00F92581" w:rsidP="00372982">
            <w:pPr>
              <w:jc w:val="center"/>
              <w:rPr>
                <w:ins w:id="9896" w:author="Javier Quintana Pérez" w:date="2022-11-29T16:46:00Z"/>
                <w:rFonts w:ascii="Source Sans Pro" w:hAnsi="Source Sans Pro"/>
                <w:sz w:val="21"/>
                <w:szCs w:val="21"/>
              </w:rPr>
            </w:pPr>
          </w:p>
        </w:tc>
      </w:tr>
    </w:tbl>
    <w:p w:rsidR="00C35CF2" w:rsidRDefault="00C35CF2" w:rsidP="00C35CF2">
      <w:pPr>
        <w:pStyle w:val="Nivel2"/>
        <w:tabs>
          <w:tab w:val="clear" w:pos="851"/>
          <w:tab w:val="left" w:pos="426"/>
        </w:tabs>
        <w:rPr>
          <w:ins w:id="9897" w:author="Javier Quintana Pérez" w:date="2022-11-28T18:12:00Z"/>
          <w:rFonts w:ascii="Source Sans Pro" w:hAnsi="Source Sans Pro"/>
        </w:rPr>
      </w:pPr>
    </w:p>
    <w:p w:rsidR="00000000" w:rsidRDefault="00C3369D">
      <w:pPr>
        <w:tabs>
          <w:tab w:val="clear" w:pos="567"/>
        </w:tabs>
        <w:autoSpaceDE w:val="0"/>
        <w:autoSpaceDN w:val="0"/>
        <w:adjustRightInd w:val="0"/>
        <w:spacing w:line="240" w:lineRule="auto"/>
        <w:jc w:val="left"/>
        <w:rPr>
          <w:ins w:id="9898" w:author="Javier Quintana Pérez" w:date="2022-11-13T19:33:00Z"/>
          <w:rFonts w:ascii="Source Sans Pro" w:hAnsi="Source Sans Pro"/>
        </w:rPr>
        <w:pPrChange w:id="9899" w:author="Javier Quintana Pérez" w:date="2022-11-29T16:41:00Z">
          <w:pPr/>
        </w:pPrChange>
      </w:pPr>
    </w:p>
    <w:p w:rsidR="002E5E51" w:rsidRPr="0036402D" w:rsidRDefault="00D919CB" w:rsidP="002E5E51">
      <w:pPr>
        <w:pStyle w:val="Textoindependiente"/>
        <w:rPr>
          <w:ins w:id="9900" w:author="Javier Quintana Pérez" w:date="2022-11-29T16:47:00Z"/>
          <w:rFonts w:ascii="Source Sans Pro" w:hAnsi="Source Sans Pro"/>
          <w:i w:val="0"/>
          <w:sz w:val="21"/>
          <w:szCs w:val="21"/>
          <w:u w:val="single"/>
          <w:rPrChange w:id="9901" w:author="Javier Quintana Pérez" w:date="2022-12-01T17:38:00Z">
            <w:rPr>
              <w:ins w:id="9902" w:author="Javier Quintana Pérez" w:date="2022-11-29T16:47:00Z"/>
              <w:rFonts w:ascii="Source Sans Pro" w:hAnsi="Source Sans Pro"/>
              <w:i w:val="0"/>
              <w:sz w:val="20"/>
              <w:u w:val="single"/>
            </w:rPr>
          </w:rPrChange>
        </w:rPr>
      </w:pPr>
      <w:ins w:id="9903" w:author="Javier Quintana Pérez" w:date="2022-11-29T16:47:00Z">
        <w:r w:rsidRPr="00D919CB">
          <w:rPr>
            <w:rFonts w:ascii="Source Sans Pro" w:hAnsi="Source Sans Pro"/>
            <w:i w:val="0"/>
            <w:sz w:val="21"/>
            <w:szCs w:val="21"/>
            <w:u w:val="single"/>
            <w:rPrChange w:id="9904" w:author="Javier Quintana Pérez" w:date="2022-12-01T17:38:00Z">
              <w:rPr>
                <w:rFonts w:ascii="Source Sans Pro" w:hAnsi="Source Sans Pro"/>
                <w:i w:val="0"/>
                <w:color w:val="0000FF"/>
                <w:sz w:val="20"/>
                <w:u w:val="single"/>
              </w:rPr>
            </w:rPrChange>
          </w:rPr>
          <w:t>COMENTARIOS</w:t>
        </w:r>
      </w:ins>
    </w:p>
    <w:p w:rsidR="002E5E51" w:rsidRPr="0036402D" w:rsidRDefault="002E5E51" w:rsidP="002E5E51">
      <w:pPr>
        <w:pStyle w:val="Textoindependiente"/>
        <w:rPr>
          <w:ins w:id="9905" w:author="Javier Quintana Pérez" w:date="2022-11-29T16:47:00Z"/>
          <w:rFonts w:ascii="Source Sans Pro" w:hAnsi="Source Sans Pro"/>
          <w:i w:val="0"/>
          <w:sz w:val="21"/>
          <w:szCs w:val="21"/>
          <w:u w:val="single"/>
          <w:rPrChange w:id="9906" w:author="Javier Quintana Pérez" w:date="2022-12-01T17:38:00Z">
            <w:rPr>
              <w:ins w:id="9907" w:author="Javier Quintana Pérez" w:date="2022-11-29T16:47:00Z"/>
              <w:rFonts w:ascii="Source Sans Pro" w:hAnsi="Source Sans Pro"/>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2E5E51" w:rsidRPr="0036402D" w:rsidTr="00372982">
        <w:trPr>
          <w:jc w:val="center"/>
          <w:ins w:id="9908" w:author="Javier Quintana Pérez" w:date="2022-11-29T16:47:00Z"/>
        </w:trPr>
        <w:tc>
          <w:tcPr>
            <w:tcW w:w="5000" w:type="pct"/>
            <w:shd w:val="clear" w:color="auto" w:fill="auto"/>
          </w:tcPr>
          <w:p w:rsidR="002E5E51" w:rsidRPr="0036402D" w:rsidRDefault="002E5E51" w:rsidP="00372982">
            <w:pPr>
              <w:pStyle w:val="Textoindependiente"/>
              <w:rPr>
                <w:ins w:id="9909" w:author="Javier Quintana Pérez" w:date="2022-11-29T16:47:00Z"/>
                <w:rFonts w:ascii="Source Sans Pro" w:hAnsi="Source Sans Pro"/>
                <w:i w:val="0"/>
                <w:sz w:val="21"/>
                <w:szCs w:val="21"/>
                <w:u w:val="single"/>
                <w:rPrChange w:id="9910" w:author="Javier Quintana Pérez" w:date="2022-12-01T17:38:00Z">
                  <w:rPr>
                    <w:ins w:id="9911" w:author="Javier Quintana Pérez" w:date="2022-11-29T16:47:00Z"/>
                    <w:rFonts w:ascii="Source Sans Pro" w:hAnsi="Source Sans Pro"/>
                    <w:i w:val="0"/>
                    <w:sz w:val="20"/>
                    <w:u w:val="single"/>
                  </w:rPr>
                </w:rPrChange>
              </w:rPr>
            </w:pPr>
          </w:p>
          <w:p w:rsidR="002E5E51" w:rsidRPr="0036402D" w:rsidRDefault="002E5E51" w:rsidP="00372982">
            <w:pPr>
              <w:pStyle w:val="Textoindependiente"/>
              <w:rPr>
                <w:ins w:id="9912" w:author="Javier Quintana Pérez" w:date="2022-11-29T16:47:00Z"/>
                <w:rFonts w:ascii="Source Sans Pro" w:hAnsi="Source Sans Pro"/>
                <w:i w:val="0"/>
                <w:sz w:val="21"/>
                <w:szCs w:val="21"/>
                <w:u w:val="single"/>
                <w:rPrChange w:id="9913" w:author="Javier Quintana Pérez" w:date="2022-12-01T17:38:00Z">
                  <w:rPr>
                    <w:ins w:id="9914" w:author="Javier Quintana Pérez" w:date="2022-11-29T16:47:00Z"/>
                    <w:rFonts w:ascii="Source Sans Pro" w:hAnsi="Source Sans Pro"/>
                    <w:i w:val="0"/>
                    <w:sz w:val="20"/>
                    <w:u w:val="single"/>
                  </w:rPr>
                </w:rPrChange>
              </w:rPr>
            </w:pPr>
          </w:p>
          <w:p w:rsidR="002E5E51" w:rsidRPr="0036402D" w:rsidRDefault="002E5E51" w:rsidP="00372982">
            <w:pPr>
              <w:pStyle w:val="Textoindependiente"/>
              <w:rPr>
                <w:ins w:id="9915" w:author="Javier Quintana Pérez" w:date="2022-11-29T16:47:00Z"/>
                <w:rFonts w:ascii="Source Sans Pro" w:hAnsi="Source Sans Pro"/>
                <w:i w:val="0"/>
                <w:sz w:val="21"/>
                <w:szCs w:val="21"/>
                <w:u w:val="single"/>
                <w:rPrChange w:id="9916" w:author="Javier Quintana Pérez" w:date="2022-12-01T17:38:00Z">
                  <w:rPr>
                    <w:ins w:id="9917" w:author="Javier Quintana Pérez" w:date="2022-11-29T16:47:00Z"/>
                    <w:rFonts w:ascii="Source Sans Pro" w:hAnsi="Source Sans Pro"/>
                    <w:i w:val="0"/>
                    <w:sz w:val="20"/>
                    <w:u w:val="single"/>
                  </w:rPr>
                </w:rPrChange>
              </w:rPr>
            </w:pPr>
          </w:p>
          <w:p w:rsidR="002E5E51" w:rsidRPr="0036402D" w:rsidRDefault="002E5E51" w:rsidP="00372982">
            <w:pPr>
              <w:pStyle w:val="Textoindependiente"/>
              <w:rPr>
                <w:ins w:id="9918" w:author="Javier Quintana Pérez" w:date="2022-11-29T16:47:00Z"/>
                <w:rFonts w:ascii="Source Sans Pro" w:hAnsi="Source Sans Pro"/>
                <w:i w:val="0"/>
                <w:sz w:val="21"/>
                <w:szCs w:val="21"/>
                <w:u w:val="single"/>
                <w:rPrChange w:id="9919" w:author="Javier Quintana Pérez" w:date="2022-12-01T17:38:00Z">
                  <w:rPr>
                    <w:ins w:id="9920" w:author="Javier Quintana Pérez" w:date="2022-11-29T16:47:00Z"/>
                    <w:rFonts w:ascii="Source Sans Pro" w:hAnsi="Source Sans Pro"/>
                    <w:i w:val="0"/>
                    <w:sz w:val="20"/>
                    <w:u w:val="single"/>
                  </w:rPr>
                </w:rPrChange>
              </w:rPr>
            </w:pPr>
          </w:p>
        </w:tc>
      </w:tr>
    </w:tbl>
    <w:p w:rsidR="005A234B" w:rsidRDefault="005A234B" w:rsidP="005A234B">
      <w:pPr>
        <w:rPr>
          <w:ins w:id="9921" w:author="Javier Quintana Pérez" w:date="2022-11-13T19:33:00Z"/>
          <w:rFonts w:ascii="Source Sans Pro" w:hAnsi="Source Sans Pro"/>
        </w:rPr>
      </w:pPr>
    </w:p>
    <w:p w:rsidR="004D5C32" w:rsidRDefault="004D5C32" w:rsidP="005A234B">
      <w:pPr>
        <w:tabs>
          <w:tab w:val="clear" w:pos="567"/>
        </w:tabs>
        <w:spacing w:line="240" w:lineRule="auto"/>
        <w:jc w:val="left"/>
        <w:rPr>
          <w:ins w:id="9922" w:author="Javier Quintana Pérez" w:date="2022-11-29T16:50:00Z"/>
          <w:rFonts w:ascii="Source Sans Pro" w:hAnsi="Source Sans Pro"/>
        </w:rPr>
      </w:pPr>
    </w:p>
    <w:p w:rsidR="004D5C32" w:rsidRPr="0036402D" w:rsidRDefault="00D919CB" w:rsidP="004D5C32">
      <w:pPr>
        <w:pStyle w:val="Nivel2"/>
        <w:numPr>
          <w:ilvl w:val="1"/>
          <w:numId w:val="40"/>
        </w:numPr>
        <w:tabs>
          <w:tab w:val="clear" w:pos="851"/>
          <w:tab w:val="left" w:pos="426"/>
        </w:tabs>
        <w:ind w:left="567" w:hanging="567"/>
        <w:rPr>
          <w:ins w:id="9923" w:author="Javier Quintana Pérez" w:date="2022-11-29T16:50:00Z"/>
          <w:rFonts w:ascii="Source Sans Pro" w:hAnsi="Source Sans Pro"/>
          <w:sz w:val="24"/>
          <w:szCs w:val="24"/>
          <w:rPrChange w:id="9924" w:author="Javier Quintana Pérez" w:date="2022-12-01T17:37:00Z">
            <w:rPr>
              <w:ins w:id="9925" w:author="Javier Quintana Pérez" w:date="2022-11-29T16:50:00Z"/>
              <w:rFonts w:ascii="Source Sans Pro" w:hAnsi="Source Sans Pro"/>
            </w:rPr>
          </w:rPrChange>
        </w:rPr>
      </w:pPr>
      <w:bookmarkStart w:id="9926" w:name="_Toc122537381"/>
      <w:ins w:id="9927" w:author="Javier Quintana Pérez" w:date="2022-11-29T16:50:00Z">
        <w:r w:rsidRPr="00D919CB">
          <w:rPr>
            <w:rFonts w:ascii="Source Sans Pro" w:hAnsi="Source Sans Pro"/>
            <w:sz w:val="24"/>
            <w:szCs w:val="24"/>
            <w:rPrChange w:id="9928" w:author="Javier Quintana Pérez" w:date="2022-12-01T17:37:00Z">
              <w:rPr>
                <w:rFonts w:ascii="Source Sans Pro" w:hAnsi="Source Sans Pro"/>
                <w:color w:val="0000FF"/>
                <w:u w:val="single"/>
              </w:rPr>
            </w:rPrChange>
          </w:rPr>
          <w:t>DOCUMENTACION TRAS EL SUMINISTRO. CERTIFICADO FINAL DEL SUMINISTRO (ANEJO 4 DEL CodE)</w:t>
        </w:r>
        <w:bookmarkEnd w:id="9926"/>
      </w:ins>
    </w:p>
    <w:p w:rsidR="00796EF6" w:rsidRDefault="00796EF6" w:rsidP="005A234B">
      <w:pPr>
        <w:tabs>
          <w:tab w:val="clear" w:pos="567"/>
        </w:tabs>
        <w:spacing w:line="240" w:lineRule="auto"/>
        <w:jc w:val="left"/>
        <w:rPr>
          <w:ins w:id="9929" w:author="Javier Quintana Pérez" w:date="2022-11-29T16:54:00Z"/>
          <w:rFonts w:ascii="Source Sans Pro" w:hAnsi="Source Sans Pro"/>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1"/>
        <w:gridCol w:w="959"/>
        <w:gridCol w:w="959"/>
      </w:tblGrid>
      <w:tr w:rsidR="0036402D" w:rsidRPr="0036402D" w:rsidTr="00372982">
        <w:trPr>
          <w:tblHeader/>
          <w:jc w:val="center"/>
          <w:ins w:id="9930" w:author="Javier Quintana Pérez" w:date="2022-11-29T16:55:00Z"/>
        </w:trPr>
        <w:tc>
          <w:tcPr>
            <w:tcW w:w="7381" w:type="dxa"/>
            <w:tcBorders>
              <w:top w:val="nil"/>
              <w:left w:val="nil"/>
              <w:bottom w:val="single" w:sz="4" w:space="0" w:color="auto"/>
            </w:tcBorders>
          </w:tcPr>
          <w:p w:rsidR="00796EF6" w:rsidRPr="0036402D" w:rsidRDefault="00796EF6" w:rsidP="00372982">
            <w:pPr>
              <w:rPr>
                <w:ins w:id="9931" w:author="Javier Quintana Pérez" w:date="2022-11-29T16:55:00Z"/>
                <w:rFonts w:ascii="Source Sans Pro" w:hAnsi="Source Sans Pro"/>
                <w:b/>
                <w:bCs/>
                <w:sz w:val="21"/>
                <w:szCs w:val="21"/>
              </w:rPr>
            </w:pPr>
            <w:ins w:id="9932" w:author="Javier Quintana Pérez" w:date="2022-11-29T16:55:00Z">
              <w:r w:rsidRPr="0036402D">
                <w:rPr>
                  <w:rFonts w:ascii="Source Sans Pro" w:hAnsi="Source Sans Pro"/>
                  <w:b/>
                  <w:bCs/>
                  <w:sz w:val="21"/>
                  <w:szCs w:val="21"/>
                </w:rPr>
                <w:t xml:space="preserve">DOCUMENTACIÓN </w:t>
              </w:r>
            </w:ins>
            <w:ins w:id="9933" w:author="Javier Quintana Pérez" w:date="2022-11-29T16:57:00Z">
              <w:r w:rsidRPr="0036402D">
                <w:rPr>
                  <w:rFonts w:ascii="Source Sans Pro" w:hAnsi="Source Sans Pro"/>
                  <w:b/>
                  <w:bCs/>
                  <w:sz w:val="21"/>
                  <w:szCs w:val="21"/>
                </w:rPr>
                <w:t>TRAS FINAL</w:t>
              </w:r>
            </w:ins>
            <w:ins w:id="9934" w:author="Javier Quintana Pérez" w:date="2022-11-29T16:55:00Z">
              <w:r w:rsidRPr="0036402D">
                <w:rPr>
                  <w:rFonts w:ascii="Source Sans Pro" w:hAnsi="Source Sans Pro"/>
                  <w:b/>
                  <w:bCs/>
                  <w:sz w:val="21"/>
                  <w:szCs w:val="21"/>
                </w:rPr>
                <w:t xml:space="preserve"> </w:t>
              </w:r>
            </w:ins>
            <w:ins w:id="9935" w:author="Javier Quintana Pérez" w:date="2022-11-29T16:57:00Z">
              <w:r w:rsidRPr="0036402D">
                <w:rPr>
                  <w:rFonts w:ascii="Source Sans Pro" w:hAnsi="Source Sans Pro"/>
                  <w:b/>
                  <w:bCs/>
                  <w:sz w:val="21"/>
                  <w:szCs w:val="21"/>
                </w:rPr>
                <w:t>D</w:t>
              </w:r>
            </w:ins>
            <w:ins w:id="9936" w:author="Javier Quintana Pérez" w:date="2022-11-29T16:55:00Z">
              <w:r w:rsidRPr="0036402D">
                <w:rPr>
                  <w:rFonts w:ascii="Source Sans Pro" w:hAnsi="Source Sans Pro"/>
                  <w:b/>
                  <w:bCs/>
                  <w:sz w:val="21"/>
                  <w:szCs w:val="21"/>
                </w:rPr>
                <w:t>EL SUMINISTRO</w:t>
              </w:r>
            </w:ins>
          </w:p>
        </w:tc>
        <w:tc>
          <w:tcPr>
            <w:tcW w:w="959" w:type="dxa"/>
            <w:vAlign w:val="center"/>
          </w:tcPr>
          <w:p w:rsidR="00796EF6" w:rsidRPr="0036402D" w:rsidRDefault="00796EF6" w:rsidP="00372982">
            <w:pPr>
              <w:jc w:val="center"/>
              <w:rPr>
                <w:ins w:id="9937" w:author="Javier Quintana Pérez" w:date="2022-11-29T16:55:00Z"/>
                <w:rFonts w:ascii="Source Sans Pro" w:hAnsi="Source Sans Pro"/>
                <w:sz w:val="21"/>
                <w:szCs w:val="21"/>
              </w:rPr>
            </w:pPr>
            <w:ins w:id="9938" w:author="Javier Quintana Pérez" w:date="2022-11-29T16:55:00Z">
              <w:r w:rsidRPr="0036402D">
                <w:rPr>
                  <w:rFonts w:ascii="Source Sans Pro" w:hAnsi="Source Sans Pro"/>
                  <w:sz w:val="21"/>
                  <w:szCs w:val="21"/>
                </w:rPr>
                <w:t>SI</w:t>
              </w:r>
            </w:ins>
          </w:p>
        </w:tc>
        <w:tc>
          <w:tcPr>
            <w:tcW w:w="959" w:type="dxa"/>
            <w:vAlign w:val="center"/>
          </w:tcPr>
          <w:p w:rsidR="00796EF6" w:rsidRPr="0036402D" w:rsidRDefault="00796EF6" w:rsidP="00372982">
            <w:pPr>
              <w:jc w:val="center"/>
              <w:rPr>
                <w:ins w:id="9939" w:author="Javier Quintana Pérez" w:date="2022-11-29T16:55:00Z"/>
                <w:rFonts w:ascii="Source Sans Pro" w:hAnsi="Source Sans Pro"/>
                <w:sz w:val="21"/>
                <w:szCs w:val="21"/>
              </w:rPr>
            </w:pPr>
            <w:ins w:id="9940" w:author="Javier Quintana Pérez" w:date="2022-11-29T16:55:00Z">
              <w:r w:rsidRPr="0036402D">
                <w:rPr>
                  <w:rFonts w:ascii="Source Sans Pro" w:hAnsi="Source Sans Pro"/>
                  <w:sz w:val="21"/>
                  <w:szCs w:val="21"/>
                </w:rPr>
                <w:t>NO</w:t>
              </w:r>
            </w:ins>
          </w:p>
        </w:tc>
      </w:tr>
      <w:tr w:rsidR="0036402D" w:rsidRPr="0036402D" w:rsidTr="005A2EE6">
        <w:trPr>
          <w:jc w:val="center"/>
          <w:ins w:id="9941" w:author="Javier Quintana Pérez" w:date="2022-11-29T16:55:00Z"/>
        </w:trPr>
        <w:tc>
          <w:tcPr>
            <w:tcW w:w="9299" w:type="dxa"/>
            <w:gridSpan w:val="3"/>
            <w:shd w:val="clear" w:color="auto" w:fill="auto"/>
          </w:tcPr>
          <w:p w:rsidR="00000000" w:rsidRDefault="00796EF6">
            <w:pPr>
              <w:jc w:val="left"/>
              <w:rPr>
                <w:ins w:id="9942" w:author="Javier Quintana Pérez" w:date="2022-11-29T16:55:00Z"/>
                <w:rFonts w:ascii="Source Sans Pro" w:hAnsi="Source Sans Pro"/>
                <w:sz w:val="21"/>
                <w:szCs w:val="21"/>
              </w:rPr>
              <w:pPrChange w:id="9943" w:author="Javier Quintana Pérez" w:date="2022-11-29T17:00:00Z">
                <w:pPr>
                  <w:jc w:val="center"/>
                </w:pPr>
              </w:pPrChange>
            </w:pPr>
            <w:ins w:id="9944" w:author="Javier Quintana Pérez" w:date="2022-11-29T16:58:00Z">
              <w:r w:rsidRPr="0036402D">
                <w:rPr>
                  <w:rFonts w:ascii="Source Sans Pro" w:hAnsi="Source Sans Pro"/>
                  <w:sz w:val="21"/>
                  <w:szCs w:val="21"/>
                </w:rPr>
                <w:t xml:space="preserve">Comprobar sobre copia del certificado </w:t>
              </w:r>
            </w:ins>
            <w:ins w:id="9945" w:author="Javier Quintana Pérez" w:date="2022-11-29T16:59:00Z">
              <w:r w:rsidRPr="0036402D">
                <w:rPr>
                  <w:rFonts w:ascii="Source Sans Pro" w:hAnsi="Source Sans Pro"/>
                  <w:sz w:val="21"/>
                  <w:szCs w:val="21"/>
                </w:rPr>
                <w:t>final de suministro</w:t>
              </w:r>
            </w:ins>
            <w:ins w:id="9946" w:author="Javier Quintana Pérez" w:date="2022-11-29T17:00:00Z">
              <w:r w:rsidRPr="0036402D">
                <w:rPr>
                  <w:rFonts w:ascii="Source Sans Pro" w:hAnsi="Source Sans Pro"/>
                  <w:sz w:val="21"/>
                  <w:szCs w:val="21"/>
                </w:rPr>
                <w:t xml:space="preserve"> (de la totalidad de los materiales o productos suministrados)</w:t>
              </w:r>
            </w:ins>
            <w:ins w:id="9947" w:author="Javier Quintana Pérez" w:date="2022-11-29T16:59:00Z">
              <w:r w:rsidRPr="0036402D">
                <w:rPr>
                  <w:rFonts w:ascii="Source Sans Pro" w:hAnsi="Source Sans Pro"/>
                  <w:sz w:val="21"/>
                  <w:szCs w:val="21"/>
                </w:rPr>
                <w:t>, obligatorio según el CodE, si se</w:t>
              </w:r>
            </w:ins>
            <w:ins w:id="9948" w:author="Javier Quintana Pérez" w:date="2022-11-29T17:00:00Z">
              <w:r w:rsidRPr="0036402D">
                <w:rPr>
                  <w:rFonts w:ascii="Source Sans Pro" w:hAnsi="Source Sans Pro"/>
                  <w:sz w:val="21"/>
                  <w:szCs w:val="21"/>
                </w:rPr>
                <w:t xml:space="preserve"> </w:t>
              </w:r>
            </w:ins>
            <w:ins w:id="9949" w:author="Javier Quintana Pérez" w:date="2022-11-29T16:58:00Z">
              <w:r w:rsidRPr="0036402D">
                <w:rPr>
                  <w:rFonts w:ascii="Source Sans Pro" w:hAnsi="Source Sans Pro"/>
                  <w:sz w:val="21"/>
                  <w:szCs w:val="21"/>
                </w:rPr>
                <w:t>indica, al menos, la siguiente información:</w:t>
              </w:r>
            </w:ins>
          </w:p>
        </w:tc>
      </w:tr>
      <w:tr w:rsidR="0036402D" w:rsidRPr="0036402D" w:rsidTr="00372982">
        <w:trPr>
          <w:jc w:val="center"/>
          <w:ins w:id="9950" w:author="Javier Quintana Pérez" w:date="2022-11-29T16:55:00Z"/>
        </w:trPr>
        <w:tc>
          <w:tcPr>
            <w:tcW w:w="7381" w:type="dxa"/>
            <w:shd w:val="clear" w:color="auto" w:fill="auto"/>
          </w:tcPr>
          <w:p w:rsidR="00796EF6" w:rsidRPr="0036402D" w:rsidRDefault="00067A91" w:rsidP="00372982">
            <w:pPr>
              <w:numPr>
                <w:ilvl w:val="0"/>
                <w:numId w:val="52"/>
              </w:numPr>
              <w:tabs>
                <w:tab w:val="clear" w:pos="720"/>
                <w:tab w:val="num" w:pos="567"/>
              </w:tabs>
              <w:spacing w:line="240" w:lineRule="auto"/>
              <w:ind w:left="567" w:hanging="283"/>
              <w:rPr>
                <w:ins w:id="9951" w:author="Javier Quintana Pérez" w:date="2022-11-29T16:55:00Z"/>
                <w:rFonts w:ascii="Source Sans Pro" w:hAnsi="Source Sans Pro"/>
                <w:sz w:val="21"/>
                <w:szCs w:val="21"/>
              </w:rPr>
            </w:pPr>
            <w:ins w:id="9952" w:author="Javier Quintana Pérez" w:date="2022-11-29T17:01:00Z">
              <w:r w:rsidRPr="0036402D">
                <w:rPr>
                  <w:rFonts w:ascii="Source Sans Pro" w:hAnsi="Source Sans Pro"/>
                  <w:sz w:val="21"/>
                  <w:szCs w:val="21"/>
                </w:rPr>
                <w:t>Nombre de la empresa suministradora</w:t>
              </w:r>
            </w:ins>
          </w:p>
        </w:tc>
        <w:tc>
          <w:tcPr>
            <w:tcW w:w="959" w:type="dxa"/>
            <w:vAlign w:val="center"/>
          </w:tcPr>
          <w:p w:rsidR="00796EF6" w:rsidRPr="0036402D" w:rsidRDefault="00796EF6" w:rsidP="00372982">
            <w:pPr>
              <w:jc w:val="center"/>
              <w:rPr>
                <w:ins w:id="9953" w:author="Javier Quintana Pérez" w:date="2022-11-29T16:55:00Z"/>
                <w:rFonts w:ascii="Source Sans Pro" w:hAnsi="Source Sans Pro"/>
                <w:sz w:val="21"/>
                <w:szCs w:val="21"/>
              </w:rPr>
            </w:pPr>
          </w:p>
        </w:tc>
        <w:tc>
          <w:tcPr>
            <w:tcW w:w="959" w:type="dxa"/>
            <w:vAlign w:val="center"/>
          </w:tcPr>
          <w:p w:rsidR="00796EF6" w:rsidRPr="0036402D" w:rsidRDefault="00796EF6" w:rsidP="00372982">
            <w:pPr>
              <w:jc w:val="center"/>
              <w:rPr>
                <w:ins w:id="9954" w:author="Javier Quintana Pérez" w:date="2022-11-29T16:55:00Z"/>
                <w:rFonts w:ascii="Source Sans Pro" w:hAnsi="Source Sans Pro"/>
                <w:sz w:val="21"/>
                <w:szCs w:val="21"/>
              </w:rPr>
            </w:pPr>
          </w:p>
        </w:tc>
      </w:tr>
      <w:tr w:rsidR="0036402D" w:rsidRPr="0036402D" w:rsidTr="00372982">
        <w:trPr>
          <w:jc w:val="center"/>
          <w:ins w:id="9955" w:author="Javier Quintana Pérez" w:date="2022-11-29T16:55:00Z"/>
        </w:trPr>
        <w:tc>
          <w:tcPr>
            <w:tcW w:w="7381" w:type="dxa"/>
            <w:shd w:val="clear" w:color="auto" w:fill="auto"/>
          </w:tcPr>
          <w:p w:rsidR="00796EF6" w:rsidRPr="0036402D" w:rsidRDefault="00067A91" w:rsidP="00372982">
            <w:pPr>
              <w:numPr>
                <w:ilvl w:val="0"/>
                <w:numId w:val="52"/>
              </w:numPr>
              <w:tabs>
                <w:tab w:val="clear" w:pos="720"/>
                <w:tab w:val="num" w:pos="567"/>
              </w:tabs>
              <w:spacing w:line="240" w:lineRule="auto"/>
              <w:ind w:left="567" w:hanging="283"/>
              <w:rPr>
                <w:ins w:id="9956" w:author="Javier Quintana Pérez" w:date="2022-11-29T16:55:00Z"/>
                <w:rFonts w:ascii="Source Sans Pro" w:hAnsi="Source Sans Pro"/>
                <w:sz w:val="21"/>
                <w:szCs w:val="21"/>
              </w:rPr>
            </w:pPr>
            <w:ins w:id="9957" w:author="Javier Quintana Pérez" w:date="2022-11-29T17:01:00Z">
              <w:r w:rsidRPr="0036402D">
                <w:rPr>
                  <w:rFonts w:ascii="Source Sans Pro" w:hAnsi="Source Sans Pro"/>
                  <w:sz w:val="21"/>
                  <w:szCs w:val="21"/>
                </w:rPr>
                <w:t>Nombre y carg</w:t>
              </w:r>
            </w:ins>
            <w:ins w:id="9958" w:author="Javier Quintana Pérez" w:date="2022-12-01T09:52:00Z">
              <w:r w:rsidR="00D919CB" w:rsidRPr="00D919CB">
                <w:rPr>
                  <w:rFonts w:ascii="Source Sans Pro" w:hAnsi="Source Sans Pro"/>
                  <w:sz w:val="21"/>
                  <w:szCs w:val="21"/>
                  <w:rPrChange w:id="9959" w:author="Javier Quintana Pérez" w:date="2022-12-01T17:38:00Z">
                    <w:rPr>
                      <w:rFonts w:ascii="Source Sans Pro" w:hAnsi="Source Sans Pro"/>
                      <w:color w:val="FF0000"/>
                      <w:sz w:val="21"/>
                      <w:szCs w:val="21"/>
                      <w:u w:val="single"/>
                    </w:rPr>
                  </w:rPrChange>
                </w:rPr>
                <w:t>o</w:t>
              </w:r>
            </w:ins>
            <w:ins w:id="9960" w:author="Javier Quintana Pérez" w:date="2022-11-29T17:01:00Z">
              <w:r w:rsidRPr="0036402D">
                <w:rPr>
                  <w:rFonts w:ascii="Source Sans Pro" w:hAnsi="Source Sans Pro"/>
                  <w:sz w:val="21"/>
                  <w:szCs w:val="21"/>
                </w:rPr>
                <w:t xml:space="preserve"> del respo</w:t>
              </w:r>
            </w:ins>
            <w:ins w:id="9961" w:author="Javier Quintana Pérez" w:date="2022-11-29T17:02:00Z">
              <w:r w:rsidRPr="0036402D">
                <w:rPr>
                  <w:rFonts w:ascii="Source Sans Pro" w:hAnsi="Source Sans Pro"/>
                  <w:sz w:val="21"/>
                  <w:szCs w:val="21"/>
                </w:rPr>
                <w:t>nsable del suministro</w:t>
              </w:r>
            </w:ins>
          </w:p>
        </w:tc>
        <w:tc>
          <w:tcPr>
            <w:tcW w:w="959" w:type="dxa"/>
            <w:vAlign w:val="center"/>
          </w:tcPr>
          <w:p w:rsidR="00796EF6" w:rsidRPr="0036402D" w:rsidRDefault="00796EF6" w:rsidP="00372982">
            <w:pPr>
              <w:jc w:val="center"/>
              <w:rPr>
                <w:ins w:id="9962" w:author="Javier Quintana Pérez" w:date="2022-11-29T16:55:00Z"/>
                <w:rFonts w:ascii="Source Sans Pro" w:hAnsi="Source Sans Pro"/>
                <w:sz w:val="21"/>
                <w:szCs w:val="21"/>
              </w:rPr>
            </w:pPr>
          </w:p>
        </w:tc>
        <w:tc>
          <w:tcPr>
            <w:tcW w:w="959" w:type="dxa"/>
            <w:vAlign w:val="center"/>
          </w:tcPr>
          <w:p w:rsidR="00796EF6" w:rsidRPr="0036402D" w:rsidRDefault="00796EF6" w:rsidP="00372982">
            <w:pPr>
              <w:jc w:val="center"/>
              <w:rPr>
                <w:ins w:id="9963" w:author="Javier Quintana Pérez" w:date="2022-11-29T16:55:00Z"/>
                <w:rFonts w:ascii="Source Sans Pro" w:hAnsi="Source Sans Pro"/>
                <w:sz w:val="21"/>
                <w:szCs w:val="21"/>
              </w:rPr>
            </w:pPr>
          </w:p>
        </w:tc>
      </w:tr>
      <w:tr w:rsidR="0036402D" w:rsidRPr="0036402D" w:rsidTr="00372982">
        <w:trPr>
          <w:jc w:val="center"/>
          <w:ins w:id="9964" w:author="Javier Quintana Pérez" w:date="2022-11-29T16:55:00Z"/>
        </w:trPr>
        <w:tc>
          <w:tcPr>
            <w:tcW w:w="7381" w:type="dxa"/>
            <w:shd w:val="clear" w:color="auto" w:fill="auto"/>
          </w:tcPr>
          <w:p w:rsidR="00796EF6" w:rsidRPr="0036402D" w:rsidRDefault="00D919CB" w:rsidP="000600DD">
            <w:pPr>
              <w:numPr>
                <w:ilvl w:val="0"/>
                <w:numId w:val="52"/>
              </w:numPr>
              <w:tabs>
                <w:tab w:val="clear" w:pos="720"/>
                <w:tab w:val="num" w:pos="567"/>
              </w:tabs>
              <w:spacing w:line="240" w:lineRule="auto"/>
              <w:ind w:left="567" w:hanging="283"/>
              <w:rPr>
                <w:ins w:id="9965" w:author="Javier Quintana Pérez" w:date="2022-11-29T16:55:00Z"/>
                <w:rFonts w:ascii="Source Sans Pro" w:hAnsi="Source Sans Pro"/>
                <w:sz w:val="21"/>
                <w:szCs w:val="21"/>
                <w:rPrChange w:id="9966" w:author="Javier Quintana Pérez" w:date="2022-12-01T17:38:00Z">
                  <w:rPr>
                    <w:ins w:id="9967" w:author="Javier Quintana Pérez" w:date="2022-11-29T16:55:00Z"/>
                  </w:rPr>
                </w:rPrChange>
              </w:rPr>
            </w:pPr>
            <w:ins w:id="9968" w:author="Javier Quintana Pérez" w:date="2022-11-29T16:55:00Z">
              <w:r w:rsidRPr="00D919CB">
                <w:rPr>
                  <w:rFonts w:ascii="Source Sans Pro" w:hAnsi="Source Sans Pro"/>
                  <w:sz w:val="21"/>
                  <w:szCs w:val="21"/>
                  <w:rPrChange w:id="9969" w:author="Javier Quintana Pérez" w:date="2022-12-01T17:38:00Z">
                    <w:rPr>
                      <w:rFonts w:ascii="Source Sans Pro" w:hAnsi="Source Sans Pro"/>
                      <w:i/>
                      <w:color w:val="FF0000"/>
                      <w:sz w:val="16"/>
                      <w:u w:val="single"/>
                    </w:rPr>
                  </w:rPrChange>
                </w:rPr>
                <w:t>Nombre de la</w:t>
              </w:r>
            </w:ins>
            <w:ins w:id="9970" w:author="Javier Quintana Pérez" w:date="2022-11-29T17:02:00Z">
              <w:r w:rsidRPr="00D919CB">
                <w:rPr>
                  <w:rFonts w:ascii="Source Sans Pro" w:hAnsi="Source Sans Pro"/>
                  <w:sz w:val="21"/>
                  <w:szCs w:val="21"/>
                  <w:rPrChange w:id="9971" w:author="Javier Quintana Pérez" w:date="2022-12-01T17:38:00Z">
                    <w:rPr>
                      <w:rFonts w:ascii="Source Sans Pro" w:hAnsi="Source Sans Pro"/>
                      <w:iCs/>
                      <w:color w:val="FF0000"/>
                      <w:sz w:val="16"/>
                      <w:szCs w:val="16"/>
                      <w:u w:val="single"/>
                    </w:rPr>
                  </w:rPrChange>
                </w:rPr>
                <w:t xml:space="preserve"> Dirección (identificación del declarante: nombre, domicilio, teléfono/fax, documento de identificación (CIF/NIF/Pasaporte))</w:t>
              </w:r>
            </w:ins>
          </w:p>
        </w:tc>
        <w:tc>
          <w:tcPr>
            <w:tcW w:w="959" w:type="dxa"/>
            <w:vAlign w:val="center"/>
          </w:tcPr>
          <w:p w:rsidR="00796EF6" w:rsidRPr="0036402D" w:rsidRDefault="00796EF6" w:rsidP="00372982">
            <w:pPr>
              <w:jc w:val="center"/>
              <w:rPr>
                <w:ins w:id="9972" w:author="Javier Quintana Pérez" w:date="2022-11-29T16:55:00Z"/>
                <w:rFonts w:ascii="Source Sans Pro" w:hAnsi="Source Sans Pro"/>
                <w:sz w:val="21"/>
                <w:szCs w:val="21"/>
              </w:rPr>
            </w:pPr>
          </w:p>
        </w:tc>
        <w:tc>
          <w:tcPr>
            <w:tcW w:w="959" w:type="dxa"/>
            <w:vAlign w:val="center"/>
          </w:tcPr>
          <w:p w:rsidR="00796EF6" w:rsidRPr="0036402D" w:rsidRDefault="00796EF6" w:rsidP="00372982">
            <w:pPr>
              <w:jc w:val="center"/>
              <w:rPr>
                <w:ins w:id="9973" w:author="Javier Quintana Pérez" w:date="2022-11-29T16:55:00Z"/>
                <w:rFonts w:ascii="Source Sans Pro" w:hAnsi="Source Sans Pro"/>
                <w:sz w:val="21"/>
                <w:szCs w:val="21"/>
              </w:rPr>
            </w:pPr>
          </w:p>
        </w:tc>
      </w:tr>
      <w:tr w:rsidR="0036402D" w:rsidRPr="0036402D" w:rsidTr="00C005AA">
        <w:trPr>
          <w:jc w:val="center"/>
          <w:ins w:id="9974" w:author="Javier Quintana Pérez" w:date="2022-11-29T16:55:00Z"/>
        </w:trPr>
        <w:tc>
          <w:tcPr>
            <w:tcW w:w="7381" w:type="dxa"/>
            <w:tcBorders>
              <w:bottom w:val="single" w:sz="4" w:space="0" w:color="auto"/>
            </w:tcBorders>
            <w:shd w:val="clear" w:color="auto" w:fill="auto"/>
          </w:tcPr>
          <w:p w:rsidR="00000000" w:rsidRDefault="00D919CB">
            <w:pPr>
              <w:numPr>
                <w:ilvl w:val="0"/>
                <w:numId w:val="52"/>
              </w:numPr>
              <w:tabs>
                <w:tab w:val="clear" w:pos="720"/>
                <w:tab w:val="num" w:pos="567"/>
              </w:tabs>
              <w:spacing w:line="240" w:lineRule="auto"/>
              <w:ind w:left="567" w:hanging="283"/>
              <w:rPr>
                <w:ins w:id="9975" w:author="Javier Quintana Pérez" w:date="2022-11-29T16:55:00Z"/>
                <w:rFonts w:ascii="Source Sans Pro" w:hAnsi="Source Sans Pro"/>
                <w:sz w:val="21"/>
                <w:szCs w:val="21"/>
                <w:rPrChange w:id="9976" w:author="Javier Quintana Pérez" w:date="2022-12-01T17:38:00Z">
                  <w:rPr>
                    <w:ins w:id="9977" w:author="Javier Quintana Pérez" w:date="2022-11-29T16:55:00Z"/>
                  </w:rPr>
                </w:rPrChange>
              </w:rPr>
              <w:pPrChange w:id="9978" w:author="Javier Quintana Pérez" w:date="2022-11-29T17:02:00Z">
                <w:pPr>
                  <w:numPr>
                    <w:numId w:val="52"/>
                  </w:numPr>
                  <w:tabs>
                    <w:tab w:val="clear" w:pos="567"/>
                    <w:tab w:val="num" w:pos="720"/>
                  </w:tabs>
                  <w:spacing w:line="240" w:lineRule="auto"/>
                  <w:ind w:left="720" w:hanging="360"/>
                </w:pPr>
              </w:pPrChange>
            </w:pPr>
            <w:ins w:id="9979" w:author="Javier Quintana Pérez" w:date="2022-11-29T17:02:00Z">
              <w:r w:rsidRPr="00D919CB">
                <w:rPr>
                  <w:rFonts w:ascii="Source Sans Pro" w:hAnsi="Source Sans Pro"/>
                  <w:sz w:val="21"/>
                  <w:szCs w:val="21"/>
                  <w:rPrChange w:id="9980" w:author="Javier Quintana Pérez" w:date="2022-12-01T17:38:00Z">
                    <w:rPr>
                      <w:rFonts w:ascii="Source Sans Pro" w:hAnsi="Source Sans Pro"/>
                      <w:iCs/>
                      <w:color w:val="FF0000"/>
                      <w:sz w:val="16"/>
                      <w:szCs w:val="16"/>
                      <w:u w:val="single"/>
                    </w:rPr>
                  </w:rPrChange>
                </w:rPr>
                <w:t>Lugar de entrega (lugar de recepción del material o producto)</w:t>
              </w:r>
            </w:ins>
          </w:p>
        </w:tc>
        <w:tc>
          <w:tcPr>
            <w:tcW w:w="959" w:type="dxa"/>
            <w:tcBorders>
              <w:bottom w:val="single" w:sz="4" w:space="0" w:color="auto"/>
            </w:tcBorders>
            <w:vAlign w:val="center"/>
          </w:tcPr>
          <w:p w:rsidR="00796EF6" w:rsidRPr="0036402D" w:rsidRDefault="00796EF6" w:rsidP="00372982">
            <w:pPr>
              <w:jc w:val="center"/>
              <w:rPr>
                <w:ins w:id="9981" w:author="Javier Quintana Pérez" w:date="2022-11-29T16:55:00Z"/>
                <w:rFonts w:ascii="Source Sans Pro" w:hAnsi="Source Sans Pro"/>
                <w:sz w:val="21"/>
                <w:szCs w:val="21"/>
              </w:rPr>
            </w:pPr>
          </w:p>
        </w:tc>
        <w:tc>
          <w:tcPr>
            <w:tcW w:w="959" w:type="dxa"/>
            <w:tcBorders>
              <w:bottom w:val="single" w:sz="4" w:space="0" w:color="auto"/>
            </w:tcBorders>
            <w:vAlign w:val="center"/>
          </w:tcPr>
          <w:p w:rsidR="00796EF6" w:rsidRPr="0036402D" w:rsidRDefault="00796EF6" w:rsidP="00372982">
            <w:pPr>
              <w:jc w:val="center"/>
              <w:rPr>
                <w:ins w:id="9982" w:author="Javier Quintana Pérez" w:date="2022-11-29T16:55:00Z"/>
                <w:rFonts w:ascii="Source Sans Pro" w:hAnsi="Source Sans Pro"/>
                <w:sz w:val="21"/>
                <w:szCs w:val="21"/>
              </w:rPr>
            </w:pPr>
          </w:p>
        </w:tc>
      </w:tr>
      <w:tr w:rsidR="0036402D" w:rsidRPr="0036402D" w:rsidTr="00C005AA">
        <w:trPr>
          <w:jc w:val="center"/>
          <w:ins w:id="9983" w:author="Javier Quintana Pérez" w:date="2022-11-29T16:55:00Z"/>
        </w:trPr>
        <w:tc>
          <w:tcPr>
            <w:tcW w:w="7381" w:type="dxa"/>
            <w:tcBorders>
              <w:bottom w:val="single" w:sz="4" w:space="0" w:color="auto"/>
            </w:tcBorders>
            <w:shd w:val="clear" w:color="auto" w:fill="auto"/>
          </w:tcPr>
          <w:p w:rsidR="00000000" w:rsidRDefault="00D919CB">
            <w:pPr>
              <w:numPr>
                <w:ilvl w:val="0"/>
                <w:numId w:val="52"/>
              </w:numPr>
              <w:tabs>
                <w:tab w:val="clear" w:pos="720"/>
                <w:tab w:val="num" w:pos="567"/>
              </w:tabs>
              <w:spacing w:line="240" w:lineRule="auto"/>
              <w:ind w:left="567" w:hanging="283"/>
              <w:rPr>
                <w:ins w:id="9984" w:author="Javier Quintana Pérez" w:date="2022-11-29T16:55:00Z"/>
                <w:rFonts w:ascii="Source Sans Pro" w:hAnsi="Source Sans Pro"/>
                <w:sz w:val="21"/>
                <w:szCs w:val="21"/>
                <w:rPrChange w:id="9985" w:author="Javier Quintana Pérez" w:date="2022-12-01T17:38:00Z">
                  <w:rPr>
                    <w:ins w:id="9986" w:author="Javier Quintana Pérez" w:date="2022-11-29T16:55:00Z"/>
                  </w:rPr>
                </w:rPrChange>
              </w:rPr>
              <w:pPrChange w:id="9987" w:author="Javier Quintana Pérez" w:date="2022-11-29T17:06:00Z">
                <w:pPr>
                  <w:numPr>
                    <w:numId w:val="52"/>
                  </w:numPr>
                  <w:tabs>
                    <w:tab w:val="clear" w:pos="567"/>
                    <w:tab w:val="num" w:pos="720"/>
                  </w:tabs>
                  <w:spacing w:line="240" w:lineRule="auto"/>
                  <w:ind w:left="720" w:hanging="360"/>
                </w:pPr>
              </w:pPrChange>
            </w:pPr>
            <w:ins w:id="9988" w:author="Javier Quintana Pérez" w:date="2022-11-29T17:06:00Z">
              <w:r w:rsidRPr="00D919CB">
                <w:rPr>
                  <w:rFonts w:ascii="Source Sans Pro" w:hAnsi="Source Sans Pro"/>
                  <w:sz w:val="21"/>
                  <w:szCs w:val="21"/>
                  <w:rPrChange w:id="9989" w:author="Javier Quintana Pérez" w:date="2022-12-01T17:38:00Z">
                    <w:rPr>
                      <w:rFonts w:ascii="Source Sans Pro" w:hAnsi="Source Sans Pro"/>
                      <w:iCs/>
                      <w:color w:val="FF0000"/>
                      <w:sz w:val="16"/>
                      <w:szCs w:val="16"/>
                      <w:u w:val="single"/>
                    </w:rPr>
                  </w:rPrChange>
                </w:rPr>
                <w:t>Suministros realizados (con la siguiente información: fecha, nº albarán, identificación del producto o material, cantidad y si tiene DCOR)</w:t>
              </w:r>
            </w:ins>
          </w:p>
        </w:tc>
        <w:tc>
          <w:tcPr>
            <w:tcW w:w="959" w:type="dxa"/>
            <w:tcBorders>
              <w:bottom w:val="single" w:sz="4" w:space="0" w:color="auto"/>
            </w:tcBorders>
            <w:vAlign w:val="center"/>
          </w:tcPr>
          <w:p w:rsidR="00796EF6" w:rsidRPr="0036402D" w:rsidRDefault="00796EF6" w:rsidP="00372982">
            <w:pPr>
              <w:jc w:val="center"/>
              <w:rPr>
                <w:ins w:id="9990" w:author="Javier Quintana Pérez" w:date="2022-11-29T16:55:00Z"/>
                <w:rFonts w:ascii="Source Sans Pro" w:hAnsi="Source Sans Pro"/>
                <w:sz w:val="21"/>
                <w:szCs w:val="21"/>
              </w:rPr>
            </w:pPr>
          </w:p>
        </w:tc>
        <w:tc>
          <w:tcPr>
            <w:tcW w:w="959" w:type="dxa"/>
            <w:tcBorders>
              <w:bottom w:val="single" w:sz="4" w:space="0" w:color="auto"/>
            </w:tcBorders>
            <w:vAlign w:val="center"/>
          </w:tcPr>
          <w:p w:rsidR="00796EF6" w:rsidRPr="0036402D" w:rsidRDefault="00796EF6" w:rsidP="00372982">
            <w:pPr>
              <w:jc w:val="center"/>
              <w:rPr>
                <w:ins w:id="9991" w:author="Javier Quintana Pérez" w:date="2022-11-29T16:55:00Z"/>
                <w:rFonts w:ascii="Source Sans Pro" w:hAnsi="Source Sans Pro"/>
                <w:sz w:val="21"/>
                <w:szCs w:val="21"/>
              </w:rPr>
            </w:pPr>
          </w:p>
        </w:tc>
      </w:tr>
      <w:tr w:rsidR="0036402D" w:rsidRPr="0036402D" w:rsidTr="00C005AA">
        <w:trPr>
          <w:jc w:val="center"/>
          <w:ins w:id="9992" w:author="Javier Quintana Pérez" w:date="2022-11-29T16:55:00Z"/>
        </w:trPr>
        <w:tc>
          <w:tcPr>
            <w:tcW w:w="7381" w:type="dxa"/>
            <w:tcBorders>
              <w:top w:val="single" w:sz="4" w:space="0" w:color="auto"/>
              <w:bottom w:val="single" w:sz="4" w:space="0" w:color="auto"/>
            </w:tcBorders>
            <w:shd w:val="clear" w:color="auto" w:fill="auto"/>
          </w:tcPr>
          <w:p w:rsidR="00796EF6" w:rsidRPr="0036402D" w:rsidRDefault="00067A91" w:rsidP="00372982">
            <w:pPr>
              <w:numPr>
                <w:ilvl w:val="0"/>
                <w:numId w:val="52"/>
              </w:numPr>
              <w:tabs>
                <w:tab w:val="clear" w:pos="720"/>
                <w:tab w:val="num" w:pos="567"/>
              </w:tabs>
              <w:spacing w:line="240" w:lineRule="auto"/>
              <w:ind w:left="567" w:hanging="283"/>
              <w:rPr>
                <w:ins w:id="9993" w:author="Javier Quintana Pérez" w:date="2022-11-29T16:55:00Z"/>
                <w:rFonts w:ascii="Source Sans Pro" w:hAnsi="Source Sans Pro"/>
                <w:sz w:val="21"/>
                <w:szCs w:val="21"/>
                <w:rPrChange w:id="9994" w:author="Javier Quintana Pérez" w:date="2022-12-01T17:38:00Z">
                  <w:rPr>
                    <w:ins w:id="9995" w:author="Javier Quintana Pérez" w:date="2022-11-29T16:55:00Z"/>
                    <w:rFonts w:ascii="Source Sans Pro" w:hAnsi="Source Sans Pro"/>
                    <w:i/>
                    <w:color w:val="FF0000"/>
                    <w:sz w:val="16"/>
                  </w:rPr>
                </w:rPrChange>
              </w:rPr>
            </w:pPr>
            <w:ins w:id="9996" w:author="Javier Quintana Pérez" w:date="2022-11-29T17:10:00Z">
              <w:r w:rsidRPr="0036402D">
                <w:rPr>
                  <w:rFonts w:ascii="Source Sans Pro" w:hAnsi="Source Sans Pro"/>
                  <w:sz w:val="21"/>
                  <w:szCs w:val="21"/>
                </w:rPr>
                <w:t>En su caso, declaración que durante el periodo transcurrido la posesión de un distintivo de calidad reconocido oficialmente (DCOR) y el último suministro, no se ha producido ni suspensión, ni retirada del citado distintivo.</w:t>
              </w:r>
            </w:ins>
          </w:p>
        </w:tc>
        <w:tc>
          <w:tcPr>
            <w:tcW w:w="959" w:type="dxa"/>
            <w:tcBorders>
              <w:top w:val="single" w:sz="4" w:space="0" w:color="auto"/>
            </w:tcBorders>
            <w:vAlign w:val="center"/>
          </w:tcPr>
          <w:p w:rsidR="00796EF6" w:rsidRPr="0036402D" w:rsidRDefault="00796EF6" w:rsidP="00372982">
            <w:pPr>
              <w:jc w:val="center"/>
              <w:rPr>
                <w:ins w:id="9997" w:author="Javier Quintana Pérez" w:date="2022-11-29T16:55:00Z"/>
                <w:rFonts w:ascii="Source Sans Pro" w:hAnsi="Source Sans Pro"/>
                <w:sz w:val="21"/>
                <w:szCs w:val="21"/>
              </w:rPr>
            </w:pPr>
          </w:p>
        </w:tc>
        <w:tc>
          <w:tcPr>
            <w:tcW w:w="959" w:type="dxa"/>
            <w:tcBorders>
              <w:top w:val="single" w:sz="4" w:space="0" w:color="auto"/>
            </w:tcBorders>
            <w:vAlign w:val="center"/>
          </w:tcPr>
          <w:p w:rsidR="00796EF6" w:rsidRPr="0036402D" w:rsidRDefault="00796EF6" w:rsidP="00372982">
            <w:pPr>
              <w:jc w:val="center"/>
              <w:rPr>
                <w:ins w:id="9998" w:author="Javier Quintana Pérez" w:date="2022-11-29T16:55:00Z"/>
                <w:rFonts w:ascii="Source Sans Pro" w:hAnsi="Source Sans Pro"/>
                <w:sz w:val="21"/>
                <w:szCs w:val="21"/>
              </w:rPr>
            </w:pPr>
          </w:p>
        </w:tc>
      </w:tr>
    </w:tbl>
    <w:p w:rsidR="00067A91" w:rsidRPr="0036402D" w:rsidRDefault="00D919CB" w:rsidP="00067A91">
      <w:pPr>
        <w:pStyle w:val="Textoindependiente"/>
        <w:rPr>
          <w:ins w:id="9999" w:author="Javier Quintana Pérez" w:date="2022-11-29T17:06:00Z"/>
          <w:rFonts w:ascii="Source Sans Pro" w:hAnsi="Source Sans Pro"/>
          <w:i w:val="0"/>
          <w:sz w:val="21"/>
          <w:szCs w:val="21"/>
          <w:u w:val="single"/>
          <w:rPrChange w:id="10000" w:author="Javier Quintana Pérez" w:date="2022-12-01T17:38:00Z">
            <w:rPr>
              <w:ins w:id="10001" w:author="Javier Quintana Pérez" w:date="2022-11-29T17:06:00Z"/>
              <w:rFonts w:ascii="Source Sans Pro" w:hAnsi="Source Sans Pro"/>
              <w:i w:val="0"/>
              <w:sz w:val="20"/>
              <w:u w:val="single"/>
            </w:rPr>
          </w:rPrChange>
        </w:rPr>
      </w:pPr>
      <w:ins w:id="10002" w:author="Javier Quintana Pérez" w:date="2022-11-29T17:06:00Z">
        <w:r w:rsidRPr="00D919CB">
          <w:rPr>
            <w:rFonts w:ascii="Source Sans Pro" w:hAnsi="Source Sans Pro"/>
            <w:i w:val="0"/>
            <w:sz w:val="21"/>
            <w:szCs w:val="21"/>
            <w:u w:val="single"/>
            <w:rPrChange w:id="10003" w:author="Javier Quintana Pérez" w:date="2022-12-01T17:38:00Z">
              <w:rPr>
                <w:rFonts w:ascii="Source Sans Pro" w:hAnsi="Source Sans Pro"/>
                <w:i w:val="0"/>
                <w:color w:val="0000FF"/>
                <w:sz w:val="20"/>
                <w:u w:val="single"/>
              </w:rPr>
            </w:rPrChange>
          </w:rPr>
          <w:t>COMENTARIOS</w:t>
        </w:r>
      </w:ins>
    </w:p>
    <w:p w:rsidR="00067A91" w:rsidRPr="0036402D" w:rsidRDefault="00067A91" w:rsidP="00067A91">
      <w:pPr>
        <w:pStyle w:val="Textoindependiente"/>
        <w:rPr>
          <w:ins w:id="10004" w:author="Javier Quintana Pérez" w:date="2022-11-29T17:06:00Z"/>
          <w:rFonts w:ascii="Source Sans Pro" w:hAnsi="Source Sans Pro"/>
          <w:i w:val="0"/>
          <w:sz w:val="21"/>
          <w:szCs w:val="21"/>
          <w:u w:val="single"/>
          <w:rPrChange w:id="10005" w:author="Javier Quintana Pérez" w:date="2022-12-01T17:38:00Z">
            <w:rPr>
              <w:ins w:id="10006" w:author="Javier Quintana Pérez" w:date="2022-11-29T17:06:00Z"/>
              <w:rFonts w:ascii="Source Sans Pro" w:hAnsi="Source Sans Pro"/>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67A91" w:rsidRPr="0036402D" w:rsidTr="00372982">
        <w:trPr>
          <w:jc w:val="center"/>
          <w:ins w:id="10007" w:author="Javier Quintana Pérez" w:date="2022-11-29T17:06:00Z"/>
        </w:trPr>
        <w:tc>
          <w:tcPr>
            <w:tcW w:w="5000" w:type="pct"/>
            <w:shd w:val="clear" w:color="auto" w:fill="auto"/>
          </w:tcPr>
          <w:p w:rsidR="00067A91" w:rsidRPr="0036402D" w:rsidRDefault="00067A91" w:rsidP="00372982">
            <w:pPr>
              <w:pStyle w:val="Textoindependiente"/>
              <w:rPr>
                <w:ins w:id="10008" w:author="Javier Quintana Pérez" w:date="2022-11-29T17:06:00Z"/>
                <w:rFonts w:ascii="Source Sans Pro" w:hAnsi="Source Sans Pro"/>
                <w:i w:val="0"/>
                <w:sz w:val="21"/>
                <w:szCs w:val="21"/>
                <w:u w:val="single"/>
                <w:rPrChange w:id="10009" w:author="Javier Quintana Pérez" w:date="2022-12-01T17:38:00Z">
                  <w:rPr>
                    <w:ins w:id="10010" w:author="Javier Quintana Pérez" w:date="2022-11-29T17:06:00Z"/>
                    <w:rFonts w:ascii="Source Sans Pro" w:hAnsi="Source Sans Pro"/>
                    <w:i w:val="0"/>
                    <w:sz w:val="20"/>
                    <w:u w:val="single"/>
                  </w:rPr>
                </w:rPrChange>
              </w:rPr>
            </w:pPr>
          </w:p>
          <w:p w:rsidR="00067A91" w:rsidRPr="0036402D" w:rsidRDefault="00067A91" w:rsidP="00372982">
            <w:pPr>
              <w:pStyle w:val="Textoindependiente"/>
              <w:rPr>
                <w:ins w:id="10011" w:author="Javier Quintana Pérez" w:date="2022-11-29T17:06:00Z"/>
                <w:rFonts w:ascii="Source Sans Pro" w:hAnsi="Source Sans Pro"/>
                <w:i w:val="0"/>
                <w:sz w:val="21"/>
                <w:szCs w:val="21"/>
                <w:u w:val="single"/>
                <w:rPrChange w:id="10012" w:author="Javier Quintana Pérez" w:date="2022-12-01T17:38:00Z">
                  <w:rPr>
                    <w:ins w:id="10013" w:author="Javier Quintana Pérez" w:date="2022-11-29T17:06:00Z"/>
                    <w:rFonts w:ascii="Source Sans Pro" w:hAnsi="Source Sans Pro"/>
                    <w:i w:val="0"/>
                    <w:sz w:val="20"/>
                    <w:u w:val="single"/>
                  </w:rPr>
                </w:rPrChange>
              </w:rPr>
            </w:pPr>
          </w:p>
          <w:p w:rsidR="00067A91" w:rsidRPr="0036402D" w:rsidRDefault="00067A91" w:rsidP="00372982">
            <w:pPr>
              <w:pStyle w:val="Textoindependiente"/>
              <w:rPr>
                <w:ins w:id="10014" w:author="Javier Quintana Pérez" w:date="2022-11-29T17:06:00Z"/>
                <w:rFonts w:ascii="Source Sans Pro" w:hAnsi="Source Sans Pro"/>
                <w:i w:val="0"/>
                <w:sz w:val="21"/>
                <w:szCs w:val="21"/>
                <w:u w:val="single"/>
                <w:rPrChange w:id="10015" w:author="Javier Quintana Pérez" w:date="2022-12-01T17:38:00Z">
                  <w:rPr>
                    <w:ins w:id="10016" w:author="Javier Quintana Pérez" w:date="2022-11-29T17:06:00Z"/>
                    <w:rFonts w:ascii="Source Sans Pro" w:hAnsi="Source Sans Pro"/>
                    <w:i w:val="0"/>
                    <w:sz w:val="20"/>
                    <w:u w:val="single"/>
                  </w:rPr>
                </w:rPrChange>
              </w:rPr>
            </w:pPr>
          </w:p>
          <w:p w:rsidR="00067A91" w:rsidRPr="0036402D" w:rsidRDefault="00067A91" w:rsidP="00372982">
            <w:pPr>
              <w:pStyle w:val="Textoindependiente"/>
              <w:rPr>
                <w:ins w:id="10017" w:author="Javier Quintana Pérez" w:date="2022-11-29T17:06:00Z"/>
                <w:rFonts w:ascii="Source Sans Pro" w:hAnsi="Source Sans Pro"/>
                <w:i w:val="0"/>
                <w:sz w:val="21"/>
                <w:szCs w:val="21"/>
                <w:u w:val="single"/>
                <w:rPrChange w:id="10018" w:author="Javier Quintana Pérez" w:date="2022-12-01T17:38:00Z">
                  <w:rPr>
                    <w:ins w:id="10019" w:author="Javier Quintana Pérez" w:date="2022-11-29T17:06:00Z"/>
                    <w:rFonts w:ascii="Source Sans Pro" w:hAnsi="Source Sans Pro"/>
                    <w:i w:val="0"/>
                    <w:sz w:val="20"/>
                    <w:u w:val="single"/>
                  </w:rPr>
                </w:rPrChange>
              </w:rPr>
            </w:pPr>
          </w:p>
        </w:tc>
      </w:tr>
    </w:tbl>
    <w:p w:rsidR="007164D2" w:rsidRDefault="007164D2" w:rsidP="005A234B">
      <w:pPr>
        <w:tabs>
          <w:tab w:val="clear" w:pos="567"/>
        </w:tabs>
        <w:spacing w:line="240" w:lineRule="auto"/>
        <w:jc w:val="left"/>
        <w:rPr>
          <w:ins w:id="10020" w:author="Javier Quintana Pérez" w:date="2022-11-29T17:11:00Z"/>
          <w:rFonts w:ascii="Source Sans Pro" w:hAnsi="Source Sans Pro"/>
        </w:rPr>
      </w:pPr>
    </w:p>
    <w:p w:rsidR="007164D2" w:rsidRDefault="007164D2" w:rsidP="005A234B">
      <w:pPr>
        <w:tabs>
          <w:tab w:val="clear" w:pos="567"/>
        </w:tabs>
        <w:spacing w:line="240" w:lineRule="auto"/>
        <w:jc w:val="left"/>
        <w:rPr>
          <w:ins w:id="10021" w:author="Javier Quintana Pérez" w:date="2022-11-29T17:11:00Z"/>
          <w:rFonts w:ascii="Source Sans Pro" w:hAnsi="Source Sans Pro"/>
        </w:rPr>
      </w:pPr>
    </w:p>
    <w:p w:rsidR="007164D2" w:rsidRDefault="007164D2" w:rsidP="007164D2">
      <w:pPr>
        <w:spacing w:line="240" w:lineRule="auto"/>
        <w:jc w:val="left"/>
        <w:rPr>
          <w:ins w:id="10022" w:author="Javier Quintana Pérez" w:date="2022-11-29T17:11:00Z"/>
          <w:rFonts w:ascii="Source Sans Pro" w:hAnsi="Source Sans Pro"/>
        </w:rPr>
      </w:pPr>
    </w:p>
    <w:tbl>
      <w:tblPr>
        <w:tblStyle w:val="Tablaconcuadrcula"/>
        <w:tblW w:w="0" w:type="auto"/>
        <w:tblLook w:val="04A0"/>
      </w:tblPr>
      <w:tblGrid>
        <w:gridCol w:w="9210"/>
      </w:tblGrid>
      <w:tr w:rsidR="007164D2" w:rsidTr="007164D2">
        <w:trPr>
          <w:ins w:id="10023" w:author="Javier Quintana Pérez" w:date="2022-11-29T17:11:00Z"/>
        </w:trPr>
        <w:tc>
          <w:tcPr>
            <w:tcW w:w="9210" w:type="dxa"/>
          </w:tcPr>
          <w:p w:rsidR="00000000" w:rsidRDefault="007164D2">
            <w:pPr>
              <w:spacing w:line="240" w:lineRule="auto"/>
              <w:jc w:val="left"/>
              <w:rPr>
                <w:ins w:id="10024" w:author="Javier Quintana Pérez" w:date="2022-11-29T17:11:00Z"/>
                <w:rFonts w:ascii="Source Sans Pro" w:hAnsi="Source Sans Pro"/>
              </w:rPr>
              <w:pPrChange w:id="10025" w:author="Javier Quintana Pérez" w:date="2022-11-29T17:11:00Z">
                <w:pPr>
                  <w:tabs>
                    <w:tab w:val="clear" w:pos="567"/>
                  </w:tabs>
                  <w:spacing w:line="240" w:lineRule="auto"/>
                  <w:jc w:val="left"/>
                </w:pPr>
              </w:pPrChange>
            </w:pPr>
            <w:ins w:id="10026" w:author="Javier Quintana Pérez" w:date="2022-11-29T17:11:00Z">
              <w:r w:rsidRPr="007E4098">
                <w:rPr>
                  <w:rFonts w:ascii="Source Sans Pro" w:hAnsi="Source Sans Pro"/>
                  <w:b/>
                  <w:sz w:val="16"/>
                  <w:szCs w:val="16"/>
                </w:rPr>
                <w:t xml:space="preserve">Adjuntar en el Anejo 6, en su caso, la documentación </w:t>
              </w:r>
              <w:r>
                <w:rPr>
                  <w:rFonts w:ascii="Source Sans Pro" w:hAnsi="Source Sans Pro"/>
                  <w:b/>
                  <w:sz w:val="16"/>
                  <w:szCs w:val="16"/>
                </w:rPr>
                <w:t>indicada</w:t>
              </w:r>
            </w:ins>
          </w:p>
        </w:tc>
      </w:tr>
    </w:tbl>
    <w:p w:rsidR="008200B7" w:rsidRDefault="008200B7" w:rsidP="005A234B">
      <w:pPr>
        <w:tabs>
          <w:tab w:val="clear" w:pos="567"/>
        </w:tabs>
        <w:spacing w:line="240" w:lineRule="auto"/>
        <w:jc w:val="left"/>
        <w:rPr>
          <w:ins w:id="10027" w:author="Javier Quintana Pérez" w:date="2022-11-29T17:39:00Z"/>
          <w:rFonts w:ascii="Source Sans Pro" w:hAnsi="Source Sans Pro"/>
        </w:rPr>
      </w:pPr>
    </w:p>
    <w:p w:rsidR="008200B7" w:rsidRDefault="008200B7" w:rsidP="005A234B">
      <w:pPr>
        <w:tabs>
          <w:tab w:val="clear" w:pos="567"/>
        </w:tabs>
        <w:spacing w:line="240" w:lineRule="auto"/>
        <w:jc w:val="left"/>
        <w:rPr>
          <w:ins w:id="10028" w:author="Javier Quintana Pérez" w:date="2022-11-29T17:39:00Z"/>
          <w:rFonts w:ascii="Source Sans Pro" w:hAnsi="Source Sans Pro"/>
        </w:rPr>
      </w:pPr>
    </w:p>
    <w:p w:rsidR="008200B7" w:rsidRDefault="008200B7" w:rsidP="005A234B">
      <w:pPr>
        <w:tabs>
          <w:tab w:val="clear" w:pos="567"/>
        </w:tabs>
        <w:spacing w:line="240" w:lineRule="auto"/>
        <w:jc w:val="left"/>
        <w:rPr>
          <w:ins w:id="10029" w:author="Javier Quintana Pérez" w:date="2022-11-29T17:39:00Z"/>
          <w:rFonts w:ascii="Source Sans Pro" w:hAnsi="Source Sans Pro"/>
        </w:rPr>
      </w:pPr>
    </w:p>
    <w:p w:rsidR="008200B7" w:rsidRPr="0036402D" w:rsidRDefault="00D919CB" w:rsidP="008200B7">
      <w:pPr>
        <w:pStyle w:val="Nivel2"/>
        <w:numPr>
          <w:ilvl w:val="1"/>
          <w:numId w:val="40"/>
        </w:numPr>
        <w:tabs>
          <w:tab w:val="clear" w:pos="851"/>
          <w:tab w:val="left" w:pos="426"/>
        </w:tabs>
        <w:ind w:left="567" w:hanging="567"/>
        <w:rPr>
          <w:ins w:id="10030" w:author="Javier Quintana Pérez" w:date="2022-11-29T17:39:00Z"/>
          <w:rFonts w:ascii="Source Sans Pro" w:hAnsi="Source Sans Pro"/>
          <w:sz w:val="24"/>
          <w:szCs w:val="24"/>
          <w:rPrChange w:id="10031" w:author="Javier Quintana Pérez" w:date="2022-12-01T17:38:00Z">
            <w:rPr>
              <w:ins w:id="10032" w:author="Javier Quintana Pérez" w:date="2022-11-29T17:39:00Z"/>
              <w:rFonts w:ascii="Source Sans Pro" w:hAnsi="Source Sans Pro"/>
              <w:color w:val="FF0000"/>
            </w:rPr>
          </w:rPrChange>
        </w:rPr>
      </w:pPr>
      <w:bookmarkStart w:id="10033" w:name="_Toc122537382"/>
      <w:ins w:id="10034" w:author="Javier Quintana Pérez" w:date="2022-11-29T17:39:00Z">
        <w:r w:rsidRPr="00D919CB">
          <w:rPr>
            <w:rFonts w:ascii="Source Sans Pro" w:hAnsi="Source Sans Pro"/>
            <w:sz w:val="24"/>
            <w:szCs w:val="24"/>
            <w:rPrChange w:id="10035" w:author="Javier Quintana Pérez" w:date="2022-12-01T17:38:00Z">
              <w:rPr>
                <w:rFonts w:ascii="Source Sans Pro" w:hAnsi="Source Sans Pro"/>
                <w:color w:val="0000FF"/>
                <w:u w:val="single"/>
              </w:rPr>
            </w:rPrChange>
          </w:rPr>
          <w:t>DOCUMENTACIÓN TÉCNICA RELATIVA AL MONTAJE DE ELEMENTOS PREFABRICADOS</w:t>
        </w:r>
        <w:bookmarkEnd w:id="10033"/>
      </w:ins>
    </w:p>
    <w:p w:rsidR="008200B7" w:rsidRDefault="008200B7" w:rsidP="008200B7">
      <w:pPr>
        <w:rPr>
          <w:ins w:id="10036" w:author="Javier Quintana Pérez" w:date="2022-11-29T17:39:00Z"/>
          <w:rFonts w:ascii="Source Sans Pro" w:hAnsi="Source Sans Pro"/>
        </w:rPr>
      </w:pPr>
    </w:p>
    <w:tbl>
      <w:tblPr>
        <w:tblStyle w:val="Tablaconcuadrcula"/>
        <w:tblW w:w="9322" w:type="dxa"/>
        <w:tblLook w:val="04A0"/>
      </w:tblPr>
      <w:tblGrid>
        <w:gridCol w:w="9322"/>
      </w:tblGrid>
      <w:tr w:rsidR="008200B7" w:rsidTr="00372982">
        <w:trPr>
          <w:ins w:id="10037" w:author="Javier Quintana Pérez" w:date="2022-11-29T17:39:00Z"/>
        </w:trPr>
        <w:tc>
          <w:tcPr>
            <w:tcW w:w="9322" w:type="dxa"/>
          </w:tcPr>
          <w:p w:rsidR="008200B7" w:rsidRPr="007E4098" w:rsidRDefault="008200B7" w:rsidP="00372982">
            <w:pPr>
              <w:rPr>
                <w:ins w:id="10038" w:author="Javier Quintana Pérez" w:date="2022-11-29T17:39:00Z"/>
                <w:rFonts w:ascii="Source Sans Pro" w:hAnsi="Source Sans Pro"/>
                <w:b/>
                <w:bCs/>
                <w:i/>
                <w:iCs/>
                <w:sz w:val="16"/>
                <w:szCs w:val="16"/>
                <w:u w:val="single"/>
              </w:rPr>
            </w:pPr>
            <w:ins w:id="10039" w:author="Javier Quintana Pérez" w:date="2022-11-29T17:39:00Z">
              <w:r w:rsidRPr="007E4098">
                <w:rPr>
                  <w:rFonts w:ascii="Source Sans Pro" w:hAnsi="Source Sans Pro"/>
                  <w:b/>
                  <w:bCs/>
                  <w:i/>
                  <w:iCs/>
                  <w:sz w:val="16"/>
                  <w:szCs w:val="16"/>
                  <w:u w:val="single"/>
                </w:rPr>
                <w:t>CodE apartado 54.3 Montaje de elementos prefabricados</w:t>
              </w:r>
            </w:ins>
          </w:p>
          <w:p w:rsidR="008200B7" w:rsidRPr="007E4098" w:rsidRDefault="008200B7" w:rsidP="00372982">
            <w:pPr>
              <w:tabs>
                <w:tab w:val="clear" w:pos="567"/>
              </w:tabs>
              <w:autoSpaceDE w:val="0"/>
              <w:autoSpaceDN w:val="0"/>
              <w:adjustRightInd w:val="0"/>
              <w:spacing w:line="240" w:lineRule="auto"/>
              <w:rPr>
                <w:ins w:id="10040" w:author="Javier Quintana Pérez" w:date="2022-11-29T17:39:00Z"/>
                <w:rFonts w:ascii="Source Sans Pro" w:hAnsi="Source Sans Pro" w:cs="Roboto-Light"/>
                <w:i/>
                <w:iCs/>
                <w:sz w:val="16"/>
                <w:szCs w:val="16"/>
              </w:rPr>
            </w:pPr>
            <w:ins w:id="10041" w:author="Javier Quintana Pérez" w:date="2022-11-29T17:39:00Z">
              <w:r w:rsidRPr="007E4098">
                <w:rPr>
                  <w:rFonts w:ascii="Source Sans Pro" w:hAnsi="Source Sans Pro" w:cs="Roboto-Light"/>
                  <w:i/>
                  <w:iCs/>
                  <w:sz w:val="16"/>
                  <w:szCs w:val="16"/>
                </w:rPr>
                <w:t>El montaje de los elementos prefabricados deberá ser conforme con lo establecido en el proyecto y, en particular, con lo indicado en los planos y detalles de los esquemas de montaje, con la secuencia de operaciones del programa de ejecución así como con las instrucciones de montaje que suministre el fabricante de producto prefabricado, que contendrán como mínimo:</w:t>
              </w:r>
            </w:ins>
          </w:p>
          <w:p w:rsidR="008200B7" w:rsidRPr="007E4098" w:rsidRDefault="008200B7" w:rsidP="00372982">
            <w:pPr>
              <w:tabs>
                <w:tab w:val="clear" w:pos="567"/>
              </w:tabs>
              <w:autoSpaceDE w:val="0"/>
              <w:autoSpaceDN w:val="0"/>
              <w:adjustRightInd w:val="0"/>
              <w:spacing w:line="240" w:lineRule="auto"/>
              <w:rPr>
                <w:ins w:id="10042" w:author="Javier Quintana Pérez" w:date="2022-11-29T17:39:00Z"/>
                <w:rFonts w:ascii="Source Sans Pro" w:hAnsi="Source Sans Pro" w:cs="Roboto-Light"/>
                <w:i/>
                <w:iCs/>
                <w:sz w:val="16"/>
                <w:szCs w:val="16"/>
              </w:rPr>
            </w:pPr>
            <w:ins w:id="10043" w:author="Javier Quintana Pérez" w:date="2022-11-29T17:39:00Z">
              <w:r w:rsidRPr="007E4098">
                <w:rPr>
                  <w:rFonts w:ascii="Source Sans Pro" w:hAnsi="Source Sans Pro" w:cs="Roboto-Light"/>
                  <w:i/>
                  <w:iCs/>
                  <w:sz w:val="16"/>
                  <w:szCs w:val="16"/>
                </w:rPr>
                <w:t>− planos de instalación consistentes en plantas y secciones con la posición y las conexiones de los productos en las obras terminadas,</w:t>
              </w:r>
            </w:ins>
          </w:p>
          <w:p w:rsidR="008200B7" w:rsidRPr="007E4098" w:rsidRDefault="008200B7" w:rsidP="00372982">
            <w:pPr>
              <w:tabs>
                <w:tab w:val="clear" w:pos="567"/>
              </w:tabs>
              <w:autoSpaceDE w:val="0"/>
              <w:autoSpaceDN w:val="0"/>
              <w:adjustRightInd w:val="0"/>
              <w:spacing w:line="240" w:lineRule="auto"/>
              <w:rPr>
                <w:ins w:id="10044" w:author="Javier Quintana Pérez" w:date="2022-11-29T17:39:00Z"/>
                <w:rFonts w:ascii="Source Sans Pro" w:hAnsi="Source Sans Pro" w:cs="Roboto-Light"/>
                <w:i/>
                <w:iCs/>
                <w:sz w:val="16"/>
                <w:szCs w:val="16"/>
              </w:rPr>
            </w:pPr>
            <w:ins w:id="10045" w:author="Javier Quintana Pérez" w:date="2022-11-29T17:39:00Z">
              <w:r w:rsidRPr="007E4098">
                <w:rPr>
                  <w:rFonts w:ascii="Source Sans Pro" w:hAnsi="Source Sans Pro" w:cs="Roboto-Light"/>
                  <w:i/>
                  <w:iCs/>
                  <w:sz w:val="16"/>
                  <w:szCs w:val="16"/>
                </w:rPr>
                <w:t>− datos de instalación con las propiedades requeridas in situ del material, cuando sea necesario,</w:t>
              </w:r>
            </w:ins>
          </w:p>
          <w:p w:rsidR="008200B7" w:rsidRPr="007E4098" w:rsidRDefault="008200B7" w:rsidP="00372982">
            <w:pPr>
              <w:tabs>
                <w:tab w:val="clear" w:pos="567"/>
              </w:tabs>
              <w:autoSpaceDE w:val="0"/>
              <w:autoSpaceDN w:val="0"/>
              <w:adjustRightInd w:val="0"/>
              <w:spacing w:line="240" w:lineRule="auto"/>
              <w:rPr>
                <w:ins w:id="10046" w:author="Javier Quintana Pérez" w:date="2022-11-29T17:39:00Z"/>
                <w:rFonts w:ascii="Source Sans Pro" w:hAnsi="Source Sans Pro" w:cs="Roboto-Light"/>
                <w:i/>
                <w:iCs/>
                <w:sz w:val="16"/>
                <w:szCs w:val="16"/>
              </w:rPr>
            </w:pPr>
            <w:ins w:id="10047" w:author="Javier Quintana Pérez" w:date="2022-11-29T17:39:00Z">
              <w:r w:rsidRPr="007E4098">
                <w:rPr>
                  <w:rFonts w:ascii="Source Sans Pro" w:hAnsi="Source Sans Pro" w:cs="Roboto-Light"/>
                  <w:i/>
                  <w:iCs/>
                  <w:sz w:val="16"/>
                  <w:szCs w:val="16"/>
                </w:rPr>
                <w:t>− instrucciones de instalación con los datos necesarios para el manejo, almacenaje, ajuste, conexión y trabajos de finalización.</w:t>
              </w:r>
            </w:ins>
          </w:p>
          <w:p w:rsidR="008200B7" w:rsidRPr="007E4098" w:rsidRDefault="008200B7" w:rsidP="00372982">
            <w:pPr>
              <w:tabs>
                <w:tab w:val="clear" w:pos="567"/>
              </w:tabs>
              <w:autoSpaceDE w:val="0"/>
              <w:autoSpaceDN w:val="0"/>
              <w:adjustRightInd w:val="0"/>
              <w:spacing w:line="240" w:lineRule="auto"/>
              <w:jc w:val="left"/>
              <w:rPr>
                <w:ins w:id="10048" w:author="Javier Quintana Pérez" w:date="2022-11-29T17:39:00Z"/>
                <w:rFonts w:ascii="Source Sans Pro" w:hAnsi="Source Sans Pro" w:cs="Roboto-Light"/>
                <w:i/>
                <w:iCs/>
                <w:sz w:val="16"/>
                <w:szCs w:val="16"/>
              </w:rPr>
            </w:pPr>
            <w:ins w:id="10049" w:author="Javier Quintana Pérez" w:date="2022-11-29T17:39:00Z">
              <w:r w:rsidRPr="007E4098">
                <w:rPr>
                  <w:rFonts w:ascii="Source Sans Pro" w:hAnsi="Source Sans Pro" w:cs="Roboto-Light"/>
                  <w:i/>
                  <w:iCs/>
                  <w:sz w:val="16"/>
                  <w:szCs w:val="16"/>
                </w:rPr>
                <w:t>En función del tipo de elemento prefabricado, puede ser necesario que el montaje sea efectuado por personal especializado y con la debida formación.</w:t>
              </w:r>
            </w:ins>
          </w:p>
          <w:p w:rsidR="008200B7" w:rsidRPr="007E4098" w:rsidRDefault="008200B7" w:rsidP="00372982">
            <w:pPr>
              <w:rPr>
                <w:ins w:id="10050" w:author="Javier Quintana Pérez" w:date="2022-11-29T17:39:00Z"/>
                <w:rFonts w:ascii="Source Sans Pro" w:hAnsi="Source Sans Pro"/>
                <w:b/>
                <w:bCs/>
                <w:i/>
                <w:iCs/>
                <w:sz w:val="16"/>
                <w:szCs w:val="16"/>
                <w:u w:val="single"/>
              </w:rPr>
            </w:pPr>
            <w:ins w:id="10051" w:author="Javier Quintana Pérez" w:date="2022-11-29T17:39:00Z">
              <w:r w:rsidRPr="007E4098">
                <w:rPr>
                  <w:rFonts w:ascii="Source Sans Pro" w:hAnsi="Source Sans Pro"/>
                  <w:b/>
                  <w:bCs/>
                  <w:i/>
                  <w:iCs/>
                  <w:sz w:val="16"/>
                  <w:szCs w:val="16"/>
                  <w:u w:val="single"/>
                </w:rPr>
                <w:t>CodE artículo 70 Control del montaje y uniones de elementos prefabricados</w:t>
              </w:r>
            </w:ins>
          </w:p>
          <w:p w:rsidR="008200B7" w:rsidRPr="007E4098" w:rsidRDefault="008200B7" w:rsidP="00372982">
            <w:pPr>
              <w:tabs>
                <w:tab w:val="clear" w:pos="567"/>
              </w:tabs>
              <w:autoSpaceDE w:val="0"/>
              <w:autoSpaceDN w:val="0"/>
              <w:adjustRightInd w:val="0"/>
              <w:spacing w:line="240" w:lineRule="auto"/>
              <w:rPr>
                <w:ins w:id="10052" w:author="Javier Quintana Pérez" w:date="2022-11-29T17:39:00Z"/>
                <w:rFonts w:ascii="Source Sans Pro" w:hAnsi="Source Sans Pro" w:cs="Roboto-Light"/>
                <w:i/>
                <w:iCs/>
                <w:sz w:val="16"/>
                <w:szCs w:val="16"/>
              </w:rPr>
            </w:pPr>
            <w:ins w:id="10053" w:author="Javier Quintana Pérez" w:date="2022-11-29T17:39:00Z">
              <w:r w:rsidRPr="007E4098">
                <w:rPr>
                  <w:rFonts w:ascii="Source Sans Pro" w:hAnsi="Source Sans Pro" w:cs="Roboto-Light"/>
                  <w:i/>
                  <w:iCs/>
                  <w:sz w:val="16"/>
                  <w:szCs w:val="16"/>
                </w:rPr>
                <w:t>Antes del inicio del montaje de los elementos prefabricados, el constructor efectuará las siguientes comprobaciones, dejando constancia documental de ello:</w:t>
              </w:r>
            </w:ins>
          </w:p>
          <w:p w:rsidR="008200B7" w:rsidRPr="007E4098" w:rsidRDefault="008200B7" w:rsidP="00372982">
            <w:pPr>
              <w:tabs>
                <w:tab w:val="clear" w:pos="567"/>
              </w:tabs>
              <w:autoSpaceDE w:val="0"/>
              <w:autoSpaceDN w:val="0"/>
              <w:adjustRightInd w:val="0"/>
              <w:spacing w:line="240" w:lineRule="auto"/>
              <w:rPr>
                <w:ins w:id="10054" w:author="Javier Quintana Pérez" w:date="2022-11-29T17:39:00Z"/>
                <w:rFonts w:ascii="Source Sans Pro" w:hAnsi="Source Sans Pro" w:cs="Roboto-Light"/>
                <w:i/>
                <w:iCs/>
                <w:sz w:val="16"/>
                <w:szCs w:val="16"/>
              </w:rPr>
            </w:pPr>
            <w:ins w:id="10055" w:author="Javier Quintana Pérez" w:date="2022-11-29T17:39:00Z">
              <w:r w:rsidRPr="007E4098">
                <w:rPr>
                  <w:rFonts w:ascii="Source Sans Pro" w:hAnsi="Source Sans Pro" w:cs="Roboto-Light"/>
                  <w:i/>
                  <w:iCs/>
                  <w:sz w:val="16"/>
                  <w:szCs w:val="16"/>
                </w:rPr>
                <w:t>a. los elementos prefabricados son conformes con las especificaciones del proyecto y se encuentran, en su caso, adecuadamente acopiados, sin presentar daños aparentes,</w:t>
              </w:r>
            </w:ins>
          </w:p>
          <w:p w:rsidR="008200B7" w:rsidRPr="007E4098" w:rsidRDefault="008200B7" w:rsidP="00372982">
            <w:pPr>
              <w:tabs>
                <w:tab w:val="clear" w:pos="567"/>
              </w:tabs>
              <w:autoSpaceDE w:val="0"/>
              <w:autoSpaceDN w:val="0"/>
              <w:adjustRightInd w:val="0"/>
              <w:spacing w:line="240" w:lineRule="auto"/>
              <w:rPr>
                <w:ins w:id="10056" w:author="Javier Quintana Pérez" w:date="2022-11-29T17:39:00Z"/>
                <w:rFonts w:ascii="Source Sans Pro" w:hAnsi="Source Sans Pro" w:cs="Roboto-Light"/>
                <w:i/>
                <w:iCs/>
                <w:sz w:val="16"/>
                <w:szCs w:val="16"/>
              </w:rPr>
            </w:pPr>
            <w:ins w:id="10057" w:author="Javier Quintana Pérez" w:date="2022-11-29T17:39:00Z">
              <w:r w:rsidRPr="007E4098">
                <w:rPr>
                  <w:rFonts w:ascii="Source Sans Pro" w:hAnsi="Source Sans Pro" w:cs="Roboto-Light"/>
                  <w:i/>
                  <w:iCs/>
                  <w:sz w:val="16"/>
                  <w:szCs w:val="16"/>
                </w:rPr>
                <w:t>b. se dispone de unos planos que definen suficientemente el proceso de montaje de los elementos prefabricados, así como las posibles medidas adicionales (arriostramientos provisionales, etc.),</w:t>
              </w:r>
            </w:ins>
          </w:p>
          <w:p w:rsidR="008200B7" w:rsidRPr="007E4098" w:rsidRDefault="008200B7" w:rsidP="00372982">
            <w:pPr>
              <w:tabs>
                <w:tab w:val="clear" w:pos="567"/>
              </w:tabs>
              <w:autoSpaceDE w:val="0"/>
              <w:autoSpaceDN w:val="0"/>
              <w:adjustRightInd w:val="0"/>
              <w:spacing w:line="240" w:lineRule="auto"/>
              <w:rPr>
                <w:ins w:id="10058" w:author="Javier Quintana Pérez" w:date="2022-11-29T17:39:00Z"/>
                <w:rFonts w:ascii="Source Sans Pro" w:hAnsi="Source Sans Pro" w:cs="Roboto-Light"/>
                <w:i/>
                <w:iCs/>
                <w:sz w:val="16"/>
                <w:szCs w:val="16"/>
              </w:rPr>
            </w:pPr>
            <w:ins w:id="10059" w:author="Javier Quintana Pérez" w:date="2022-11-29T17:39:00Z">
              <w:r w:rsidRPr="007E4098">
                <w:rPr>
                  <w:rFonts w:ascii="Source Sans Pro" w:hAnsi="Source Sans Pro" w:cs="Roboto-Light"/>
                  <w:i/>
                  <w:iCs/>
                  <w:sz w:val="16"/>
                  <w:szCs w:val="16"/>
                </w:rPr>
                <w:t>c. se dispone de un programa de ejecución que define con claridad la secuencia de montaje de los elementos prefabricados, y</w:t>
              </w:r>
            </w:ins>
          </w:p>
          <w:p w:rsidR="008200B7" w:rsidRPr="007E4098" w:rsidRDefault="008200B7" w:rsidP="00372982">
            <w:pPr>
              <w:tabs>
                <w:tab w:val="clear" w:pos="567"/>
              </w:tabs>
              <w:autoSpaceDE w:val="0"/>
              <w:autoSpaceDN w:val="0"/>
              <w:adjustRightInd w:val="0"/>
              <w:spacing w:line="240" w:lineRule="auto"/>
              <w:rPr>
                <w:ins w:id="10060" w:author="Javier Quintana Pérez" w:date="2022-11-29T17:39:00Z"/>
                <w:rFonts w:ascii="Source Sans Pro" w:hAnsi="Source Sans Pro" w:cs="Roboto-Light"/>
                <w:i/>
                <w:iCs/>
                <w:sz w:val="16"/>
                <w:szCs w:val="16"/>
              </w:rPr>
            </w:pPr>
            <w:ins w:id="10061" w:author="Javier Quintana Pérez" w:date="2022-11-29T17:39:00Z">
              <w:r w:rsidRPr="007E4098">
                <w:rPr>
                  <w:rFonts w:ascii="Source Sans Pro" w:hAnsi="Source Sans Pro" w:cs="Roboto-Light"/>
                  <w:i/>
                  <w:iCs/>
                  <w:sz w:val="16"/>
                  <w:szCs w:val="16"/>
                </w:rPr>
                <w:t>d. se dispone, en su caso, de los medios humanos y materiales requeridos para el montaje.</w:t>
              </w:r>
            </w:ins>
          </w:p>
          <w:p w:rsidR="008200B7" w:rsidRPr="007E4098" w:rsidRDefault="008200B7" w:rsidP="00372982">
            <w:pPr>
              <w:tabs>
                <w:tab w:val="clear" w:pos="567"/>
              </w:tabs>
              <w:autoSpaceDE w:val="0"/>
              <w:autoSpaceDN w:val="0"/>
              <w:adjustRightInd w:val="0"/>
              <w:spacing w:line="240" w:lineRule="auto"/>
              <w:rPr>
                <w:ins w:id="10062" w:author="Javier Quintana Pérez" w:date="2022-11-29T17:39:00Z"/>
                <w:rFonts w:ascii="Source Sans Pro" w:hAnsi="Source Sans Pro" w:cs="Roboto-Light"/>
                <w:i/>
                <w:iCs/>
                <w:color w:val="000000" w:themeColor="text1"/>
                <w:sz w:val="16"/>
                <w:szCs w:val="16"/>
              </w:rPr>
            </w:pPr>
            <w:ins w:id="10063" w:author="Javier Quintana Pérez" w:date="2022-11-29T17:39:00Z">
              <w:r w:rsidRPr="007E4098">
                <w:rPr>
                  <w:rFonts w:ascii="Source Sans Pro" w:hAnsi="Source Sans Pro" w:cs="Roboto-Light"/>
                  <w:i/>
                  <w:iCs/>
                  <w:color w:val="000000" w:themeColor="text1"/>
                  <w:sz w:val="16"/>
                  <w:szCs w:val="16"/>
                </w:rPr>
                <w:t>La dirección facultativa verificará que el constructor realice dichas verificaciones y revisará la documentación aportada.</w:t>
              </w:r>
            </w:ins>
          </w:p>
          <w:p w:rsidR="008200B7" w:rsidRDefault="008200B7" w:rsidP="00372982">
            <w:pPr>
              <w:tabs>
                <w:tab w:val="clear" w:pos="567"/>
              </w:tabs>
              <w:autoSpaceDE w:val="0"/>
              <w:autoSpaceDN w:val="0"/>
              <w:adjustRightInd w:val="0"/>
              <w:spacing w:line="240" w:lineRule="auto"/>
              <w:rPr>
                <w:ins w:id="10064" w:author="Javier Quintana Pérez" w:date="2022-11-29T17:39:00Z"/>
                <w:rFonts w:ascii="Source Sans Pro" w:hAnsi="Source Sans Pro"/>
              </w:rPr>
            </w:pPr>
            <w:ins w:id="10065" w:author="Javier Quintana Pérez" w:date="2022-11-29T17:39:00Z">
              <w:r w:rsidRPr="007E4098">
                <w:rPr>
                  <w:rFonts w:ascii="Source Sans Pro" w:hAnsi="Source Sans Pro" w:cs="Roboto-Light"/>
                  <w:i/>
                  <w:iCs/>
                  <w:color w:val="000000" w:themeColor="text1"/>
                  <w:sz w:val="16"/>
                  <w:szCs w:val="16"/>
                </w:rPr>
                <w:t>Durante el montaje, el constructor y la dirección facultativa comprobarán que se cumple la totalidad de las indicaciones del proyecto. Se prestará especial atención al mantenimiento de las dimensiones y condiciones de ejecución de los apoyos, enlaces y uniones.</w:t>
              </w:r>
            </w:ins>
          </w:p>
        </w:tc>
      </w:tr>
    </w:tbl>
    <w:p w:rsidR="008200B7" w:rsidRDefault="008200B7" w:rsidP="008200B7">
      <w:pPr>
        <w:rPr>
          <w:ins w:id="10066" w:author="Javier Quintana Pérez" w:date="2022-11-29T17:39:00Z"/>
          <w:rFonts w:ascii="Source Sans Pro" w:hAnsi="Source Sans Pro"/>
        </w:rPr>
      </w:pPr>
    </w:p>
    <w:p w:rsidR="00000000" w:rsidRDefault="00C3369D">
      <w:pPr>
        <w:tabs>
          <w:tab w:val="clear" w:pos="567"/>
        </w:tabs>
        <w:spacing w:line="240" w:lineRule="auto"/>
        <w:jc w:val="left"/>
        <w:rPr>
          <w:ins w:id="10067" w:author="Javier Quintana Pérez" w:date="2022-11-29T17:39:00Z"/>
          <w:rFonts w:ascii="Source Sans Pro" w:hAnsi="Source Sans Pro"/>
        </w:rPr>
        <w:pPrChange w:id="10068" w:author="Javier Quintana Pérez" w:date="2022-12-01T17:38:00Z">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8"/>
        <w:gridCol w:w="1309"/>
        <w:gridCol w:w="1309"/>
      </w:tblGrid>
      <w:tr w:rsidR="008200B7" w:rsidRPr="0036402D" w:rsidTr="00372982">
        <w:trPr>
          <w:tblHeader/>
          <w:jc w:val="center"/>
          <w:ins w:id="10069" w:author="Javier Quintana Pérez" w:date="2022-11-29T17:39:00Z"/>
        </w:trPr>
        <w:tc>
          <w:tcPr>
            <w:tcW w:w="3590" w:type="pct"/>
            <w:tcBorders>
              <w:top w:val="nil"/>
              <w:left w:val="nil"/>
            </w:tcBorders>
            <w:shd w:val="clear" w:color="auto" w:fill="auto"/>
          </w:tcPr>
          <w:p w:rsidR="008200B7" w:rsidRPr="0036402D" w:rsidRDefault="008200B7" w:rsidP="00372982">
            <w:pPr>
              <w:pStyle w:val="Textoindependiente"/>
              <w:ind w:left="360"/>
              <w:jc w:val="left"/>
              <w:rPr>
                <w:ins w:id="10070" w:author="Javier Quintana Pérez" w:date="2022-11-29T17:39:00Z"/>
                <w:rFonts w:ascii="Source Sans Pro" w:hAnsi="Source Sans Pro"/>
                <w:i w:val="0"/>
                <w:sz w:val="21"/>
                <w:szCs w:val="21"/>
                <w:rPrChange w:id="10071" w:author="Javier Quintana Pérez" w:date="2022-12-01T17:38:00Z">
                  <w:rPr>
                    <w:ins w:id="10072" w:author="Javier Quintana Pérez" w:date="2022-11-29T17:39:00Z"/>
                    <w:rFonts w:ascii="Source Sans Pro" w:hAnsi="Source Sans Pro"/>
                    <w:i w:val="0"/>
                    <w:sz w:val="20"/>
                  </w:rPr>
                </w:rPrChange>
              </w:rPr>
            </w:pPr>
          </w:p>
        </w:tc>
        <w:tc>
          <w:tcPr>
            <w:tcW w:w="705" w:type="pct"/>
            <w:shd w:val="clear" w:color="auto" w:fill="auto"/>
          </w:tcPr>
          <w:p w:rsidR="008200B7" w:rsidRPr="0036402D" w:rsidRDefault="00D919CB" w:rsidP="00372982">
            <w:pPr>
              <w:jc w:val="center"/>
              <w:rPr>
                <w:ins w:id="10073" w:author="Javier Quintana Pérez" w:date="2022-11-29T17:39:00Z"/>
                <w:rFonts w:ascii="Source Sans Pro" w:hAnsi="Source Sans Pro"/>
                <w:sz w:val="21"/>
                <w:szCs w:val="21"/>
                <w:rPrChange w:id="10074" w:author="Javier Quintana Pérez" w:date="2022-12-01T17:38:00Z">
                  <w:rPr>
                    <w:ins w:id="10075" w:author="Javier Quintana Pérez" w:date="2022-11-29T17:39:00Z"/>
                    <w:rFonts w:ascii="Source Sans Pro" w:hAnsi="Source Sans Pro"/>
                  </w:rPr>
                </w:rPrChange>
              </w:rPr>
            </w:pPr>
            <w:ins w:id="10076" w:author="Javier Quintana Pérez" w:date="2022-11-29T17:39:00Z">
              <w:r w:rsidRPr="00D919CB">
                <w:rPr>
                  <w:rFonts w:ascii="Source Sans Pro" w:hAnsi="Source Sans Pro"/>
                  <w:sz w:val="21"/>
                  <w:szCs w:val="21"/>
                  <w:rPrChange w:id="10077" w:author="Javier Quintana Pérez" w:date="2022-12-01T17:38:00Z">
                    <w:rPr>
                      <w:rFonts w:ascii="Source Sans Pro" w:hAnsi="Source Sans Pro"/>
                      <w:color w:val="0000FF"/>
                      <w:u w:val="single"/>
                    </w:rPr>
                  </w:rPrChange>
                </w:rPr>
                <w:t>SI</w:t>
              </w:r>
            </w:ins>
          </w:p>
        </w:tc>
        <w:tc>
          <w:tcPr>
            <w:tcW w:w="705" w:type="pct"/>
            <w:shd w:val="clear" w:color="auto" w:fill="auto"/>
          </w:tcPr>
          <w:p w:rsidR="008200B7" w:rsidRPr="0036402D" w:rsidRDefault="00D919CB" w:rsidP="00372982">
            <w:pPr>
              <w:jc w:val="center"/>
              <w:rPr>
                <w:ins w:id="10078" w:author="Javier Quintana Pérez" w:date="2022-11-29T17:39:00Z"/>
                <w:rFonts w:ascii="Source Sans Pro" w:hAnsi="Source Sans Pro"/>
                <w:sz w:val="21"/>
                <w:szCs w:val="21"/>
                <w:rPrChange w:id="10079" w:author="Javier Quintana Pérez" w:date="2022-12-01T17:38:00Z">
                  <w:rPr>
                    <w:ins w:id="10080" w:author="Javier Quintana Pérez" w:date="2022-11-29T17:39:00Z"/>
                    <w:rFonts w:ascii="Source Sans Pro" w:hAnsi="Source Sans Pro"/>
                  </w:rPr>
                </w:rPrChange>
              </w:rPr>
            </w:pPr>
            <w:ins w:id="10081" w:author="Javier Quintana Pérez" w:date="2022-11-29T17:39:00Z">
              <w:r w:rsidRPr="00D919CB">
                <w:rPr>
                  <w:rFonts w:ascii="Source Sans Pro" w:hAnsi="Source Sans Pro"/>
                  <w:sz w:val="21"/>
                  <w:szCs w:val="21"/>
                  <w:rPrChange w:id="10082" w:author="Javier Quintana Pérez" w:date="2022-12-01T17:38:00Z">
                    <w:rPr>
                      <w:rFonts w:ascii="Source Sans Pro" w:hAnsi="Source Sans Pro"/>
                      <w:color w:val="0000FF"/>
                      <w:u w:val="single"/>
                    </w:rPr>
                  </w:rPrChange>
                </w:rPr>
                <w:t>NO</w:t>
              </w:r>
            </w:ins>
          </w:p>
        </w:tc>
      </w:tr>
      <w:tr w:rsidR="008200B7" w:rsidRPr="0036402D" w:rsidTr="00372982">
        <w:trPr>
          <w:jc w:val="center"/>
          <w:ins w:id="10083" w:author="Javier Quintana Pérez" w:date="2022-11-29T17:39:00Z"/>
        </w:trPr>
        <w:tc>
          <w:tcPr>
            <w:tcW w:w="3590" w:type="pct"/>
            <w:shd w:val="clear" w:color="auto" w:fill="auto"/>
          </w:tcPr>
          <w:p w:rsidR="008200B7" w:rsidRPr="0036402D" w:rsidRDefault="00D919CB" w:rsidP="00372982">
            <w:pPr>
              <w:pStyle w:val="Textoindependiente"/>
              <w:tabs>
                <w:tab w:val="clear" w:pos="567"/>
              </w:tabs>
              <w:spacing w:line="240" w:lineRule="auto"/>
              <w:jc w:val="left"/>
              <w:rPr>
                <w:ins w:id="10084" w:author="Javier Quintana Pérez" w:date="2022-11-29T17:39:00Z"/>
                <w:rFonts w:ascii="Source Sans Pro" w:hAnsi="Source Sans Pro"/>
                <w:i w:val="0"/>
                <w:strike/>
                <w:sz w:val="21"/>
                <w:szCs w:val="21"/>
                <w:rPrChange w:id="10085" w:author="Javier Quintana Pérez" w:date="2022-12-01T17:38:00Z">
                  <w:rPr>
                    <w:ins w:id="10086" w:author="Javier Quintana Pérez" w:date="2022-11-29T17:39:00Z"/>
                    <w:rFonts w:ascii="Source Sans Pro" w:hAnsi="Source Sans Pro"/>
                    <w:i w:val="0"/>
                    <w:strike/>
                    <w:sz w:val="20"/>
                  </w:rPr>
                </w:rPrChange>
              </w:rPr>
            </w:pPr>
            <w:ins w:id="10087" w:author="Javier Quintana Pérez" w:date="2022-11-29T17:39:00Z">
              <w:r w:rsidRPr="00D919CB">
                <w:rPr>
                  <w:rFonts w:ascii="Source Sans Pro" w:hAnsi="Source Sans Pro"/>
                  <w:i w:val="0"/>
                  <w:sz w:val="21"/>
                  <w:szCs w:val="21"/>
                  <w:rPrChange w:id="10088" w:author="Javier Quintana Pérez" w:date="2022-12-01T17:38:00Z">
                    <w:rPr>
                      <w:rFonts w:ascii="Source Sans Pro" w:hAnsi="Source Sans Pro"/>
                      <w:i w:val="0"/>
                      <w:color w:val="0000FF"/>
                      <w:sz w:val="20"/>
                      <w:u w:val="single"/>
                    </w:rPr>
                  </w:rPrChange>
                </w:rPr>
                <w:t>¿Se dispone de recomendaciones para la manipulación y almacenamiento seguros?</w:t>
              </w:r>
            </w:ins>
          </w:p>
        </w:tc>
        <w:tc>
          <w:tcPr>
            <w:tcW w:w="705" w:type="pct"/>
            <w:shd w:val="clear" w:color="auto" w:fill="auto"/>
          </w:tcPr>
          <w:p w:rsidR="008200B7" w:rsidRPr="0036402D" w:rsidRDefault="008200B7" w:rsidP="00372982">
            <w:pPr>
              <w:jc w:val="center"/>
              <w:rPr>
                <w:ins w:id="10089" w:author="Javier Quintana Pérez" w:date="2022-11-29T17:39:00Z"/>
                <w:rFonts w:ascii="Source Sans Pro" w:hAnsi="Source Sans Pro"/>
                <w:sz w:val="21"/>
                <w:szCs w:val="21"/>
                <w:rPrChange w:id="10090" w:author="Javier Quintana Pérez" w:date="2022-12-01T17:38:00Z">
                  <w:rPr>
                    <w:ins w:id="10091" w:author="Javier Quintana Pérez" w:date="2022-11-29T17:39:00Z"/>
                    <w:rFonts w:ascii="Source Sans Pro" w:hAnsi="Source Sans Pro"/>
                  </w:rPr>
                </w:rPrChange>
              </w:rPr>
            </w:pPr>
          </w:p>
        </w:tc>
        <w:tc>
          <w:tcPr>
            <w:tcW w:w="705" w:type="pct"/>
            <w:shd w:val="clear" w:color="auto" w:fill="auto"/>
          </w:tcPr>
          <w:p w:rsidR="008200B7" w:rsidRPr="0036402D" w:rsidRDefault="008200B7" w:rsidP="00372982">
            <w:pPr>
              <w:jc w:val="center"/>
              <w:rPr>
                <w:ins w:id="10092" w:author="Javier Quintana Pérez" w:date="2022-11-29T17:39:00Z"/>
                <w:rFonts w:ascii="Source Sans Pro" w:hAnsi="Source Sans Pro"/>
                <w:sz w:val="21"/>
                <w:szCs w:val="21"/>
                <w:rPrChange w:id="10093" w:author="Javier Quintana Pérez" w:date="2022-12-01T17:38:00Z">
                  <w:rPr>
                    <w:ins w:id="10094" w:author="Javier Quintana Pérez" w:date="2022-11-29T17:39:00Z"/>
                    <w:rFonts w:ascii="Source Sans Pro" w:hAnsi="Source Sans Pro"/>
                  </w:rPr>
                </w:rPrChange>
              </w:rPr>
            </w:pPr>
          </w:p>
        </w:tc>
      </w:tr>
      <w:tr w:rsidR="008200B7" w:rsidRPr="0036402D" w:rsidTr="00372982">
        <w:trPr>
          <w:jc w:val="center"/>
          <w:ins w:id="10095" w:author="Javier Quintana Pérez" w:date="2022-11-29T17:39:00Z"/>
        </w:trPr>
        <w:tc>
          <w:tcPr>
            <w:tcW w:w="3590" w:type="pct"/>
            <w:shd w:val="clear" w:color="auto" w:fill="auto"/>
          </w:tcPr>
          <w:p w:rsidR="008200B7" w:rsidRPr="0036402D" w:rsidRDefault="00D919CB" w:rsidP="00372982">
            <w:pPr>
              <w:pStyle w:val="Textoindependiente"/>
              <w:tabs>
                <w:tab w:val="clear" w:pos="567"/>
              </w:tabs>
              <w:spacing w:line="240" w:lineRule="auto"/>
              <w:jc w:val="left"/>
              <w:rPr>
                <w:ins w:id="10096" w:author="Javier Quintana Pérez" w:date="2022-11-29T17:39:00Z"/>
                <w:rFonts w:ascii="Source Sans Pro" w:hAnsi="Source Sans Pro"/>
                <w:i w:val="0"/>
                <w:sz w:val="21"/>
                <w:szCs w:val="21"/>
                <w:rPrChange w:id="10097" w:author="Javier Quintana Pérez" w:date="2022-12-01T17:38:00Z">
                  <w:rPr>
                    <w:ins w:id="10098" w:author="Javier Quintana Pérez" w:date="2022-11-29T17:39:00Z"/>
                    <w:rFonts w:ascii="Source Sans Pro" w:hAnsi="Source Sans Pro"/>
                    <w:i w:val="0"/>
                    <w:sz w:val="20"/>
                  </w:rPr>
                </w:rPrChange>
              </w:rPr>
            </w:pPr>
            <w:ins w:id="10099" w:author="Javier Quintana Pérez" w:date="2022-11-29T17:39:00Z">
              <w:r w:rsidRPr="00D919CB">
                <w:rPr>
                  <w:rFonts w:ascii="Source Sans Pro" w:hAnsi="Source Sans Pro"/>
                  <w:i w:val="0"/>
                  <w:sz w:val="21"/>
                  <w:szCs w:val="21"/>
                  <w:rPrChange w:id="10100" w:author="Javier Quintana Pérez" w:date="2022-12-01T17:38:00Z">
                    <w:rPr>
                      <w:rFonts w:ascii="Source Sans Pro" w:hAnsi="Source Sans Pro"/>
                      <w:i w:val="0"/>
                      <w:color w:val="0000FF"/>
                      <w:sz w:val="20"/>
                      <w:u w:val="single"/>
                    </w:rPr>
                  </w:rPrChange>
                </w:rPr>
                <w:t>¿Se dispone de planos de montaje?</w:t>
              </w:r>
            </w:ins>
          </w:p>
        </w:tc>
        <w:tc>
          <w:tcPr>
            <w:tcW w:w="705" w:type="pct"/>
            <w:shd w:val="clear" w:color="auto" w:fill="auto"/>
          </w:tcPr>
          <w:p w:rsidR="008200B7" w:rsidRPr="0036402D" w:rsidRDefault="008200B7" w:rsidP="00372982">
            <w:pPr>
              <w:jc w:val="center"/>
              <w:rPr>
                <w:ins w:id="10101" w:author="Javier Quintana Pérez" w:date="2022-11-29T17:39:00Z"/>
                <w:rFonts w:ascii="Source Sans Pro" w:hAnsi="Source Sans Pro"/>
                <w:sz w:val="21"/>
                <w:szCs w:val="21"/>
                <w:rPrChange w:id="10102" w:author="Javier Quintana Pérez" w:date="2022-12-01T17:38:00Z">
                  <w:rPr>
                    <w:ins w:id="10103" w:author="Javier Quintana Pérez" w:date="2022-11-29T17:39:00Z"/>
                    <w:rFonts w:ascii="Source Sans Pro" w:hAnsi="Source Sans Pro"/>
                  </w:rPr>
                </w:rPrChange>
              </w:rPr>
            </w:pPr>
          </w:p>
        </w:tc>
        <w:tc>
          <w:tcPr>
            <w:tcW w:w="705" w:type="pct"/>
            <w:shd w:val="clear" w:color="auto" w:fill="auto"/>
          </w:tcPr>
          <w:p w:rsidR="008200B7" w:rsidRPr="0036402D" w:rsidRDefault="008200B7" w:rsidP="00372982">
            <w:pPr>
              <w:jc w:val="center"/>
              <w:rPr>
                <w:ins w:id="10104" w:author="Javier Quintana Pérez" w:date="2022-11-29T17:39:00Z"/>
                <w:rFonts w:ascii="Source Sans Pro" w:hAnsi="Source Sans Pro"/>
                <w:sz w:val="21"/>
                <w:szCs w:val="21"/>
                <w:rPrChange w:id="10105" w:author="Javier Quintana Pérez" w:date="2022-12-01T17:38:00Z">
                  <w:rPr>
                    <w:ins w:id="10106" w:author="Javier Quintana Pérez" w:date="2022-11-29T17:39:00Z"/>
                    <w:rFonts w:ascii="Source Sans Pro" w:hAnsi="Source Sans Pro"/>
                  </w:rPr>
                </w:rPrChange>
              </w:rPr>
            </w:pPr>
          </w:p>
        </w:tc>
      </w:tr>
      <w:tr w:rsidR="008200B7" w:rsidRPr="0036402D" w:rsidTr="00372982">
        <w:trPr>
          <w:jc w:val="center"/>
          <w:ins w:id="10107" w:author="Javier Quintana Pérez" w:date="2022-11-29T17:39:00Z"/>
        </w:trPr>
        <w:tc>
          <w:tcPr>
            <w:tcW w:w="3590" w:type="pct"/>
            <w:shd w:val="clear" w:color="auto" w:fill="auto"/>
          </w:tcPr>
          <w:p w:rsidR="008200B7" w:rsidRPr="0036402D" w:rsidRDefault="00D919CB" w:rsidP="00372982">
            <w:pPr>
              <w:pStyle w:val="Textoindependiente"/>
              <w:tabs>
                <w:tab w:val="clear" w:pos="567"/>
              </w:tabs>
              <w:spacing w:line="240" w:lineRule="auto"/>
              <w:jc w:val="left"/>
              <w:rPr>
                <w:ins w:id="10108" w:author="Javier Quintana Pérez" w:date="2022-11-29T17:39:00Z"/>
                <w:rFonts w:ascii="Source Sans Pro" w:hAnsi="Source Sans Pro"/>
                <w:i w:val="0"/>
                <w:sz w:val="21"/>
                <w:szCs w:val="21"/>
                <w:rPrChange w:id="10109" w:author="Javier Quintana Pérez" w:date="2022-12-01T17:38:00Z">
                  <w:rPr>
                    <w:ins w:id="10110" w:author="Javier Quintana Pérez" w:date="2022-11-29T17:39:00Z"/>
                    <w:rFonts w:ascii="Source Sans Pro" w:hAnsi="Source Sans Pro"/>
                    <w:i w:val="0"/>
                    <w:sz w:val="20"/>
                  </w:rPr>
                </w:rPrChange>
              </w:rPr>
            </w:pPr>
            <w:ins w:id="10111" w:author="Javier Quintana Pérez" w:date="2022-11-29T17:39:00Z">
              <w:r w:rsidRPr="00D919CB">
                <w:rPr>
                  <w:rFonts w:ascii="Source Sans Pro" w:hAnsi="Source Sans Pro"/>
                  <w:i w:val="0"/>
                  <w:sz w:val="21"/>
                  <w:szCs w:val="21"/>
                  <w:rPrChange w:id="10112" w:author="Javier Quintana Pérez" w:date="2022-12-01T17:38:00Z">
                    <w:rPr>
                      <w:rFonts w:ascii="Source Sans Pro" w:hAnsi="Source Sans Pro"/>
                      <w:i w:val="0"/>
                      <w:color w:val="0000FF"/>
                      <w:sz w:val="20"/>
                      <w:u w:val="single"/>
                    </w:rPr>
                  </w:rPrChange>
                </w:rPr>
                <w:t>¿Se dispone de instrucciones manejo, almacenaje, ajuste, conexión y trabajos de finalización?</w:t>
              </w:r>
            </w:ins>
          </w:p>
        </w:tc>
        <w:tc>
          <w:tcPr>
            <w:tcW w:w="705" w:type="pct"/>
            <w:shd w:val="clear" w:color="auto" w:fill="auto"/>
          </w:tcPr>
          <w:p w:rsidR="008200B7" w:rsidRPr="0036402D" w:rsidRDefault="008200B7" w:rsidP="00372982">
            <w:pPr>
              <w:jc w:val="center"/>
              <w:rPr>
                <w:ins w:id="10113" w:author="Javier Quintana Pérez" w:date="2022-11-29T17:39:00Z"/>
                <w:rFonts w:ascii="Source Sans Pro" w:hAnsi="Source Sans Pro"/>
                <w:sz w:val="21"/>
                <w:szCs w:val="21"/>
                <w:rPrChange w:id="10114" w:author="Javier Quintana Pérez" w:date="2022-12-01T17:38:00Z">
                  <w:rPr>
                    <w:ins w:id="10115" w:author="Javier Quintana Pérez" w:date="2022-11-29T17:39:00Z"/>
                    <w:rFonts w:ascii="Source Sans Pro" w:hAnsi="Source Sans Pro"/>
                  </w:rPr>
                </w:rPrChange>
              </w:rPr>
            </w:pPr>
          </w:p>
        </w:tc>
        <w:tc>
          <w:tcPr>
            <w:tcW w:w="705" w:type="pct"/>
            <w:shd w:val="clear" w:color="auto" w:fill="auto"/>
          </w:tcPr>
          <w:p w:rsidR="008200B7" w:rsidRPr="0036402D" w:rsidRDefault="008200B7" w:rsidP="00372982">
            <w:pPr>
              <w:jc w:val="center"/>
              <w:rPr>
                <w:ins w:id="10116" w:author="Javier Quintana Pérez" w:date="2022-11-29T17:39:00Z"/>
                <w:rFonts w:ascii="Source Sans Pro" w:hAnsi="Source Sans Pro"/>
                <w:sz w:val="21"/>
                <w:szCs w:val="21"/>
                <w:rPrChange w:id="10117" w:author="Javier Quintana Pérez" w:date="2022-12-01T17:38:00Z">
                  <w:rPr>
                    <w:ins w:id="10118" w:author="Javier Quintana Pérez" w:date="2022-11-29T17:39:00Z"/>
                    <w:rFonts w:ascii="Source Sans Pro" w:hAnsi="Source Sans Pro"/>
                  </w:rPr>
                </w:rPrChange>
              </w:rPr>
            </w:pPr>
          </w:p>
        </w:tc>
      </w:tr>
    </w:tbl>
    <w:p w:rsidR="008200B7" w:rsidRPr="007E4098" w:rsidRDefault="008200B7" w:rsidP="008200B7">
      <w:pPr>
        <w:rPr>
          <w:ins w:id="10119" w:author="Javier Quintana Pérez" w:date="2022-11-29T17:39:00Z"/>
          <w:rFonts w:ascii="Source Sans Pro" w:hAnsi="Source Sans Pro"/>
        </w:rPr>
      </w:pPr>
    </w:p>
    <w:p w:rsidR="008200B7" w:rsidRPr="0036402D" w:rsidRDefault="00D919CB" w:rsidP="008200B7">
      <w:pPr>
        <w:pStyle w:val="Textoindependiente"/>
        <w:rPr>
          <w:ins w:id="10120" w:author="Javier Quintana Pérez" w:date="2022-11-29T17:39:00Z"/>
          <w:rFonts w:ascii="Source Sans Pro" w:hAnsi="Source Sans Pro"/>
          <w:i w:val="0"/>
          <w:sz w:val="21"/>
          <w:szCs w:val="21"/>
          <w:u w:val="single"/>
          <w:rPrChange w:id="10121" w:author="Javier Quintana Pérez" w:date="2022-12-01T17:38:00Z">
            <w:rPr>
              <w:ins w:id="10122" w:author="Javier Quintana Pérez" w:date="2022-11-29T17:39:00Z"/>
              <w:rFonts w:ascii="Source Sans Pro" w:hAnsi="Source Sans Pro"/>
              <w:i w:val="0"/>
              <w:sz w:val="20"/>
              <w:u w:val="single"/>
            </w:rPr>
          </w:rPrChange>
        </w:rPr>
      </w:pPr>
      <w:ins w:id="10123" w:author="Javier Quintana Pérez" w:date="2022-11-29T17:39:00Z">
        <w:r w:rsidRPr="00D919CB">
          <w:rPr>
            <w:rFonts w:ascii="Source Sans Pro" w:hAnsi="Source Sans Pro"/>
            <w:i w:val="0"/>
            <w:sz w:val="21"/>
            <w:szCs w:val="21"/>
            <w:u w:val="single"/>
            <w:rPrChange w:id="10124" w:author="Javier Quintana Pérez" w:date="2022-12-01T17:38:00Z">
              <w:rPr>
                <w:rFonts w:ascii="Source Sans Pro" w:hAnsi="Source Sans Pro"/>
                <w:i w:val="0"/>
                <w:color w:val="0000FF"/>
                <w:sz w:val="20"/>
                <w:u w:val="single"/>
              </w:rPr>
            </w:rPrChange>
          </w:rPr>
          <w:t>COMENTARIOS</w:t>
        </w:r>
      </w:ins>
    </w:p>
    <w:p w:rsidR="008200B7" w:rsidRPr="0036402D" w:rsidRDefault="008200B7" w:rsidP="008200B7">
      <w:pPr>
        <w:pStyle w:val="Textoindependiente"/>
        <w:rPr>
          <w:ins w:id="10125" w:author="Javier Quintana Pérez" w:date="2022-11-29T17:39:00Z"/>
          <w:rFonts w:ascii="Source Sans Pro" w:hAnsi="Source Sans Pro"/>
          <w:i w:val="0"/>
          <w:sz w:val="21"/>
          <w:szCs w:val="21"/>
          <w:u w:val="single"/>
          <w:rPrChange w:id="10126" w:author="Javier Quintana Pérez" w:date="2022-12-01T17:38:00Z">
            <w:rPr>
              <w:ins w:id="10127" w:author="Javier Quintana Pérez" w:date="2022-11-29T17:39:00Z"/>
              <w:rFonts w:ascii="Source Sans Pro" w:hAnsi="Source Sans Pro"/>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200B7" w:rsidRPr="0036402D" w:rsidTr="00372982">
        <w:trPr>
          <w:jc w:val="center"/>
          <w:ins w:id="10128" w:author="Javier Quintana Pérez" w:date="2022-11-29T17:39:00Z"/>
        </w:trPr>
        <w:tc>
          <w:tcPr>
            <w:tcW w:w="5000" w:type="pct"/>
            <w:shd w:val="clear" w:color="auto" w:fill="auto"/>
          </w:tcPr>
          <w:p w:rsidR="008200B7" w:rsidRPr="0036402D" w:rsidRDefault="008200B7" w:rsidP="00372982">
            <w:pPr>
              <w:pStyle w:val="Textoindependiente"/>
              <w:rPr>
                <w:ins w:id="10129" w:author="Javier Quintana Pérez" w:date="2022-11-29T17:39:00Z"/>
                <w:rFonts w:ascii="Source Sans Pro" w:hAnsi="Source Sans Pro"/>
                <w:i w:val="0"/>
                <w:sz w:val="21"/>
                <w:szCs w:val="21"/>
                <w:u w:val="single"/>
                <w:rPrChange w:id="10130" w:author="Javier Quintana Pérez" w:date="2022-12-01T17:38:00Z">
                  <w:rPr>
                    <w:ins w:id="10131" w:author="Javier Quintana Pérez" w:date="2022-11-29T17:39:00Z"/>
                    <w:rFonts w:ascii="Source Sans Pro" w:hAnsi="Source Sans Pro"/>
                    <w:i w:val="0"/>
                    <w:sz w:val="20"/>
                    <w:u w:val="single"/>
                  </w:rPr>
                </w:rPrChange>
              </w:rPr>
            </w:pPr>
          </w:p>
          <w:p w:rsidR="008200B7" w:rsidRPr="0036402D" w:rsidRDefault="008200B7" w:rsidP="00372982">
            <w:pPr>
              <w:pStyle w:val="Textoindependiente"/>
              <w:rPr>
                <w:ins w:id="10132" w:author="Javier Quintana Pérez" w:date="2022-11-29T17:39:00Z"/>
                <w:rFonts w:ascii="Source Sans Pro" w:hAnsi="Source Sans Pro"/>
                <w:i w:val="0"/>
                <w:sz w:val="21"/>
                <w:szCs w:val="21"/>
                <w:u w:val="single"/>
                <w:rPrChange w:id="10133" w:author="Javier Quintana Pérez" w:date="2022-12-01T17:38:00Z">
                  <w:rPr>
                    <w:ins w:id="10134" w:author="Javier Quintana Pérez" w:date="2022-11-29T17:39:00Z"/>
                    <w:rFonts w:ascii="Source Sans Pro" w:hAnsi="Source Sans Pro"/>
                    <w:i w:val="0"/>
                    <w:sz w:val="20"/>
                    <w:u w:val="single"/>
                  </w:rPr>
                </w:rPrChange>
              </w:rPr>
            </w:pPr>
          </w:p>
          <w:p w:rsidR="008200B7" w:rsidRPr="0036402D" w:rsidRDefault="008200B7" w:rsidP="00372982">
            <w:pPr>
              <w:pStyle w:val="Textoindependiente"/>
              <w:rPr>
                <w:ins w:id="10135" w:author="Javier Quintana Pérez" w:date="2022-11-29T17:39:00Z"/>
                <w:rFonts w:ascii="Source Sans Pro" w:hAnsi="Source Sans Pro"/>
                <w:i w:val="0"/>
                <w:sz w:val="21"/>
                <w:szCs w:val="21"/>
                <w:u w:val="single"/>
                <w:rPrChange w:id="10136" w:author="Javier Quintana Pérez" w:date="2022-12-01T17:38:00Z">
                  <w:rPr>
                    <w:ins w:id="10137" w:author="Javier Quintana Pérez" w:date="2022-11-29T17:39:00Z"/>
                    <w:rFonts w:ascii="Source Sans Pro" w:hAnsi="Source Sans Pro"/>
                    <w:i w:val="0"/>
                    <w:sz w:val="20"/>
                    <w:u w:val="single"/>
                  </w:rPr>
                </w:rPrChange>
              </w:rPr>
            </w:pPr>
          </w:p>
          <w:p w:rsidR="008200B7" w:rsidRPr="0036402D" w:rsidRDefault="008200B7" w:rsidP="00372982">
            <w:pPr>
              <w:pStyle w:val="Textoindependiente"/>
              <w:rPr>
                <w:ins w:id="10138" w:author="Javier Quintana Pérez" w:date="2022-11-29T17:39:00Z"/>
                <w:rFonts w:ascii="Source Sans Pro" w:hAnsi="Source Sans Pro"/>
                <w:i w:val="0"/>
                <w:sz w:val="21"/>
                <w:szCs w:val="21"/>
                <w:u w:val="single"/>
                <w:rPrChange w:id="10139" w:author="Javier Quintana Pérez" w:date="2022-12-01T17:38:00Z">
                  <w:rPr>
                    <w:ins w:id="10140" w:author="Javier Quintana Pérez" w:date="2022-11-29T17:39:00Z"/>
                    <w:rFonts w:ascii="Source Sans Pro" w:hAnsi="Source Sans Pro"/>
                    <w:i w:val="0"/>
                    <w:sz w:val="20"/>
                    <w:u w:val="single"/>
                  </w:rPr>
                </w:rPrChange>
              </w:rPr>
            </w:pPr>
          </w:p>
        </w:tc>
      </w:tr>
    </w:tbl>
    <w:p w:rsidR="008200B7" w:rsidRPr="003238D3" w:rsidRDefault="008200B7" w:rsidP="008200B7">
      <w:pPr>
        <w:rPr>
          <w:ins w:id="10141" w:author="Javier Quintana Pérez" w:date="2022-11-29T17:39:00Z"/>
          <w:rFonts w:ascii="Source Sans Pro" w:hAnsi="Source Sans Pro"/>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200B7" w:rsidRPr="003238D3" w:rsidTr="00372982">
        <w:trPr>
          <w:jc w:val="center"/>
          <w:ins w:id="10142" w:author="Javier Quintana Pérez" w:date="2022-11-29T17:39:00Z"/>
        </w:trPr>
        <w:tc>
          <w:tcPr>
            <w:tcW w:w="5000" w:type="pct"/>
            <w:shd w:val="clear" w:color="auto" w:fill="auto"/>
          </w:tcPr>
          <w:p w:rsidR="008200B7" w:rsidRPr="003238D3" w:rsidRDefault="008200B7" w:rsidP="00372982">
            <w:pPr>
              <w:rPr>
                <w:ins w:id="10143" w:author="Javier Quintana Pérez" w:date="2022-11-29T17:39:00Z"/>
                <w:rFonts w:ascii="Source Sans Pro" w:hAnsi="Source Sans Pro"/>
                <w:b/>
                <w:sz w:val="16"/>
                <w:szCs w:val="16"/>
              </w:rPr>
            </w:pPr>
            <w:ins w:id="10144" w:author="Javier Quintana Pérez" w:date="2022-11-29T17:39:00Z">
              <w:r w:rsidRPr="002301F6">
                <w:rPr>
                  <w:rFonts w:ascii="Source Sans Pro" w:hAnsi="Source Sans Pro"/>
                  <w:b/>
                  <w:sz w:val="16"/>
                  <w:szCs w:val="16"/>
                </w:rPr>
                <w:t xml:space="preserve">Adjuntar en el Anejo </w:t>
              </w:r>
              <w:r>
                <w:rPr>
                  <w:rFonts w:ascii="Source Sans Pro" w:hAnsi="Source Sans Pro"/>
                  <w:b/>
                  <w:sz w:val="16"/>
                  <w:szCs w:val="16"/>
                </w:rPr>
                <w:t>8</w:t>
              </w:r>
              <w:r w:rsidRPr="002301F6">
                <w:rPr>
                  <w:rFonts w:ascii="Source Sans Pro" w:hAnsi="Source Sans Pro"/>
                  <w:b/>
                  <w:sz w:val="16"/>
                  <w:szCs w:val="16"/>
                </w:rPr>
                <w:t xml:space="preserve"> </w:t>
              </w:r>
              <w:r>
                <w:rPr>
                  <w:rFonts w:ascii="Source Sans Pro" w:hAnsi="Source Sans Pro"/>
                  <w:b/>
                  <w:sz w:val="16"/>
                  <w:szCs w:val="16"/>
                </w:rPr>
                <w:t>instrucciones de montaje</w:t>
              </w:r>
              <w:r w:rsidRPr="002301F6">
                <w:rPr>
                  <w:rFonts w:ascii="Source Sans Pro" w:hAnsi="Source Sans Pro"/>
                  <w:b/>
                  <w:sz w:val="16"/>
                  <w:szCs w:val="16"/>
                </w:rPr>
                <w:t xml:space="preserve"> de los elementos prefabricados que se suministrarán a la obra.</w:t>
              </w:r>
            </w:ins>
          </w:p>
        </w:tc>
      </w:tr>
    </w:tbl>
    <w:p w:rsidR="008200B7" w:rsidRDefault="008200B7" w:rsidP="008200B7">
      <w:pPr>
        <w:rPr>
          <w:ins w:id="10145" w:author="Javier Quintana Pérez" w:date="2022-11-29T17:39:00Z"/>
          <w:rFonts w:ascii="Source Sans Pro" w:hAnsi="Source Sans Pro"/>
        </w:rPr>
      </w:pPr>
    </w:p>
    <w:p w:rsidR="005A234B" w:rsidRPr="007E4098" w:rsidRDefault="008200B7" w:rsidP="00191D19">
      <w:pPr>
        <w:pStyle w:val="Nivel2"/>
        <w:numPr>
          <w:ilvl w:val="0"/>
          <w:numId w:val="36"/>
        </w:numPr>
        <w:ind w:left="360"/>
        <w:jc w:val="both"/>
        <w:rPr>
          <w:ins w:id="10146" w:author="Javier Quintana Pérez" w:date="2022-11-13T19:33:00Z"/>
          <w:rFonts w:ascii="Source Sans Pro" w:hAnsi="Source Sans Pro"/>
          <w:sz w:val="26"/>
          <w:szCs w:val="26"/>
        </w:rPr>
      </w:pPr>
      <w:ins w:id="10147" w:author="Javier Quintana Pérez" w:date="2022-11-29T17:39:00Z">
        <w:r>
          <w:rPr>
            <w:rFonts w:ascii="Source Sans Pro" w:hAnsi="Source Sans Pro"/>
          </w:rPr>
          <w:br w:type="page"/>
        </w:r>
      </w:ins>
      <w:bookmarkStart w:id="10148" w:name="_Toc122537383"/>
      <w:ins w:id="10149" w:author="Javier Quintana Pérez" w:date="2022-11-13T19:33:00Z">
        <w:r w:rsidR="005A234B" w:rsidRPr="007E4098">
          <w:rPr>
            <w:rFonts w:ascii="Source Sans Pro" w:hAnsi="Source Sans Pro"/>
            <w:sz w:val="26"/>
            <w:szCs w:val="26"/>
          </w:rPr>
          <w:t>TRAZABILIDAD</w:t>
        </w:r>
        <w:bookmarkEnd w:id="10148"/>
      </w:ins>
    </w:p>
    <w:p w:rsidR="005A234B" w:rsidRDefault="005A234B" w:rsidP="005A234B">
      <w:pPr>
        <w:rPr>
          <w:ins w:id="10150" w:author="Javier Quintana Pérez" w:date="2022-11-29T17:37:00Z"/>
          <w:rFonts w:ascii="Source Sans Pro" w:hAnsi="Source Sans Pro"/>
        </w:rPr>
      </w:pPr>
    </w:p>
    <w:p w:rsidR="002018F4" w:rsidRPr="0036402D" w:rsidRDefault="00D919CB" w:rsidP="002018F4">
      <w:pPr>
        <w:pStyle w:val="Nivel2"/>
        <w:numPr>
          <w:ilvl w:val="1"/>
          <w:numId w:val="50"/>
        </w:numPr>
        <w:tabs>
          <w:tab w:val="clear" w:pos="851"/>
          <w:tab w:val="num" w:pos="360"/>
          <w:tab w:val="left" w:pos="426"/>
        </w:tabs>
        <w:ind w:left="0" w:firstLine="0"/>
        <w:rPr>
          <w:ins w:id="10151" w:author="Javier Quintana Pérez" w:date="2022-11-29T17:37:00Z"/>
          <w:rFonts w:ascii="Source Sans Pro" w:hAnsi="Source Sans Pro"/>
          <w:sz w:val="24"/>
          <w:szCs w:val="24"/>
          <w:rPrChange w:id="10152" w:author="Javier Quintana Pérez" w:date="2022-12-01T17:39:00Z">
            <w:rPr>
              <w:ins w:id="10153" w:author="Javier Quintana Pérez" w:date="2022-11-29T17:37:00Z"/>
              <w:rFonts w:ascii="Source Sans Pro" w:hAnsi="Source Sans Pro"/>
              <w:color w:val="FF0000"/>
            </w:rPr>
          </w:rPrChange>
        </w:rPr>
      </w:pPr>
      <w:bookmarkStart w:id="10154" w:name="_Toc122537384"/>
      <w:ins w:id="10155" w:author="Javier Quintana Pérez" w:date="2022-11-29T17:37:00Z">
        <w:r w:rsidRPr="00D919CB">
          <w:rPr>
            <w:rFonts w:ascii="Source Sans Pro" w:hAnsi="Source Sans Pro"/>
            <w:sz w:val="24"/>
            <w:szCs w:val="24"/>
            <w:rPrChange w:id="10156" w:author="Javier Quintana Pérez" w:date="2022-12-01T17:39:00Z">
              <w:rPr>
                <w:rFonts w:ascii="Source Sans Pro" w:hAnsi="Source Sans Pro"/>
                <w:color w:val="FF0000"/>
                <w:u w:val="single"/>
              </w:rPr>
            </w:rPrChange>
          </w:rPr>
          <w:t>TRAZABILIDAD DE LO</w:t>
        </w:r>
      </w:ins>
      <w:ins w:id="10157" w:author="Javier Quintana Pérez" w:date="2022-12-01T09:56:00Z">
        <w:r w:rsidRPr="00D919CB">
          <w:rPr>
            <w:rFonts w:ascii="Source Sans Pro" w:hAnsi="Source Sans Pro"/>
            <w:sz w:val="24"/>
            <w:szCs w:val="24"/>
            <w:rPrChange w:id="10158" w:author="Javier Quintana Pérez" w:date="2022-12-01T17:39:00Z">
              <w:rPr>
                <w:rFonts w:ascii="Source Sans Pro" w:hAnsi="Source Sans Pro"/>
                <w:color w:val="FF0000"/>
                <w:u w:val="single"/>
              </w:rPr>
            </w:rPrChange>
          </w:rPr>
          <w:t>S</w:t>
        </w:r>
      </w:ins>
      <w:ins w:id="10159" w:author="Javier Quintana Pérez" w:date="2022-11-29T17:37:00Z">
        <w:r w:rsidRPr="00D919CB">
          <w:rPr>
            <w:rFonts w:ascii="Source Sans Pro" w:hAnsi="Source Sans Pro"/>
            <w:sz w:val="24"/>
            <w:szCs w:val="24"/>
            <w:rPrChange w:id="10160" w:author="Javier Quintana Pérez" w:date="2022-12-01T17:39:00Z">
              <w:rPr>
                <w:rFonts w:ascii="Source Sans Pro" w:hAnsi="Source Sans Pro"/>
                <w:color w:val="FF0000"/>
                <w:u w:val="single"/>
              </w:rPr>
            </w:rPrChange>
          </w:rPr>
          <w:t xml:space="preserve"> CONSTITUYENTE</w:t>
        </w:r>
      </w:ins>
      <w:ins w:id="10161" w:author="Javier Quintana Pérez" w:date="2022-12-01T09:56:00Z">
        <w:r w:rsidRPr="00D919CB">
          <w:rPr>
            <w:rFonts w:ascii="Source Sans Pro" w:hAnsi="Source Sans Pro"/>
            <w:sz w:val="24"/>
            <w:szCs w:val="24"/>
            <w:rPrChange w:id="10162" w:author="Javier Quintana Pérez" w:date="2022-12-01T17:39:00Z">
              <w:rPr>
                <w:rFonts w:ascii="Source Sans Pro" w:hAnsi="Source Sans Pro"/>
                <w:color w:val="FF0000"/>
                <w:u w:val="single"/>
              </w:rPr>
            </w:rPrChange>
          </w:rPr>
          <w:t>S</w:t>
        </w:r>
      </w:ins>
      <w:bookmarkEnd w:id="10154"/>
      <w:ins w:id="10163" w:author="Javier Quintana Pérez" w:date="2022-11-29T17:37:00Z">
        <w:r w:rsidRPr="00D919CB">
          <w:rPr>
            <w:rFonts w:ascii="Source Sans Pro" w:hAnsi="Source Sans Pro"/>
            <w:sz w:val="24"/>
            <w:szCs w:val="24"/>
            <w:rPrChange w:id="10164" w:author="Javier Quintana Pérez" w:date="2022-12-01T17:39:00Z">
              <w:rPr>
                <w:rFonts w:ascii="Source Sans Pro" w:hAnsi="Source Sans Pro"/>
                <w:color w:val="FF0000"/>
                <w:u w:val="single"/>
              </w:rPr>
            </w:rPrChange>
          </w:rPr>
          <w:t xml:space="preserve"> </w:t>
        </w:r>
      </w:ins>
    </w:p>
    <w:p w:rsidR="002018F4" w:rsidRPr="007E4098" w:rsidRDefault="002018F4" w:rsidP="002018F4">
      <w:pPr>
        <w:rPr>
          <w:ins w:id="10165" w:author="Javier Quintana Pérez" w:date="2022-11-29T17:37:00Z"/>
          <w:rFonts w:ascii="Source Sans Pro" w:hAnsi="Source Sans P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2018F4" w:rsidRPr="00D41C9D" w:rsidTr="00372982">
        <w:trPr>
          <w:jc w:val="center"/>
          <w:ins w:id="10166" w:author="Javier Quintana Pérez" w:date="2022-11-29T17:37:00Z"/>
        </w:trPr>
        <w:tc>
          <w:tcPr>
            <w:tcW w:w="5000" w:type="pct"/>
            <w:shd w:val="clear" w:color="auto" w:fill="auto"/>
          </w:tcPr>
          <w:p w:rsidR="002018F4" w:rsidRDefault="002018F4" w:rsidP="00372982">
            <w:pPr>
              <w:spacing w:line="240" w:lineRule="auto"/>
              <w:rPr>
                <w:ins w:id="10167" w:author="Javier Quintana Pérez" w:date="2022-11-29T17:37:00Z"/>
                <w:rFonts w:ascii="Source Sans Pro" w:hAnsi="Source Sans Pro"/>
                <w:sz w:val="16"/>
                <w:szCs w:val="16"/>
              </w:rPr>
            </w:pPr>
            <w:ins w:id="10168" w:author="Javier Quintana Pérez" w:date="2022-11-29T17:37:00Z">
              <w:r w:rsidRPr="007E4098">
                <w:rPr>
                  <w:rFonts w:ascii="Source Sans Pro" w:hAnsi="Source Sans Pro"/>
                  <w:sz w:val="16"/>
                  <w:szCs w:val="16"/>
                </w:rPr>
                <w:t>El sistema de producción implantado en la instalación deberá asegurar la trazabilidad con la que han sido fabricadas cada una de las piezas.</w:t>
              </w:r>
            </w:ins>
          </w:p>
          <w:p w:rsidR="002018F4" w:rsidRPr="007E4098" w:rsidRDefault="002018F4" w:rsidP="00372982">
            <w:pPr>
              <w:spacing w:line="240" w:lineRule="auto"/>
              <w:rPr>
                <w:ins w:id="10169" w:author="Javier Quintana Pérez" w:date="2022-11-29T17:37:00Z"/>
                <w:rFonts w:ascii="Source Sans Pro" w:hAnsi="Source Sans Pro"/>
                <w:sz w:val="16"/>
                <w:szCs w:val="16"/>
              </w:rPr>
            </w:pPr>
            <w:ins w:id="10170" w:author="Javier Quintana Pérez" w:date="2022-11-29T17:37:00Z">
              <w:r>
                <w:rPr>
                  <w:rFonts w:ascii="Source Sans Pro" w:hAnsi="Source Sans Pro"/>
                  <w:sz w:val="16"/>
                  <w:szCs w:val="16"/>
                </w:rPr>
                <w:t>La trazabilidad de los constituyentes del hormigón (cemento, áridos, agua y aditivos) deberá estar reflejad</w:t>
              </w:r>
            </w:ins>
            <w:ins w:id="10171" w:author="Javier Quintana Pérez" w:date="2022-12-16T10:12:00Z">
              <w:r w:rsidR="00346FB2">
                <w:rPr>
                  <w:rFonts w:ascii="Source Sans Pro" w:hAnsi="Source Sans Pro"/>
                  <w:sz w:val="16"/>
                  <w:szCs w:val="16"/>
                </w:rPr>
                <w:t>a</w:t>
              </w:r>
            </w:ins>
            <w:ins w:id="10172" w:author="Javier Quintana Pérez" w:date="2022-11-29T17:37:00Z">
              <w:r>
                <w:rPr>
                  <w:rFonts w:ascii="Source Sans Pro" w:hAnsi="Source Sans Pro"/>
                  <w:sz w:val="16"/>
                  <w:szCs w:val="16"/>
                </w:rPr>
                <w:t xml:space="preserve"> en las ficha de inspección de las planta de hormigón (anejo 1).</w:t>
              </w:r>
            </w:ins>
          </w:p>
        </w:tc>
      </w:tr>
    </w:tbl>
    <w:p w:rsidR="002018F4" w:rsidRPr="007E4098" w:rsidRDefault="002018F4" w:rsidP="002018F4">
      <w:pPr>
        <w:rPr>
          <w:ins w:id="10173" w:author="Javier Quintana Pérez" w:date="2022-11-29T17:37:00Z"/>
          <w:rFonts w:ascii="Source Sans Pro" w:hAnsi="Source Sans Pro"/>
        </w:rPr>
      </w:pPr>
    </w:p>
    <w:p w:rsidR="002018F4" w:rsidRPr="007E4098" w:rsidRDefault="002018F4" w:rsidP="002018F4">
      <w:pPr>
        <w:rPr>
          <w:ins w:id="10174" w:author="Javier Quintana Pérez" w:date="2022-11-29T17:37:00Z"/>
          <w:rFonts w:ascii="Source Sans Pro" w:hAnsi="Source Sans Pro"/>
        </w:rPr>
      </w:pPr>
    </w:p>
    <w:p w:rsidR="002018F4" w:rsidRPr="0036402D" w:rsidRDefault="00D919CB" w:rsidP="002018F4">
      <w:pPr>
        <w:numPr>
          <w:ilvl w:val="0"/>
          <w:numId w:val="11"/>
        </w:numPr>
        <w:ind w:left="567" w:hanging="425"/>
        <w:rPr>
          <w:ins w:id="10175" w:author="Javier Quintana Pérez" w:date="2022-11-29T17:37:00Z"/>
          <w:rFonts w:ascii="Source Sans Pro" w:hAnsi="Source Sans Pro"/>
          <w:sz w:val="21"/>
          <w:szCs w:val="21"/>
          <w:rPrChange w:id="10176" w:author="Javier Quintana Pérez" w:date="2022-12-01T17:39:00Z">
            <w:rPr>
              <w:ins w:id="10177" w:author="Javier Quintana Pérez" w:date="2022-11-29T17:37:00Z"/>
              <w:rFonts w:ascii="Source Sans Pro" w:hAnsi="Source Sans Pro"/>
            </w:rPr>
          </w:rPrChange>
        </w:rPr>
      </w:pPr>
      <w:ins w:id="10178" w:author="Javier Quintana Pérez" w:date="2022-11-29T17:37:00Z">
        <w:r w:rsidRPr="00D919CB">
          <w:rPr>
            <w:rFonts w:ascii="Source Sans Pro" w:hAnsi="Source Sans Pro"/>
            <w:sz w:val="21"/>
            <w:szCs w:val="21"/>
            <w:rPrChange w:id="10179" w:author="Javier Quintana Pérez" w:date="2022-12-01T17:39:00Z">
              <w:rPr>
                <w:rFonts w:ascii="Source Sans Pro" w:hAnsi="Source Sans Pro"/>
                <w:color w:val="0000FF"/>
                <w:u w:val="single"/>
              </w:rPr>
            </w:rPrChange>
          </w:rPr>
          <w:t>¿Existe trazabilidad de todos y cada uno de los materiales empleados en la fabricación de los elementos prefabricados? ¿y los procesos?</w:t>
        </w:r>
      </w:ins>
    </w:p>
    <w:p w:rsidR="002018F4" w:rsidRPr="0036402D" w:rsidRDefault="002018F4" w:rsidP="002018F4">
      <w:pPr>
        <w:ind w:left="567"/>
        <w:rPr>
          <w:ins w:id="10180" w:author="Javier Quintana Pérez" w:date="2022-11-29T17:37:00Z"/>
          <w:rFonts w:ascii="Source Sans Pro" w:hAnsi="Source Sans Pro"/>
          <w:sz w:val="21"/>
          <w:szCs w:val="21"/>
          <w:rPrChange w:id="10181" w:author="Javier Quintana Pérez" w:date="2022-12-01T17:39:00Z">
            <w:rPr>
              <w:ins w:id="10182" w:author="Javier Quintana Pérez" w:date="2022-11-29T17:37: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2018F4" w:rsidRPr="0036402D" w:rsidTr="00372982">
        <w:trPr>
          <w:tblHeader/>
          <w:jc w:val="center"/>
          <w:ins w:id="10183" w:author="Javier Quintana Pérez" w:date="2022-11-29T17:37:00Z"/>
        </w:trPr>
        <w:tc>
          <w:tcPr>
            <w:tcW w:w="3589" w:type="pct"/>
            <w:tcBorders>
              <w:top w:val="nil"/>
              <w:left w:val="nil"/>
            </w:tcBorders>
            <w:shd w:val="clear" w:color="auto" w:fill="auto"/>
          </w:tcPr>
          <w:p w:rsidR="002018F4" w:rsidRPr="0036402D" w:rsidRDefault="002018F4" w:rsidP="00372982">
            <w:pPr>
              <w:pStyle w:val="Textoindependiente"/>
              <w:ind w:left="360"/>
              <w:jc w:val="left"/>
              <w:rPr>
                <w:ins w:id="10184" w:author="Javier Quintana Pérez" w:date="2022-11-29T17:37:00Z"/>
                <w:rFonts w:ascii="Source Sans Pro" w:hAnsi="Source Sans Pro"/>
                <w:i w:val="0"/>
                <w:sz w:val="21"/>
                <w:szCs w:val="21"/>
                <w:rPrChange w:id="10185" w:author="Javier Quintana Pérez" w:date="2022-12-01T17:39:00Z">
                  <w:rPr>
                    <w:ins w:id="10186" w:author="Javier Quintana Pérez" w:date="2022-11-29T17:37:00Z"/>
                    <w:rFonts w:ascii="Source Sans Pro" w:hAnsi="Source Sans Pro"/>
                    <w:i w:val="0"/>
                    <w:sz w:val="20"/>
                  </w:rPr>
                </w:rPrChange>
              </w:rPr>
            </w:pPr>
          </w:p>
        </w:tc>
        <w:tc>
          <w:tcPr>
            <w:tcW w:w="705" w:type="pct"/>
            <w:shd w:val="clear" w:color="auto" w:fill="auto"/>
          </w:tcPr>
          <w:p w:rsidR="002018F4" w:rsidRPr="0036402D" w:rsidRDefault="00D919CB" w:rsidP="00372982">
            <w:pPr>
              <w:jc w:val="center"/>
              <w:rPr>
                <w:ins w:id="10187" w:author="Javier Quintana Pérez" w:date="2022-11-29T17:37:00Z"/>
                <w:rFonts w:ascii="Source Sans Pro" w:hAnsi="Source Sans Pro"/>
                <w:sz w:val="21"/>
                <w:szCs w:val="21"/>
                <w:rPrChange w:id="10188" w:author="Javier Quintana Pérez" w:date="2022-12-01T17:39:00Z">
                  <w:rPr>
                    <w:ins w:id="10189" w:author="Javier Quintana Pérez" w:date="2022-11-29T17:37:00Z"/>
                    <w:rFonts w:ascii="Source Sans Pro" w:hAnsi="Source Sans Pro"/>
                  </w:rPr>
                </w:rPrChange>
              </w:rPr>
            </w:pPr>
            <w:ins w:id="10190" w:author="Javier Quintana Pérez" w:date="2022-11-29T17:37:00Z">
              <w:r w:rsidRPr="00D919CB">
                <w:rPr>
                  <w:rFonts w:ascii="Source Sans Pro" w:hAnsi="Source Sans Pro"/>
                  <w:sz w:val="21"/>
                  <w:szCs w:val="21"/>
                  <w:rPrChange w:id="10191" w:author="Javier Quintana Pérez" w:date="2022-12-01T17:39:00Z">
                    <w:rPr>
                      <w:rFonts w:ascii="Source Sans Pro" w:hAnsi="Source Sans Pro"/>
                      <w:color w:val="0000FF"/>
                      <w:u w:val="single"/>
                    </w:rPr>
                  </w:rPrChange>
                </w:rPr>
                <w:t>SI</w:t>
              </w:r>
            </w:ins>
          </w:p>
        </w:tc>
        <w:tc>
          <w:tcPr>
            <w:tcW w:w="706" w:type="pct"/>
            <w:shd w:val="clear" w:color="auto" w:fill="auto"/>
          </w:tcPr>
          <w:p w:rsidR="002018F4" w:rsidRPr="0036402D" w:rsidRDefault="00D919CB" w:rsidP="00372982">
            <w:pPr>
              <w:jc w:val="center"/>
              <w:rPr>
                <w:ins w:id="10192" w:author="Javier Quintana Pérez" w:date="2022-11-29T17:37:00Z"/>
                <w:rFonts w:ascii="Source Sans Pro" w:hAnsi="Source Sans Pro"/>
                <w:sz w:val="21"/>
                <w:szCs w:val="21"/>
                <w:rPrChange w:id="10193" w:author="Javier Quintana Pérez" w:date="2022-12-01T17:39:00Z">
                  <w:rPr>
                    <w:ins w:id="10194" w:author="Javier Quintana Pérez" w:date="2022-11-29T17:37:00Z"/>
                    <w:rFonts w:ascii="Source Sans Pro" w:hAnsi="Source Sans Pro"/>
                  </w:rPr>
                </w:rPrChange>
              </w:rPr>
            </w:pPr>
            <w:ins w:id="10195" w:author="Javier Quintana Pérez" w:date="2022-11-29T17:37:00Z">
              <w:r w:rsidRPr="00D919CB">
                <w:rPr>
                  <w:rFonts w:ascii="Source Sans Pro" w:hAnsi="Source Sans Pro"/>
                  <w:sz w:val="21"/>
                  <w:szCs w:val="21"/>
                  <w:rPrChange w:id="10196" w:author="Javier Quintana Pérez" w:date="2022-12-01T17:39:00Z">
                    <w:rPr>
                      <w:rFonts w:ascii="Source Sans Pro" w:hAnsi="Source Sans Pro"/>
                      <w:color w:val="0000FF"/>
                      <w:u w:val="single"/>
                    </w:rPr>
                  </w:rPrChange>
                </w:rPr>
                <w:t>NO</w:t>
              </w:r>
            </w:ins>
          </w:p>
        </w:tc>
      </w:tr>
      <w:tr w:rsidR="002018F4" w:rsidRPr="0036402D" w:rsidTr="00372982">
        <w:trPr>
          <w:jc w:val="center"/>
          <w:ins w:id="10197" w:author="Javier Quintana Pérez" w:date="2022-11-29T17:37:00Z"/>
        </w:trPr>
        <w:tc>
          <w:tcPr>
            <w:tcW w:w="3589" w:type="pct"/>
            <w:shd w:val="clear" w:color="auto" w:fill="auto"/>
          </w:tcPr>
          <w:p w:rsidR="002018F4" w:rsidRPr="0036402D" w:rsidRDefault="00D919CB" w:rsidP="00372982">
            <w:pPr>
              <w:tabs>
                <w:tab w:val="clear" w:pos="567"/>
              </w:tabs>
              <w:spacing w:line="240" w:lineRule="auto"/>
              <w:jc w:val="left"/>
              <w:rPr>
                <w:ins w:id="10198" w:author="Javier Quintana Pérez" w:date="2022-11-29T17:37:00Z"/>
                <w:rFonts w:ascii="Source Sans Pro" w:hAnsi="Source Sans Pro"/>
                <w:sz w:val="21"/>
                <w:szCs w:val="21"/>
                <w:rPrChange w:id="10199" w:author="Javier Quintana Pérez" w:date="2022-12-01T17:39:00Z">
                  <w:rPr>
                    <w:ins w:id="10200" w:author="Javier Quintana Pérez" w:date="2022-11-29T17:37:00Z"/>
                    <w:rFonts w:ascii="Source Sans Pro" w:hAnsi="Source Sans Pro"/>
                  </w:rPr>
                </w:rPrChange>
              </w:rPr>
            </w:pPr>
            <w:ins w:id="10201" w:author="Javier Quintana Pérez" w:date="2022-11-29T17:37:00Z">
              <w:r w:rsidRPr="00D919CB">
                <w:rPr>
                  <w:rFonts w:ascii="Source Sans Pro" w:hAnsi="Source Sans Pro"/>
                  <w:sz w:val="21"/>
                  <w:szCs w:val="21"/>
                  <w:rPrChange w:id="10202" w:author="Javier Quintana Pérez" w:date="2022-12-01T17:39:00Z">
                    <w:rPr>
                      <w:rFonts w:ascii="Source Sans Pro" w:hAnsi="Source Sans Pro"/>
                      <w:color w:val="0000FF"/>
                      <w:u w:val="single"/>
                    </w:rPr>
                  </w:rPrChange>
                </w:rPr>
                <w:t>Hormigón</w:t>
              </w:r>
            </w:ins>
          </w:p>
        </w:tc>
        <w:tc>
          <w:tcPr>
            <w:tcW w:w="705" w:type="pct"/>
            <w:shd w:val="clear" w:color="auto" w:fill="auto"/>
          </w:tcPr>
          <w:p w:rsidR="002018F4" w:rsidRPr="0036402D" w:rsidRDefault="002018F4" w:rsidP="00372982">
            <w:pPr>
              <w:jc w:val="center"/>
              <w:rPr>
                <w:ins w:id="10203" w:author="Javier Quintana Pérez" w:date="2022-11-29T17:37:00Z"/>
                <w:rFonts w:ascii="Source Sans Pro" w:hAnsi="Source Sans Pro"/>
                <w:sz w:val="21"/>
                <w:szCs w:val="21"/>
                <w:rPrChange w:id="10204" w:author="Javier Quintana Pérez" w:date="2022-12-01T17:39:00Z">
                  <w:rPr>
                    <w:ins w:id="10205" w:author="Javier Quintana Pérez" w:date="2022-11-29T17:37:00Z"/>
                    <w:rFonts w:ascii="Source Sans Pro" w:hAnsi="Source Sans Pro"/>
                  </w:rPr>
                </w:rPrChange>
              </w:rPr>
            </w:pPr>
          </w:p>
        </w:tc>
        <w:tc>
          <w:tcPr>
            <w:tcW w:w="706" w:type="pct"/>
            <w:shd w:val="clear" w:color="auto" w:fill="auto"/>
          </w:tcPr>
          <w:p w:rsidR="002018F4" w:rsidRPr="0036402D" w:rsidRDefault="002018F4" w:rsidP="00372982">
            <w:pPr>
              <w:jc w:val="center"/>
              <w:rPr>
                <w:ins w:id="10206" w:author="Javier Quintana Pérez" w:date="2022-11-29T17:37:00Z"/>
                <w:rFonts w:ascii="Source Sans Pro" w:hAnsi="Source Sans Pro"/>
                <w:sz w:val="21"/>
                <w:szCs w:val="21"/>
                <w:rPrChange w:id="10207" w:author="Javier Quintana Pérez" w:date="2022-12-01T17:39:00Z">
                  <w:rPr>
                    <w:ins w:id="10208" w:author="Javier Quintana Pérez" w:date="2022-11-29T17:37:00Z"/>
                    <w:rFonts w:ascii="Source Sans Pro" w:hAnsi="Source Sans Pro"/>
                  </w:rPr>
                </w:rPrChange>
              </w:rPr>
            </w:pPr>
          </w:p>
        </w:tc>
      </w:tr>
      <w:tr w:rsidR="002018F4" w:rsidRPr="0036402D" w:rsidTr="00372982">
        <w:trPr>
          <w:jc w:val="center"/>
          <w:ins w:id="10209" w:author="Javier Quintana Pérez" w:date="2022-11-29T17:37:00Z"/>
        </w:trPr>
        <w:tc>
          <w:tcPr>
            <w:tcW w:w="3589" w:type="pct"/>
            <w:shd w:val="clear" w:color="auto" w:fill="auto"/>
          </w:tcPr>
          <w:p w:rsidR="002018F4" w:rsidRPr="0036402D" w:rsidRDefault="00D919CB" w:rsidP="00372982">
            <w:pPr>
              <w:tabs>
                <w:tab w:val="clear" w:pos="567"/>
              </w:tabs>
              <w:spacing w:line="240" w:lineRule="auto"/>
              <w:jc w:val="left"/>
              <w:rPr>
                <w:ins w:id="10210" w:author="Javier Quintana Pérez" w:date="2022-11-29T17:37:00Z"/>
                <w:rFonts w:ascii="Source Sans Pro" w:hAnsi="Source Sans Pro"/>
                <w:sz w:val="21"/>
                <w:szCs w:val="21"/>
                <w:rPrChange w:id="10211" w:author="Javier Quintana Pérez" w:date="2022-12-01T17:39:00Z">
                  <w:rPr>
                    <w:ins w:id="10212" w:author="Javier Quintana Pérez" w:date="2022-11-29T17:37:00Z"/>
                    <w:rFonts w:ascii="Source Sans Pro" w:hAnsi="Source Sans Pro"/>
                  </w:rPr>
                </w:rPrChange>
              </w:rPr>
            </w:pPr>
            <w:ins w:id="10213" w:author="Javier Quintana Pérez" w:date="2022-11-29T17:37:00Z">
              <w:r w:rsidRPr="00D919CB">
                <w:rPr>
                  <w:rFonts w:ascii="Source Sans Pro" w:hAnsi="Source Sans Pro"/>
                  <w:sz w:val="21"/>
                  <w:szCs w:val="21"/>
                  <w:rPrChange w:id="10214" w:author="Javier Quintana Pérez" w:date="2022-12-01T17:39:00Z">
                    <w:rPr>
                      <w:rFonts w:ascii="Source Sans Pro" w:hAnsi="Source Sans Pro"/>
                      <w:color w:val="0000FF"/>
                      <w:u w:val="single"/>
                    </w:rPr>
                  </w:rPrChange>
                </w:rPr>
                <w:t>Armaduras</w:t>
              </w:r>
            </w:ins>
          </w:p>
        </w:tc>
        <w:tc>
          <w:tcPr>
            <w:tcW w:w="705" w:type="pct"/>
            <w:shd w:val="clear" w:color="auto" w:fill="auto"/>
          </w:tcPr>
          <w:p w:rsidR="002018F4" w:rsidRPr="0036402D" w:rsidRDefault="002018F4" w:rsidP="00372982">
            <w:pPr>
              <w:jc w:val="center"/>
              <w:rPr>
                <w:ins w:id="10215" w:author="Javier Quintana Pérez" w:date="2022-11-29T17:37:00Z"/>
                <w:rFonts w:ascii="Source Sans Pro" w:hAnsi="Source Sans Pro"/>
                <w:sz w:val="21"/>
                <w:szCs w:val="21"/>
                <w:rPrChange w:id="10216" w:author="Javier Quintana Pérez" w:date="2022-12-01T17:39:00Z">
                  <w:rPr>
                    <w:ins w:id="10217" w:author="Javier Quintana Pérez" w:date="2022-11-29T17:37:00Z"/>
                    <w:rFonts w:ascii="Source Sans Pro" w:hAnsi="Source Sans Pro"/>
                  </w:rPr>
                </w:rPrChange>
              </w:rPr>
            </w:pPr>
          </w:p>
        </w:tc>
        <w:tc>
          <w:tcPr>
            <w:tcW w:w="706" w:type="pct"/>
            <w:shd w:val="clear" w:color="auto" w:fill="auto"/>
          </w:tcPr>
          <w:p w:rsidR="002018F4" w:rsidRPr="0036402D" w:rsidRDefault="002018F4" w:rsidP="00372982">
            <w:pPr>
              <w:jc w:val="center"/>
              <w:rPr>
                <w:ins w:id="10218" w:author="Javier Quintana Pérez" w:date="2022-11-29T17:37:00Z"/>
                <w:rFonts w:ascii="Source Sans Pro" w:hAnsi="Source Sans Pro"/>
                <w:sz w:val="21"/>
                <w:szCs w:val="21"/>
                <w:rPrChange w:id="10219" w:author="Javier Quintana Pérez" w:date="2022-12-01T17:39:00Z">
                  <w:rPr>
                    <w:ins w:id="10220" w:author="Javier Quintana Pérez" w:date="2022-11-29T17:37:00Z"/>
                    <w:rFonts w:ascii="Source Sans Pro" w:hAnsi="Source Sans Pro"/>
                  </w:rPr>
                </w:rPrChange>
              </w:rPr>
            </w:pPr>
          </w:p>
        </w:tc>
      </w:tr>
      <w:tr w:rsidR="002018F4" w:rsidRPr="0036402D" w:rsidTr="00372982">
        <w:trPr>
          <w:jc w:val="center"/>
          <w:ins w:id="10221" w:author="Javier Quintana Pérez" w:date="2022-11-29T17:37:00Z"/>
        </w:trPr>
        <w:tc>
          <w:tcPr>
            <w:tcW w:w="3589" w:type="pct"/>
            <w:shd w:val="clear" w:color="auto" w:fill="auto"/>
          </w:tcPr>
          <w:p w:rsidR="002018F4" w:rsidRPr="0036402D" w:rsidRDefault="00D919CB" w:rsidP="00372982">
            <w:pPr>
              <w:tabs>
                <w:tab w:val="clear" w:pos="567"/>
              </w:tabs>
              <w:spacing w:line="240" w:lineRule="auto"/>
              <w:jc w:val="left"/>
              <w:rPr>
                <w:ins w:id="10222" w:author="Javier Quintana Pérez" w:date="2022-11-29T17:37:00Z"/>
                <w:rFonts w:ascii="Source Sans Pro" w:hAnsi="Source Sans Pro"/>
                <w:sz w:val="21"/>
                <w:szCs w:val="21"/>
                <w:rPrChange w:id="10223" w:author="Javier Quintana Pérez" w:date="2022-12-01T17:39:00Z">
                  <w:rPr>
                    <w:ins w:id="10224" w:author="Javier Quintana Pérez" w:date="2022-11-29T17:37:00Z"/>
                    <w:rFonts w:ascii="Source Sans Pro" w:hAnsi="Source Sans Pro"/>
                  </w:rPr>
                </w:rPrChange>
              </w:rPr>
            </w:pPr>
            <w:ins w:id="10225" w:author="Javier Quintana Pérez" w:date="2022-11-29T17:37:00Z">
              <w:r w:rsidRPr="00D919CB">
                <w:rPr>
                  <w:rFonts w:ascii="Source Sans Pro" w:hAnsi="Source Sans Pro"/>
                  <w:sz w:val="21"/>
                  <w:szCs w:val="21"/>
                  <w:rPrChange w:id="10226" w:author="Javier Quintana Pérez" w:date="2022-12-01T17:39:00Z">
                    <w:rPr>
                      <w:rFonts w:ascii="Source Sans Pro" w:hAnsi="Source Sans Pro"/>
                      <w:color w:val="0000FF"/>
                      <w:u w:val="single"/>
                    </w:rPr>
                  </w:rPrChange>
                </w:rPr>
                <w:t xml:space="preserve">Elementos auxiliares metálicos </w:t>
              </w:r>
            </w:ins>
          </w:p>
        </w:tc>
        <w:tc>
          <w:tcPr>
            <w:tcW w:w="705" w:type="pct"/>
            <w:shd w:val="clear" w:color="auto" w:fill="auto"/>
          </w:tcPr>
          <w:p w:rsidR="002018F4" w:rsidRPr="0036402D" w:rsidRDefault="002018F4" w:rsidP="00372982">
            <w:pPr>
              <w:jc w:val="center"/>
              <w:rPr>
                <w:ins w:id="10227" w:author="Javier Quintana Pérez" w:date="2022-11-29T17:37:00Z"/>
                <w:rFonts w:ascii="Source Sans Pro" w:hAnsi="Source Sans Pro"/>
                <w:sz w:val="21"/>
                <w:szCs w:val="21"/>
                <w:rPrChange w:id="10228" w:author="Javier Quintana Pérez" w:date="2022-12-01T17:39:00Z">
                  <w:rPr>
                    <w:ins w:id="10229" w:author="Javier Quintana Pérez" w:date="2022-11-29T17:37:00Z"/>
                    <w:rFonts w:ascii="Source Sans Pro" w:hAnsi="Source Sans Pro"/>
                  </w:rPr>
                </w:rPrChange>
              </w:rPr>
            </w:pPr>
          </w:p>
        </w:tc>
        <w:tc>
          <w:tcPr>
            <w:tcW w:w="706" w:type="pct"/>
            <w:shd w:val="clear" w:color="auto" w:fill="auto"/>
          </w:tcPr>
          <w:p w:rsidR="002018F4" w:rsidRPr="0036402D" w:rsidRDefault="002018F4" w:rsidP="00372982">
            <w:pPr>
              <w:jc w:val="center"/>
              <w:rPr>
                <w:ins w:id="10230" w:author="Javier Quintana Pérez" w:date="2022-11-29T17:37:00Z"/>
                <w:rFonts w:ascii="Source Sans Pro" w:hAnsi="Source Sans Pro"/>
                <w:sz w:val="21"/>
                <w:szCs w:val="21"/>
                <w:rPrChange w:id="10231" w:author="Javier Quintana Pérez" w:date="2022-12-01T17:39:00Z">
                  <w:rPr>
                    <w:ins w:id="10232" w:author="Javier Quintana Pérez" w:date="2022-11-29T17:37:00Z"/>
                    <w:rFonts w:ascii="Source Sans Pro" w:hAnsi="Source Sans Pro"/>
                  </w:rPr>
                </w:rPrChange>
              </w:rPr>
            </w:pPr>
          </w:p>
        </w:tc>
      </w:tr>
      <w:tr w:rsidR="002018F4" w:rsidRPr="0036402D" w:rsidTr="00372982">
        <w:trPr>
          <w:jc w:val="center"/>
          <w:ins w:id="10233" w:author="Javier Quintana Pérez" w:date="2022-11-29T17:37:00Z"/>
        </w:trPr>
        <w:tc>
          <w:tcPr>
            <w:tcW w:w="3589" w:type="pct"/>
            <w:shd w:val="clear" w:color="auto" w:fill="auto"/>
          </w:tcPr>
          <w:p w:rsidR="002018F4" w:rsidRPr="0036402D" w:rsidRDefault="00D919CB" w:rsidP="00372982">
            <w:pPr>
              <w:tabs>
                <w:tab w:val="clear" w:pos="567"/>
              </w:tabs>
              <w:spacing w:line="240" w:lineRule="auto"/>
              <w:jc w:val="left"/>
              <w:rPr>
                <w:ins w:id="10234" w:author="Javier Quintana Pérez" w:date="2022-11-29T17:37:00Z"/>
                <w:rFonts w:ascii="Source Sans Pro" w:hAnsi="Source Sans Pro"/>
                <w:sz w:val="21"/>
                <w:szCs w:val="21"/>
                <w:rPrChange w:id="10235" w:author="Javier Quintana Pérez" w:date="2022-12-01T17:39:00Z">
                  <w:rPr>
                    <w:ins w:id="10236" w:author="Javier Quintana Pérez" w:date="2022-11-29T17:37:00Z"/>
                    <w:rFonts w:ascii="Source Sans Pro" w:hAnsi="Source Sans Pro"/>
                  </w:rPr>
                </w:rPrChange>
              </w:rPr>
            </w:pPr>
            <w:ins w:id="10237" w:author="Javier Quintana Pérez" w:date="2022-11-29T17:37:00Z">
              <w:r w:rsidRPr="00D919CB">
                <w:rPr>
                  <w:rFonts w:ascii="Source Sans Pro" w:hAnsi="Source Sans Pro"/>
                  <w:sz w:val="21"/>
                  <w:szCs w:val="21"/>
                  <w:rPrChange w:id="10238" w:author="Javier Quintana Pérez" w:date="2022-12-01T17:39:00Z">
                    <w:rPr>
                      <w:rFonts w:ascii="Source Sans Pro" w:hAnsi="Source Sans Pro"/>
                      <w:color w:val="0000FF"/>
                      <w:u w:val="single"/>
                    </w:rPr>
                  </w:rPrChange>
                </w:rPr>
                <w:t>Elementos auxiliares no metálicos</w:t>
              </w:r>
            </w:ins>
          </w:p>
        </w:tc>
        <w:tc>
          <w:tcPr>
            <w:tcW w:w="705" w:type="pct"/>
            <w:shd w:val="clear" w:color="auto" w:fill="auto"/>
          </w:tcPr>
          <w:p w:rsidR="002018F4" w:rsidRPr="0036402D" w:rsidRDefault="002018F4" w:rsidP="00372982">
            <w:pPr>
              <w:jc w:val="center"/>
              <w:rPr>
                <w:ins w:id="10239" w:author="Javier Quintana Pérez" w:date="2022-11-29T17:37:00Z"/>
                <w:rFonts w:ascii="Source Sans Pro" w:hAnsi="Source Sans Pro"/>
                <w:sz w:val="21"/>
                <w:szCs w:val="21"/>
                <w:rPrChange w:id="10240" w:author="Javier Quintana Pérez" w:date="2022-12-01T17:39:00Z">
                  <w:rPr>
                    <w:ins w:id="10241" w:author="Javier Quintana Pérez" w:date="2022-11-29T17:37:00Z"/>
                    <w:rFonts w:ascii="Source Sans Pro" w:hAnsi="Source Sans Pro"/>
                  </w:rPr>
                </w:rPrChange>
              </w:rPr>
            </w:pPr>
          </w:p>
        </w:tc>
        <w:tc>
          <w:tcPr>
            <w:tcW w:w="706" w:type="pct"/>
            <w:shd w:val="clear" w:color="auto" w:fill="auto"/>
          </w:tcPr>
          <w:p w:rsidR="002018F4" w:rsidRPr="0036402D" w:rsidRDefault="002018F4" w:rsidP="00372982">
            <w:pPr>
              <w:jc w:val="center"/>
              <w:rPr>
                <w:ins w:id="10242" w:author="Javier Quintana Pérez" w:date="2022-11-29T17:37:00Z"/>
                <w:rFonts w:ascii="Source Sans Pro" w:hAnsi="Source Sans Pro"/>
                <w:sz w:val="21"/>
                <w:szCs w:val="21"/>
                <w:rPrChange w:id="10243" w:author="Javier Quintana Pérez" w:date="2022-12-01T17:39:00Z">
                  <w:rPr>
                    <w:ins w:id="10244" w:author="Javier Quintana Pérez" w:date="2022-11-29T17:37:00Z"/>
                    <w:rFonts w:ascii="Source Sans Pro" w:hAnsi="Source Sans Pro"/>
                  </w:rPr>
                </w:rPrChange>
              </w:rPr>
            </w:pPr>
          </w:p>
        </w:tc>
      </w:tr>
    </w:tbl>
    <w:p w:rsidR="002018F4" w:rsidRPr="0036402D" w:rsidRDefault="002018F4" w:rsidP="002018F4">
      <w:pPr>
        <w:rPr>
          <w:ins w:id="10245" w:author="Javier Quintana Pérez" w:date="2022-11-29T17:37:00Z"/>
          <w:rFonts w:ascii="Source Sans Pro" w:hAnsi="Source Sans Pro"/>
          <w:sz w:val="21"/>
          <w:szCs w:val="21"/>
          <w:rPrChange w:id="10246" w:author="Javier Quintana Pérez" w:date="2022-12-01T17:39:00Z">
            <w:rPr>
              <w:ins w:id="10247" w:author="Javier Quintana Pérez" w:date="2022-11-29T17:37:00Z"/>
              <w:rFonts w:ascii="Source Sans Pro" w:hAnsi="Source Sans Pro"/>
            </w:rPr>
          </w:rPrChange>
        </w:rPr>
      </w:pPr>
    </w:p>
    <w:p w:rsidR="002018F4" w:rsidRPr="0036402D" w:rsidRDefault="00D919CB" w:rsidP="002018F4">
      <w:pPr>
        <w:numPr>
          <w:ilvl w:val="0"/>
          <w:numId w:val="11"/>
        </w:numPr>
        <w:ind w:left="567" w:hanging="425"/>
        <w:rPr>
          <w:ins w:id="10248" w:author="Javier Quintana Pérez" w:date="2022-11-29T17:37:00Z"/>
          <w:rFonts w:ascii="Source Sans Pro" w:hAnsi="Source Sans Pro"/>
          <w:sz w:val="21"/>
          <w:szCs w:val="21"/>
          <w:rPrChange w:id="10249" w:author="Javier Quintana Pérez" w:date="2022-12-01T17:39:00Z">
            <w:rPr>
              <w:ins w:id="10250" w:author="Javier Quintana Pérez" w:date="2022-11-29T17:37:00Z"/>
              <w:rFonts w:ascii="Source Sans Pro" w:hAnsi="Source Sans Pro"/>
            </w:rPr>
          </w:rPrChange>
        </w:rPr>
      </w:pPr>
      <w:ins w:id="10251" w:author="Javier Quintana Pérez" w:date="2022-11-29T17:37:00Z">
        <w:r w:rsidRPr="00D919CB">
          <w:rPr>
            <w:rFonts w:ascii="Source Sans Pro" w:hAnsi="Source Sans Pro"/>
            <w:sz w:val="21"/>
            <w:szCs w:val="21"/>
            <w:rPrChange w:id="10252" w:author="Javier Quintana Pérez" w:date="2022-12-01T17:39:00Z">
              <w:rPr>
                <w:rFonts w:ascii="Source Sans Pro" w:hAnsi="Source Sans Pro"/>
                <w:color w:val="0000FF"/>
                <w:u w:val="single"/>
              </w:rPr>
            </w:rPrChange>
          </w:rPr>
          <w:t>Indicar el procedimiento que se sigue para verificar la trazabilidad</w:t>
        </w:r>
      </w:ins>
    </w:p>
    <w:p w:rsidR="002018F4" w:rsidRPr="0036402D" w:rsidRDefault="002018F4" w:rsidP="002018F4">
      <w:pPr>
        <w:ind w:left="567"/>
        <w:rPr>
          <w:ins w:id="10253" w:author="Javier Quintana Pérez" w:date="2022-11-29T17:37:00Z"/>
          <w:rFonts w:ascii="Source Sans Pro" w:hAnsi="Source Sans Pro"/>
          <w:sz w:val="21"/>
          <w:szCs w:val="21"/>
          <w:rPrChange w:id="10254" w:author="Javier Quintana Pérez" w:date="2022-12-01T17:39:00Z">
            <w:rPr>
              <w:ins w:id="10255" w:author="Javier Quintana Pérez" w:date="2022-11-29T17:37: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2018F4" w:rsidRPr="0036402D" w:rsidTr="00372982">
        <w:trPr>
          <w:jc w:val="center"/>
          <w:ins w:id="10256" w:author="Javier Quintana Pérez" w:date="2022-11-29T17:37:00Z"/>
        </w:trPr>
        <w:tc>
          <w:tcPr>
            <w:tcW w:w="5000" w:type="pct"/>
            <w:shd w:val="clear" w:color="auto" w:fill="auto"/>
          </w:tcPr>
          <w:p w:rsidR="002018F4" w:rsidRPr="0036402D" w:rsidRDefault="002018F4" w:rsidP="00372982">
            <w:pPr>
              <w:rPr>
                <w:ins w:id="10257" w:author="Javier Quintana Pérez" w:date="2022-11-29T17:37:00Z"/>
                <w:rFonts w:ascii="Source Sans Pro" w:hAnsi="Source Sans Pro"/>
                <w:sz w:val="21"/>
                <w:szCs w:val="21"/>
                <w:rPrChange w:id="10258" w:author="Javier Quintana Pérez" w:date="2022-12-01T17:39:00Z">
                  <w:rPr>
                    <w:ins w:id="10259" w:author="Javier Quintana Pérez" w:date="2022-11-29T17:37:00Z"/>
                    <w:rFonts w:ascii="Source Sans Pro" w:hAnsi="Source Sans Pro"/>
                  </w:rPr>
                </w:rPrChange>
              </w:rPr>
            </w:pPr>
          </w:p>
          <w:p w:rsidR="002018F4" w:rsidRPr="0036402D" w:rsidRDefault="002018F4" w:rsidP="00372982">
            <w:pPr>
              <w:rPr>
                <w:ins w:id="10260" w:author="Javier Quintana Pérez" w:date="2022-11-29T17:37:00Z"/>
                <w:rFonts w:ascii="Source Sans Pro" w:hAnsi="Source Sans Pro"/>
                <w:sz w:val="21"/>
                <w:szCs w:val="21"/>
                <w:rPrChange w:id="10261" w:author="Javier Quintana Pérez" w:date="2022-12-01T17:39:00Z">
                  <w:rPr>
                    <w:ins w:id="10262" w:author="Javier Quintana Pérez" w:date="2022-11-29T17:37:00Z"/>
                    <w:rFonts w:ascii="Source Sans Pro" w:hAnsi="Source Sans Pro"/>
                  </w:rPr>
                </w:rPrChange>
              </w:rPr>
            </w:pPr>
          </w:p>
          <w:p w:rsidR="002018F4" w:rsidRPr="0036402D" w:rsidRDefault="002018F4" w:rsidP="00372982">
            <w:pPr>
              <w:rPr>
                <w:ins w:id="10263" w:author="Javier Quintana Pérez" w:date="2022-11-29T17:37:00Z"/>
                <w:rFonts w:ascii="Source Sans Pro" w:hAnsi="Source Sans Pro"/>
                <w:sz w:val="21"/>
                <w:szCs w:val="21"/>
                <w:rPrChange w:id="10264" w:author="Javier Quintana Pérez" w:date="2022-12-01T17:39:00Z">
                  <w:rPr>
                    <w:ins w:id="10265" w:author="Javier Quintana Pérez" w:date="2022-11-29T17:37:00Z"/>
                    <w:rFonts w:ascii="Source Sans Pro" w:hAnsi="Source Sans Pro"/>
                  </w:rPr>
                </w:rPrChange>
              </w:rPr>
            </w:pPr>
          </w:p>
        </w:tc>
      </w:tr>
    </w:tbl>
    <w:p w:rsidR="002018F4" w:rsidRPr="0036402D" w:rsidRDefault="002018F4" w:rsidP="002018F4">
      <w:pPr>
        <w:rPr>
          <w:ins w:id="10266" w:author="Javier Quintana Pérez" w:date="2022-11-29T17:37:00Z"/>
          <w:sz w:val="21"/>
          <w:szCs w:val="21"/>
          <w:rPrChange w:id="10267" w:author="Javier Quintana Pérez" w:date="2022-12-01T17:39:00Z">
            <w:rPr>
              <w:ins w:id="10268" w:author="Javier Quintana Pérez" w:date="2022-11-29T17:37:00Z"/>
            </w:rPr>
          </w:rPrChange>
        </w:rPr>
      </w:pPr>
    </w:p>
    <w:p w:rsidR="002018F4" w:rsidRPr="0036402D" w:rsidRDefault="002018F4" w:rsidP="002018F4">
      <w:pPr>
        <w:rPr>
          <w:ins w:id="10269" w:author="Javier Quintana Pérez" w:date="2022-11-29T17:37:00Z"/>
          <w:rFonts w:ascii="Source Sans Pro" w:hAnsi="Source Sans Pro"/>
          <w:sz w:val="21"/>
          <w:szCs w:val="21"/>
          <w:rPrChange w:id="10270" w:author="Javier Quintana Pérez" w:date="2022-12-01T17:39:00Z">
            <w:rPr>
              <w:ins w:id="10271" w:author="Javier Quintana Pérez" w:date="2022-11-29T17:37:00Z"/>
              <w:rFonts w:ascii="Source Sans Pro" w:hAnsi="Source Sans Pro"/>
            </w:rPr>
          </w:rPrChange>
        </w:rPr>
      </w:pPr>
    </w:p>
    <w:p w:rsidR="002018F4" w:rsidRPr="0036402D" w:rsidRDefault="00D919CB" w:rsidP="002018F4">
      <w:pPr>
        <w:pStyle w:val="Textoindependiente"/>
        <w:rPr>
          <w:ins w:id="10272" w:author="Javier Quintana Pérez" w:date="2022-11-29T17:37:00Z"/>
          <w:rFonts w:ascii="Source Sans Pro" w:hAnsi="Source Sans Pro"/>
          <w:i w:val="0"/>
          <w:sz w:val="21"/>
          <w:szCs w:val="21"/>
          <w:u w:val="single"/>
          <w:rPrChange w:id="10273" w:author="Javier Quintana Pérez" w:date="2022-12-01T17:39:00Z">
            <w:rPr>
              <w:ins w:id="10274" w:author="Javier Quintana Pérez" w:date="2022-11-29T17:37:00Z"/>
              <w:rFonts w:ascii="Source Sans Pro" w:hAnsi="Source Sans Pro"/>
              <w:i w:val="0"/>
              <w:sz w:val="20"/>
              <w:u w:val="single"/>
            </w:rPr>
          </w:rPrChange>
        </w:rPr>
      </w:pPr>
      <w:ins w:id="10275" w:author="Javier Quintana Pérez" w:date="2022-11-29T17:37:00Z">
        <w:r w:rsidRPr="00D919CB">
          <w:rPr>
            <w:rFonts w:ascii="Source Sans Pro" w:hAnsi="Source Sans Pro"/>
            <w:i w:val="0"/>
            <w:sz w:val="21"/>
            <w:szCs w:val="21"/>
            <w:u w:val="single"/>
            <w:rPrChange w:id="10276" w:author="Javier Quintana Pérez" w:date="2022-12-01T17:39:00Z">
              <w:rPr>
                <w:rFonts w:ascii="Source Sans Pro" w:hAnsi="Source Sans Pro"/>
                <w:i w:val="0"/>
                <w:color w:val="0000FF"/>
                <w:sz w:val="20"/>
                <w:u w:val="single"/>
              </w:rPr>
            </w:rPrChange>
          </w:rPr>
          <w:t>COMENTARIOS</w:t>
        </w:r>
      </w:ins>
    </w:p>
    <w:p w:rsidR="002018F4" w:rsidRDefault="002018F4" w:rsidP="002018F4">
      <w:pPr>
        <w:pStyle w:val="Textoindependiente"/>
        <w:rPr>
          <w:ins w:id="10277" w:author="Javier Quintana Pérez" w:date="2022-11-29T17:37:00Z"/>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2018F4" w:rsidRPr="00A60748" w:rsidTr="00372982">
        <w:trPr>
          <w:jc w:val="center"/>
          <w:ins w:id="10278" w:author="Javier Quintana Pérez" w:date="2022-11-29T17:37:00Z"/>
        </w:trPr>
        <w:tc>
          <w:tcPr>
            <w:tcW w:w="5000" w:type="pct"/>
            <w:shd w:val="clear" w:color="auto" w:fill="auto"/>
          </w:tcPr>
          <w:p w:rsidR="002018F4" w:rsidRPr="00A60748" w:rsidRDefault="002018F4" w:rsidP="00372982">
            <w:pPr>
              <w:pStyle w:val="Textoindependiente"/>
              <w:rPr>
                <w:ins w:id="10279" w:author="Javier Quintana Pérez" w:date="2022-11-29T17:37:00Z"/>
                <w:rFonts w:ascii="NewsGotT" w:hAnsi="NewsGotT"/>
                <w:i w:val="0"/>
                <w:sz w:val="20"/>
                <w:u w:val="single"/>
              </w:rPr>
            </w:pPr>
          </w:p>
          <w:p w:rsidR="002018F4" w:rsidRPr="00A60748" w:rsidRDefault="002018F4" w:rsidP="00372982">
            <w:pPr>
              <w:pStyle w:val="Textoindependiente"/>
              <w:rPr>
                <w:ins w:id="10280" w:author="Javier Quintana Pérez" w:date="2022-11-29T17:37:00Z"/>
                <w:rFonts w:ascii="NewsGotT" w:hAnsi="NewsGotT"/>
                <w:i w:val="0"/>
                <w:sz w:val="20"/>
                <w:u w:val="single"/>
              </w:rPr>
            </w:pPr>
          </w:p>
          <w:p w:rsidR="002018F4" w:rsidRPr="00A60748" w:rsidRDefault="002018F4" w:rsidP="00372982">
            <w:pPr>
              <w:pStyle w:val="Textoindependiente"/>
              <w:rPr>
                <w:ins w:id="10281" w:author="Javier Quintana Pérez" w:date="2022-11-29T17:37:00Z"/>
                <w:rFonts w:ascii="NewsGotT" w:hAnsi="NewsGotT"/>
                <w:i w:val="0"/>
                <w:sz w:val="20"/>
                <w:u w:val="single"/>
              </w:rPr>
            </w:pPr>
          </w:p>
          <w:p w:rsidR="002018F4" w:rsidRPr="00A60748" w:rsidRDefault="002018F4" w:rsidP="00372982">
            <w:pPr>
              <w:pStyle w:val="Textoindependiente"/>
              <w:rPr>
                <w:ins w:id="10282" w:author="Javier Quintana Pérez" w:date="2022-11-29T17:37:00Z"/>
                <w:rFonts w:ascii="NewsGotT" w:hAnsi="NewsGotT"/>
                <w:i w:val="0"/>
                <w:sz w:val="20"/>
                <w:u w:val="single"/>
              </w:rPr>
            </w:pPr>
          </w:p>
        </w:tc>
      </w:tr>
    </w:tbl>
    <w:p w:rsidR="002018F4" w:rsidRDefault="002018F4" w:rsidP="005A234B">
      <w:pPr>
        <w:rPr>
          <w:ins w:id="10283" w:author="Javier Quintana Pérez" w:date="2022-11-29T17:37:00Z"/>
          <w:rFonts w:ascii="Source Sans Pro" w:hAnsi="Source Sans Pro"/>
        </w:rPr>
      </w:pPr>
    </w:p>
    <w:p w:rsidR="002018F4" w:rsidRDefault="002018F4" w:rsidP="005A234B">
      <w:pPr>
        <w:rPr>
          <w:ins w:id="10284" w:author="Javier Quintana Pérez" w:date="2022-11-29T17:36:00Z"/>
          <w:rFonts w:ascii="Source Sans Pro" w:hAnsi="Source Sans Pro"/>
        </w:rPr>
      </w:pPr>
    </w:p>
    <w:p w:rsidR="002018F4" w:rsidRPr="0036402D" w:rsidRDefault="00D919CB" w:rsidP="002018F4">
      <w:pPr>
        <w:pStyle w:val="Nivel2"/>
        <w:numPr>
          <w:ilvl w:val="1"/>
          <w:numId w:val="50"/>
        </w:numPr>
        <w:tabs>
          <w:tab w:val="clear" w:pos="851"/>
          <w:tab w:val="num" w:pos="360"/>
          <w:tab w:val="left" w:pos="426"/>
        </w:tabs>
        <w:ind w:left="0" w:firstLine="0"/>
        <w:rPr>
          <w:ins w:id="10285" w:author="Javier Quintana Pérez" w:date="2022-11-29T17:36:00Z"/>
          <w:rFonts w:ascii="Source Sans Pro" w:hAnsi="Source Sans Pro"/>
          <w:sz w:val="24"/>
          <w:szCs w:val="24"/>
          <w:rPrChange w:id="10286" w:author="Javier Quintana Pérez" w:date="2022-12-01T17:39:00Z">
            <w:rPr>
              <w:ins w:id="10287" w:author="Javier Quintana Pérez" w:date="2022-11-29T17:36:00Z"/>
              <w:rFonts w:ascii="Source Sans Pro" w:hAnsi="Source Sans Pro"/>
              <w:color w:val="FF0000"/>
            </w:rPr>
          </w:rPrChange>
        </w:rPr>
      </w:pPr>
      <w:bookmarkStart w:id="10288" w:name="_Toc122537385"/>
      <w:ins w:id="10289" w:author="Javier Quintana Pérez" w:date="2022-11-29T17:36:00Z">
        <w:r w:rsidRPr="00D919CB">
          <w:rPr>
            <w:rFonts w:ascii="Source Sans Pro" w:hAnsi="Source Sans Pro"/>
            <w:sz w:val="24"/>
            <w:szCs w:val="24"/>
            <w:rPrChange w:id="10290" w:author="Javier Quintana Pérez" w:date="2022-12-01T17:39:00Z">
              <w:rPr>
                <w:rFonts w:ascii="Source Sans Pro" w:hAnsi="Source Sans Pro"/>
                <w:color w:val="FF0000"/>
                <w:u w:val="single"/>
              </w:rPr>
            </w:rPrChange>
          </w:rPr>
          <w:t>TRAZABILIDAD D</w:t>
        </w:r>
      </w:ins>
      <w:ins w:id="10291" w:author="Javier Quintana Pérez" w:date="2022-11-29T17:37:00Z">
        <w:r w:rsidRPr="00D919CB">
          <w:rPr>
            <w:rFonts w:ascii="Source Sans Pro" w:hAnsi="Source Sans Pro"/>
            <w:sz w:val="24"/>
            <w:szCs w:val="24"/>
            <w:rPrChange w:id="10292" w:author="Javier Quintana Pérez" w:date="2022-12-01T17:39:00Z">
              <w:rPr>
                <w:rFonts w:ascii="Source Sans Pro" w:hAnsi="Source Sans Pro"/>
                <w:color w:val="FF0000"/>
                <w:u w:val="single"/>
              </w:rPr>
            </w:rPrChange>
          </w:rPr>
          <w:t>EL PRODUCTO (PREFABRICADO)</w:t>
        </w:r>
      </w:ins>
      <w:bookmarkEnd w:id="10288"/>
    </w:p>
    <w:p w:rsidR="002018F4" w:rsidRDefault="002018F4" w:rsidP="005A234B">
      <w:pPr>
        <w:rPr>
          <w:ins w:id="10293" w:author="Javier Quintana Pérez" w:date="2022-11-13T19:33:00Z"/>
          <w:rFonts w:ascii="Source Sans Pro" w:hAnsi="Source Sans Pro"/>
        </w:rPr>
      </w:pPr>
    </w:p>
    <w:tbl>
      <w:tblPr>
        <w:tblStyle w:val="Tablaconcuadrcula"/>
        <w:tblW w:w="0" w:type="auto"/>
        <w:tblLook w:val="04A0"/>
      </w:tblPr>
      <w:tblGrid>
        <w:gridCol w:w="9210"/>
      </w:tblGrid>
      <w:tr w:rsidR="0036402D" w:rsidRPr="0036402D" w:rsidTr="007E4098">
        <w:trPr>
          <w:ins w:id="10294" w:author="Javier Quintana Pérez" w:date="2022-11-13T19:33:00Z"/>
        </w:trPr>
        <w:tc>
          <w:tcPr>
            <w:tcW w:w="9210" w:type="dxa"/>
          </w:tcPr>
          <w:p w:rsidR="005A234B" w:rsidRPr="0036402D" w:rsidRDefault="005A234B" w:rsidP="007E4098">
            <w:pPr>
              <w:pStyle w:val="Encabezado"/>
              <w:spacing w:line="240" w:lineRule="auto"/>
              <w:rPr>
                <w:ins w:id="10295" w:author="Javier Quintana Pérez" w:date="2022-11-13T19:33:00Z"/>
                <w:rFonts w:ascii="Source Sans Pro" w:hAnsi="Source Sans Pro"/>
                <w:sz w:val="16"/>
              </w:rPr>
            </w:pPr>
            <w:ins w:id="10296" w:author="Javier Quintana Pérez" w:date="2022-11-13T19:33:00Z">
              <w:r w:rsidRPr="0036402D">
                <w:rPr>
                  <w:rFonts w:ascii="Source Sans Pro" w:hAnsi="Source Sans Pro"/>
                  <w:sz w:val="16"/>
                </w:rPr>
                <w:t>Se define por trazabilidad el conjunto de códigos, referencias o marcas que permiten identificar todos y cada uno de los componentes y procesos empleados en cada elemento fabricado.</w:t>
              </w:r>
            </w:ins>
          </w:p>
          <w:p w:rsidR="00127ADC" w:rsidRPr="0036402D" w:rsidRDefault="005A234B" w:rsidP="00127ADC">
            <w:pPr>
              <w:pStyle w:val="Encabezado"/>
              <w:spacing w:line="240" w:lineRule="auto"/>
              <w:rPr>
                <w:ins w:id="10297" w:author="Javier Quintana Pérez" w:date="2022-11-29T17:25:00Z"/>
                <w:rFonts w:ascii="Source Sans Pro" w:hAnsi="Source Sans Pro"/>
                <w:b/>
                <w:bCs/>
                <w:i/>
                <w:iCs/>
                <w:sz w:val="16"/>
                <w:u w:val="single"/>
                <w:rPrChange w:id="10298" w:author="Javier Quintana Pérez" w:date="2022-12-01T17:39:00Z">
                  <w:rPr>
                    <w:ins w:id="10299" w:author="Javier Quintana Pérez" w:date="2022-11-29T17:25:00Z"/>
                    <w:rFonts w:ascii="Source Sans Pro" w:hAnsi="Source Sans Pro"/>
                    <w:sz w:val="16"/>
                  </w:rPr>
                </w:rPrChange>
              </w:rPr>
            </w:pPr>
            <w:ins w:id="10300" w:author="Javier Quintana Pérez" w:date="2022-11-13T19:33:00Z">
              <w:r w:rsidRPr="0036402D">
                <w:rPr>
                  <w:rFonts w:ascii="Source Sans Pro" w:hAnsi="Source Sans Pro"/>
                  <w:b/>
                  <w:bCs/>
                  <w:i/>
                  <w:iCs/>
                  <w:sz w:val="16"/>
                  <w:u w:val="single"/>
                </w:rPr>
                <w:t>NORMA UNE-EN 13369</w:t>
              </w:r>
            </w:ins>
            <w:ins w:id="10301" w:author="Javier Quintana Pérez" w:date="2022-11-29T17:23:00Z">
              <w:r w:rsidR="00127ADC" w:rsidRPr="0036402D">
                <w:rPr>
                  <w:rFonts w:ascii="Source Sans Pro" w:hAnsi="Source Sans Pro"/>
                  <w:b/>
                  <w:bCs/>
                  <w:i/>
                  <w:iCs/>
                  <w:sz w:val="16"/>
                  <w:u w:val="single"/>
                </w:rPr>
                <w:t xml:space="preserve"> </w:t>
              </w:r>
            </w:ins>
            <w:ins w:id="10302" w:author="Javier Quintana Pérez" w:date="2022-11-29T17:24:00Z">
              <w:r w:rsidR="00127ADC" w:rsidRPr="0036402D">
                <w:rPr>
                  <w:rFonts w:ascii="Source Sans Pro" w:hAnsi="Source Sans Pro"/>
                  <w:b/>
                  <w:bCs/>
                  <w:i/>
                  <w:iCs/>
                  <w:sz w:val="16"/>
                  <w:u w:val="single"/>
                </w:rPr>
                <w:t>Reglas comunes para productos prefabricados de hormigón</w:t>
              </w:r>
            </w:ins>
            <w:ins w:id="10303" w:author="Javier Quintana Pérez" w:date="2022-11-29T17:25:00Z">
              <w:r w:rsidR="00127ADC" w:rsidRPr="0036402D">
                <w:rPr>
                  <w:rFonts w:ascii="Source Sans Pro" w:hAnsi="Source Sans Pro"/>
                  <w:b/>
                  <w:bCs/>
                  <w:i/>
                  <w:iCs/>
                  <w:sz w:val="16"/>
                  <w:u w:val="single"/>
                </w:rPr>
                <w:t xml:space="preserve">. Punto </w:t>
              </w:r>
              <w:r w:rsidR="00D919CB" w:rsidRPr="00D919CB">
                <w:rPr>
                  <w:rFonts w:ascii="Source Sans Pro" w:hAnsi="Source Sans Pro"/>
                  <w:b/>
                  <w:bCs/>
                  <w:i/>
                  <w:iCs/>
                  <w:sz w:val="16"/>
                  <w:u w:val="single"/>
                  <w:rPrChange w:id="10304" w:author="Javier Quintana Pérez" w:date="2022-12-01T17:39:00Z">
                    <w:rPr>
                      <w:rFonts w:ascii="Source Sans Pro" w:hAnsi="Source Sans Pro"/>
                      <w:color w:val="0000FF"/>
                      <w:sz w:val="16"/>
                      <w:u w:val="single"/>
                    </w:rPr>
                  </w:rPrChange>
                </w:rPr>
                <w:t>7 Marcado</w:t>
              </w:r>
            </w:ins>
          </w:p>
          <w:p w:rsidR="00000000" w:rsidRDefault="00D919CB">
            <w:pPr>
              <w:pStyle w:val="Encabezado"/>
              <w:tabs>
                <w:tab w:val="clear" w:pos="567"/>
                <w:tab w:val="left" w:pos="0"/>
              </w:tabs>
              <w:spacing w:line="240" w:lineRule="auto"/>
              <w:rPr>
                <w:ins w:id="10305" w:author="Javier Quintana Pérez" w:date="2022-11-29T17:17:00Z"/>
                <w:rFonts w:ascii="Source Sans Pro" w:hAnsi="Source Sans Pro"/>
                <w:i/>
                <w:iCs/>
                <w:sz w:val="16"/>
                <w:rPrChange w:id="10306" w:author="Javier Quintana Pérez" w:date="2022-12-01T17:39:00Z">
                  <w:rPr>
                    <w:ins w:id="10307" w:author="Javier Quintana Pérez" w:date="2022-11-29T17:17:00Z"/>
                    <w:rFonts w:ascii="Source Sans Pro" w:hAnsi="Source Sans Pro"/>
                    <w:sz w:val="16"/>
                  </w:rPr>
                </w:rPrChange>
              </w:rPr>
              <w:pPrChange w:id="10308" w:author="Javier Quintana Pérez" w:date="2022-11-29T17:22:00Z">
                <w:pPr>
                  <w:pStyle w:val="Encabezado"/>
                  <w:spacing w:line="240" w:lineRule="auto"/>
                </w:pPr>
              </w:pPrChange>
            </w:pPr>
            <w:ins w:id="10309" w:author="Javier Quintana Pérez" w:date="2022-11-29T17:18:00Z">
              <w:r w:rsidRPr="00D919CB">
                <w:rPr>
                  <w:rFonts w:ascii="Source Sans Pro" w:hAnsi="Source Sans Pro"/>
                  <w:i/>
                  <w:iCs/>
                  <w:sz w:val="16"/>
                  <w:rPrChange w:id="10310" w:author="Javier Quintana Pérez" w:date="2022-12-01T17:39:00Z">
                    <w:rPr>
                      <w:rFonts w:ascii="Source Sans Pro" w:hAnsi="Source Sans Pro"/>
                      <w:color w:val="0000FF"/>
                      <w:sz w:val="16"/>
                      <w:u w:val="single"/>
                    </w:rPr>
                  </w:rPrChange>
                </w:rPr>
                <w:t>Cada unida fabricada se debe marcar o etiquetar para mostrar:</w:t>
              </w:r>
            </w:ins>
          </w:p>
          <w:p w:rsidR="00000000" w:rsidRDefault="00D919CB">
            <w:pPr>
              <w:pStyle w:val="Encabezado"/>
              <w:tabs>
                <w:tab w:val="clear" w:pos="567"/>
              </w:tabs>
              <w:spacing w:line="240" w:lineRule="auto"/>
              <w:rPr>
                <w:ins w:id="10311" w:author="Javier Quintana Pérez" w:date="2022-11-29T17:18:00Z"/>
                <w:rFonts w:ascii="Source Sans Pro" w:hAnsi="Source Sans Pro"/>
                <w:i/>
                <w:iCs/>
                <w:sz w:val="16"/>
                <w:rPrChange w:id="10312" w:author="Javier Quintana Pérez" w:date="2022-12-01T17:39:00Z">
                  <w:rPr>
                    <w:ins w:id="10313" w:author="Javier Quintana Pérez" w:date="2022-11-29T17:18:00Z"/>
                    <w:rFonts w:ascii="Source Sans Pro" w:hAnsi="Source Sans Pro"/>
                    <w:sz w:val="16"/>
                  </w:rPr>
                </w:rPrChange>
              </w:rPr>
              <w:pPrChange w:id="10314" w:author="Javier Quintana Pérez" w:date="2022-11-29T17:23:00Z">
                <w:pPr>
                  <w:pStyle w:val="Encabezado"/>
                  <w:numPr>
                    <w:numId w:val="12"/>
                  </w:numPr>
                  <w:tabs>
                    <w:tab w:val="num" w:pos="1065"/>
                  </w:tabs>
                  <w:spacing w:line="240" w:lineRule="auto"/>
                  <w:ind w:left="1065" w:hanging="360"/>
                </w:pPr>
              </w:pPrChange>
            </w:pPr>
            <w:ins w:id="10315" w:author="Javier Quintana Pérez" w:date="2022-11-29T17:23:00Z">
              <w:r w:rsidRPr="00D919CB">
                <w:rPr>
                  <w:rFonts w:ascii="Source Sans Pro" w:hAnsi="Source Sans Pro"/>
                  <w:i/>
                  <w:iCs/>
                  <w:sz w:val="16"/>
                  <w:rPrChange w:id="10316" w:author="Javier Quintana Pérez" w:date="2022-12-01T17:39:00Z">
                    <w:rPr>
                      <w:rFonts w:ascii="Source Sans Pro" w:hAnsi="Source Sans Pro"/>
                      <w:color w:val="0000FF"/>
                      <w:sz w:val="16"/>
                      <w:u w:val="single"/>
                    </w:rPr>
                  </w:rPrChange>
                </w:rPr>
                <w:t>- l</w:t>
              </w:r>
            </w:ins>
            <w:ins w:id="10317" w:author="Javier Quintana Pérez" w:date="2022-11-29T17:18:00Z">
              <w:r w:rsidRPr="00D919CB">
                <w:rPr>
                  <w:rFonts w:ascii="Source Sans Pro" w:hAnsi="Source Sans Pro"/>
                  <w:i/>
                  <w:iCs/>
                  <w:sz w:val="16"/>
                  <w:rPrChange w:id="10318" w:author="Javier Quintana Pérez" w:date="2022-12-01T17:39:00Z">
                    <w:rPr>
                      <w:rFonts w:ascii="Source Sans Pro" w:hAnsi="Source Sans Pro"/>
                      <w:color w:val="0000FF"/>
                      <w:sz w:val="16"/>
                      <w:u w:val="single"/>
                    </w:rPr>
                  </w:rPrChange>
                </w:rPr>
                <w:t>a identificación del fabricante;</w:t>
              </w:r>
            </w:ins>
          </w:p>
          <w:p w:rsidR="00000000" w:rsidRDefault="00D919CB">
            <w:pPr>
              <w:pStyle w:val="Encabezado"/>
              <w:tabs>
                <w:tab w:val="clear" w:pos="567"/>
              </w:tabs>
              <w:spacing w:line="240" w:lineRule="auto"/>
              <w:rPr>
                <w:ins w:id="10319" w:author="Javier Quintana Pérez" w:date="2022-11-29T17:19:00Z"/>
                <w:rFonts w:ascii="Source Sans Pro" w:hAnsi="Source Sans Pro"/>
                <w:i/>
                <w:iCs/>
                <w:sz w:val="16"/>
                <w:rPrChange w:id="10320" w:author="Javier Quintana Pérez" w:date="2022-12-01T17:39:00Z">
                  <w:rPr>
                    <w:ins w:id="10321" w:author="Javier Quintana Pérez" w:date="2022-11-29T17:19:00Z"/>
                    <w:rFonts w:ascii="Source Sans Pro" w:hAnsi="Source Sans Pro"/>
                    <w:sz w:val="16"/>
                  </w:rPr>
                </w:rPrChange>
              </w:rPr>
              <w:pPrChange w:id="10322" w:author="Javier Quintana Pérez" w:date="2022-11-29T17:23:00Z">
                <w:pPr>
                  <w:pStyle w:val="Encabezado"/>
                  <w:numPr>
                    <w:numId w:val="12"/>
                  </w:numPr>
                  <w:tabs>
                    <w:tab w:val="num" w:pos="1065"/>
                  </w:tabs>
                  <w:spacing w:line="240" w:lineRule="auto"/>
                  <w:ind w:left="1065" w:hanging="360"/>
                </w:pPr>
              </w:pPrChange>
            </w:pPr>
            <w:ins w:id="10323" w:author="Javier Quintana Pérez" w:date="2022-11-29T17:23:00Z">
              <w:r w:rsidRPr="00D919CB">
                <w:rPr>
                  <w:rFonts w:ascii="Source Sans Pro" w:hAnsi="Source Sans Pro"/>
                  <w:i/>
                  <w:iCs/>
                  <w:sz w:val="16"/>
                  <w:rPrChange w:id="10324" w:author="Javier Quintana Pérez" w:date="2022-12-01T17:39:00Z">
                    <w:rPr>
                      <w:rFonts w:ascii="Source Sans Pro" w:hAnsi="Source Sans Pro"/>
                      <w:color w:val="0000FF"/>
                      <w:sz w:val="16"/>
                      <w:u w:val="single"/>
                    </w:rPr>
                  </w:rPrChange>
                </w:rPr>
                <w:t>- l</w:t>
              </w:r>
            </w:ins>
            <w:ins w:id="10325" w:author="Javier Quintana Pérez" w:date="2022-11-29T17:18:00Z">
              <w:r w:rsidRPr="00D919CB">
                <w:rPr>
                  <w:rFonts w:ascii="Source Sans Pro" w:hAnsi="Source Sans Pro"/>
                  <w:i/>
                  <w:iCs/>
                  <w:sz w:val="16"/>
                  <w:rPrChange w:id="10326" w:author="Javier Quintana Pérez" w:date="2022-12-01T17:39:00Z">
                    <w:rPr>
                      <w:rFonts w:ascii="Source Sans Pro" w:hAnsi="Source Sans Pro"/>
                      <w:color w:val="0000FF"/>
                      <w:sz w:val="16"/>
                      <w:u w:val="single"/>
                    </w:rPr>
                  </w:rPrChange>
                </w:rPr>
                <w:t xml:space="preserve">a </w:t>
              </w:r>
            </w:ins>
            <w:ins w:id="10327" w:author="Javier Quintana Pérez" w:date="2022-11-29T17:19:00Z">
              <w:r w:rsidRPr="00D919CB">
                <w:rPr>
                  <w:rFonts w:ascii="Source Sans Pro" w:hAnsi="Source Sans Pro"/>
                  <w:i/>
                  <w:iCs/>
                  <w:sz w:val="16"/>
                  <w:rPrChange w:id="10328" w:author="Javier Quintana Pérez" w:date="2022-12-01T17:39:00Z">
                    <w:rPr>
                      <w:rFonts w:ascii="Source Sans Pro" w:hAnsi="Source Sans Pro"/>
                      <w:color w:val="0000FF"/>
                      <w:sz w:val="16"/>
                      <w:u w:val="single"/>
                    </w:rPr>
                  </w:rPrChange>
                </w:rPr>
                <w:t>identificación del lugar de fabricación;</w:t>
              </w:r>
            </w:ins>
          </w:p>
          <w:p w:rsidR="00000000" w:rsidRDefault="00D919CB">
            <w:pPr>
              <w:pStyle w:val="Encabezado"/>
              <w:tabs>
                <w:tab w:val="clear" w:pos="567"/>
              </w:tabs>
              <w:spacing w:line="240" w:lineRule="auto"/>
              <w:rPr>
                <w:ins w:id="10329" w:author="Javier Quintana Pérez" w:date="2022-11-29T17:19:00Z"/>
                <w:rFonts w:ascii="Source Sans Pro" w:hAnsi="Source Sans Pro"/>
                <w:i/>
                <w:iCs/>
                <w:sz w:val="16"/>
                <w:rPrChange w:id="10330" w:author="Javier Quintana Pérez" w:date="2022-12-01T17:39:00Z">
                  <w:rPr>
                    <w:ins w:id="10331" w:author="Javier Quintana Pérez" w:date="2022-11-29T17:19:00Z"/>
                    <w:rFonts w:ascii="Source Sans Pro" w:hAnsi="Source Sans Pro"/>
                    <w:sz w:val="16"/>
                  </w:rPr>
                </w:rPrChange>
              </w:rPr>
              <w:pPrChange w:id="10332" w:author="Javier Quintana Pérez" w:date="2022-11-29T17:23:00Z">
                <w:pPr>
                  <w:pStyle w:val="Encabezado"/>
                  <w:numPr>
                    <w:numId w:val="12"/>
                  </w:numPr>
                  <w:tabs>
                    <w:tab w:val="num" w:pos="1065"/>
                  </w:tabs>
                  <w:spacing w:line="240" w:lineRule="auto"/>
                  <w:ind w:left="1065" w:hanging="360"/>
                </w:pPr>
              </w:pPrChange>
            </w:pPr>
            <w:ins w:id="10333" w:author="Javier Quintana Pérez" w:date="2022-11-29T17:23:00Z">
              <w:r w:rsidRPr="00D919CB">
                <w:rPr>
                  <w:rFonts w:ascii="Source Sans Pro" w:hAnsi="Source Sans Pro"/>
                  <w:i/>
                  <w:iCs/>
                  <w:sz w:val="16"/>
                  <w:rPrChange w:id="10334" w:author="Javier Quintana Pérez" w:date="2022-12-01T17:39:00Z">
                    <w:rPr>
                      <w:rFonts w:ascii="Source Sans Pro" w:hAnsi="Source Sans Pro"/>
                      <w:color w:val="0000FF"/>
                      <w:sz w:val="16"/>
                      <w:u w:val="single"/>
                    </w:rPr>
                  </w:rPrChange>
                </w:rPr>
                <w:t>- e</w:t>
              </w:r>
            </w:ins>
            <w:ins w:id="10335" w:author="Javier Quintana Pérez" w:date="2022-11-29T17:19:00Z">
              <w:r w:rsidRPr="00D919CB">
                <w:rPr>
                  <w:rFonts w:ascii="Source Sans Pro" w:hAnsi="Source Sans Pro"/>
                  <w:i/>
                  <w:iCs/>
                  <w:sz w:val="16"/>
                  <w:rPrChange w:id="10336" w:author="Javier Quintana Pérez" w:date="2022-12-01T17:39:00Z">
                    <w:rPr>
                      <w:rFonts w:ascii="Source Sans Pro" w:hAnsi="Source Sans Pro"/>
                      <w:color w:val="0000FF"/>
                      <w:sz w:val="16"/>
                      <w:u w:val="single"/>
                    </w:rPr>
                  </w:rPrChange>
                </w:rPr>
                <w:t>l número de la norma de producto;</w:t>
              </w:r>
            </w:ins>
          </w:p>
          <w:p w:rsidR="00000000" w:rsidRDefault="00D919CB">
            <w:pPr>
              <w:pStyle w:val="Encabezado"/>
              <w:tabs>
                <w:tab w:val="clear" w:pos="567"/>
              </w:tabs>
              <w:spacing w:line="240" w:lineRule="auto"/>
              <w:rPr>
                <w:ins w:id="10337" w:author="Javier Quintana Pérez" w:date="2022-11-29T17:21:00Z"/>
                <w:rFonts w:ascii="Source Sans Pro" w:hAnsi="Source Sans Pro"/>
                <w:i/>
                <w:iCs/>
                <w:sz w:val="16"/>
                <w:rPrChange w:id="10338" w:author="Javier Quintana Pérez" w:date="2022-12-01T17:39:00Z">
                  <w:rPr>
                    <w:ins w:id="10339" w:author="Javier Quintana Pérez" w:date="2022-11-29T17:21:00Z"/>
                    <w:rFonts w:ascii="Source Sans Pro" w:hAnsi="Source Sans Pro"/>
                    <w:sz w:val="16"/>
                  </w:rPr>
                </w:rPrChange>
              </w:rPr>
              <w:pPrChange w:id="10340" w:author="Javier Quintana Pérez" w:date="2022-11-29T17:23:00Z">
                <w:pPr>
                  <w:pStyle w:val="Encabezado"/>
                  <w:numPr>
                    <w:numId w:val="12"/>
                  </w:numPr>
                  <w:tabs>
                    <w:tab w:val="num" w:pos="1065"/>
                  </w:tabs>
                  <w:spacing w:line="240" w:lineRule="auto"/>
                  <w:ind w:left="1065" w:hanging="360"/>
                </w:pPr>
              </w:pPrChange>
            </w:pPr>
            <w:ins w:id="10341" w:author="Javier Quintana Pérez" w:date="2022-11-29T17:23:00Z">
              <w:r w:rsidRPr="00D919CB">
                <w:rPr>
                  <w:rFonts w:ascii="Source Sans Pro" w:hAnsi="Source Sans Pro"/>
                  <w:i/>
                  <w:iCs/>
                  <w:sz w:val="16"/>
                  <w:rPrChange w:id="10342" w:author="Javier Quintana Pérez" w:date="2022-12-01T17:39:00Z">
                    <w:rPr>
                      <w:rFonts w:ascii="Source Sans Pro" w:hAnsi="Source Sans Pro"/>
                      <w:color w:val="0000FF"/>
                      <w:sz w:val="16"/>
                      <w:u w:val="single"/>
                    </w:rPr>
                  </w:rPrChange>
                </w:rPr>
                <w:t>- e</w:t>
              </w:r>
            </w:ins>
            <w:ins w:id="10343" w:author="Javier Quintana Pérez" w:date="2022-11-29T17:19:00Z">
              <w:r w:rsidRPr="00D919CB">
                <w:rPr>
                  <w:rFonts w:ascii="Source Sans Pro" w:hAnsi="Source Sans Pro"/>
                  <w:i/>
                  <w:iCs/>
                  <w:sz w:val="16"/>
                  <w:rPrChange w:id="10344" w:author="Javier Quintana Pérez" w:date="2022-12-01T17:39:00Z">
                    <w:rPr>
                      <w:rFonts w:ascii="Source Sans Pro" w:hAnsi="Source Sans Pro"/>
                      <w:color w:val="0000FF"/>
                      <w:sz w:val="16"/>
                      <w:u w:val="single"/>
                    </w:rPr>
                  </w:rPrChange>
                </w:rPr>
                <w:t>l código de identificación de la unidad cuando sea necesario (por ej</w:t>
              </w:r>
            </w:ins>
            <w:ins w:id="10345" w:author="Javier Quintana Pérez" w:date="2022-11-29T17:20:00Z">
              <w:r w:rsidRPr="00D919CB">
                <w:rPr>
                  <w:rFonts w:ascii="Source Sans Pro" w:hAnsi="Source Sans Pro"/>
                  <w:i/>
                  <w:iCs/>
                  <w:sz w:val="16"/>
                  <w:rPrChange w:id="10346" w:author="Javier Quintana Pérez" w:date="2022-12-01T17:39:00Z">
                    <w:rPr>
                      <w:rFonts w:ascii="Source Sans Pro" w:hAnsi="Source Sans Pro"/>
                      <w:color w:val="0000FF"/>
                      <w:sz w:val="16"/>
                      <w:u w:val="single"/>
                    </w:rPr>
                  </w:rPrChange>
                </w:rPr>
                <w:t>e</w:t>
              </w:r>
            </w:ins>
            <w:ins w:id="10347" w:author="Javier Quintana Pérez" w:date="2022-11-29T17:19:00Z">
              <w:r w:rsidRPr="00D919CB">
                <w:rPr>
                  <w:rFonts w:ascii="Source Sans Pro" w:hAnsi="Source Sans Pro"/>
                  <w:i/>
                  <w:iCs/>
                  <w:sz w:val="16"/>
                  <w:rPrChange w:id="10348" w:author="Javier Quintana Pérez" w:date="2022-12-01T17:39:00Z">
                    <w:rPr>
                      <w:rFonts w:ascii="Source Sans Pro" w:hAnsi="Source Sans Pro"/>
                      <w:color w:val="0000FF"/>
                      <w:sz w:val="16"/>
                      <w:u w:val="single"/>
                    </w:rPr>
                  </w:rPrChange>
                </w:rPr>
                <w:t>mplo</w:t>
              </w:r>
            </w:ins>
            <w:ins w:id="10349" w:author="Javier Quintana Pérez" w:date="2022-11-29T17:20:00Z">
              <w:r w:rsidRPr="00D919CB">
                <w:rPr>
                  <w:rFonts w:ascii="Source Sans Pro" w:hAnsi="Source Sans Pro"/>
                  <w:i/>
                  <w:iCs/>
                  <w:sz w:val="16"/>
                  <w:rPrChange w:id="10350" w:author="Javier Quintana Pérez" w:date="2022-12-01T17:39:00Z">
                    <w:rPr>
                      <w:rFonts w:ascii="Source Sans Pro" w:hAnsi="Source Sans Pro"/>
                      <w:color w:val="0000FF"/>
                      <w:sz w:val="16"/>
                      <w:u w:val="single"/>
                    </w:rPr>
                  </w:rPrChange>
                </w:rPr>
                <w:t xml:space="preserve">, para la trazabilidad de las propiedades declaradas de la unidad, las prestaciones o cualquier otra información importante del producto en la documentación técnica, o para </w:t>
              </w:r>
            </w:ins>
            <w:ins w:id="10351" w:author="Javier Quintana Pérez" w:date="2022-11-29T17:21:00Z">
              <w:r w:rsidRPr="00D919CB">
                <w:rPr>
                  <w:rFonts w:ascii="Source Sans Pro" w:hAnsi="Source Sans Pro"/>
                  <w:i/>
                  <w:iCs/>
                  <w:sz w:val="16"/>
                  <w:rPrChange w:id="10352" w:author="Javier Quintana Pérez" w:date="2022-12-01T17:39:00Z">
                    <w:rPr>
                      <w:rFonts w:ascii="Source Sans Pro" w:hAnsi="Source Sans Pro"/>
                      <w:color w:val="0000FF"/>
                      <w:sz w:val="16"/>
                      <w:u w:val="single"/>
                    </w:rPr>
                  </w:rPrChange>
                </w:rPr>
                <w:t>trazabilidad</w:t>
              </w:r>
            </w:ins>
            <w:ins w:id="10353" w:author="Javier Quintana Pérez" w:date="2022-11-29T17:20:00Z">
              <w:r w:rsidRPr="00D919CB">
                <w:rPr>
                  <w:rFonts w:ascii="Source Sans Pro" w:hAnsi="Source Sans Pro"/>
                  <w:i/>
                  <w:iCs/>
                  <w:sz w:val="16"/>
                  <w:rPrChange w:id="10354" w:author="Javier Quintana Pérez" w:date="2022-12-01T17:39:00Z">
                    <w:rPr>
                      <w:rFonts w:ascii="Source Sans Pro" w:hAnsi="Source Sans Pro"/>
                      <w:color w:val="0000FF"/>
                      <w:sz w:val="16"/>
                      <w:u w:val="single"/>
                    </w:rPr>
                  </w:rPrChange>
                </w:rPr>
                <w:t xml:space="preserve"> de los datos del proceso de fabricación);</w:t>
              </w:r>
            </w:ins>
          </w:p>
          <w:p w:rsidR="00000000" w:rsidRDefault="00D919CB">
            <w:pPr>
              <w:pStyle w:val="Encabezado"/>
              <w:tabs>
                <w:tab w:val="clear" w:pos="567"/>
              </w:tabs>
              <w:spacing w:line="240" w:lineRule="auto"/>
              <w:rPr>
                <w:ins w:id="10355" w:author="Javier Quintana Pérez" w:date="2022-11-29T17:21:00Z"/>
                <w:rFonts w:ascii="Source Sans Pro" w:hAnsi="Source Sans Pro"/>
                <w:i/>
                <w:iCs/>
                <w:sz w:val="16"/>
                <w:rPrChange w:id="10356" w:author="Javier Quintana Pérez" w:date="2022-12-01T17:39:00Z">
                  <w:rPr>
                    <w:ins w:id="10357" w:author="Javier Quintana Pérez" w:date="2022-11-29T17:21:00Z"/>
                    <w:rFonts w:ascii="Source Sans Pro" w:hAnsi="Source Sans Pro"/>
                    <w:sz w:val="16"/>
                  </w:rPr>
                </w:rPrChange>
              </w:rPr>
              <w:pPrChange w:id="10358" w:author="Javier Quintana Pérez" w:date="2022-11-29T17:23:00Z">
                <w:pPr>
                  <w:pStyle w:val="Encabezado"/>
                  <w:numPr>
                    <w:numId w:val="12"/>
                  </w:numPr>
                  <w:tabs>
                    <w:tab w:val="num" w:pos="1065"/>
                  </w:tabs>
                  <w:spacing w:line="240" w:lineRule="auto"/>
                  <w:ind w:left="1065" w:hanging="360"/>
                </w:pPr>
              </w:pPrChange>
            </w:pPr>
            <w:ins w:id="10359" w:author="Javier Quintana Pérez" w:date="2022-11-29T17:23:00Z">
              <w:r w:rsidRPr="00D919CB">
                <w:rPr>
                  <w:rFonts w:ascii="Source Sans Pro" w:hAnsi="Source Sans Pro"/>
                  <w:i/>
                  <w:iCs/>
                  <w:sz w:val="16"/>
                  <w:rPrChange w:id="10360" w:author="Javier Quintana Pérez" w:date="2022-12-01T17:39:00Z">
                    <w:rPr>
                      <w:rFonts w:ascii="Source Sans Pro" w:hAnsi="Source Sans Pro"/>
                      <w:color w:val="0000FF"/>
                      <w:sz w:val="16"/>
                      <w:u w:val="single"/>
                    </w:rPr>
                  </w:rPrChange>
                </w:rPr>
                <w:t>- l</w:t>
              </w:r>
            </w:ins>
            <w:ins w:id="10361" w:author="Javier Quintana Pérez" w:date="2022-11-29T17:21:00Z">
              <w:r w:rsidRPr="00D919CB">
                <w:rPr>
                  <w:rFonts w:ascii="Source Sans Pro" w:hAnsi="Source Sans Pro"/>
                  <w:i/>
                  <w:iCs/>
                  <w:sz w:val="16"/>
                  <w:rPrChange w:id="10362" w:author="Javier Quintana Pérez" w:date="2022-12-01T17:39:00Z">
                    <w:rPr>
                      <w:rFonts w:ascii="Source Sans Pro" w:hAnsi="Source Sans Pro"/>
                      <w:color w:val="0000FF"/>
                      <w:sz w:val="16"/>
                      <w:u w:val="single"/>
                    </w:rPr>
                  </w:rPrChange>
                </w:rPr>
                <w:t>a fecha de fabricación;</w:t>
              </w:r>
            </w:ins>
          </w:p>
          <w:p w:rsidR="00000000" w:rsidRDefault="00D919CB">
            <w:pPr>
              <w:pStyle w:val="Encabezado"/>
              <w:tabs>
                <w:tab w:val="clear" w:pos="567"/>
              </w:tabs>
              <w:spacing w:line="240" w:lineRule="auto"/>
              <w:rPr>
                <w:ins w:id="10363" w:author="Javier Quintana Pérez" w:date="2022-11-29T17:21:00Z"/>
                <w:rFonts w:ascii="Source Sans Pro" w:hAnsi="Source Sans Pro"/>
                <w:i/>
                <w:iCs/>
                <w:sz w:val="16"/>
                <w:rPrChange w:id="10364" w:author="Javier Quintana Pérez" w:date="2022-12-01T17:39:00Z">
                  <w:rPr>
                    <w:ins w:id="10365" w:author="Javier Quintana Pérez" w:date="2022-11-29T17:21:00Z"/>
                    <w:rFonts w:ascii="Source Sans Pro" w:hAnsi="Source Sans Pro"/>
                    <w:sz w:val="16"/>
                  </w:rPr>
                </w:rPrChange>
              </w:rPr>
              <w:pPrChange w:id="10366" w:author="Javier Quintana Pérez" w:date="2022-11-29T17:23:00Z">
                <w:pPr>
                  <w:pStyle w:val="Encabezado"/>
                  <w:numPr>
                    <w:numId w:val="12"/>
                  </w:numPr>
                  <w:tabs>
                    <w:tab w:val="num" w:pos="1065"/>
                  </w:tabs>
                  <w:spacing w:line="240" w:lineRule="auto"/>
                  <w:ind w:left="1065" w:hanging="360"/>
                </w:pPr>
              </w:pPrChange>
            </w:pPr>
            <w:ins w:id="10367" w:author="Javier Quintana Pérez" w:date="2022-11-29T17:23:00Z">
              <w:r w:rsidRPr="00D919CB">
                <w:rPr>
                  <w:rFonts w:ascii="Source Sans Pro" w:hAnsi="Source Sans Pro"/>
                  <w:i/>
                  <w:iCs/>
                  <w:sz w:val="16"/>
                  <w:rPrChange w:id="10368" w:author="Javier Quintana Pérez" w:date="2022-12-01T17:39:00Z">
                    <w:rPr>
                      <w:rFonts w:ascii="Source Sans Pro" w:hAnsi="Source Sans Pro"/>
                      <w:color w:val="0000FF"/>
                      <w:sz w:val="16"/>
                      <w:u w:val="single"/>
                    </w:rPr>
                  </w:rPrChange>
                </w:rPr>
                <w:t>- e</w:t>
              </w:r>
            </w:ins>
            <w:ins w:id="10369" w:author="Javier Quintana Pérez" w:date="2022-11-29T17:21:00Z">
              <w:r w:rsidRPr="00D919CB">
                <w:rPr>
                  <w:rFonts w:ascii="Source Sans Pro" w:hAnsi="Source Sans Pro"/>
                  <w:i/>
                  <w:iCs/>
                  <w:sz w:val="16"/>
                  <w:rPrChange w:id="10370" w:author="Javier Quintana Pérez" w:date="2022-12-01T17:39:00Z">
                    <w:rPr>
                      <w:rFonts w:ascii="Source Sans Pro" w:hAnsi="Source Sans Pro"/>
                      <w:color w:val="0000FF"/>
                      <w:sz w:val="16"/>
                      <w:u w:val="single"/>
                    </w:rPr>
                  </w:rPrChange>
                </w:rPr>
                <w:t>l peso propio de la unidad cuando se exija;</w:t>
              </w:r>
            </w:ins>
          </w:p>
          <w:p w:rsidR="00A03B63" w:rsidRPr="0036402D" w:rsidRDefault="00D919CB" w:rsidP="00127ADC">
            <w:pPr>
              <w:pStyle w:val="Encabezado"/>
              <w:tabs>
                <w:tab w:val="clear" w:pos="567"/>
              </w:tabs>
              <w:spacing w:line="240" w:lineRule="auto"/>
              <w:rPr>
                <w:ins w:id="10371" w:author="Javier Quintana Pérez" w:date="2022-11-29T17:25:00Z"/>
                <w:rFonts w:ascii="Source Sans Pro" w:hAnsi="Source Sans Pro"/>
                <w:i/>
                <w:iCs/>
                <w:sz w:val="16"/>
                <w:rPrChange w:id="10372" w:author="Javier Quintana Pérez" w:date="2022-12-01T17:39:00Z">
                  <w:rPr>
                    <w:ins w:id="10373" w:author="Javier Quintana Pérez" w:date="2022-11-29T17:25:00Z"/>
                    <w:rFonts w:ascii="Source Sans Pro" w:hAnsi="Source Sans Pro"/>
                    <w:sz w:val="16"/>
                  </w:rPr>
                </w:rPrChange>
              </w:rPr>
            </w:pPr>
            <w:ins w:id="10374" w:author="Javier Quintana Pérez" w:date="2022-11-29T17:23:00Z">
              <w:r w:rsidRPr="00D919CB">
                <w:rPr>
                  <w:rFonts w:ascii="Source Sans Pro" w:hAnsi="Source Sans Pro"/>
                  <w:i/>
                  <w:iCs/>
                  <w:sz w:val="16"/>
                  <w:rPrChange w:id="10375" w:author="Javier Quintana Pérez" w:date="2022-12-01T17:39:00Z">
                    <w:rPr>
                      <w:rFonts w:ascii="Source Sans Pro" w:hAnsi="Source Sans Pro"/>
                      <w:color w:val="0000FF"/>
                      <w:sz w:val="16"/>
                      <w:u w:val="single"/>
                    </w:rPr>
                  </w:rPrChange>
                </w:rPr>
                <w:t>- o</w:t>
              </w:r>
            </w:ins>
            <w:ins w:id="10376" w:author="Javier Quintana Pérez" w:date="2022-11-29T17:21:00Z">
              <w:r w:rsidRPr="00D919CB">
                <w:rPr>
                  <w:rFonts w:ascii="Source Sans Pro" w:hAnsi="Source Sans Pro"/>
                  <w:i/>
                  <w:iCs/>
                  <w:sz w:val="16"/>
                  <w:rPrChange w:id="10377" w:author="Javier Quintana Pérez" w:date="2022-12-01T17:39:00Z">
                    <w:rPr>
                      <w:rFonts w:ascii="Source Sans Pro" w:hAnsi="Source Sans Pro"/>
                      <w:color w:val="0000FF"/>
                      <w:sz w:val="16"/>
                      <w:u w:val="single"/>
                    </w:rPr>
                  </w:rPrChange>
                </w:rPr>
                <w:t>tra posible información relevante pa</w:t>
              </w:r>
            </w:ins>
            <w:ins w:id="10378" w:author="Javier Quintana Pérez" w:date="2022-11-29T17:23:00Z">
              <w:r w:rsidRPr="00D919CB">
                <w:rPr>
                  <w:rFonts w:ascii="Source Sans Pro" w:hAnsi="Source Sans Pro"/>
                  <w:i/>
                  <w:iCs/>
                  <w:sz w:val="16"/>
                  <w:rPrChange w:id="10379" w:author="Javier Quintana Pérez" w:date="2022-12-01T17:39:00Z">
                    <w:rPr>
                      <w:rFonts w:ascii="Source Sans Pro" w:hAnsi="Source Sans Pro"/>
                      <w:color w:val="0000FF"/>
                      <w:sz w:val="16"/>
                      <w:u w:val="single"/>
                    </w:rPr>
                  </w:rPrChange>
                </w:rPr>
                <w:t>r</w:t>
              </w:r>
            </w:ins>
            <w:ins w:id="10380" w:author="Javier Quintana Pérez" w:date="2022-11-29T17:21:00Z">
              <w:r w:rsidRPr="00D919CB">
                <w:rPr>
                  <w:rFonts w:ascii="Source Sans Pro" w:hAnsi="Source Sans Pro"/>
                  <w:i/>
                  <w:iCs/>
                  <w:sz w:val="16"/>
                  <w:rPrChange w:id="10381" w:author="Javier Quintana Pérez" w:date="2022-12-01T17:39:00Z">
                    <w:rPr>
                      <w:rFonts w:ascii="Source Sans Pro" w:hAnsi="Source Sans Pro"/>
                      <w:color w:val="0000FF"/>
                      <w:sz w:val="16"/>
                      <w:u w:val="single"/>
                    </w:rPr>
                  </w:rPrChange>
                </w:rPr>
                <w:t>a la instalación en la obra (por ejemplo, localizaci</w:t>
              </w:r>
            </w:ins>
            <w:ins w:id="10382" w:author="Javier Quintana Pérez" w:date="2022-11-29T17:22:00Z">
              <w:r w:rsidRPr="00D919CB">
                <w:rPr>
                  <w:rFonts w:ascii="Source Sans Pro" w:hAnsi="Source Sans Pro"/>
                  <w:i/>
                  <w:iCs/>
                  <w:sz w:val="16"/>
                  <w:rPrChange w:id="10383" w:author="Javier Quintana Pérez" w:date="2022-12-01T17:39:00Z">
                    <w:rPr>
                      <w:rFonts w:ascii="Source Sans Pro" w:hAnsi="Source Sans Pro"/>
                      <w:color w:val="0000FF"/>
                      <w:sz w:val="16"/>
                      <w:u w:val="single"/>
                    </w:rPr>
                  </w:rPrChange>
                </w:rPr>
                <w:t>ón y orientación), cuando se exija</w:t>
              </w:r>
            </w:ins>
            <w:ins w:id="10384" w:author="Javier Quintana Pérez" w:date="2022-11-29T17:25:00Z">
              <w:r w:rsidRPr="00D919CB">
                <w:rPr>
                  <w:rFonts w:ascii="Source Sans Pro" w:hAnsi="Source Sans Pro"/>
                  <w:i/>
                  <w:iCs/>
                  <w:sz w:val="16"/>
                  <w:rPrChange w:id="10385" w:author="Javier Quintana Pérez" w:date="2022-12-01T17:39:00Z">
                    <w:rPr>
                      <w:rFonts w:ascii="Source Sans Pro" w:hAnsi="Source Sans Pro"/>
                      <w:color w:val="0000FF"/>
                      <w:sz w:val="16"/>
                      <w:u w:val="single"/>
                    </w:rPr>
                  </w:rPrChange>
                </w:rPr>
                <w:t>.</w:t>
              </w:r>
            </w:ins>
          </w:p>
          <w:p w:rsidR="00127ADC" w:rsidRPr="0036402D" w:rsidRDefault="00D919CB" w:rsidP="00127ADC">
            <w:pPr>
              <w:pStyle w:val="Encabezado"/>
              <w:tabs>
                <w:tab w:val="clear" w:pos="567"/>
              </w:tabs>
              <w:spacing w:line="240" w:lineRule="auto"/>
              <w:rPr>
                <w:ins w:id="10386" w:author="Javier Quintana Pérez" w:date="2022-11-29T17:26:00Z"/>
                <w:rFonts w:ascii="Source Sans Pro" w:hAnsi="Source Sans Pro"/>
                <w:i/>
                <w:iCs/>
                <w:sz w:val="16"/>
                <w:rPrChange w:id="10387" w:author="Javier Quintana Pérez" w:date="2022-12-01T17:39:00Z">
                  <w:rPr>
                    <w:ins w:id="10388" w:author="Javier Quintana Pérez" w:date="2022-11-29T17:26:00Z"/>
                    <w:rFonts w:ascii="Source Sans Pro" w:hAnsi="Source Sans Pro"/>
                    <w:sz w:val="16"/>
                  </w:rPr>
                </w:rPrChange>
              </w:rPr>
            </w:pPr>
            <w:ins w:id="10389" w:author="Javier Quintana Pérez" w:date="2022-11-29T17:25:00Z">
              <w:r w:rsidRPr="00D919CB">
                <w:rPr>
                  <w:rFonts w:ascii="Source Sans Pro" w:hAnsi="Source Sans Pro"/>
                  <w:i/>
                  <w:iCs/>
                  <w:sz w:val="16"/>
                  <w:rPrChange w:id="10390" w:author="Javier Quintana Pérez" w:date="2022-12-01T17:39:00Z">
                    <w:rPr>
                      <w:rFonts w:ascii="Source Sans Pro" w:hAnsi="Source Sans Pro"/>
                      <w:color w:val="0000FF"/>
                      <w:sz w:val="16"/>
                      <w:u w:val="single"/>
                    </w:rPr>
                  </w:rPrChange>
                </w:rPr>
                <w:t xml:space="preserve">Para unidades </w:t>
              </w:r>
            </w:ins>
            <w:ins w:id="10391" w:author="Javier Quintana Pérez" w:date="2022-11-29T17:26:00Z">
              <w:r w:rsidRPr="00D919CB">
                <w:rPr>
                  <w:rFonts w:ascii="Source Sans Pro" w:hAnsi="Source Sans Pro"/>
                  <w:i/>
                  <w:iCs/>
                  <w:sz w:val="16"/>
                  <w:rPrChange w:id="10392" w:author="Javier Quintana Pérez" w:date="2022-12-01T17:39:00Z">
                    <w:rPr>
                      <w:rFonts w:ascii="Source Sans Pro" w:hAnsi="Source Sans Pro"/>
                      <w:color w:val="0000FF"/>
                      <w:sz w:val="16"/>
                      <w:u w:val="single"/>
                    </w:rPr>
                  </w:rPrChange>
                </w:rPr>
                <w:t>idénticas o en serie de un producto de hormigón, el procedimiento anterior puede simplificarse o reemplazarse por un marcado general o etiquetado de unidades empaquetadas o lotes de unidades.</w:t>
              </w:r>
            </w:ins>
          </w:p>
          <w:p w:rsidR="00127ADC" w:rsidRPr="0036402D" w:rsidRDefault="00D919CB" w:rsidP="00127ADC">
            <w:pPr>
              <w:pStyle w:val="Encabezado"/>
              <w:tabs>
                <w:tab w:val="clear" w:pos="567"/>
              </w:tabs>
              <w:spacing w:line="240" w:lineRule="auto"/>
              <w:rPr>
                <w:ins w:id="10393" w:author="Javier Quintana Pérez" w:date="2022-11-29T17:27:00Z"/>
                <w:rFonts w:ascii="Source Sans Pro" w:hAnsi="Source Sans Pro"/>
                <w:i/>
                <w:iCs/>
                <w:sz w:val="16"/>
                <w:rPrChange w:id="10394" w:author="Javier Quintana Pérez" w:date="2022-12-01T17:39:00Z">
                  <w:rPr>
                    <w:ins w:id="10395" w:author="Javier Quintana Pérez" w:date="2022-11-29T17:27:00Z"/>
                    <w:rFonts w:ascii="Source Sans Pro" w:hAnsi="Source Sans Pro"/>
                    <w:sz w:val="16"/>
                  </w:rPr>
                </w:rPrChange>
              </w:rPr>
            </w:pPr>
            <w:ins w:id="10396" w:author="Javier Quintana Pérez" w:date="2022-11-29T17:26:00Z">
              <w:r w:rsidRPr="00D919CB">
                <w:rPr>
                  <w:rFonts w:ascii="Source Sans Pro" w:hAnsi="Source Sans Pro"/>
                  <w:i/>
                  <w:iCs/>
                  <w:sz w:val="16"/>
                  <w:rPrChange w:id="10397" w:author="Javier Quintana Pérez" w:date="2022-12-01T17:39:00Z">
                    <w:rPr>
                      <w:rFonts w:ascii="Source Sans Pro" w:hAnsi="Source Sans Pro"/>
                      <w:color w:val="0000FF"/>
                      <w:sz w:val="16"/>
                      <w:u w:val="single"/>
                    </w:rPr>
                  </w:rPrChange>
                </w:rPr>
                <w:t>Además</w:t>
              </w:r>
            </w:ins>
            <w:ins w:id="10398" w:author="Javier Quintana Pérez" w:date="2022-11-29T17:27:00Z">
              <w:r w:rsidRPr="00D919CB">
                <w:rPr>
                  <w:rFonts w:ascii="Source Sans Pro" w:hAnsi="Source Sans Pro"/>
                  <w:i/>
                  <w:iCs/>
                  <w:sz w:val="16"/>
                  <w:rPrChange w:id="10399" w:author="Javier Quintana Pérez" w:date="2022-12-01T17:39:00Z">
                    <w:rPr>
                      <w:rFonts w:ascii="Source Sans Pro" w:hAnsi="Source Sans Pro"/>
                      <w:color w:val="0000FF"/>
                      <w:sz w:val="16"/>
                      <w:u w:val="single"/>
                    </w:rPr>
                  </w:rPrChange>
                </w:rPr>
                <w:t xml:space="preserve"> de los datos anteriores, se debe proporcionar la siguiente información en el marcado o etiquetado o en los documentos de acompañamiento:</w:t>
              </w:r>
            </w:ins>
          </w:p>
          <w:p w:rsidR="00127ADC" w:rsidRPr="0036402D" w:rsidRDefault="00D919CB" w:rsidP="00127ADC">
            <w:pPr>
              <w:pStyle w:val="Encabezado"/>
              <w:tabs>
                <w:tab w:val="clear" w:pos="567"/>
              </w:tabs>
              <w:spacing w:line="240" w:lineRule="auto"/>
              <w:rPr>
                <w:ins w:id="10400" w:author="Javier Quintana Pérez" w:date="2022-11-29T17:28:00Z"/>
                <w:rFonts w:ascii="Source Sans Pro" w:hAnsi="Source Sans Pro"/>
                <w:i/>
                <w:iCs/>
                <w:sz w:val="16"/>
                <w:rPrChange w:id="10401" w:author="Javier Quintana Pérez" w:date="2022-12-01T17:39:00Z">
                  <w:rPr>
                    <w:ins w:id="10402" w:author="Javier Quintana Pérez" w:date="2022-11-29T17:28:00Z"/>
                    <w:rFonts w:ascii="Source Sans Pro" w:hAnsi="Source Sans Pro"/>
                    <w:sz w:val="16"/>
                  </w:rPr>
                </w:rPrChange>
              </w:rPr>
            </w:pPr>
            <w:ins w:id="10403" w:author="Javier Quintana Pérez" w:date="2022-11-29T17:27:00Z">
              <w:r w:rsidRPr="00D919CB">
                <w:rPr>
                  <w:rFonts w:ascii="Source Sans Pro" w:hAnsi="Source Sans Pro"/>
                  <w:i/>
                  <w:iCs/>
                  <w:sz w:val="16"/>
                  <w:rPrChange w:id="10404" w:author="Javier Quintana Pérez" w:date="2022-12-01T17:39:00Z">
                    <w:rPr>
                      <w:rFonts w:ascii="Source Sans Pro" w:hAnsi="Source Sans Pro"/>
                      <w:color w:val="0000FF"/>
                      <w:sz w:val="16"/>
                      <w:u w:val="single"/>
                    </w:rPr>
                  </w:rPrChange>
                </w:rPr>
                <w:t>-</w:t>
              </w:r>
            </w:ins>
            <w:ins w:id="10405" w:author="Javier Quintana Pérez" w:date="2022-11-29T17:28:00Z">
              <w:r w:rsidRPr="00D919CB">
                <w:rPr>
                  <w:rFonts w:ascii="Source Sans Pro" w:hAnsi="Source Sans Pro"/>
                  <w:i/>
                  <w:iCs/>
                  <w:sz w:val="16"/>
                  <w:rPrChange w:id="10406" w:author="Javier Quintana Pérez" w:date="2022-12-01T17:39:00Z">
                    <w:rPr>
                      <w:rFonts w:ascii="Source Sans Pro" w:hAnsi="Source Sans Pro"/>
                      <w:color w:val="0000FF"/>
                      <w:sz w:val="16"/>
                      <w:u w:val="single"/>
                    </w:rPr>
                  </w:rPrChange>
                </w:rPr>
                <w:t xml:space="preserve"> </w:t>
              </w:r>
            </w:ins>
            <w:ins w:id="10407" w:author="Javier Quintana Pérez" w:date="2022-11-29T17:27:00Z">
              <w:r w:rsidRPr="00D919CB">
                <w:rPr>
                  <w:rFonts w:ascii="Source Sans Pro" w:hAnsi="Source Sans Pro"/>
                  <w:i/>
                  <w:iCs/>
                  <w:sz w:val="16"/>
                  <w:rPrChange w:id="10408" w:author="Javier Quintana Pérez" w:date="2022-12-01T17:39:00Z">
                    <w:rPr>
                      <w:rFonts w:ascii="Source Sans Pro" w:hAnsi="Source Sans Pro"/>
                      <w:color w:val="0000FF"/>
                      <w:sz w:val="16"/>
                      <w:u w:val="single"/>
                    </w:rPr>
                  </w:rPrChange>
                </w:rPr>
                <w:t>identi</w:t>
              </w:r>
            </w:ins>
            <w:ins w:id="10409" w:author="Javier Quintana Pérez" w:date="2022-11-29T17:28:00Z">
              <w:r w:rsidRPr="00D919CB">
                <w:rPr>
                  <w:rFonts w:ascii="Source Sans Pro" w:hAnsi="Source Sans Pro"/>
                  <w:i/>
                  <w:iCs/>
                  <w:sz w:val="16"/>
                  <w:rPrChange w:id="10410" w:author="Javier Quintana Pérez" w:date="2022-12-01T17:39:00Z">
                    <w:rPr>
                      <w:rFonts w:ascii="Source Sans Pro" w:hAnsi="Source Sans Pro"/>
                      <w:color w:val="0000FF"/>
                      <w:sz w:val="16"/>
                      <w:u w:val="single"/>
                    </w:rPr>
                  </w:rPrChange>
                </w:rPr>
                <w:t>dad del producto (descripción conforme a la norma y/o al nombre comercial);</w:t>
              </w:r>
            </w:ins>
          </w:p>
          <w:p w:rsidR="00127ADC" w:rsidRPr="0036402D" w:rsidRDefault="00D919CB" w:rsidP="000600DD">
            <w:pPr>
              <w:pStyle w:val="Encabezado"/>
              <w:tabs>
                <w:tab w:val="clear" w:pos="567"/>
              </w:tabs>
              <w:spacing w:line="240" w:lineRule="auto"/>
              <w:rPr>
                <w:ins w:id="10411" w:author="Javier Quintana Pérez" w:date="2022-11-29T17:25:00Z"/>
                <w:rFonts w:ascii="Source Sans Pro" w:hAnsi="Source Sans Pro"/>
                <w:i/>
                <w:iCs/>
                <w:sz w:val="16"/>
                <w:rPrChange w:id="10412" w:author="Javier Quintana Pérez" w:date="2022-12-01T17:39:00Z">
                  <w:rPr>
                    <w:ins w:id="10413" w:author="Javier Quintana Pérez" w:date="2022-11-29T17:25:00Z"/>
                    <w:rFonts w:ascii="Source Sans Pro" w:hAnsi="Source Sans Pro"/>
                    <w:sz w:val="16"/>
                  </w:rPr>
                </w:rPrChange>
              </w:rPr>
            </w:pPr>
            <w:ins w:id="10414" w:author="Javier Quintana Pérez" w:date="2022-11-29T17:28:00Z">
              <w:r w:rsidRPr="00D919CB">
                <w:rPr>
                  <w:rFonts w:ascii="Source Sans Pro" w:hAnsi="Source Sans Pro"/>
                  <w:i/>
                  <w:iCs/>
                  <w:sz w:val="16"/>
                  <w:rPrChange w:id="10415" w:author="Javier Quintana Pérez" w:date="2022-12-01T17:39:00Z">
                    <w:rPr>
                      <w:rFonts w:ascii="Source Sans Pro" w:hAnsi="Source Sans Pro"/>
                      <w:color w:val="0000FF"/>
                      <w:sz w:val="16"/>
                      <w:u w:val="single"/>
                    </w:rPr>
                  </w:rPrChange>
                </w:rPr>
                <w:t>- documentación técnica cuando sea aplicable.</w:t>
              </w:r>
            </w:ins>
          </w:p>
          <w:p w:rsidR="005A234B" w:rsidRPr="0036402D" w:rsidRDefault="005A234B" w:rsidP="007E4098">
            <w:pPr>
              <w:pStyle w:val="Encabezado"/>
              <w:spacing w:line="240" w:lineRule="auto"/>
              <w:rPr>
                <w:ins w:id="10416" w:author="Javier Quintana Pérez" w:date="2022-11-13T19:33:00Z"/>
                <w:rFonts w:ascii="Source Sans Pro" w:hAnsi="Source Sans Pro"/>
                <w:b/>
                <w:bCs/>
                <w:i/>
                <w:sz w:val="16"/>
                <w:u w:val="single"/>
              </w:rPr>
            </w:pPr>
            <w:ins w:id="10417" w:author="Javier Quintana Pérez" w:date="2022-11-13T19:33:00Z">
              <w:r w:rsidRPr="0036402D">
                <w:rPr>
                  <w:rFonts w:ascii="Source Sans Pro" w:hAnsi="Source Sans Pro"/>
                  <w:b/>
                  <w:bCs/>
                  <w:i/>
                  <w:sz w:val="16"/>
                  <w:u w:val="single"/>
                </w:rPr>
                <w:t>PPTGTAA Y PPTGTSP</w:t>
              </w:r>
            </w:ins>
          </w:p>
          <w:p w:rsidR="005A234B" w:rsidRPr="0036402D" w:rsidRDefault="005A234B" w:rsidP="007E4098">
            <w:pPr>
              <w:pStyle w:val="Encabezado"/>
              <w:spacing w:line="240" w:lineRule="auto"/>
              <w:rPr>
                <w:ins w:id="10418" w:author="Javier Quintana Pérez" w:date="2022-11-13T19:33:00Z"/>
                <w:rFonts w:ascii="Source Sans Pro" w:hAnsi="Source Sans Pro"/>
                <w:i/>
                <w:sz w:val="16"/>
              </w:rPr>
            </w:pPr>
            <w:ins w:id="10419" w:author="Javier Quintana Pérez" w:date="2022-11-13T19:33:00Z">
              <w:r w:rsidRPr="0036402D">
                <w:rPr>
                  <w:rFonts w:ascii="Source Sans Pro" w:hAnsi="Source Sans Pro"/>
                  <w:i/>
                  <w:sz w:val="16"/>
                </w:rPr>
                <w:t>En el caso de tubos, deberán llevar, como mínimo, las marcas siguientes, realizadas por cualquier procedimiento que asegure su duración permanente: Marca de fábrica, diámetro nominal, presión normalizada o presión de trabajo, marca de identificación, de orden, edad o serie, que permita encontrar la fecha de fabricación y modalidades de las pruebas de recepción y entrega.</w:t>
              </w:r>
            </w:ins>
          </w:p>
          <w:p w:rsidR="005A234B" w:rsidRPr="0036402D" w:rsidRDefault="005A234B" w:rsidP="007E4098">
            <w:pPr>
              <w:rPr>
                <w:ins w:id="10420" w:author="Javier Quintana Pérez" w:date="2022-11-13T19:33:00Z"/>
                <w:rFonts w:ascii="Source Sans Pro" w:hAnsi="Source Sans Pro"/>
              </w:rPr>
            </w:pPr>
            <w:ins w:id="10421" w:author="Javier Quintana Pérez" w:date="2022-11-13T19:33:00Z">
              <w:r w:rsidRPr="0036402D">
                <w:rPr>
                  <w:rFonts w:ascii="Source Sans Pro" w:hAnsi="Source Sans Pro"/>
                  <w:i/>
                  <w:sz w:val="16"/>
                </w:rPr>
                <w:t>En los de saneamiento, llevarán la sigla SAN, seguida de la serie de clasificación a que pertenece el tubo.</w:t>
              </w:r>
            </w:ins>
          </w:p>
        </w:tc>
      </w:tr>
    </w:tbl>
    <w:p w:rsidR="005A234B" w:rsidRDefault="005A234B" w:rsidP="005A234B">
      <w:pPr>
        <w:rPr>
          <w:ins w:id="10422" w:author="Javier Quintana Pérez" w:date="2022-11-13T19:33:00Z"/>
          <w:rFonts w:ascii="Source Sans Pro" w:hAnsi="Source Sans Pro"/>
        </w:rPr>
      </w:pPr>
    </w:p>
    <w:p w:rsidR="005A234B" w:rsidRPr="007E4098" w:rsidRDefault="005A234B" w:rsidP="005A234B">
      <w:pPr>
        <w:rPr>
          <w:ins w:id="10423" w:author="Javier Quintana Pérez" w:date="2022-11-13T19:33:00Z"/>
          <w:rFonts w:ascii="Source Sans Pro" w:hAnsi="Source Sans P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36402D" w:rsidRPr="0036402D" w:rsidTr="007E4098">
        <w:trPr>
          <w:jc w:val="center"/>
          <w:ins w:id="10424" w:author="Javier Quintana Pérez" w:date="2022-11-13T19:33:00Z"/>
        </w:trPr>
        <w:tc>
          <w:tcPr>
            <w:tcW w:w="3589" w:type="pct"/>
            <w:tcBorders>
              <w:top w:val="nil"/>
              <w:left w:val="nil"/>
            </w:tcBorders>
            <w:shd w:val="clear" w:color="auto" w:fill="auto"/>
          </w:tcPr>
          <w:p w:rsidR="005A234B" w:rsidRPr="0036402D" w:rsidRDefault="005A234B" w:rsidP="007E4098">
            <w:pPr>
              <w:pStyle w:val="Textoindependiente"/>
              <w:rPr>
                <w:ins w:id="10425" w:author="Javier Quintana Pérez" w:date="2022-11-13T19:33:00Z"/>
                <w:rFonts w:ascii="Source Sans Pro" w:hAnsi="Source Sans Pro"/>
                <w:i w:val="0"/>
                <w:sz w:val="21"/>
                <w:szCs w:val="21"/>
                <w:rPrChange w:id="10426" w:author="Javier Quintana Pérez" w:date="2022-12-01T17:39:00Z">
                  <w:rPr>
                    <w:ins w:id="10427" w:author="Javier Quintana Pérez" w:date="2022-11-13T19:33:00Z"/>
                    <w:rFonts w:ascii="Source Sans Pro" w:hAnsi="Source Sans Pro"/>
                    <w:i w:val="0"/>
                    <w:color w:val="FF0000"/>
                    <w:sz w:val="20"/>
                  </w:rPr>
                </w:rPrChange>
              </w:rPr>
            </w:pPr>
          </w:p>
        </w:tc>
        <w:tc>
          <w:tcPr>
            <w:tcW w:w="705" w:type="pct"/>
            <w:shd w:val="clear" w:color="auto" w:fill="auto"/>
          </w:tcPr>
          <w:p w:rsidR="005A234B" w:rsidRPr="0036402D" w:rsidRDefault="00D919CB" w:rsidP="007E4098">
            <w:pPr>
              <w:jc w:val="center"/>
              <w:rPr>
                <w:ins w:id="10428" w:author="Javier Quintana Pérez" w:date="2022-11-13T19:33:00Z"/>
                <w:rFonts w:ascii="Source Sans Pro" w:hAnsi="Source Sans Pro"/>
                <w:sz w:val="21"/>
                <w:szCs w:val="21"/>
                <w:rPrChange w:id="10429" w:author="Javier Quintana Pérez" w:date="2022-12-01T17:39:00Z">
                  <w:rPr>
                    <w:ins w:id="10430" w:author="Javier Quintana Pérez" w:date="2022-11-13T19:33:00Z"/>
                    <w:rFonts w:ascii="Source Sans Pro" w:hAnsi="Source Sans Pro"/>
                    <w:color w:val="FF0000"/>
                  </w:rPr>
                </w:rPrChange>
              </w:rPr>
            </w:pPr>
            <w:ins w:id="10431" w:author="Javier Quintana Pérez" w:date="2022-11-13T19:33:00Z">
              <w:r w:rsidRPr="00D919CB">
                <w:rPr>
                  <w:rFonts w:ascii="Source Sans Pro" w:hAnsi="Source Sans Pro"/>
                  <w:sz w:val="21"/>
                  <w:szCs w:val="21"/>
                  <w:rPrChange w:id="10432" w:author="Javier Quintana Pérez" w:date="2022-12-01T17:39:00Z">
                    <w:rPr>
                      <w:rFonts w:ascii="Source Sans Pro" w:hAnsi="Source Sans Pro"/>
                      <w:color w:val="FF0000"/>
                      <w:u w:val="single"/>
                    </w:rPr>
                  </w:rPrChange>
                </w:rPr>
                <w:t>SI</w:t>
              </w:r>
            </w:ins>
          </w:p>
        </w:tc>
        <w:tc>
          <w:tcPr>
            <w:tcW w:w="706" w:type="pct"/>
            <w:shd w:val="clear" w:color="auto" w:fill="auto"/>
          </w:tcPr>
          <w:p w:rsidR="005A234B" w:rsidRPr="0036402D" w:rsidRDefault="00D919CB" w:rsidP="007E4098">
            <w:pPr>
              <w:jc w:val="center"/>
              <w:rPr>
                <w:ins w:id="10433" w:author="Javier Quintana Pérez" w:date="2022-11-13T19:33:00Z"/>
                <w:rFonts w:ascii="Source Sans Pro" w:hAnsi="Source Sans Pro"/>
                <w:sz w:val="21"/>
                <w:szCs w:val="21"/>
                <w:rPrChange w:id="10434" w:author="Javier Quintana Pérez" w:date="2022-12-01T17:39:00Z">
                  <w:rPr>
                    <w:ins w:id="10435" w:author="Javier Quintana Pérez" w:date="2022-11-13T19:33:00Z"/>
                    <w:rFonts w:ascii="Source Sans Pro" w:hAnsi="Source Sans Pro"/>
                    <w:color w:val="FF0000"/>
                  </w:rPr>
                </w:rPrChange>
              </w:rPr>
            </w:pPr>
            <w:ins w:id="10436" w:author="Javier Quintana Pérez" w:date="2022-11-13T19:33:00Z">
              <w:r w:rsidRPr="00D919CB">
                <w:rPr>
                  <w:rFonts w:ascii="Source Sans Pro" w:hAnsi="Source Sans Pro"/>
                  <w:sz w:val="21"/>
                  <w:szCs w:val="21"/>
                  <w:rPrChange w:id="10437" w:author="Javier Quintana Pérez" w:date="2022-12-01T17:39:00Z">
                    <w:rPr>
                      <w:rFonts w:ascii="Source Sans Pro" w:hAnsi="Source Sans Pro"/>
                      <w:color w:val="FF0000"/>
                      <w:u w:val="single"/>
                    </w:rPr>
                  </w:rPrChange>
                </w:rPr>
                <w:t>NO</w:t>
              </w:r>
            </w:ins>
          </w:p>
        </w:tc>
      </w:tr>
      <w:tr w:rsidR="005A234B" w:rsidRPr="0036402D" w:rsidTr="007E4098">
        <w:trPr>
          <w:jc w:val="center"/>
          <w:ins w:id="10438" w:author="Javier Quintana Pérez" w:date="2022-11-13T19:33:00Z"/>
        </w:trPr>
        <w:tc>
          <w:tcPr>
            <w:tcW w:w="3589" w:type="pct"/>
            <w:shd w:val="clear" w:color="auto" w:fill="auto"/>
          </w:tcPr>
          <w:p w:rsidR="005A234B" w:rsidRPr="0036402D" w:rsidRDefault="00D919CB" w:rsidP="007E4098">
            <w:pPr>
              <w:tabs>
                <w:tab w:val="clear" w:pos="567"/>
              </w:tabs>
              <w:spacing w:line="240" w:lineRule="auto"/>
              <w:jc w:val="left"/>
              <w:rPr>
                <w:ins w:id="10439" w:author="Javier Quintana Pérez" w:date="2022-11-13T19:33:00Z"/>
                <w:rFonts w:ascii="Source Sans Pro" w:hAnsi="Source Sans Pro"/>
                <w:i/>
                <w:sz w:val="21"/>
                <w:szCs w:val="21"/>
                <w:rPrChange w:id="10440" w:author="Javier Quintana Pérez" w:date="2022-12-01T17:39:00Z">
                  <w:rPr>
                    <w:ins w:id="10441" w:author="Javier Quintana Pérez" w:date="2022-11-13T19:33:00Z"/>
                    <w:rFonts w:ascii="Source Sans Pro" w:hAnsi="Source Sans Pro"/>
                    <w:i/>
                    <w:color w:val="FF0000"/>
                  </w:rPr>
                </w:rPrChange>
              </w:rPr>
            </w:pPr>
            <w:ins w:id="10442" w:author="Javier Quintana Pérez" w:date="2022-11-13T19:33:00Z">
              <w:r w:rsidRPr="00D919CB">
                <w:rPr>
                  <w:rFonts w:ascii="Source Sans Pro" w:hAnsi="Source Sans Pro"/>
                  <w:sz w:val="21"/>
                  <w:szCs w:val="21"/>
                  <w:rPrChange w:id="10443" w:author="Javier Quintana Pérez" w:date="2022-12-01T17:39:00Z">
                    <w:rPr>
                      <w:rFonts w:ascii="Source Sans Pro" w:hAnsi="Source Sans Pro"/>
                      <w:color w:val="FF0000"/>
                      <w:u w:val="single"/>
                    </w:rPr>
                  </w:rPrChange>
                </w:rPr>
                <w:t>¿Cada pieza está identificada</w:t>
              </w:r>
            </w:ins>
            <w:ins w:id="10444" w:author="Javier Quintana Pérez" w:date="2022-11-29T17:35:00Z">
              <w:r w:rsidRPr="00D919CB">
                <w:rPr>
                  <w:rFonts w:ascii="Source Sans Pro" w:hAnsi="Source Sans Pro"/>
                  <w:sz w:val="21"/>
                  <w:szCs w:val="21"/>
                  <w:rPrChange w:id="10445" w:author="Javier Quintana Pérez" w:date="2022-12-01T17:39:00Z">
                    <w:rPr>
                      <w:rFonts w:ascii="Source Sans Pro" w:hAnsi="Source Sans Pro"/>
                      <w:color w:val="FF0000"/>
                      <w:u w:val="single"/>
                    </w:rPr>
                  </w:rPrChange>
                </w:rPr>
                <w:t xml:space="preserve"> o presenta marcado general para </w:t>
              </w:r>
            </w:ins>
            <w:ins w:id="10446" w:author="Javier Quintana Pérez" w:date="2022-11-29T17:36:00Z">
              <w:r w:rsidRPr="00D919CB">
                <w:rPr>
                  <w:rFonts w:ascii="Source Sans Pro" w:hAnsi="Source Sans Pro"/>
                  <w:sz w:val="21"/>
                  <w:szCs w:val="21"/>
                  <w:rPrChange w:id="10447" w:author="Javier Quintana Pérez" w:date="2022-12-01T17:39:00Z">
                    <w:rPr>
                      <w:rFonts w:ascii="Source Sans Pro" w:hAnsi="Source Sans Pro"/>
                      <w:color w:val="FF0000"/>
                      <w:u w:val="single"/>
                    </w:rPr>
                  </w:rPrChange>
                </w:rPr>
                <w:t>unidades empaquetadas o lotes de unidades</w:t>
              </w:r>
            </w:ins>
            <w:ins w:id="10448" w:author="Javier Quintana Pérez" w:date="2022-11-13T19:33:00Z">
              <w:r w:rsidRPr="00D919CB">
                <w:rPr>
                  <w:rFonts w:ascii="Source Sans Pro" w:hAnsi="Source Sans Pro"/>
                  <w:sz w:val="21"/>
                  <w:szCs w:val="21"/>
                  <w:rPrChange w:id="10449" w:author="Javier Quintana Pérez" w:date="2022-12-01T17:39:00Z">
                    <w:rPr>
                      <w:rFonts w:ascii="Source Sans Pro" w:hAnsi="Source Sans Pro"/>
                      <w:color w:val="FF0000"/>
                      <w:u w:val="single"/>
                    </w:rPr>
                  </w:rPrChange>
                </w:rPr>
                <w:t>?</w:t>
              </w:r>
            </w:ins>
          </w:p>
        </w:tc>
        <w:tc>
          <w:tcPr>
            <w:tcW w:w="705" w:type="pct"/>
            <w:shd w:val="clear" w:color="auto" w:fill="auto"/>
          </w:tcPr>
          <w:p w:rsidR="005A234B" w:rsidRPr="0036402D" w:rsidRDefault="005A234B" w:rsidP="007E4098">
            <w:pPr>
              <w:jc w:val="center"/>
              <w:rPr>
                <w:ins w:id="10450" w:author="Javier Quintana Pérez" w:date="2022-11-13T19:33:00Z"/>
                <w:rFonts w:ascii="Source Sans Pro" w:hAnsi="Source Sans Pro"/>
                <w:sz w:val="21"/>
                <w:szCs w:val="21"/>
                <w:rPrChange w:id="10451" w:author="Javier Quintana Pérez" w:date="2022-12-01T17:39:00Z">
                  <w:rPr>
                    <w:ins w:id="10452" w:author="Javier Quintana Pérez" w:date="2022-11-13T19:33:00Z"/>
                    <w:rFonts w:ascii="Source Sans Pro" w:hAnsi="Source Sans Pro"/>
                    <w:color w:val="FF0000"/>
                  </w:rPr>
                </w:rPrChange>
              </w:rPr>
            </w:pPr>
          </w:p>
        </w:tc>
        <w:tc>
          <w:tcPr>
            <w:tcW w:w="706" w:type="pct"/>
            <w:shd w:val="clear" w:color="auto" w:fill="auto"/>
          </w:tcPr>
          <w:p w:rsidR="005A234B" w:rsidRPr="0036402D" w:rsidRDefault="005A234B" w:rsidP="007E4098">
            <w:pPr>
              <w:jc w:val="center"/>
              <w:rPr>
                <w:ins w:id="10453" w:author="Javier Quintana Pérez" w:date="2022-11-13T19:33:00Z"/>
                <w:rFonts w:ascii="Source Sans Pro" w:hAnsi="Source Sans Pro"/>
                <w:sz w:val="21"/>
                <w:szCs w:val="21"/>
                <w:rPrChange w:id="10454" w:author="Javier Quintana Pérez" w:date="2022-12-01T17:39:00Z">
                  <w:rPr>
                    <w:ins w:id="10455" w:author="Javier Quintana Pérez" w:date="2022-11-13T19:33:00Z"/>
                    <w:rFonts w:ascii="Source Sans Pro" w:hAnsi="Source Sans Pro"/>
                    <w:color w:val="FF0000"/>
                  </w:rPr>
                </w:rPrChange>
              </w:rPr>
            </w:pPr>
          </w:p>
        </w:tc>
      </w:tr>
    </w:tbl>
    <w:p w:rsidR="005A234B" w:rsidRPr="0036402D" w:rsidRDefault="005A234B" w:rsidP="005A234B">
      <w:pPr>
        <w:rPr>
          <w:ins w:id="10456" w:author="Javier Quintana Pérez" w:date="2022-11-13T19:33:00Z"/>
          <w:rFonts w:ascii="Source Sans Pro" w:hAnsi="Source Sans Pro"/>
          <w:sz w:val="21"/>
          <w:szCs w:val="21"/>
          <w:rPrChange w:id="10457" w:author="Javier Quintana Pérez" w:date="2022-12-01T17:39:00Z">
            <w:rPr>
              <w:ins w:id="10458" w:author="Javier Quintana Pérez" w:date="2022-11-13T19:33:00Z"/>
              <w:rFonts w:ascii="Source Sans Pro" w:hAnsi="Source Sans Pro"/>
              <w:color w:val="FF0000"/>
            </w:rPr>
          </w:rPrChange>
        </w:rPr>
      </w:pPr>
    </w:p>
    <w:p w:rsidR="005A234B" w:rsidRPr="0036402D" w:rsidRDefault="005A234B" w:rsidP="005A234B">
      <w:pPr>
        <w:rPr>
          <w:ins w:id="10459" w:author="Javier Quintana Pérez" w:date="2022-11-13T19:33:00Z"/>
          <w:rFonts w:ascii="Source Sans Pro" w:hAnsi="Source Sans Pro"/>
          <w:sz w:val="21"/>
          <w:szCs w:val="21"/>
          <w:rPrChange w:id="10460" w:author="Javier Quintana Pérez" w:date="2022-12-01T17:39:00Z">
            <w:rPr>
              <w:ins w:id="10461" w:author="Javier Quintana Pérez" w:date="2022-11-13T19:33:00Z"/>
              <w:rFonts w:ascii="Source Sans Pro" w:hAnsi="Source Sans Pro"/>
              <w:color w:val="FF0000"/>
            </w:rPr>
          </w:rPrChange>
        </w:rPr>
      </w:pPr>
    </w:p>
    <w:p w:rsidR="005A234B" w:rsidRPr="0036402D" w:rsidRDefault="00D919CB" w:rsidP="005A234B">
      <w:pPr>
        <w:numPr>
          <w:ilvl w:val="0"/>
          <w:numId w:val="11"/>
        </w:numPr>
        <w:ind w:left="567" w:hanging="425"/>
        <w:rPr>
          <w:ins w:id="10462" w:author="Javier Quintana Pérez" w:date="2022-11-13T19:33:00Z"/>
          <w:rFonts w:ascii="Source Sans Pro" w:hAnsi="Source Sans Pro"/>
          <w:sz w:val="21"/>
          <w:szCs w:val="21"/>
          <w:rPrChange w:id="10463" w:author="Javier Quintana Pérez" w:date="2022-12-01T17:39:00Z">
            <w:rPr>
              <w:ins w:id="10464" w:author="Javier Quintana Pérez" w:date="2022-11-13T19:33:00Z"/>
              <w:rFonts w:ascii="Source Sans Pro" w:hAnsi="Source Sans Pro"/>
              <w:color w:val="FF0000"/>
            </w:rPr>
          </w:rPrChange>
        </w:rPr>
      </w:pPr>
      <w:ins w:id="10465" w:author="Javier Quintana Pérez" w:date="2022-11-13T19:33:00Z">
        <w:r w:rsidRPr="00D919CB">
          <w:rPr>
            <w:rFonts w:ascii="Source Sans Pro" w:hAnsi="Source Sans Pro"/>
            <w:sz w:val="21"/>
            <w:szCs w:val="21"/>
            <w:rPrChange w:id="10466" w:author="Javier Quintana Pérez" w:date="2022-12-01T17:39:00Z">
              <w:rPr>
                <w:rFonts w:ascii="Source Sans Pro" w:hAnsi="Source Sans Pro"/>
                <w:color w:val="FF0000"/>
                <w:u w:val="single"/>
              </w:rPr>
            </w:rPrChange>
          </w:rPr>
          <w:t>En caso afirmativo, ¿figuran en la marca los siguientes datos?</w:t>
        </w:r>
      </w:ins>
    </w:p>
    <w:p w:rsidR="005A234B" w:rsidRPr="0036402D" w:rsidRDefault="005A234B" w:rsidP="005A234B">
      <w:pPr>
        <w:ind w:left="567"/>
        <w:rPr>
          <w:ins w:id="10467" w:author="Javier Quintana Pérez" w:date="2022-11-13T19:33:00Z"/>
          <w:rFonts w:ascii="Source Sans Pro" w:hAnsi="Source Sans Pro"/>
          <w:sz w:val="21"/>
          <w:szCs w:val="21"/>
          <w:rPrChange w:id="10468" w:author="Javier Quintana Pérez" w:date="2022-12-01T17:39:00Z">
            <w:rPr>
              <w:ins w:id="10469" w:author="Javier Quintana Pérez" w:date="2022-11-13T19:33:00Z"/>
              <w:rFonts w:ascii="Source Sans Pro" w:hAnsi="Source Sans Pro"/>
              <w:color w:val="FF0000"/>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36402D" w:rsidRPr="0036402D" w:rsidTr="00FA075E">
        <w:trPr>
          <w:tblHeader/>
          <w:jc w:val="center"/>
          <w:ins w:id="10470" w:author="Javier Quintana Pérez" w:date="2022-11-13T19:33:00Z"/>
        </w:trPr>
        <w:tc>
          <w:tcPr>
            <w:tcW w:w="3589" w:type="pct"/>
            <w:tcBorders>
              <w:top w:val="nil"/>
              <w:left w:val="nil"/>
            </w:tcBorders>
            <w:shd w:val="clear" w:color="auto" w:fill="auto"/>
          </w:tcPr>
          <w:p w:rsidR="005A234B" w:rsidRPr="0036402D" w:rsidRDefault="005A234B" w:rsidP="007E4098">
            <w:pPr>
              <w:pStyle w:val="Textoindependiente"/>
              <w:ind w:left="360"/>
              <w:jc w:val="left"/>
              <w:rPr>
                <w:ins w:id="10471" w:author="Javier Quintana Pérez" w:date="2022-11-13T19:33:00Z"/>
                <w:rFonts w:ascii="Source Sans Pro" w:hAnsi="Source Sans Pro"/>
                <w:i w:val="0"/>
                <w:sz w:val="21"/>
                <w:szCs w:val="21"/>
                <w:rPrChange w:id="10472" w:author="Javier Quintana Pérez" w:date="2022-12-01T17:39:00Z">
                  <w:rPr>
                    <w:ins w:id="10473" w:author="Javier Quintana Pérez" w:date="2022-11-13T19:33:00Z"/>
                    <w:rFonts w:ascii="Source Sans Pro" w:hAnsi="Source Sans Pro"/>
                    <w:i w:val="0"/>
                    <w:color w:val="FF0000"/>
                    <w:sz w:val="20"/>
                  </w:rPr>
                </w:rPrChange>
              </w:rPr>
            </w:pPr>
          </w:p>
        </w:tc>
        <w:tc>
          <w:tcPr>
            <w:tcW w:w="705" w:type="pct"/>
            <w:shd w:val="clear" w:color="auto" w:fill="auto"/>
          </w:tcPr>
          <w:p w:rsidR="005A234B" w:rsidRPr="0036402D" w:rsidRDefault="00D919CB" w:rsidP="007E4098">
            <w:pPr>
              <w:jc w:val="center"/>
              <w:rPr>
                <w:ins w:id="10474" w:author="Javier Quintana Pérez" w:date="2022-11-13T19:33:00Z"/>
                <w:rFonts w:ascii="Source Sans Pro" w:hAnsi="Source Sans Pro"/>
                <w:sz w:val="21"/>
                <w:szCs w:val="21"/>
                <w:rPrChange w:id="10475" w:author="Javier Quintana Pérez" w:date="2022-12-01T17:39:00Z">
                  <w:rPr>
                    <w:ins w:id="10476" w:author="Javier Quintana Pérez" w:date="2022-11-13T19:33:00Z"/>
                    <w:rFonts w:ascii="Source Sans Pro" w:hAnsi="Source Sans Pro"/>
                    <w:color w:val="FF0000"/>
                  </w:rPr>
                </w:rPrChange>
              </w:rPr>
            </w:pPr>
            <w:ins w:id="10477" w:author="Javier Quintana Pérez" w:date="2022-11-13T19:33:00Z">
              <w:r w:rsidRPr="00D919CB">
                <w:rPr>
                  <w:rFonts w:ascii="Source Sans Pro" w:hAnsi="Source Sans Pro"/>
                  <w:sz w:val="21"/>
                  <w:szCs w:val="21"/>
                  <w:rPrChange w:id="10478" w:author="Javier Quintana Pérez" w:date="2022-12-01T17:39:00Z">
                    <w:rPr>
                      <w:rFonts w:ascii="Source Sans Pro" w:hAnsi="Source Sans Pro"/>
                      <w:color w:val="FF0000"/>
                      <w:u w:val="single"/>
                    </w:rPr>
                  </w:rPrChange>
                </w:rPr>
                <w:t>SI</w:t>
              </w:r>
            </w:ins>
          </w:p>
        </w:tc>
        <w:tc>
          <w:tcPr>
            <w:tcW w:w="706" w:type="pct"/>
            <w:shd w:val="clear" w:color="auto" w:fill="auto"/>
          </w:tcPr>
          <w:p w:rsidR="005A234B" w:rsidRPr="0036402D" w:rsidRDefault="00D919CB" w:rsidP="007E4098">
            <w:pPr>
              <w:jc w:val="center"/>
              <w:rPr>
                <w:ins w:id="10479" w:author="Javier Quintana Pérez" w:date="2022-11-13T19:33:00Z"/>
                <w:rFonts w:ascii="Source Sans Pro" w:hAnsi="Source Sans Pro"/>
                <w:sz w:val="21"/>
                <w:szCs w:val="21"/>
                <w:rPrChange w:id="10480" w:author="Javier Quintana Pérez" w:date="2022-12-01T17:39:00Z">
                  <w:rPr>
                    <w:ins w:id="10481" w:author="Javier Quintana Pérez" w:date="2022-11-13T19:33:00Z"/>
                    <w:rFonts w:ascii="Source Sans Pro" w:hAnsi="Source Sans Pro"/>
                    <w:color w:val="FF0000"/>
                  </w:rPr>
                </w:rPrChange>
              </w:rPr>
            </w:pPr>
            <w:ins w:id="10482" w:author="Javier Quintana Pérez" w:date="2022-11-13T19:33:00Z">
              <w:r w:rsidRPr="00D919CB">
                <w:rPr>
                  <w:rFonts w:ascii="Source Sans Pro" w:hAnsi="Source Sans Pro"/>
                  <w:sz w:val="21"/>
                  <w:szCs w:val="21"/>
                  <w:rPrChange w:id="10483" w:author="Javier Quintana Pérez" w:date="2022-12-01T17:39:00Z">
                    <w:rPr>
                      <w:rFonts w:ascii="Source Sans Pro" w:hAnsi="Source Sans Pro"/>
                      <w:color w:val="FF0000"/>
                      <w:u w:val="single"/>
                    </w:rPr>
                  </w:rPrChange>
                </w:rPr>
                <w:t>NO</w:t>
              </w:r>
            </w:ins>
          </w:p>
        </w:tc>
      </w:tr>
      <w:tr w:rsidR="0036402D" w:rsidRPr="0036402D" w:rsidTr="007E4098">
        <w:trPr>
          <w:jc w:val="center"/>
          <w:ins w:id="10484" w:author="Javier Quintana Pérez" w:date="2022-11-13T19:33:00Z"/>
        </w:trPr>
        <w:tc>
          <w:tcPr>
            <w:tcW w:w="3589" w:type="pct"/>
            <w:shd w:val="clear" w:color="auto" w:fill="auto"/>
          </w:tcPr>
          <w:p w:rsidR="005A234B" w:rsidRPr="0036402D" w:rsidRDefault="00D919CB" w:rsidP="007E4098">
            <w:pPr>
              <w:tabs>
                <w:tab w:val="clear" w:pos="567"/>
              </w:tabs>
              <w:spacing w:line="240" w:lineRule="auto"/>
              <w:jc w:val="left"/>
              <w:rPr>
                <w:ins w:id="10485" w:author="Javier Quintana Pérez" w:date="2022-11-13T19:33:00Z"/>
                <w:rFonts w:ascii="Source Sans Pro" w:hAnsi="Source Sans Pro"/>
                <w:sz w:val="21"/>
                <w:szCs w:val="21"/>
                <w:rPrChange w:id="10486" w:author="Javier Quintana Pérez" w:date="2022-12-01T17:39:00Z">
                  <w:rPr>
                    <w:ins w:id="10487" w:author="Javier Quintana Pérez" w:date="2022-11-13T19:33:00Z"/>
                    <w:rFonts w:ascii="Source Sans Pro" w:hAnsi="Source Sans Pro"/>
                    <w:color w:val="FF0000"/>
                  </w:rPr>
                </w:rPrChange>
              </w:rPr>
            </w:pPr>
            <w:ins w:id="10488" w:author="Javier Quintana Pérez" w:date="2022-11-29T17:34:00Z">
              <w:r w:rsidRPr="00D919CB">
                <w:rPr>
                  <w:rFonts w:ascii="Source Sans Pro" w:hAnsi="Source Sans Pro"/>
                  <w:sz w:val="21"/>
                  <w:szCs w:val="21"/>
                  <w:rPrChange w:id="10489" w:author="Javier Quintana Pérez" w:date="2022-12-01T17:39:00Z">
                    <w:rPr>
                      <w:rFonts w:ascii="Source Sans Pro" w:hAnsi="Source Sans Pro"/>
                      <w:i/>
                      <w:iCs/>
                      <w:color w:val="FF0000"/>
                      <w:sz w:val="21"/>
                      <w:szCs w:val="21"/>
                      <w:u w:val="single"/>
                    </w:rPr>
                  </w:rPrChange>
                </w:rPr>
                <w:t>I</w:t>
              </w:r>
            </w:ins>
            <w:ins w:id="10490" w:author="Javier Quintana Pérez" w:date="2022-11-29T17:30:00Z">
              <w:r w:rsidRPr="00D919CB">
                <w:rPr>
                  <w:rFonts w:ascii="Source Sans Pro" w:hAnsi="Source Sans Pro"/>
                  <w:sz w:val="21"/>
                  <w:szCs w:val="21"/>
                  <w:rPrChange w:id="10491" w:author="Javier Quintana Pérez" w:date="2022-12-01T17:39:00Z">
                    <w:rPr>
                      <w:rFonts w:ascii="Source Sans Pro" w:hAnsi="Source Sans Pro"/>
                      <w:i/>
                      <w:iCs/>
                      <w:color w:val="FF0000"/>
                      <w:sz w:val="16"/>
                      <w:u w:val="single"/>
                    </w:rPr>
                  </w:rPrChange>
                </w:rPr>
                <w:t>dentificación del fabricante</w:t>
              </w:r>
            </w:ins>
          </w:p>
        </w:tc>
        <w:tc>
          <w:tcPr>
            <w:tcW w:w="705" w:type="pct"/>
            <w:shd w:val="clear" w:color="auto" w:fill="auto"/>
          </w:tcPr>
          <w:p w:rsidR="005A234B" w:rsidRPr="0036402D" w:rsidRDefault="005A234B" w:rsidP="007E4098">
            <w:pPr>
              <w:jc w:val="center"/>
              <w:rPr>
                <w:ins w:id="10492" w:author="Javier Quintana Pérez" w:date="2022-11-13T19:33:00Z"/>
                <w:rFonts w:ascii="Source Sans Pro" w:hAnsi="Source Sans Pro"/>
                <w:sz w:val="21"/>
                <w:szCs w:val="21"/>
                <w:rPrChange w:id="10493" w:author="Javier Quintana Pérez" w:date="2022-12-01T17:39:00Z">
                  <w:rPr>
                    <w:ins w:id="10494" w:author="Javier Quintana Pérez" w:date="2022-11-13T19:33:00Z"/>
                    <w:rFonts w:ascii="Source Sans Pro" w:hAnsi="Source Sans Pro"/>
                    <w:color w:val="FF0000"/>
                  </w:rPr>
                </w:rPrChange>
              </w:rPr>
            </w:pPr>
          </w:p>
        </w:tc>
        <w:tc>
          <w:tcPr>
            <w:tcW w:w="706" w:type="pct"/>
            <w:shd w:val="clear" w:color="auto" w:fill="auto"/>
          </w:tcPr>
          <w:p w:rsidR="005A234B" w:rsidRPr="0036402D" w:rsidRDefault="005A234B" w:rsidP="007E4098">
            <w:pPr>
              <w:jc w:val="center"/>
              <w:rPr>
                <w:ins w:id="10495" w:author="Javier Quintana Pérez" w:date="2022-11-13T19:33:00Z"/>
                <w:rFonts w:ascii="Source Sans Pro" w:hAnsi="Source Sans Pro"/>
                <w:sz w:val="21"/>
                <w:szCs w:val="21"/>
                <w:rPrChange w:id="10496" w:author="Javier Quintana Pérez" w:date="2022-12-01T17:39:00Z">
                  <w:rPr>
                    <w:ins w:id="10497" w:author="Javier Quintana Pérez" w:date="2022-11-13T19:33:00Z"/>
                    <w:rFonts w:ascii="Source Sans Pro" w:hAnsi="Source Sans Pro"/>
                    <w:color w:val="FF0000"/>
                  </w:rPr>
                </w:rPrChange>
              </w:rPr>
            </w:pPr>
          </w:p>
        </w:tc>
      </w:tr>
      <w:tr w:rsidR="0036402D" w:rsidRPr="0036402D" w:rsidTr="007E4098">
        <w:trPr>
          <w:jc w:val="center"/>
          <w:ins w:id="10498" w:author="Javier Quintana Pérez" w:date="2022-11-13T19:33:00Z"/>
        </w:trPr>
        <w:tc>
          <w:tcPr>
            <w:tcW w:w="3589" w:type="pct"/>
            <w:shd w:val="clear" w:color="auto" w:fill="auto"/>
          </w:tcPr>
          <w:p w:rsidR="005A234B" w:rsidRPr="0036402D" w:rsidRDefault="00D919CB" w:rsidP="007E4098">
            <w:pPr>
              <w:tabs>
                <w:tab w:val="clear" w:pos="567"/>
              </w:tabs>
              <w:spacing w:line="240" w:lineRule="auto"/>
              <w:jc w:val="left"/>
              <w:rPr>
                <w:ins w:id="10499" w:author="Javier Quintana Pérez" w:date="2022-11-13T19:33:00Z"/>
                <w:rFonts w:ascii="Source Sans Pro" w:hAnsi="Source Sans Pro"/>
                <w:sz w:val="21"/>
                <w:szCs w:val="21"/>
                <w:rPrChange w:id="10500" w:author="Javier Quintana Pérez" w:date="2022-12-01T17:39:00Z">
                  <w:rPr>
                    <w:ins w:id="10501" w:author="Javier Quintana Pérez" w:date="2022-11-13T19:33:00Z"/>
                    <w:rFonts w:ascii="Source Sans Pro" w:hAnsi="Source Sans Pro"/>
                    <w:color w:val="FF0000"/>
                  </w:rPr>
                </w:rPrChange>
              </w:rPr>
            </w:pPr>
            <w:ins w:id="10502" w:author="Javier Quintana Pérez" w:date="2022-11-29T17:34:00Z">
              <w:r w:rsidRPr="00D919CB">
                <w:rPr>
                  <w:rFonts w:ascii="Source Sans Pro" w:hAnsi="Source Sans Pro"/>
                  <w:sz w:val="21"/>
                  <w:szCs w:val="21"/>
                  <w:rPrChange w:id="10503" w:author="Javier Quintana Pérez" w:date="2022-12-01T17:39:00Z">
                    <w:rPr>
                      <w:rFonts w:ascii="Source Sans Pro" w:hAnsi="Source Sans Pro"/>
                      <w:i/>
                      <w:iCs/>
                      <w:color w:val="FF0000"/>
                      <w:sz w:val="21"/>
                      <w:szCs w:val="21"/>
                      <w:u w:val="single"/>
                    </w:rPr>
                  </w:rPrChange>
                </w:rPr>
                <w:t>i</w:t>
              </w:r>
            </w:ins>
            <w:ins w:id="10504" w:author="Javier Quintana Pérez" w:date="2022-11-29T17:30:00Z">
              <w:r w:rsidRPr="00D919CB">
                <w:rPr>
                  <w:rFonts w:ascii="Source Sans Pro" w:hAnsi="Source Sans Pro"/>
                  <w:sz w:val="21"/>
                  <w:szCs w:val="21"/>
                  <w:rPrChange w:id="10505" w:author="Javier Quintana Pérez" w:date="2022-12-01T17:39:00Z">
                    <w:rPr>
                      <w:rFonts w:ascii="Source Sans Pro" w:hAnsi="Source Sans Pro"/>
                      <w:i/>
                      <w:iCs/>
                      <w:color w:val="FF0000"/>
                      <w:sz w:val="16"/>
                      <w:u w:val="single"/>
                    </w:rPr>
                  </w:rPrChange>
                </w:rPr>
                <w:t>dentificación del lugar de fabricación;</w:t>
              </w:r>
            </w:ins>
          </w:p>
        </w:tc>
        <w:tc>
          <w:tcPr>
            <w:tcW w:w="705" w:type="pct"/>
            <w:shd w:val="clear" w:color="auto" w:fill="auto"/>
          </w:tcPr>
          <w:p w:rsidR="005A234B" w:rsidRPr="0036402D" w:rsidRDefault="005A234B" w:rsidP="007E4098">
            <w:pPr>
              <w:jc w:val="center"/>
              <w:rPr>
                <w:ins w:id="10506" w:author="Javier Quintana Pérez" w:date="2022-11-13T19:33:00Z"/>
                <w:rFonts w:ascii="Source Sans Pro" w:hAnsi="Source Sans Pro"/>
                <w:sz w:val="21"/>
                <w:szCs w:val="21"/>
                <w:rPrChange w:id="10507" w:author="Javier Quintana Pérez" w:date="2022-12-01T17:39:00Z">
                  <w:rPr>
                    <w:ins w:id="10508" w:author="Javier Quintana Pérez" w:date="2022-11-13T19:33:00Z"/>
                    <w:rFonts w:ascii="Source Sans Pro" w:hAnsi="Source Sans Pro"/>
                    <w:color w:val="FF0000"/>
                  </w:rPr>
                </w:rPrChange>
              </w:rPr>
            </w:pPr>
          </w:p>
        </w:tc>
        <w:tc>
          <w:tcPr>
            <w:tcW w:w="706" w:type="pct"/>
            <w:shd w:val="clear" w:color="auto" w:fill="auto"/>
          </w:tcPr>
          <w:p w:rsidR="005A234B" w:rsidRPr="0036402D" w:rsidRDefault="005A234B" w:rsidP="007E4098">
            <w:pPr>
              <w:jc w:val="center"/>
              <w:rPr>
                <w:ins w:id="10509" w:author="Javier Quintana Pérez" w:date="2022-11-13T19:33:00Z"/>
                <w:rFonts w:ascii="Source Sans Pro" w:hAnsi="Source Sans Pro"/>
                <w:sz w:val="21"/>
                <w:szCs w:val="21"/>
                <w:rPrChange w:id="10510" w:author="Javier Quintana Pérez" w:date="2022-12-01T17:39:00Z">
                  <w:rPr>
                    <w:ins w:id="10511" w:author="Javier Quintana Pérez" w:date="2022-11-13T19:33:00Z"/>
                    <w:rFonts w:ascii="Source Sans Pro" w:hAnsi="Source Sans Pro"/>
                    <w:color w:val="FF0000"/>
                  </w:rPr>
                </w:rPrChange>
              </w:rPr>
            </w:pPr>
          </w:p>
        </w:tc>
      </w:tr>
      <w:tr w:rsidR="0036402D" w:rsidRPr="0036402D" w:rsidTr="007E4098">
        <w:trPr>
          <w:jc w:val="center"/>
          <w:ins w:id="10512" w:author="Javier Quintana Pérez" w:date="2022-11-13T19:33:00Z"/>
        </w:trPr>
        <w:tc>
          <w:tcPr>
            <w:tcW w:w="3589" w:type="pct"/>
            <w:shd w:val="clear" w:color="auto" w:fill="auto"/>
          </w:tcPr>
          <w:p w:rsidR="005A234B" w:rsidRPr="0036402D" w:rsidRDefault="00D919CB" w:rsidP="007E4098">
            <w:pPr>
              <w:tabs>
                <w:tab w:val="clear" w:pos="567"/>
              </w:tabs>
              <w:spacing w:line="240" w:lineRule="auto"/>
              <w:jc w:val="left"/>
              <w:rPr>
                <w:ins w:id="10513" w:author="Javier Quintana Pérez" w:date="2022-11-13T19:33:00Z"/>
                <w:rFonts w:ascii="Source Sans Pro" w:hAnsi="Source Sans Pro"/>
                <w:sz w:val="21"/>
                <w:szCs w:val="21"/>
                <w:rPrChange w:id="10514" w:author="Javier Quintana Pérez" w:date="2022-12-01T17:39:00Z">
                  <w:rPr>
                    <w:ins w:id="10515" w:author="Javier Quintana Pérez" w:date="2022-11-13T19:33:00Z"/>
                    <w:rFonts w:ascii="Source Sans Pro" w:hAnsi="Source Sans Pro"/>
                    <w:color w:val="FF0000"/>
                  </w:rPr>
                </w:rPrChange>
              </w:rPr>
            </w:pPr>
            <w:ins w:id="10516" w:author="Javier Quintana Pérez" w:date="2022-11-29T17:34:00Z">
              <w:r w:rsidRPr="00D919CB">
                <w:rPr>
                  <w:rFonts w:ascii="Source Sans Pro" w:hAnsi="Source Sans Pro"/>
                  <w:sz w:val="21"/>
                  <w:szCs w:val="21"/>
                  <w:rPrChange w:id="10517" w:author="Javier Quintana Pérez" w:date="2022-12-01T17:39:00Z">
                    <w:rPr>
                      <w:rFonts w:ascii="Source Sans Pro" w:hAnsi="Source Sans Pro"/>
                      <w:i/>
                      <w:iCs/>
                      <w:color w:val="FF0000"/>
                      <w:sz w:val="21"/>
                      <w:szCs w:val="21"/>
                      <w:u w:val="single"/>
                    </w:rPr>
                  </w:rPrChange>
                </w:rPr>
                <w:t>N</w:t>
              </w:r>
            </w:ins>
            <w:ins w:id="10518" w:author="Javier Quintana Pérez" w:date="2022-11-29T17:30:00Z">
              <w:r w:rsidRPr="00D919CB">
                <w:rPr>
                  <w:rFonts w:ascii="Source Sans Pro" w:hAnsi="Source Sans Pro"/>
                  <w:sz w:val="21"/>
                  <w:szCs w:val="21"/>
                  <w:rPrChange w:id="10519" w:author="Javier Quintana Pérez" w:date="2022-12-01T17:39:00Z">
                    <w:rPr>
                      <w:rFonts w:ascii="Source Sans Pro" w:hAnsi="Source Sans Pro"/>
                      <w:i/>
                      <w:iCs/>
                      <w:color w:val="FF0000"/>
                      <w:sz w:val="16"/>
                      <w:u w:val="single"/>
                    </w:rPr>
                  </w:rPrChange>
                </w:rPr>
                <w:t>úmero de la norma de producto</w:t>
              </w:r>
            </w:ins>
          </w:p>
        </w:tc>
        <w:tc>
          <w:tcPr>
            <w:tcW w:w="705" w:type="pct"/>
            <w:shd w:val="clear" w:color="auto" w:fill="auto"/>
          </w:tcPr>
          <w:p w:rsidR="005A234B" w:rsidRPr="0036402D" w:rsidRDefault="005A234B" w:rsidP="007E4098">
            <w:pPr>
              <w:jc w:val="center"/>
              <w:rPr>
                <w:ins w:id="10520" w:author="Javier Quintana Pérez" w:date="2022-11-13T19:33:00Z"/>
                <w:rFonts w:ascii="Source Sans Pro" w:hAnsi="Source Sans Pro"/>
                <w:sz w:val="21"/>
                <w:szCs w:val="21"/>
                <w:rPrChange w:id="10521" w:author="Javier Quintana Pérez" w:date="2022-12-01T17:39:00Z">
                  <w:rPr>
                    <w:ins w:id="10522" w:author="Javier Quintana Pérez" w:date="2022-11-13T19:33:00Z"/>
                    <w:rFonts w:ascii="Source Sans Pro" w:hAnsi="Source Sans Pro"/>
                    <w:color w:val="FF0000"/>
                  </w:rPr>
                </w:rPrChange>
              </w:rPr>
            </w:pPr>
          </w:p>
        </w:tc>
        <w:tc>
          <w:tcPr>
            <w:tcW w:w="706" w:type="pct"/>
            <w:shd w:val="clear" w:color="auto" w:fill="auto"/>
          </w:tcPr>
          <w:p w:rsidR="005A234B" w:rsidRPr="0036402D" w:rsidRDefault="005A234B" w:rsidP="007E4098">
            <w:pPr>
              <w:jc w:val="center"/>
              <w:rPr>
                <w:ins w:id="10523" w:author="Javier Quintana Pérez" w:date="2022-11-13T19:33:00Z"/>
                <w:rFonts w:ascii="Source Sans Pro" w:hAnsi="Source Sans Pro"/>
                <w:sz w:val="21"/>
                <w:szCs w:val="21"/>
                <w:rPrChange w:id="10524" w:author="Javier Quintana Pérez" w:date="2022-12-01T17:39:00Z">
                  <w:rPr>
                    <w:ins w:id="10525" w:author="Javier Quintana Pérez" w:date="2022-11-13T19:33:00Z"/>
                    <w:rFonts w:ascii="Source Sans Pro" w:hAnsi="Source Sans Pro"/>
                    <w:color w:val="FF0000"/>
                  </w:rPr>
                </w:rPrChange>
              </w:rPr>
            </w:pPr>
          </w:p>
        </w:tc>
      </w:tr>
      <w:tr w:rsidR="0036402D" w:rsidRPr="0036402D" w:rsidTr="007E4098">
        <w:trPr>
          <w:jc w:val="center"/>
          <w:ins w:id="10526" w:author="Javier Quintana Pérez" w:date="2022-11-29T17:30:00Z"/>
        </w:trPr>
        <w:tc>
          <w:tcPr>
            <w:tcW w:w="3589" w:type="pct"/>
            <w:shd w:val="clear" w:color="auto" w:fill="auto"/>
          </w:tcPr>
          <w:p w:rsidR="00127ADC" w:rsidRPr="0036402D" w:rsidRDefault="00D919CB" w:rsidP="007E4098">
            <w:pPr>
              <w:tabs>
                <w:tab w:val="clear" w:pos="567"/>
              </w:tabs>
              <w:spacing w:line="240" w:lineRule="auto"/>
              <w:jc w:val="left"/>
              <w:rPr>
                <w:ins w:id="10527" w:author="Javier Quintana Pérez" w:date="2022-11-29T17:30:00Z"/>
                <w:rFonts w:ascii="Source Sans Pro" w:hAnsi="Source Sans Pro"/>
                <w:sz w:val="21"/>
                <w:szCs w:val="21"/>
                <w:rPrChange w:id="10528" w:author="Javier Quintana Pérez" w:date="2022-12-01T17:39:00Z">
                  <w:rPr>
                    <w:ins w:id="10529" w:author="Javier Quintana Pérez" w:date="2022-11-29T17:30:00Z"/>
                    <w:rFonts w:ascii="Source Sans Pro" w:hAnsi="Source Sans Pro"/>
                    <w:color w:val="FF0000"/>
                  </w:rPr>
                </w:rPrChange>
              </w:rPr>
            </w:pPr>
            <w:ins w:id="10530" w:author="Javier Quintana Pérez" w:date="2022-11-29T17:34:00Z">
              <w:r w:rsidRPr="00D919CB">
                <w:rPr>
                  <w:rFonts w:ascii="Source Sans Pro" w:hAnsi="Source Sans Pro"/>
                  <w:sz w:val="21"/>
                  <w:szCs w:val="21"/>
                  <w:rPrChange w:id="10531" w:author="Javier Quintana Pérez" w:date="2022-12-01T17:39:00Z">
                    <w:rPr>
                      <w:rFonts w:ascii="Source Sans Pro" w:hAnsi="Source Sans Pro"/>
                      <w:i/>
                      <w:iCs/>
                      <w:color w:val="FF0000"/>
                      <w:sz w:val="21"/>
                      <w:szCs w:val="21"/>
                      <w:u w:val="single"/>
                    </w:rPr>
                  </w:rPrChange>
                </w:rPr>
                <w:t>E</w:t>
              </w:r>
            </w:ins>
            <w:ins w:id="10532" w:author="Javier Quintana Pérez" w:date="2022-11-29T17:30:00Z">
              <w:r w:rsidRPr="00D919CB">
                <w:rPr>
                  <w:rFonts w:ascii="Source Sans Pro" w:hAnsi="Source Sans Pro"/>
                  <w:sz w:val="21"/>
                  <w:szCs w:val="21"/>
                  <w:rPrChange w:id="10533" w:author="Javier Quintana Pérez" w:date="2022-12-01T17:39:00Z">
                    <w:rPr>
                      <w:rFonts w:ascii="Source Sans Pro" w:hAnsi="Source Sans Pro"/>
                      <w:i/>
                      <w:iCs/>
                      <w:color w:val="FF0000"/>
                      <w:sz w:val="16"/>
                      <w:u w:val="single"/>
                    </w:rPr>
                  </w:rPrChange>
                </w:rPr>
                <w:t>l código de identificación de la unidad cuando sea necesario</w:t>
              </w:r>
            </w:ins>
          </w:p>
        </w:tc>
        <w:tc>
          <w:tcPr>
            <w:tcW w:w="705" w:type="pct"/>
            <w:shd w:val="clear" w:color="auto" w:fill="auto"/>
          </w:tcPr>
          <w:p w:rsidR="00127ADC" w:rsidRPr="0036402D" w:rsidRDefault="00127ADC" w:rsidP="007E4098">
            <w:pPr>
              <w:jc w:val="center"/>
              <w:rPr>
                <w:ins w:id="10534" w:author="Javier Quintana Pérez" w:date="2022-11-29T17:30:00Z"/>
                <w:rFonts w:ascii="Source Sans Pro" w:hAnsi="Source Sans Pro"/>
                <w:sz w:val="21"/>
                <w:szCs w:val="21"/>
                <w:rPrChange w:id="10535" w:author="Javier Quintana Pérez" w:date="2022-12-01T17:39:00Z">
                  <w:rPr>
                    <w:ins w:id="10536" w:author="Javier Quintana Pérez" w:date="2022-11-29T17:30:00Z"/>
                    <w:rFonts w:ascii="Source Sans Pro" w:hAnsi="Source Sans Pro"/>
                    <w:color w:val="FF0000"/>
                  </w:rPr>
                </w:rPrChange>
              </w:rPr>
            </w:pPr>
          </w:p>
        </w:tc>
        <w:tc>
          <w:tcPr>
            <w:tcW w:w="706" w:type="pct"/>
            <w:shd w:val="clear" w:color="auto" w:fill="auto"/>
          </w:tcPr>
          <w:p w:rsidR="00127ADC" w:rsidRPr="0036402D" w:rsidRDefault="00127ADC" w:rsidP="007E4098">
            <w:pPr>
              <w:jc w:val="center"/>
              <w:rPr>
                <w:ins w:id="10537" w:author="Javier Quintana Pérez" w:date="2022-11-29T17:30:00Z"/>
                <w:rFonts w:ascii="Source Sans Pro" w:hAnsi="Source Sans Pro"/>
                <w:sz w:val="21"/>
                <w:szCs w:val="21"/>
                <w:rPrChange w:id="10538" w:author="Javier Quintana Pérez" w:date="2022-12-01T17:39:00Z">
                  <w:rPr>
                    <w:ins w:id="10539" w:author="Javier Quintana Pérez" w:date="2022-11-29T17:30:00Z"/>
                    <w:rFonts w:ascii="Source Sans Pro" w:hAnsi="Source Sans Pro"/>
                    <w:color w:val="FF0000"/>
                  </w:rPr>
                </w:rPrChange>
              </w:rPr>
            </w:pPr>
          </w:p>
        </w:tc>
      </w:tr>
      <w:tr w:rsidR="0036402D" w:rsidRPr="0036402D" w:rsidTr="007E4098">
        <w:trPr>
          <w:jc w:val="center"/>
          <w:ins w:id="10540" w:author="Javier Quintana Pérez" w:date="2022-11-29T17:30:00Z"/>
        </w:trPr>
        <w:tc>
          <w:tcPr>
            <w:tcW w:w="3589" w:type="pct"/>
            <w:shd w:val="clear" w:color="auto" w:fill="auto"/>
          </w:tcPr>
          <w:p w:rsidR="00127ADC" w:rsidRPr="0036402D" w:rsidRDefault="00D919CB" w:rsidP="007E4098">
            <w:pPr>
              <w:tabs>
                <w:tab w:val="clear" w:pos="567"/>
              </w:tabs>
              <w:spacing w:line="240" w:lineRule="auto"/>
              <w:jc w:val="left"/>
              <w:rPr>
                <w:ins w:id="10541" w:author="Javier Quintana Pérez" w:date="2022-11-29T17:30:00Z"/>
                <w:rFonts w:ascii="Source Sans Pro" w:hAnsi="Source Sans Pro"/>
                <w:sz w:val="21"/>
                <w:szCs w:val="21"/>
                <w:rPrChange w:id="10542" w:author="Javier Quintana Pérez" w:date="2022-12-01T17:39:00Z">
                  <w:rPr>
                    <w:ins w:id="10543" w:author="Javier Quintana Pérez" w:date="2022-11-29T17:30:00Z"/>
                    <w:rFonts w:ascii="Source Sans Pro" w:hAnsi="Source Sans Pro"/>
                    <w:color w:val="FF0000"/>
                  </w:rPr>
                </w:rPrChange>
              </w:rPr>
            </w:pPr>
            <w:ins w:id="10544" w:author="Javier Quintana Pérez" w:date="2022-11-29T17:34:00Z">
              <w:r w:rsidRPr="00D919CB">
                <w:rPr>
                  <w:rFonts w:ascii="Source Sans Pro" w:hAnsi="Source Sans Pro"/>
                  <w:sz w:val="21"/>
                  <w:szCs w:val="21"/>
                  <w:rPrChange w:id="10545" w:author="Javier Quintana Pérez" w:date="2022-12-01T17:39:00Z">
                    <w:rPr>
                      <w:rFonts w:ascii="Source Sans Pro" w:hAnsi="Source Sans Pro"/>
                      <w:i/>
                      <w:iCs/>
                      <w:color w:val="FF0000"/>
                      <w:sz w:val="21"/>
                      <w:szCs w:val="21"/>
                      <w:u w:val="single"/>
                    </w:rPr>
                  </w:rPrChange>
                </w:rPr>
                <w:t>F</w:t>
              </w:r>
            </w:ins>
            <w:ins w:id="10546" w:author="Javier Quintana Pérez" w:date="2022-11-29T17:31:00Z">
              <w:r w:rsidRPr="00D919CB">
                <w:rPr>
                  <w:rFonts w:ascii="Source Sans Pro" w:hAnsi="Source Sans Pro"/>
                  <w:sz w:val="21"/>
                  <w:szCs w:val="21"/>
                  <w:rPrChange w:id="10547" w:author="Javier Quintana Pérez" w:date="2022-12-01T17:39:00Z">
                    <w:rPr>
                      <w:rFonts w:ascii="Source Sans Pro" w:hAnsi="Source Sans Pro"/>
                      <w:i/>
                      <w:iCs/>
                      <w:color w:val="FF0000"/>
                      <w:sz w:val="16"/>
                      <w:u w:val="single"/>
                    </w:rPr>
                  </w:rPrChange>
                </w:rPr>
                <w:t>echa de fabricación</w:t>
              </w:r>
            </w:ins>
          </w:p>
        </w:tc>
        <w:tc>
          <w:tcPr>
            <w:tcW w:w="705" w:type="pct"/>
            <w:shd w:val="clear" w:color="auto" w:fill="auto"/>
          </w:tcPr>
          <w:p w:rsidR="00127ADC" w:rsidRPr="0036402D" w:rsidRDefault="00127ADC" w:rsidP="007E4098">
            <w:pPr>
              <w:jc w:val="center"/>
              <w:rPr>
                <w:ins w:id="10548" w:author="Javier Quintana Pérez" w:date="2022-11-29T17:30:00Z"/>
                <w:rFonts w:ascii="Source Sans Pro" w:hAnsi="Source Sans Pro"/>
                <w:sz w:val="21"/>
                <w:szCs w:val="21"/>
                <w:rPrChange w:id="10549" w:author="Javier Quintana Pérez" w:date="2022-12-01T17:39:00Z">
                  <w:rPr>
                    <w:ins w:id="10550" w:author="Javier Quintana Pérez" w:date="2022-11-29T17:30:00Z"/>
                    <w:rFonts w:ascii="Source Sans Pro" w:hAnsi="Source Sans Pro"/>
                    <w:color w:val="FF0000"/>
                  </w:rPr>
                </w:rPrChange>
              </w:rPr>
            </w:pPr>
          </w:p>
        </w:tc>
        <w:tc>
          <w:tcPr>
            <w:tcW w:w="706" w:type="pct"/>
            <w:shd w:val="clear" w:color="auto" w:fill="auto"/>
          </w:tcPr>
          <w:p w:rsidR="00127ADC" w:rsidRPr="0036402D" w:rsidRDefault="00127ADC" w:rsidP="007E4098">
            <w:pPr>
              <w:jc w:val="center"/>
              <w:rPr>
                <w:ins w:id="10551" w:author="Javier Quintana Pérez" w:date="2022-11-29T17:30:00Z"/>
                <w:rFonts w:ascii="Source Sans Pro" w:hAnsi="Source Sans Pro"/>
                <w:sz w:val="21"/>
                <w:szCs w:val="21"/>
                <w:rPrChange w:id="10552" w:author="Javier Quintana Pérez" w:date="2022-12-01T17:39:00Z">
                  <w:rPr>
                    <w:ins w:id="10553" w:author="Javier Quintana Pérez" w:date="2022-11-29T17:30:00Z"/>
                    <w:rFonts w:ascii="Source Sans Pro" w:hAnsi="Source Sans Pro"/>
                    <w:color w:val="FF0000"/>
                  </w:rPr>
                </w:rPrChange>
              </w:rPr>
            </w:pPr>
          </w:p>
        </w:tc>
      </w:tr>
      <w:tr w:rsidR="0036402D" w:rsidRPr="0036402D" w:rsidTr="007E4098">
        <w:trPr>
          <w:jc w:val="center"/>
          <w:ins w:id="10554" w:author="Javier Quintana Pérez" w:date="2022-11-29T17:31:00Z"/>
        </w:trPr>
        <w:tc>
          <w:tcPr>
            <w:tcW w:w="3589" w:type="pct"/>
            <w:shd w:val="clear" w:color="auto" w:fill="auto"/>
          </w:tcPr>
          <w:p w:rsidR="00127ADC" w:rsidRPr="0036402D" w:rsidRDefault="00D919CB" w:rsidP="007E4098">
            <w:pPr>
              <w:tabs>
                <w:tab w:val="clear" w:pos="567"/>
              </w:tabs>
              <w:spacing w:line="240" w:lineRule="auto"/>
              <w:jc w:val="left"/>
              <w:rPr>
                <w:ins w:id="10555" w:author="Javier Quintana Pérez" w:date="2022-11-29T17:31:00Z"/>
                <w:rFonts w:ascii="Source Sans Pro" w:hAnsi="Source Sans Pro"/>
                <w:sz w:val="21"/>
                <w:szCs w:val="21"/>
                <w:rPrChange w:id="10556" w:author="Javier Quintana Pérez" w:date="2022-12-01T17:39:00Z">
                  <w:rPr>
                    <w:ins w:id="10557" w:author="Javier Quintana Pérez" w:date="2022-11-29T17:31:00Z"/>
                    <w:rFonts w:ascii="Source Sans Pro" w:hAnsi="Source Sans Pro"/>
                    <w:color w:val="FF0000"/>
                  </w:rPr>
                </w:rPrChange>
              </w:rPr>
            </w:pPr>
            <w:ins w:id="10558" w:author="Javier Quintana Pérez" w:date="2022-11-29T17:34:00Z">
              <w:r w:rsidRPr="00D919CB">
                <w:rPr>
                  <w:rFonts w:ascii="Source Sans Pro" w:hAnsi="Source Sans Pro"/>
                  <w:sz w:val="21"/>
                  <w:szCs w:val="21"/>
                  <w:rPrChange w:id="10559" w:author="Javier Quintana Pérez" w:date="2022-12-01T17:39:00Z">
                    <w:rPr>
                      <w:rFonts w:ascii="Source Sans Pro" w:hAnsi="Source Sans Pro"/>
                      <w:i/>
                      <w:iCs/>
                      <w:color w:val="FF0000"/>
                      <w:sz w:val="21"/>
                      <w:szCs w:val="21"/>
                      <w:u w:val="single"/>
                    </w:rPr>
                  </w:rPrChange>
                </w:rPr>
                <w:t>E</w:t>
              </w:r>
            </w:ins>
            <w:ins w:id="10560" w:author="Javier Quintana Pérez" w:date="2022-11-29T17:31:00Z">
              <w:r w:rsidRPr="00D919CB">
                <w:rPr>
                  <w:rFonts w:ascii="Source Sans Pro" w:hAnsi="Source Sans Pro"/>
                  <w:sz w:val="21"/>
                  <w:szCs w:val="21"/>
                  <w:rPrChange w:id="10561" w:author="Javier Quintana Pérez" w:date="2022-12-01T17:39:00Z">
                    <w:rPr>
                      <w:rFonts w:ascii="Source Sans Pro" w:hAnsi="Source Sans Pro"/>
                      <w:i/>
                      <w:iCs/>
                      <w:color w:val="FF0000"/>
                      <w:sz w:val="16"/>
                      <w:u w:val="single"/>
                    </w:rPr>
                  </w:rPrChange>
                </w:rPr>
                <w:t>l peso propio de la unidad cuando se exija;</w:t>
              </w:r>
            </w:ins>
          </w:p>
        </w:tc>
        <w:tc>
          <w:tcPr>
            <w:tcW w:w="705" w:type="pct"/>
            <w:shd w:val="clear" w:color="auto" w:fill="auto"/>
          </w:tcPr>
          <w:p w:rsidR="00127ADC" w:rsidRPr="0036402D" w:rsidRDefault="00127ADC" w:rsidP="007E4098">
            <w:pPr>
              <w:jc w:val="center"/>
              <w:rPr>
                <w:ins w:id="10562" w:author="Javier Quintana Pérez" w:date="2022-11-29T17:31:00Z"/>
                <w:rFonts w:ascii="Source Sans Pro" w:hAnsi="Source Sans Pro"/>
                <w:sz w:val="21"/>
                <w:szCs w:val="21"/>
                <w:rPrChange w:id="10563" w:author="Javier Quintana Pérez" w:date="2022-12-01T17:39:00Z">
                  <w:rPr>
                    <w:ins w:id="10564" w:author="Javier Quintana Pérez" w:date="2022-11-29T17:31:00Z"/>
                    <w:rFonts w:ascii="Source Sans Pro" w:hAnsi="Source Sans Pro"/>
                    <w:color w:val="FF0000"/>
                  </w:rPr>
                </w:rPrChange>
              </w:rPr>
            </w:pPr>
          </w:p>
        </w:tc>
        <w:tc>
          <w:tcPr>
            <w:tcW w:w="706" w:type="pct"/>
            <w:shd w:val="clear" w:color="auto" w:fill="auto"/>
          </w:tcPr>
          <w:p w:rsidR="00127ADC" w:rsidRPr="0036402D" w:rsidRDefault="00127ADC" w:rsidP="007E4098">
            <w:pPr>
              <w:jc w:val="center"/>
              <w:rPr>
                <w:ins w:id="10565" w:author="Javier Quintana Pérez" w:date="2022-11-29T17:31:00Z"/>
                <w:rFonts w:ascii="Source Sans Pro" w:hAnsi="Source Sans Pro"/>
                <w:sz w:val="21"/>
                <w:szCs w:val="21"/>
                <w:rPrChange w:id="10566" w:author="Javier Quintana Pérez" w:date="2022-12-01T17:39:00Z">
                  <w:rPr>
                    <w:ins w:id="10567" w:author="Javier Quintana Pérez" w:date="2022-11-29T17:31:00Z"/>
                    <w:rFonts w:ascii="Source Sans Pro" w:hAnsi="Source Sans Pro"/>
                    <w:color w:val="FF0000"/>
                  </w:rPr>
                </w:rPrChange>
              </w:rPr>
            </w:pPr>
          </w:p>
        </w:tc>
      </w:tr>
      <w:tr w:rsidR="0036402D" w:rsidRPr="0036402D" w:rsidTr="007E4098">
        <w:trPr>
          <w:jc w:val="center"/>
          <w:ins w:id="10568" w:author="Javier Quintana Pérez" w:date="2022-11-29T17:32:00Z"/>
        </w:trPr>
        <w:tc>
          <w:tcPr>
            <w:tcW w:w="3589" w:type="pct"/>
            <w:shd w:val="clear" w:color="auto" w:fill="auto"/>
          </w:tcPr>
          <w:p w:rsidR="00FA075E" w:rsidRPr="0036402D" w:rsidRDefault="00D919CB" w:rsidP="007E4098">
            <w:pPr>
              <w:tabs>
                <w:tab w:val="clear" w:pos="567"/>
              </w:tabs>
              <w:spacing w:line="240" w:lineRule="auto"/>
              <w:jc w:val="left"/>
              <w:rPr>
                <w:ins w:id="10569" w:author="Javier Quintana Pérez" w:date="2022-11-29T17:32:00Z"/>
                <w:rFonts w:ascii="Source Sans Pro" w:hAnsi="Source Sans Pro"/>
                <w:sz w:val="21"/>
                <w:szCs w:val="21"/>
                <w:rPrChange w:id="10570" w:author="Javier Quintana Pérez" w:date="2022-12-01T17:39:00Z">
                  <w:rPr>
                    <w:ins w:id="10571" w:author="Javier Quintana Pérez" w:date="2022-11-29T17:32:00Z"/>
                    <w:rFonts w:ascii="Source Sans Pro" w:hAnsi="Source Sans Pro"/>
                    <w:color w:val="FF0000"/>
                    <w:sz w:val="22"/>
                  </w:rPr>
                </w:rPrChange>
              </w:rPr>
            </w:pPr>
            <w:ins w:id="10572" w:author="Javier Quintana Pérez" w:date="2022-11-29T17:34:00Z">
              <w:r w:rsidRPr="00D919CB">
                <w:rPr>
                  <w:rFonts w:ascii="Source Sans Pro" w:hAnsi="Source Sans Pro"/>
                  <w:sz w:val="21"/>
                  <w:szCs w:val="21"/>
                  <w:rPrChange w:id="10573" w:author="Javier Quintana Pérez" w:date="2022-12-01T17:39:00Z">
                    <w:rPr>
                      <w:rFonts w:ascii="Source Sans Pro" w:hAnsi="Source Sans Pro"/>
                      <w:i/>
                      <w:iCs/>
                      <w:color w:val="FF0000"/>
                      <w:sz w:val="21"/>
                      <w:szCs w:val="21"/>
                      <w:u w:val="single"/>
                    </w:rPr>
                  </w:rPrChange>
                </w:rPr>
                <w:t>I</w:t>
              </w:r>
            </w:ins>
            <w:ins w:id="10574" w:author="Javier Quintana Pérez" w:date="2022-11-29T17:32:00Z">
              <w:r w:rsidRPr="00D919CB">
                <w:rPr>
                  <w:rFonts w:ascii="Source Sans Pro" w:hAnsi="Source Sans Pro"/>
                  <w:sz w:val="21"/>
                  <w:szCs w:val="21"/>
                  <w:rPrChange w:id="10575" w:author="Javier Quintana Pérez" w:date="2022-12-01T17:39:00Z">
                    <w:rPr>
                      <w:rFonts w:ascii="Source Sans Pro" w:hAnsi="Source Sans Pro"/>
                      <w:i/>
                      <w:iCs/>
                      <w:color w:val="FF0000"/>
                      <w:sz w:val="16"/>
                      <w:u w:val="single"/>
                    </w:rPr>
                  </w:rPrChange>
                </w:rPr>
                <w:t>dentidad del producto (descripción conforme a la norma y/o al nombre comercial);</w:t>
              </w:r>
            </w:ins>
          </w:p>
        </w:tc>
        <w:tc>
          <w:tcPr>
            <w:tcW w:w="705" w:type="pct"/>
            <w:shd w:val="clear" w:color="auto" w:fill="auto"/>
          </w:tcPr>
          <w:p w:rsidR="00FA075E" w:rsidRPr="0036402D" w:rsidRDefault="00FA075E" w:rsidP="007E4098">
            <w:pPr>
              <w:jc w:val="center"/>
              <w:rPr>
                <w:ins w:id="10576" w:author="Javier Quintana Pérez" w:date="2022-11-29T17:32:00Z"/>
                <w:rFonts w:ascii="Source Sans Pro" w:hAnsi="Source Sans Pro"/>
                <w:sz w:val="21"/>
                <w:szCs w:val="21"/>
                <w:rPrChange w:id="10577" w:author="Javier Quintana Pérez" w:date="2022-12-01T17:39:00Z">
                  <w:rPr>
                    <w:ins w:id="10578" w:author="Javier Quintana Pérez" w:date="2022-11-29T17:32:00Z"/>
                    <w:rFonts w:ascii="Source Sans Pro" w:hAnsi="Source Sans Pro"/>
                    <w:color w:val="FF0000"/>
                  </w:rPr>
                </w:rPrChange>
              </w:rPr>
            </w:pPr>
          </w:p>
        </w:tc>
        <w:tc>
          <w:tcPr>
            <w:tcW w:w="706" w:type="pct"/>
            <w:shd w:val="clear" w:color="auto" w:fill="auto"/>
          </w:tcPr>
          <w:p w:rsidR="00FA075E" w:rsidRPr="0036402D" w:rsidRDefault="00FA075E" w:rsidP="007E4098">
            <w:pPr>
              <w:jc w:val="center"/>
              <w:rPr>
                <w:ins w:id="10579" w:author="Javier Quintana Pérez" w:date="2022-11-29T17:32:00Z"/>
                <w:rFonts w:ascii="Source Sans Pro" w:hAnsi="Source Sans Pro"/>
                <w:sz w:val="21"/>
                <w:szCs w:val="21"/>
                <w:rPrChange w:id="10580" w:author="Javier Quintana Pérez" w:date="2022-12-01T17:39:00Z">
                  <w:rPr>
                    <w:ins w:id="10581" w:author="Javier Quintana Pérez" w:date="2022-11-29T17:32:00Z"/>
                    <w:rFonts w:ascii="Source Sans Pro" w:hAnsi="Source Sans Pro"/>
                    <w:color w:val="FF0000"/>
                  </w:rPr>
                </w:rPrChange>
              </w:rPr>
            </w:pPr>
          </w:p>
        </w:tc>
      </w:tr>
      <w:tr w:rsidR="00FA075E" w:rsidRPr="0036402D" w:rsidTr="007E4098">
        <w:trPr>
          <w:jc w:val="center"/>
          <w:ins w:id="10582" w:author="Javier Quintana Pérez" w:date="2022-11-29T17:33:00Z"/>
        </w:trPr>
        <w:tc>
          <w:tcPr>
            <w:tcW w:w="3589" w:type="pct"/>
            <w:shd w:val="clear" w:color="auto" w:fill="auto"/>
          </w:tcPr>
          <w:p w:rsidR="00FA075E" w:rsidRPr="0036402D" w:rsidRDefault="00D919CB" w:rsidP="007E4098">
            <w:pPr>
              <w:tabs>
                <w:tab w:val="clear" w:pos="567"/>
              </w:tabs>
              <w:spacing w:line="240" w:lineRule="auto"/>
              <w:jc w:val="left"/>
              <w:rPr>
                <w:ins w:id="10583" w:author="Javier Quintana Pérez" w:date="2022-11-29T17:33:00Z"/>
                <w:rFonts w:ascii="Source Sans Pro" w:hAnsi="Source Sans Pro"/>
                <w:sz w:val="21"/>
                <w:szCs w:val="21"/>
                <w:rPrChange w:id="10584" w:author="Javier Quintana Pérez" w:date="2022-12-01T17:39:00Z">
                  <w:rPr>
                    <w:ins w:id="10585" w:author="Javier Quintana Pérez" w:date="2022-11-29T17:33:00Z"/>
                    <w:rFonts w:ascii="Source Sans Pro" w:hAnsi="Source Sans Pro"/>
                    <w:color w:val="FF0000"/>
                  </w:rPr>
                </w:rPrChange>
              </w:rPr>
            </w:pPr>
            <w:ins w:id="10586" w:author="Javier Quintana Pérez" w:date="2022-11-29T17:34:00Z">
              <w:r w:rsidRPr="00D919CB">
                <w:rPr>
                  <w:rFonts w:ascii="Source Sans Pro" w:hAnsi="Source Sans Pro"/>
                  <w:sz w:val="21"/>
                  <w:szCs w:val="21"/>
                  <w:rPrChange w:id="10587" w:author="Javier Quintana Pérez" w:date="2022-12-01T17:39:00Z">
                    <w:rPr>
                      <w:rFonts w:ascii="Source Sans Pro" w:hAnsi="Source Sans Pro"/>
                      <w:i/>
                      <w:iCs/>
                      <w:color w:val="FF0000"/>
                      <w:sz w:val="21"/>
                      <w:szCs w:val="21"/>
                      <w:u w:val="single"/>
                    </w:rPr>
                  </w:rPrChange>
                </w:rPr>
                <w:t>D</w:t>
              </w:r>
            </w:ins>
            <w:ins w:id="10588" w:author="Javier Quintana Pérez" w:date="2022-11-29T17:33:00Z">
              <w:r w:rsidRPr="00D919CB">
                <w:rPr>
                  <w:rFonts w:ascii="Source Sans Pro" w:hAnsi="Source Sans Pro"/>
                  <w:sz w:val="21"/>
                  <w:szCs w:val="21"/>
                  <w:rPrChange w:id="10589" w:author="Javier Quintana Pérez" w:date="2022-12-01T17:39:00Z">
                    <w:rPr>
                      <w:rFonts w:ascii="Source Sans Pro" w:hAnsi="Source Sans Pro"/>
                      <w:i/>
                      <w:iCs/>
                      <w:color w:val="FF0000"/>
                      <w:sz w:val="16"/>
                      <w:u w:val="single"/>
                    </w:rPr>
                  </w:rPrChange>
                </w:rPr>
                <w:t>ocumentación técnica cuando sea aplicable</w:t>
              </w:r>
            </w:ins>
          </w:p>
        </w:tc>
        <w:tc>
          <w:tcPr>
            <w:tcW w:w="705" w:type="pct"/>
            <w:shd w:val="clear" w:color="auto" w:fill="auto"/>
          </w:tcPr>
          <w:p w:rsidR="00FA075E" w:rsidRPr="0036402D" w:rsidRDefault="00FA075E" w:rsidP="007E4098">
            <w:pPr>
              <w:jc w:val="center"/>
              <w:rPr>
                <w:ins w:id="10590" w:author="Javier Quintana Pérez" w:date="2022-11-29T17:33:00Z"/>
                <w:rFonts w:ascii="Source Sans Pro" w:hAnsi="Source Sans Pro"/>
                <w:sz w:val="21"/>
                <w:szCs w:val="21"/>
                <w:rPrChange w:id="10591" w:author="Javier Quintana Pérez" w:date="2022-12-01T17:39:00Z">
                  <w:rPr>
                    <w:ins w:id="10592" w:author="Javier Quintana Pérez" w:date="2022-11-29T17:33:00Z"/>
                    <w:rFonts w:ascii="Source Sans Pro" w:hAnsi="Source Sans Pro"/>
                    <w:color w:val="FF0000"/>
                  </w:rPr>
                </w:rPrChange>
              </w:rPr>
            </w:pPr>
          </w:p>
        </w:tc>
        <w:tc>
          <w:tcPr>
            <w:tcW w:w="706" w:type="pct"/>
            <w:shd w:val="clear" w:color="auto" w:fill="auto"/>
          </w:tcPr>
          <w:p w:rsidR="00FA075E" w:rsidRPr="0036402D" w:rsidRDefault="00FA075E" w:rsidP="007E4098">
            <w:pPr>
              <w:jc w:val="center"/>
              <w:rPr>
                <w:ins w:id="10593" w:author="Javier Quintana Pérez" w:date="2022-11-29T17:33:00Z"/>
                <w:rFonts w:ascii="Source Sans Pro" w:hAnsi="Source Sans Pro"/>
                <w:sz w:val="21"/>
                <w:szCs w:val="21"/>
                <w:rPrChange w:id="10594" w:author="Javier Quintana Pérez" w:date="2022-12-01T17:39:00Z">
                  <w:rPr>
                    <w:ins w:id="10595" w:author="Javier Quintana Pérez" w:date="2022-11-29T17:33:00Z"/>
                    <w:rFonts w:ascii="Source Sans Pro" w:hAnsi="Source Sans Pro"/>
                    <w:color w:val="FF0000"/>
                  </w:rPr>
                </w:rPrChange>
              </w:rPr>
            </w:pPr>
          </w:p>
        </w:tc>
      </w:tr>
    </w:tbl>
    <w:p w:rsidR="005A234B" w:rsidRPr="0036402D" w:rsidRDefault="005A234B" w:rsidP="005A234B">
      <w:pPr>
        <w:rPr>
          <w:ins w:id="10596" w:author="Javier Quintana Pérez" w:date="2022-11-13T19:33:00Z"/>
          <w:rFonts w:ascii="Source Sans Pro" w:hAnsi="Source Sans Pro"/>
          <w:sz w:val="21"/>
          <w:szCs w:val="21"/>
          <w:rPrChange w:id="10597" w:author="Javier Quintana Pérez" w:date="2022-12-01T17:39:00Z">
            <w:rPr>
              <w:ins w:id="10598" w:author="Javier Quintana Pérez" w:date="2022-11-13T19:33:00Z"/>
              <w:rFonts w:ascii="Source Sans Pro" w:hAnsi="Source Sans Pro"/>
            </w:rPr>
          </w:rPrChange>
        </w:rPr>
      </w:pPr>
    </w:p>
    <w:p w:rsidR="005A234B" w:rsidRPr="0036402D" w:rsidRDefault="00D919CB" w:rsidP="005A234B">
      <w:pPr>
        <w:numPr>
          <w:ilvl w:val="0"/>
          <w:numId w:val="11"/>
        </w:numPr>
        <w:ind w:left="567" w:hanging="425"/>
        <w:rPr>
          <w:ins w:id="10599" w:author="Javier Quintana Pérez" w:date="2022-11-13T19:33:00Z"/>
          <w:rFonts w:ascii="Source Sans Pro" w:hAnsi="Source Sans Pro"/>
          <w:sz w:val="21"/>
          <w:szCs w:val="21"/>
          <w:rPrChange w:id="10600" w:author="Javier Quintana Pérez" w:date="2022-12-01T17:39:00Z">
            <w:rPr>
              <w:ins w:id="10601" w:author="Javier Quintana Pérez" w:date="2022-11-13T19:33:00Z"/>
              <w:rFonts w:ascii="Source Sans Pro" w:hAnsi="Source Sans Pro"/>
              <w:color w:val="000000" w:themeColor="text1"/>
            </w:rPr>
          </w:rPrChange>
        </w:rPr>
      </w:pPr>
      <w:ins w:id="10602" w:author="Javier Quintana Pérez" w:date="2022-11-13T19:33:00Z">
        <w:r w:rsidRPr="00D919CB">
          <w:rPr>
            <w:rFonts w:ascii="Source Sans Pro" w:hAnsi="Source Sans Pro"/>
            <w:sz w:val="21"/>
            <w:szCs w:val="21"/>
            <w:rPrChange w:id="10603" w:author="Javier Quintana Pérez" w:date="2022-12-01T17:39:00Z">
              <w:rPr>
                <w:rFonts w:ascii="Source Sans Pro" w:hAnsi="Source Sans Pro"/>
                <w:color w:val="000000" w:themeColor="text1"/>
                <w:u w:val="single"/>
              </w:rPr>
            </w:rPrChange>
          </w:rPr>
          <w:t>En el caso de tuberías, además de lo anterior:</w:t>
        </w:r>
      </w:ins>
    </w:p>
    <w:p w:rsidR="005A234B" w:rsidRPr="0036402D" w:rsidRDefault="005A234B" w:rsidP="005A234B">
      <w:pPr>
        <w:ind w:left="567"/>
        <w:rPr>
          <w:ins w:id="10604" w:author="Javier Quintana Pérez" w:date="2022-11-13T19:33:00Z"/>
          <w:rFonts w:ascii="Source Sans Pro" w:hAnsi="Source Sans Pro"/>
          <w:sz w:val="21"/>
          <w:szCs w:val="21"/>
          <w:rPrChange w:id="10605" w:author="Javier Quintana Pérez" w:date="2022-12-01T17:39:00Z">
            <w:rPr>
              <w:ins w:id="10606" w:author="Javier Quintana Pérez" w:date="2022-11-13T19:33: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36402D" w:rsidRPr="0036402D" w:rsidTr="00BB1F86">
        <w:trPr>
          <w:tblHeader/>
          <w:jc w:val="center"/>
          <w:ins w:id="10607" w:author="Javier Quintana Pérez" w:date="2022-11-13T19:33:00Z"/>
        </w:trPr>
        <w:tc>
          <w:tcPr>
            <w:tcW w:w="3589" w:type="pct"/>
            <w:tcBorders>
              <w:top w:val="nil"/>
              <w:left w:val="nil"/>
              <w:bottom w:val="single" w:sz="4" w:space="0" w:color="auto"/>
            </w:tcBorders>
            <w:shd w:val="clear" w:color="auto" w:fill="auto"/>
          </w:tcPr>
          <w:p w:rsidR="005A234B" w:rsidRPr="0036402D" w:rsidRDefault="005A234B" w:rsidP="007E4098">
            <w:pPr>
              <w:pStyle w:val="Textoindependiente"/>
              <w:ind w:left="360"/>
              <w:jc w:val="left"/>
              <w:rPr>
                <w:ins w:id="10608" w:author="Javier Quintana Pérez" w:date="2022-11-13T19:33:00Z"/>
                <w:rFonts w:ascii="Source Sans Pro" w:hAnsi="Source Sans Pro"/>
                <w:i w:val="0"/>
                <w:sz w:val="21"/>
                <w:szCs w:val="21"/>
                <w:rPrChange w:id="10609" w:author="Javier Quintana Pérez" w:date="2022-12-01T17:39:00Z">
                  <w:rPr>
                    <w:ins w:id="10610" w:author="Javier Quintana Pérez" w:date="2022-11-13T19:33:00Z"/>
                    <w:rFonts w:ascii="Source Sans Pro" w:hAnsi="Source Sans Pro"/>
                    <w:i w:val="0"/>
                    <w:sz w:val="20"/>
                  </w:rPr>
                </w:rPrChange>
              </w:rPr>
            </w:pPr>
          </w:p>
        </w:tc>
        <w:tc>
          <w:tcPr>
            <w:tcW w:w="705" w:type="pct"/>
            <w:shd w:val="clear" w:color="auto" w:fill="auto"/>
          </w:tcPr>
          <w:p w:rsidR="005A234B" w:rsidRPr="0036402D" w:rsidRDefault="00D919CB" w:rsidP="007E4098">
            <w:pPr>
              <w:jc w:val="center"/>
              <w:rPr>
                <w:ins w:id="10611" w:author="Javier Quintana Pérez" w:date="2022-11-13T19:33:00Z"/>
                <w:rFonts w:ascii="Source Sans Pro" w:hAnsi="Source Sans Pro"/>
                <w:sz w:val="21"/>
                <w:szCs w:val="21"/>
                <w:rPrChange w:id="10612" w:author="Javier Quintana Pérez" w:date="2022-12-01T17:39:00Z">
                  <w:rPr>
                    <w:ins w:id="10613" w:author="Javier Quintana Pérez" w:date="2022-11-13T19:33:00Z"/>
                    <w:rFonts w:ascii="Source Sans Pro" w:hAnsi="Source Sans Pro"/>
                  </w:rPr>
                </w:rPrChange>
              </w:rPr>
            </w:pPr>
            <w:ins w:id="10614" w:author="Javier Quintana Pérez" w:date="2022-11-13T19:33:00Z">
              <w:r w:rsidRPr="00D919CB">
                <w:rPr>
                  <w:rFonts w:ascii="Source Sans Pro" w:hAnsi="Source Sans Pro"/>
                  <w:sz w:val="21"/>
                  <w:szCs w:val="21"/>
                  <w:rPrChange w:id="10615" w:author="Javier Quintana Pérez" w:date="2022-12-01T17:39:00Z">
                    <w:rPr>
                      <w:rFonts w:ascii="Source Sans Pro" w:hAnsi="Source Sans Pro"/>
                      <w:color w:val="0000FF"/>
                      <w:u w:val="single"/>
                    </w:rPr>
                  </w:rPrChange>
                </w:rPr>
                <w:t>SI</w:t>
              </w:r>
            </w:ins>
          </w:p>
        </w:tc>
        <w:tc>
          <w:tcPr>
            <w:tcW w:w="706" w:type="pct"/>
            <w:shd w:val="clear" w:color="auto" w:fill="auto"/>
          </w:tcPr>
          <w:p w:rsidR="005A234B" w:rsidRPr="0036402D" w:rsidRDefault="00D919CB" w:rsidP="007E4098">
            <w:pPr>
              <w:jc w:val="center"/>
              <w:rPr>
                <w:ins w:id="10616" w:author="Javier Quintana Pérez" w:date="2022-11-13T19:33:00Z"/>
                <w:rFonts w:ascii="Source Sans Pro" w:hAnsi="Source Sans Pro"/>
                <w:sz w:val="21"/>
                <w:szCs w:val="21"/>
                <w:rPrChange w:id="10617" w:author="Javier Quintana Pérez" w:date="2022-12-01T17:39:00Z">
                  <w:rPr>
                    <w:ins w:id="10618" w:author="Javier Quintana Pérez" w:date="2022-11-13T19:33:00Z"/>
                    <w:rFonts w:ascii="Source Sans Pro" w:hAnsi="Source Sans Pro"/>
                  </w:rPr>
                </w:rPrChange>
              </w:rPr>
            </w:pPr>
            <w:ins w:id="10619" w:author="Javier Quintana Pérez" w:date="2022-11-13T19:33:00Z">
              <w:r w:rsidRPr="00D919CB">
                <w:rPr>
                  <w:rFonts w:ascii="Source Sans Pro" w:hAnsi="Source Sans Pro"/>
                  <w:sz w:val="21"/>
                  <w:szCs w:val="21"/>
                  <w:rPrChange w:id="10620" w:author="Javier Quintana Pérez" w:date="2022-12-01T17:39:00Z">
                    <w:rPr>
                      <w:rFonts w:ascii="Source Sans Pro" w:hAnsi="Source Sans Pro"/>
                      <w:color w:val="0000FF"/>
                      <w:u w:val="single"/>
                    </w:rPr>
                  </w:rPrChange>
                </w:rPr>
                <w:t>NO</w:t>
              </w:r>
            </w:ins>
          </w:p>
        </w:tc>
      </w:tr>
      <w:tr w:rsidR="0036402D" w:rsidRPr="0036402D" w:rsidTr="007E4098">
        <w:trPr>
          <w:trHeight w:val="302"/>
          <w:jc w:val="center"/>
          <w:ins w:id="10621" w:author="Javier Quintana Pérez" w:date="2022-11-13T19:33:00Z"/>
        </w:trPr>
        <w:tc>
          <w:tcPr>
            <w:tcW w:w="3589" w:type="pct"/>
            <w:tcBorders>
              <w:top w:val="single" w:sz="4" w:space="0" w:color="auto"/>
            </w:tcBorders>
            <w:shd w:val="clear" w:color="auto" w:fill="auto"/>
            <w:vAlign w:val="center"/>
          </w:tcPr>
          <w:p w:rsidR="005A234B" w:rsidRPr="0036402D" w:rsidRDefault="00D919CB" w:rsidP="007E4098">
            <w:pPr>
              <w:tabs>
                <w:tab w:val="clear" w:pos="567"/>
              </w:tabs>
              <w:spacing w:line="240" w:lineRule="auto"/>
              <w:jc w:val="left"/>
              <w:rPr>
                <w:ins w:id="10622" w:author="Javier Quintana Pérez" w:date="2022-11-13T19:33:00Z"/>
                <w:rFonts w:ascii="Source Sans Pro" w:hAnsi="Source Sans Pro"/>
                <w:sz w:val="21"/>
                <w:szCs w:val="21"/>
                <w:rPrChange w:id="10623" w:author="Javier Quintana Pérez" w:date="2022-12-01T17:39:00Z">
                  <w:rPr>
                    <w:ins w:id="10624" w:author="Javier Quintana Pérez" w:date="2022-11-13T19:33:00Z"/>
                    <w:rFonts w:ascii="Source Sans Pro" w:hAnsi="Source Sans Pro"/>
                  </w:rPr>
                </w:rPrChange>
              </w:rPr>
            </w:pPr>
            <w:ins w:id="10625" w:author="Javier Quintana Pérez" w:date="2022-11-13T19:33:00Z">
              <w:r w:rsidRPr="00D919CB">
                <w:rPr>
                  <w:rFonts w:ascii="Source Sans Pro" w:hAnsi="Source Sans Pro"/>
                  <w:sz w:val="21"/>
                  <w:szCs w:val="21"/>
                  <w:rPrChange w:id="10626" w:author="Javier Quintana Pérez" w:date="2022-12-01T17:39:00Z">
                    <w:rPr>
                      <w:rFonts w:ascii="Source Sans Pro" w:hAnsi="Source Sans Pro"/>
                      <w:color w:val="0000FF"/>
                      <w:u w:val="single"/>
                    </w:rPr>
                  </w:rPrChange>
                </w:rPr>
                <w:t>Diámetro nominal</w:t>
              </w:r>
            </w:ins>
          </w:p>
        </w:tc>
        <w:tc>
          <w:tcPr>
            <w:tcW w:w="705" w:type="pct"/>
            <w:shd w:val="clear" w:color="auto" w:fill="auto"/>
            <w:vAlign w:val="center"/>
          </w:tcPr>
          <w:p w:rsidR="005A234B" w:rsidRPr="0036402D" w:rsidRDefault="005A234B">
            <w:pPr>
              <w:jc w:val="center"/>
              <w:rPr>
                <w:ins w:id="10627" w:author="Javier Quintana Pérez" w:date="2022-11-13T19:33:00Z"/>
                <w:rFonts w:ascii="Source Sans Pro" w:hAnsi="Source Sans Pro"/>
                <w:sz w:val="21"/>
                <w:szCs w:val="21"/>
                <w:rPrChange w:id="10628" w:author="Javier Quintana Pérez" w:date="2022-12-01T17:39:00Z">
                  <w:rPr>
                    <w:ins w:id="10629" w:author="Javier Quintana Pérez" w:date="2022-11-13T19:33:00Z"/>
                    <w:rFonts w:ascii="Source Sans Pro" w:hAnsi="Source Sans Pro"/>
                  </w:rPr>
                </w:rPrChange>
              </w:rPr>
            </w:pPr>
          </w:p>
        </w:tc>
        <w:tc>
          <w:tcPr>
            <w:tcW w:w="706" w:type="pct"/>
            <w:shd w:val="clear" w:color="auto" w:fill="auto"/>
            <w:vAlign w:val="center"/>
          </w:tcPr>
          <w:p w:rsidR="005A234B" w:rsidRPr="0036402D" w:rsidRDefault="005A234B">
            <w:pPr>
              <w:jc w:val="center"/>
              <w:rPr>
                <w:ins w:id="10630" w:author="Javier Quintana Pérez" w:date="2022-11-13T19:33:00Z"/>
                <w:rFonts w:ascii="Source Sans Pro" w:hAnsi="Source Sans Pro"/>
                <w:sz w:val="21"/>
                <w:szCs w:val="21"/>
                <w:rPrChange w:id="10631" w:author="Javier Quintana Pérez" w:date="2022-12-01T17:39:00Z">
                  <w:rPr>
                    <w:ins w:id="10632" w:author="Javier Quintana Pérez" w:date="2022-11-13T19:33:00Z"/>
                    <w:rFonts w:ascii="Source Sans Pro" w:hAnsi="Source Sans Pro"/>
                  </w:rPr>
                </w:rPrChange>
              </w:rPr>
            </w:pPr>
          </w:p>
        </w:tc>
      </w:tr>
      <w:tr w:rsidR="0036402D" w:rsidRPr="0036402D" w:rsidTr="007E4098">
        <w:trPr>
          <w:trHeight w:val="302"/>
          <w:jc w:val="center"/>
          <w:ins w:id="10633" w:author="Javier Quintana Pérez" w:date="2022-11-13T19:33:00Z"/>
        </w:trPr>
        <w:tc>
          <w:tcPr>
            <w:tcW w:w="3589" w:type="pct"/>
            <w:tcBorders>
              <w:bottom w:val="single" w:sz="4" w:space="0" w:color="auto"/>
            </w:tcBorders>
            <w:shd w:val="clear" w:color="auto" w:fill="auto"/>
            <w:vAlign w:val="center"/>
          </w:tcPr>
          <w:p w:rsidR="005A234B" w:rsidRPr="0036402D" w:rsidRDefault="00D919CB" w:rsidP="007E4098">
            <w:pPr>
              <w:tabs>
                <w:tab w:val="clear" w:pos="567"/>
              </w:tabs>
              <w:spacing w:line="240" w:lineRule="auto"/>
              <w:jc w:val="left"/>
              <w:rPr>
                <w:ins w:id="10634" w:author="Javier Quintana Pérez" w:date="2022-11-13T19:33:00Z"/>
                <w:rFonts w:ascii="Source Sans Pro" w:hAnsi="Source Sans Pro"/>
                <w:sz w:val="21"/>
                <w:szCs w:val="21"/>
                <w:rPrChange w:id="10635" w:author="Javier Quintana Pérez" w:date="2022-12-01T17:40:00Z">
                  <w:rPr>
                    <w:ins w:id="10636" w:author="Javier Quintana Pérez" w:date="2022-11-13T19:33:00Z"/>
                    <w:rFonts w:ascii="Source Sans Pro" w:hAnsi="Source Sans Pro"/>
                  </w:rPr>
                </w:rPrChange>
              </w:rPr>
            </w:pPr>
            <w:ins w:id="10637" w:author="Javier Quintana Pérez" w:date="2022-11-13T19:33:00Z">
              <w:r w:rsidRPr="00D919CB">
                <w:rPr>
                  <w:rFonts w:ascii="Source Sans Pro" w:hAnsi="Source Sans Pro"/>
                  <w:sz w:val="21"/>
                  <w:szCs w:val="21"/>
                  <w:rPrChange w:id="10638" w:author="Javier Quintana Pérez" w:date="2022-12-01T17:40:00Z">
                    <w:rPr>
                      <w:rFonts w:ascii="Source Sans Pro" w:hAnsi="Source Sans Pro"/>
                      <w:color w:val="0000FF"/>
                      <w:u w:val="single"/>
                    </w:rPr>
                  </w:rPrChange>
                </w:rPr>
                <w:t>Presión normalizada</w:t>
              </w:r>
            </w:ins>
          </w:p>
        </w:tc>
        <w:tc>
          <w:tcPr>
            <w:tcW w:w="705" w:type="pct"/>
            <w:tcBorders>
              <w:bottom w:val="single" w:sz="4" w:space="0" w:color="auto"/>
            </w:tcBorders>
            <w:shd w:val="clear" w:color="auto" w:fill="auto"/>
            <w:vAlign w:val="center"/>
          </w:tcPr>
          <w:p w:rsidR="005A234B" w:rsidRPr="0036402D" w:rsidRDefault="005A234B">
            <w:pPr>
              <w:jc w:val="center"/>
              <w:rPr>
                <w:ins w:id="10639" w:author="Javier Quintana Pérez" w:date="2022-11-13T19:33:00Z"/>
                <w:rFonts w:ascii="Source Sans Pro" w:hAnsi="Source Sans Pro"/>
                <w:sz w:val="21"/>
                <w:szCs w:val="21"/>
                <w:rPrChange w:id="10640" w:author="Javier Quintana Pérez" w:date="2022-12-01T17:40:00Z">
                  <w:rPr>
                    <w:ins w:id="10641" w:author="Javier Quintana Pérez" w:date="2022-11-13T19:33:00Z"/>
                    <w:rFonts w:ascii="Source Sans Pro" w:hAnsi="Source Sans Pro"/>
                  </w:rPr>
                </w:rPrChange>
              </w:rPr>
            </w:pPr>
          </w:p>
        </w:tc>
        <w:tc>
          <w:tcPr>
            <w:tcW w:w="706" w:type="pct"/>
            <w:tcBorders>
              <w:bottom w:val="single" w:sz="4" w:space="0" w:color="auto"/>
            </w:tcBorders>
            <w:shd w:val="clear" w:color="auto" w:fill="auto"/>
            <w:vAlign w:val="center"/>
          </w:tcPr>
          <w:p w:rsidR="005A234B" w:rsidRPr="0036402D" w:rsidRDefault="005A234B">
            <w:pPr>
              <w:jc w:val="center"/>
              <w:rPr>
                <w:ins w:id="10642" w:author="Javier Quintana Pérez" w:date="2022-11-13T19:33:00Z"/>
                <w:rFonts w:ascii="Source Sans Pro" w:hAnsi="Source Sans Pro"/>
                <w:sz w:val="21"/>
                <w:szCs w:val="21"/>
                <w:rPrChange w:id="10643" w:author="Javier Quintana Pérez" w:date="2022-12-01T17:40:00Z">
                  <w:rPr>
                    <w:ins w:id="10644" w:author="Javier Quintana Pérez" w:date="2022-11-13T19:33:00Z"/>
                    <w:rFonts w:ascii="Source Sans Pro" w:hAnsi="Source Sans Pro"/>
                  </w:rPr>
                </w:rPrChange>
              </w:rPr>
            </w:pPr>
          </w:p>
        </w:tc>
      </w:tr>
      <w:tr w:rsidR="005A234B" w:rsidRPr="0036402D" w:rsidTr="007E4098">
        <w:trPr>
          <w:trHeight w:val="302"/>
          <w:jc w:val="center"/>
          <w:ins w:id="10645" w:author="Javier Quintana Pérez" w:date="2022-11-13T19:33:00Z"/>
        </w:trPr>
        <w:tc>
          <w:tcPr>
            <w:tcW w:w="3589" w:type="pct"/>
            <w:tcBorders>
              <w:bottom w:val="single" w:sz="4" w:space="0" w:color="auto"/>
            </w:tcBorders>
            <w:shd w:val="clear" w:color="auto" w:fill="auto"/>
            <w:vAlign w:val="center"/>
          </w:tcPr>
          <w:p w:rsidR="005A234B" w:rsidRPr="0036402D" w:rsidRDefault="00D919CB" w:rsidP="007E4098">
            <w:pPr>
              <w:tabs>
                <w:tab w:val="clear" w:pos="567"/>
              </w:tabs>
              <w:spacing w:line="240" w:lineRule="auto"/>
              <w:jc w:val="left"/>
              <w:rPr>
                <w:ins w:id="10646" w:author="Javier Quintana Pérez" w:date="2022-11-13T19:33:00Z"/>
                <w:rFonts w:ascii="Source Sans Pro" w:hAnsi="Source Sans Pro"/>
                <w:sz w:val="21"/>
                <w:szCs w:val="21"/>
                <w:rPrChange w:id="10647" w:author="Javier Quintana Pérez" w:date="2022-12-01T17:40:00Z">
                  <w:rPr>
                    <w:ins w:id="10648" w:author="Javier Quintana Pérez" w:date="2022-11-13T19:33:00Z"/>
                    <w:rFonts w:ascii="Source Sans Pro" w:hAnsi="Source Sans Pro"/>
                  </w:rPr>
                </w:rPrChange>
              </w:rPr>
            </w:pPr>
            <w:ins w:id="10649" w:author="Javier Quintana Pérez" w:date="2022-11-13T19:33:00Z">
              <w:r w:rsidRPr="00D919CB">
                <w:rPr>
                  <w:rFonts w:ascii="Source Sans Pro" w:hAnsi="Source Sans Pro"/>
                  <w:sz w:val="21"/>
                  <w:szCs w:val="21"/>
                  <w:rPrChange w:id="10650" w:author="Javier Quintana Pérez" w:date="2022-12-01T17:40:00Z">
                    <w:rPr>
                      <w:rFonts w:ascii="Source Sans Pro" w:hAnsi="Source Sans Pro"/>
                      <w:color w:val="0000FF"/>
                      <w:u w:val="single"/>
                    </w:rPr>
                  </w:rPrChange>
                </w:rPr>
                <w:t>Presión de trabajo</w:t>
              </w:r>
            </w:ins>
          </w:p>
        </w:tc>
        <w:tc>
          <w:tcPr>
            <w:tcW w:w="705" w:type="pct"/>
            <w:tcBorders>
              <w:bottom w:val="single" w:sz="4" w:space="0" w:color="auto"/>
            </w:tcBorders>
            <w:shd w:val="clear" w:color="auto" w:fill="auto"/>
            <w:vAlign w:val="center"/>
          </w:tcPr>
          <w:p w:rsidR="00000000" w:rsidRDefault="00C3369D">
            <w:pPr>
              <w:tabs>
                <w:tab w:val="clear" w:pos="567"/>
              </w:tabs>
              <w:spacing w:line="240" w:lineRule="auto"/>
              <w:jc w:val="center"/>
              <w:rPr>
                <w:ins w:id="10651" w:author="Javier Quintana Pérez" w:date="2022-11-13T19:33:00Z"/>
                <w:rFonts w:ascii="Source Sans Pro" w:hAnsi="Source Sans Pro"/>
                <w:sz w:val="21"/>
                <w:szCs w:val="21"/>
                <w:rPrChange w:id="10652" w:author="Javier Quintana Pérez" w:date="2022-12-01T17:40:00Z">
                  <w:rPr>
                    <w:ins w:id="10653" w:author="Javier Quintana Pérez" w:date="2022-11-13T19:33:00Z"/>
                    <w:rFonts w:ascii="Source Sans Pro" w:hAnsi="Source Sans Pro"/>
                  </w:rPr>
                </w:rPrChange>
              </w:rPr>
              <w:pPrChange w:id="10654" w:author="Javier Quintana Pérez" w:date="2022-12-01T10:00:00Z">
                <w:pPr>
                  <w:tabs>
                    <w:tab w:val="clear" w:pos="567"/>
                  </w:tabs>
                  <w:spacing w:line="240" w:lineRule="auto"/>
                  <w:jc w:val="left"/>
                </w:pPr>
              </w:pPrChange>
            </w:pPr>
          </w:p>
        </w:tc>
        <w:tc>
          <w:tcPr>
            <w:tcW w:w="706" w:type="pct"/>
            <w:tcBorders>
              <w:bottom w:val="single" w:sz="4" w:space="0" w:color="auto"/>
            </w:tcBorders>
            <w:shd w:val="clear" w:color="auto" w:fill="auto"/>
            <w:vAlign w:val="center"/>
          </w:tcPr>
          <w:p w:rsidR="00000000" w:rsidRDefault="00C3369D">
            <w:pPr>
              <w:tabs>
                <w:tab w:val="clear" w:pos="567"/>
              </w:tabs>
              <w:spacing w:line="240" w:lineRule="auto"/>
              <w:jc w:val="center"/>
              <w:rPr>
                <w:ins w:id="10655" w:author="Javier Quintana Pérez" w:date="2022-11-13T19:33:00Z"/>
                <w:rFonts w:ascii="Source Sans Pro" w:hAnsi="Source Sans Pro"/>
                <w:sz w:val="21"/>
                <w:szCs w:val="21"/>
                <w:rPrChange w:id="10656" w:author="Javier Quintana Pérez" w:date="2022-12-01T17:40:00Z">
                  <w:rPr>
                    <w:ins w:id="10657" w:author="Javier Quintana Pérez" w:date="2022-11-13T19:33:00Z"/>
                    <w:rFonts w:ascii="Source Sans Pro" w:hAnsi="Source Sans Pro"/>
                  </w:rPr>
                </w:rPrChange>
              </w:rPr>
              <w:pPrChange w:id="10658" w:author="Javier Quintana Pérez" w:date="2022-12-01T10:00:00Z">
                <w:pPr>
                  <w:tabs>
                    <w:tab w:val="clear" w:pos="567"/>
                  </w:tabs>
                  <w:spacing w:line="240" w:lineRule="auto"/>
                  <w:jc w:val="left"/>
                </w:pPr>
              </w:pPrChange>
            </w:pPr>
          </w:p>
        </w:tc>
      </w:tr>
    </w:tbl>
    <w:p w:rsidR="005A234B" w:rsidRPr="0036402D" w:rsidRDefault="005A234B" w:rsidP="005A234B">
      <w:pPr>
        <w:tabs>
          <w:tab w:val="clear" w:pos="567"/>
        </w:tabs>
        <w:spacing w:line="240" w:lineRule="auto"/>
        <w:jc w:val="left"/>
        <w:rPr>
          <w:ins w:id="10659" w:author="Javier Quintana Pérez" w:date="2022-11-13T19:33:00Z"/>
          <w:rFonts w:ascii="Source Sans Pro" w:hAnsi="Source Sans Pro"/>
          <w:sz w:val="21"/>
          <w:szCs w:val="21"/>
          <w:rPrChange w:id="10660" w:author="Javier Quintana Pérez" w:date="2022-12-01T17:40:00Z">
            <w:rPr>
              <w:ins w:id="10661" w:author="Javier Quintana Pérez" w:date="2022-11-13T19:33:00Z"/>
              <w:rFonts w:ascii="Source Sans Pro" w:hAnsi="Source Sans Pro"/>
            </w:rPr>
          </w:rPrChange>
        </w:rPr>
      </w:pPr>
    </w:p>
    <w:p w:rsidR="005A234B" w:rsidRPr="0036402D" w:rsidRDefault="00D919CB" w:rsidP="005A234B">
      <w:pPr>
        <w:rPr>
          <w:ins w:id="10662" w:author="Javier Quintana Pérez" w:date="2022-11-13T19:33:00Z"/>
          <w:rFonts w:ascii="Source Sans Pro" w:hAnsi="Source Sans Pro"/>
          <w:i/>
          <w:sz w:val="21"/>
          <w:szCs w:val="21"/>
          <w:u w:val="single"/>
          <w:rPrChange w:id="10663" w:author="Javier Quintana Pérez" w:date="2022-12-01T17:40:00Z">
            <w:rPr>
              <w:ins w:id="10664" w:author="Javier Quintana Pérez" w:date="2022-11-13T19:33:00Z"/>
              <w:rFonts w:ascii="Source Sans Pro" w:hAnsi="Source Sans Pro"/>
              <w:i/>
              <w:u w:val="single"/>
            </w:rPr>
          </w:rPrChange>
        </w:rPr>
      </w:pPr>
      <w:ins w:id="10665" w:author="Javier Quintana Pérez" w:date="2022-11-13T19:33:00Z">
        <w:r w:rsidRPr="00D919CB">
          <w:rPr>
            <w:rFonts w:ascii="Source Sans Pro" w:hAnsi="Source Sans Pro"/>
            <w:sz w:val="21"/>
            <w:szCs w:val="21"/>
            <w:u w:val="single"/>
            <w:rPrChange w:id="10666" w:author="Javier Quintana Pérez" w:date="2022-12-01T17:40:00Z">
              <w:rPr>
                <w:rFonts w:ascii="Source Sans Pro" w:hAnsi="Source Sans Pro"/>
                <w:color w:val="0000FF"/>
                <w:u w:val="single"/>
              </w:rPr>
            </w:rPrChange>
          </w:rPr>
          <w:t>COMENTARIOS</w:t>
        </w:r>
      </w:ins>
    </w:p>
    <w:p w:rsidR="005A234B" w:rsidRPr="0036402D" w:rsidRDefault="005A234B" w:rsidP="005A234B">
      <w:pPr>
        <w:pStyle w:val="Textoindependiente"/>
        <w:rPr>
          <w:ins w:id="10667" w:author="Javier Quintana Pérez" w:date="2022-11-13T19:33:00Z"/>
          <w:rFonts w:ascii="Source Sans Pro" w:hAnsi="Source Sans Pro"/>
          <w:i w:val="0"/>
          <w:sz w:val="21"/>
          <w:szCs w:val="21"/>
          <w:u w:val="single"/>
          <w:rPrChange w:id="10668" w:author="Javier Quintana Pérez" w:date="2022-12-01T17:40:00Z">
            <w:rPr>
              <w:ins w:id="10669" w:author="Javier Quintana Pérez" w:date="2022-11-13T19:33:00Z"/>
              <w:rFonts w:ascii="Source Sans Pro" w:hAnsi="Source Sans Pro"/>
              <w:i w:val="0"/>
              <w:sz w:val="2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A234B" w:rsidRPr="0036402D" w:rsidTr="007E4098">
        <w:trPr>
          <w:jc w:val="center"/>
          <w:ins w:id="10670" w:author="Javier Quintana Pérez" w:date="2022-11-13T19:33:00Z"/>
        </w:trPr>
        <w:tc>
          <w:tcPr>
            <w:tcW w:w="5000" w:type="pct"/>
            <w:shd w:val="clear" w:color="auto" w:fill="auto"/>
          </w:tcPr>
          <w:p w:rsidR="005A234B" w:rsidRPr="0036402D" w:rsidRDefault="005A234B" w:rsidP="007E4098">
            <w:pPr>
              <w:pStyle w:val="Textoindependiente"/>
              <w:rPr>
                <w:ins w:id="10671" w:author="Javier Quintana Pérez" w:date="2022-11-13T19:33:00Z"/>
                <w:rFonts w:ascii="Source Sans Pro" w:hAnsi="Source Sans Pro"/>
                <w:i w:val="0"/>
                <w:sz w:val="21"/>
                <w:szCs w:val="21"/>
                <w:u w:val="single"/>
                <w:rPrChange w:id="10672" w:author="Javier Quintana Pérez" w:date="2022-12-01T17:40:00Z">
                  <w:rPr>
                    <w:ins w:id="10673" w:author="Javier Quintana Pérez" w:date="2022-11-13T19:33:00Z"/>
                    <w:rFonts w:ascii="Source Sans Pro" w:hAnsi="Source Sans Pro"/>
                    <w:i w:val="0"/>
                    <w:sz w:val="20"/>
                    <w:u w:val="single"/>
                  </w:rPr>
                </w:rPrChange>
              </w:rPr>
            </w:pPr>
          </w:p>
          <w:p w:rsidR="005A234B" w:rsidRPr="0036402D" w:rsidRDefault="005A234B" w:rsidP="007E4098">
            <w:pPr>
              <w:pStyle w:val="Textoindependiente"/>
              <w:rPr>
                <w:ins w:id="10674" w:author="Javier Quintana Pérez" w:date="2022-11-29T17:34:00Z"/>
                <w:rFonts w:ascii="Source Sans Pro" w:hAnsi="Source Sans Pro"/>
                <w:i w:val="0"/>
                <w:sz w:val="21"/>
                <w:szCs w:val="21"/>
                <w:u w:val="single"/>
                <w:rPrChange w:id="10675" w:author="Javier Quintana Pérez" w:date="2022-12-01T17:40:00Z">
                  <w:rPr>
                    <w:ins w:id="10676" w:author="Javier Quintana Pérez" w:date="2022-11-29T17:34:00Z"/>
                    <w:rFonts w:ascii="Source Sans Pro" w:hAnsi="Source Sans Pro"/>
                    <w:i w:val="0"/>
                    <w:sz w:val="20"/>
                    <w:u w:val="single"/>
                  </w:rPr>
                </w:rPrChange>
              </w:rPr>
            </w:pPr>
          </w:p>
          <w:p w:rsidR="00FA075E" w:rsidRPr="0036402D" w:rsidRDefault="00FA075E" w:rsidP="007E4098">
            <w:pPr>
              <w:pStyle w:val="Textoindependiente"/>
              <w:rPr>
                <w:ins w:id="10677" w:author="Javier Quintana Pérez" w:date="2022-11-13T19:33:00Z"/>
                <w:rFonts w:ascii="Source Sans Pro" w:hAnsi="Source Sans Pro"/>
                <w:i w:val="0"/>
                <w:sz w:val="21"/>
                <w:szCs w:val="21"/>
                <w:u w:val="single"/>
                <w:rPrChange w:id="10678" w:author="Javier Quintana Pérez" w:date="2022-12-01T17:40:00Z">
                  <w:rPr>
                    <w:ins w:id="10679" w:author="Javier Quintana Pérez" w:date="2022-11-13T19:33:00Z"/>
                    <w:rFonts w:ascii="Source Sans Pro" w:hAnsi="Source Sans Pro"/>
                    <w:i w:val="0"/>
                    <w:sz w:val="20"/>
                    <w:u w:val="single"/>
                  </w:rPr>
                </w:rPrChange>
              </w:rPr>
            </w:pPr>
          </w:p>
        </w:tc>
      </w:tr>
    </w:tbl>
    <w:p w:rsidR="005A234B" w:rsidRDefault="005A234B" w:rsidP="005A234B">
      <w:pPr>
        <w:tabs>
          <w:tab w:val="clear" w:pos="567"/>
        </w:tabs>
        <w:spacing w:line="240" w:lineRule="auto"/>
        <w:jc w:val="left"/>
        <w:rPr>
          <w:ins w:id="10680" w:author="Javier Quintana Pérez" w:date="2022-11-13T19:33:00Z"/>
        </w:rPr>
      </w:pPr>
      <w:ins w:id="10681" w:author="Javier Quintana Pérez" w:date="2022-11-13T19:33:00Z">
        <w:r>
          <w:br w:type="page"/>
        </w:r>
      </w:ins>
    </w:p>
    <w:p w:rsidR="00000000" w:rsidRDefault="00D919CB">
      <w:pPr>
        <w:pStyle w:val="Nivel2"/>
        <w:numPr>
          <w:ilvl w:val="0"/>
          <w:numId w:val="36"/>
        </w:numPr>
        <w:jc w:val="both"/>
        <w:rPr>
          <w:ins w:id="10682" w:author="Javier Quintana Pérez" w:date="2022-11-13T19:33:00Z"/>
          <w:rFonts w:ascii="Source Sans Pro" w:hAnsi="Source Sans Pro"/>
          <w:color w:val="000000" w:themeColor="text1"/>
          <w:sz w:val="26"/>
          <w:szCs w:val="26"/>
          <w:rPrChange w:id="10683" w:author="Javier Quintana Pérez" w:date="2022-11-29T17:44:00Z">
            <w:rPr>
              <w:ins w:id="10684" w:author="Javier Quintana Pérez" w:date="2022-11-13T19:33:00Z"/>
              <w:rFonts w:ascii="Source Sans Pro" w:hAnsi="Source Sans Pro"/>
              <w:color w:val="FF0000"/>
              <w:sz w:val="26"/>
              <w:szCs w:val="26"/>
            </w:rPr>
          </w:rPrChange>
        </w:rPr>
        <w:pPrChange w:id="10685" w:author="Javier Quintana Pérez" w:date="2022-11-29T17:44:00Z">
          <w:pPr>
            <w:pStyle w:val="Nivel2"/>
            <w:numPr>
              <w:numId w:val="48"/>
            </w:numPr>
            <w:ind w:left="567" w:hanging="567"/>
            <w:jc w:val="both"/>
          </w:pPr>
        </w:pPrChange>
      </w:pPr>
      <w:bookmarkStart w:id="10686" w:name="_Toc122537386"/>
      <w:ins w:id="10687" w:author="Javier Quintana Pérez" w:date="2022-11-13T19:33:00Z">
        <w:r w:rsidRPr="00D919CB">
          <w:rPr>
            <w:rFonts w:ascii="Source Sans Pro" w:hAnsi="Source Sans Pro"/>
            <w:color w:val="000000" w:themeColor="text1"/>
            <w:sz w:val="26"/>
            <w:szCs w:val="26"/>
            <w:rPrChange w:id="10688" w:author="Javier Quintana Pérez" w:date="2022-11-29T17:44:00Z">
              <w:rPr>
                <w:rFonts w:ascii="Source Sans Pro" w:hAnsi="Source Sans Pro"/>
                <w:color w:val="FF0000"/>
                <w:sz w:val="26"/>
                <w:szCs w:val="26"/>
                <w:u w:val="single"/>
              </w:rPr>
            </w:rPrChange>
          </w:rPr>
          <w:t>SISTEMAS DE GESTIÓN Y HOMOLOGACIONES</w:t>
        </w:r>
        <w:bookmarkEnd w:id="10686"/>
      </w:ins>
    </w:p>
    <w:p w:rsidR="005A234B" w:rsidRPr="007E4098" w:rsidRDefault="005A234B" w:rsidP="005A234B">
      <w:pPr>
        <w:rPr>
          <w:ins w:id="10689" w:author="Javier Quintana Pérez" w:date="2022-11-13T19:33:00Z"/>
          <w:rFonts w:ascii="Source Sans Pro" w:hAnsi="Source Sans Pro"/>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5A234B" w:rsidRPr="003238D3" w:rsidTr="007E4098">
        <w:trPr>
          <w:jc w:val="center"/>
          <w:ins w:id="10690" w:author="Javier Quintana Pérez" w:date="2022-11-13T19:33:00Z"/>
        </w:trPr>
        <w:tc>
          <w:tcPr>
            <w:tcW w:w="5000" w:type="pct"/>
          </w:tcPr>
          <w:p w:rsidR="005A234B" w:rsidRPr="007E4098" w:rsidRDefault="005A234B" w:rsidP="007E4098">
            <w:pPr>
              <w:tabs>
                <w:tab w:val="left" w:pos="8715"/>
              </w:tabs>
              <w:spacing w:line="240" w:lineRule="auto"/>
              <w:rPr>
                <w:ins w:id="10691" w:author="Javier Quintana Pérez" w:date="2022-11-13T19:33:00Z"/>
                <w:rFonts w:ascii="Source Sans Pro" w:hAnsi="Source Sans Pro"/>
                <w:sz w:val="16"/>
              </w:rPr>
            </w:pPr>
            <w:ins w:id="10692" w:author="Javier Quintana Pérez" w:date="2022-11-13T19:33:00Z">
              <w:r w:rsidRPr="007E4098">
                <w:rPr>
                  <w:rFonts w:ascii="Source Sans Pro" w:hAnsi="Source Sans Pro"/>
                  <w:sz w:val="16"/>
                </w:rPr>
                <w:t xml:space="preserve">Se relacionan en este apartado los sistemas de </w:t>
              </w:r>
              <w:r>
                <w:rPr>
                  <w:rFonts w:ascii="Source Sans Pro" w:hAnsi="Source Sans Pro"/>
                  <w:sz w:val="16"/>
                </w:rPr>
                <w:t>gestión</w:t>
              </w:r>
              <w:r w:rsidRPr="007E4098">
                <w:rPr>
                  <w:rFonts w:ascii="Source Sans Pro" w:hAnsi="Source Sans Pro"/>
                  <w:sz w:val="16"/>
                </w:rPr>
                <w:t>, acreditaciones, sellos, homologaciones, etc., que posea la planta.</w:t>
              </w:r>
            </w:ins>
          </w:p>
          <w:p w:rsidR="005A234B" w:rsidRPr="007E4098" w:rsidRDefault="005A234B" w:rsidP="007E4098">
            <w:pPr>
              <w:spacing w:line="240" w:lineRule="auto"/>
              <w:rPr>
                <w:ins w:id="10693" w:author="Javier Quintana Pérez" w:date="2022-11-13T19:33:00Z"/>
                <w:rFonts w:ascii="Source Sans Pro" w:hAnsi="Source Sans Pro"/>
                <w:b/>
              </w:rPr>
            </w:pPr>
            <w:ins w:id="10694" w:author="Javier Quintana Pérez" w:date="2022-11-13T19:33:00Z">
              <w:r w:rsidRPr="007E4098">
                <w:rPr>
                  <w:rFonts w:ascii="Source Sans Pro" w:hAnsi="Source Sans Pro"/>
                  <w:sz w:val="16"/>
                </w:rPr>
                <w:t xml:space="preserve">En el caso de que la planta dispusiese de alguna de estas certificaciones voluntarias, se deberá aportar el certificado que se adjuntará en el Anejo </w:t>
              </w:r>
              <w:r>
                <w:rPr>
                  <w:rFonts w:ascii="Source Sans Pro" w:hAnsi="Source Sans Pro"/>
                  <w:sz w:val="16"/>
                </w:rPr>
                <w:t>9</w:t>
              </w:r>
              <w:r w:rsidRPr="007E4098">
                <w:rPr>
                  <w:rFonts w:ascii="Source Sans Pro" w:hAnsi="Source Sans Pro"/>
                  <w:sz w:val="16"/>
                </w:rPr>
                <w:t xml:space="preserve"> de este informe.</w:t>
              </w:r>
            </w:ins>
          </w:p>
        </w:tc>
      </w:tr>
    </w:tbl>
    <w:p w:rsidR="005A234B" w:rsidRPr="007E4098" w:rsidRDefault="005A234B" w:rsidP="005A234B">
      <w:pPr>
        <w:rPr>
          <w:ins w:id="10695" w:author="Javier Quintana Pérez" w:date="2022-11-13T19:33:00Z"/>
          <w:rFonts w:ascii="Source Sans Pro" w:hAnsi="Source Sans Pro"/>
        </w:rPr>
      </w:pPr>
    </w:p>
    <w:p w:rsidR="005A234B" w:rsidRPr="007E4098" w:rsidRDefault="005A234B" w:rsidP="005A234B">
      <w:pPr>
        <w:rPr>
          <w:ins w:id="10696" w:author="Javier Quintana Pérez" w:date="2022-11-13T19:33:00Z"/>
          <w:rFonts w:ascii="Source Sans Pro" w:hAnsi="Source Sans P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6"/>
        <w:gridCol w:w="1309"/>
        <w:gridCol w:w="1311"/>
      </w:tblGrid>
      <w:tr w:rsidR="005A234B" w:rsidRPr="0036402D" w:rsidTr="007E4098">
        <w:trPr>
          <w:tblHeader/>
          <w:jc w:val="center"/>
          <w:ins w:id="10697" w:author="Javier Quintana Pérez" w:date="2022-11-13T19:33:00Z"/>
        </w:trPr>
        <w:tc>
          <w:tcPr>
            <w:tcW w:w="3589" w:type="pct"/>
            <w:tcBorders>
              <w:top w:val="nil"/>
              <w:left w:val="nil"/>
              <w:bottom w:val="single" w:sz="4" w:space="0" w:color="auto"/>
            </w:tcBorders>
            <w:shd w:val="clear" w:color="auto" w:fill="auto"/>
          </w:tcPr>
          <w:p w:rsidR="005A234B" w:rsidRPr="0036402D" w:rsidRDefault="005A234B" w:rsidP="007E4098">
            <w:pPr>
              <w:pStyle w:val="Textoindependiente"/>
              <w:ind w:left="360"/>
              <w:jc w:val="left"/>
              <w:rPr>
                <w:ins w:id="10698" w:author="Javier Quintana Pérez" w:date="2022-11-13T19:33:00Z"/>
                <w:rFonts w:ascii="Source Sans Pro" w:hAnsi="Source Sans Pro"/>
                <w:i w:val="0"/>
                <w:sz w:val="21"/>
                <w:szCs w:val="21"/>
                <w:rPrChange w:id="10699" w:author="Javier Quintana Pérez" w:date="2022-12-01T17:40:00Z">
                  <w:rPr>
                    <w:ins w:id="10700" w:author="Javier Quintana Pérez" w:date="2022-11-13T19:33:00Z"/>
                    <w:rFonts w:ascii="Source Sans Pro" w:hAnsi="Source Sans Pro"/>
                    <w:i w:val="0"/>
                    <w:sz w:val="20"/>
                  </w:rPr>
                </w:rPrChange>
              </w:rPr>
            </w:pPr>
          </w:p>
        </w:tc>
        <w:tc>
          <w:tcPr>
            <w:tcW w:w="705" w:type="pct"/>
            <w:shd w:val="clear" w:color="auto" w:fill="auto"/>
          </w:tcPr>
          <w:p w:rsidR="005A234B" w:rsidRPr="0036402D" w:rsidRDefault="00D919CB" w:rsidP="007E4098">
            <w:pPr>
              <w:jc w:val="center"/>
              <w:rPr>
                <w:ins w:id="10701" w:author="Javier Quintana Pérez" w:date="2022-11-13T19:33:00Z"/>
                <w:rFonts w:ascii="Source Sans Pro" w:hAnsi="Source Sans Pro"/>
                <w:sz w:val="21"/>
                <w:szCs w:val="21"/>
                <w:rPrChange w:id="10702" w:author="Javier Quintana Pérez" w:date="2022-12-01T17:40:00Z">
                  <w:rPr>
                    <w:ins w:id="10703" w:author="Javier Quintana Pérez" w:date="2022-11-13T19:33:00Z"/>
                    <w:rFonts w:ascii="Source Sans Pro" w:hAnsi="Source Sans Pro"/>
                  </w:rPr>
                </w:rPrChange>
              </w:rPr>
            </w:pPr>
            <w:ins w:id="10704" w:author="Javier Quintana Pérez" w:date="2022-11-13T19:33:00Z">
              <w:r w:rsidRPr="00D919CB">
                <w:rPr>
                  <w:rFonts w:ascii="Source Sans Pro" w:hAnsi="Source Sans Pro"/>
                  <w:sz w:val="21"/>
                  <w:szCs w:val="21"/>
                  <w:rPrChange w:id="10705" w:author="Javier Quintana Pérez" w:date="2022-12-01T17:40:00Z">
                    <w:rPr>
                      <w:rFonts w:ascii="Source Sans Pro" w:hAnsi="Source Sans Pro"/>
                      <w:color w:val="0000FF"/>
                      <w:u w:val="single"/>
                    </w:rPr>
                  </w:rPrChange>
                </w:rPr>
                <w:t>SI</w:t>
              </w:r>
            </w:ins>
          </w:p>
        </w:tc>
        <w:tc>
          <w:tcPr>
            <w:tcW w:w="706" w:type="pct"/>
            <w:shd w:val="clear" w:color="auto" w:fill="auto"/>
          </w:tcPr>
          <w:p w:rsidR="005A234B" w:rsidRPr="0036402D" w:rsidRDefault="00D919CB" w:rsidP="007E4098">
            <w:pPr>
              <w:jc w:val="center"/>
              <w:rPr>
                <w:ins w:id="10706" w:author="Javier Quintana Pérez" w:date="2022-11-13T19:33:00Z"/>
                <w:rFonts w:ascii="Source Sans Pro" w:hAnsi="Source Sans Pro"/>
                <w:sz w:val="21"/>
                <w:szCs w:val="21"/>
                <w:rPrChange w:id="10707" w:author="Javier Quintana Pérez" w:date="2022-12-01T17:40:00Z">
                  <w:rPr>
                    <w:ins w:id="10708" w:author="Javier Quintana Pérez" w:date="2022-11-13T19:33:00Z"/>
                    <w:rFonts w:ascii="Source Sans Pro" w:hAnsi="Source Sans Pro"/>
                  </w:rPr>
                </w:rPrChange>
              </w:rPr>
            </w:pPr>
            <w:ins w:id="10709" w:author="Javier Quintana Pérez" w:date="2022-11-13T19:33:00Z">
              <w:r w:rsidRPr="00D919CB">
                <w:rPr>
                  <w:rFonts w:ascii="Source Sans Pro" w:hAnsi="Source Sans Pro"/>
                  <w:sz w:val="21"/>
                  <w:szCs w:val="21"/>
                  <w:rPrChange w:id="10710" w:author="Javier Quintana Pérez" w:date="2022-12-01T17:40:00Z">
                    <w:rPr>
                      <w:rFonts w:ascii="Source Sans Pro" w:hAnsi="Source Sans Pro"/>
                      <w:color w:val="0000FF"/>
                      <w:u w:val="single"/>
                    </w:rPr>
                  </w:rPrChange>
                </w:rPr>
                <w:t>NO</w:t>
              </w:r>
            </w:ins>
          </w:p>
        </w:tc>
      </w:tr>
      <w:tr w:rsidR="005A234B" w:rsidRPr="0036402D" w:rsidTr="007E4098">
        <w:trPr>
          <w:jc w:val="center"/>
          <w:ins w:id="10711" w:author="Javier Quintana Pérez" w:date="2022-11-13T19:33:00Z"/>
        </w:trPr>
        <w:tc>
          <w:tcPr>
            <w:tcW w:w="3589" w:type="pct"/>
            <w:tcBorders>
              <w:top w:val="single" w:sz="4" w:space="0" w:color="auto"/>
            </w:tcBorders>
            <w:shd w:val="clear" w:color="auto" w:fill="auto"/>
          </w:tcPr>
          <w:p w:rsidR="005A234B" w:rsidRPr="0036402D" w:rsidRDefault="00D919CB" w:rsidP="007E4098">
            <w:pPr>
              <w:tabs>
                <w:tab w:val="clear" w:pos="567"/>
              </w:tabs>
              <w:spacing w:line="240" w:lineRule="auto"/>
              <w:jc w:val="left"/>
              <w:rPr>
                <w:ins w:id="10712" w:author="Javier Quintana Pérez" w:date="2022-11-13T19:33:00Z"/>
                <w:rFonts w:ascii="Source Sans Pro" w:hAnsi="Source Sans Pro"/>
                <w:sz w:val="21"/>
                <w:szCs w:val="21"/>
                <w:rPrChange w:id="10713" w:author="Javier Quintana Pérez" w:date="2022-12-01T17:40:00Z">
                  <w:rPr>
                    <w:ins w:id="10714" w:author="Javier Quintana Pérez" w:date="2022-11-13T19:33:00Z"/>
                    <w:rFonts w:ascii="Source Sans Pro" w:hAnsi="Source Sans Pro"/>
                  </w:rPr>
                </w:rPrChange>
              </w:rPr>
            </w:pPr>
            <w:ins w:id="10715" w:author="Javier Quintana Pérez" w:date="2022-11-13T19:33:00Z">
              <w:r w:rsidRPr="00D919CB">
                <w:rPr>
                  <w:rFonts w:ascii="Source Sans Pro" w:hAnsi="Source Sans Pro"/>
                  <w:sz w:val="21"/>
                  <w:szCs w:val="21"/>
                  <w:rPrChange w:id="10716" w:author="Javier Quintana Pérez" w:date="2022-12-01T17:40:00Z">
                    <w:rPr>
                      <w:rFonts w:ascii="Source Sans Pro" w:hAnsi="Source Sans Pro"/>
                      <w:color w:val="0000FF"/>
                      <w:u w:val="single"/>
                    </w:rPr>
                  </w:rPrChange>
                </w:rPr>
                <w:t>¿Dispone de un Sistema de Calidad?</w:t>
              </w:r>
            </w:ins>
          </w:p>
        </w:tc>
        <w:tc>
          <w:tcPr>
            <w:tcW w:w="705" w:type="pct"/>
            <w:shd w:val="clear" w:color="auto" w:fill="auto"/>
          </w:tcPr>
          <w:p w:rsidR="005A234B" w:rsidRPr="0036402D" w:rsidRDefault="005A234B" w:rsidP="007E4098">
            <w:pPr>
              <w:jc w:val="center"/>
              <w:rPr>
                <w:ins w:id="10717" w:author="Javier Quintana Pérez" w:date="2022-11-13T19:33:00Z"/>
                <w:rFonts w:ascii="Source Sans Pro" w:hAnsi="Source Sans Pro"/>
                <w:sz w:val="21"/>
                <w:szCs w:val="21"/>
                <w:rPrChange w:id="10718" w:author="Javier Quintana Pérez" w:date="2022-12-01T17:40:00Z">
                  <w:rPr>
                    <w:ins w:id="10719" w:author="Javier Quintana Pérez" w:date="2022-11-13T19:33:00Z"/>
                    <w:rFonts w:ascii="Source Sans Pro" w:hAnsi="Source Sans Pro"/>
                  </w:rPr>
                </w:rPrChange>
              </w:rPr>
            </w:pPr>
          </w:p>
        </w:tc>
        <w:tc>
          <w:tcPr>
            <w:tcW w:w="706" w:type="pct"/>
            <w:shd w:val="clear" w:color="auto" w:fill="auto"/>
          </w:tcPr>
          <w:p w:rsidR="005A234B" w:rsidRPr="0036402D" w:rsidRDefault="005A234B" w:rsidP="007E4098">
            <w:pPr>
              <w:jc w:val="center"/>
              <w:rPr>
                <w:ins w:id="10720" w:author="Javier Quintana Pérez" w:date="2022-11-13T19:33:00Z"/>
                <w:rFonts w:ascii="Source Sans Pro" w:hAnsi="Source Sans Pro"/>
                <w:sz w:val="21"/>
                <w:szCs w:val="21"/>
                <w:rPrChange w:id="10721" w:author="Javier Quintana Pérez" w:date="2022-12-01T17:40:00Z">
                  <w:rPr>
                    <w:ins w:id="10722" w:author="Javier Quintana Pérez" w:date="2022-11-13T19:33:00Z"/>
                    <w:rFonts w:ascii="Source Sans Pro" w:hAnsi="Source Sans Pro"/>
                  </w:rPr>
                </w:rPrChange>
              </w:rPr>
            </w:pPr>
          </w:p>
        </w:tc>
      </w:tr>
      <w:tr w:rsidR="005A234B" w:rsidRPr="0036402D" w:rsidTr="007E4098">
        <w:trPr>
          <w:jc w:val="center"/>
          <w:ins w:id="10723" w:author="Javier Quintana Pérez" w:date="2022-11-13T19:33:00Z"/>
        </w:trPr>
        <w:tc>
          <w:tcPr>
            <w:tcW w:w="3589" w:type="pct"/>
            <w:shd w:val="clear" w:color="auto" w:fill="auto"/>
          </w:tcPr>
          <w:p w:rsidR="005A234B" w:rsidRPr="0036402D" w:rsidRDefault="00D919CB" w:rsidP="007E4098">
            <w:pPr>
              <w:tabs>
                <w:tab w:val="clear" w:pos="567"/>
              </w:tabs>
              <w:spacing w:line="240" w:lineRule="auto"/>
              <w:jc w:val="left"/>
              <w:rPr>
                <w:ins w:id="10724" w:author="Javier Quintana Pérez" w:date="2022-11-13T19:33:00Z"/>
                <w:rFonts w:ascii="Source Sans Pro" w:hAnsi="Source Sans Pro"/>
                <w:sz w:val="21"/>
                <w:szCs w:val="21"/>
                <w:rPrChange w:id="10725" w:author="Javier Quintana Pérez" w:date="2022-12-01T17:40:00Z">
                  <w:rPr>
                    <w:ins w:id="10726" w:author="Javier Quintana Pérez" w:date="2022-11-13T19:33:00Z"/>
                    <w:rFonts w:ascii="Source Sans Pro" w:hAnsi="Source Sans Pro"/>
                  </w:rPr>
                </w:rPrChange>
              </w:rPr>
            </w:pPr>
            <w:ins w:id="10727" w:author="Javier Quintana Pérez" w:date="2022-11-13T19:33:00Z">
              <w:r w:rsidRPr="00D919CB">
                <w:rPr>
                  <w:rFonts w:ascii="Source Sans Pro" w:hAnsi="Source Sans Pro"/>
                  <w:sz w:val="21"/>
                  <w:szCs w:val="21"/>
                  <w:rPrChange w:id="10728" w:author="Javier Quintana Pérez" w:date="2022-12-01T17:40:00Z">
                    <w:rPr>
                      <w:rFonts w:ascii="Source Sans Pro" w:hAnsi="Source Sans Pro"/>
                      <w:color w:val="0000FF"/>
                      <w:u w:val="single"/>
                    </w:rPr>
                  </w:rPrChange>
                </w:rPr>
                <w:t>¿Está certificado por algún Organismo Certificador?</w:t>
              </w:r>
            </w:ins>
          </w:p>
        </w:tc>
        <w:tc>
          <w:tcPr>
            <w:tcW w:w="705" w:type="pct"/>
            <w:shd w:val="clear" w:color="auto" w:fill="auto"/>
          </w:tcPr>
          <w:p w:rsidR="005A234B" w:rsidRPr="0036402D" w:rsidRDefault="005A234B" w:rsidP="007E4098">
            <w:pPr>
              <w:jc w:val="center"/>
              <w:rPr>
                <w:ins w:id="10729" w:author="Javier Quintana Pérez" w:date="2022-11-13T19:33:00Z"/>
                <w:rFonts w:ascii="Source Sans Pro" w:hAnsi="Source Sans Pro"/>
                <w:sz w:val="21"/>
                <w:szCs w:val="21"/>
                <w:rPrChange w:id="10730" w:author="Javier Quintana Pérez" w:date="2022-12-01T17:40:00Z">
                  <w:rPr>
                    <w:ins w:id="10731" w:author="Javier Quintana Pérez" w:date="2022-11-13T19:33:00Z"/>
                    <w:rFonts w:ascii="Source Sans Pro" w:hAnsi="Source Sans Pro"/>
                  </w:rPr>
                </w:rPrChange>
              </w:rPr>
            </w:pPr>
          </w:p>
        </w:tc>
        <w:tc>
          <w:tcPr>
            <w:tcW w:w="706" w:type="pct"/>
            <w:shd w:val="clear" w:color="auto" w:fill="auto"/>
          </w:tcPr>
          <w:p w:rsidR="005A234B" w:rsidRPr="0036402D" w:rsidRDefault="005A234B" w:rsidP="007E4098">
            <w:pPr>
              <w:jc w:val="center"/>
              <w:rPr>
                <w:ins w:id="10732" w:author="Javier Quintana Pérez" w:date="2022-11-13T19:33:00Z"/>
                <w:rFonts w:ascii="Source Sans Pro" w:hAnsi="Source Sans Pro"/>
                <w:sz w:val="21"/>
                <w:szCs w:val="21"/>
                <w:rPrChange w:id="10733" w:author="Javier Quintana Pérez" w:date="2022-12-01T17:40:00Z">
                  <w:rPr>
                    <w:ins w:id="10734" w:author="Javier Quintana Pérez" w:date="2022-11-13T19:33:00Z"/>
                    <w:rFonts w:ascii="Source Sans Pro" w:hAnsi="Source Sans Pro"/>
                  </w:rPr>
                </w:rPrChange>
              </w:rPr>
            </w:pPr>
          </w:p>
        </w:tc>
      </w:tr>
      <w:tr w:rsidR="005A234B" w:rsidRPr="0036402D" w:rsidTr="007E4098">
        <w:trPr>
          <w:jc w:val="center"/>
          <w:ins w:id="10735" w:author="Javier Quintana Pérez" w:date="2022-11-13T19:33:00Z"/>
        </w:trPr>
        <w:tc>
          <w:tcPr>
            <w:tcW w:w="3589" w:type="pct"/>
            <w:shd w:val="clear" w:color="auto" w:fill="auto"/>
          </w:tcPr>
          <w:p w:rsidR="005A234B" w:rsidRPr="0036402D" w:rsidRDefault="00D919CB" w:rsidP="007E4098">
            <w:pPr>
              <w:tabs>
                <w:tab w:val="clear" w:pos="567"/>
              </w:tabs>
              <w:spacing w:line="240" w:lineRule="auto"/>
              <w:jc w:val="left"/>
              <w:rPr>
                <w:ins w:id="10736" w:author="Javier Quintana Pérez" w:date="2022-11-13T19:33:00Z"/>
                <w:rFonts w:ascii="Source Sans Pro" w:hAnsi="Source Sans Pro"/>
                <w:sz w:val="21"/>
                <w:szCs w:val="21"/>
                <w:rPrChange w:id="10737" w:author="Javier Quintana Pérez" w:date="2022-12-01T17:40:00Z">
                  <w:rPr>
                    <w:ins w:id="10738" w:author="Javier Quintana Pérez" w:date="2022-11-13T19:33:00Z"/>
                    <w:rFonts w:ascii="Source Sans Pro" w:hAnsi="Source Sans Pro"/>
                  </w:rPr>
                </w:rPrChange>
              </w:rPr>
            </w:pPr>
            <w:ins w:id="10739" w:author="Javier Quintana Pérez" w:date="2022-11-13T19:33:00Z">
              <w:r w:rsidRPr="00D919CB">
                <w:rPr>
                  <w:rFonts w:ascii="Source Sans Pro" w:hAnsi="Source Sans Pro"/>
                  <w:sz w:val="21"/>
                  <w:szCs w:val="21"/>
                  <w:rPrChange w:id="10740" w:author="Javier Quintana Pérez" w:date="2022-12-01T17:40:00Z">
                    <w:rPr>
                      <w:rFonts w:ascii="Source Sans Pro" w:hAnsi="Source Sans Pro"/>
                      <w:color w:val="0000FF"/>
                      <w:u w:val="single"/>
                    </w:rPr>
                  </w:rPrChange>
                </w:rPr>
                <w:t>¿ Dispone de un Sistema de Gestión Medioambiental</w:t>
              </w:r>
            </w:ins>
          </w:p>
        </w:tc>
        <w:tc>
          <w:tcPr>
            <w:tcW w:w="705" w:type="pct"/>
            <w:shd w:val="clear" w:color="auto" w:fill="auto"/>
          </w:tcPr>
          <w:p w:rsidR="005A234B" w:rsidRPr="0036402D" w:rsidRDefault="005A234B" w:rsidP="007E4098">
            <w:pPr>
              <w:jc w:val="center"/>
              <w:rPr>
                <w:ins w:id="10741" w:author="Javier Quintana Pérez" w:date="2022-11-13T19:33:00Z"/>
                <w:rFonts w:ascii="Source Sans Pro" w:hAnsi="Source Sans Pro"/>
                <w:sz w:val="21"/>
                <w:szCs w:val="21"/>
                <w:rPrChange w:id="10742" w:author="Javier Quintana Pérez" w:date="2022-12-01T17:40:00Z">
                  <w:rPr>
                    <w:ins w:id="10743" w:author="Javier Quintana Pérez" w:date="2022-11-13T19:33:00Z"/>
                    <w:rFonts w:ascii="Source Sans Pro" w:hAnsi="Source Sans Pro"/>
                  </w:rPr>
                </w:rPrChange>
              </w:rPr>
            </w:pPr>
          </w:p>
        </w:tc>
        <w:tc>
          <w:tcPr>
            <w:tcW w:w="706" w:type="pct"/>
            <w:shd w:val="clear" w:color="auto" w:fill="auto"/>
          </w:tcPr>
          <w:p w:rsidR="005A234B" w:rsidRPr="0036402D" w:rsidRDefault="005A234B" w:rsidP="007E4098">
            <w:pPr>
              <w:jc w:val="center"/>
              <w:rPr>
                <w:ins w:id="10744" w:author="Javier Quintana Pérez" w:date="2022-11-13T19:33:00Z"/>
                <w:rFonts w:ascii="Source Sans Pro" w:hAnsi="Source Sans Pro"/>
                <w:sz w:val="21"/>
                <w:szCs w:val="21"/>
                <w:rPrChange w:id="10745" w:author="Javier Quintana Pérez" w:date="2022-12-01T17:40:00Z">
                  <w:rPr>
                    <w:ins w:id="10746" w:author="Javier Quintana Pérez" w:date="2022-11-13T19:33:00Z"/>
                    <w:rFonts w:ascii="Source Sans Pro" w:hAnsi="Source Sans Pro"/>
                  </w:rPr>
                </w:rPrChange>
              </w:rPr>
            </w:pPr>
          </w:p>
        </w:tc>
      </w:tr>
      <w:tr w:rsidR="005A234B" w:rsidRPr="0036402D" w:rsidTr="007E4098">
        <w:trPr>
          <w:jc w:val="center"/>
          <w:ins w:id="10747" w:author="Javier Quintana Pérez" w:date="2022-11-13T19:33:00Z"/>
        </w:trPr>
        <w:tc>
          <w:tcPr>
            <w:tcW w:w="3589" w:type="pct"/>
            <w:shd w:val="clear" w:color="auto" w:fill="auto"/>
          </w:tcPr>
          <w:p w:rsidR="005A234B" w:rsidRPr="0036402D" w:rsidRDefault="00D919CB" w:rsidP="007E4098">
            <w:pPr>
              <w:tabs>
                <w:tab w:val="clear" w:pos="567"/>
              </w:tabs>
              <w:spacing w:line="240" w:lineRule="auto"/>
              <w:jc w:val="left"/>
              <w:rPr>
                <w:ins w:id="10748" w:author="Javier Quintana Pérez" w:date="2022-11-13T19:33:00Z"/>
                <w:rFonts w:ascii="Source Sans Pro" w:hAnsi="Source Sans Pro"/>
                <w:sz w:val="21"/>
                <w:szCs w:val="21"/>
                <w:rPrChange w:id="10749" w:author="Javier Quintana Pérez" w:date="2022-12-01T17:40:00Z">
                  <w:rPr>
                    <w:ins w:id="10750" w:author="Javier Quintana Pérez" w:date="2022-11-13T19:33:00Z"/>
                    <w:rFonts w:ascii="Source Sans Pro" w:hAnsi="Source Sans Pro"/>
                  </w:rPr>
                </w:rPrChange>
              </w:rPr>
            </w:pPr>
            <w:ins w:id="10751" w:author="Javier Quintana Pérez" w:date="2022-11-13T19:33:00Z">
              <w:r w:rsidRPr="00D919CB">
                <w:rPr>
                  <w:rFonts w:ascii="Source Sans Pro" w:hAnsi="Source Sans Pro"/>
                  <w:sz w:val="21"/>
                  <w:szCs w:val="21"/>
                  <w:rPrChange w:id="10752" w:author="Javier Quintana Pérez" w:date="2022-12-01T17:40:00Z">
                    <w:rPr>
                      <w:rFonts w:ascii="Source Sans Pro" w:hAnsi="Source Sans Pro"/>
                      <w:color w:val="0000FF"/>
                      <w:u w:val="single"/>
                    </w:rPr>
                  </w:rPrChange>
                </w:rPr>
                <w:t>¿Está certificado por algún Organismo Certificador?</w:t>
              </w:r>
            </w:ins>
          </w:p>
        </w:tc>
        <w:tc>
          <w:tcPr>
            <w:tcW w:w="705" w:type="pct"/>
            <w:shd w:val="clear" w:color="auto" w:fill="auto"/>
          </w:tcPr>
          <w:p w:rsidR="005A234B" w:rsidRPr="0036402D" w:rsidRDefault="005A234B" w:rsidP="007E4098">
            <w:pPr>
              <w:jc w:val="center"/>
              <w:rPr>
                <w:ins w:id="10753" w:author="Javier Quintana Pérez" w:date="2022-11-13T19:33:00Z"/>
                <w:rFonts w:ascii="Source Sans Pro" w:hAnsi="Source Sans Pro"/>
                <w:sz w:val="21"/>
                <w:szCs w:val="21"/>
                <w:rPrChange w:id="10754" w:author="Javier Quintana Pérez" w:date="2022-12-01T17:40:00Z">
                  <w:rPr>
                    <w:ins w:id="10755" w:author="Javier Quintana Pérez" w:date="2022-11-13T19:33:00Z"/>
                    <w:rFonts w:ascii="Source Sans Pro" w:hAnsi="Source Sans Pro"/>
                  </w:rPr>
                </w:rPrChange>
              </w:rPr>
            </w:pPr>
          </w:p>
        </w:tc>
        <w:tc>
          <w:tcPr>
            <w:tcW w:w="706" w:type="pct"/>
            <w:shd w:val="clear" w:color="auto" w:fill="auto"/>
          </w:tcPr>
          <w:p w:rsidR="005A234B" w:rsidRPr="0036402D" w:rsidRDefault="005A234B" w:rsidP="007E4098">
            <w:pPr>
              <w:jc w:val="center"/>
              <w:rPr>
                <w:ins w:id="10756" w:author="Javier Quintana Pérez" w:date="2022-11-13T19:33:00Z"/>
                <w:rFonts w:ascii="Source Sans Pro" w:hAnsi="Source Sans Pro"/>
                <w:sz w:val="21"/>
                <w:szCs w:val="21"/>
                <w:rPrChange w:id="10757" w:author="Javier Quintana Pérez" w:date="2022-12-01T17:40:00Z">
                  <w:rPr>
                    <w:ins w:id="10758" w:author="Javier Quintana Pérez" w:date="2022-11-13T19:33:00Z"/>
                    <w:rFonts w:ascii="Source Sans Pro" w:hAnsi="Source Sans Pro"/>
                  </w:rPr>
                </w:rPrChange>
              </w:rPr>
            </w:pPr>
          </w:p>
        </w:tc>
      </w:tr>
    </w:tbl>
    <w:p w:rsidR="005A234B" w:rsidRPr="0036402D" w:rsidRDefault="005A234B" w:rsidP="005A234B">
      <w:pPr>
        <w:rPr>
          <w:ins w:id="10759" w:author="Javier Quintana Pérez" w:date="2022-11-13T19:33:00Z"/>
          <w:rFonts w:ascii="Source Sans Pro" w:hAnsi="Source Sans Pro"/>
          <w:sz w:val="21"/>
          <w:szCs w:val="21"/>
          <w:rPrChange w:id="10760" w:author="Javier Quintana Pérez" w:date="2022-12-01T17:40:00Z">
            <w:rPr>
              <w:ins w:id="10761" w:author="Javier Quintana Pérez" w:date="2022-11-13T19:33:00Z"/>
              <w:rFonts w:ascii="Source Sans Pro" w:hAnsi="Source Sans Pro"/>
            </w:rPr>
          </w:rPrChange>
        </w:rPr>
      </w:pPr>
    </w:p>
    <w:p w:rsidR="005A234B" w:rsidRPr="0036402D" w:rsidRDefault="005A234B" w:rsidP="005A234B">
      <w:pPr>
        <w:rPr>
          <w:ins w:id="10762" w:author="Javier Quintana Pérez" w:date="2022-11-13T19:33:00Z"/>
          <w:rFonts w:ascii="Source Sans Pro" w:hAnsi="Source Sans Pro"/>
          <w:sz w:val="21"/>
          <w:szCs w:val="21"/>
          <w:rPrChange w:id="10763" w:author="Javier Quintana Pérez" w:date="2022-12-01T17:40:00Z">
            <w:rPr>
              <w:ins w:id="10764" w:author="Javier Quintana Pérez" w:date="2022-11-13T19:33:00Z"/>
              <w:rFonts w:ascii="Source Sans Pro" w:hAnsi="Source Sans Pro"/>
            </w:rPr>
          </w:rPrChange>
        </w:rPr>
      </w:pPr>
    </w:p>
    <w:p w:rsidR="005A234B" w:rsidRPr="0036402D" w:rsidRDefault="00D919CB" w:rsidP="005A234B">
      <w:pPr>
        <w:numPr>
          <w:ilvl w:val="0"/>
          <w:numId w:val="11"/>
        </w:numPr>
        <w:ind w:left="567" w:hanging="425"/>
        <w:rPr>
          <w:ins w:id="10765" w:author="Javier Quintana Pérez" w:date="2022-11-13T19:33:00Z"/>
          <w:rFonts w:ascii="Source Sans Pro" w:hAnsi="Source Sans Pro"/>
          <w:sz w:val="21"/>
          <w:szCs w:val="21"/>
          <w:rPrChange w:id="10766" w:author="Javier Quintana Pérez" w:date="2022-12-01T17:40:00Z">
            <w:rPr>
              <w:ins w:id="10767" w:author="Javier Quintana Pérez" w:date="2022-11-13T19:33:00Z"/>
              <w:rFonts w:ascii="Source Sans Pro" w:hAnsi="Source Sans Pro"/>
            </w:rPr>
          </w:rPrChange>
        </w:rPr>
      </w:pPr>
      <w:ins w:id="10768" w:author="Javier Quintana Pérez" w:date="2022-11-13T19:33:00Z">
        <w:r w:rsidRPr="00D919CB">
          <w:rPr>
            <w:rFonts w:ascii="Source Sans Pro" w:hAnsi="Source Sans Pro"/>
            <w:sz w:val="21"/>
            <w:szCs w:val="21"/>
            <w:rPrChange w:id="10769" w:author="Javier Quintana Pérez" w:date="2022-12-01T17:40:00Z">
              <w:rPr>
                <w:rFonts w:ascii="Source Sans Pro" w:hAnsi="Source Sans Pro"/>
                <w:color w:val="0000FF"/>
                <w:u w:val="single"/>
              </w:rPr>
            </w:rPrChange>
          </w:rPr>
          <w:t>Relacionar otros sistemas, acreditaciones, DEE (Documento de Evaluación Europea), sellos, homologaciones, etc., que posea:</w:t>
        </w:r>
      </w:ins>
    </w:p>
    <w:p w:rsidR="005A234B" w:rsidRPr="0036402D" w:rsidRDefault="005A234B" w:rsidP="005A234B">
      <w:pPr>
        <w:rPr>
          <w:ins w:id="10770" w:author="Javier Quintana Pérez" w:date="2022-11-13T19:33:00Z"/>
          <w:rFonts w:ascii="Source Sans Pro" w:hAnsi="Source Sans Pro"/>
          <w:sz w:val="21"/>
          <w:szCs w:val="21"/>
          <w:rPrChange w:id="10771" w:author="Javier Quintana Pérez" w:date="2022-12-01T17:40:00Z">
            <w:rPr>
              <w:ins w:id="10772" w:author="Javier Quintana Pérez" w:date="2022-11-13T19:33: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A234B" w:rsidRPr="0036402D" w:rsidTr="007E4098">
        <w:trPr>
          <w:jc w:val="center"/>
          <w:ins w:id="10773" w:author="Javier Quintana Pérez" w:date="2022-11-13T19:33:00Z"/>
        </w:trPr>
        <w:tc>
          <w:tcPr>
            <w:tcW w:w="5000" w:type="pct"/>
            <w:shd w:val="clear" w:color="auto" w:fill="auto"/>
          </w:tcPr>
          <w:p w:rsidR="005A234B" w:rsidRPr="0036402D" w:rsidRDefault="005A234B" w:rsidP="007E4098">
            <w:pPr>
              <w:rPr>
                <w:ins w:id="10774" w:author="Javier Quintana Pérez" w:date="2022-11-13T19:33:00Z"/>
                <w:rFonts w:ascii="Source Sans Pro" w:hAnsi="Source Sans Pro"/>
                <w:sz w:val="21"/>
                <w:szCs w:val="21"/>
                <w:rPrChange w:id="10775" w:author="Javier Quintana Pérez" w:date="2022-12-01T17:40:00Z">
                  <w:rPr>
                    <w:ins w:id="10776" w:author="Javier Quintana Pérez" w:date="2022-11-13T19:33:00Z"/>
                    <w:rFonts w:ascii="Source Sans Pro" w:hAnsi="Source Sans Pro"/>
                  </w:rPr>
                </w:rPrChange>
              </w:rPr>
            </w:pPr>
          </w:p>
          <w:p w:rsidR="005A234B" w:rsidRPr="0036402D" w:rsidRDefault="005A234B" w:rsidP="007E4098">
            <w:pPr>
              <w:rPr>
                <w:ins w:id="10777" w:author="Javier Quintana Pérez" w:date="2022-11-13T19:33:00Z"/>
                <w:rFonts w:ascii="Source Sans Pro" w:hAnsi="Source Sans Pro"/>
                <w:sz w:val="21"/>
                <w:szCs w:val="21"/>
                <w:rPrChange w:id="10778" w:author="Javier Quintana Pérez" w:date="2022-12-01T17:40:00Z">
                  <w:rPr>
                    <w:ins w:id="10779" w:author="Javier Quintana Pérez" w:date="2022-11-13T19:33:00Z"/>
                    <w:rFonts w:ascii="Source Sans Pro" w:hAnsi="Source Sans Pro"/>
                  </w:rPr>
                </w:rPrChange>
              </w:rPr>
            </w:pPr>
          </w:p>
          <w:p w:rsidR="005A234B" w:rsidRPr="0036402D" w:rsidRDefault="005A234B" w:rsidP="007E4098">
            <w:pPr>
              <w:rPr>
                <w:ins w:id="10780" w:author="Javier Quintana Pérez" w:date="2022-11-13T19:33:00Z"/>
                <w:rFonts w:ascii="Source Sans Pro" w:hAnsi="Source Sans Pro"/>
                <w:sz w:val="21"/>
                <w:szCs w:val="21"/>
                <w:rPrChange w:id="10781" w:author="Javier Quintana Pérez" w:date="2022-12-01T17:40:00Z">
                  <w:rPr>
                    <w:ins w:id="10782" w:author="Javier Quintana Pérez" w:date="2022-11-13T19:33:00Z"/>
                    <w:rFonts w:ascii="Source Sans Pro" w:hAnsi="Source Sans Pro"/>
                  </w:rPr>
                </w:rPrChange>
              </w:rPr>
            </w:pPr>
          </w:p>
          <w:p w:rsidR="005A234B" w:rsidRPr="0036402D" w:rsidRDefault="005A234B" w:rsidP="007E4098">
            <w:pPr>
              <w:rPr>
                <w:ins w:id="10783" w:author="Javier Quintana Pérez" w:date="2022-11-13T19:33:00Z"/>
                <w:rFonts w:ascii="Source Sans Pro" w:hAnsi="Source Sans Pro"/>
                <w:sz w:val="21"/>
                <w:szCs w:val="21"/>
                <w:rPrChange w:id="10784" w:author="Javier Quintana Pérez" w:date="2022-12-01T17:40:00Z">
                  <w:rPr>
                    <w:ins w:id="10785" w:author="Javier Quintana Pérez" w:date="2022-11-13T19:33:00Z"/>
                    <w:rFonts w:ascii="Source Sans Pro" w:hAnsi="Source Sans Pro"/>
                  </w:rPr>
                </w:rPrChange>
              </w:rPr>
            </w:pPr>
          </w:p>
        </w:tc>
      </w:tr>
    </w:tbl>
    <w:p w:rsidR="005A234B" w:rsidRPr="0036402D" w:rsidRDefault="005A234B" w:rsidP="005A234B">
      <w:pPr>
        <w:rPr>
          <w:ins w:id="10786" w:author="Javier Quintana Pérez" w:date="2022-11-13T19:33:00Z"/>
          <w:rFonts w:ascii="Source Sans Pro" w:hAnsi="Source Sans Pro"/>
          <w:sz w:val="21"/>
          <w:szCs w:val="21"/>
          <w:rPrChange w:id="10787" w:author="Javier Quintana Pérez" w:date="2022-12-01T17:40:00Z">
            <w:rPr>
              <w:ins w:id="10788" w:author="Javier Quintana Pérez" w:date="2022-11-13T19:33:00Z"/>
              <w:rFonts w:ascii="Source Sans Pro" w:hAnsi="Source Sans Pro"/>
            </w:rPr>
          </w:rPrChange>
        </w:rPr>
      </w:pPr>
    </w:p>
    <w:p w:rsidR="005A234B" w:rsidRPr="0036402D" w:rsidRDefault="005A234B" w:rsidP="005A234B">
      <w:pPr>
        <w:rPr>
          <w:ins w:id="10789" w:author="Javier Quintana Pérez" w:date="2022-11-13T19:33:00Z"/>
          <w:rFonts w:ascii="Source Sans Pro" w:hAnsi="Source Sans Pro"/>
          <w:sz w:val="21"/>
          <w:szCs w:val="21"/>
          <w:rPrChange w:id="10790" w:author="Javier Quintana Pérez" w:date="2022-12-01T17:40:00Z">
            <w:rPr>
              <w:ins w:id="10791" w:author="Javier Quintana Pérez" w:date="2022-11-13T19:33:00Z"/>
              <w:rFonts w:ascii="Source Sans Pro" w:hAnsi="Source Sans Pro"/>
            </w:rPr>
          </w:rPrChange>
        </w:rPr>
      </w:pPr>
    </w:p>
    <w:p w:rsidR="005A234B" w:rsidRPr="0036402D" w:rsidRDefault="00D919CB" w:rsidP="005A234B">
      <w:pPr>
        <w:pStyle w:val="Ttulo6"/>
        <w:rPr>
          <w:ins w:id="10792" w:author="Javier Quintana Pérez" w:date="2022-11-13T19:33:00Z"/>
          <w:rFonts w:ascii="Source Sans Pro" w:hAnsi="Source Sans Pro"/>
          <w:sz w:val="21"/>
          <w:szCs w:val="21"/>
          <w:rPrChange w:id="10793" w:author="Javier Quintana Pérez" w:date="2022-12-01T17:40:00Z">
            <w:rPr>
              <w:ins w:id="10794" w:author="Javier Quintana Pérez" w:date="2022-11-13T19:33:00Z"/>
              <w:rFonts w:ascii="Source Sans Pro" w:hAnsi="Source Sans Pro"/>
            </w:rPr>
          </w:rPrChange>
        </w:rPr>
      </w:pPr>
      <w:ins w:id="10795" w:author="Javier Quintana Pérez" w:date="2022-11-13T19:33:00Z">
        <w:r w:rsidRPr="00D919CB">
          <w:rPr>
            <w:rFonts w:ascii="Source Sans Pro" w:hAnsi="Source Sans Pro"/>
            <w:sz w:val="21"/>
            <w:szCs w:val="21"/>
            <w:rPrChange w:id="10796" w:author="Javier Quintana Pérez" w:date="2022-12-01T17:40:00Z">
              <w:rPr>
                <w:rFonts w:ascii="Source Sans Pro" w:hAnsi="Source Sans Pro"/>
                <w:color w:val="0000FF"/>
              </w:rPr>
            </w:rPrChange>
          </w:rPr>
          <w:t>COMENTARIOS</w:t>
        </w:r>
      </w:ins>
    </w:p>
    <w:p w:rsidR="005A234B" w:rsidRPr="0036402D" w:rsidRDefault="005A234B" w:rsidP="005A234B">
      <w:pPr>
        <w:rPr>
          <w:ins w:id="10797" w:author="Javier Quintana Pérez" w:date="2022-11-13T19:33:00Z"/>
          <w:rFonts w:ascii="Source Sans Pro" w:hAnsi="Source Sans Pro"/>
          <w:sz w:val="21"/>
          <w:szCs w:val="21"/>
          <w:rPrChange w:id="10798" w:author="Javier Quintana Pérez" w:date="2022-12-01T17:40:00Z">
            <w:rPr>
              <w:ins w:id="10799" w:author="Javier Quintana Pérez" w:date="2022-11-13T19:33:00Z"/>
              <w:rFonts w:ascii="Source Sans Pro" w:hAnsi="Source Sans Pro"/>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A234B" w:rsidRPr="0036402D" w:rsidTr="007E4098">
        <w:trPr>
          <w:jc w:val="center"/>
          <w:ins w:id="10800" w:author="Javier Quintana Pérez" w:date="2022-11-13T19:33:00Z"/>
        </w:trPr>
        <w:tc>
          <w:tcPr>
            <w:tcW w:w="5000" w:type="pct"/>
            <w:shd w:val="clear" w:color="auto" w:fill="auto"/>
          </w:tcPr>
          <w:p w:rsidR="005A234B" w:rsidRPr="0036402D" w:rsidRDefault="005A234B" w:rsidP="007E4098">
            <w:pPr>
              <w:pStyle w:val="Encabezado"/>
              <w:spacing w:line="480" w:lineRule="auto"/>
              <w:rPr>
                <w:ins w:id="10801" w:author="Javier Quintana Pérez" w:date="2022-11-13T19:33:00Z"/>
                <w:rFonts w:ascii="Source Sans Pro" w:hAnsi="Source Sans Pro"/>
                <w:sz w:val="21"/>
                <w:szCs w:val="21"/>
                <w:u w:val="single"/>
                <w:rPrChange w:id="10802" w:author="Javier Quintana Pérez" w:date="2022-12-01T17:40:00Z">
                  <w:rPr>
                    <w:ins w:id="10803" w:author="Javier Quintana Pérez" w:date="2022-11-13T19:33:00Z"/>
                    <w:rFonts w:ascii="Source Sans Pro" w:hAnsi="Source Sans Pro"/>
                    <w:u w:val="single"/>
                  </w:rPr>
                </w:rPrChange>
              </w:rPr>
            </w:pPr>
          </w:p>
          <w:p w:rsidR="005A234B" w:rsidRPr="0036402D" w:rsidRDefault="005A234B" w:rsidP="007E4098">
            <w:pPr>
              <w:pStyle w:val="Encabezado"/>
              <w:spacing w:line="480" w:lineRule="auto"/>
              <w:rPr>
                <w:ins w:id="10804" w:author="Javier Quintana Pérez" w:date="2022-11-13T19:33:00Z"/>
                <w:rFonts w:ascii="Source Sans Pro" w:hAnsi="Source Sans Pro"/>
                <w:sz w:val="21"/>
                <w:szCs w:val="21"/>
                <w:u w:val="single"/>
                <w:rPrChange w:id="10805" w:author="Javier Quintana Pérez" w:date="2022-12-01T17:40:00Z">
                  <w:rPr>
                    <w:ins w:id="10806" w:author="Javier Quintana Pérez" w:date="2022-11-13T19:33:00Z"/>
                    <w:rFonts w:ascii="Source Sans Pro" w:hAnsi="Source Sans Pro"/>
                    <w:u w:val="single"/>
                  </w:rPr>
                </w:rPrChange>
              </w:rPr>
            </w:pPr>
          </w:p>
        </w:tc>
      </w:tr>
    </w:tbl>
    <w:p w:rsidR="005A234B" w:rsidRDefault="005A234B" w:rsidP="005A234B">
      <w:pPr>
        <w:pStyle w:val="Encabezado"/>
        <w:spacing w:line="480" w:lineRule="auto"/>
        <w:rPr>
          <w:ins w:id="10807" w:author="Javier Quintana Pérez" w:date="2022-11-13T19:33:00Z"/>
          <w:rFonts w:ascii="Source Sans Pro" w:hAnsi="Source Sans Pro"/>
          <w:u w:val="single"/>
        </w:rPr>
      </w:pPr>
    </w:p>
    <w:p w:rsidR="00A8541C" w:rsidRDefault="005A234B">
      <w:pPr>
        <w:tabs>
          <w:tab w:val="clear" w:pos="567"/>
        </w:tabs>
        <w:spacing w:line="240" w:lineRule="auto"/>
        <w:jc w:val="left"/>
        <w:rPr>
          <w:ins w:id="10808" w:author="Javier Quintana Pérez" w:date="2022-05-11T17:46:00Z"/>
          <w:rFonts w:ascii="Source Sans Pro" w:hAnsi="Source Sans Pro"/>
        </w:rPr>
      </w:pPr>
      <w:ins w:id="10809" w:author="Javier Quintana Pérez" w:date="2022-11-13T19:33:00Z">
        <w:r>
          <w:rPr>
            <w:rFonts w:ascii="Source Sans Pro" w:hAnsi="Source Sans Pro"/>
            <w:u w:val="single"/>
          </w:rPr>
          <w:br w:type="page"/>
        </w:r>
      </w:ins>
    </w:p>
    <w:p w:rsidR="00000000" w:rsidRDefault="00C3369D">
      <w:pPr>
        <w:pStyle w:val="Nivel2"/>
        <w:numPr>
          <w:ilvl w:val="0"/>
          <w:numId w:val="36"/>
        </w:numPr>
        <w:ind w:left="567" w:hanging="567"/>
        <w:jc w:val="both"/>
        <w:rPr>
          <w:del w:id="10810" w:author="Javier Quintana Pérez" w:date="2022-05-11T17:46:00Z"/>
          <w:rFonts w:ascii="Source Sans Pro" w:hAnsi="Source Sans Pro"/>
          <w:sz w:val="26"/>
          <w:szCs w:val="26"/>
          <w:rPrChange w:id="10811" w:author="Javier Quintana Pérez" w:date="2022-07-20T16:09:00Z">
            <w:rPr>
              <w:del w:id="10812" w:author="Javier Quintana Pérez" w:date="2022-05-11T17:46:00Z"/>
            </w:rPr>
          </w:rPrChange>
        </w:rPr>
        <w:pPrChange w:id="10813" w:author="Javier Quintana Pérez" w:date="2022-07-20T16:13:00Z">
          <w:pPr/>
        </w:pPrChange>
      </w:pPr>
      <w:bookmarkStart w:id="10814" w:name="_Toc103186572"/>
      <w:bookmarkStart w:id="10815" w:name="_Toc109226279"/>
      <w:bookmarkStart w:id="10816" w:name="_Toc120636832"/>
      <w:bookmarkStart w:id="10817" w:name="_Toc120640380"/>
      <w:bookmarkStart w:id="10818" w:name="_Toc122537387"/>
      <w:bookmarkEnd w:id="10814"/>
      <w:bookmarkEnd w:id="10815"/>
      <w:bookmarkEnd w:id="10816"/>
      <w:bookmarkEnd w:id="10817"/>
      <w:bookmarkEnd w:id="10818"/>
    </w:p>
    <w:p w:rsidR="00000000" w:rsidRDefault="00D919CB">
      <w:pPr>
        <w:pStyle w:val="Nivel2"/>
        <w:numPr>
          <w:ilvl w:val="0"/>
          <w:numId w:val="36"/>
        </w:numPr>
        <w:ind w:left="567" w:hanging="567"/>
        <w:jc w:val="both"/>
        <w:rPr>
          <w:del w:id="10819" w:author="Javier Quintana Pérez" w:date="2022-11-13T19:33:00Z"/>
          <w:rFonts w:ascii="Source Sans Pro" w:hAnsi="Source Sans Pro"/>
          <w:sz w:val="26"/>
          <w:szCs w:val="26"/>
          <w:rPrChange w:id="10820" w:author="Javier Quintana Pérez" w:date="2022-07-20T16:09:00Z">
            <w:rPr>
              <w:del w:id="10821" w:author="Javier Quintana Pérez" w:date="2022-11-13T19:33:00Z"/>
            </w:rPr>
          </w:rPrChange>
        </w:rPr>
        <w:pPrChange w:id="10822" w:author="Javier Quintana Pérez" w:date="2022-07-20T16:13:00Z">
          <w:pPr>
            <w:pStyle w:val="Nivel1"/>
          </w:pPr>
        </w:pPrChange>
      </w:pPr>
      <w:bookmarkStart w:id="10823" w:name="_Toc529041568"/>
      <w:bookmarkStart w:id="10824" w:name="_Toc529270486"/>
      <w:bookmarkStart w:id="10825" w:name="_Toc532372556"/>
      <w:bookmarkStart w:id="10826" w:name="_Toc532373514"/>
      <w:bookmarkStart w:id="10827" w:name="_Toc532374020"/>
      <w:del w:id="10828" w:author="Javier Quintana Pérez" w:date="2022-11-13T19:33:00Z">
        <w:r w:rsidRPr="00D919CB">
          <w:rPr>
            <w:rFonts w:ascii="Source Sans Pro" w:hAnsi="Source Sans Pro"/>
            <w:sz w:val="26"/>
            <w:szCs w:val="26"/>
            <w:rPrChange w:id="10829" w:author="Javier Quintana Pérez" w:date="2022-07-20T16:09:00Z">
              <w:rPr>
                <w:color w:val="0000FF"/>
              </w:rPr>
            </w:rPrChange>
          </w:rPr>
          <w:delText>DOCUMENTACIÓN Y TRAZABILIDAD</w:delText>
        </w:r>
        <w:bookmarkStart w:id="10830" w:name="_Toc120636833"/>
        <w:bookmarkStart w:id="10831" w:name="_Toc120640381"/>
        <w:bookmarkStart w:id="10832" w:name="_Toc122537388"/>
        <w:bookmarkEnd w:id="8838"/>
        <w:bookmarkEnd w:id="8839"/>
        <w:bookmarkEnd w:id="8840"/>
        <w:bookmarkEnd w:id="8841"/>
        <w:bookmarkEnd w:id="8842"/>
        <w:bookmarkEnd w:id="10823"/>
        <w:bookmarkEnd w:id="10824"/>
        <w:bookmarkEnd w:id="10825"/>
        <w:bookmarkEnd w:id="10826"/>
        <w:bookmarkEnd w:id="10827"/>
        <w:bookmarkEnd w:id="10830"/>
        <w:bookmarkEnd w:id="10831"/>
        <w:bookmarkEnd w:id="10832"/>
      </w:del>
    </w:p>
    <w:p w:rsidR="00834ECC" w:rsidRPr="00D41C9D" w:rsidDel="005A234B" w:rsidRDefault="00834ECC" w:rsidP="00834ECC">
      <w:pPr>
        <w:rPr>
          <w:del w:id="10833" w:author="Javier Quintana Pérez" w:date="2022-11-13T19:33:00Z"/>
          <w:rFonts w:ascii="Source Sans Pro" w:hAnsi="Source Sans Pro"/>
          <w:rPrChange w:id="10834" w:author="Javier Quintana Pérez" w:date="2022-05-09T17:41:00Z">
            <w:rPr>
              <w:del w:id="10835" w:author="Javier Quintana Pérez" w:date="2022-11-13T19:33:00Z"/>
            </w:rPr>
          </w:rPrChange>
        </w:rPr>
      </w:pPr>
      <w:bookmarkStart w:id="10836" w:name="_Toc120636834"/>
      <w:bookmarkStart w:id="10837" w:name="_Toc120640382"/>
      <w:bookmarkStart w:id="10838" w:name="_Toc122537389"/>
      <w:bookmarkEnd w:id="10836"/>
      <w:bookmarkEnd w:id="10837"/>
      <w:bookmarkEnd w:id="1083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834ECC" w:rsidRPr="00D41C9D" w:rsidDel="005A234B" w:rsidTr="00B20093">
        <w:trPr>
          <w:trHeight w:val="210"/>
          <w:jc w:val="center"/>
          <w:del w:id="10839" w:author="Javier Quintana Pérez" w:date="2022-11-13T19:33:00Z"/>
        </w:trPr>
        <w:tc>
          <w:tcPr>
            <w:tcW w:w="5000" w:type="pct"/>
          </w:tcPr>
          <w:p w:rsidR="00000000" w:rsidRDefault="00D919CB">
            <w:pPr>
              <w:pStyle w:val="Encabezado"/>
              <w:spacing w:line="240" w:lineRule="auto"/>
              <w:rPr>
                <w:del w:id="10840" w:author="Javier Quintana Pérez" w:date="2022-11-13T19:33:00Z"/>
                <w:rFonts w:ascii="Source Sans Pro" w:hAnsi="Source Sans Pro"/>
                <w:sz w:val="16"/>
                <w:rPrChange w:id="10841" w:author="Javier Quintana Pérez" w:date="2022-05-09T17:41:00Z">
                  <w:rPr>
                    <w:del w:id="10842" w:author="Javier Quintana Pérez" w:date="2022-11-13T19:33:00Z"/>
                    <w:sz w:val="16"/>
                  </w:rPr>
                </w:rPrChange>
              </w:rPr>
              <w:pPrChange w:id="10843" w:author="Javier Quintana Pérez" w:date="2022-05-11T17:56:00Z">
                <w:pPr>
                  <w:pStyle w:val="Encabezado"/>
                </w:pPr>
              </w:pPrChange>
            </w:pPr>
            <w:del w:id="10844" w:author="Javier Quintana Pérez" w:date="2022-11-13T19:33:00Z">
              <w:r w:rsidRPr="00D919CB">
                <w:rPr>
                  <w:rFonts w:ascii="Source Sans Pro" w:hAnsi="Source Sans Pro"/>
                  <w:sz w:val="16"/>
                  <w:rPrChange w:id="10845" w:author="Javier Quintana Pérez" w:date="2022-05-09T17:41:00Z">
                    <w:rPr>
                      <w:color w:val="0000FF"/>
                      <w:sz w:val="16"/>
                      <w:u w:val="single"/>
                    </w:rPr>
                  </w:rPrChange>
                </w:rPr>
                <w:delText>Se define por trazabilidad el conjunto de códigos, referencias o marcas que permiten identificar todos y cada uno de los componentes y procesos empleados en cada elemento fabricado.</w:delText>
              </w:r>
              <w:bookmarkStart w:id="10846" w:name="_Toc120636835"/>
              <w:bookmarkStart w:id="10847" w:name="_Toc120640383"/>
              <w:bookmarkStart w:id="10848" w:name="_Toc122537390"/>
              <w:bookmarkEnd w:id="10846"/>
              <w:bookmarkEnd w:id="10847"/>
              <w:bookmarkEnd w:id="10848"/>
            </w:del>
          </w:p>
          <w:p w:rsidR="00000000" w:rsidRDefault="00C3369D">
            <w:pPr>
              <w:pStyle w:val="Encabezado"/>
              <w:spacing w:line="240" w:lineRule="auto"/>
              <w:rPr>
                <w:del w:id="10849" w:author="Javier Quintana Pérez" w:date="2022-11-13T19:33:00Z"/>
                <w:rFonts w:ascii="Source Sans Pro" w:hAnsi="Source Sans Pro"/>
                <w:sz w:val="16"/>
                <w:rPrChange w:id="10850" w:author="Javier Quintana Pérez" w:date="2022-05-09T17:41:00Z">
                  <w:rPr>
                    <w:del w:id="10851" w:author="Javier Quintana Pérez" w:date="2022-11-13T19:33:00Z"/>
                    <w:sz w:val="16"/>
                  </w:rPr>
                </w:rPrChange>
              </w:rPr>
              <w:pPrChange w:id="10852" w:author="Javier Quintana Pérez" w:date="2022-05-11T17:56:00Z">
                <w:pPr>
                  <w:pStyle w:val="Encabezado"/>
                </w:pPr>
              </w:pPrChange>
            </w:pPr>
            <w:bookmarkStart w:id="10853" w:name="_Toc120636836"/>
            <w:bookmarkStart w:id="10854" w:name="_Toc120640384"/>
            <w:bookmarkStart w:id="10855" w:name="_Toc122537391"/>
            <w:bookmarkEnd w:id="10853"/>
            <w:bookmarkEnd w:id="10854"/>
            <w:bookmarkEnd w:id="10855"/>
          </w:p>
          <w:p w:rsidR="00000000" w:rsidRDefault="00D919CB">
            <w:pPr>
              <w:pStyle w:val="Encabezado"/>
              <w:spacing w:line="240" w:lineRule="auto"/>
              <w:rPr>
                <w:del w:id="10856" w:author="Javier Quintana Pérez" w:date="2022-11-13T19:33:00Z"/>
                <w:rFonts w:ascii="Source Sans Pro" w:hAnsi="Source Sans Pro"/>
                <w:sz w:val="16"/>
                <w:rPrChange w:id="10857" w:author="Javier Quintana Pérez" w:date="2022-05-09T17:41:00Z">
                  <w:rPr>
                    <w:del w:id="10858" w:author="Javier Quintana Pérez" w:date="2022-11-13T19:33:00Z"/>
                    <w:sz w:val="16"/>
                  </w:rPr>
                </w:rPrChange>
              </w:rPr>
              <w:pPrChange w:id="10859" w:author="Javier Quintana Pérez" w:date="2022-05-11T17:56:00Z">
                <w:pPr>
                  <w:pStyle w:val="Encabezado"/>
                </w:pPr>
              </w:pPrChange>
            </w:pPr>
            <w:del w:id="10860" w:author="Javier Quintana Pérez" w:date="2022-11-13T19:33:00Z">
              <w:r w:rsidRPr="00D919CB">
                <w:rPr>
                  <w:rFonts w:ascii="Source Sans Pro" w:hAnsi="Source Sans Pro"/>
                  <w:b/>
                  <w:bCs/>
                  <w:i/>
                  <w:iCs/>
                  <w:sz w:val="16"/>
                  <w:u w:val="single"/>
                  <w:rPrChange w:id="10861" w:author="Javier Quintana Pérez" w:date="2022-07-19T17:42:00Z">
                    <w:rPr>
                      <w:color w:val="0000FF"/>
                      <w:sz w:val="16"/>
                      <w:u w:val="single"/>
                    </w:rPr>
                  </w:rPrChange>
                </w:rPr>
                <w:delText>NORMA UNE-EN 13369</w:delText>
              </w:r>
              <w:r w:rsidRPr="00D919CB">
                <w:rPr>
                  <w:rFonts w:ascii="Source Sans Pro" w:hAnsi="Source Sans Pro"/>
                  <w:sz w:val="16"/>
                  <w:rPrChange w:id="10862" w:author="Javier Quintana Pérez" w:date="2022-05-09T17:41:00Z">
                    <w:rPr>
                      <w:color w:val="0000FF"/>
                      <w:sz w:val="16"/>
                      <w:u w:val="single"/>
                    </w:rPr>
                  </w:rPrChange>
                </w:rPr>
                <w:delText>:</w:delText>
              </w:r>
              <w:bookmarkStart w:id="10863" w:name="_Toc120636837"/>
              <w:bookmarkStart w:id="10864" w:name="_Toc120640385"/>
              <w:bookmarkStart w:id="10865" w:name="_Toc122537392"/>
              <w:bookmarkEnd w:id="10863"/>
              <w:bookmarkEnd w:id="10864"/>
              <w:bookmarkEnd w:id="10865"/>
            </w:del>
          </w:p>
          <w:p w:rsidR="00000000" w:rsidRDefault="00C3369D">
            <w:pPr>
              <w:pStyle w:val="Encabezado"/>
              <w:spacing w:line="240" w:lineRule="auto"/>
              <w:rPr>
                <w:del w:id="10866" w:author="Javier Quintana Pérez" w:date="2022-07-19T17:46:00Z"/>
                <w:rFonts w:ascii="Source Sans Pro" w:hAnsi="Source Sans Pro"/>
                <w:sz w:val="16"/>
                <w:rPrChange w:id="10867" w:author="Javier Quintana Pérez" w:date="2022-05-09T17:41:00Z">
                  <w:rPr>
                    <w:del w:id="10868" w:author="Javier Quintana Pérez" w:date="2022-07-19T17:46:00Z"/>
                    <w:sz w:val="16"/>
                  </w:rPr>
                </w:rPrChange>
              </w:rPr>
              <w:pPrChange w:id="10869" w:author="Javier Quintana Pérez" w:date="2022-05-11T17:56:00Z">
                <w:pPr>
                  <w:pStyle w:val="Encabezado"/>
                </w:pPr>
              </w:pPrChange>
            </w:pPr>
            <w:bookmarkStart w:id="10870" w:name="_Toc120636838"/>
            <w:bookmarkStart w:id="10871" w:name="_Toc120640386"/>
            <w:bookmarkStart w:id="10872" w:name="_Toc122537393"/>
            <w:bookmarkEnd w:id="10870"/>
            <w:bookmarkEnd w:id="10871"/>
            <w:bookmarkEnd w:id="10872"/>
          </w:p>
          <w:p w:rsidR="00000000" w:rsidRDefault="00D919CB">
            <w:pPr>
              <w:pStyle w:val="Encabezado"/>
              <w:spacing w:line="240" w:lineRule="auto"/>
              <w:rPr>
                <w:del w:id="10873" w:author="Javier Quintana Pérez" w:date="2022-11-13T19:33:00Z"/>
                <w:rFonts w:ascii="Source Sans Pro" w:hAnsi="Source Sans Pro"/>
                <w:sz w:val="16"/>
                <w:rPrChange w:id="10874" w:author="Javier Quintana Pérez" w:date="2022-05-09T17:41:00Z">
                  <w:rPr>
                    <w:del w:id="10875" w:author="Javier Quintana Pérez" w:date="2022-11-13T19:33:00Z"/>
                    <w:sz w:val="16"/>
                  </w:rPr>
                </w:rPrChange>
              </w:rPr>
              <w:pPrChange w:id="10876" w:author="Javier Quintana Pérez" w:date="2022-05-11T17:56:00Z">
                <w:pPr>
                  <w:pStyle w:val="Encabezado"/>
                </w:pPr>
              </w:pPrChange>
            </w:pPr>
            <w:del w:id="10877" w:author="Javier Quintana Pérez" w:date="2022-11-13T19:33:00Z">
              <w:r w:rsidRPr="00D919CB">
                <w:rPr>
                  <w:rFonts w:ascii="Source Sans Pro" w:hAnsi="Source Sans Pro"/>
                  <w:sz w:val="16"/>
                  <w:rPrChange w:id="10878" w:author="Javier Quintana Pérez" w:date="2022-05-09T17:41:00Z">
                    <w:rPr>
                      <w:color w:val="0000FF"/>
                      <w:sz w:val="16"/>
                      <w:u w:val="single"/>
                    </w:rPr>
                  </w:rPrChange>
                </w:rPr>
                <w:delText>La norma UNE-EN 13369 define los documentos técnicos que deben estar disponibles, como muy tarde en el momento del suministro y que:</w:delText>
              </w:r>
              <w:bookmarkStart w:id="10879" w:name="_Toc120636839"/>
              <w:bookmarkStart w:id="10880" w:name="_Toc120640387"/>
              <w:bookmarkStart w:id="10881" w:name="_Toc122537394"/>
              <w:bookmarkEnd w:id="10879"/>
              <w:bookmarkEnd w:id="10880"/>
              <w:bookmarkEnd w:id="10881"/>
            </w:del>
          </w:p>
          <w:p w:rsidR="00834ECC" w:rsidRPr="00D41C9D" w:rsidDel="005A234B" w:rsidRDefault="00D919CB">
            <w:pPr>
              <w:pStyle w:val="Encabezado"/>
              <w:numPr>
                <w:ilvl w:val="0"/>
                <w:numId w:val="12"/>
              </w:numPr>
              <w:tabs>
                <w:tab w:val="clear" w:pos="567"/>
              </w:tabs>
              <w:spacing w:line="240" w:lineRule="auto"/>
              <w:jc w:val="left"/>
              <w:rPr>
                <w:del w:id="10882" w:author="Javier Quintana Pérez" w:date="2022-11-13T19:33:00Z"/>
                <w:rFonts w:ascii="Source Sans Pro" w:hAnsi="Source Sans Pro"/>
                <w:sz w:val="16"/>
                <w:rPrChange w:id="10883" w:author="Javier Quintana Pérez" w:date="2022-05-09T17:41:00Z">
                  <w:rPr>
                    <w:del w:id="10884" w:author="Javier Quintana Pérez" w:date="2022-11-13T19:33:00Z"/>
                    <w:sz w:val="16"/>
                  </w:rPr>
                </w:rPrChange>
              </w:rPr>
            </w:pPr>
            <w:del w:id="10885" w:author="Javier Quintana Pérez" w:date="2022-11-13T19:33:00Z">
              <w:r w:rsidRPr="00D919CB">
                <w:rPr>
                  <w:rFonts w:ascii="Source Sans Pro" w:hAnsi="Source Sans Pro"/>
                  <w:sz w:val="16"/>
                  <w:rPrChange w:id="10886" w:author="Javier Quintana Pérez" w:date="2022-05-09T17:41:00Z">
                    <w:rPr>
                      <w:color w:val="0000FF"/>
                      <w:sz w:val="16"/>
                      <w:u w:val="single"/>
                    </w:rPr>
                  </w:rPrChange>
                </w:rPr>
                <w:delText>Aseguren la trazabilidad y detalles constructivos</w:delText>
              </w:r>
              <w:bookmarkStart w:id="10887" w:name="_Toc120636840"/>
              <w:bookmarkStart w:id="10888" w:name="_Toc120640388"/>
              <w:bookmarkStart w:id="10889" w:name="_Toc122537395"/>
              <w:bookmarkEnd w:id="10887"/>
              <w:bookmarkEnd w:id="10888"/>
              <w:bookmarkEnd w:id="10889"/>
            </w:del>
          </w:p>
          <w:p w:rsidR="00834ECC" w:rsidRPr="00D41C9D" w:rsidDel="005A234B" w:rsidRDefault="00D919CB">
            <w:pPr>
              <w:pStyle w:val="Encabezado"/>
              <w:numPr>
                <w:ilvl w:val="0"/>
                <w:numId w:val="12"/>
              </w:numPr>
              <w:tabs>
                <w:tab w:val="clear" w:pos="567"/>
              </w:tabs>
              <w:spacing w:line="240" w:lineRule="auto"/>
              <w:jc w:val="left"/>
              <w:rPr>
                <w:del w:id="10890" w:author="Javier Quintana Pérez" w:date="2022-11-13T19:33:00Z"/>
                <w:rFonts w:ascii="Source Sans Pro" w:hAnsi="Source Sans Pro"/>
                <w:sz w:val="16"/>
                <w:rPrChange w:id="10891" w:author="Javier Quintana Pérez" w:date="2022-05-09T17:41:00Z">
                  <w:rPr>
                    <w:del w:id="10892" w:author="Javier Quintana Pérez" w:date="2022-11-13T19:33:00Z"/>
                    <w:sz w:val="16"/>
                  </w:rPr>
                </w:rPrChange>
              </w:rPr>
            </w:pPr>
            <w:del w:id="10893" w:author="Javier Quintana Pérez" w:date="2022-11-13T19:33:00Z">
              <w:r w:rsidRPr="00D919CB">
                <w:rPr>
                  <w:rFonts w:ascii="Source Sans Pro" w:hAnsi="Source Sans Pro"/>
                  <w:sz w:val="16"/>
                  <w:rPrChange w:id="10894" w:author="Javier Quintana Pérez" w:date="2022-05-09T17:41:00Z">
                    <w:rPr>
                      <w:color w:val="0000FF"/>
                      <w:sz w:val="16"/>
                      <w:u w:val="single"/>
                    </w:rPr>
                  </w:rPrChange>
                </w:rPr>
                <w:delText>Cumplan las disposiciones nacionales de los documentos de proyecto del lugar de uso</w:delText>
              </w:r>
              <w:bookmarkStart w:id="10895" w:name="_Toc120636841"/>
              <w:bookmarkStart w:id="10896" w:name="_Toc120640389"/>
              <w:bookmarkStart w:id="10897" w:name="_Toc122537396"/>
              <w:bookmarkEnd w:id="10895"/>
              <w:bookmarkEnd w:id="10896"/>
              <w:bookmarkEnd w:id="10897"/>
            </w:del>
          </w:p>
          <w:p w:rsidR="00834ECC" w:rsidRPr="00D41C9D" w:rsidDel="005A234B" w:rsidRDefault="00D919CB">
            <w:pPr>
              <w:pStyle w:val="Encabezado"/>
              <w:numPr>
                <w:ilvl w:val="0"/>
                <w:numId w:val="12"/>
              </w:numPr>
              <w:tabs>
                <w:tab w:val="clear" w:pos="567"/>
              </w:tabs>
              <w:spacing w:line="240" w:lineRule="auto"/>
              <w:jc w:val="left"/>
              <w:rPr>
                <w:del w:id="10898" w:author="Javier Quintana Pérez" w:date="2022-11-13T19:33:00Z"/>
                <w:rFonts w:ascii="Source Sans Pro" w:hAnsi="Source Sans Pro"/>
                <w:sz w:val="16"/>
                <w:rPrChange w:id="10899" w:author="Javier Quintana Pérez" w:date="2022-05-09T17:41:00Z">
                  <w:rPr>
                    <w:del w:id="10900" w:author="Javier Quintana Pérez" w:date="2022-11-13T19:33:00Z"/>
                    <w:sz w:val="16"/>
                  </w:rPr>
                </w:rPrChange>
              </w:rPr>
            </w:pPr>
            <w:del w:id="10901" w:author="Javier Quintana Pérez" w:date="2022-11-13T19:33:00Z">
              <w:r w:rsidRPr="00D919CB">
                <w:rPr>
                  <w:rFonts w:ascii="Source Sans Pro" w:hAnsi="Source Sans Pro"/>
                  <w:sz w:val="16"/>
                  <w:rPrChange w:id="10902" w:author="Javier Quintana Pérez" w:date="2022-05-09T17:41:00Z">
                    <w:rPr>
                      <w:color w:val="0000FF"/>
                      <w:sz w:val="16"/>
                      <w:u w:val="single"/>
                    </w:rPr>
                  </w:rPrChange>
                </w:rPr>
                <w:delText>Proporcionen recomendaciones para el transporte, manipulación y almacenamiento seguros</w:delText>
              </w:r>
              <w:bookmarkStart w:id="10903" w:name="_Toc120636842"/>
              <w:bookmarkStart w:id="10904" w:name="_Toc120640390"/>
              <w:bookmarkStart w:id="10905" w:name="_Toc122537397"/>
              <w:bookmarkEnd w:id="10903"/>
              <w:bookmarkEnd w:id="10904"/>
              <w:bookmarkEnd w:id="10905"/>
            </w:del>
          </w:p>
          <w:p w:rsidR="00834ECC" w:rsidRPr="00D41C9D" w:rsidDel="005A234B" w:rsidRDefault="00D919CB">
            <w:pPr>
              <w:pStyle w:val="Encabezado"/>
              <w:numPr>
                <w:ilvl w:val="0"/>
                <w:numId w:val="12"/>
              </w:numPr>
              <w:tabs>
                <w:tab w:val="clear" w:pos="567"/>
              </w:tabs>
              <w:spacing w:line="240" w:lineRule="auto"/>
              <w:jc w:val="left"/>
              <w:rPr>
                <w:del w:id="10906" w:author="Javier Quintana Pérez" w:date="2022-11-13T19:33:00Z"/>
                <w:rFonts w:ascii="Source Sans Pro" w:hAnsi="Source Sans Pro"/>
                <w:sz w:val="16"/>
                <w:rPrChange w:id="10907" w:author="Javier Quintana Pérez" w:date="2022-05-09T17:41:00Z">
                  <w:rPr>
                    <w:del w:id="10908" w:author="Javier Quintana Pérez" w:date="2022-11-13T19:33:00Z"/>
                    <w:sz w:val="16"/>
                  </w:rPr>
                </w:rPrChange>
              </w:rPr>
            </w:pPr>
            <w:del w:id="10909" w:author="Javier Quintana Pérez" w:date="2022-11-13T19:33:00Z">
              <w:r w:rsidRPr="00D919CB">
                <w:rPr>
                  <w:rFonts w:ascii="Source Sans Pro" w:hAnsi="Source Sans Pro"/>
                  <w:sz w:val="16"/>
                  <w:rPrChange w:id="10910" w:author="Javier Quintana Pérez" w:date="2022-05-09T17:41:00Z">
                    <w:rPr>
                      <w:color w:val="0000FF"/>
                      <w:sz w:val="16"/>
                      <w:u w:val="single"/>
                    </w:rPr>
                  </w:rPrChange>
                </w:rPr>
                <w:delText>Proporcionen especificaciones para el montaje de los elementos</w:delText>
              </w:r>
              <w:bookmarkStart w:id="10911" w:name="_Toc120636843"/>
              <w:bookmarkStart w:id="10912" w:name="_Toc120640391"/>
              <w:bookmarkStart w:id="10913" w:name="_Toc122537398"/>
              <w:bookmarkEnd w:id="10911"/>
              <w:bookmarkEnd w:id="10912"/>
              <w:bookmarkEnd w:id="10913"/>
            </w:del>
          </w:p>
          <w:p w:rsidR="00834ECC" w:rsidRPr="00D41C9D" w:rsidDel="005A234B" w:rsidRDefault="00D919CB">
            <w:pPr>
              <w:pStyle w:val="Encabezado"/>
              <w:numPr>
                <w:ilvl w:val="0"/>
                <w:numId w:val="12"/>
              </w:numPr>
              <w:tabs>
                <w:tab w:val="clear" w:pos="567"/>
              </w:tabs>
              <w:spacing w:line="240" w:lineRule="auto"/>
              <w:jc w:val="left"/>
              <w:rPr>
                <w:del w:id="10914" w:author="Javier Quintana Pérez" w:date="2022-11-13T19:33:00Z"/>
                <w:rFonts w:ascii="Source Sans Pro" w:hAnsi="Source Sans Pro"/>
                <w:sz w:val="16"/>
                <w:rPrChange w:id="10915" w:author="Javier Quintana Pérez" w:date="2022-05-09T17:41:00Z">
                  <w:rPr>
                    <w:del w:id="10916" w:author="Javier Quintana Pérez" w:date="2022-11-13T19:33:00Z"/>
                    <w:sz w:val="16"/>
                  </w:rPr>
                </w:rPrChange>
              </w:rPr>
            </w:pPr>
            <w:del w:id="10917" w:author="Javier Quintana Pérez" w:date="2022-11-13T19:33:00Z">
              <w:r w:rsidRPr="00D919CB">
                <w:rPr>
                  <w:rFonts w:ascii="Source Sans Pro" w:hAnsi="Source Sans Pro"/>
                  <w:sz w:val="16"/>
                  <w:rPrChange w:id="10918" w:author="Javier Quintana Pérez" w:date="2022-05-09T17:41:00Z">
                    <w:rPr>
                      <w:color w:val="0000FF"/>
                      <w:sz w:val="16"/>
                      <w:u w:val="single"/>
                    </w:rPr>
                  </w:rPrChange>
                </w:rPr>
                <w:delText>Proporcionen información adicional referida al etiquetado del marcado sobre los elementos</w:delText>
              </w:r>
              <w:bookmarkStart w:id="10919" w:name="_Toc120636844"/>
              <w:bookmarkStart w:id="10920" w:name="_Toc120640392"/>
              <w:bookmarkStart w:id="10921" w:name="_Toc122537399"/>
              <w:bookmarkEnd w:id="10919"/>
              <w:bookmarkEnd w:id="10920"/>
              <w:bookmarkEnd w:id="10921"/>
            </w:del>
          </w:p>
          <w:p w:rsidR="00000000" w:rsidRDefault="00C3369D">
            <w:pPr>
              <w:pStyle w:val="Encabezado"/>
              <w:numPr>
                <w:ilvl w:val="0"/>
                <w:numId w:val="12"/>
              </w:numPr>
              <w:tabs>
                <w:tab w:val="clear" w:pos="567"/>
              </w:tabs>
              <w:spacing w:line="240" w:lineRule="auto"/>
              <w:jc w:val="left"/>
              <w:rPr>
                <w:del w:id="10922" w:author="Javier Quintana Pérez" w:date="2022-11-13T19:33:00Z"/>
                <w:rFonts w:ascii="Source Sans Pro" w:hAnsi="Source Sans Pro"/>
                <w:sz w:val="16"/>
                <w:rPrChange w:id="10923" w:author="mjsierra" w:date="2022-07-29T11:08:00Z">
                  <w:rPr>
                    <w:del w:id="10924" w:author="Javier Quintana Pérez" w:date="2022-11-13T19:33:00Z"/>
                    <w:sz w:val="16"/>
                  </w:rPr>
                </w:rPrChange>
              </w:rPr>
              <w:pPrChange w:id="10925" w:author="Javier Quintana Pérez" w:date="2022-05-11T17:56:00Z">
                <w:pPr>
                  <w:pStyle w:val="Encabezado"/>
                </w:pPr>
              </w:pPrChange>
            </w:pPr>
            <w:bookmarkStart w:id="10926" w:name="_Toc120636845"/>
            <w:bookmarkStart w:id="10927" w:name="_Toc120640393"/>
            <w:bookmarkStart w:id="10928" w:name="_Toc122537400"/>
            <w:bookmarkEnd w:id="10926"/>
            <w:bookmarkEnd w:id="10927"/>
            <w:bookmarkEnd w:id="10928"/>
          </w:p>
          <w:p w:rsidR="00000000" w:rsidRDefault="00D919CB">
            <w:pPr>
              <w:pStyle w:val="Encabezado"/>
              <w:spacing w:line="240" w:lineRule="auto"/>
              <w:rPr>
                <w:del w:id="10929" w:author="Javier Quintana Pérez" w:date="2022-11-13T19:33:00Z"/>
                <w:rFonts w:ascii="Source Sans Pro" w:hAnsi="Source Sans Pro"/>
                <w:b/>
                <w:bCs/>
                <w:i/>
                <w:sz w:val="16"/>
                <w:u w:val="single"/>
                <w:rPrChange w:id="10930" w:author="Javier Quintana Pérez" w:date="2022-07-19T17:42:00Z">
                  <w:rPr>
                    <w:del w:id="10931" w:author="Javier Quintana Pérez" w:date="2022-11-13T19:33:00Z"/>
                    <w:i/>
                    <w:sz w:val="16"/>
                  </w:rPr>
                </w:rPrChange>
              </w:rPr>
              <w:pPrChange w:id="10932" w:author="Javier Quintana Pérez" w:date="2022-05-11T17:56:00Z">
                <w:pPr>
                  <w:pStyle w:val="Encabezado"/>
                </w:pPr>
              </w:pPrChange>
            </w:pPr>
            <w:del w:id="10933" w:author="Javier Quintana Pérez" w:date="2022-11-13T19:33:00Z">
              <w:r w:rsidRPr="00D919CB">
                <w:rPr>
                  <w:rFonts w:ascii="Source Sans Pro" w:hAnsi="Source Sans Pro"/>
                  <w:b/>
                  <w:bCs/>
                  <w:i/>
                  <w:sz w:val="16"/>
                  <w:u w:val="single"/>
                  <w:rPrChange w:id="10934" w:author="Javier Quintana Pérez" w:date="2022-07-19T17:42:00Z">
                    <w:rPr>
                      <w:i/>
                      <w:color w:val="0000FF"/>
                      <w:sz w:val="16"/>
                      <w:u w:val="single"/>
                    </w:rPr>
                  </w:rPrChange>
                </w:rPr>
                <w:delText>PPTGTAA Y PPTGTSP</w:delText>
              </w:r>
              <w:bookmarkStart w:id="10935" w:name="_Toc120636846"/>
              <w:bookmarkStart w:id="10936" w:name="_Toc120640394"/>
              <w:bookmarkStart w:id="10937" w:name="_Toc122537401"/>
              <w:bookmarkEnd w:id="10935"/>
              <w:bookmarkEnd w:id="10936"/>
              <w:bookmarkEnd w:id="10937"/>
            </w:del>
          </w:p>
          <w:p w:rsidR="00000000" w:rsidRDefault="00D919CB">
            <w:pPr>
              <w:pStyle w:val="Encabezado"/>
              <w:spacing w:line="240" w:lineRule="auto"/>
              <w:rPr>
                <w:del w:id="10938" w:author="Javier Quintana Pérez" w:date="2022-11-13T19:33:00Z"/>
                <w:rFonts w:ascii="Source Sans Pro" w:hAnsi="Source Sans Pro"/>
                <w:i/>
                <w:sz w:val="16"/>
                <w:rPrChange w:id="10939" w:author="Javier Quintana Pérez" w:date="2022-05-09T17:41:00Z">
                  <w:rPr>
                    <w:del w:id="10940" w:author="Javier Quintana Pérez" w:date="2022-11-13T19:33:00Z"/>
                    <w:i/>
                    <w:sz w:val="16"/>
                  </w:rPr>
                </w:rPrChange>
              </w:rPr>
              <w:pPrChange w:id="10941" w:author="Javier Quintana Pérez" w:date="2022-05-11T17:56:00Z">
                <w:pPr>
                  <w:pStyle w:val="Encabezado"/>
                </w:pPr>
              </w:pPrChange>
            </w:pPr>
            <w:del w:id="10942" w:author="Javier Quintana Pérez" w:date="2022-11-13T19:33:00Z">
              <w:r w:rsidRPr="00D919CB">
                <w:rPr>
                  <w:rFonts w:ascii="Source Sans Pro" w:hAnsi="Source Sans Pro"/>
                  <w:i/>
                  <w:sz w:val="16"/>
                  <w:rPrChange w:id="10943" w:author="Javier Quintana Pérez" w:date="2022-05-09T17:41:00Z">
                    <w:rPr>
                      <w:i/>
                      <w:color w:val="0000FF"/>
                      <w:sz w:val="16"/>
                      <w:u w:val="single"/>
                    </w:rPr>
                  </w:rPrChange>
                </w:rPr>
                <w:delText>En el caso de tubos, deberán llevar, como mínimo, las marcas siguientes, realizadas por cualquier procedimiento que asegure su duración permanente: Marca de fábrica, diámetro nominal, presión normalizada o presión de trabajo, marca de identificación, de orden, edad</w:delText>
              </w:r>
            </w:del>
            <w:del w:id="10944" w:author="Javier Quintana Pérez" w:date="2022-05-11T17:47:00Z">
              <w:r w:rsidRPr="00D919CB">
                <w:rPr>
                  <w:rFonts w:ascii="Source Sans Pro" w:hAnsi="Source Sans Pro"/>
                  <w:i/>
                  <w:sz w:val="16"/>
                  <w:rPrChange w:id="10945" w:author="Javier Quintana Pérez" w:date="2022-05-09T17:41:00Z">
                    <w:rPr>
                      <w:i/>
                      <w:color w:val="0000FF"/>
                      <w:sz w:val="16"/>
                      <w:u w:val="single"/>
                    </w:rPr>
                  </w:rPrChange>
                </w:rPr>
                <w:delText>,</w:delText>
              </w:r>
            </w:del>
            <w:del w:id="10946" w:author="Javier Quintana Pérez" w:date="2022-11-13T19:33:00Z">
              <w:r w:rsidRPr="00D919CB">
                <w:rPr>
                  <w:rFonts w:ascii="Source Sans Pro" w:hAnsi="Source Sans Pro"/>
                  <w:i/>
                  <w:sz w:val="16"/>
                  <w:rPrChange w:id="10947" w:author="Javier Quintana Pérez" w:date="2022-05-09T17:41:00Z">
                    <w:rPr>
                      <w:i/>
                      <w:color w:val="0000FF"/>
                      <w:sz w:val="16"/>
                      <w:u w:val="single"/>
                    </w:rPr>
                  </w:rPrChange>
                </w:rPr>
                <w:delText xml:space="preserve"> o serie, que permita encontrar la fecha de fabricación y modalidades de las pruebas de recepción y entrega.</w:delText>
              </w:r>
              <w:bookmarkStart w:id="10948" w:name="_Toc120636847"/>
              <w:bookmarkStart w:id="10949" w:name="_Toc120640395"/>
              <w:bookmarkStart w:id="10950" w:name="_Toc122537402"/>
              <w:bookmarkEnd w:id="10948"/>
              <w:bookmarkEnd w:id="10949"/>
              <w:bookmarkEnd w:id="10950"/>
            </w:del>
          </w:p>
          <w:p w:rsidR="00000000" w:rsidRDefault="00D919CB">
            <w:pPr>
              <w:pStyle w:val="Encabezado"/>
              <w:spacing w:line="240" w:lineRule="auto"/>
              <w:rPr>
                <w:del w:id="10951" w:author="Javier Quintana Pérez" w:date="2022-11-13T19:33:00Z"/>
                <w:rFonts w:ascii="Source Sans Pro" w:hAnsi="Source Sans Pro"/>
                <w:i/>
                <w:sz w:val="16"/>
                <w:rPrChange w:id="10952" w:author="Javier Quintana Pérez" w:date="2022-05-09T17:41:00Z">
                  <w:rPr>
                    <w:del w:id="10953" w:author="Javier Quintana Pérez" w:date="2022-11-13T19:33:00Z"/>
                    <w:i/>
                    <w:sz w:val="16"/>
                  </w:rPr>
                </w:rPrChange>
              </w:rPr>
              <w:pPrChange w:id="10954" w:author="Javier Quintana Pérez" w:date="2022-05-11T17:56:00Z">
                <w:pPr>
                  <w:pStyle w:val="Encabezado"/>
                </w:pPr>
              </w:pPrChange>
            </w:pPr>
            <w:del w:id="10955" w:author="Javier Quintana Pérez" w:date="2022-11-13T19:33:00Z">
              <w:r w:rsidRPr="00D919CB">
                <w:rPr>
                  <w:rFonts w:ascii="Source Sans Pro" w:hAnsi="Source Sans Pro"/>
                  <w:i/>
                  <w:sz w:val="16"/>
                  <w:rPrChange w:id="10956" w:author="Javier Quintana Pérez" w:date="2022-05-09T17:41:00Z">
                    <w:rPr>
                      <w:i/>
                      <w:color w:val="0000FF"/>
                      <w:sz w:val="16"/>
                      <w:u w:val="single"/>
                    </w:rPr>
                  </w:rPrChange>
                </w:rPr>
                <w:delText>En los de saneamiento, llevarán la sigla SAN, seguida de la serie de clasificación a que pertenece el tubo.</w:delText>
              </w:r>
              <w:bookmarkStart w:id="10957" w:name="_Toc120636848"/>
              <w:bookmarkStart w:id="10958" w:name="_Toc120640396"/>
              <w:bookmarkStart w:id="10959" w:name="_Toc122537403"/>
              <w:bookmarkEnd w:id="10957"/>
              <w:bookmarkEnd w:id="10958"/>
              <w:bookmarkEnd w:id="10959"/>
            </w:del>
          </w:p>
        </w:tc>
        <w:bookmarkStart w:id="10960" w:name="_Toc120636849"/>
        <w:bookmarkStart w:id="10961" w:name="_Toc120640397"/>
        <w:bookmarkStart w:id="10962" w:name="_Toc122537404"/>
        <w:bookmarkEnd w:id="10960"/>
        <w:bookmarkEnd w:id="10961"/>
        <w:bookmarkEnd w:id="10962"/>
      </w:tr>
    </w:tbl>
    <w:p w:rsidR="00834ECC" w:rsidRPr="00D41C9D" w:rsidDel="005A234B" w:rsidRDefault="00834ECC" w:rsidP="00834ECC">
      <w:pPr>
        <w:rPr>
          <w:del w:id="10963" w:author="Javier Quintana Pérez" w:date="2022-11-13T19:33:00Z"/>
          <w:rFonts w:ascii="Source Sans Pro" w:hAnsi="Source Sans Pro"/>
          <w:color w:val="000000"/>
          <w:rPrChange w:id="10964" w:author="Javier Quintana Pérez" w:date="2022-05-09T17:41:00Z">
            <w:rPr>
              <w:del w:id="10965" w:author="Javier Quintana Pérez" w:date="2022-11-13T19:33:00Z"/>
              <w:color w:val="000000"/>
            </w:rPr>
          </w:rPrChange>
        </w:rPr>
      </w:pPr>
      <w:bookmarkStart w:id="10966" w:name="_Toc120636850"/>
      <w:bookmarkStart w:id="10967" w:name="_Toc120640398"/>
      <w:bookmarkStart w:id="10968" w:name="_Toc122537405"/>
      <w:bookmarkEnd w:id="10966"/>
      <w:bookmarkEnd w:id="10967"/>
      <w:bookmarkEnd w:id="10968"/>
    </w:p>
    <w:p w:rsidR="00A43825" w:rsidRPr="00D41C9D" w:rsidDel="005A234B" w:rsidRDefault="00A43825" w:rsidP="00834ECC">
      <w:pPr>
        <w:rPr>
          <w:del w:id="10969" w:author="Javier Quintana Pérez" w:date="2022-11-13T19:33:00Z"/>
          <w:rFonts w:ascii="Source Sans Pro" w:hAnsi="Source Sans Pro"/>
          <w:color w:val="000000"/>
          <w:rPrChange w:id="10970" w:author="Javier Quintana Pérez" w:date="2022-05-09T17:41:00Z">
            <w:rPr>
              <w:del w:id="10971" w:author="Javier Quintana Pérez" w:date="2022-11-13T19:33:00Z"/>
              <w:color w:val="000000"/>
            </w:rPr>
          </w:rPrChange>
        </w:rPr>
      </w:pPr>
      <w:bookmarkStart w:id="10972" w:name="_Toc120636851"/>
      <w:bookmarkStart w:id="10973" w:name="_Toc120640399"/>
      <w:bookmarkStart w:id="10974" w:name="_Toc122537406"/>
      <w:bookmarkEnd w:id="10972"/>
      <w:bookmarkEnd w:id="10973"/>
      <w:bookmarkEnd w:id="10974"/>
    </w:p>
    <w:p w:rsidR="00000000" w:rsidRDefault="00D919CB">
      <w:pPr>
        <w:pStyle w:val="Nivel2"/>
        <w:numPr>
          <w:ilvl w:val="1"/>
          <w:numId w:val="40"/>
        </w:numPr>
        <w:tabs>
          <w:tab w:val="clear" w:pos="851"/>
          <w:tab w:val="left" w:pos="426"/>
        </w:tabs>
        <w:ind w:left="567" w:hanging="567"/>
        <w:rPr>
          <w:del w:id="10975" w:author="Javier Quintana Pérez" w:date="2022-11-13T19:33:00Z"/>
          <w:rFonts w:ascii="Source Sans Pro" w:hAnsi="Source Sans Pro"/>
          <w:rPrChange w:id="10976" w:author="Javier Quintana Pérez" w:date="2022-05-11T17:48:00Z">
            <w:rPr>
              <w:del w:id="10977" w:author="Javier Quintana Pérez" w:date="2022-11-13T19:33:00Z"/>
            </w:rPr>
          </w:rPrChange>
        </w:rPr>
        <w:pPrChange w:id="10978" w:author="Javier Quintana Pérez" w:date="2022-05-11T17:49:00Z">
          <w:pPr>
            <w:pStyle w:val="Nivel2"/>
          </w:pPr>
        </w:pPrChange>
      </w:pPr>
      <w:bookmarkStart w:id="10979" w:name="_Toc520122154"/>
      <w:bookmarkStart w:id="10980" w:name="_Toc520134299"/>
      <w:bookmarkStart w:id="10981" w:name="_Toc520134616"/>
      <w:bookmarkStart w:id="10982" w:name="_Toc520135894"/>
      <w:bookmarkStart w:id="10983" w:name="_Toc520136315"/>
      <w:bookmarkStart w:id="10984" w:name="_Toc529041569"/>
      <w:bookmarkStart w:id="10985" w:name="_Toc529270487"/>
      <w:bookmarkStart w:id="10986" w:name="_Toc532372557"/>
      <w:bookmarkStart w:id="10987" w:name="_Toc532373515"/>
      <w:bookmarkStart w:id="10988" w:name="_Toc532374021"/>
      <w:del w:id="10989" w:author="Javier Quintana Pérez" w:date="2022-05-11T17:49:00Z">
        <w:r w:rsidRPr="00D919CB">
          <w:rPr>
            <w:rFonts w:ascii="Source Sans Pro" w:hAnsi="Source Sans Pro"/>
            <w:rPrChange w:id="10990" w:author="Javier Quintana Pérez" w:date="2022-05-11T17:48:00Z">
              <w:rPr>
                <w:color w:val="0000FF"/>
                <w:u w:val="single"/>
              </w:rPr>
            </w:rPrChange>
          </w:rPr>
          <w:delText xml:space="preserve"> </w:delText>
        </w:r>
      </w:del>
      <w:del w:id="10991" w:author="Javier Quintana Pérez" w:date="2022-11-13T19:33:00Z">
        <w:r w:rsidRPr="00D919CB">
          <w:rPr>
            <w:rFonts w:ascii="Source Sans Pro" w:hAnsi="Source Sans Pro"/>
            <w:rPrChange w:id="10992" w:author="Javier Quintana Pérez" w:date="2022-05-11T17:48:00Z">
              <w:rPr>
                <w:color w:val="0000FF"/>
                <w:u w:val="single"/>
              </w:rPr>
            </w:rPrChange>
          </w:rPr>
          <w:delText>DOCUMENTACIÓN MARCADO CE</w:delText>
        </w:r>
        <w:bookmarkStart w:id="10993" w:name="_Toc120636852"/>
        <w:bookmarkStart w:id="10994" w:name="_Toc120640400"/>
        <w:bookmarkStart w:id="10995" w:name="_Toc122537407"/>
        <w:bookmarkEnd w:id="10979"/>
        <w:bookmarkEnd w:id="10980"/>
        <w:bookmarkEnd w:id="10981"/>
        <w:bookmarkEnd w:id="10982"/>
        <w:bookmarkEnd w:id="10983"/>
        <w:bookmarkEnd w:id="10984"/>
        <w:bookmarkEnd w:id="10985"/>
        <w:bookmarkEnd w:id="10986"/>
        <w:bookmarkEnd w:id="10987"/>
        <w:bookmarkEnd w:id="10988"/>
        <w:bookmarkEnd w:id="10993"/>
        <w:bookmarkEnd w:id="10994"/>
        <w:bookmarkEnd w:id="10995"/>
      </w:del>
    </w:p>
    <w:p w:rsidR="00834ECC" w:rsidRPr="00D41C9D" w:rsidDel="005A234B" w:rsidRDefault="00834ECC" w:rsidP="00834ECC">
      <w:pPr>
        <w:rPr>
          <w:del w:id="10996" w:author="Javier Quintana Pérez" w:date="2022-11-13T19:33:00Z"/>
          <w:rFonts w:ascii="Source Sans Pro" w:hAnsi="Source Sans Pro"/>
          <w:color w:val="000000"/>
          <w:rPrChange w:id="10997" w:author="Javier Quintana Pérez" w:date="2022-05-09T17:41:00Z">
            <w:rPr>
              <w:del w:id="10998" w:author="Javier Quintana Pérez" w:date="2022-11-13T19:33:00Z"/>
              <w:color w:val="000000"/>
            </w:rPr>
          </w:rPrChange>
        </w:rPr>
      </w:pPr>
      <w:bookmarkStart w:id="10999" w:name="_Toc120636853"/>
      <w:bookmarkStart w:id="11000" w:name="_Toc120640401"/>
      <w:bookmarkStart w:id="11001" w:name="_Toc122537408"/>
      <w:bookmarkEnd w:id="10999"/>
      <w:bookmarkEnd w:id="11000"/>
      <w:bookmarkEnd w:id="1100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1002" w:author="Javier Quintana Pérez" w:date="2022-05-11T17:49: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1003">
          <w:tblGrid>
            <w:gridCol w:w="6665"/>
            <w:gridCol w:w="1371"/>
            <w:gridCol w:w="1250"/>
          </w:tblGrid>
        </w:tblGridChange>
      </w:tblGrid>
      <w:tr w:rsidR="00834ECC" w:rsidRPr="00A27FBD" w:rsidDel="005A234B" w:rsidTr="00A8541C">
        <w:trPr>
          <w:jc w:val="center"/>
          <w:del w:id="11004" w:author="Javier Quintana Pérez" w:date="2022-11-13T19:33:00Z"/>
          <w:trPrChange w:id="11005" w:author="Javier Quintana Pérez" w:date="2022-05-11T17:49:00Z">
            <w:trPr>
              <w:jc w:val="center"/>
            </w:trPr>
          </w:trPrChange>
        </w:trPr>
        <w:tc>
          <w:tcPr>
            <w:tcW w:w="3589" w:type="pct"/>
            <w:tcBorders>
              <w:top w:val="nil"/>
              <w:left w:val="nil"/>
            </w:tcBorders>
            <w:shd w:val="clear" w:color="auto" w:fill="auto"/>
            <w:tcPrChange w:id="11006" w:author="Javier Quintana Pérez" w:date="2022-05-11T17:49:00Z">
              <w:tcPr>
                <w:tcW w:w="3589" w:type="pct"/>
                <w:shd w:val="clear" w:color="auto" w:fill="auto"/>
              </w:tcPr>
            </w:tcPrChange>
          </w:tcPr>
          <w:p w:rsidR="00834ECC" w:rsidRPr="00A27FBD" w:rsidDel="005A234B" w:rsidRDefault="00834ECC" w:rsidP="00834ECC">
            <w:pPr>
              <w:pStyle w:val="Textoindependiente"/>
              <w:rPr>
                <w:del w:id="11007" w:author="Javier Quintana Pérez" w:date="2022-11-13T19:33:00Z"/>
                <w:rFonts w:ascii="Source Sans Pro" w:hAnsi="Source Sans Pro"/>
                <w:i w:val="0"/>
                <w:sz w:val="20"/>
                <w:rPrChange w:id="11008" w:author="Javier Quintana Pérez" w:date="2022-05-11T17:50:00Z">
                  <w:rPr>
                    <w:del w:id="11009" w:author="Javier Quintana Pérez" w:date="2022-11-13T19:33:00Z"/>
                    <w:rFonts w:ascii="NewsGotT" w:hAnsi="NewsGotT"/>
                    <w:i w:val="0"/>
                    <w:sz w:val="20"/>
                  </w:rPr>
                </w:rPrChange>
              </w:rPr>
            </w:pPr>
            <w:bookmarkStart w:id="11010" w:name="_Toc120636854"/>
            <w:bookmarkStart w:id="11011" w:name="_Toc120640402"/>
            <w:bookmarkStart w:id="11012" w:name="_Toc122537409"/>
            <w:bookmarkEnd w:id="11010"/>
            <w:bookmarkEnd w:id="11011"/>
            <w:bookmarkEnd w:id="11012"/>
          </w:p>
        </w:tc>
        <w:tc>
          <w:tcPr>
            <w:tcW w:w="705" w:type="pct"/>
            <w:shd w:val="clear" w:color="auto" w:fill="auto"/>
            <w:tcPrChange w:id="11013" w:author="Javier Quintana Pérez" w:date="2022-05-11T17:49:00Z">
              <w:tcPr>
                <w:tcW w:w="738" w:type="pct"/>
                <w:shd w:val="clear" w:color="auto" w:fill="auto"/>
              </w:tcPr>
            </w:tcPrChange>
          </w:tcPr>
          <w:p w:rsidR="00834ECC" w:rsidRPr="00A27FBD" w:rsidDel="005A234B" w:rsidRDefault="00D919CB" w:rsidP="00834ECC">
            <w:pPr>
              <w:jc w:val="center"/>
              <w:rPr>
                <w:del w:id="11014" w:author="Javier Quintana Pérez" w:date="2022-11-13T19:33:00Z"/>
                <w:rFonts w:ascii="Source Sans Pro" w:hAnsi="Source Sans Pro"/>
                <w:rPrChange w:id="11015" w:author="Javier Quintana Pérez" w:date="2022-05-11T17:50:00Z">
                  <w:rPr>
                    <w:del w:id="11016" w:author="Javier Quintana Pérez" w:date="2022-11-13T19:33:00Z"/>
                  </w:rPr>
                </w:rPrChange>
              </w:rPr>
            </w:pPr>
            <w:del w:id="11017" w:author="Javier Quintana Pérez" w:date="2022-11-13T19:33:00Z">
              <w:r w:rsidRPr="00D919CB">
                <w:rPr>
                  <w:rFonts w:ascii="Source Sans Pro" w:hAnsi="Source Sans Pro"/>
                  <w:rPrChange w:id="11018" w:author="Javier Quintana Pérez" w:date="2022-05-11T17:50:00Z">
                    <w:rPr>
                      <w:color w:val="0000FF"/>
                      <w:u w:val="single"/>
                    </w:rPr>
                  </w:rPrChange>
                </w:rPr>
                <w:delText>SI</w:delText>
              </w:r>
              <w:bookmarkStart w:id="11019" w:name="_Toc120636855"/>
              <w:bookmarkStart w:id="11020" w:name="_Toc120640403"/>
              <w:bookmarkStart w:id="11021" w:name="_Toc122537410"/>
              <w:bookmarkEnd w:id="11019"/>
              <w:bookmarkEnd w:id="11020"/>
              <w:bookmarkEnd w:id="11021"/>
            </w:del>
          </w:p>
        </w:tc>
        <w:tc>
          <w:tcPr>
            <w:tcW w:w="706" w:type="pct"/>
            <w:shd w:val="clear" w:color="auto" w:fill="auto"/>
            <w:tcPrChange w:id="11022" w:author="Javier Quintana Pérez" w:date="2022-05-11T17:49:00Z">
              <w:tcPr>
                <w:tcW w:w="674" w:type="pct"/>
                <w:shd w:val="clear" w:color="auto" w:fill="auto"/>
              </w:tcPr>
            </w:tcPrChange>
          </w:tcPr>
          <w:p w:rsidR="00834ECC" w:rsidRPr="00A27FBD" w:rsidDel="005A234B" w:rsidRDefault="00D919CB" w:rsidP="00834ECC">
            <w:pPr>
              <w:jc w:val="center"/>
              <w:rPr>
                <w:del w:id="11023" w:author="Javier Quintana Pérez" w:date="2022-11-13T19:33:00Z"/>
                <w:rFonts w:ascii="Source Sans Pro" w:hAnsi="Source Sans Pro"/>
                <w:rPrChange w:id="11024" w:author="Javier Quintana Pérez" w:date="2022-05-11T17:50:00Z">
                  <w:rPr>
                    <w:del w:id="11025" w:author="Javier Quintana Pérez" w:date="2022-11-13T19:33:00Z"/>
                  </w:rPr>
                </w:rPrChange>
              </w:rPr>
            </w:pPr>
            <w:del w:id="11026" w:author="Javier Quintana Pérez" w:date="2022-11-13T19:33:00Z">
              <w:r w:rsidRPr="00D919CB">
                <w:rPr>
                  <w:rFonts w:ascii="Source Sans Pro" w:hAnsi="Source Sans Pro"/>
                  <w:rPrChange w:id="11027" w:author="Javier Quintana Pérez" w:date="2022-05-11T17:50:00Z">
                    <w:rPr>
                      <w:color w:val="0000FF"/>
                      <w:u w:val="single"/>
                    </w:rPr>
                  </w:rPrChange>
                </w:rPr>
                <w:delText>NO</w:delText>
              </w:r>
              <w:bookmarkStart w:id="11028" w:name="_Toc120636856"/>
              <w:bookmarkStart w:id="11029" w:name="_Toc120640404"/>
              <w:bookmarkStart w:id="11030" w:name="_Toc122537411"/>
              <w:bookmarkEnd w:id="11028"/>
              <w:bookmarkEnd w:id="11029"/>
              <w:bookmarkEnd w:id="11030"/>
            </w:del>
          </w:p>
        </w:tc>
        <w:bookmarkStart w:id="11031" w:name="_Toc120636857"/>
        <w:bookmarkStart w:id="11032" w:name="_Toc120640405"/>
        <w:bookmarkStart w:id="11033" w:name="_Toc122537412"/>
        <w:bookmarkEnd w:id="11031"/>
        <w:bookmarkEnd w:id="11032"/>
        <w:bookmarkEnd w:id="11033"/>
      </w:tr>
      <w:tr w:rsidR="00834ECC" w:rsidRPr="00A27FBD" w:rsidDel="005A234B" w:rsidTr="00A8541C">
        <w:trPr>
          <w:jc w:val="center"/>
          <w:del w:id="11034" w:author="Javier Quintana Pérez" w:date="2022-11-13T19:33:00Z"/>
          <w:trPrChange w:id="11035" w:author="Javier Quintana Pérez" w:date="2022-05-11T17:49:00Z">
            <w:trPr>
              <w:jc w:val="center"/>
            </w:trPr>
          </w:trPrChange>
        </w:trPr>
        <w:tc>
          <w:tcPr>
            <w:tcW w:w="3589" w:type="pct"/>
            <w:shd w:val="clear" w:color="auto" w:fill="auto"/>
            <w:tcPrChange w:id="11036" w:author="Javier Quintana Pérez" w:date="2022-05-11T17:49:00Z">
              <w:tcPr>
                <w:tcW w:w="3589" w:type="pct"/>
                <w:shd w:val="clear" w:color="auto" w:fill="auto"/>
              </w:tcPr>
            </w:tcPrChange>
          </w:tcPr>
          <w:p w:rsidR="00834ECC" w:rsidRPr="00A27FBD" w:rsidDel="005A234B" w:rsidRDefault="00D919CB" w:rsidP="001C21B3">
            <w:pPr>
              <w:tabs>
                <w:tab w:val="clear" w:pos="567"/>
              </w:tabs>
              <w:spacing w:line="240" w:lineRule="auto"/>
              <w:jc w:val="left"/>
              <w:rPr>
                <w:del w:id="11037" w:author="Javier Quintana Pérez" w:date="2022-11-13T19:33:00Z"/>
                <w:rFonts w:ascii="Source Sans Pro" w:hAnsi="Source Sans Pro"/>
                <w:i/>
                <w:rPrChange w:id="11038" w:author="Javier Quintana Pérez" w:date="2022-05-11T17:50:00Z">
                  <w:rPr>
                    <w:del w:id="11039" w:author="Javier Quintana Pérez" w:date="2022-11-13T19:33:00Z"/>
                    <w:i/>
                  </w:rPr>
                </w:rPrChange>
              </w:rPr>
            </w:pPr>
            <w:del w:id="11040" w:author="Javier Quintana Pérez" w:date="2022-11-13T19:33:00Z">
              <w:r w:rsidRPr="00D919CB">
                <w:rPr>
                  <w:rFonts w:ascii="Source Sans Pro" w:hAnsi="Source Sans Pro"/>
                  <w:rPrChange w:id="11041" w:author="Javier Quintana Pérez" w:date="2022-05-11T17:50:00Z">
                    <w:rPr>
                      <w:color w:val="0000FF"/>
                      <w:u w:val="single"/>
                    </w:rPr>
                  </w:rPrChange>
                </w:rPr>
                <w:delText>¿Los elementos prefabricados disponen de Marcado CE?</w:delText>
              </w:r>
              <w:bookmarkStart w:id="11042" w:name="_Toc120636858"/>
              <w:bookmarkStart w:id="11043" w:name="_Toc120640406"/>
              <w:bookmarkStart w:id="11044" w:name="_Toc122537413"/>
              <w:bookmarkEnd w:id="11042"/>
              <w:bookmarkEnd w:id="11043"/>
              <w:bookmarkEnd w:id="11044"/>
            </w:del>
          </w:p>
        </w:tc>
        <w:tc>
          <w:tcPr>
            <w:tcW w:w="705" w:type="pct"/>
            <w:shd w:val="clear" w:color="auto" w:fill="auto"/>
            <w:tcPrChange w:id="11045" w:author="Javier Quintana Pérez" w:date="2022-05-11T17:49:00Z">
              <w:tcPr>
                <w:tcW w:w="738" w:type="pct"/>
                <w:shd w:val="clear" w:color="auto" w:fill="auto"/>
              </w:tcPr>
            </w:tcPrChange>
          </w:tcPr>
          <w:p w:rsidR="00834ECC" w:rsidRPr="00A27FBD" w:rsidDel="005A234B" w:rsidRDefault="00834ECC" w:rsidP="00834ECC">
            <w:pPr>
              <w:jc w:val="center"/>
              <w:rPr>
                <w:del w:id="11046" w:author="Javier Quintana Pérez" w:date="2022-11-13T19:33:00Z"/>
                <w:rFonts w:ascii="Source Sans Pro" w:hAnsi="Source Sans Pro"/>
                <w:rPrChange w:id="11047" w:author="Javier Quintana Pérez" w:date="2022-05-11T17:50:00Z">
                  <w:rPr>
                    <w:del w:id="11048" w:author="Javier Quintana Pérez" w:date="2022-11-13T19:33:00Z"/>
                  </w:rPr>
                </w:rPrChange>
              </w:rPr>
            </w:pPr>
            <w:bookmarkStart w:id="11049" w:name="_Toc120636859"/>
            <w:bookmarkStart w:id="11050" w:name="_Toc120640407"/>
            <w:bookmarkStart w:id="11051" w:name="_Toc122537414"/>
            <w:bookmarkEnd w:id="11049"/>
            <w:bookmarkEnd w:id="11050"/>
            <w:bookmarkEnd w:id="11051"/>
          </w:p>
        </w:tc>
        <w:tc>
          <w:tcPr>
            <w:tcW w:w="706" w:type="pct"/>
            <w:shd w:val="clear" w:color="auto" w:fill="auto"/>
            <w:tcPrChange w:id="11052" w:author="Javier Quintana Pérez" w:date="2022-05-11T17:49:00Z">
              <w:tcPr>
                <w:tcW w:w="674" w:type="pct"/>
                <w:shd w:val="clear" w:color="auto" w:fill="auto"/>
              </w:tcPr>
            </w:tcPrChange>
          </w:tcPr>
          <w:p w:rsidR="00834ECC" w:rsidRPr="00A27FBD" w:rsidDel="005A234B" w:rsidRDefault="00834ECC" w:rsidP="00834ECC">
            <w:pPr>
              <w:jc w:val="center"/>
              <w:rPr>
                <w:del w:id="11053" w:author="Javier Quintana Pérez" w:date="2022-11-13T19:33:00Z"/>
                <w:rFonts w:ascii="Source Sans Pro" w:hAnsi="Source Sans Pro"/>
                <w:rPrChange w:id="11054" w:author="Javier Quintana Pérez" w:date="2022-05-11T17:50:00Z">
                  <w:rPr>
                    <w:del w:id="11055" w:author="Javier Quintana Pérez" w:date="2022-11-13T19:33:00Z"/>
                  </w:rPr>
                </w:rPrChange>
              </w:rPr>
            </w:pPr>
            <w:bookmarkStart w:id="11056" w:name="_Toc120636860"/>
            <w:bookmarkStart w:id="11057" w:name="_Toc120640408"/>
            <w:bookmarkStart w:id="11058" w:name="_Toc122537415"/>
            <w:bookmarkEnd w:id="11056"/>
            <w:bookmarkEnd w:id="11057"/>
            <w:bookmarkEnd w:id="11058"/>
          </w:p>
        </w:tc>
        <w:bookmarkStart w:id="11059" w:name="_Toc120636861"/>
        <w:bookmarkStart w:id="11060" w:name="_Toc120640409"/>
        <w:bookmarkStart w:id="11061" w:name="_Toc122537416"/>
        <w:bookmarkEnd w:id="11059"/>
        <w:bookmarkEnd w:id="11060"/>
        <w:bookmarkEnd w:id="11061"/>
      </w:tr>
    </w:tbl>
    <w:p w:rsidR="00834ECC" w:rsidRPr="00A27FBD" w:rsidDel="005A234B" w:rsidRDefault="00834ECC" w:rsidP="00834ECC">
      <w:pPr>
        <w:rPr>
          <w:del w:id="11062" w:author="Javier Quintana Pérez" w:date="2022-11-13T19:33:00Z"/>
          <w:rFonts w:ascii="Source Sans Pro" w:hAnsi="Source Sans Pro"/>
          <w:color w:val="000000"/>
          <w:rPrChange w:id="11063" w:author="Javier Quintana Pérez" w:date="2022-05-11T17:50:00Z">
            <w:rPr>
              <w:del w:id="11064" w:author="Javier Quintana Pérez" w:date="2022-11-13T19:33:00Z"/>
              <w:color w:val="000000"/>
            </w:rPr>
          </w:rPrChange>
        </w:rPr>
      </w:pPr>
      <w:bookmarkStart w:id="11065" w:name="_Toc120636862"/>
      <w:bookmarkStart w:id="11066" w:name="_Toc120640410"/>
      <w:bookmarkStart w:id="11067" w:name="_Toc122537417"/>
      <w:bookmarkEnd w:id="11065"/>
      <w:bookmarkEnd w:id="11066"/>
      <w:bookmarkEnd w:id="11067"/>
    </w:p>
    <w:p w:rsidR="00A43825" w:rsidRPr="00A27FBD" w:rsidDel="005A234B" w:rsidRDefault="00A43825" w:rsidP="00834ECC">
      <w:pPr>
        <w:rPr>
          <w:del w:id="11068" w:author="Javier Quintana Pérez" w:date="2022-11-13T19:33:00Z"/>
          <w:rFonts w:ascii="Source Sans Pro" w:hAnsi="Source Sans Pro"/>
          <w:color w:val="000000"/>
          <w:rPrChange w:id="11069" w:author="Javier Quintana Pérez" w:date="2022-05-11T17:50:00Z">
            <w:rPr>
              <w:del w:id="11070" w:author="Javier Quintana Pérez" w:date="2022-11-13T19:33:00Z"/>
              <w:color w:val="000000"/>
            </w:rPr>
          </w:rPrChange>
        </w:rPr>
      </w:pPr>
      <w:bookmarkStart w:id="11071" w:name="_Toc120636863"/>
      <w:bookmarkStart w:id="11072" w:name="_Toc120640411"/>
      <w:bookmarkStart w:id="11073" w:name="_Toc122537418"/>
      <w:bookmarkEnd w:id="11071"/>
      <w:bookmarkEnd w:id="11072"/>
      <w:bookmarkEnd w:id="11073"/>
    </w:p>
    <w:p w:rsidR="00834ECC" w:rsidRPr="00A27FBD" w:rsidDel="005A234B" w:rsidRDefault="00D919CB" w:rsidP="007E4A08">
      <w:pPr>
        <w:numPr>
          <w:ilvl w:val="0"/>
          <w:numId w:val="11"/>
        </w:numPr>
        <w:ind w:left="567" w:hanging="425"/>
        <w:rPr>
          <w:del w:id="11074" w:author="Javier Quintana Pérez" w:date="2022-11-13T19:33:00Z"/>
          <w:rFonts w:ascii="Source Sans Pro" w:hAnsi="Source Sans Pro"/>
          <w:rPrChange w:id="11075" w:author="Javier Quintana Pérez" w:date="2022-05-11T17:50:00Z">
            <w:rPr>
              <w:del w:id="11076" w:author="Javier Quintana Pérez" w:date="2022-11-13T19:33:00Z"/>
            </w:rPr>
          </w:rPrChange>
        </w:rPr>
      </w:pPr>
      <w:del w:id="11077" w:author="Javier Quintana Pérez" w:date="2022-11-13T19:33:00Z">
        <w:r w:rsidRPr="00D919CB">
          <w:rPr>
            <w:rFonts w:ascii="Source Sans Pro" w:hAnsi="Source Sans Pro"/>
            <w:rPrChange w:id="11078" w:author="Javier Quintana Pérez" w:date="2022-05-11T17:50:00Z">
              <w:rPr>
                <w:color w:val="0000FF"/>
                <w:u w:val="single"/>
              </w:rPr>
            </w:rPrChange>
          </w:rPr>
          <w:delText>En caso afirmativo, indicar cuál es el sistema de certificación aplicado</w:delText>
        </w:r>
        <w:bookmarkStart w:id="11079" w:name="_Toc120636864"/>
        <w:bookmarkStart w:id="11080" w:name="_Toc120640412"/>
        <w:bookmarkStart w:id="11081" w:name="_Toc122537419"/>
        <w:bookmarkEnd w:id="11079"/>
        <w:bookmarkEnd w:id="11080"/>
        <w:bookmarkEnd w:id="11081"/>
      </w:del>
    </w:p>
    <w:p w:rsidR="00B20093" w:rsidRPr="00A27FBD" w:rsidDel="005A234B" w:rsidRDefault="00B20093" w:rsidP="00B20093">
      <w:pPr>
        <w:ind w:left="567"/>
        <w:rPr>
          <w:del w:id="11082" w:author="Javier Quintana Pérez" w:date="2022-11-13T19:33:00Z"/>
          <w:rFonts w:ascii="Source Sans Pro" w:hAnsi="Source Sans Pro"/>
          <w:rPrChange w:id="11083" w:author="Javier Quintana Pérez" w:date="2022-05-11T17:50:00Z">
            <w:rPr>
              <w:del w:id="11084" w:author="Javier Quintana Pérez" w:date="2022-11-13T19:33:00Z"/>
            </w:rPr>
          </w:rPrChange>
        </w:rPr>
      </w:pPr>
      <w:bookmarkStart w:id="11085" w:name="_Toc120636865"/>
      <w:bookmarkStart w:id="11086" w:name="_Toc120640413"/>
      <w:bookmarkStart w:id="11087" w:name="_Toc122537420"/>
      <w:bookmarkEnd w:id="11085"/>
      <w:bookmarkEnd w:id="11086"/>
      <w:bookmarkEnd w:id="1108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A27FBD" w:rsidDel="005A234B" w:rsidTr="00B20093">
        <w:trPr>
          <w:jc w:val="center"/>
          <w:del w:id="11088" w:author="Javier Quintana Pérez" w:date="2022-11-13T19:33:00Z"/>
        </w:trPr>
        <w:tc>
          <w:tcPr>
            <w:tcW w:w="5000" w:type="pct"/>
            <w:shd w:val="clear" w:color="auto" w:fill="auto"/>
          </w:tcPr>
          <w:p w:rsidR="00834ECC" w:rsidRPr="00A27FBD" w:rsidDel="005A234B" w:rsidRDefault="00834ECC" w:rsidP="00834ECC">
            <w:pPr>
              <w:rPr>
                <w:del w:id="11089" w:author="Javier Quintana Pérez" w:date="2022-11-13T19:33:00Z"/>
                <w:rFonts w:ascii="Source Sans Pro" w:hAnsi="Source Sans Pro"/>
                <w:rPrChange w:id="11090" w:author="Javier Quintana Pérez" w:date="2022-05-11T17:50:00Z">
                  <w:rPr>
                    <w:del w:id="11091" w:author="Javier Quintana Pérez" w:date="2022-11-13T19:33:00Z"/>
                  </w:rPr>
                </w:rPrChange>
              </w:rPr>
            </w:pPr>
            <w:bookmarkStart w:id="11092" w:name="_Toc120636866"/>
            <w:bookmarkStart w:id="11093" w:name="_Toc120640414"/>
            <w:bookmarkStart w:id="11094" w:name="_Toc122537421"/>
            <w:bookmarkEnd w:id="11092"/>
            <w:bookmarkEnd w:id="11093"/>
            <w:bookmarkEnd w:id="11094"/>
          </w:p>
          <w:p w:rsidR="00834ECC" w:rsidRPr="00A27FBD" w:rsidDel="005A234B" w:rsidRDefault="00834ECC" w:rsidP="00834ECC">
            <w:pPr>
              <w:rPr>
                <w:del w:id="11095" w:author="Javier Quintana Pérez" w:date="2022-11-13T19:33:00Z"/>
                <w:rFonts w:ascii="Source Sans Pro" w:hAnsi="Source Sans Pro"/>
                <w:rPrChange w:id="11096" w:author="Javier Quintana Pérez" w:date="2022-05-11T17:50:00Z">
                  <w:rPr>
                    <w:del w:id="11097" w:author="Javier Quintana Pérez" w:date="2022-11-13T19:33:00Z"/>
                  </w:rPr>
                </w:rPrChange>
              </w:rPr>
            </w:pPr>
            <w:bookmarkStart w:id="11098" w:name="_Toc120636867"/>
            <w:bookmarkStart w:id="11099" w:name="_Toc120640415"/>
            <w:bookmarkStart w:id="11100" w:name="_Toc122537422"/>
            <w:bookmarkEnd w:id="11098"/>
            <w:bookmarkEnd w:id="11099"/>
            <w:bookmarkEnd w:id="11100"/>
          </w:p>
          <w:p w:rsidR="00834ECC" w:rsidRPr="00A27FBD" w:rsidDel="005A234B" w:rsidRDefault="00834ECC" w:rsidP="00834ECC">
            <w:pPr>
              <w:rPr>
                <w:del w:id="11101" w:author="Javier Quintana Pérez" w:date="2022-11-13T19:33:00Z"/>
                <w:rFonts w:ascii="Source Sans Pro" w:hAnsi="Source Sans Pro"/>
                <w:rPrChange w:id="11102" w:author="Javier Quintana Pérez" w:date="2022-05-11T17:50:00Z">
                  <w:rPr>
                    <w:del w:id="11103" w:author="Javier Quintana Pérez" w:date="2022-11-13T19:33:00Z"/>
                  </w:rPr>
                </w:rPrChange>
              </w:rPr>
            </w:pPr>
            <w:bookmarkStart w:id="11104" w:name="_Toc120636868"/>
            <w:bookmarkStart w:id="11105" w:name="_Toc120640416"/>
            <w:bookmarkStart w:id="11106" w:name="_Toc122537423"/>
            <w:bookmarkEnd w:id="11104"/>
            <w:bookmarkEnd w:id="11105"/>
            <w:bookmarkEnd w:id="11106"/>
          </w:p>
        </w:tc>
        <w:bookmarkStart w:id="11107" w:name="_Toc120636869"/>
        <w:bookmarkStart w:id="11108" w:name="_Toc120640417"/>
        <w:bookmarkStart w:id="11109" w:name="_Toc122537424"/>
        <w:bookmarkEnd w:id="11107"/>
        <w:bookmarkEnd w:id="11108"/>
        <w:bookmarkEnd w:id="11109"/>
      </w:tr>
    </w:tbl>
    <w:p w:rsidR="003D3666" w:rsidRPr="00A27FBD" w:rsidDel="005A234B" w:rsidRDefault="001D0740" w:rsidP="00834ECC">
      <w:pPr>
        <w:rPr>
          <w:del w:id="11110" w:author="Javier Quintana Pérez" w:date="2022-11-13T19:33:00Z"/>
          <w:rFonts w:ascii="Source Sans Pro" w:hAnsi="Source Sans Pro"/>
          <w:rPrChange w:id="11111" w:author="Javier Quintana Pérez" w:date="2022-05-11T17:50:00Z">
            <w:rPr>
              <w:del w:id="11112" w:author="Javier Quintana Pérez" w:date="2022-11-13T19:33:00Z"/>
            </w:rPr>
          </w:rPrChange>
        </w:rPr>
      </w:pPr>
      <w:ins w:id="11113" w:author="mjsierra" w:date="2022-07-29T11:17:00Z">
        <w:del w:id="11114" w:author="Javier Quintana Pérez" w:date="2022-11-13T19:33:00Z">
          <w:r w:rsidDel="005A234B">
            <w:rPr>
              <w:rFonts w:ascii="Source Sans Pro" w:hAnsi="Source Sans Pro"/>
            </w:rPr>
            <w:delText xml:space="preserve"> (por organismo notificado)</w:delText>
          </w:r>
        </w:del>
      </w:ins>
      <w:ins w:id="11115" w:author="mjsierra" w:date="2022-07-29T11:16:00Z">
        <w:del w:id="11116" w:author="Javier Quintana Pérez" w:date="2022-11-13T19:33:00Z">
          <w:r w:rsidR="00887FA3" w:rsidDel="005A234B">
            <w:rPr>
              <w:rFonts w:ascii="Source Sans Pro" w:hAnsi="Source Sans Pro"/>
            </w:rPr>
            <w:delText>organismoo</w:delText>
          </w:r>
        </w:del>
      </w:ins>
      <w:ins w:id="11117" w:author="mjsierra" w:date="2022-07-29T11:10:00Z">
        <w:del w:id="11118" w:author="Javier Quintana Pérez" w:date="2022-11-13T19:33:00Z">
          <w:r w:rsidR="00837004" w:rsidDel="005A234B">
            <w:rPr>
              <w:rFonts w:ascii="Source Sans Pro" w:hAnsi="Source Sans Pro"/>
            </w:rPr>
            <w:delText xml:space="preserve"> </w:delText>
          </w:r>
        </w:del>
      </w:ins>
      <w:bookmarkStart w:id="11119" w:name="_Toc120636870"/>
      <w:bookmarkStart w:id="11120" w:name="_Toc120640418"/>
      <w:bookmarkStart w:id="11121" w:name="_Toc122537425"/>
      <w:bookmarkEnd w:id="11119"/>
      <w:bookmarkEnd w:id="11120"/>
      <w:bookmarkEnd w:id="11121"/>
    </w:p>
    <w:p w:rsidR="00834ECC" w:rsidRPr="00A27FBD" w:rsidDel="000F210F" w:rsidRDefault="00834ECC" w:rsidP="00834ECC">
      <w:pPr>
        <w:rPr>
          <w:del w:id="11122" w:author="Javier Quintana Pérez" w:date="2022-07-20T17:08:00Z"/>
          <w:rFonts w:ascii="Source Sans Pro" w:hAnsi="Source Sans Pro"/>
          <w:color w:val="000000"/>
          <w:rPrChange w:id="11123" w:author="Javier Quintana Pérez" w:date="2022-05-11T17:50:00Z">
            <w:rPr>
              <w:del w:id="11124" w:author="Javier Quintana Pérez" w:date="2022-07-20T17:08:00Z"/>
              <w:color w:val="000000"/>
            </w:rPr>
          </w:rPrChange>
        </w:rPr>
      </w:pPr>
      <w:bookmarkStart w:id="11125" w:name="_Toc120636871"/>
      <w:bookmarkStart w:id="11126" w:name="_Toc120640419"/>
      <w:bookmarkStart w:id="11127" w:name="_Toc122537426"/>
      <w:bookmarkEnd w:id="11125"/>
      <w:bookmarkEnd w:id="11126"/>
      <w:bookmarkEnd w:id="11127"/>
    </w:p>
    <w:p w:rsidR="00834ECC" w:rsidRPr="00A27FBD" w:rsidDel="005A234B" w:rsidRDefault="00D919CB" w:rsidP="007E4A08">
      <w:pPr>
        <w:numPr>
          <w:ilvl w:val="0"/>
          <w:numId w:val="11"/>
        </w:numPr>
        <w:ind w:left="567" w:hanging="425"/>
        <w:rPr>
          <w:del w:id="11128" w:author="Javier Quintana Pérez" w:date="2022-11-13T19:33:00Z"/>
          <w:rFonts w:ascii="Source Sans Pro" w:hAnsi="Source Sans Pro"/>
          <w:rPrChange w:id="11129" w:author="Javier Quintana Pérez" w:date="2022-05-11T17:50:00Z">
            <w:rPr>
              <w:del w:id="11130" w:author="Javier Quintana Pérez" w:date="2022-11-13T19:33:00Z"/>
            </w:rPr>
          </w:rPrChange>
        </w:rPr>
      </w:pPr>
      <w:del w:id="11131" w:author="Javier Quintana Pérez" w:date="2022-11-13T19:33:00Z">
        <w:r w:rsidRPr="00D919CB">
          <w:rPr>
            <w:rFonts w:ascii="Source Sans Pro" w:hAnsi="Source Sans Pro"/>
            <w:rPrChange w:id="11132" w:author="Javier Quintana Pérez" w:date="2022-05-11T17:50:00Z">
              <w:rPr>
                <w:color w:val="0000FF"/>
                <w:u w:val="single"/>
              </w:rPr>
            </w:rPrChange>
          </w:rPr>
          <w:delText>En el caso de Certificación 2+, se dispone de:</w:delText>
        </w:r>
        <w:bookmarkStart w:id="11133" w:name="_Toc120636872"/>
        <w:bookmarkStart w:id="11134" w:name="_Toc120640420"/>
        <w:bookmarkStart w:id="11135" w:name="_Toc122537427"/>
        <w:bookmarkEnd w:id="11133"/>
        <w:bookmarkEnd w:id="11134"/>
        <w:bookmarkEnd w:id="11135"/>
      </w:del>
    </w:p>
    <w:p w:rsidR="00B20093" w:rsidRPr="00A27FBD" w:rsidDel="005A234B" w:rsidRDefault="00B20093" w:rsidP="00B20093">
      <w:pPr>
        <w:ind w:left="567"/>
        <w:rPr>
          <w:del w:id="11136" w:author="Javier Quintana Pérez" w:date="2022-11-13T19:33:00Z"/>
          <w:rFonts w:ascii="Source Sans Pro" w:hAnsi="Source Sans Pro"/>
          <w:rPrChange w:id="11137" w:author="Javier Quintana Pérez" w:date="2022-05-11T17:50:00Z">
            <w:rPr>
              <w:del w:id="11138" w:author="Javier Quintana Pérez" w:date="2022-11-13T19:33:00Z"/>
            </w:rPr>
          </w:rPrChange>
        </w:rPr>
      </w:pPr>
      <w:bookmarkStart w:id="11139" w:name="_Toc120636873"/>
      <w:bookmarkStart w:id="11140" w:name="_Toc120640421"/>
      <w:bookmarkStart w:id="11141" w:name="_Toc122537428"/>
      <w:bookmarkEnd w:id="11139"/>
      <w:bookmarkEnd w:id="11140"/>
      <w:bookmarkEnd w:id="111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1142" w:author="Javier Quintana Pérez" w:date="2022-05-11T17:49: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1143">
          <w:tblGrid>
            <w:gridCol w:w="6665"/>
            <w:gridCol w:w="1371"/>
            <w:gridCol w:w="1250"/>
          </w:tblGrid>
        </w:tblGridChange>
      </w:tblGrid>
      <w:tr w:rsidR="00834ECC" w:rsidRPr="00A27FBD" w:rsidDel="005A234B" w:rsidTr="00A8541C">
        <w:trPr>
          <w:jc w:val="center"/>
          <w:del w:id="11144" w:author="Javier Quintana Pérez" w:date="2022-11-13T19:33:00Z"/>
          <w:trPrChange w:id="11145" w:author="Javier Quintana Pérez" w:date="2022-05-11T17:49:00Z">
            <w:trPr>
              <w:jc w:val="center"/>
            </w:trPr>
          </w:trPrChange>
        </w:trPr>
        <w:tc>
          <w:tcPr>
            <w:tcW w:w="3589" w:type="pct"/>
            <w:tcBorders>
              <w:top w:val="nil"/>
              <w:left w:val="nil"/>
            </w:tcBorders>
            <w:shd w:val="clear" w:color="auto" w:fill="auto"/>
            <w:tcPrChange w:id="11146" w:author="Javier Quintana Pérez" w:date="2022-05-11T17:49:00Z">
              <w:tcPr>
                <w:tcW w:w="3589" w:type="pct"/>
                <w:shd w:val="clear" w:color="auto" w:fill="auto"/>
              </w:tcPr>
            </w:tcPrChange>
          </w:tcPr>
          <w:p w:rsidR="00834ECC" w:rsidRPr="00A27FBD" w:rsidDel="005A234B" w:rsidRDefault="00834ECC" w:rsidP="00834ECC">
            <w:pPr>
              <w:pStyle w:val="Textoindependiente"/>
              <w:rPr>
                <w:del w:id="11147" w:author="Javier Quintana Pérez" w:date="2022-11-13T19:33:00Z"/>
                <w:rFonts w:ascii="Source Sans Pro" w:hAnsi="Source Sans Pro"/>
                <w:i w:val="0"/>
                <w:sz w:val="20"/>
                <w:rPrChange w:id="11148" w:author="Javier Quintana Pérez" w:date="2022-05-11T17:50:00Z">
                  <w:rPr>
                    <w:del w:id="11149" w:author="Javier Quintana Pérez" w:date="2022-11-13T19:33:00Z"/>
                    <w:rFonts w:ascii="NewsGotT" w:hAnsi="NewsGotT"/>
                    <w:i w:val="0"/>
                    <w:sz w:val="20"/>
                  </w:rPr>
                </w:rPrChange>
              </w:rPr>
            </w:pPr>
            <w:bookmarkStart w:id="11150" w:name="_Toc120636874"/>
            <w:bookmarkStart w:id="11151" w:name="_Toc120640422"/>
            <w:bookmarkStart w:id="11152" w:name="_Toc122537429"/>
            <w:bookmarkEnd w:id="11150"/>
            <w:bookmarkEnd w:id="11151"/>
            <w:bookmarkEnd w:id="11152"/>
          </w:p>
        </w:tc>
        <w:tc>
          <w:tcPr>
            <w:tcW w:w="705" w:type="pct"/>
            <w:shd w:val="clear" w:color="auto" w:fill="auto"/>
            <w:tcPrChange w:id="11153" w:author="Javier Quintana Pérez" w:date="2022-05-11T17:49:00Z">
              <w:tcPr>
                <w:tcW w:w="738" w:type="pct"/>
                <w:shd w:val="clear" w:color="auto" w:fill="auto"/>
              </w:tcPr>
            </w:tcPrChange>
          </w:tcPr>
          <w:p w:rsidR="00834ECC" w:rsidRPr="00A27FBD" w:rsidDel="005A234B" w:rsidRDefault="00D919CB" w:rsidP="00834ECC">
            <w:pPr>
              <w:jc w:val="center"/>
              <w:rPr>
                <w:del w:id="11154" w:author="Javier Quintana Pérez" w:date="2022-11-13T19:33:00Z"/>
                <w:rFonts w:ascii="Source Sans Pro" w:hAnsi="Source Sans Pro"/>
                <w:rPrChange w:id="11155" w:author="Javier Quintana Pérez" w:date="2022-05-11T17:50:00Z">
                  <w:rPr>
                    <w:del w:id="11156" w:author="Javier Quintana Pérez" w:date="2022-11-13T19:33:00Z"/>
                  </w:rPr>
                </w:rPrChange>
              </w:rPr>
            </w:pPr>
            <w:del w:id="11157" w:author="Javier Quintana Pérez" w:date="2022-11-13T19:33:00Z">
              <w:r w:rsidRPr="00D919CB">
                <w:rPr>
                  <w:rFonts w:ascii="Source Sans Pro" w:hAnsi="Source Sans Pro"/>
                  <w:rPrChange w:id="11158" w:author="Javier Quintana Pérez" w:date="2022-05-11T17:50:00Z">
                    <w:rPr>
                      <w:color w:val="0000FF"/>
                      <w:u w:val="single"/>
                    </w:rPr>
                  </w:rPrChange>
                </w:rPr>
                <w:delText>SI</w:delText>
              </w:r>
              <w:bookmarkStart w:id="11159" w:name="_Toc120636875"/>
              <w:bookmarkStart w:id="11160" w:name="_Toc120640423"/>
              <w:bookmarkStart w:id="11161" w:name="_Toc122537430"/>
              <w:bookmarkEnd w:id="11159"/>
              <w:bookmarkEnd w:id="11160"/>
              <w:bookmarkEnd w:id="11161"/>
            </w:del>
          </w:p>
        </w:tc>
        <w:tc>
          <w:tcPr>
            <w:tcW w:w="706" w:type="pct"/>
            <w:shd w:val="clear" w:color="auto" w:fill="auto"/>
            <w:tcPrChange w:id="11162" w:author="Javier Quintana Pérez" w:date="2022-05-11T17:49:00Z">
              <w:tcPr>
                <w:tcW w:w="674" w:type="pct"/>
                <w:shd w:val="clear" w:color="auto" w:fill="auto"/>
              </w:tcPr>
            </w:tcPrChange>
          </w:tcPr>
          <w:p w:rsidR="00834ECC" w:rsidRPr="00A27FBD" w:rsidDel="005A234B" w:rsidRDefault="00D919CB" w:rsidP="00834ECC">
            <w:pPr>
              <w:jc w:val="center"/>
              <w:rPr>
                <w:del w:id="11163" w:author="Javier Quintana Pérez" w:date="2022-11-13T19:33:00Z"/>
                <w:rFonts w:ascii="Source Sans Pro" w:hAnsi="Source Sans Pro"/>
                <w:rPrChange w:id="11164" w:author="Javier Quintana Pérez" w:date="2022-05-11T17:50:00Z">
                  <w:rPr>
                    <w:del w:id="11165" w:author="Javier Quintana Pérez" w:date="2022-11-13T19:33:00Z"/>
                  </w:rPr>
                </w:rPrChange>
              </w:rPr>
            </w:pPr>
            <w:del w:id="11166" w:author="Javier Quintana Pérez" w:date="2022-11-13T19:33:00Z">
              <w:r w:rsidRPr="00D919CB">
                <w:rPr>
                  <w:rFonts w:ascii="Source Sans Pro" w:hAnsi="Source Sans Pro"/>
                  <w:rPrChange w:id="11167" w:author="Javier Quintana Pérez" w:date="2022-05-11T17:50:00Z">
                    <w:rPr>
                      <w:color w:val="0000FF"/>
                      <w:u w:val="single"/>
                    </w:rPr>
                  </w:rPrChange>
                </w:rPr>
                <w:delText>NO</w:delText>
              </w:r>
              <w:bookmarkStart w:id="11168" w:name="_Toc120636876"/>
              <w:bookmarkStart w:id="11169" w:name="_Toc120640424"/>
              <w:bookmarkStart w:id="11170" w:name="_Toc122537431"/>
              <w:bookmarkEnd w:id="11168"/>
              <w:bookmarkEnd w:id="11169"/>
              <w:bookmarkEnd w:id="11170"/>
            </w:del>
          </w:p>
        </w:tc>
        <w:bookmarkStart w:id="11171" w:name="_Toc120636877"/>
        <w:bookmarkStart w:id="11172" w:name="_Toc120640425"/>
        <w:bookmarkStart w:id="11173" w:name="_Toc122537432"/>
        <w:bookmarkEnd w:id="11171"/>
        <w:bookmarkEnd w:id="11172"/>
        <w:bookmarkEnd w:id="11173"/>
      </w:tr>
      <w:tr w:rsidR="00834ECC" w:rsidRPr="00A27FBD" w:rsidDel="005A234B" w:rsidTr="00A8541C">
        <w:trPr>
          <w:jc w:val="center"/>
          <w:del w:id="11174" w:author="Javier Quintana Pérez" w:date="2022-11-13T19:33:00Z"/>
          <w:trPrChange w:id="11175" w:author="Javier Quintana Pérez" w:date="2022-05-11T17:49:00Z">
            <w:trPr>
              <w:jc w:val="center"/>
            </w:trPr>
          </w:trPrChange>
        </w:trPr>
        <w:tc>
          <w:tcPr>
            <w:tcW w:w="3589" w:type="pct"/>
            <w:shd w:val="clear" w:color="auto" w:fill="auto"/>
            <w:tcPrChange w:id="11176" w:author="Javier Quintana Pérez" w:date="2022-05-11T17:49:00Z">
              <w:tcPr>
                <w:tcW w:w="3589" w:type="pct"/>
                <w:shd w:val="clear" w:color="auto" w:fill="auto"/>
              </w:tcPr>
            </w:tcPrChange>
          </w:tcPr>
          <w:p w:rsidR="00834ECC" w:rsidRPr="00A27FBD" w:rsidDel="005A234B" w:rsidRDefault="00D919CB" w:rsidP="001C21B3">
            <w:pPr>
              <w:tabs>
                <w:tab w:val="clear" w:pos="567"/>
              </w:tabs>
              <w:spacing w:line="240" w:lineRule="auto"/>
              <w:jc w:val="left"/>
              <w:rPr>
                <w:del w:id="11177" w:author="Javier Quintana Pérez" w:date="2022-11-13T19:33:00Z"/>
                <w:rFonts w:ascii="Source Sans Pro" w:hAnsi="Source Sans Pro"/>
                <w:rPrChange w:id="11178" w:author="Javier Quintana Pérez" w:date="2022-05-11T17:50:00Z">
                  <w:rPr>
                    <w:del w:id="11179" w:author="Javier Quintana Pérez" w:date="2022-11-13T19:33:00Z"/>
                  </w:rPr>
                </w:rPrChange>
              </w:rPr>
            </w:pPr>
            <w:del w:id="11180" w:author="Javier Quintana Pérez" w:date="2022-11-13T19:33:00Z">
              <w:r w:rsidRPr="00D919CB">
                <w:rPr>
                  <w:rFonts w:ascii="Source Sans Pro" w:hAnsi="Source Sans Pro"/>
                  <w:rPrChange w:id="11181" w:author="Javier Quintana Pérez" w:date="2022-05-11T17:50:00Z">
                    <w:rPr>
                      <w:color w:val="0000FF"/>
                      <w:u w:val="single"/>
                    </w:rPr>
                  </w:rPrChange>
                </w:rPr>
                <w:delText xml:space="preserve">Declaración de Prestaciones </w:delText>
              </w:r>
              <w:bookmarkStart w:id="11182" w:name="_Toc120636878"/>
              <w:bookmarkStart w:id="11183" w:name="_Toc120640426"/>
              <w:bookmarkStart w:id="11184" w:name="_Toc122537433"/>
              <w:bookmarkEnd w:id="11182"/>
              <w:bookmarkEnd w:id="11183"/>
              <w:bookmarkEnd w:id="11184"/>
            </w:del>
          </w:p>
        </w:tc>
        <w:tc>
          <w:tcPr>
            <w:tcW w:w="705" w:type="pct"/>
            <w:shd w:val="clear" w:color="auto" w:fill="auto"/>
            <w:tcPrChange w:id="11185" w:author="Javier Quintana Pérez" w:date="2022-05-11T17:49:00Z">
              <w:tcPr>
                <w:tcW w:w="738" w:type="pct"/>
                <w:shd w:val="clear" w:color="auto" w:fill="auto"/>
              </w:tcPr>
            </w:tcPrChange>
          </w:tcPr>
          <w:p w:rsidR="00834ECC" w:rsidRPr="00A27FBD" w:rsidDel="005A234B" w:rsidRDefault="00834ECC" w:rsidP="00834ECC">
            <w:pPr>
              <w:jc w:val="center"/>
              <w:rPr>
                <w:del w:id="11186" w:author="Javier Quintana Pérez" w:date="2022-11-13T19:33:00Z"/>
                <w:rFonts w:ascii="Source Sans Pro" w:hAnsi="Source Sans Pro"/>
                <w:rPrChange w:id="11187" w:author="Javier Quintana Pérez" w:date="2022-05-11T17:50:00Z">
                  <w:rPr>
                    <w:del w:id="11188" w:author="Javier Quintana Pérez" w:date="2022-11-13T19:33:00Z"/>
                  </w:rPr>
                </w:rPrChange>
              </w:rPr>
            </w:pPr>
            <w:bookmarkStart w:id="11189" w:name="_Toc120636879"/>
            <w:bookmarkStart w:id="11190" w:name="_Toc120640427"/>
            <w:bookmarkStart w:id="11191" w:name="_Toc122537434"/>
            <w:bookmarkEnd w:id="11189"/>
            <w:bookmarkEnd w:id="11190"/>
            <w:bookmarkEnd w:id="11191"/>
          </w:p>
        </w:tc>
        <w:tc>
          <w:tcPr>
            <w:tcW w:w="706" w:type="pct"/>
            <w:shd w:val="clear" w:color="auto" w:fill="auto"/>
            <w:tcPrChange w:id="11192" w:author="Javier Quintana Pérez" w:date="2022-05-11T17:49:00Z">
              <w:tcPr>
                <w:tcW w:w="674" w:type="pct"/>
                <w:shd w:val="clear" w:color="auto" w:fill="auto"/>
              </w:tcPr>
            </w:tcPrChange>
          </w:tcPr>
          <w:p w:rsidR="00834ECC" w:rsidRPr="00A27FBD" w:rsidDel="005A234B" w:rsidRDefault="00834ECC" w:rsidP="00834ECC">
            <w:pPr>
              <w:jc w:val="center"/>
              <w:rPr>
                <w:del w:id="11193" w:author="Javier Quintana Pérez" w:date="2022-11-13T19:33:00Z"/>
                <w:rFonts w:ascii="Source Sans Pro" w:hAnsi="Source Sans Pro"/>
                <w:rPrChange w:id="11194" w:author="Javier Quintana Pérez" w:date="2022-05-11T17:50:00Z">
                  <w:rPr>
                    <w:del w:id="11195" w:author="Javier Quintana Pérez" w:date="2022-11-13T19:33:00Z"/>
                  </w:rPr>
                </w:rPrChange>
              </w:rPr>
            </w:pPr>
            <w:bookmarkStart w:id="11196" w:name="_Toc120636880"/>
            <w:bookmarkStart w:id="11197" w:name="_Toc120640428"/>
            <w:bookmarkStart w:id="11198" w:name="_Toc122537435"/>
            <w:bookmarkEnd w:id="11196"/>
            <w:bookmarkEnd w:id="11197"/>
            <w:bookmarkEnd w:id="11198"/>
          </w:p>
        </w:tc>
        <w:bookmarkStart w:id="11199" w:name="_Toc120636881"/>
        <w:bookmarkStart w:id="11200" w:name="_Toc120640429"/>
        <w:bookmarkStart w:id="11201" w:name="_Toc122537436"/>
        <w:bookmarkEnd w:id="11199"/>
        <w:bookmarkEnd w:id="11200"/>
        <w:bookmarkEnd w:id="11201"/>
      </w:tr>
      <w:tr w:rsidR="00834ECC" w:rsidRPr="00A27FBD" w:rsidDel="005A234B" w:rsidTr="00A8541C">
        <w:trPr>
          <w:jc w:val="center"/>
          <w:del w:id="11202" w:author="Javier Quintana Pérez" w:date="2022-11-13T19:33:00Z"/>
          <w:trPrChange w:id="11203" w:author="Javier Quintana Pérez" w:date="2022-05-11T17:49:00Z">
            <w:trPr>
              <w:jc w:val="center"/>
            </w:trPr>
          </w:trPrChange>
        </w:trPr>
        <w:tc>
          <w:tcPr>
            <w:tcW w:w="3589" w:type="pct"/>
            <w:shd w:val="clear" w:color="auto" w:fill="auto"/>
            <w:tcPrChange w:id="11204" w:author="Javier Quintana Pérez" w:date="2022-05-11T17:49:00Z">
              <w:tcPr>
                <w:tcW w:w="3589" w:type="pct"/>
                <w:shd w:val="clear" w:color="auto" w:fill="auto"/>
              </w:tcPr>
            </w:tcPrChange>
          </w:tcPr>
          <w:p w:rsidR="00834ECC" w:rsidRPr="00A27FBD" w:rsidDel="005A234B" w:rsidRDefault="00D919CB" w:rsidP="001C21B3">
            <w:pPr>
              <w:tabs>
                <w:tab w:val="clear" w:pos="567"/>
              </w:tabs>
              <w:spacing w:line="240" w:lineRule="auto"/>
              <w:jc w:val="left"/>
              <w:rPr>
                <w:del w:id="11205" w:author="Javier Quintana Pérez" w:date="2022-11-13T19:33:00Z"/>
                <w:rFonts w:ascii="Source Sans Pro" w:hAnsi="Source Sans Pro"/>
                <w:rPrChange w:id="11206" w:author="Javier Quintana Pérez" w:date="2022-05-11T17:50:00Z">
                  <w:rPr>
                    <w:del w:id="11207" w:author="Javier Quintana Pérez" w:date="2022-11-13T19:33:00Z"/>
                  </w:rPr>
                </w:rPrChange>
              </w:rPr>
            </w:pPr>
            <w:del w:id="11208" w:author="Javier Quintana Pérez" w:date="2022-11-13T19:33:00Z">
              <w:r w:rsidRPr="00D919CB">
                <w:rPr>
                  <w:rFonts w:ascii="Source Sans Pro" w:hAnsi="Source Sans Pro"/>
                  <w:rPrChange w:id="11209" w:author="Javier Quintana Pérez" w:date="2022-05-11T17:50:00Z">
                    <w:rPr>
                      <w:color w:val="0000FF"/>
                      <w:u w:val="single"/>
                    </w:rPr>
                  </w:rPrChange>
                </w:rPr>
                <w:delText>Etiqueta CE</w:delText>
              </w:r>
              <w:bookmarkStart w:id="11210" w:name="_Toc120636882"/>
              <w:bookmarkStart w:id="11211" w:name="_Toc120640430"/>
              <w:bookmarkStart w:id="11212" w:name="_Toc122537437"/>
              <w:bookmarkEnd w:id="11210"/>
              <w:bookmarkEnd w:id="11211"/>
              <w:bookmarkEnd w:id="11212"/>
            </w:del>
          </w:p>
        </w:tc>
        <w:tc>
          <w:tcPr>
            <w:tcW w:w="705" w:type="pct"/>
            <w:shd w:val="clear" w:color="auto" w:fill="auto"/>
            <w:tcPrChange w:id="11213" w:author="Javier Quintana Pérez" w:date="2022-05-11T17:49:00Z">
              <w:tcPr>
                <w:tcW w:w="738" w:type="pct"/>
                <w:shd w:val="clear" w:color="auto" w:fill="auto"/>
              </w:tcPr>
            </w:tcPrChange>
          </w:tcPr>
          <w:p w:rsidR="00834ECC" w:rsidRPr="00A27FBD" w:rsidDel="005A234B" w:rsidRDefault="00834ECC" w:rsidP="00834ECC">
            <w:pPr>
              <w:jc w:val="center"/>
              <w:rPr>
                <w:del w:id="11214" w:author="Javier Quintana Pérez" w:date="2022-11-13T19:33:00Z"/>
                <w:rFonts w:ascii="Source Sans Pro" w:hAnsi="Source Sans Pro"/>
                <w:rPrChange w:id="11215" w:author="Javier Quintana Pérez" w:date="2022-05-11T17:50:00Z">
                  <w:rPr>
                    <w:del w:id="11216" w:author="Javier Quintana Pérez" w:date="2022-11-13T19:33:00Z"/>
                  </w:rPr>
                </w:rPrChange>
              </w:rPr>
            </w:pPr>
            <w:bookmarkStart w:id="11217" w:name="_Toc120636883"/>
            <w:bookmarkStart w:id="11218" w:name="_Toc120640431"/>
            <w:bookmarkStart w:id="11219" w:name="_Toc122537438"/>
            <w:bookmarkEnd w:id="11217"/>
            <w:bookmarkEnd w:id="11218"/>
            <w:bookmarkEnd w:id="11219"/>
          </w:p>
        </w:tc>
        <w:tc>
          <w:tcPr>
            <w:tcW w:w="706" w:type="pct"/>
            <w:shd w:val="clear" w:color="auto" w:fill="auto"/>
            <w:tcPrChange w:id="11220" w:author="Javier Quintana Pérez" w:date="2022-05-11T17:49:00Z">
              <w:tcPr>
                <w:tcW w:w="674" w:type="pct"/>
                <w:shd w:val="clear" w:color="auto" w:fill="auto"/>
              </w:tcPr>
            </w:tcPrChange>
          </w:tcPr>
          <w:p w:rsidR="00834ECC" w:rsidRPr="00A27FBD" w:rsidDel="005A234B" w:rsidRDefault="00834ECC" w:rsidP="00834ECC">
            <w:pPr>
              <w:jc w:val="center"/>
              <w:rPr>
                <w:del w:id="11221" w:author="Javier Quintana Pérez" w:date="2022-11-13T19:33:00Z"/>
                <w:rFonts w:ascii="Source Sans Pro" w:hAnsi="Source Sans Pro"/>
                <w:rPrChange w:id="11222" w:author="Javier Quintana Pérez" w:date="2022-05-11T17:50:00Z">
                  <w:rPr>
                    <w:del w:id="11223" w:author="Javier Quintana Pérez" w:date="2022-11-13T19:33:00Z"/>
                  </w:rPr>
                </w:rPrChange>
              </w:rPr>
            </w:pPr>
            <w:bookmarkStart w:id="11224" w:name="_Toc120636884"/>
            <w:bookmarkStart w:id="11225" w:name="_Toc120640432"/>
            <w:bookmarkStart w:id="11226" w:name="_Toc122537439"/>
            <w:bookmarkEnd w:id="11224"/>
            <w:bookmarkEnd w:id="11225"/>
            <w:bookmarkEnd w:id="11226"/>
          </w:p>
        </w:tc>
        <w:bookmarkStart w:id="11227" w:name="_Toc120636885"/>
        <w:bookmarkStart w:id="11228" w:name="_Toc120640433"/>
        <w:bookmarkStart w:id="11229" w:name="_Toc122537440"/>
        <w:bookmarkEnd w:id="11227"/>
        <w:bookmarkEnd w:id="11228"/>
        <w:bookmarkEnd w:id="11229"/>
      </w:tr>
      <w:tr w:rsidR="00834ECC" w:rsidRPr="00A27FBD" w:rsidDel="005A234B" w:rsidTr="00A8541C">
        <w:trPr>
          <w:jc w:val="center"/>
          <w:del w:id="11230" w:author="Javier Quintana Pérez" w:date="2022-11-13T19:33:00Z"/>
          <w:trPrChange w:id="11231" w:author="Javier Quintana Pérez" w:date="2022-05-11T17:49:00Z">
            <w:trPr>
              <w:jc w:val="center"/>
            </w:trPr>
          </w:trPrChange>
        </w:trPr>
        <w:tc>
          <w:tcPr>
            <w:tcW w:w="3589" w:type="pct"/>
            <w:shd w:val="clear" w:color="auto" w:fill="auto"/>
            <w:tcPrChange w:id="11232" w:author="Javier Quintana Pérez" w:date="2022-05-11T17:49:00Z">
              <w:tcPr>
                <w:tcW w:w="3589" w:type="pct"/>
                <w:shd w:val="clear" w:color="auto" w:fill="auto"/>
              </w:tcPr>
            </w:tcPrChange>
          </w:tcPr>
          <w:p w:rsidR="00834ECC" w:rsidRPr="00A27FBD" w:rsidDel="005A234B" w:rsidRDefault="001D0740" w:rsidP="001C21B3">
            <w:pPr>
              <w:tabs>
                <w:tab w:val="clear" w:pos="567"/>
              </w:tabs>
              <w:spacing w:line="240" w:lineRule="auto"/>
              <w:jc w:val="left"/>
              <w:rPr>
                <w:del w:id="11233" w:author="Javier Quintana Pérez" w:date="2022-11-13T19:33:00Z"/>
                <w:rFonts w:ascii="Source Sans Pro" w:hAnsi="Source Sans Pro"/>
                <w:rPrChange w:id="11234" w:author="Javier Quintana Pérez" w:date="2022-05-11T17:50:00Z">
                  <w:rPr>
                    <w:del w:id="11235" w:author="Javier Quintana Pérez" w:date="2022-11-13T19:33:00Z"/>
                  </w:rPr>
                </w:rPrChange>
              </w:rPr>
            </w:pPr>
            <w:ins w:id="11236" w:author="mjsierra" w:date="2022-07-29T11:17:00Z">
              <w:del w:id="11237" w:author="Javier Quintana Pérez" w:date="2022-11-13T19:33:00Z">
                <w:r w:rsidRPr="0072530F" w:rsidDel="005A234B">
                  <w:rPr>
                    <w:rFonts w:ascii="Source Sans Pro" w:hAnsi="Source Sans Pro"/>
                  </w:rPr>
                  <w:delText xml:space="preserve">Certificado de </w:delText>
                </w:r>
                <w:r w:rsidDel="005A234B">
                  <w:rPr>
                    <w:rFonts w:ascii="Source Sans Pro" w:hAnsi="Source Sans Pro"/>
                  </w:rPr>
                  <w:delText>Control de Producción de Fábrica (CPF) (por organismo notificado)</w:delText>
                </w:r>
              </w:del>
            </w:ins>
            <w:del w:id="11238" w:author="Javier Quintana Pérez" w:date="2022-07-18T11:54:00Z">
              <w:r w:rsidR="00D919CB" w:rsidRPr="00D919CB">
                <w:rPr>
                  <w:rFonts w:ascii="Source Sans Pro" w:hAnsi="Source Sans Pro"/>
                  <w:rPrChange w:id="11239" w:author="Javier Quintana Pérez" w:date="2022-05-11T17:50:00Z">
                    <w:rPr>
                      <w:color w:val="0000FF"/>
                      <w:u w:val="single"/>
                    </w:rPr>
                  </w:rPrChange>
                </w:rPr>
                <w:delText>Certificado de Entidad Notificada</w:delText>
              </w:r>
            </w:del>
            <w:bookmarkStart w:id="11240" w:name="_Toc120636886"/>
            <w:bookmarkStart w:id="11241" w:name="_Toc120640434"/>
            <w:bookmarkStart w:id="11242" w:name="_Toc122537441"/>
            <w:bookmarkEnd w:id="11240"/>
            <w:bookmarkEnd w:id="11241"/>
            <w:bookmarkEnd w:id="11242"/>
          </w:p>
        </w:tc>
        <w:tc>
          <w:tcPr>
            <w:tcW w:w="705" w:type="pct"/>
            <w:shd w:val="clear" w:color="auto" w:fill="auto"/>
            <w:tcPrChange w:id="11243" w:author="Javier Quintana Pérez" w:date="2022-05-11T17:49:00Z">
              <w:tcPr>
                <w:tcW w:w="738" w:type="pct"/>
                <w:shd w:val="clear" w:color="auto" w:fill="auto"/>
              </w:tcPr>
            </w:tcPrChange>
          </w:tcPr>
          <w:p w:rsidR="00834ECC" w:rsidRPr="00A27FBD" w:rsidDel="005A234B" w:rsidRDefault="00834ECC" w:rsidP="00834ECC">
            <w:pPr>
              <w:jc w:val="center"/>
              <w:rPr>
                <w:del w:id="11244" w:author="Javier Quintana Pérez" w:date="2022-11-13T19:33:00Z"/>
                <w:rFonts w:ascii="Source Sans Pro" w:hAnsi="Source Sans Pro"/>
                <w:rPrChange w:id="11245" w:author="Javier Quintana Pérez" w:date="2022-05-11T17:50:00Z">
                  <w:rPr>
                    <w:del w:id="11246" w:author="Javier Quintana Pérez" w:date="2022-11-13T19:33:00Z"/>
                  </w:rPr>
                </w:rPrChange>
              </w:rPr>
            </w:pPr>
            <w:bookmarkStart w:id="11247" w:name="_Toc120636887"/>
            <w:bookmarkStart w:id="11248" w:name="_Toc120640435"/>
            <w:bookmarkStart w:id="11249" w:name="_Toc122537442"/>
            <w:bookmarkEnd w:id="11247"/>
            <w:bookmarkEnd w:id="11248"/>
            <w:bookmarkEnd w:id="11249"/>
          </w:p>
        </w:tc>
        <w:tc>
          <w:tcPr>
            <w:tcW w:w="706" w:type="pct"/>
            <w:shd w:val="clear" w:color="auto" w:fill="auto"/>
            <w:tcPrChange w:id="11250" w:author="Javier Quintana Pérez" w:date="2022-05-11T17:49:00Z">
              <w:tcPr>
                <w:tcW w:w="674" w:type="pct"/>
                <w:shd w:val="clear" w:color="auto" w:fill="auto"/>
              </w:tcPr>
            </w:tcPrChange>
          </w:tcPr>
          <w:p w:rsidR="00834ECC" w:rsidRPr="00A27FBD" w:rsidDel="005A234B" w:rsidRDefault="00834ECC" w:rsidP="00834ECC">
            <w:pPr>
              <w:jc w:val="center"/>
              <w:rPr>
                <w:del w:id="11251" w:author="Javier Quintana Pérez" w:date="2022-11-13T19:33:00Z"/>
                <w:rFonts w:ascii="Source Sans Pro" w:hAnsi="Source Sans Pro"/>
                <w:rPrChange w:id="11252" w:author="Javier Quintana Pérez" w:date="2022-05-11T17:50:00Z">
                  <w:rPr>
                    <w:del w:id="11253" w:author="Javier Quintana Pérez" w:date="2022-11-13T19:33:00Z"/>
                  </w:rPr>
                </w:rPrChange>
              </w:rPr>
            </w:pPr>
            <w:bookmarkStart w:id="11254" w:name="_Toc120636888"/>
            <w:bookmarkStart w:id="11255" w:name="_Toc120640436"/>
            <w:bookmarkStart w:id="11256" w:name="_Toc122537443"/>
            <w:bookmarkEnd w:id="11254"/>
            <w:bookmarkEnd w:id="11255"/>
            <w:bookmarkEnd w:id="11256"/>
          </w:p>
        </w:tc>
        <w:bookmarkStart w:id="11257" w:name="_Toc120636889"/>
        <w:bookmarkStart w:id="11258" w:name="_Toc120640437"/>
        <w:bookmarkStart w:id="11259" w:name="_Toc122537444"/>
        <w:bookmarkEnd w:id="11257"/>
        <w:bookmarkEnd w:id="11258"/>
        <w:bookmarkEnd w:id="11259"/>
      </w:tr>
      <w:tr w:rsidR="00834ECC" w:rsidRPr="00A27FBD" w:rsidDel="005A234B" w:rsidTr="00A8541C">
        <w:trPr>
          <w:jc w:val="center"/>
          <w:del w:id="11260" w:author="Javier Quintana Pérez" w:date="2022-11-13T19:33:00Z"/>
          <w:trPrChange w:id="11261" w:author="Javier Quintana Pérez" w:date="2022-05-11T17:49:00Z">
            <w:trPr>
              <w:jc w:val="center"/>
            </w:trPr>
          </w:trPrChange>
        </w:trPr>
        <w:tc>
          <w:tcPr>
            <w:tcW w:w="3589" w:type="pct"/>
            <w:shd w:val="clear" w:color="auto" w:fill="auto"/>
            <w:tcPrChange w:id="11262" w:author="Javier Quintana Pérez" w:date="2022-05-11T17:49:00Z">
              <w:tcPr>
                <w:tcW w:w="3589" w:type="pct"/>
                <w:shd w:val="clear" w:color="auto" w:fill="auto"/>
              </w:tcPr>
            </w:tcPrChange>
          </w:tcPr>
          <w:p w:rsidR="00834ECC" w:rsidRPr="00A27FBD" w:rsidDel="005A234B" w:rsidRDefault="00D919CB">
            <w:pPr>
              <w:tabs>
                <w:tab w:val="clear" w:pos="567"/>
              </w:tabs>
              <w:spacing w:line="240" w:lineRule="auto"/>
              <w:jc w:val="left"/>
              <w:rPr>
                <w:del w:id="11263" w:author="Javier Quintana Pérez" w:date="2022-11-13T19:33:00Z"/>
                <w:rFonts w:ascii="Source Sans Pro" w:hAnsi="Source Sans Pro"/>
                <w:rPrChange w:id="11264" w:author="Javier Quintana Pérez" w:date="2022-05-11T17:50:00Z">
                  <w:rPr>
                    <w:del w:id="11265" w:author="Javier Quintana Pérez" w:date="2022-11-13T19:33:00Z"/>
                  </w:rPr>
                </w:rPrChange>
              </w:rPr>
            </w:pPr>
            <w:del w:id="11266" w:author="Javier Quintana Pérez" w:date="2022-11-13T19:33:00Z">
              <w:r w:rsidRPr="00D919CB">
                <w:rPr>
                  <w:rFonts w:ascii="Source Sans Pro" w:hAnsi="Source Sans Pro"/>
                  <w:rPrChange w:id="11267" w:author="Javier Quintana Pérez" w:date="2022-05-11T17:50:00Z">
                    <w:rPr>
                      <w:color w:val="0000FF"/>
                      <w:u w:val="single"/>
                    </w:rPr>
                  </w:rPrChange>
                </w:rPr>
                <w:delText>Ensayo inicial de tipo</w:delText>
              </w:r>
              <w:bookmarkStart w:id="11268" w:name="_Toc120636890"/>
              <w:bookmarkStart w:id="11269" w:name="_Toc120640438"/>
              <w:bookmarkStart w:id="11270" w:name="_Toc122537445"/>
              <w:bookmarkEnd w:id="11268"/>
              <w:bookmarkEnd w:id="11269"/>
              <w:bookmarkEnd w:id="11270"/>
            </w:del>
          </w:p>
        </w:tc>
        <w:tc>
          <w:tcPr>
            <w:tcW w:w="705" w:type="pct"/>
            <w:shd w:val="clear" w:color="auto" w:fill="auto"/>
            <w:tcPrChange w:id="11271" w:author="Javier Quintana Pérez" w:date="2022-05-11T17:49:00Z">
              <w:tcPr>
                <w:tcW w:w="738" w:type="pct"/>
                <w:shd w:val="clear" w:color="auto" w:fill="auto"/>
              </w:tcPr>
            </w:tcPrChange>
          </w:tcPr>
          <w:p w:rsidR="00834ECC" w:rsidRPr="00A27FBD" w:rsidDel="005A234B" w:rsidRDefault="00834ECC" w:rsidP="00834ECC">
            <w:pPr>
              <w:jc w:val="center"/>
              <w:rPr>
                <w:del w:id="11272" w:author="Javier Quintana Pérez" w:date="2022-11-13T19:33:00Z"/>
                <w:rFonts w:ascii="Source Sans Pro" w:hAnsi="Source Sans Pro"/>
                <w:rPrChange w:id="11273" w:author="Javier Quintana Pérez" w:date="2022-05-11T17:50:00Z">
                  <w:rPr>
                    <w:del w:id="11274" w:author="Javier Quintana Pérez" w:date="2022-11-13T19:33:00Z"/>
                  </w:rPr>
                </w:rPrChange>
              </w:rPr>
            </w:pPr>
            <w:bookmarkStart w:id="11275" w:name="_Toc120636891"/>
            <w:bookmarkStart w:id="11276" w:name="_Toc120640439"/>
            <w:bookmarkStart w:id="11277" w:name="_Toc122537446"/>
            <w:bookmarkEnd w:id="11275"/>
            <w:bookmarkEnd w:id="11276"/>
            <w:bookmarkEnd w:id="11277"/>
          </w:p>
        </w:tc>
        <w:tc>
          <w:tcPr>
            <w:tcW w:w="706" w:type="pct"/>
            <w:shd w:val="clear" w:color="auto" w:fill="auto"/>
            <w:tcPrChange w:id="11278" w:author="Javier Quintana Pérez" w:date="2022-05-11T17:49:00Z">
              <w:tcPr>
                <w:tcW w:w="674" w:type="pct"/>
                <w:shd w:val="clear" w:color="auto" w:fill="auto"/>
              </w:tcPr>
            </w:tcPrChange>
          </w:tcPr>
          <w:p w:rsidR="00834ECC" w:rsidRPr="00A27FBD" w:rsidDel="005A234B" w:rsidRDefault="00834ECC" w:rsidP="00834ECC">
            <w:pPr>
              <w:jc w:val="center"/>
              <w:rPr>
                <w:del w:id="11279" w:author="Javier Quintana Pérez" w:date="2022-11-13T19:33:00Z"/>
                <w:rFonts w:ascii="Source Sans Pro" w:hAnsi="Source Sans Pro"/>
                <w:rPrChange w:id="11280" w:author="Javier Quintana Pérez" w:date="2022-05-11T17:50:00Z">
                  <w:rPr>
                    <w:del w:id="11281" w:author="Javier Quintana Pérez" w:date="2022-11-13T19:33:00Z"/>
                  </w:rPr>
                </w:rPrChange>
              </w:rPr>
            </w:pPr>
            <w:bookmarkStart w:id="11282" w:name="_Toc120636892"/>
            <w:bookmarkStart w:id="11283" w:name="_Toc120640440"/>
            <w:bookmarkStart w:id="11284" w:name="_Toc122537447"/>
            <w:bookmarkEnd w:id="11282"/>
            <w:bookmarkEnd w:id="11283"/>
            <w:bookmarkEnd w:id="11284"/>
          </w:p>
        </w:tc>
        <w:bookmarkStart w:id="11285" w:name="_Toc120636893"/>
        <w:bookmarkStart w:id="11286" w:name="_Toc120640441"/>
        <w:bookmarkStart w:id="11287" w:name="_Toc122537448"/>
        <w:bookmarkEnd w:id="11285"/>
        <w:bookmarkEnd w:id="11286"/>
        <w:bookmarkEnd w:id="11287"/>
      </w:tr>
    </w:tbl>
    <w:p w:rsidR="00834ECC" w:rsidDel="003D3666" w:rsidRDefault="00834ECC" w:rsidP="003D3666">
      <w:pPr>
        <w:rPr>
          <w:del w:id="11288" w:author="Javier Quintana Pérez" w:date="2022-07-18T11:54:00Z"/>
          <w:rFonts w:ascii="Source Sans Pro" w:hAnsi="Source Sans Pro"/>
        </w:rPr>
      </w:pPr>
      <w:bookmarkStart w:id="11289" w:name="_Toc120636894"/>
      <w:bookmarkStart w:id="11290" w:name="_Toc120640442"/>
      <w:bookmarkStart w:id="11291" w:name="_Toc122537449"/>
      <w:bookmarkEnd w:id="11289"/>
      <w:bookmarkEnd w:id="11290"/>
      <w:bookmarkEnd w:id="11291"/>
    </w:p>
    <w:p w:rsidR="00000000" w:rsidRDefault="00C3369D">
      <w:pPr>
        <w:numPr>
          <w:ilvl w:val="0"/>
          <w:numId w:val="11"/>
        </w:numPr>
        <w:ind w:left="567" w:hanging="425"/>
        <w:rPr>
          <w:del w:id="11292" w:author="Javier Quintana Pérez" w:date="2022-05-11T17:50:00Z"/>
          <w:rFonts w:ascii="Source Sans Pro" w:hAnsi="Source Sans Pro"/>
          <w:rPrChange w:id="11293" w:author="Javier Quintana Pérez" w:date="2022-05-11T17:50:00Z">
            <w:rPr>
              <w:del w:id="11294" w:author="Javier Quintana Pérez" w:date="2022-05-11T17:50:00Z"/>
            </w:rPr>
          </w:rPrChange>
        </w:rPr>
        <w:pPrChange w:id="11295" w:author="Javier Quintana Pérez" w:date="2022-07-18T11:55:00Z">
          <w:pPr/>
        </w:pPrChange>
      </w:pPr>
      <w:bookmarkStart w:id="11296" w:name="_Toc120636895"/>
      <w:bookmarkStart w:id="11297" w:name="_Toc120640443"/>
      <w:bookmarkStart w:id="11298" w:name="_Toc122537450"/>
      <w:bookmarkEnd w:id="11296"/>
      <w:bookmarkEnd w:id="11297"/>
      <w:bookmarkEnd w:id="11298"/>
    </w:p>
    <w:p w:rsidR="00834ECC" w:rsidRPr="00D41C9D" w:rsidDel="005A234B" w:rsidRDefault="00D919CB">
      <w:pPr>
        <w:numPr>
          <w:ilvl w:val="0"/>
          <w:numId w:val="11"/>
        </w:numPr>
        <w:ind w:left="567" w:hanging="425"/>
        <w:rPr>
          <w:del w:id="11299" w:author="Javier Quintana Pérez" w:date="2022-11-13T19:33:00Z"/>
          <w:rFonts w:ascii="Source Sans Pro" w:hAnsi="Source Sans Pro"/>
          <w:rPrChange w:id="11300" w:author="Javier Quintana Pérez" w:date="2022-05-09T17:41:00Z">
            <w:rPr>
              <w:del w:id="11301" w:author="Javier Quintana Pérez" w:date="2022-11-13T19:33:00Z"/>
            </w:rPr>
          </w:rPrChange>
        </w:rPr>
      </w:pPr>
      <w:del w:id="11302" w:author="Javier Quintana Pérez" w:date="2022-11-13T19:33:00Z">
        <w:r w:rsidRPr="00D919CB">
          <w:rPr>
            <w:rFonts w:ascii="Source Sans Pro" w:hAnsi="Source Sans Pro"/>
            <w:rPrChange w:id="11303" w:author="Javier Quintana Pérez" w:date="2022-05-09T17:41:00Z">
              <w:rPr>
                <w:color w:val="0000FF"/>
                <w:u w:val="single"/>
              </w:rPr>
            </w:rPrChange>
          </w:rPr>
          <w:delText>En el caso de Certificación 4, se dispone de:</w:delText>
        </w:r>
        <w:bookmarkStart w:id="11304" w:name="_Toc120636896"/>
        <w:bookmarkStart w:id="11305" w:name="_Toc120640444"/>
        <w:bookmarkStart w:id="11306" w:name="_Toc122537451"/>
        <w:bookmarkEnd w:id="11304"/>
        <w:bookmarkEnd w:id="11305"/>
        <w:bookmarkEnd w:id="11306"/>
      </w:del>
    </w:p>
    <w:p w:rsidR="00B20093" w:rsidRPr="00D41C9D" w:rsidDel="005A234B" w:rsidRDefault="00B20093" w:rsidP="00B20093">
      <w:pPr>
        <w:ind w:left="567"/>
        <w:rPr>
          <w:del w:id="11307" w:author="Javier Quintana Pérez" w:date="2022-11-13T19:33:00Z"/>
          <w:rFonts w:ascii="Source Sans Pro" w:hAnsi="Source Sans Pro"/>
          <w:rPrChange w:id="11308" w:author="Javier Quintana Pérez" w:date="2022-05-09T17:41:00Z">
            <w:rPr>
              <w:del w:id="11309" w:author="Javier Quintana Pérez" w:date="2022-11-13T19:33:00Z"/>
            </w:rPr>
          </w:rPrChange>
        </w:rPr>
      </w:pPr>
      <w:bookmarkStart w:id="11310" w:name="_Toc120636897"/>
      <w:bookmarkStart w:id="11311" w:name="_Toc120640445"/>
      <w:bookmarkStart w:id="11312" w:name="_Toc122537452"/>
      <w:bookmarkEnd w:id="11310"/>
      <w:bookmarkEnd w:id="11311"/>
      <w:bookmarkEnd w:id="113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1313" w:author="Javier Quintana Pérez" w:date="2022-05-11T17:50: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1314">
          <w:tblGrid>
            <w:gridCol w:w="6665"/>
            <w:gridCol w:w="1371"/>
            <w:gridCol w:w="1250"/>
          </w:tblGrid>
        </w:tblGridChange>
      </w:tblGrid>
      <w:tr w:rsidR="00834ECC" w:rsidRPr="00D41C9D" w:rsidDel="005A234B" w:rsidTr="00A27FBD">
        <w:trPr>
          <w:jc w:val="center"/>
          <w:del w:id="11315" w:author="Javier Quintana Pérez" w:date="2022-11-13T19:33:00Z"/>
          <w:trPrChange w:id="11316" w:author="Javier Quintana Pérez" w:date="2022-05-11T17:50:00Z">
            <w:trPr>
              <w:jc w:val="center"/>
            </w:trPr>
          </w:trPrChange>
        </w:trPr>
        <w:tc>
          <w:tcPr>
            <w:tcW w:w="3589" w:type="pct"/>
            <w:tcBorders>
              <w:top w:val="nil"/>
              <w:left w:val="nil"/>
            </w:tcBorders>
            <w:shd w:val="clear" w:color="auto" w:fill="auto"/>
            <w:tcPrChange w:id="11317" w:author="Javier Quintana Pérez" w:date="2022-05-11T17:50:00Z">
              <w:tcPr>
                <w:tcW w:w="3589" w:type="pct"/>
                <w:shd w:val="clear" w:color="auto" w:fill="auto"/>
              </w:tcPr>
            </w:tcPrChange>
          </w:tcPr>
          <w:p w:rsidR="00834ECC" w:rsidRPr="00D41C9D" w:rsidDel="005A234B" w:rsidRDefault="00834ECC" w:rsidP="00834ECC">
            <w:pPr>
              <w:pStyle w:val="Textoindependiente"/>
              <w:rPr>
                <w:del w:id="11318" w:author="Javier Quintana Pérez" w:date="2022-11-13T19:33:00Z"/>
                <w:rFonts w:ascii="Source Sans Pro" w:hAnsi="Source Sans Pro"/>
                <w:i w:val="0"/>
                <w:sz w:val="20"/>
                <w:rPrChange w:id="11319" w:author="Javier Quintana Pérez" w:date="2022-05-09T17:41:00Z">
                  <w:rPr>
                    <w:del w:id="11320" w:author="Javier Quintana Pérez" w:date="2022-11-13T19:33:00Z"/>
                    <w:rFonts w:ascii="NewsGotT" w:hAnsi="NewsGotT"/>
                    <w:i w:val="0"/>
                    <w:sz w:val="20"/>
                  </w:rPr>
                </w:rPrChange>
              </w:rPr>
            </w:pPr>
            <w:bookmarkStart w:id="11321" w:name="_Toc120636898"/>
            <w:bookmarkStart w:id="11322" w:name="_Toc120640446"/>
            <w:bookmarkStart w:id="11323" w:name="_Toc122537453"/>
            <w:bookmarkEnd w:id="11321"/>
            <w:bookmarkEnd w:id="11322"/>
            <w:bookmarkEnd w:id="11323"/>
          </w:p>
        </w:tc>
        <w:tc>
          <w:tcPr>
            <w:tcW w:w="705" w:type="pct"/>
            <w:shd w:val="clear" w:color="auto" w:fill="auto"/>
            <w:tcPrChange w:id="11324" w:author="Javier Quintana Pérez" w:date="2022-05-11T17:50:00Z">
              <w:tcPr>
                <w:tcW w:w="738" w:type="pct"/>
                <w:shd w:val="clear" w:color="auto" w:fill="auto"/>
              </w:tcPr>
            </w:tcPrChange>
          </w:tcPr>
          <w:p w:rsidR="00834ECC" w:rsidRPr="00D41C9D" w:rsidDel="005A234B" w:rsidRDefault="00D919CB" w:rsidP="00834ECC">
            <w:pPr>
              <w:jc w:val="center"/>
              <w:rPr>
                <w:del w:id="11325" w:author="Javier Quintana Pérez" w:date="2022-11-13T19:33:00Z"/>
                <w:rFonts w:ascii="Source Sans Pro" w:hAnsi="Source Sans Pro"/>
                <w:rPrChange w:id="11326" w:author="Javier Quintana Pérez" w:date="2022-05-09T17:41:00Z">
                  <w:rPr>
                    <w:del w:id="11327" w:author="Javier Quintana Pérez" w:date="2022-11-13T19:33:00Z"/>
                  </w:rPr>
                </w:rPrChange>
              </w:rPr>
            </w:pPr>
            <w:del w:id="11328" w:author="Javier Quintana Pérez" w:date="2022-11-13T19:33:00Z">
              <w:r w:rsidRPr="00D919CB">
                <w:rPr>
                  <w:rFonts w:ascii="Source Sans Pro" w:hAnsi="Source Sans Pro"/>
                  <w:rPrChange w:id="11329" w:author="Javier Quintana Pérez" w:date="2022-05-09T17:41:00Z">
                    <w:rPr>
                      <w:color w:val="0000FF"/>
                      <w:u w:val="single"/>
                    </w:rPr>
                  </w:rPrChange>
                </w:rPr>
                <w:delText>SI</w:delText>
              </w:r>
              <w:bookmarkStart w:id="11330" w:name="_Toc120636899"/>
              <w:bookmarkStart w:id="11331" w:name="_Toc120640447"/>
              <w:bookmarkStart w:id="11332" w:name="_Toc122537454"/>
              <w:bookmarkEnd w:id="11330"/>
              <w:bookmarkEnd w:id="11331"/>
              <w:bookmarkEnd w:id="11332"/>
            </w:del>
          </w:p>
        </w:tc>
        <w:tc>
          <w:tcPr>
            <w:tcW w:w="706" w:type="pct"/>
            <w:shd w:val="clear" w:color="auto" w:fill="auto"/>
            <w:tcPrChange w:id="11333" w:author="Javier Quintana Pérez" w:date="2022-05-11T17:50:00Z">
              <w:tcPr>
                <w:tcW w:w="674" w:type="pct"/>
                <w:shd w:val="clear" w:color="auto" w:fill="auto"/>
              </w:tcPr>
            </w:tcPrChange>
          </w:tcPr>
          <w:p w:rsidR="00834ECC" w:rsidRPr="00D41C9D" w:rsidDel="005A234B" w:rsidRDefault="00D919CB" w:rsidP="00834ECC">
            <w:pPr>
              <w:jc w:val="center"/>
              <w:rPr>
                <w:del w:id="11334" w:author="Javier Quintana Pérez" w:date="2022-11-13T19:33:00Z"/>
                <w:rFonts w:ascii="Source Sans Pro" w:hAnsi="Source Sans Pro"/>
                <w:rPrChange w:id="11335" w:author="Javier Quintana Pérez" w:date="2022-05-09T17:41:00Z">
                  <w:rPr>
                    <w:del w:id="11336" w:author="Javier Quintana Pérez" w:date="2022-11-13T19:33:00Z"/>
                  </w:rPr>
                </w:rPrChange>
              </w:rPr>
            </w:pPr>
            <w:del w:id="11337" w:author="Javier Quintana Pérez" w:date="2022-11-13T19:33:00Z">
              <w:r w:rsidRPr="00D919CB">
                <w:rPr>
                  <w:rFonts w:ascii="Source Sans Pro" w:hAnsi="Source Sans Pro"/>
                  <w:rPrChange w:id="11338" w:author="Javier Quintana Pérez" w:date="2022-05-09T17:41:00Z">
                    <w:rPr>
                      <w:color w:val="0000FF"/>
                      <w:u w:val="single"/>
                    </w:rPr>
                  </w:rPrChange>
                </w:rPr>
                <w:delText>NO</w:delText>
              </w:r>
              <w:bookmarkStart w:id="11339" w:name="_Toc120636900"/>
              <w:bookmarkStart w:id="11340" w:name="_Toc120640448"/>
              <w:bookmarkStart w:id="11341" w:name="_Toc122537455"/>
              <w:bookmarkEnd w:id="11339"/>
              <w:bookmarkEnd w:id="11340"/>
              <w:bookmarkEnd w:id="11341"/>
            </w:del>
          </w:p>
        </w:tc>
        <w:bookmarkStart w:id="11342" w:name="_Toc120636901"/>
        <w:bookmarkStart w:id="11343" w:name="_Toc120640449"/>
        <w:bookmarkStart w:id="11344" w:name="_Toc122537456"/>
        <w:bookmarkEnd w:id="11342"/>
        <w:bookmarkEnd w:id="11343"/>
        <w:bookmarkEnd w:id="11344"/>
      </w:tr>
      <w:tr w:rsidR="00834ECC" w:rsidRPr="00D41C9D" w:rsidDel="005A234B" w:rsidTr="00A27FBD">
        <w:trPr>
          <w:jc w:val="center"/>
          <w:del w:id="11345" w:author="Javier Quintana Pérez" w:date="2022-11-13T19:33:00Z"/>
          <w:trPrChange w:id="11346" w:author="Javier Quintana Pérez" w:date="2022-05-11T17:50:00Z">
            <w:trPr>
              <w:jc w:val="center"/>
            </w:trPr>
          </w:trPrChange>
        </w:trPr>
        <w:tc>
          <w:tcPr>
            <w:tcW w:w="3589" w:type="pct"/>
            <w:shd w:val="clear" w:color="auto" w:fill="auto"/>
            <w:tcPrChange w:id="11347" w:author="Javier Quintana Pérez" w:date="2022-05-11T17:50:00Z">
              <w:tcPr>
                <w:tcW w:w="3589" w:type="pct"/>
                <w:shd w:val="clear" w:color="auto" w:fill="auto"/>
              </w:tcPr>
            </w:tcPrChange>
          </w:tcPr>
          <w:p w:rsidR="00834ECC" w:rsidRPr="00D41C9D" w:rsidDel="005A234B" w:rsidRDefault="00D919CB" w:rsidP="001C21B3">
            <w:pPr>
              <w:tabs>
                <w:tab w:val="clear" w:pos="567"/>
              </w:tabs>
              <w:spacing w:line="240" w:lineRule="auto"/>
              <w:jc w:val="left"/>
              <w:rPr>
                <w:del w:id="11348" w:author="Javier Quintana Pérez" w:date="2022-11-13T19:33:00Z"/>
                <w:rFonts w:ascii="Source Sans Pro" w:hAnsi="Source Sans Pro"/>
                <w:rPrChange w:id="11349" w:author="Javier Quintana Pérez" w:date="2022-05-09T17:41:00Z">
                  <w:rPr>
                    <w:del w:id="11350" w:author="Javier Quintana Pérez" w:date="2022-11-13T19:33:00Z"/>
                  </w:rPr>
                </w:rPrChange>
              </w:rPr>
            </w:pPr>
            <w:del w:id="11351" w:author="Javier Quintana Pérez" w:date="2022-11-13T19:33:00Z">
              <w:r w:rsidRPr="00D919CB">
                <w:rPr>
                  <w:rFonts w:ascii="Source Sans Pro" w:hAnsi="Source Sans Pro"/>
                  <w:rPrChange w:id="11352" w:author="Javier Quintana Pérez" w:date="2022-05-09T17:41:00Z">
                    <w:rPr>
                      <w:color w:val="0000FF"/>
                      <w:u w:val="single"/>
                    </w:rPr>
                  </w:rPrChange>
                </w:rPr>
                <w:delText xml:space="preserve">Declaración de Prestaciones </w:delText>
              </w:r>
              <w:bookmarkStart w:id="11353" w:name="_Toc120636902"/>
              <w:bookmarkStart w:id="11354" w:name="_Toc120640450"/>
              <w:bookmarkStart w:id="11355" w:name="_Toc122537457"/>
              <w:bookmarkEnd w:id="11353"/>
              <w:bookmarkEnd w:id="11354"/>
              <w:bookmarkEnd w:id="11355"/>
            </w:del>
          </w:p>
        </w:tc>
        <w:tc>
          <w:tcPr>
            <w:tcW w:w="705" w:type="pct"/>
            <w:shd w:val="clear" w:color="auto" w:fill="auto"/>
            <w:tcPrChange w:id="11356" w:author="Javier Quintana Pérez" w:date="2022-05-11T17:50:00Z">
              <w:tcPr>
                <w:tcW w:w="738" w:type="pct"/>
                <w:shd w:val="clear" w:color="auto" w:fill="auto"/>
              </w:tcPr>
            </w:tcPrChange>
          </w:tcPr>
          <w:p w:rsidR="00834ECC" w:rsidRPr="00D41C9D" w:rsidDel="005A234B" w:rsidRDefault="00834ECC" w:rsidP="00834ECC">
            <w:pPr>
              <w:jc w:val="center"/>
              <w:rPr>
                <w:del w:id="11357" w:author="Javier Quintana Pérez" w:date="2022-11-13T19:33:00Z"/>
                <w:rFonts w:ascii="Source Sans Pro" w:hAnsi="Source Sans Pro"/>
                <w:rPrChange w:id="11358" w:author="Javier Quintana Pérez" w:date="2022-05-09T17:41:00Z">
                  <w:rPr>
                    <w:del w:id="11359" w:author="Javier Quintana Pérez" w:date="2022-11-13T19:33:00Z"/>
                  </w:rPr>
                </w:rPrChange>
              </w:rPr>
            </w:pPr>
            <w:bookmarkStart w:id="11360" w:name="_Toc120636903"/>
            <w:bookmarkStart w:id="11361" w:name="_Toc120640451"/>
            <w:bookmarkStart w:id="11362" w:name="_Toc122537458"/>
            <w:bookmarkEnd w:id="11360"/>
            <w:bookmarkEnd w:id="11361"/>
            <w:bookmarkEnd w:id="11362"/>
          </w:p>
        </w:tc>
        <w:tc>
          <w:tcPr>
            <w:tcW w:w="706" w:type="pct"/>
            <w:shd w:val="clear" w:color="auto" w:fill="auto"/>
            <w:tcPrChange w:id="11363" w:author="Javier Quintana Pérez" w:date="2022-05-11T17:50:00Z">
              <w:tcPr>
                <w:tcW w:w="674" w:type="pct"/>
                <w:shd w:val="clear" w:color="auto" w:fill="auto"/>
              </w:tcPr>
            </w:tcPrChange>
          </w:tcPr>
          <w:p w:rsidR="00834ECC" w:rsidRPr="00D41C9D" w:rsidDel="005A234B" w:rsidRDefault="00834ECC" w:rsidP="00834ECC">
            <w:pPr>
              <w:jc w:val="center"/>
              <w:rPr>
                <w:del w:id="11364" w:author="Javier Quintana Pérez" w:date="2022-11-13T19:33:00Z"/>
                <w:rFonts w:ascii="Source Sans Pro" w:hAnsi="Source Sans Pro"/>
                <w:rPrChange w:id="11365" w:author="Javier Quintana Pérez" w:date="2022-05-09T17:41:00Z">
                  <w:rPr>
                    <w:del w:id="11366" w:author="Javier Quintana Pérez" w:date="2022-11-13T19:33:00Z"/>
                  </w:rPr>
                </w:rPrChange>
              </w:rPr>
            </w:pPr>
            <w:bookmarkStart w:id="11367" w:name="_Toc120636904"/>
            <w:bookmarkStart w:id="11368" w:name="_Toc120640452"/>
            <w:bookmarkStart w:id="11369" w:name="_Toc122537459"/>
            <w:bookmarkEnd w:id="11367"/>
            <w:bookmarkEnd w:id="11368"/>
            <w:bookmarkEnd w:id="11369"/>
          </w:p>
        </w:tc>
        <w:bookmarkStart w:id="11370" w:name="_Toc120636905"/>
        <w:bookmarkStart w:id="11371" w:name="_Toc120640453"/>
        <w:bookmarkStart w:id="11372" w:name="_Toc122537460"/>
        <w:bookmarkEnd w:id="11370"/>
        <w:bookmarkEnd w:id="11371"/>
        <w:bookmarkEnd w:id="11372"/>
      </w:tr>
      <w:tr w:rsidR="00834ECC" w:rsidRPr="00D41C9D" w:rsidDel="005A234B" w:rsidTr="007B0FB8">
        <w:trPr>
          <w:jc w:val="center"/>
          <w:del w:id="11373" w:author="Javier Quintana Pérez" w:date="2022-11-13T19:33:00Z"/>
          <w:trPrChange w:id="11374" w:author="Javier Quintana Pérez" w:date="2022-07-20T16:25:00Z">
            <w:trPr>
              <w:jc w:val="center"/>
            </w:trPr>
          </w:trPrChange>
        </w:trPr>
        <w:tc>
          <w:tcPr>
            <w:tcW w:w="3589" w:type="pct"/>
            <w:tcBorders>
              <w:bottom w:val="single" w:sz="4" w:space="0" w:color="auto"/>
            </w:tcBorders>
            <w:shd w:val="clear" w:color="auto" w:fill="auto"/>
            <w:tcPrChange w:id="11375" w:author="Javier Quintana Pérez" w:date="2022-07-20T16:25:00Z">
              <w:tcPr>
                <w:tcW w:w="3589" w:type="pct"/>
                <w:shd w:val="clear" w:color="auto" w:fill="auto"/>
              </w:tcPr>
            </w:tcPrChange>
          </w:tcPr>
          <w:p w:rsidR="00834ECC" w:rsidRPr="00D41C9D" w:rsidDel="005A234B" w:rsidRDefault="00D919CB" w:rsidP="001C21B3">
            <w:pPr>
              <w:tabs>
                <w:tab w:val="clear" w:pos="567"/>
              </w:tabs>
              <w:spacing w:line="240" w:lineRule="auto"/>
              <w:jc w:val="left"/>
              <w:rPr>
                <w:del w:id="11376" w:author="Javier Quintana Pérez" w:date="2022-11-13T19:33:00Z"/>
                <w:rFonts w:ascii="Source Sans Pro" w:hAnsi="Source Sans Pro"/>
                <w:rPrChange w:id="11377" w:author="Javier Quintana Pérez" w:date="2022-05-09T17:41:00Z">
                  <w:rPr>
                    <w:del w:id="11378" w:author="Javier Quintana Pérez" w:date="2022-11-13T19:33:00Z"/>
                  </w:rPr>
                </w:rPrChange>
              </w:rPr>
            </w:pPr>
            <w:del w:id="11379" w:author="Javier Quintana Pérez" w:date="2022-11-13T19:33:00Z">
              <w:r w:rsidRPr="00D919CB">
                <w:rPr>
                  <w:rFonts w:ascii="Source Sans Pro" w:hAnsi="Source Sans Pro"/>
                  <w:rPrChange w:id="11380" w:author="Javier Quintana Pérez" w:date="2022-05-09T17:41:00Z">
                    <w:rPr>
                      <w:color w:val="0000FF"/>
                      <w:u w:val="single"/>
                    </w:rPr>
                  </w:rPrChange>
                </w:rPr>
                <w:delText>Etiqueta CE</w:delText>
              </w:r>
              <w:bookmarkStart w:id="11381" w:name="_Toc120636906"/>
              <w:bookmarkStart w:id="11382" w:name="_Toc120640454"/>
              <w:bookmarkStart w:id="11383" w:name="_Toc122537461"/>
              <w:bookmarkEnd w:id="11381"/>
              <w:bookmarkEnd w:id="11382"/>
              <w:bookmarkEnd w:id="11383"/>
            </w:del>
          </w:p>
        </w:tc>
        <w:tc>
          <w:tcPr>
            <w:tcW w:w="705" w:type="pct"/>
            <w:shd w:val="clear" w:color="auto" w:fill="auto"/>
            <w:tcPrChange w:id="11384" w:author="Javier Quintana Pérez" w:date="2022-07-20T16:25:00Z">
              <w:tcPr>
                <w:tcW w:w="738" w:type="pct"/>
                <w:shd w:val="clear" w:color="auto" w:fill="auto"/>
              </w:tcPr>
            </w:tcPrChange>
          </w:tcPr>
          <w:p w:rsidR="00834ECC" w:rsidRPr="00D41C9D" w:rsidDel="005A234B" w:rsidRDefault="00834ECC" w:rsidP="00834ECC">
            <w:pPr>
              <w:jc w:val="center"/>
              <w:rPr>
                <w:del w:id="11385" w:author="Javier Quintana Pérez" w:date="2022-11-13T19:33:00Z"/>
                <w:rFonts w:ascii="Source Sans Pro" w:hAnsi="Source Sans Pro"/>
                <w:rPrChange w:id="11386" w:author="Javier Quintana Pérez" w:date="2022-05-09T17:41:00Z">
                  <w:rPr>
                    <w:del w:id="11387" w:author="Javier Quintana Pérez" w:date="2022-11-13T19:33:00Z"/>
                  </w:rPr>
                </w:rPrChange>
              </w:rPr>
            </w:pPr>
            <w:bookmarkStart w:id="11388" w:name="_Toc120636907"/>
            <w:bookmarkStart w:id="11389" w:name="_Toc120640455"/>
            <w:bookmarkStart w:id="11390" w:name="_Toc122537462"/>
            <w:bookmarkEnd w:id="11388"/>
            <w:bookmarkEnd w:id="11389"/>
            <w:bookmarkEnd w:id="11390"/>
          </w:p>
        </w:tc>
        <w:tc>
          <w:tcPr>
            <w:tcW w:w="706" w:type="pct"/>
            <w:shd w:val="clear" w:color="auto" w:fill="auto"/>
            <w:tcPrChange w:id="11391" w:author="Javier Quintana Pérez" w:date="2022-07-20T16:25:00Z">
              <w:tcPr>
                <w:tcW w:w="674" w:type="pct"/>
                <w:shd w:val="clear" w:color="auto" w:fill="auto"/>
              </w:tcPr>
            </w:tcPrChange>
          </w:tcPr>
          <w:p w:rsidR="00834ECC" w:rsidRPr="00D41C9D" w:rsidDel="005A234B" w:rsidRDefault="00834ECC" w:rsidP="00834ECC">
            <w:pPr>
              <w:jc w:val="center"/>
              <w:rPr>
                <w:del w:id="11392" w:author="Javier Quintana Pérez" w:date="2022-11-13T19:33:00Z"/>
                <w:rFonts w:ascii="Source Sans Pro" w:hAnsi="Source Sans Pro"/>
                <w:rPrChange w:id="11393" w:author="Javier Quintana Pérez" w:date="2022-05-09T17:41:00Z">
                  <w:rPr>
                    <w:del w:id="11394" w:author="Javier Quintana Pérez" w:date="2022-11-13T19:33:00Z"/>
                  </w:rPr>
                </w:rPrChange>
              </w:rPr>
            </w:pPr>
            <w:bookmarkStart w:id="11395" w:name="_Toc120636908"/>
            <w:bookmarkStart w:id="11396" w:name="_Toc120640456"/>
            <w:bookmarkStart w:id="11397" w:name="_Toc122537463"/>
            <w:bookmarkEnd w:id="11395"/>
            <w:bookmarkEnd w:id="11396"/>
            <w:bookmarkEnd w:id="11397"/>
          </w:p>
        </w:tc>
        <w:bookmarkStart w:id="11398" w:name="_Toc120636909"/>
        <w:bookmarkStart w:id="11399" w:name="_Toc120640457"/>
        <w:bookmarkStart w:id="11400" w:name="_Toc122537464"/>
        <w:bookmarkEnd w:id="11398"/>
        <w:bookmarkEnd w:id="11399"/>
        <w:bookmarkEnd w:id="11400"/>
      </w:tr>
      <w:tr w:rsidR="00834ECC" w:rsidRPr="00D41C9D" w:rsidDel="005A234B" w:rsidTr="007B0FB8">
        <w:trPr>
          <w:jc w:val="center"/>
          <w:del w:id="11401" w:author="Javier Quintana Pérez" w:date="2022-11-13T19:33:00Z"/>
          <w:trPrChange w:id="11402" w:author="Javier Quintana Pérez" w:date="2022-07-20T16:25:00Z">
            <w:trPr>
              <w:jc w:val="center"/>
            </w:trPr>
          </w:trPrChange>
        </w:trPr>
        <w:tc>
          <w:tcPr>
            <w:tcW w:w="3589" w:type="pct"/>
            <w:tcBorders>
              <w:top w:val="single" w:sz="4" w:space="0" w:color="auto"/>
            </w:tcBorders>
            <w:shd w:val="clear" w:color="auto" w:fill="auto"/>
            <w:tcPrChange w:id="11403" w:author="Javier Quintana Pérez" w:date="2022-07-20T16:25:00Z">
              <w:tcPr>
                <w:tcW w:w="3589" w:type="pct"/>
                <w:shd w:val="clear" w:color="auto" w:fill="auto"/>
              </w:tcPr>
            </w:tcPrChange>
          </w:tcPr>
          <w:p w:rsidR="00834ECC" w:rsidRPr="00D41C9D" w:rsidDel="005A234B" w:rsidRDefault="00D919CB">
            <w:pPr>
              <w:tabs>
                <w:tab w:val="clear" w:pos="567"/>
              </w:tabs>
              <w:spacing w:line="240" w:lineRule="auto"/>
              <w:jc w:val="left"/>
              <w:rPr>
                <w:del w:id="11404" w:author="Javier Quintana Pérez" w:date="2022-11-13T19:33:00Z"/>
                <w:rFonts w:ascii="Source Sans Pro" w:hAnsi="Source Sans Pro"/>
                <w:rPrChange w:id="11405" w:author="Javier Quintana Pérez" w:date="2022-05-09T17:41:00Z">
                  <w:rPr>
                    <w:del w:id="11406" w:author="Javier Quintana Pérez" w:date="2022-11-13T19:33:00Z"/>
                  </w:rPr>
                </w:rPrChange>
              </w:rPr>
            </w:pPr>
            <w:del w:id="11407" w:author="Javier Quintana Pérez" w:date="2022-11-13T19:33:00Z">
              <w:r w:rsidRPr="00D919CB">
                <w:rPr>
                  <w:rFonts w:ascii="Source Sans Pro" w:hAnsi="Source Sans Pro"/>
                  <w:rPrChange w:id="11408" w:author="Javier Quintana Pérez" w:date="2022-05-09T17:41:00Z">
                    <w:rPr>
                      <w:color w:val="0000FF"/>
                      <w:u w:val="single"/>
                    </w:rPr>
                  </w:rPrChange>
                </w:rPr>
                <w:delText>Ensayo inicial de tipo</w:delText>
              </w:r>
              <w:bookmarkStart w:id="11409" w:name="_Toc120636910"/>
              <w:bookmarkStart w:id="11410" w:name="_Toc120640458"/>
              <w:bookmarkStart w:id="11411" w:name="_Toc122537465"/>
              <w:bookmarkEnd w:id="11409"/>
              <w:bookmarkEnd w:id="11410"/>
              <w:bookmarkEnd w:id="11411"/>
            </w:del>
          </w:p>
        </w:tc>
        <w:tc>
          <w:tcPr>
            <w:tcW w:w="705" w:type="pct"/>
            <w:shd w:val="clear" w:color="auto" w:fill="auto"/>
            <w:tcPrChange w:id="11412" w:author="Javier Quintana Pérez" w:date="2022-07-20T16:25:00Z">
              <w:tcPr>
                <w:tcW w:w="738" w:type="pct"/>
                <w:shd w:val="clear" w:color="auto" w:fill="auto"/>
              </w:tcPr>
            </w:tcPrChange>
          </w:tcPr>
          <w:p w:rsidR="00834ECC" w:rsidRPr="00D41C9D" w:rsidDel="005A234B" w:rsidRDefault="00834ECC" w:rsidP="00834ECC">
            <w:pPr>
              <w:jc w:val="center"/>
              <w:rPr>
                <w:del w:id="11413" w:author="Javier Quintana Pérez" w:date="2022-11-13T19:33:00Z"/>
                <w:rFonts w:ascii="Source Sans Pro" w:hAnsi="Source Sans Pro"/>
                <w:rPrChange w:id="11414" w:author="Javier Quintana Pérez" w:date="2022-05-09T17:41:00Z">
                  <w:rPr>
                    <w:del w:id="11415" w:author="Javier Quintana Pérez" w:date="2022-11-13T19:33:00Z"/>
                  </w:rPr>
                </w:rPrChange>
              </w:rPr>
            </w:pPr>
            <w:bookmarkStart w:id="11416" w:name="_Toc120636911"/>
            <w:bookmarkStart w:id="11417" w:name="_Toc120640459"/>
            <w:bookmarkStart w:id="11418" w:name="_Toc122537466"/>
            <w:bookmarkEnd w:id="11416"/>
            <w:bookmarkEnd w:id="11417"/>
            <w:bookmarkEnd w:id="11418"/>
          </w:p>
        </w:tc>
        <w:tc>
          <w:tcPr>
            <w:tcW w:w="706" w:type="pct"/>
            <w:shd w:val="clear" w:color="auto" w:fill="auto"/>
            <w:tcPrChange w:id="11419" w:author="Javier Quintana Pérez" w:date="2022-07-20T16:25:00Z">
              <w:tcPr>
                <w:tcW w:w="674" w:type="pct"/>
                <w:shd w:val="clear" w:color="auto" w:fill="auto"/>
              </w:tcPr>
            </w:tcPrChange>
          </w:tcPr>
          <w:p w:rsidR="00834ECC" w:rsidRPr="00D41C9D" w:rsidDel="005A234B" w:rsidRDefault="00834ECC" w:rsidP="00834ECC">
            <w:pPr>
              <w:jc w:val="center"/>
              <w:rPr>
                <w:del w:id="11420" w:author="Javier Quintana Pérez" w:date="2022-11-13T19:33:00Z"/>
                <w:rFonts w:ascii="Source Sans Pro" w:hAnsi="Source Sans Pro"/>
                <w:rPrChange w:id="11421" w:author="Javier Quintana Pérez" w:date="2022-05-09T17:41:00Z">
                  <w:rPr>
                    <w:del w:id="11422" w:author="Javier Quintana Pérez" w:date="2022-11-13T19:33:00Z"/>
                  </w:rPr>
                </w:rPrChange>
              </w:rPr>
            </w:pPr>
            <w:bookmarkStart w:id="11423" w:name="_Toc120636912"/>
            <w:bookmarkStart w:id="11424" w:name="_Toc120640460"/>
            <w:bookmarkStart w:id="11425" w:name="_Toc122537467"/>
            <w:bookmarkEnd w:id="11423"/>
            <w:bookmarkEnd w:id="11424"/>
            <w:bookmarkEnd w:id="11425"/>
          </w:p>
        </w:tc>
        <w:bookmarkStart w:id="11426" w:name="_Toc120636913"/>
        <w:bookmarkStart w:id="11427" w:name="_Toc120640461"/>
        <w:bookmarkStart w:id="11428" w:name="_Toc122537468"/>
        <w:bookmarkEnd w:id="11426"/>
        <w:bookmarkEnd w:id="11427"/>
        <w:bookmarkEnd w:id="11428"/>
      </w:tr>
    </w:tbl>
    <w:p w:rsidR="00834ECC" w:rsidRPr="00D41C9D" w:rsidDel="005A234B" w:rsidRDefault="00834ECC" w:rsidP="00834ECC">
      <w:pPr>
        <w:rPr>
          <w:del w:id="11429" w:author="Javier Quintana Pérez" w:date="2022-11-13T19:33:00Z"/>
          <w:rFonts w:ascii="Source Sans Pro" w:hAnsi="Source Sans Pro"/>
          <w:color w:val="000000"/>
          <w:rPrChange w:id="11430" w:author="Javier Quintana Pérez" w:date="2022-05-09T17:41:00Z">
            <w:rPr>
              <w:del w:id="11431" w:author="Javier Quintana Pérez" w:date="2022-11-13T19:33:00Z"/>
              <w:color w:val="000000"/>
            </w:rPr>
          </w:rPrChange>
        </w:rPr>
      </w:pPr>
      <w:bookmarkStart w:id="11432" w:name="_Toc120636914"/>
      <w:bookmarkStart w:id="11433" w:name="_Toc120640462"/>
      <w:bookmarkStart w:id="11434" w:name="_Toc122537469"/>
      <w:bookmarkEnd w:id="11432"/>
      <w:bookmarkEnd w:id="11433"/>
      <w:bookmarkEnd w:id="11434"/>
    </w:p>
    <w:p w:rsidR="00343C5A" w:rsidRPr="00D41C9D" w:rsidDel="005A234B" w:rsidRDefault="00343C5A" w:rsidP="00834ECC">
      <w:pPr>
        <w:rPr>
          <w:del w:id="11435" w:author="Javier Quintana Pérez" w:date="2022-11-13T19:33:00Z"/>
          <w:rFonts w:ascii="Source Sans Pro" w:hAnsi="Source Sans Pro"/>
          <w:color w:val="000000"/>
          <w:rPrChange w:id="11436" w:author="Javier Quintana Pérez" w:date="2022-05-09T17:41:00Z">
            <w:rPr>
              <w:del w:id="11437" w:author="Javier Quintana Pérez" w:date="2022-11-13T19:33:00Z"/>
              <w:color w:val="000000"/>
            </w:rPr>
          </w:rPrChange>
        </w:rPr>
      </w:pPr>
      <w:bookmarkStart w:id="11438" w:name="_Toc120636915"/>
      <w:bookmarkStart w:id="11439" w:name="_Toc120640463"/>
      <w:bookmarkStart w:id="11440" w:name="_Toc122537470"/>
      <w:bookmarkEnd w:id="11438"/>
      <w:bookmarkEnd w:id="11439"/>
      <w:bookmarkEnd w:id="11440"/>
    </w:p>
    <w:p w:rsidR="00343C5A" w:rsidRPr="00D41C9D" w:rsidDel="005A234B" w:rsidRDefault="00D919CB" w:rsidP="00343C5A">
      <w:pPr>
        <w:pStyle w:val="Textoindependiente"/>
        <w:rPr>
          <w:del w:id="11441" w:author="Javier Quintana Pérez" w:date="2022-11-13T19:33:00Z"/>
          <w:rFonts w:ascii="Source Sans Pro" w:hAnsi="Source Sans Pro"/>
          <w:i w:val="0"/>
          <w:sz w:val="20"/>
          <w:u w:val="single"/>
          <w:rPrChange w:id="11442" w:author="Javier Quintana Pérez" w:date="2022-05-09T17:41:00Z">
            <w:rPr>
              <w:del w:id="11443" w:author="Javier Quintana Pérez" w:date="2022-11-13T19:33:00Z"/>
              <w:rFonts w:ascii="NewsGotT" w:hAnsi="NewsGotT"/>
              <w:i w:val="0"/>
              <w:sz w:val="20"/>
              <w:u w:val="single"/>
            </w:rPr>
          </w:rPrChange>
        </w:rPr>
      </w:pPr>
      <w:del w:id="11444" w:author="Javier Quintana Pérez" w:date="2022-11-13T19:33:00Z">
        <w:r w:rsidRPr="00D919CB">
          <w:rPr>
            <w:rFonts w:ascii="Source Sans Pro" w:hAnsi="Source Sans Pro"/>
            <w:i w:val="0"/>
            <w:u w:val="single"/>
            <w:rPrChange w:id="11445" w:author="Javier Quintana Pérez" w:date="2022-05-09T17:41:00Z">
              <w:rPr>
                <w:i w:val="0"/>
                <w:color w:val="0000FF"/>
                <w:u w:val="single"/>
              </w:rPr>
            </w:rPrChange>
          </w:rPr>
          <w:delText>COMENTARIOS</w:delText>
        </w:r>
        <w:bookmarkStart w:id="11446" w:name="_Toc120636916"/>
        <w:bookmarkStart w:id="11447" w:name="_Toc120640464"/>
        <w:bookmarkStart w:id="11448" w:name="_Toc122537471"/>
        <w:bookmarkEnd w:id="11446"/>
        <w:bookmarkEnd w:id="11447"/>
        <w:bookmarkEnd w:id="11448"/>
      </w:del>
    </w:p>
    <w:p w:rsidR="00343C5A" w:rsidRPr="00D41C9D" w:rsidDel="005A234B" w:rsidRDefault="00343C5A" w:rsidP="00343C5A">
      <w:pPr>
        <w:pStyle w:val="Textoindependiente"/>
        <w:rPr>
          <w:del w:id="11449" w:author="Javier Quintana Pérez" w:date="2022-11-13T19:33:00Z"/>
          <w:rFonts w:ascii="Source Sans Pro" w:hAnsi="Source Sans Pro"/>
          <w:i w:val="0"/>
          <w:sz w:val="20"/>
          <w:u w:val="single"/>
          <w:rPrChange w:id="11450" w:author="Javier Quintana Pérez" w:date="2022-05-09T17:41:00Z">
            <w:rPr>
              <w:del w:id="11451" w:author="Javier Quintana Pérez" w:date="2022-11-13T19:33:00Z"/>
              <w:rFonts w:ascii="NewsGotT" w:hAnsi="NewsGotT"/>
              <w:i w:val="0"/>
              <w:sz w:val="20"/>
              <w:u w:val="single"/>
            </w:rPr>
          </w:rPrChange>
        </w:rPr>
      </w:pPr>
      <w:bookmarkStart w:id="11452" w:name="_Toc120636917"/>
      <w:bookmarkStart w:id="11453" w:name="_Toc120640465"/>
      <w:bookmarkStart w:id="11454" w:name="_Toc122537472"/>
      <w:bookmarkEnd w:id="11452"/>
      <w:bookmarkEnd w:id="11453"/>
      <w:bookmarkEnd w:id="1145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43C5A" w:rsidRPr="00D41C9D" w:rsidDel="005A234B" w:rsidTr="00343C5A">
        <w:trPr>
          <w:jc w:val="center"/>
          <w:del w:id="11455" w:author="Javier Quintana Pérez" w:date="2022-11-13T19:33:00Z"/>
        </w:trPr>
        <w:tc>
          <w:tcPr>
            <w:tcW w:w="5000" w:type="pct"/>
            <w:shd w:val="clear" w:color="auto" w:fill="auto"/>
          </w:tcPr>
          <w:p w:rsidR="00343C5A" w:rsidRPr="00D41C9D" w:rsidDel="005A234B" w:rsidRDefault="00343C5A" w:rsidP="00343C5A">
            <w:pPr>
              <w:pStyle w:val="Textoindependiente"/>
              <w:rPr>
                <w:del w:id="11456" w:author="Javier Quintana Pérez" w:date="2022-11-13T19:33:00Z"/>
                <w:rFonts w:ascii="Source Sans Pro" w:hAnsi="Source Sans Pro"/>
                <w:i w:val="0"/>
                <w:sz w:val="20"/>
                <w:u w:val="single"/>
                <w:rPrChange w:id="11457" w:author="Javier Quintana Pérez" w:date="2022-05-09T17:41:00Z">
                  <w:rPr>
                    <w:del w:id="11458" w:author="Javier Quintana Pérez" w:date="2022-11-13T19:33:00Z"/>
                    <w:rFonts w:ascii="NewsGotT" w:hAnsi="NewsGotT"/>
                    <w:i w:val="0"/>
                    <w:sz w:val="20"/>
                    <w:u w:val="single"/>
                  </w:rPr>
                </w:rPrChange>
              </w:rPr>
            </w:pPr>
            <w:bookmarkStart w:id="11459" w:name="_Toc120636918"/>
            <w:bookmarkStart w:id="11460" w:name="_Toc120640466"/>
            <w:bookmarkStart w:id="11461" w:name="_Toc122537473"/>
            <w:bookmarkEnd w:id="11459"/>
            <w:bookmarkEnd w:id="11460"/>
            <w:bookmarkEnd w:id="11461"/>
          </w:p>
          <w:p w:rsidR="00343C5A" w:rsidRPr="00D41C9D" w:rsidDel="005A234B" w:rsidRDefault="00343C5A" w:rsidP="00343C5A">
            <w:pPr>
              <w:pStyle w:val="Textoindependiente"/>
              <w:rPr>
                <w:del w:id="11462" w:author="Javier Quintana Pérez" w:date="2022-11-13T19:33:00Z"/>
                <w:rFonts w:ascii="Source Sans Pro" w:hAnsi="Source Sans Pro"/>
                <w:i w:val="0"/>
                <w:sz w:val="20"/>
                <w:u w:val="single"/>
                <w:rPrChange w:id="11463" w:author="Javier Quintana Pérez" w:date="2022-05-09T17:41:00Z">
                  <w:rPr>
                    <w:del w:id="11464" w:author="Javier Quintana Pérez" w:date="2022-11-13T19:33:00Z"/>
                    <w:rFonts w:ascii="NewsGotT" w:hAnsi="NewsGotT"/>
                    <w:i w:val="0"/>
                    <w:sz w:val="20"/>
                    <w:u w:val="single"/>
                  </w:rPr>
                </w:rPrChange>
              </w:rPr>
            </w:pPr>
            <w:bookmarkStart w:id="11465" w:name="_Toc120636919"/>
            <w:bookmarkStart w:id="11466" w:name="_Toc120640467"/>
            <w:bookmarkStart w:id="11467" w:name="_Toc122537474"/>
            <w:bookmarkEnd w:id="11465"/>
            <w:bookmarkEnd w:id="11466"/>
            <w:bookmarkEnd w:id="11467"/>
          </w:p>
          <w:p w:rsidR="00343C5A" w:rsidRPr="00D41C9D" w:rsidDel="005A234B" w:rsidRDefault="00343C5A" w:rsidP="00343C5A">
            <w:pPr>
              <w:pStyle w:val="Textoindependiente"/>
              <w:rPr>
                <w:del w:id="11468" w:author="Javier Quintana Pérez" w:date="2022-11-13T19:33:00Z"/>
                <w:rFonts w:ascii="Source Sans Pro" w:hAnsi="Source Sans Pro"/>
                <w:i w:val="0"/>
                <w:sz w:val="20"/>
                <w:u w:val="single"/>
                <w:rPrChange w:id="11469" w:author="Javier Quintana Pérez" w:date="2022-05-09T17:41:00Z">
                  <w:rPr>
                    <w:del w:id="11470" w:author="Javier Quintana Pérez" w:date="2022-11-13T19:33:00Z"/>
                    <w:rFonts w:ascii="NewsGotT" w:hAnsi="NewsGotT"/>
                    <w:i w:val="0"/>
                    <w:sz w:val="20"/>
                    <w:u w:val="single"/>
                  </w:rPr>
                </w:rPrChange>
              </w:rPr>
            </w:pPr>
            <w:bookmarkStart w:id="11471" w:name="_Toc120636920"/>
            <w:bookmarkStart w:id="11472" w:name="_Toc120640468"/>
            <w:bookmarkStart w:id="11473" w:name="_Toc122537475"/>
            <w:bookmarkEnd w:id="11471"/>
            <w:bookmarkEnd w:id="11472"/>
            <w:bookmarkEnd w:id="11473"/>
          </w:p>
          <w:p w:rsidR="00343C5A" w:rsidRPr="00D41C9D" w:rsidDel="005A234B" w:rsidRDefault="00343C5A" w:rsidP="00343C5A">
            <w:pPr>
              <w:pStyle w:val="Textoindependiente"/>
              <w:rPr>
                <w:del w:id="11474" w:author="Javier Quintana Pérez" w:date="2022-11-13T19:33:00Z"/>
                <w:rFonts w:ascii="Source Sans Pro" w:hAnsi="Source Sans Pro"/>
                <w:i w:val="0"/>
                <w:sz w:val="20"/>
                <w:u w:val="single"/>
                <w:rPrChange w:id="11475" w:author="Javier Quintana Pérez" w:date="2022-05-09T17:41:00Z">
                  <w:rPr>
                    <w:del w:id="11476" w:author="Javier Quintana Pérez" w:date="2022-11-13T19:33:00Z"/>
                    <w:rFonts w:ascii="NewsGotT" w:hAnsi="NewsGotT"/>
                    <w:i w:val="0"/>
                    <w:sz w:val="20"/>
                    <w:u w:val="single"/>
                  </w:rPr>
                </w:rPrChange>
              </w:rPr>
            </w:pPr>
            <w:bookmarkStart w:id="11477" w:name="_Toc120636921"/>
            <w:bookmarkStart w:id="11478" w:name="_Toc120640469"/>
            <w:bookmarkStart w:id="11479" w:name="_Toc122537476"/>
            <w:bookmarkEnd w:id="11477"/>
            <w:bookmarkEnd w:id="11478"/>
            <w:bookmarkEnd w:id="11479"/>
          </w:p>
        </w:tc>
        <w:bookmarkStart w:id="11480" w:name="_Toc120636922"/>
        <w:bookmarkStart w:id="11481" w:name="_Toc120640470"/>
        <w:bookmarkStart w:id="11482" w:name="_Toc122537477"/>
        <w:bookmarkEnd w:id="11480"/>
        <w:bookmarkEnd w:id="11481"/>
        <w:bookmarkEnd w:id="11482"/>
      </w:tr>
    </w:tbl>
    <w:p w:rsidR="00343C5A" w:rsidDel="005A234B" w:rsidRDefault="00343C5A" w:rsidP="00834ECC">
      <w:pPr>
        <w:rPr>
          <w:del w:id="11483" w:author="Javier Quintana Pérez" w:date="2022-11-13T19:33:00Z"/>
          <w:color w:val="000000"/>
        </w:rPr>
      </w:pPr>
      <w:bookmarkStart w:id="11484" w:name="_Toc120636923"/>
      <w:bookmarkStart w:id="11485" w:name="_Toc120640471"/>
      <w:bookmarkStart w:id="11486" w:name="_Toc122537478"/>
      <w:bookmarkEnd w:id="11484"/>
      <w:bookmarkEnd w:id="11485"/>
      <w:bookmarkEnd w:id="11486"/>
    </w:p>
    <w:p w:rsidR="008120B8" w:rsidDel="005A234B" w:rsidRDefault="008120B8" w:rsidP="00834ECC">
      <w:pPr>
        <w:rPr>
          <w:del w:id="11487" w:author="Javier Quintana Pérez" w:date="2022-11-13T19:33:00Z"/>
          <w:color w:val="000000"/>
        </w:rPr>
      </w:pPr>
      <w:bookmarkStart w:id="11488" w:name="_Toc120636924"/>
      <w:bookmarkStart w:id="11489" w:name="_Toc120640472"/>
      <w:bookmarkStart w:id="11490" w:name="_Toc122537479"/>
      <w:bookmarkEnd w:id="11488"/>
      <w:bookmarkEnd w:id="11489"/>
      <w:bookmarkEnd w:id="1149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D41C9D" w:rsidDel="005A234B" w:rsidTr="00B20093">
        <w:trPr>
          <w:jc w:val="center"/>
          <w:del w:id="11491" w:author="Javier Quintana Pérez" w:date="2022-11-13T19:33:00Z"/>
        </w:trPr>
        <w:tc>
          <w:tcPr>
            <w:tcW w:w="5000" w:type="pct"/>
            <w:shd w:val="clear" w:color="auto" w:fill="auto"/>
          </w:tcPr>
          <w:p w:rsidR="00000000" w:rsidRDefault="00D919CB">
            <w:pPr>
              <w:spacing w:line="240" w:lineRule="auto"/>
              <w:rPr>
                <w:del w:id="11492" w:author="Javier Quintana Pérez" w:date="2022-11-13T19:33:00Z"/>
                <w:rFonts w:ascii="Source Sans Pro" w:hAnsi="Source Sans Pro"/>
                <w:b/>
                <w:sz w:val="16"/>
                <w:szCs w:val="16"/>
                <w:rPrChange w:id="11493" w:author="Javier Quintana Pérez" w:date="2022-05-09T17:41:00Z">
                  <w:rPr>
                    <w:del w:id="11494" w:author="Javier Quintana Pérez" w:date="2022-11-13T19:33:00Z"/>
                    <w:b/>
                    <w:sz w:val="16"/>
                    <w:szCs w:val="16"/>
                  </w:rPr>
                </w:rPrChange>
              </w:rPr>
              <w:pPrChange w:id="11495" w:author="Javier Quintana Pérez" w:date="2022-05-11T17:50:00Z">
                <w:pPr/>
              </w:pPrChange>
            </w:pPr>
            <w:del w:id="11496" w:author="Javier Quintana Pérez" w:date="2022-11-13T19:33:00Z">
              <w:r w:rsidRPr="00D919CB">
                <w:rPr>
                  <w:rFonts w:ascii="Source Sans Pro" w:hAnsi="Source Sans Pro"/>
                  <w:b/>
                  <w:sz w:val="16"/>
                  <w:szCs w:val="16"/>
                  <w:rPrChange w:id="11497" w:author="Javier Quintana Pérez" w:date="2022-05-09T17:41:00Z">
                    <w:rPr>
                      <w:b/>
                      <w:color w:val="0000FF"/>
                      <w:sz w:val="16"/>
                      <w:szCs w:val="16"/>
                      <w:u w:val="single"/>
                    </w:rPr>
                  </w:rPrChange>
                </w:rPr>
                <w:delText>Adjuntar en el Anejo 6, en su caso, la documentación requerida para el marcado CE de los elementos prefabricados que se suministrarán a la obra.</w:delText>
              </w:r>
              <w:bookmarkStart w:id="11498" w:name="_Toc120636925"/>
              <w:bookmarkStart w:id="11499" w:name="_Toc120640473"/>
              <w:bookmarkStart w:id="11500" w:name="_Toc122537480"/>
              <w:bookmarkEnd w:id="11498"/>
              <w:bookmarkEnd w:id="11499"/>
              <w:bookmarkEnd w:id="11500"/>
            </w:del>
          </w:p>
        </w:tc>
        <w:bookmarkStart w:id="11501" w:name="_Toc120636926"/>
        <w:bookmarkStart w:id="11502" w:name="_Toc120640474"/>
        <w:bookmarkStart w:id="11503" w:name="_Toc122537481"/>
        <w:bookmarkEnd w:id="11501"/>
        <w:bookmarkEnd w:id="11502"/>
        <w:bookmarkEnd w:id="11503"/>
      </w:tr>
    </w:tbl>
    <w:p w:rsidR="000F210F" w:rsidRPr="00D41C9D" w:rsidDel="005A234B" w:rsidRDefault="000F210F" w:rsidP="00834ECC">
      <w:pPr>
        <w:rPr>
          <w:del w:id="11504" w:author="Javier Quintana Pérez" w:date="2022-11-13T19:33:00Z"/>
          <w:rFonts w:ascii="Source Sans Pro" w:hAnsi="Source Sans Pro"/>
          <w:rPrChange w:id="11505" w:author="Javier Quintana Pérez" w:date="2022-05-09T17:41:00Z">
            <w:rPr>
              <w:del w:id="11506" w:author="Javier Quintana Pérez" w:date="2022-11-13T19:33:00Z"/>
            </w:rPr>
          </w:rPrChange>
        </w:rPr>
      </w:pPr>
      <w:bookmarkStart w:id="11507" w:name="_Toc120636927"/>
      <w:bookmarkStart w:id="11508" w:name="_Toc120640475"/>
      <w:bookmarkStart w:id="11509" w:name="_Toc122537482"/>
      <w:bookmarkEnd w:id="11507"/>
      <w:bookmarkEnd w:id="11508"/>
      <w:bookmarkEnd w:id="11509"/>
    </w:p>
    <w:p w:rsidR="00834ECC" w:rsidRPr="00D41C9D" w:rsidDel="005A234B" w:rsidRDefault="00834ECC" w:rsidP="00834ECC">
      <w:pPr>
        <w:rPr>
          <w:del w:id="11510" w:author="Javier Quintana Pérez" w:date="2022-11-13T19:33:00Z"/>
          <w:rFonts w:ascii="Source Sans Pro" w:hAnsi="Source Sans Pro"/>
          <w:rPrChange w:id="11511" w:author="Javier Quintana Pérez" w:date="2022-05-09T17:41:00Z">
            <w:rPr>
              <w:del w:id="11512" w:author="Javier Quintana Pérez" w:date="2022-11-13T19:33:00Z"/>
            </w:rPr>
          </w:rPrChange>
        </w:rPr>
      </w:pPr>
      <w:bookmarkStart w:id="11513" w:name="_Toc120636928"/>
      <w:bookmarkStart w:id="11514" w:name="_Toc120640476"/>
      <w:bookmarkStart w:id="11515" w:name="_Toc122537483"/>
      <w:bookmarkEnd w:id="11513"/>
      <w:bookmarkEnd w:id="11514"/>
      <w:bookmarkEnd w:id="11515"/>
    </w:p>
    <w:p w:rsidR="00000000" w:rsidRDefault="00D919CB">
      <w:pPr>
        <w:pStyle w:val="Nivel2"/>
        <w:numPr>
          <w:ilvl w:val="1"/>
          <w:numId w:val="40"/>
        </w:numPr>
        <w:tabs>
          <w:tab w:val="clear" w:pos="851"/>
          <w:tab w:val="left" w:pos="426"/>
        </w:tabs>
        <w:ind w:left="567" w:hanging="567"/>
        <w:rPr>
          <w:del w:id="11516" w:author="Javier Quintana Pérez" w:date="2022-11-13T19:33:00Z"/>
          <w:rFonts w:ascii="Source Sans Pro" w:hAnsi="Source Sans Pro"/>
          <w:rPrChange w:id="11517" w:author="Javier Quintana Pérez" w:date="2022-05-09T17:41:00Z">
            <w:rPr>
              <w:del w:id="11518" w:author="Javier Quintana Pérez" w:date="2022-11-13T19:33:00Z"/>
            </w:rPr>
          </w:rPrChange>
        </w:rPr>
        <w:pPrChange w:id="11519" w:author="Javier Quintana Pérez" w:date="2022-05-11T17:51:00Z">
          <w:pPr>
            <w:pStyle w:val="Nivel2"/>
          </w:pPr>
        </w:pPrChange>
      </w:pPr>
      <w:bookmarkStart w:id="11520" w:name="_Toc520122155"/>
      <w:bookmarkStart w:id="11521" w:name="_Toc520134300"/>
      <w:bookmarkStart w:id="11522" w:name="_Toc520134617"/>
      <w:bookmarkStart w:id="11523" w:name="_Toc520135895"/>
      <w:bookmarkStart w:id="11524" w:name="_Toc520136316"/>
      <w:bookmarkStart w:id="11525" w:name="_Toc529041570"/>
      <w:bookmarkStart w:id="11526" w:name="_Toc529270488"/>
      <w:bookmarkStart w:id="11527" w:name="_Toc532372558"/>
      <w:bookmarkStart w:id="11528" w:name="_Toc532373516"/>
      <w:bookmarkStart w:id="11529" w:name="_Toc532374022"/>
      <w:del w:id="11530" w:author="Javier Quintana Pérez" w:date="2022-11-13T19:33:00Z">
        <w:r w:rsidRPr="00D919CB">
          <w:rPr>
            <w:rFonts w:ascii="Source Sans Pro" w:hAnsi="Source Sans Pro"/>
            <w:rPrChange w:id="11531" w:author="Javier Quintana Pérez" w:date="2022-05-09T17:41:00Z">
              <w:rPr>
                <w:color w:val="0000FF"/>
                <w:u w:val="single"/>
              </w:rPr>
            </w:rPrChange>
          </w:rPr>
          <w:delText xml:space="preserve"> IDENTIFICACIÓN DE LOS ELEMENTOS PREFABRICADOS</w:delText>
        </w:r>
        <w:bookmarkStart w:id="11532" w:name="_Toc120636929"/>
        <w:bookmarkStart w:id="11533" w:name="_Toc120640477"/>
        <w:bookmarkStart w:id="11534" w:name="_Toc122537484"/>
        <w:bookmarkEnd w:id="11520"/>
        <w:bookmarkEnd w:id="11521"/>
        <w:bookmarkEnd w:id="11522"/>
        <w:bookmarkEnd w:id="11523"/>
        <w:bookmarkEnd w:id="11524"/>
        <w:bookmarkEnd w:id="11525"/>
        <w:bookmarkEnd w:id="11526"/>
        <w:bookmarkEnd w:id="11527"/>
        <w:bookmarkEnd w:id="11528"/>
        <w:bookmarkEnd w:id="11529"/>
        <w:bookmarkEnd w:id="11532"/>
        <w:bookmarkEnd w:id="11533"/>
        <w:bookmarkEnd w:id="11534"/>
      </w:del>
    </w:p>
    <w:p w:rsidR="00834ECC" w:rsidRPr="00D41C9D" w:rsidDel="005A234B" w:rsidRDefault="00834ECC" w:rsidP="00834ECC">
      <w:pPr>
        <w:rPr>
          <w:del w:id="11535" w:author="Javier Quintana Pérez" w:date="2022-11-13T19:33:00Z"/>
          <w:rFonts w:ascii="Source Sans Pro" w:hAnsi="Source Sans Pro"/>
          <w:rPrChange w:id="11536" w:author="Javier Quintana Pérez" w:date="2022-05-09T17:41:00Z">
            <w:rPr>
              <w:del w:id="11537" w:author="Javier Quintana Pérez" w:date="2022-11-13T19:33:00Z"/>
            </w:rPr>
          </w:rPrChange>
        </w:rPr>
      </w:pPr>
      <w:bookmarkStart w:id="11538" w:name="_Toc120636930"/>
      <w:bookmarkStart w:id="11539" w:name="_Toc120640478"/>
      <w:bookmarkStart w:id="11540" w:name="_Toc122537485"/>
      <w:bookmarkEnd w:id="11538"/>
      <w:bookmarkEnd w:id="11539"/>
      <w:bookmarkEnd w:id="11540"/>
    </w:p>
    <w:p w:rsidR="00834ECC" w:rsidRPr="00D41C9D" w:rsidDel="00252C50" w:rsidRDefault="00D919CB" w:rsidP="00834ECC">
      <w:pPr>
        <w:pStyle w:val="Nivel3"/>
        <w:rPr>
          <w:del w:id="11541" w:author="Javier Quintana Pérez" w:date="2022-07-18T11:58:00Z"/>
          <w:rFonts w:ascii="Source Sans Pro" w:hAnsi="Source Sans Pro"/>
          <w:rPrChange w:id="11542" w:author="Javier Quintana Pérez" w:date="2022-05-09T17:41:00Z">
            <w:rPr>
              <w:del w:id="11543" w:author="Javier Quintana Pérez" w:date="2022-07-18T11:58:00Z"/>
            </w:rPr>
          </w:rPrChange>
        </w:rPr>
      </w:pPr>
      <w:bookmarkStart w:id="11544" w:name="_Toc520122156"/>
      <w:bookmarkStart w:id="11545" w:name="_Toc520134301"/>
      <w:bookmarkStart w:id="11546" w:name="_Toc520134618"/>
      <w:bookmarkStart w:id="11547" w:name="_Toc520135896"/>
      <w:bookmarkStart w:id="11548" w:name="_Toc520136317"/>
      <w:bookmarkStart w:id="11549" w:name="_Toc529041571"/>
      <w:bookmarkStart w:id="11550" w:name="_Toc529270489"/>
      <w:bookmarkStart w:id="11551" w:name="_Toc532372559"/>
      <w:bookmarkStart w:id="11552" w:name="_Toc532373517"/>
      <w:bookmarkStart w:id="11553" w:name="_Toc532374023"/>
      <w:del w:id="11554" w:author="Javier Quintana Pérez" w:date="2022-07-18T11:58:00Z">
        <w:r w:rsidRPr="00D919CB">
          <w:rPr>
            <w:rFonts w:ascii="Source Sans Pro" w:hAnsi="Source Sans Pro"/>
            <w:rPrChange w:id="11555" w:author="Javier Quintana Pérez" w:date="2022-05-09T17:41:00Z">
              <w:rPr>
                <w:color w:val="0000FF"/>
                <w:u w:val="single"/>
              </w:rPr>
            </w:rPrChange>
          </w:rPr>
          <w:delText>Marcado y etiquetado</w:delText>
        </w:r>
        <w:bookmarkStart w:id="11556" w:name="_Toc120636931"/>
        <w:bookmarkStart w:id="11557" w:name="_Toc120640479"/>
        <w:bookmarkStart w:id="11558" w:name="_Toc122537486"/>
        <w:bookmarkEnd w:id="11544"/>
        <w:bookmarkEnd w:id="11545"/>
        <w:bookmarkEnd w:id="11546"/>
        <w:bookmarkEnd w:id="11547"/>
        <w:bookmarkEnd w:id="11548"/>
        <w:bookmarkEnd w:id="11549"/>
        <w:bookmarkEnd w:id="11550"/>
        <w:bookmarkEnd w:id="11551"/>
        <w:bookmarkEnd w:id="11552"/>
        <w:bookmarkEnd w:id="11553"/>
        <w:bookmarkEnd w:id="11556"/>
        <w:bookmarkEnd w:id="11557"/>
        <w:bookmarkEnd w:id="11558"/>
      </w:del>
    </w:p>
    <w:p w:rsidR="00834ECC" w:rsidRPr="00D41C9D" w:rsidDel="005A234B" w:rsidRDefault="00834ECC" w:rsidP="00834ECC">
      <w:pPr>
        <w:rPr>
          <w:del w:id="11559" w:author="Javier Quintana Pérez" w:date="2022-11-13T19:33:00Z"/>
          <w:rFonts w:ascii="Source Sans Pro" w:hAnsi="Source Sans Pro"/>
          <w:rPrChange w:id="11560" w:author="Javier Quintana Pérez" w:date="2022-05-09T17:41:00Z">
            <w:rPr>
              <w:del w:id="11561" w:author="Javier Quintana Pérez" w:date="2022-11-13T19:33:00Z"/>
            </w:rPr>
          </w:rPrChange>
        </w:rPr>
      </w:pPr>
      <w:bookmarkStart w:id="11562" w:name="_Toc120636932"/>
      <w:bookmarkStart w:id="11563" w:name="_Toc120640480"/>
      <w:bookmarkStart w:id="11564" w:name="_Toc122537487"/>
      <w:bookmarkEnd w:id="11562"/>
      <w:bookmarkEnd w:id="11563"/>
      <w:bookmarkEnd w:id="1156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1565" w:author="Javier Quintana Pérez" w:date="2022-05-11T17:51: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1566">
          <w:tblGrid>
            <w:gridCol w:w="6665"/>
            <w:gridCol w:w="1371"/>
            <w:gridCol w:w="1250"/>
          </w:tblGrid>
        </w:tblGridChange>
      </w:tblGrid>
      <w:tr w:rsidR="00834ECC" w:rsidRPr="00D41C9D" w:rsidDel="005A234B" w:rsidTr="001B0128">
        <w:trPr>
          <w:jc w:val="center"/>
          <w:del w:id="11567" w:author="Javier Quintana Pérez" w:date="2022-11-13T19:33:00Z"/>
          <w:trPrChange w:id="11568" w:author="Javier Quintana Pérez" w:date="2022-05-11T17:51:00Z">
            <w:trPr>
              <w:jc w:val="center"/>
            </w:trPr>
          </w:trPrChange>
        </w:trPr>
        <w:tc>
          <w:tcPr>
            <w:tcW w:w="3589" w:type="pct"/>
            <w:tcBorders>
              <w:top w:val="nil"/>
              <w:left w:val="nil"/>
            </w:tcBorders>
            <w:shd w:val="clear" w:color="auto" w:fill="auto"/>
            <w:tcPrChange w:id="11569" w:author="Javier Quintana Pérez" w:date="2022-05-11T17:51:00Z">
              <w:tcPr>
                <w:tcW w:w="3589" w:type="pct"/>
                <w:shd w:val="clear" w:color="auto" w:fill="auto"/>
              </w:tcPr>
            </w:tcPrChange>
          </w:tcPr>
          <w:p w:rsidR="00834ECC" w:rsidRPr="00D41C9D" w:rsidDel="005A234B" w:rsidRDefault="00834ECC" w:rsidP="00834ECC">
            <w:pPr>
              <w:pStyle w:val="Textoindependiente"/>
              <w:rPr>
                <w:del w:id="11570" w:author="Javier Quintana Pérez" w:date="2022-11-13T19:33:00Z"/>
                <w:rFonts w:ascii="Source Sans Pro" w:hAnsi="Source Sans Pro"/>
                <w:i w:val="0"/>
                <w:sz w:val="20"/>
                <w:rPrChange w:id="11571" w:author="Javier Quintana Pérez" w:date="2022-05-09T17:41:00Z">
                  <w:rPr>
                    <w:del w:id="11572" w:author="Javier Quintana Pérez" w:date="2022-11-13T19:33:00Z"/>
                    <w:rFonts w:ascii="NewsGotT" w:hAnsi="NewsGotT"/>
                    <w:i w:val="0"/>
                    <w:sz w:val="20"/>
                  </w:rPr>
                </w:rPrChange>
              </w:rPr>
            </w:pPr>
            <w:bookmarkStart w:id="11573" w:name="_Toc120636933"/>
            <w:bookmarkStart w:id="11574" w:name="_Toc120640481"/>
            <w:bookmarkStart w:id="11575" w:name="_Toc122537488"/>
            <w:bookmarkEnd w:id="11573"/>
            <w:bookmarkEnd w:id="11574"/>
            <w:bookmarkEnd w:id="11575"/>
          </w:p>
        </w:tc>
        <w:tc>
          <w:tcPr>
            <w:tcW w:w="705" w:type="pct"/>
            <w:shd w:val="clear" w:color="auto" w:fill="auto"/>
            <w:tcPrChange w:id="11576" w:author="Javier Quintana Pérez" w:date="2022-05-11T17:51:00Z">
              <w:tcPr>
                <w:tcW w:w="738" w:type="pct"/>
                <w:shd w:val="clear" w:color="auto" w:fill="auto"/>
              </w:tcPr>
            </w:tcPrChange>
          </w:tcPr>
          <w:p w:rsidR="00834ECC" w:rsidRPr="00D41C9D" w:rsidDel="005A234B" w:rsidRDefault="00D919CB" w:rsidP="00834ECC">
            <w:pPr>
              <w:jc w:val="center"/>
              <w:rPr>
                <w:del w:id="11577" w:author="Javier Quintana Pérez" w:date="2022-11-13T19:33:00Z"/>
                <w:rFonts w:ascii="Source Sans Pro" w:hAnsi="Source Sans Pro"/>
                <w:rPrChange w:id="11578" w:author="Javier Quintana Pérez" w:date="2022-05-09T17:41:00Z">
                  <w:rPr>
                    <w:del w:id="11579" w:author="Javier Quintana Pérez" w:date="2022-11-13T19:33:00Z"/>
                  </w:rPr>
                </w:rPrChange>
              </w:rPr>
            </w:pPr>
            <w:del w:id="11580" w:author="Javier Quintana Pérez" w:date="2022-11-13T19:33:00Z">
              <w:r w:rsidRPr="00D919CB">
                <w:rPr>
                  <w:rFonts w:ascii="Source Sans Pro" w:hAnsi="Source Sans Pro"/>
                  <w:rPrChange w:id="11581" w:author="Javier Quintana Pérez" w:date="2022-05-09T17:41:00Z">
                    <w:rPr>
                      <w:color w:val="0000FF"/>
                      <w:u w:val="single"/>
                    </w:rPr>
                  </w:rPrChange>
                </w:rPr>
                <w:delText>SI</w:delText>
              </w:r>
              <w:bookmarkStart w:id="11582" w:name="_Toc120636934"/>
              <w:bookmarkStart w:id="11583" w:name="_Toc120640482"/>
              <w:bookmarkStart w:id="11584" w:name="_Toc122537489"/>
              <w:bookmarkEnd w:id="11582"/>
              <w:bookmarkEnd w:id="11583"/>
              <w:bookmarkEnd w:id="11584"/>
            </w:del>
          </w:p>
        </w:tc>
        <w:tc>
          <w:tcPr>
            <w:tcW w:w="706" w:type="pct"/>
            <w:shd w:val="clear" w:color="auto" w:fill="auto"/>
            <w:tcPrChange w:id="11585" w:author="Javier Quintana Pérez" w:date="2022-05-11T17:51:00Z">
              <w:tcPr>
                <w:tcW w:w="674" w:type="pct"/>
                <w:shd w:val="clear" w:color="auto" w:fill="auto"/>
              </w:tcPr>
            </w:tcPrChange>
          </w:tcPr>
          <w:p w:rsidR="00834ECC" w:rsidRPr="00D41C9D" w:rsidDel="005A234B" w:rsidRDefault="00D919CB" w:rsidP="00834ECC">
            <w:pPr>
              <w:jc w:val="center"/>
              <w:rPr>
                <w:del w:id="11586" w:author="Javier Quintana Pérez" w:date="2022-11-13T19:33:00Z"/>
                <w:rFonts w:ascii="Source Sans Pro" w:hAnsi="Source Sans Pro"/>
                <w:rPrChange w:id="11587" w:author="Javier Quintana Pérez" w:date="2022-05-09T17:41:00Z">
                  <w:rPr>
                    <w:del w:id="11588" w:author="Javier Quintana Pérez" w:date="2022-11-13T19:33:00Z"/>
                  </w:rPr>
                </w:rPrChange>
              </w:rPr>
            </w:pPr>
            <w:del w:id="11589" w:author="Javier Quintana Pérez" w:date="2022-11-13T19:33:00Z">
              <w:r w:rsidRPr="00D919CB">
                <w:rPr>
                  <w:rFonts w:ascii="Source Sans Pro" w:hAnsi="Source Sans Pro"/>
                  <w:rPrChange w:id="11590" w:author="Javier Quintana Pérez" w:date="2022-05-09T17:41:00Z">
                    <w:rPr>
                      <w:color w:val="0000FF"/>
                      <w:u w:val="single"/>
                    </w:rPr>
                  </w:rPrChange>
                </w:rPr>
                <w:delText>NO</w:delText>
              </w:r>
              <w:bookmarkStart w:id="11591" w:name="_Toc120636935"/>
              <w:bookmarkStart w:id="11592" w:name="_Toc120640483"/>
              <w:bookmarkStart w:id="11593" w:name="_Toc122537490"/>
              <w:bookmarkEnd w:id="11591"/>
              <w:bookmarkEnd w:id="11592"/>
              <w:bookmarkEnd w:id="11593"/>
            </w:del>
          </w:p>
        </w:tc>
        <w:bookmarkStart w:id="11594" w:name="_Toc120636936"/>
        <w:bookmarkStart w:id="11595" w:name="_Toc120640484"/>
        <w:bookmarkStart w:id="11596" w:name="_Toc122537491"/>
        <w:bookmarkEnd w:id="11594"/>
        <w:bookmarkEnd w:id="11595"/>
        <w:bookmarkEnd w:id="11596"/>
      </w:tr>
      <w:tr w:rsidR="00834ECC" w:rsidRPr="00D41C9D" w:rsidDel="005A234B" w:rsidTr="001B0128">
        <w:trPr>
          <w:jc w:val="center"/>
          <w:del w:id="11597" w:author="Javier Quintana Pérez" w:date="2022-11-13T19:33:00Z"/>
          <w:trPrChange w:id="11598" w:author="Javier Quintana Pérez" w:date="2022-05-11T17:51:00Z">
            <w:trPr>
              <w:jc w:val="center"/>
            </w:trPr>
          </w:trPrChange>
        </w:trPr>
        <w:tc>
          <w:tcPr>
            <w:tcW w:w="3589" w:type="pct"/>
            <w:shd w:val="clear" w:color="auto" w:fill="auto"/>
            <w:tcPrChange w:id="11599" w:author="Javier Quintana Pérez" w:date="2022-05-11T17:51:00Z">
              <w:tcPr>
                <w:tcW w:w="3589" w:type="pct"/>
                <w:shd w:val="clear" w:color="auto" w:fill="auto"/>
              </w:tcPr>
            </w:tcPrChange>
          </w:tcPr>
          <w:p w:rsidR="00834ECC" w:rsidRPr="00D41C9D" w:rsidDel="005A234B" w:rsidRDefault="00D919CB" w:rsidP="001C21B3">
            <w:pPr>
              <w:tabs>
                <w:tab w:val="clear" w:pos="567"/>
              </w:tabs>
              <w:spacing w:line="240" w:lineRule="auto"/>
              <w:jc w:val="left"/>
              <w:rPr>
                <w:del w:id="11600" w:author="Javier Quintana Pérez" w:date="2022-11-13T19:33:00Z"/>
                <w:rFonts w:ascii="Source Sans Pro" w:hAnsi="Source Sans Pro"/>
                <w:i/>
                <w:rPrChange w:id="11601" w:author="Javier Quintana Pérez" w:date="2022-05-09T17:41:00Z">
                  <w:rPr>
                    <w:del w:id="11602" w:author="Javier Quintana Pérez" w:date="2022-11-13T19:33:00Z"/>
                    <w:i/>
                  </w:rPr>
                </w:rPrChange>
              </w:rPr>
            </w:pPr>
            <w:del w:id="11603" w:author="Javier Quintana Pérez" w:date="2022-11-13T19:33:00Z">
              <w:r w:rsidRPr="00D919CB">
                <w:rPr>
                  <w:rFonts w:ascii="Source Sans Pro" w:hAnsi="Source Sans Pro"/>
                  <w:rPrChange w:id="11604" w:author="Javier Quintana Pérez" w:date="2022-05-09T17:41:00Z">
                    <w:rPr>
                      <w:color w:val="0000FF"/>
                      <w:u w:val="single"/>
                    </w:rPr>
                  </w:rPrChange>
                </w:rPr>
                <w:delText>¿Cada pieza está identificada?</w:delText>
              </w:r>
              <w:bookmarkStart w:id="11605" w:name="_Toc120636937"/>
              <w:bookmarkStart w:id="11606" w:name="_Toc120640485"/>
              <w:bookmarkStart w:id="11607" w:name="_Toc122537492"/>
              <w:bookmarkEnd w:id="11605"/>
              <w:bookmarkEnd w:id="11606"/>
              <w:bookmarkEnd w:id="11607"/>
            </w:del>
          </w:p>
        </w:tc>
        <w:tc>
          <w:tcPr>
            <w:tcW w:w="705" w:type="pct"/>
            <w:shd w:val="clear" w:color="auto" w:fill="auto"/>
            <w:tcPrChange w:id="11608" w:author="Javier Quintana Pérez" w:date="2022-05-11T17:51:00Z">
              <w:tcPr>
                <w:tcW w:w="738" w:type="pct"/>
                <w:shd w:val="clear" w:color="auto" w:fill="auto"/>
              </w:tcPr>
            </w:tcPrChange>
          </w:tcPr>
          <w:p w:rsidR="00834ECC" w:rsidRPr="00D41C9D" w:rsidDel="005A234B" w:rsidRDefault="00834ECC" w:rsidP="00834ECC">
            <w:pPr>
              <w:jc w:val="center"/>
              <w:rPr>
                <w:del w:id="11609" w:author="Javier Quintana Pérez" w:date="2022-11-13T19:33:00Z"/>
                <w:rFonts w:ascii="Source Sans Pro" w:hAnsi="Source Sans Pro"/>
                <w:rPrChange w:id="11610" w:author="Javier Quintana Pérez" w:date="2022-05-09T17:41:00Z">
                  <w:rPr>
                    <w:del w:id="11611" w:author="Javier Quintana Pérez" w:date="2022-11-13T19:33:00Z"/>
                  </w:rPr>
                </w:rPrChange>
              </w:rPr>
            </w:pPr>
            <w:bookmarkStart w:id="11612" w:name="_Toc120636938"/>
            <w:bookmarkStart w:id="11613" w:name="_Toc120640486"/>
            <w:bookmarkStart w:id="11614" w:name="_Toc122537493"/>
            <w:bookmarkEnd w:id="11612"/>
            <w:bookmarkEnd w:id="11613"/>
            <w:bookmarkEnd w:id="11614"/>
          </w:p>
        </w:tc>
        <w:tc>
          <w:tcPr>
            <w:tcW w:w="706" w:type="pct"/>
            <w:shd w:val="clear" w:color="auto" w:fill="auto"/>
            <w:tcPrChange w:id="11615" w:author="Javier Quintana Pérez" w:date="2022-05-11T17:51:00Z">
              <w:tcPr>
                <w:tcW w:w="674" w:type="pct"/>
                <w:shd w:val="clear" w:color="auto" w:fill="auto"/>
              </w:tcPr>
            </w:tcPrChange>
          </w:tcPr>
          <w:p w:rsidR="00834ECC" w:rsidRPr="00D41C9D" w:rsidDel="005A234B" w:rsidRDefault="00834ECC" w:rsidP="00834ECC">
            <w:pPr>
              <w:jc w:val="center"/>
              <w:rPr>
                <w:del w:id="11616" w:author="Javier Quintana Pérez" w:date="2022-11-13T19:33:00Z"/>
                <w:rFonts w:ascii="Source Sans Pro" w:hAnsi="Source Sans Pro"/>
                <w:rPrChange w:id="11617" w:author="Javier Quintana Pérez" w:date="2022-05-09T17:41:00Z">
                  <w:rPr>
                    <w:del w:id="11618" w:author="Javier Quintana Pérez" w:date="2022-11-13T19:33:00Z"/>
                  </w:rPr>
                </w:rPrChange>
              </w:rPr>
            </w:pPr>
            <w:bookmarkStart w:id="11619" w:name="_Toc120636939"/>
            <w:bookmarkStart w:id="11620" w:name="_Toc120640487"/>
            <w:bookmarkStart w:id="11621" w:name="_Toc122537494"/>
            <w:bookmarkEnd w:id="11619"/>
            <w:bookmarkEnd w:id="11620"/>
            <w:bookmarkEnd w:id="11621"/>
          </w:p>
        </w:tc>
        <w:bookmarkStart w:id="11622" w:name="_Toc120636940"/>
        <w:bookmarkStart w:id="11623" w:name="_Toc120640488"/>
        <w:bookmarkStart w:id="11624" w:name="_Toc122537495"/>
        <w:bookmarkEnd w:id="11622"/>
        <w:bookmarkEnd w:id="11623"/>
        <w:bookmarkEnd w:id="11624"/>
      </w:tr>
    </w:tbl>
    <w:p w:rsidR="00A82078" w:rsidRPr="00D41C9D" w:rsidDel="005A234B" w:rsidRDefault="00A82078" w:rsidP="00834ECC">
      <w:pPr>
        <w:rPr>
          <w:del w:id="11625" w:author="Javier Quintana Pérez" w:date="2022-11-13T19:33:00Z"/>
          <w:rFonts w:ascii="Source Sans Pro" w:hAnsi="Source Sans Pro"/>
          <w:rPrChange w:id="11626" w:author="Javier Quintana Pérez" w:date="2022-05-09T17:41:00Z">
            <w:rPr>
              <w:del w:id="11627" w:author="Javier Quintana Pérez" w:date="2022-11-13T19:33:00Z"/>
            </w:rPr>
          </w:rPrChange>
        </w:rPr>
      </w:pPr>
      <w:bookmarkStart w:id="11628" w:name="_Toc120636941"/>
      <w:bookmarkStart w:id="11629" w:name="_Toc120640489"/>
      <w:bookmarkStart w:id="11630" w:name="_Toc122537496"/>
      <w:bookmarkEnd w:id="11628"/>
      <w:bookmarkEnd w:id="11629"/>
      <w:bookmarkEnd w:id="11630"/>
    </w:p>
    <w:p w:rsidR="001D2879" w:rsidRPr="00D41C9D" w:rsidDel="005A234B" w:rsidRDefault="001D2879" w:rsidP="00834ECC">
      <w:pPr>
        <w:rPr>
          <w:del w:id="11631" w:author="Javier Quintana Pérez" w:date="2022-11-13T19:33:00Z"/>
          <w:rFonts w:ascii="Source Sans Pro" w:hAnsi="Source Sans Pro"/>
          <w:rPrChange w:id="11632" w:author="Javier Quintana Pérez" w:date="2022-05-09T17:41:00Z">
            <w:rPr>
              <w:del w:id="11633" w:author="Javier Quintana Pérez" w:date="2022-11-13T19:33:00Z"/>
            </w:rPr>
          </w:rPrChange>
        </w:rPr>
      </w:pPr>
      <w:bookmarkStart w:id="11634" w:name="_Toc120636942"/>
      <w:bookmarkStart w:id="11635" w:name="_Toc120640490"/>
      <w:bookmarkStart w:id="11636" w:name="_Toc122537497"/>
      <w:bookmarkEnd w:id="11634"/>
      <w:bookmarkEnd w:id="11635"/>
      <w:bookmarkEnd w:id="11636"/>
    </w:p>
    <w:p w:rsidR="00834ECC" w:rsidRPr="00D41C9D" w:rsidDel="005A234B" w:rsidRDefault="00D919CB" w:rsidP="007E4A08">
      <w:pPr>
        <w:numPr>
          <w:ilvl w:val="0"/>
          <w:numId w:val="11"/>
        </w:numPr>
        <w:ind w:left="567" w:hanging="425"/>
        <w:rPr>
          <w:del w:id="11637" w:author="Javier Quintana Pérez" w:date="2022-11-13T19:33:00Z"/>
          <w:rFonts w:ascii="Source Sans Pro" w:hAnsi="Source Sans Pro"/>
          <w:rPrChange w:id="11638" w:author="Javier Quintana Pérez" w:date="2022-05-09T17:41:00Z">
            <w:rPr>
              <w:del w:id="11639" w:author="Javier Quintana Pérez" w:date="2022-11-13T19:33:00Z"/>
            </w:rPr>
          </w:rPrChange>
        </w:rPr>
      </w:pPr>
      <w:del w:id="11640" w:author="Javier Quintana Pérez" w:date="2022-11-13T19:33:00Z">
        <w:r w:rsidRPr="00D919CB">
          <w:rPr>
            <w:rFonts w:ascii="Source Sans Pro" w:hAnsi="Source Sans Pro"/>
            <w:rPrChange w:id="11641" w:author="Javier Quintana Pérez" w:date="2022-05-09T17:41:00Z">
              <w:rPr>
                <w:color w:val="0000FF"/>
                <w:u w:val="single"/>
              </w:rPr>
            </w:rPrChange>
          </w:rPr>
          <w:delText>En caso afirmativo, ¿</w:delText>
        </w:r>
      </w:del>
      <w:del w:id="11642" w:author="Javier Quintana Pérez" w:date="2022-01-24T17:08:00Z">
        <w:r w:rsidRPr="00D919CB">
          <w:rPr>
            <w:rFonts w:ascii="Source Sans Pro" w:hAnsi="Source Sans Pro"/>
            <w:rPrChange w:id="11643" w:author="Javier Quintana Pérez" w:date="2022-05-09T17:41:00Z">
              <w:rPr>
                <w:color w:val="0000FF"/>
                <w:u w:val="single"/>
              </w:rPr>
            </w:rPrChange>
          </w:rPr>
          <w:delText>F</w:delText>
        </w:r>
      </w:del>
      <w:del w:id="11644" w:author="Javier Quintana Pérez" w:date="2022-11-13T19:33:00Z">
        <w:r w:rsidRPr="00D919CB">
          <w:rPr>
            <w:rFonts w:ascii="Source Sans Pro" w:hAnsi="Source Sans Pro"/>
            <w:rPrChange w:id="11645" w:author="Javier Quintana Pérez" w:date="2022-05-09T17:41:00Z">
              <w:rPr>
                <w:color w:val="0000FF"/>
                <w:u w:val="single"/>
              </w:rPr>
            </w:rPrChange>
          </w:rPr>
          <w:delText>iguran en la marca los siguientes datos?</w:delText>
        </w:r>
        <w:bookmarkStart w:id="11646" w:name="_Toc120636943"/>
        <w:bookmarkStart w:id="11647" w:name="_Toc120640491"/>
        <w:bookmarkStart w:id="11648" w:name="_Toc122537498"/>
        <w:bookmarkEnd w:id="11646"/>
        <w:bookmarkEnd w:id="11647"/>
        <w:bookmarkEnd w:id="11648"/>
      </w:del>
    </w:p>
    <w:p w:rsidR="00B20093" w:rsidRPr="00D41C9D" w:rsidDel="005A234B" w:rsidRDefault="00B20093" w:rsidP="00B20093">
      <w:pPr>
        <w:ind w:left="567"/>
        <w:rPr>
          <w:del w:id="11649" w:author="Javier Quintana Pérez" w:date="2022-11-13T19:33:00Z"/>
          <w:rFonts w:ascii="Source Sans Pro" w:hAnsi="Source Sans Pro"/>
          <w:rPrChange w:id="11650" w:author="Javier Quintana Pérez" w:date="2022-05-09T17:41:00Z">
            <w:rPr>
              <w:del w:id="11651" w:author="Javier Quintana Pérez" w:date="2022-11-13T19:33:00Z"/>
            </w:rPr>
          </w:rPrChange>
        </w:rPr>
      </w:pPr>
      <w:bookmarkStart w:id="11652" w:name="_Toc120636944"/>
      <w:bookmarkStart w:id="11653" w:name="_Toc120640492"/>
      <w:bookmarkStart w:id="11654" w:name="_Toc122537499"/>
      <w:bookmarkEnd w:id="11652"/>
      <w:bookmarkEnd w:id="11653"/>
      <w:bookmarkEnd w:id="1165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1655" w:author="Javier Quintana Pérez" w:date="2022-05-11T17:51: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1656">
          <w:tblGrid>
            <w:gridCol w:w="6665"/>
            <w:gridCol w:w="1371"/>
            <w:gridCol w:w="1250"/>
          </w:tblGrid>
        </w:tblGridChange>
      </w:tblGrid>
      <w:tr w:rsidR="00834ECC" w:rsidRPr="00D41C9D" w:rsidDel="005A234B" w:rsidTr="001B0128">
        <w:trPr>
          <w:jc w:val="center"/>
          <w:del w:id="11657" w:author="Javier Quintana Pérez" w:date="2022-11-13T19:33:00Z"/>
          <w:trPrChange w:id="11658" w:author="Javier Quintana Pérez" w:date="2022-05-11T17:51:00Z">
            <w:trPr>
              <w:jc w:val="center"/>
            </w:trPr>
          </w:trPrChange>
        </w:trPr>
        <w:tc>
          <w:tcPr>
            <w:tcW w:w="3589" w:type="pct"/>
            <w:tcBorders>
              <w:top w:val="nil"/>
              <w:left w:val="nil"/>
            </w:tcBorders>
            <w:shd w:val="clear" w:color="auto" w:fill="auto"/>
            <w:tcPrChange w:id="11659" w:author="Javier Quintana Pérez" w:date="2022-05-11T17:51:00Z">
              <w:tcPr>
                <w:tcW w:w="3589" w:type="pct"/>
                <w:shd w:val="clear" w:color="auto" w:fill="auto"/>
              </w:tcPr>
            </w:tcPrChange>
          </w:tcPr>
          <w:p w:rsidR="00834ECC" w:rsidRPr="00D41C9D" w:rsidDel="005A234B" w:rsidRDefault="00834ECC" w:rsidP="00834ECC">
            <w:pPr>
              <w:pStyle w:val="Textoindependiente"/>
              <w:ind w:left="360"/>
              <w:jc w:val="left"/>
              <w:rPr>
                <w:del w:id="11660" w:author="Javier Quintana Pérez" w:date="2022-11-13T19:33:00Z"/>
                <w:rFonts w:ascii="Source Sans Pro" w:hAnsi="Source Sans Pro"/>
                <w:i w:val="0"/>
                <w:sz w:val="20"/>
                <w:rPrChange w:id="11661" w:author="Javier Quintana Pérez" w:date="2022-05-09T17:41:00Z">
                  <w:rPr>
                    <w:del w:id="11662" w:author="Javier Quintana Pérez" w:date="2022-11-13T19:33:00Z"/>
                    <w:rFonts w:ascii="NewsGotT" w:hAnsi="NewsGotT"/>
                    <w:i w:val="0"/>
                    <w:sz w:val="20"/>
                  </w:rPr>
                </w:rPrChange>
              </w:rPr>
            </w:pPr>
            <w:bookmarkStart w:id="11663" w:name="_Toc120636945"/>
            <w:bookmarkStart w:id="11664" w:name="_Toc120640493"/>
            <w:bookmarkStart w:id="11665" w:name="_Toc122537500"/>
            <w:bookmarkEnd w:id="11663"/>
            <w:bookmarkEnd w:id="11664"/>
            <w:bookmarkEnd w:id="11665"/>
          </w:p>
        </w:tc>
        <w:tc>
          <w:tcPr>
            <w:tcW w:w="705" w:type="pct"/>
            <w:shd w:val="clear" w:color="auto" w:fill="auto"/>
            <w:tcPrChange w:id="11666" w:author="Javier Quintana Pérez" w:date="2022-05-11T17:51:00Z">
              <w:tcPr>
                <w:tcW w:w="738" w:type="pct"/>
                <w:shd w:val="clear" w:color="auto" w:fill="auto"/>
              </w:tcPr>
            </w:tcPrChange>
          </w:tcPr>
          <w:p w:rsidR="00834ECC" w:rsidRPr="00D41C9D" w:rsidDel="005A234B" w:rsidRDefault="00D919CB" w:rsidP="00834ECC">
            <w:pPr>
              <w:jc w:val="center"/>
              <w:rPr>
                <w:del w:id="11667" w:author="Javier Quintana Pérez" w:date="2022-11-13T19:33:00Z"/>
                <w:rFonts w:ascii="Source Sans Pro" w:hAnsi="Source Sans Pro"/>
                <w:rPrChange w:id="11668" w:author="Javier Quintana Pérez" w:date="2022-05-09T17:41:00Z">
                  <w:rPr>
                    <w:del w:id="11669" w:author="Javier Quintana Pérez" w:date="2022-11-13T19:33:00Z"/>
                  </w:rPr>
                </w:rPrChange>
              </w:rPr>
            </w:pPr>
            <w:del w:id="11670" w:author="Javier Quintana Pérez" w:date="2022-11-13T19:33:00Z">
              <w:r w:rsidRPr="00D919CB">
                <w:rPr>
                  <w:rFonts w:ascii="Source Sans Pro" w:hAnsi="Source Sans Pro"/>
                  <w:rPrChange w:id="11671" w:author="Javier Quintana Pérez" w:date="2022-05-09T17:41:00Z">
                    <w:rPr>
                      <w:color w:val="0000FF"/>
                      <w:u w:val="single"/>
                    </w:rPr>
                  </w:rPrChange>
                </w:rPr>
                <w:delText>SI</w:delText>
              </w:r>
              <w:bookmarkStart w:id="11672" w:name="_Toc120636946"/>
              <w:bookmarkStart w:id="11673" w:name="_Toc120640494"/>
              <w:bookmarkStart w:id="11674" w:name="_Toc122537501"/>
              <w:bookmarkEnd w:id="11672"/>
              <w:bookmarkEnd w:id="11673"/>
              <w:bookmarkEnd w:id="11674"/>
            </w:del>
          </w:p>
        </w:tc>
        <w:tc>
          <w:tcPr>
            <w:tcW w:w="706" w:type="pct"/>
            <w:shd w:val="clear" w:color="auto" w:fill="auto"/>
            <w:tcPrChange w:id="11675" w:author="Javier Quintana Pérez" w:date="2022-05-11T17:51:00Z">
              <w:tcPr>
                <w:tcW w:w="674" w:type="pct"/>
                <w:shd w:val="clear" w:color="auto" w:fill="auto"/>
              </w:tcPr>
            </w:tcPrChange>
          </w:tcPr>
          <w:p w:rsidR="00834ECC" w:rsidRPr="00D41C9D" w:rsidDel="005A234B" w:rsidRDefault="00D919CB" w:rsidP="00834ECC">
            <w:pPr>
              <w:jc w:val="center"/>
              <w:rPr>
                <w:del w:id="11676" w:author="Javier Quintana Pérez" w:date="2022-11-13T19:33:00Z"/>
                <w:rFonts w:ascii="Source Sans Pro" w:hAnsi="Source Sans Pro"/>
                <w:rPrChange w:id="11677" w:author="Javier Quintana Pérez" w:date="2022-05-09T17:41:00Z">
                  <w:rPr>
                    <w:del w:id="11678" w:author="Javier Quintana Pérez" w:date="2022-11-13T19:33:00Z"/>
                  </w:rPr>
                </w:rPrChange>
              </w:rPr>
            </w:pPr>
            <w:del w:id="11679" w:author="Javier Quintana Pérez" w:date="2022-11-13T19:33:00Z">
              <w:r w:rsidRPr="00D919CB">
                <w:rPr>
                  <w:rFonts w:ascii="Source Sans Pro" w:hAnsi="Source Sans Pro"/>
                  <w:rPrChange w:id="11680" w:author="Javier Quintana Pérez" w:date="2022-05-09T17:41:00Z">
                    <w:rPr>
                      <w:color w:val="0000FF"/>
                      <w:u w:val="single"/>
                    </w:rPr>
                  </w:rPrChange>
                </w:rPr>
                <w:delText>NO</w:delText>
              </w:r>
              <w:bookmarkStart w:id="11681" w:name="_Toc120636947"/>
              <w:bookmarkStart w:id="11682" w:name="_Toc120640495"/>
              <w:bookmarkStart w:id="11683" w:name="_Toc122537502"/>
              <w:bookmarkEnd w:id="11681"/>
              <w:bookmarkEnd w:id="11682"/>
              <w:bookmarkEnd w:id="11683"/>
            </w:del>
          </w:p>
        </w:tc>
        <w:bookmarkStart w:id="11684" w:name="_Toc120636948"/>
        <w:bookmarkStart w:id="11685" w:name="_Toc120640496"/>
        <w:bookmarkStart w:id="11686" w:name="_Toc122537503"/>
        <w:bookmarkEnd w:id="11684"/>
        <w:bookmarkEnd w:id="11685"/>
        <w:bookmarkEnd w:id="11686"/>
      </w:tr>
      <w:tr w:rsidR="00834ECC" w:rsidRPr="00D41C9D" w:rsidDel="005A234B" w:rsidTr="001B0128">
        <w:trPr>
          <w:jc w:val="center"/>
          <w:del w:id="11687" w:author="Javier Quintana Pérez" w:date="2022-11-13T19:33:00Z"/>
          <w:trPrChange w:id="11688" w:author="Javier Quintana Pérez" w:date="2022-05-11T17:51:00Z">
            <w:trPr>
              <w:jc w:val="center"/>
            </w:trPr>
          </w:trPrChange>
        </w:trPr>
        <w:tc>
          <w:tcPr>
            <w:tcW w:w="3589" w:type="pct"/>
            <w:shd w:val="clear" w:color="auto" w:fill="auto"/>
            <w:tcPrChange w:id="11689" w:author="Javier Quintana Pérez" w:date="2022-05-11T17:51:00Z">
              <w:tcPr>
                <w:tcW w:w="3589" w:type="pct"/>
                <w:shd w:val="clear" w:color="auto" w:fill="auto"/>
              </w:tcPr>
            </w:tcPrChange>
          </w:tcPr>
          <w:p w:rsidR="00834ECC" w:rsidRPr="00D41C9D" w:rsidDel="005A234B" w:rsidRDefault="00D919CB" w:rsidP="001C21B3">
            <w:pPr>
              <w:tabs>
                <w:tab w:val="clear" w:pos="567"/>
              </w:tabs>
              <w:spacing w:line="240" w:lineRule="auto"/>
              <w:jc w:val="left"/>
              <w:rPr>
                <w:del w:id="11690" w:author="Javier Quintana Pérez" w:date="2022-11-13T19:33:00Z"/>
                <w:rFonts w:ascii="Source Sans Pro" w:hAnsi="Source Sans Pro"/>
                <w:rPrChange w:id="11691" w:author="Javier Quintana Pérez" w:date="2022-05-09T17:41:00Z">
                  <w:rPr>
                    <w:del w:id="11692" w:author="Javier Quintana Pérez" w:date="2022-11-13T19:33:00Z"/>
                  </w:rPr>
                </w:rPrChange>
              </w:rPr>
            </w:pPr>
            <w:del w:id="11693" w:author="Javier Quintana Pérez" w:date="2022-11-13T19:33:00Z">
              <w:r w:rsidRPr="00D919CB">
                <w:rPr>
                  <w:rFonts w:ascii="Source Sans Pro" w:hAnsi="Source Sans Pro"/>
                  <w:rPrChange w:id="11694" w:author="Javier Quintana Pérez" w:date="2022-05-09T17:41:00Z">
                    <w:rPr>
                      <w:color w:val="0000FF"/>
                      <w:u w:val="single"/>
                    </w:rPr>
                  </w:rPrChange>
                </w:rPr>
                <w:delText>Marca del fabricante</w:delText>
              </w:r>
              <w:bookmarkStart w:id="11695" w:name="_Toc120636949"/>
              <w:bookmarkStart w:id="11696" w:name="_Toc120640497"/>
              <w:bookmarkStart w:id="11697" w:name="_Toc122537504"/>
              <w:bookmarkEnd w:id="11695"/>
              <w:bookmarkEnd w:id="11696"/>
              <w:bookmarkEnd w:id="11697"/>
            </w:del>
          </w:p>
        </w:tc>
        <w:tc>
          <w:tcPr>
            <w:tcW w:w="705" w:type="pct"/>
            <w:shd w:val="clear" w:color="auto" w:fill="auto"/>
            <w:tcPrChange w:id="11698" w:author="Javier Quintana Pérez" w:date="2022-05-11T17:51:00Z">
              <w:tcPr>
                <w:tcW w:w="738" w:type="pct"/>
                <w:shd w:val="clear" w:color="auto" w:fill="auto"/>
              </w:tcPr>
            </w:tcPrChange>
          </w:tcPr>
          <w:p w:rsidR="00834ECC" w:rsidRPr="00D41C9D" w:rsidDel="005A234B" w:rsidRDefault="00834ECC" w:rsidP="00834ECC">
            <w:pPr>
              <w:jc w:val="center"/>
              <w:rPr>
                <w:del w:id="11699" w:author="Javier Quintana Pérez" w:date="2022-11-13T19:33:00Z"/>
                <w:rFonts w:ascii="Source Sans Pro" w:hAnsi="Source Sans Pro"/>
                <w:rPrChange w:id="11700" w:author="Javier Quintana Pérez" w:date="2022-05-09T17:41:00Z">
                  <w:rPr>
                    <w:del w:id="11701" w:author="Javier Quintana Pérez" w:date="2022-11-13T19:33:00Z"/>
                  </w:rPr>
                </w:rPrChange>
              </w:rPr>
            </w:pPr>
            <w:bookmarkStart w:id="11702" w:name="_Toc120636950"/>
            <w:bookmarkStart w:id="11703" w:name="_Toc120640498"/>
            <w:bookmarkStart w:id="11704" w:name="_Toc122537505"/>
            <w:bookmarkEnd w:id="11702"/>
            <w:bookmarkEnd w:id="11703"/>
            <w:bookmarkEnd w:id="11704"/>
          </w:p>
        </w:tc>
        <w:tc>
          <w:tcPr>
            <w:tcW w:w="706" w:type="pct"/>
            <w:shd w:val="clear" w:color="auto" w:fill="auto"/>
            <w:tcPrChange w:id="11705" w:author="Javier Quintana Pérez" w:date="2022-05-11T17:51:00Z">
              <w:tcPr>
                <w:tcW w:w="674" w:type="pct"/>
                <w:shd w:val="clear" w:color="auto" w:fill="auto"/>
              </w:tcPr>
            </w:tcPrChange>
          </w:tcPr>
          <w:p w:rsidR="00834ECC" w:rsidRPr="00D41C9D" w:rsidDel="005A234B" w:rsidRDefault="00834ECC" w:rsidP="00834ECC">
            <w:pPr>
              <w:jc w:val="center"/>
              <w:rPr>
                <w:del w:id="11706" w:author="Javier Quintana Pérez" w:date="2022-11-13T19:33:00Z"/>
                <w:rFonts w:ascii="Source Sans Pro" w:hAnsi="Source Sans Pro"/>
                <w:rPrChange w:id="11707" w:author="Javier Quintana Pérez" w:date="2022-05-09T17:41:00Z">
                  <w:rPr>
                    <w:del w:id="11708" w:author="Javier Quintana Pérez" w:date="2022-11-13T19:33:00Z"/>
                  </w:rPr>
                </w:rPrChange>
              </w:rPr>
            </w:pPr>
            <w:bookmarkStart w:id="11709" w:name="_Toc120636951"/>
            <w:bookmarkStart w:id="11710" w:name="_Toc120640499"/>
            <w:bookmarkStart w:id="11711" w:name="_Toc122537506"/>
            <w:bookmarkEnd w:id="11709"/>
            <w:bookmarkEnd w:id="11710"/>
            <w:bookmarkEnd w:id="11711"/>
          </w:p>
        </w:tc>
        <w:bookmarkStart w:id="11712" w:name="_Toc120636952"/>
        <w:bookmarkStart w:id="11713" w:name="_Toc120640500"/>
        <w:bookmarkStart w:id="11714" w:name="_Toc122537507"/>
        <w:bookmarkEnd w:id="11712"/>
        <w:bookmarkEnd w:id="11713"/>
        <w:bookmarkEnd w:id="11714"/>
      </w:tr>
      <w:tr w:rsidR="00834ECC" w:rsidRPr="00D41C9D" w:rsidDel="005A234B" w:rsidTr="001B0128">
        <w:trPr>
          <w:jc w:val="center"/>
          <w:del w:id="11715" w:author="Javier Quintana Pérez" w:date="2022-11-13T19:33:00Z"/>
          <w:trPrChange w:id="11716" w:author="Javier Quintana Pérez" w:date="2022-05-11T17:51:00Z">
            <w:trPr>
              <w:jc w:val="center"/>
            </w:trPr>
          </w:trPrChange>
        </w:trPr>
        <w:tc>
          <w:tcPr>
            <w:tcW w:w="3589" w:type="pct"/>
            <w:shd w:val="clear" w:color="auto" w:fill="auto"/>
            <w:tcPrChange w:id="11717" w:author="Javier Quintana Pérez" w:date="2022-05-11T17:51:00Z">
              <w:tcPr>
                <w:tcW w:w="3589" w:type="pct"/>
                <w:shd w:val="clear" w:color="auto" w:fill="auto"/>
              </w:tcPr>
            </w:tcPrChange>
          </w:tcPr>
          <w:p w:rsidR="00834ECC" w:rsidRPr="00D41C9D" w:rsidDel="005A234B" w:rsidRDefault="00D919CB" w:rsidP="001C21B3">
            <w:pPr>
              <w:tabs>
                <w:tab w:val="clear" w:pos="567"/>
              </w:tabs>
              <w:spacing w:line="240" w:lineRule="auto"/>
              <w:jc w:val="left"/>
              <w:rPr>
                <w:del w:id="11718" w:author="Javier Quintana Pérez" w:date="2022-11-13T19:33:00Z"/>
                <w:rFonts w:ascii="Source Sans Pro" w:hAnsi="Source Sans Pro"/>
                <w:rPrChange w:id="11719" w:author="Javier Quintana Pérez" w:date="2022-05-09T17:41:00Z">
                  <w:rPr>
                    <w:del w:id="11720" w:author="Javier Quintana Pérez" w:date="2022-11-13T19:33:00Z"/>
                  </w:rPr>
                </w:rPrChange>
              </w:rPr>
            </w:pPr>
            <w:del w:id="11721" w:author="Javier Quintana Pérez" w:date="2022-11-13T19:33:00Z">
              <w:r w:rsidRPr="00D919CB">
                <w:rPr>
                  <w:rFonts w:ascii="Source Sans Pro" w:hAnsi="Source Sans Pro"/>
                  <w:rPrChange w:id="11722" w:author="Javier Quintana Pérez" w:date="2022-05-09T17:41:00Z">
                    <w:rPr>
                      <w:color w:val="0000FF"/>
                      <w:u w:val="single"/>
                    </w:rPr>
                  </w:rPrChange>
                </w:rPr>
                <w:delText>Fecha de fabricación</w:delText>
              </w:r>
              <w:bookmarkStart w:id="11723" w:name="_Toc120636953"/>
              <w:bookmarkStart w:id="11724" w:name="_Toc120640501"/>
              <w:bookmarkStart w:id="11725" w:name="_Toc122537508"/>
              <w:bookmarkEnd w:id="11723"/>
              <w:bookmarkEnd w:id="11724"/>
              <w:bookmarkEnd w:id="11725"/>
            </w:del>
          </w:p>
        </w:tc>
        <w:tc>
          <w:tcPr>
            <w:tcW w:w="705" w:type="pct"/>
            <w:shd w:val="clear" w:color="auto" w:fill="auto"/>
            <w:tcPrChange w:id="11726" w:author="Javier Quintana Pérez" w:date="2022-05-11T17:51:00Z">
              <w:tcPr>
                <w:tcW w:w="738" w:type="pct"/>
                <w:shd w:val="clear" w:color="auto" w:fill="auto"/>
              </w:tcPr>
            </w:tcPrChange>
          </w:tcPr>
          <w:p w:rsidR="00834ECC" w:rsidRPr="00D41C9D" w:rsidDel="005A234B" w:rsidRDefault="00834ECC" w:rsidP="00834ECC">
            <w:pPr>
              <w:jc w:val="center"/>
              <w:rPr>
                <w:del w:id="11727" w:author="Javier Quintana Pérez" w:date="2022-11-13T19:33:00Z"/>
                <w:rFonts w:ascii="Source Sans Pro" w:hAnsi="Source Sans Pro"/>
                <w:rPrChange w:id="11728" w:author="Javier Quintana Pérez" w:date="2022-05-09T17:41:00Z">
                  <w:rPr>
                    <w:del w:id="11729" w:author="Javier Quintana Pérez" w:date="2022-11-13T19:33:00Z"/>
                  </w:rPr>
                </w:rPrChange>
              </w:rPr>
            </w:pPr>
            <w:bookmarkStart w:id="11730" w:name="_Toc120636954"/>
            <w:bookmarkStart w:id="11731" w:name="_Toc120640502"/>
            <w:bookmarkStart w:id="11732" w:name="_Toc122537509"/>
            <w:bookmarkEnd w:id="11730"/>
            <w:bookmarkEnd w:id="11731"/>
            <w:bookmarkEnd w:id="11732"/>
          </w:p>
        </w:tc>
        <w:tc>
          <w:tcPr>
            <w:tcW w:w="706" w:type="pct"/>
            <w:shd w:val="clear" w:color="auto" w:fill="auto"/>
            <w:tcPrChange w:id="11733" w:author="Javier Quintana Pérez" w:date="2022-05-11T17:51:00Z">
              <w:tcPr>
                <w:tcW w:w="674" w:type="pct"/>
                <w:shd w:val="clear" w:color="auto" w:fill="auto"/>
              </w:tcPr>
            </w:tcPrChange>
          </w:tcPr>
          <w:p w:rsidR="00834ECC" w:rsidRPr="00D41C9D" w:rsidDel="005A234B" w:rsidRDefault="00834ECC" w:rsidP="00834ECC">
            <w:pPr>
              <w:jc w:val="center"/>
              <w:rPr>
                <w:del w:id="11734" w:author="Javier Quintana Pérez" w:date="2022-11-13T19:33:00Z"/>
                <w:rFonts w:ascii="Source Sans Pro" w:hAnsi="Source Sans Pro"/>
                <w:rPrChange w:id="11735" w:author="Javier Quintana Pérez" w:date="2022-05-09T17:41:00Z">
                  <w:rPr>
                    <w:del w:id="11736" w:author="Javier Quintana Pérez" w:date="2022-11-13T19:33:00Z"/>
                  </w:rPr>
                </w:rPrChange>
              </w:rPr>
            </w:pPr>
            <w:bookmarkStart w:id="11737" w:name="_Toc120636955"/>
            <w:bookmarkStart w:id="11738" w:name="_Toc120640503"/>
            <w:bookmarkStart w:id="11739" w:name="_Toc122537510"/>
            <w:bookmarkEnd w:id="11737"/>
            <w:bookmarkEnd w:id="11738"/>
            <w:bookmarkEnd w:id="11739"/>
          </w:p>
        </w:tc>
        <w:bookmarkStart w:id="11740" w:name="_Toc120636956"/>
        <w:bookmarkStart w:id="11741" w:name="_Toc120640504"/>
        <w:bookmarkStart w:id="11742" w:name="_Toc122537511"/>
        <w:bookmarkEnd w:id="11740"/>
        <w:bookmarkEnd w:id="11741"/>
        <w:bookmarkEnd w:id="11742"/>
      </w:tr>
      <w:tr w:rsidR="00834ECC" w:rsidRPr="00D41C9D" w:rsidDel="005A234B" w:rsidTr="001B0128">
        <w:trPr>
          <w:jc w:val="center"/>
          <w:del w:id="11743" w:author="Javier Quintana Pérez" w:date="2022-11-13T19:33:00Z"/>
          <w:trPrChange w:id="11744" w:author="Javier Quintana Pérez" w:date="2022-05-11T17:51:00Z">
            <w:trPr>
              <w:jc w:val="center"/>
            </w:trPr>
          </w:trPrChange>
        </w:trPr>
        <w:tc>
          <w:tcPr>
            <w:tcW w:w="3589" w:type="pct"/>
            <w:shd w:val="clear" w:color="auto" w:fill="auto"/>
            <w:tcPrChange w:id="11745" w:author="Javier Quintana Pérez" w:date="2022-05-11T17:51:00Z">
              <w:tcPr>
                <w:tcW w:w="3589" w:type="pct"/>
                <w:shd w:val="clear" w:color="auto" w:fill="auto"/>
              </w:tcPr>
            </w:tcPrChange>
          </w:tcPr>
          <w:p w:rsidR="00834ECC" w:rsidRPr="00D41C9D" w:rsidDel="005A234B" w:rsidRDefault="00D919CB" w:rsidP="001C21B3">
            <w:pPr>
              <w:tabs>
                <w:tab w:val="clear" w:pos="567"/>
              </w:tabs>
              <w:spacing w:line="240" w:lineRule="auto"/>
              <w:jc w:val="left"/>
              <w:rPr>
                <w:del w:id="11746" w:author="Javier Quintana Pérez" w:date="2022-11-13T19:33:00Z"/>
                <w:rFonts w:ascii="Source Sans Pro" w:hAnsi="Source Sans Pro"/>
                <w:rPrChange w:id="11747" w:author="Javier Quintana Pérez" w:date="2022-05-09T17:41:00Z">
                  <w:rPr>
                    <w:del w:id="11748" w:author="Javier Quintana Pérez" w:date="2022-11-13T19:33:00Z"/>
                  </w:rPr>
                </w:rPrChange>
              </w:rPr>
            </w:pPr>
            <w:del w:id="11749" w:author="Javier Quintana Pérez" w:date="2022-11-13T19:33:00Z">
              <w:r w:rsidRPr="00D919CB">
                <w:rPr>
                  <w:rFonts w:ascii="Source Sans Pro" w:hAnsi="Source Sans Pro"/>
                  <w:rPrChange w:id="11750" w:author="Javier Quintana Pérez" w:date="2022-05-09T17:41:00Z">
                    <w:rPr>
                      <w:color w:val="0000FF"/>
                      <w:u w:val="single"/>
                    </w:rPr>
                  </w:rPrChange>
                </w:rPr>
                <w:delText>Marca de identificación de lote o serie</w:delText>
              </w:r>
              <w:bookmarkStart w:id="11751" w:name="_Toc120636957"/>
              <w:bookmarkStart w:id="11752" w:name="_Toc120640505"/>
              <w:bookmarkStart w:id="11753" w:name="_Toc122537512"/>
              <w:bookmarkEnd w:id="11751"/>
              <w:bookmarkEnd w:id="11752"/>
              <w:bookmarkEnd w:id="11753"/>
            </w:del>
          </w:p>
        </w:tc>
        <w:tc>
          <w:tcPr>
            <w:tcW w:w="705" w:type="pct"/>
            <w:shd w:val="clear" w:color="auto" w:fill="auto"/>
            <w:tcPrChange w:id="11754" w:author="Javier Quintana Pérez" w:date="2022-05-11T17:51:00Z">
              <w:tcPr>
                <w:tcW w:w="738" w:type="pct"/>
                <w:shd w:val="clear" w:color="auto" w:fill="auto"/>
              </w:tcPr>
            </w:tcPrChange>
          </w:tcPr>
          <w:p w:rsidR="00834ECC" w:rsidRPr="00D41C9D" w:rsidDel="005A234B" w:rsidRDefault="00834ECC" w:rsidP="00834ECC">
            <w:pPr>
              <w:jc w:val="center"/>
              <w:rPr>
                <w:del w:id="11755" w:author="Javier Quintana Pérez" w:date="2022-11-13T19:33:00Z"/>
                <w:rFonts w:ascii="Source Sans Pro" w:hAnsi="Source Sans Pro"/>
                <w:rPrChange w:id="11756" w:author="Javier Quintana Pérez" w:date="2022-05-09T17:41:00Z">
                  <w:rPr>
                    <w:del w:id="11757" w:author="Javier Quintana Pérez" w:date="2022-11-13T19:33:00Z"/>
                  </w:rPr>
                </w:rPrChange>
              </w:rPr>
            </w:pPr>
            <w:bookmarkStart w:id="11758" w:name="_Toc120636958"/>
            <w:bookmarkStart w:id="11759" w:name="_Toc120640506"/>
            <w:bookmarkStart w:id="11760" w:name="_Toc122537513"/>
            <w:bookmarkEnd w:id="11758"/>
            <w:bookmarkEnd w:id="11759"/>
            <w:bookmarkEnd w:id="11760"/>
          </w:p>
        </w:tc>
        <w:tc>
          <w:tcPr>
            <w:tcW w:w="706" w:type="pct"/>
            <w:shd w:val="clear" w:color="auto" w:fill="auto"/>
            <w:tcPrChange w:id="11761" w:author="Javier Quintana Pérez" w:date="2022-05-11T17:51:00Z">
              <w:tcPr>
                <w:tcW w:w="674" w:type="pct"/>
                <w:shd w:val="clear" w:color="auto" w:fill="auto"/>
              </w:tcPr>
            </w:tcPrChange>
          </w:tcPr>
          <w:p w:rsidR="00834ECC" w:rsidRPr="00D41C9D" w:rsidDel="005A234B" w:rsidRDefault="00834ECC" w:rsidP="00834ECC">
            <w:pPr>
              <w:jc w:val="center"/>
              <w:rPr>
                <w:del w:id="11762" w:author="Javier Quintana Pérez" w:date="2022-11-13T19:33:00Z"/>
                <w:rFonts w:ascii="Source Sans Pro" w:hAnsi="Source Sans Pro"/>
                <w:rPrChange w:id="11763" w:author="Javier Quintana Pérez" w:date="2022-05-09T17:41:00Z">
                  <w:rPr>
                    <w:del w:id="11764" w:author="Javier Quintana Pérez" w:date="2022-11-13T19:33:00Z"/>
                  </w:rPr>
                </w:rPrChange>
              </w:rPr>
            </w:pPr>
            <w:bookmarkStart w:id="11765" w:name="_Toc120636959"/>
            <w:bookmarkStart w:id="11766" w:name="_Toc120640507"/>
            <w:bookmarkStart w:id="11767" w:name="_Toc122537514"/>
            <w:bookmarkEnd w:id="11765"/>
            <w:bookmarkEnd w:id="11766"/>
            <w:bookmarkEnd w:id="11767"/>
          </w:p>
        </w:tc>
        <w:bookmarkStart w:id="11768" w:name="_Toc120636960"/>
        <w:bookmarkStart w:id="11769" w:name="_Toc120640508"/>
        <w:bookmarkStart w:id="11770" w:name="_Toc122537515"/>
        <w:bookmarkEnd w:id="11768"/>
        <w:bookmarkEnd w:id="11769"/>
        <w:bookmarkEnd w:id="11770"/>
      </w:tr>
    </w:tbl>
    <w:p w:rsidR="00834ECC" w:rsidRPr="00D41C9D" w:rsidDel="005A234B" w:rsidRDefault="00A0291B" w:rsidP="00834ECC">
      <w:pPr>
        <w:rPr>
          <w:del w:id="11771" w:author="Javier Quintana Pérez" w:date="2022-11-13T19:33:00Z"/>
          <w:rFonts w:ascii="Source Sans Pro" w:hAnsi="Source Sans Pro"/>
          <w:rPrChange w:id="11772" w:author="Javier Quintana Pérez" w:date="2022-05-09T17:41:00Z">
            <w:rPr>
              <w:del w:id="11773" w:author="Javier Quintana Pérez" w:date="2022-11-13T19:33:00Z"/>
            </w:rPr>
          </w:rPrChange>
        </w:rPr>
      </w:pPr>
      <w:ins w:id="11774" w:author="mjsierra" w:date="2022-07-29T11:18:00Z">
        <w:del w:id="11775" w:author="Javier Quintana Pérez" w:date="2022-11-13T19:33:00Z">
          <w:r w:rsidDel="005A234B">
            <w:rPr>
              <w:rFonts w:ascii="Source Sans Pro" w:hAnsi="Source Sans Pro"/>
            </w:rPr>
            <w:delText xml:space="preserve"> </w:delText>
          </w:r>
        </w:del>
        <w:del w:id="11776" w:author="Javier Quintana Pérez" w:date="2022-09-30T10:50:00Z">
          <w:r w:rsidDel="00BA6414">
            <w:rPr>
              <w:rFonts w:ascii="Source Sans Pro" w:hAnsi="Source Sans Pro"/>
            </w:rPr>
            <w:delText>ó</w:delText>
          </w:r>
        </w:del>
        <w:del w:id="11777" w:author="Javier Quintana Pérez" w:date="2022-11-13T19:33:00Z">
          <w:r w:rsidDel="005A234B">
            <w:rPr>
              <w:rFonts w:ascii="Source Sans Pro" w:hAnsi="Source Sans Pro"/>
            </w:rPr>
            <w:delText xml:space="preserve"> del Pliego particular de la obra</w:delText>
          </w:r>
        </w:del>
      </w:ins>
      <w:bookmarkStart w:id="11778" w:name="_Toc120636961"/>
      <w:bookmarkStart w:id="11779" w:name="_Toc120640509"/>
      <w:bookmarkStart w:id="11780" w:name="_Toc122537516"/>
      <w:bookmarkEnd w:id="11778"/>
      <w:bookmarkEnd w:id="11779"/>
      <w:bookmarkEnd w:id="11780"/>
    </w:p>
    <w:p w:rsidR="00C708DA" w:rsidRPr="00BA6414" w:rsidDel="00181871" w:rsidRDefault="00C708DA" w:rsidP="00834ECC">
      <w:pPr>
        <w:rPr>
          <w:del w:id="11781" w:author="Javier Quintana Pérez" w:date="2022-05-11T17:51:00Z"/>
          <w:rFonts w:ascii="Source Sans Pro" w:hAnsi="Source Sans Pro"/>
          <w:color w:val="000000" w:themeColor="text1"/>
          <w:rPrChange w:id="11782" w:author="Javier Quintana Pérez" w:date="2022-09-30T10:50:00Z">
            <w:rPr>
              <w:del w:id="11783" w:author="Javier Quintana Pérez" w:date="2022-05-11T17:51:00Z"/>
            </w:rPr>
          </w:rPrChange>
        </w:rPr>
      </w:pPr>
      <w:bookmarkStart w:id="11784" w:name="_Toc120636962"/>
      <w:bookmarkStart w:id="11785" w:name="_Toc120640510"/>
      <w:bookmarkStart w:id="11786" w:name="_Toc122537517"/>
      <w:bookmarkEnd w:id="11784"/>
      <w:bookmarkEnd w:id="11785"/>
      <w:bookmarkEnd w:id="11786"/>
    </w:p>
    <w:p w:rsidR="00834ECC" w:rsidRPr="00BA6414" w:rsidDel="005A234B" w:rsidRDefault="00D919CB" w:rsidP="007E4A08">
      <w:pPr>
        <w:numPr>
          <w:ilvl w:val="0"/>
          <w:numId w:val="11"/>
        </w:numPr>
        <w:ind w:left="567" w:hanging="425"/>
        <w:rPr>
          <w:del w:id="11787" w:author="Javier Quintana Pérez" w:date="2022-11-13T19:33:00Z"/>
          <w:rFonts w:ascii="Source Sans Pro" w:hAnsi="Source Sans Pro"/>
          <w:color w:val="000000" w:themeColor="text1"/>
          <w:rPrChange w:id="11788" w:author="Javier Quintana Pérez" w:date="2022-09-30T10:50:00Z">
            <w:rPr>
              <w:del w:id="11789" w:author="Javier Quintana Pérez" w:date="2022-11-13T19:33:00Z"/>
            </w:rPr>
          </w:rPrChange>
        </w:rPr>
      </w:pPr>
      <w:del w:id="11790" w:author="Javier Quintana Pérez" w:date="2022-11-13T19:33:00Z">
        <w:r w:rsidRPr="00D919CB">
          <w:rPr>
            <w:rFonts w:ascii="Source Sans Pro" w:hAnsi="Source Sans Pro"/>
            <w:color w:val="000000" w:themeColor="text1"/>
            <w:rPrChange w:id="11791" w:author="Javier Quintana Pérez" w:date="2022-09-30T10:50:00Z">
              <w:rPr>
                <w:color w:val="0000FF"/>
                <w:u w:val="single"/>
              </w:rPr>
            </w:rPrChange>
          </w:rPr>
          <w:delText>En el caso de tuberías</w:delText>
        </w:r>
      </w:del>
      <w:ins w:id="11792" w:author="mjsierra" w:date="2022-07-29T11:19:00Z">
        <w:del w:id="11793" w:author="Javier Quintana Pérez" w:date="2022-11-13T19:33:00Z">
          <w:r w:rsidRPr="00D919CB">
            <w:rPr>
              <w:rFonts w:ascii="Source Sans Pro" w:hAnsi="Source Sans Pro"/>
              <w:color w:val="000000" w:themeColor="text1"/>
              <w:rPrChange w:id="11794" w:author="Javier Quintana Pérez" w:date="2022-09-30T10:50:00Z">
                <w:rPr>
                  <w:rFonts w:ascii="Source Sans Pro" w:hAnsi="Source Sans Pro"/>
                  <w:color w:val="0000FF"/>
                  <w:u w:val="single"/>
                </w:rPr>
              </w:rPrChange>
            </w:rPr>
            <w:delText>, además de lo anterior</w:delText>
          </w:r>
        </w:del>
      </w:ins>
      <w:del w:id="11795" w:author="Javier Quintana Pérez" w:date="2022-11-13T19:33:00Z">
        <w:r w:rsidRPr="00D919CB">
          <w:rPr>
            <w:rFonts w:ascii="Source Sans Pro" w:hAnsi="Source Sans Pro"/>
            <w:color w:val="000000" w:themeColor="text1"/>
            <w:rPrChange w:id="11796" w:author="Javier Quintana Pérez" w:date="2022-09-30T10:50:00Z">
              <w:rPr>
                <w:color w:val="0000FF"/>
                <w:u w:val="single"/>
              </w:rPr>
            </w:rPrChange>
          </w:rPr>
          <w:delText>:</w:delText>
        </w:r>
        <w:bookmarkStart w:id="11797" w:name="_Toc120636963"/>
        <w:bookmarkStart w:id="11798" w:name="_Toc120640511"/>
        <w:bookmarkStart w:id="11799" w:name="_Toc122537518"/>
        <w:bookmarkEnd w:id="11797"/>
        <w:bookmarkEnd w:id="11798"/>
        <w:bookmarkEnd w:id="11799"/>
      </w:del>
    </w:p>
    <w:p w:rsidR="00B20093" w:rsidRPr="00D41C9D" w:rsidDel="005A234B" w:rsidRDefault="00B20093" w:rsidP="00B20093">
      <w:pPr>
        <w:ind w:left="567"/>
        <w:rPr>
          <w:del w:id="11800" w:author="Javier Quintana Pérez" w:date="2022-11-13T19:33:00Z"/>
          <w:rFonts w:ascii="Source Sans Pro" w:hAnsi="Source Sans Pro"/>
          <w:rPrChange w:id="11801" w:author="Javier Quintana Pérez" w:date="2022-05-09T17:41:00Z">
            <w:rPr>
              <w:del w:id="11802" w:author="Javier Quintana Pérez" w:date="2022-11-13T19:33:00Z"/>
            </w:rPr>
          </w:rPrChange>
        </w:rPr>
      </w:pPr>
      <w:bookmarkStart w:id="11803" w:name="_Toc120636964"/>
      <w:bookmarkStart w:id="11804" w:name="_Toc120640512"/>
      <w:bookmarkStart w:id="11805" w:name="_Toc122537519"/>
      <w:bookmarkEnd w:id="11803"/>
      <w:bookmarkEnd w:id="11804"/>
      <w:bookmarkEnd w:id="1180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1806" w:author="Javier Quintana Pérez" w:date="2022-05-11T17:52: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1807">
          <w:tblGrid>
            <w:gridCol w:w="6665"/>
            <w:gridCol w:w="1371"/>
            <w:gridCol w:w="1250"/>
          </w:tblGrid>
        </w:tblGridChange>
      </w:tblGrid>
      <w:tr w:rsidR="00834ECC" w:rsidRPr="00D41C9D" w:rsidDel="005A234B" w:rsidTr="00181871">
        <w:trPr>
          <w:jc w:val="center"/>
          <w:del w:id="11808" w:author="Javier Quintana Pérez" w:date="2022-11-13T19:33:00Z"/>
          <w:trPrChange w:id="11809" w:author="Javier Quintana Pérez" w:date="2022-05-11T17:52:00Z">
            <w:trPr>
              <w:jc w:val="center"/>
            </w:trPr>
          </w:trPrChange>
        </w:trPr>
        <w:tc>
          <w:tcPr>
            <w:tcW w:w="3589" w:type="pct"/>
            <w:tcBorders>
              <w:top w:val="nil"/>
              <w:left w:val="nil"/>
              <w:bottom w:val="single" w:sz="4" w:space="0" w:color="auto"/>
            </w:tcBorders>
            <w:shd w:val="clear" w:color="auto" w:fill="auto"/>
            <w:tcPrChange w:id="11810" w:author="Javier Quintana Pérez" w:date="2022-05-11T17:52:00Z">
              <w:tcPr>
                <w:tcW w:w="3589" w:type="pct"/>
                <w:shd w:val="clear" w:color="auto" w:fill="auto"/>
              </w:tcPr>
            </w:tcPrChange>
          </w:tcPr>
          <w:p w:rsidR="00834ECC" w:rsidRPr="00D41C9D" w:rsidDel="005A234B" w:rsidRDefault="00834ECC" w:rsidP="00834ECC">
            <w:pPr>
              <w:pStyle w:val="Textoindependiente"/>
              <w:ind w:left="360"/>
              <w:jc w:val="left"/>
              <w:rPr>
                <w:del w:id="11811" w:author="Javier Quintana Pérez" w:date="2022-11-13T19:33:00Z"/>
                <w:rFonts w:ascii="Source Sans Pro" w:hAnsi="Source Sans Pro"/>
                <w:i w:val="0"/>
                <w:sz w:val="20"/>
                <w:rPrChange w:id="11812" w:author="Javier Quintana Pérez" w:date="2022-05-09T17:41:00Z">
                  <w:rPr>
                    <w:del w:id="11813" w:author="Javier Quintana Pérez" w:date="2022-11-13T19:33:00Z"/>
                    <w:rFonts w:ascii="NewsGotT" w:hAnsi="NewsGotT"/>
                    <w:i w:val="0"/>
                    <w:sz w:val="20"/>
                  </w:rPr>
                </w:rPrChange>
              </w:rPr>
            </w:pPr>
            <w:bookmarkStart w:id="11814" w:name="_Toc120636965"/>
            <w:bookmarkStart w:id="11815" w:name="_Toc120640513"/>
            <w:bookmarkStart w:id="11816" w:name="_Toc122537520"/>
            <w:bookmarkEnd w:id="11814"/>
            <w:bookmarkEnd w:id="11815"/>
            <w:bookmarkEnd w:id="11816"/>
          </w:p>
        </w:tc>
        <w:tc>
          <w:tcPr>
            <w:tcW w:w="705" w:type="pct"/>
            <w:shd w:val="clear" w:color="auto" w:fill="auto"/>
            <w:tcPrChange w:id="11817" w:author="Javier Quintana Pérez" w:date="2022-05-11T17:52:00Z">
              <w:tcPr>
                <w:tcW w:w="738" w:type="pct"/>
                <w:shd w:val="clear" w:color="auto" w:fill="auto"/>
              </w:tcPr>
            </w:tcPrChange>
          </w:tcPr>
          <w:p w:rsidR="00834ECC" w:rsidRPr="00D41C9D" w:rsidDel="005A234B" w:rsidRDefault="00D919CB" w:rsidP="00834ECC">
            <w:pPr>
              <w:jc w:val="center"/>
              <w:rPr>
                <w:del w:id="11818" w:author="Javier Quintana Pérez" w:date="2022-11-13T19:33:00Z"/>
                <w:rFonts w:ascii="Source Sans Pro" w:hAnsi="Source Sans Pro"/>
                <w:rPrChange w:id="11819" w:author="Javier Quintana Pérez" w:date="2022-05-09T17:41:00Z">
                  <w:rPr>
                    <w:del w:id="11820" w:author="Javier Quintana Pérez" w:date="2022-11-13T19:33:00Z"/>
                  </w:rPr>
                </w:rPrChange>
              </w:rPr>
            </w:pPr>
            <w:del w:id="11821" w:author="Javier Quintana Pérez" w:date="2022-11-13T19:33:00Z">
              <w:r w:rsidRPr="00D919CB">
                <w:rPr>
                  <w:rFonts w:ascii="Source Sans Pro" w:hAnsi="Source Sans Pro"/>
                  <w:rPrChange w:id="11822" w:author="Javier Quintana Pérez" w:date="2022-05-09T17:41:00Z">
                    <w:rPr>
                      <w:color w:val="0000FF"/>
                      <w:u w:val="single"/>
                    </w:rPr>
                  </w:rPrChange>
                </w:rPr>
                <w:delText>SI</w:delText>
              </w:r>
              <w:bookmarkStart w:id="11823" w:name="_Toc120636966"/>
              <w:bookmarkStart w:id="11824" w:name="_Toc120640514"/>
              <w:bookmarkStart w:id="11825" w:name="_Toc122537521"/>
              <w:bookmarkEnd w:id="11823"/>
              <w:bookmarkEnd w:id="11824"/>
              <w:bookmarkEnd w:id="11825"/>
            </w:del>
          </w:p>
        </w:tc>
        <w:tc>
          <w:tcPr>
            <w:tcW w:w="706" w:type="pct"/>
            <w:shd w:val="clear" w:color="auto" w:fill="auto"/>
            <w:tcPrChange w:id="11826" w:author="Javier Quintana Pérez" w:date="2022-05-11T17:52:00Z">
              <w:tcPr>
                <w:tcW w:w="674" w:type="pct"/>
                <w:shd w:val="clear" w:color="auto" w:fill="auto"/>
              </w:tcPr>
            </w:tcPrChange>
          </w:tcPr>
          <w:p w:rsidR="00834ECC" w:rsidRPr="00D41C9D" w:rsidDel="005A234B" w:rsidRDefault="00D919CB" w:rsidP="00834ECC">
            <w:pPr>
              <w:jc w:val="center"/>
              <w:rPr>
                <w:del w:id="11827" w:author="Javier Quintana Pérez" w:date="2022-11-13T19:33:00Z"/>
                <w:rFonts w:ascii="Source Sans Pro" w:hAnsi="Source Sans Pro"/>
                <w:rPrChange w:id="11828" w:author="Javier Quintana Pérez" w:date="2022-05-09T17:41:00Z">
                  <w:rPr>
                    <w:del w:id="11829" w:author="Javier Quintana Pérez" w:date="2022-11-13T19:33:00Z"/>
                  </w:rPr>
                </w:rPrChange>
              </w:rPr>
            </w:pPr>
            <w:del w:id="11830" w:author="Javier Quintana Pérez" w:date="2022-11-13T19:33:00Z">
              <w:r w:rsidRPr="00D919CB">
                <w:rPr>
                  <w:rFonts w:ascii="Source Sans Pro" w:hAnsi="Source Sans Pro"/>
                  <w:rPrChange w:id="11831" w:author="Javier Quintana Pérez" w:date="2022-05-09T17:41:00Z">
                    <w:rPr>
                      <w:color w:val="0000FF"/>
                      <w:u w:val="single"/>
                    </w:rPr>
                  </w:rPrChange>
                </w:rPr>
                <w:delText>NO</w:delText>
              </w:r>
              <w:bookmarkStart w:id="11832" w:name="_Toc120636967"/>
              <w:bookmarkStart w:id="11833" w:name="_Toc120640515"/>
              <w:bookmarkStart w:id="11834" w:name="_Toc122537522"/>
              <w:bookmarkEnd w:id="11832"/>
              <w:bookmarkEnd w:id="11833"/>
              <w:bookmarkEnd w:id="11834"/>
            </w:del>
          </w:p>
        </w:tc>
        <w:bookmarkStart w:id="11835" w:name="_Toc120636968"/>
        <w:bookmarkStart w:id="11836" w:name="_Toc120640516"/>
        <w:bookmarkStart w:id="11837" w:name="_Toc122537523"/>
        <w:bookmarkEnd w:id="11835"/>
        <w:bookmarkEnd w:id="11836"/>
        <w:bookmarkEnd w:id="11837"/>
      </w:tr>
      <w:tr w:rsidR="00834ECC" w:rsidRPr="00D41C9D" w:rsidDel="005A234B" w:rsidTr="008120B8">
        <w:trPr>
          <w:trHeight w:val="302"/>
          <w:jc w:val="center"/>
          <w:del w:id="11838" w:author="Javier Quintana Pérez" w:date="2022-11-13T19:33:00Z"/>
          <w:trPrChange w:id="11839" w:author="Javier Quintana Pérez" w:date="2022-07-20T16:33:00Z">
            <w:trPr>
              <w:jc w:val="center"/>
            </w:trPr>
          </w:trPrChange>
        </w:trPr>
        <w:tc>
          <w:tcPr>
            <w:tcW w:w="3589" w:type="pct"/>
            <w:tcBorders>
              <w:top w:val="single" w:sz="4" w:space="0" w:color="auto"/>
            </w:tcBorders>
            <w:shd w:val="clear" w:color="auto" w:fill="auto"/>
            <w:vAlign w:val="center"/>
            <w:tcPrChange w:id="11840" w:author="Javier Quintana Pérez" w:date="2022-07-20T16:33:00Z">
              <w:tcPr>
                <w:tcW w:w="3589" w:type="pct"/>
                <w:shd w:val="clear" w:color="auto" w:fill="auto"/>
              </w:tcPr>
            </w:tcPrChange>
          </w:tcPr>
          <w:p w:rsidR="00834ECC" w:rsidRPr="00D41C9D" w:rsidDel="005A234B" w:rsidRDefault="00D919CB" w:rsidP="001C21B3">
            <w:pPr>
              <w:tabs>
                <w:tab w:val="clear" w:pos="567"/>
              </w:tabs>
              <w:spacing w:line="240" w:lineRule="auto"/>
              <w:jc w:val="left"/>
              <w:rPr>
                <w:del w:id="11841" w:author="Javier Quintana Pérez" w:date="2022-11-13T19:33:00Z"/>
                <w:rFonts w:ascii="Source Sans Pro" w:hAnsi="Source Sans Pro"/>
                <w:rPrChange w:id="11842" w:author="Javier Quintana Pérez" w:date="2022-05-09T17:41:00Z">
                  <w:rPr>
                    <w:del w:id="11843" w:author="Javier Quintana Pérez" w:date="2022-11-13T19:33:00Z"/>
                  </w:rPr>
                </w:rPrChange>
              </w:rPr>
            </w:pPr>
            <w:del w:id="11844" w:author="Javier Quintana Pérez" w:date="2022-11-13T19:33:00Z">
              <w:r w:rsidRPr="00D919CB">
                <w:rPr>
                  <w:rFonts w:ascii="Source Sans Pro" w:hAnsi="Source Sans Pro"/>
                  <w:rPrChange w:id="11845" w:author="Javier Quintana Pérez" w:date="2022-05-09T17:41:00Z">
                    <w:rPr>
                      <w:color w:val="0000FF"/>
                      <w:u w:val="single"/>
                    </w:rPr>
                  </w:rPrChange>
                </w:rPr>
                <w:delText>Diámetro nominal</w:delText>
              </w:r>
              <w:bookmarkStart w:id="11846" w:name="_Toc120636969"/>
              <w:bookmarkStart w:id="11847" w:name="_Toc120640517"/>
              <w:bookmarkStart w:id="11848" w:name="_Toc122537524"/>
              <w:bookmarkEnd w:id="11846"/>
              <w:bookmarkEnd w:id="11847"/>
              <w:bookmarkEnd w:id="11848"/>
            </w:del>
          </w:p>
        </w:tc>
        <w:tc>
          <w:tcPr>
            <w:tcW w:w="705" w:type="pct"/>
            <w:shd w:val="clear" w:color="auto" w:fill="auto"/>
            <w:vAlign w:val="center"/>
            <w:tcPrChange w:id="11849" w:author="Javier Quintana Pérez" w:date="2022-07-20T16:33:00Z">
              <w:tcPr>
                <w:tcW w:w="738" w:type="pct"/>
                <w:shd w:val="clear" w:color="auto" w:fill="auto"/>
              </w:tcPr>
            </w:tcPrChange>
          </w:tcPr>
          <w:p w:rsidR="00834ECC" w:rsidRPr="00D41C9D" w:rsidDel="005A234B" w:rsidRDefault="00834ECC" w:rsidP="00834ECC">
            <w:pPr>
              <w:jc w:val="center"/>
              <w:rPr>
                <w:del w:id="11850" w:author="Javier Quintana Pérez" w:date="2022-11-13T19:33:00Z"/>
                <w:rFonts w:ascii="Source Sans Pro" w:hAnsi="Source Sans Pro"/>
                <w:rPrChange w:id="11851" w:author="Javier Quintana Pérez" w:date="2022-05-09T17:41:00Z">
                  <w:rPr>
                    <w:del w:id="11852" w:author="Javier Quintana Pérez" w:date="2022-11-13T19:33:00Z"/>
                  </w:rPr>
                </w:rPrChange>
              </w:rPr>
            </w:pPr>
            <w:bookmarkStart w:id="11853" w:name="_Toc120636970"/>
            <w:bookmarkStart w:id="11854" w:name="_Toc120640518"/>
            <w:bookmarkStart w:id="11855" w:name="_Toc122537525"/>
            <w:bookmarkEnd w:id="11853"/>
            <w:bookmarkEnd w:id="11854"/>
            <w:bookmarkEnd w:id="11855"/>
          </w:p>
        </w:tc>
        <w:tc>
          <w:tcPr>
            <w:tcW w:w="706" w:type="pct"/>
            <w:shd w:val="clear" w:color="auto" w:fill="auto"/>
            <w:vAlign w:val="center"/>
            <w:tcPrChange w:id="11856" w:author="Javier Quintana Pérez" w:date="2022-07-20T16:33:00Z">
              <w:tcPr>
                <w:tcW w:w="674" w:type="pct"/>
                <w:shd w:val="clear" w:color="auto" w:fill="auto"/>
              </w:tcPr>
            </w:tcPrChange>
          </w:tcPr>
          <w:p w:rsidR="00834ECC" w:rsidRPr="00D41C9D" w:rsidDel="005A234B" w:rsidRDefault="00834ECC" w:rsidP="00834ECC">
            <w:pPr>
              <w:jc w:val="center"/>
              <w:rPr>
                <w:del w:id="11857" w:author="Javier Quintana Pérez" w:date="2022-11-13T19:33:00Z"/>
                <w:rFonts w:ascii="Source Sans Pro" w:hAnsi="Source Sans Pro"/>
                <w:rPrChange w:id="11858" w:author="Javier Quintana Pérez" w:date="2022-05-09T17:41:00Z">
                  <w:rPr>
                    <w:del w:id="11859" w:author="Javier Quintana Pérez" w:date="2022-11-13T19:33:00Z"/>
                  </w:rPr>
                </w:rPrChange>
              </w:rPr>
            </w:pPr>
            <w:bookmarkStart w:id="11860" w:name="_Toc120636971"/>
            <w:bookmarkStart w:id="11861" w:name="_Toc120640519"/>
            <w:bookmarkStart w:id="11862" w:name="_Toc122537526"/>
            <w:bookmarkEnd w:id="11860"/>
            <w:bookmarkEnd w:id="11861"/>
            <w:bookmarkEnd w:id="11862"/>
          </w:p>
        </w:tc>
        <w:bookmarkStart w:id="11863" w:name="_Toc120636972"/>
        <w:bookmarkStart w:id="11864" w:name="_Toc120640520"/>
        <w:bookmarkStart w:id="11865" w:name="_Toc122537527"/>
        <w:bookmarkEnd w:id="11863"/>
        <w:bookmarkEnd w:id="11864"/>
        <w:bookmarkEnd w:id="11865"/>
      </w:tr>
      <w:tr w:rsidR="00834ECC" w:rsidRPr="00D41C9D" w:rsidDel="005A234B" w:rsidTr="008120B8">
        <w:trPr>
          <w:trHeight w:val="302"/>
          <w:jc w:val="center"/>
          <w:del w:id="11866" w:author="Javier Quintana Pérez" w:date="2022-11-13T19:33:00Z"/>
          <w:trPrChange w:id="11867" w:author="Javier Quintana Pérez" w:date="2022-07-20T16:33:00Z">
            <w:trPr>
              <w:jc w:val="center"/>
            </w:trPr>
          </w:trPrChange>
        </w:trPr>
        <w:tc>
          <w:tcPr>
            <w:tcW w:w="3589" w:type="pct"/>
            <w:tcBorders>
              <w:bottom w:val="single" w:sz="4" w:space="0" w:color="auto"/>
            </w:tcBorders>
            <w:shd w:val="clear" w:color="auto" w:fill="auto"/>
            <w:vAlign w:val="center"/>
            <w:tcPrChange w:id="11868" w:author="Javier Quintana Pérez" w:date="2022-07-20T16:33:00Z">
              <w:tcPr>
                <w:tcW w:w="3589" w:type="pct"/>
                <w:shd w:val="clear" w:color="auto" w:fill="auto"/>
              </w:tcPr>
            </w:tcPrChange>
          </w:tcPr>
          <w:p w:rsidR="00834ECC" w:rsidRPr="00D41C9D" w:rsidDel="005A234B" w:rsidRDefault="00D919CB" w:rsidP="001C21B3">
            <w:pPr>
              <w:tabs>
                <w:tab w:val="clear" w:pos="567"/>
              </w:tabs>
              <w:spacing w:line="240" w:lineRule="auto"/>
              <w:jc w:val="left"/>
              <w:rPr>
                <w:del w:id="11869" w:author="Javier Quintana Pérez" w:date="2022-11-13T19:33:00Z"/>
                <w:rFonts w:ascii="Source Sans Pro" w:hAnsi="Source Sans Pro"/>
                <w:rPrChange w:id="11870" w:author="Javier Quintana Pérez" w:date="2022-05-09T17:41:00Z">
                  <w:rPr>
                    <w:del w:id="11871" w:author="Javier Quintana Pérez" w:date="2022-11-13T19:33:00Z"/>
                  </w:rPr>
                </w:rPrChange>
              </w:rPr>
            </w:pPr>
            <w:del w:id="11872" w:author="Javier Quintana Pérez" w:date="2022-11-13T19:33:00Z">
              <w:r w:rsidRPr="00D919CB">
                <w:rPr>
                  <w:rFonts w:ascii="Source Sans Pro" w:hAnsi="Source Sans Pro"/>
                  <w:rPrChange w:id="11873" w:author="Javier Quintana Pérez" w:date="2022-05-09T17:41:00Z">
                    <w:rPr>
                      <w:color w:val="0000FF"/>
                      <w:u w:val="single"/>
                    </w:rPr>
                  </w:rPrChange>
                </w:rPr>
                <w:delText>Presión normalizada</w:delText>
              </w:r>
              <w:bookmarkStart w:id="11874" w:name="_Toc120636973"/>
              <w:bookmarkStart w:id="11875" w:name="_Toc120640521"/>
              <w:bookmarkStart w:id="11876" w:name="_Toc122537528"/>
              <w:bookmarkEnd w:id="11874"/>
              <w:bookmarkEnd w:id="11875"/>
              <w:bookmarkEnd w:id="11876"/>
            </w:del>
          </w:p>
        </w:tc>
        <w:tc>
          <w:tcPr>
            <w:tcW w:w="705" w:type="pct"/>
            <w:tcBorders>
              <w:bottom w:val="single" w:sz="4" w:space="0" w:color="auto"/>
            </w:tcBorders>
            <w:shd w:val="clear" w:color="auto" w:fill="auto"/>
            <w:vAlign w:val="center"/>
            <w:tcPrChange w:id="11877" w:author="Javier Quintana Pérez" w:date="2022-07-20T16:33:00Z">
              <w:tcPr>
                <w:tcW w:w="738" w:type="pct"/>
                <w:shd w:val="clear" w:color="auto" w:fill="auto"/>
              </w:tcPr>
            </w:tcPrChange>
          </w:tcPr>
          <w:p w:rsidR="00834ECC" w:rsidRPr="00D41C9D" w:rsidDel="005A234B" w:rsidRDefault="00834ECC" w:rsidP="00834ECC">
            <w:pPr>
              <w:jc w:val="center"/>
              <w:rPr>
                <w:del w:id="11878" w:author="Javier Quintana Pérez" w:date="2022-11-13T19:33:00Z"/>
                <w:rFonts w:ascii="Source Sans Pro" w:hAnsi="Source Sans Pro"/>
                <w:rPrChange w:id="11879" w:author="Javier Quintana Pérez" w:date="2022-05-09T17:41:00Z">
                  <w:rPr>
                    <w:del w:id="11880" w:author="Javier Quintana Pérez" w:date="2022-11-13T19:33:00Z"/>
                  </w:rPr>
                </w:rPrChange>
              </w:rPr>
            </w:pPr>
            <w:bookmarkStart w:id="11881" w:name="_Toc120636974"/>
            <w:bookmarkStart w:id="11882" w:name="_Toc120640522"/>
            <w:bookmarkStart w:id="11883" w:name="_Toc122537529"/>
            <w:bookmarkEnd w:id="11881"/>
            <w:bookmarkEnd w:id="11882"/>
            <w:bookmarkEnd w:id="11883"/>
          </w:p>
        </w:tc>
        <w:tc>
          <w:tcPr>
            <w:tcW w:w="706" w:type="pct"/>
            <w:tcBorders>
              <w:bottom w:val="single" w:sz="4" w:space="0" w:color="auto"/>
            </w:tcBorders>
            <w:shd w:val="clear" w:color="auto" w:fill="auto"/>
            <w:vAlign w:val="center"/>
            <w:tcPrChange w:id="11884" w:author="Javier Quintana Pérez" w:date="2022-07-20T16:33:00Z">
              <w:tcPr>
                <w:tcW w:w="674" w:type="pct"/>
                <w:shd w:val="clear" w:color="auto" w:fill="auto"/>
              </w:tcPr>
            </w:tcPrChange>
          </w:tcPr>
          <w:p w:rsidR="00834ECC" w:rsidRPr="00D41C9D" w:rsidDel="005A234B" w:rsidRDefault="00834ECC" w:rsidP="00834ECC">
            <w:pPr>
              <w:jc w:val="center"/>
              <w:rPr>
                <w:del w:id="11885" w:author="Javier Quintana Pérez" w:date="2022-11-13T19:33:00Z"/>
                <w:rFonts w:ascii="Source Sans Pro" w:hAnsi="Source Sans Pro"/>
                <w:rPrChange w:id="11886" w:author="Javier Quintana Pérez" w:date="2022-05-09T17:41:00Z">
                  <w:rPr>
                    <w:del w:id="11887" w:author="Javier Quintana Pérez" w:date="2022-11-13T19:33:00Z"/>
                  </w:rPr>
                </w:rPrChange>
              </w:rPr>
            </w:pPr>
            <w:bookmarkStart w:id="11888" w:name="_Toc120636975"/>
            <w:bookmarkStart w:id="11889" w:name="_Toc120640523"/>
            <w:bookmarkStart w:id="11890" w:name="_Toc122537530"/>
            <w:bookmarkEnd w:id="11888"/>
            <w:bookmarkEnd w:id="11889"/>
            <w:bookmarkEnd w:id="11890"/>
          </w:p>
        </w:tc>
        <w:bookmarkStart w:id="11891" w:name="_Toc120636976"/>
        <w:bookmarkStart w:id="11892" w:name="_Toc120640524"/>
        <w:bookmarkStart w:id="11893" w:name="_Toc122537531"/>
        <w:bookmarkEnd w:id="11891"/>
        <w:bookmarkEnd w:id="11892"/>
        <w:bookmarkEnd w:id="11893"/>
      </w:tr>
      <w:tr w:rsidR="00834ECC" w:rsidRPr="008120B8" w:rsidDel="005A234B" w:rsidTr="008120B8">
        <w:trPr>
          <w:trHeight w:val="302"/>
          <w:jc w:val="center"/>
          <w:del w:id="11894" w:author="Javier Quintana Pérez" w:date="2022-11-13T19:33:00Z"/>
          <w:trPrChange w:id="11895" w:author="Javier Quintana Pérez" w:date="2022-07-20T16:33:00Z">
            <w:trPr>
              <w:jc w:val="center"/>
            </w:trPr>
          </w:trPrChange>
        </w:trPr>
        <w:tc>
          <w:tcPr>
            <w:tcW w:w="3589" w:type="pct"/>
            <w:tcBorders>
              <w:bottom w:val="single" w:sz="4" w:space="0" w:color="auto"/>
            </w:tcBorders>
            <w:shd w:val="clear" w:color="auto" w:fill="auto"/>
            <w:vAlign w:val="center"/>
            <w:tcPrChange w:id="11896" w:author="Javier Quintana Pérez" w:date="2022-07-20T16:33:00Z">
              <w:tcPr>
                <w:tcW w:w="3589" w:type="pct"/>
                <w:shd w:val="clear" w:color="auto" w:fill="auto"/>
              </w:tcPr>
            </w:tcPrChange>
          </w:tcPr>
          <w:p w:rsidR="00E7709D" w:rsidDel="005A234B" w:rsidRDefault="00D919CB">
            <w:pPr>
              <w:tabs>
                <w:tab w:val="clear" w:pos="567"/>
              </w:tabs>
              <w:spacing w:line="240" w:lineRule="auto"/>
              <w:jc w:val="left"/>
              <w:rPr>
                <w:del w:id="11897" w:author="Javier Quintana Pérez" w:date="2022-11-13T19:33:00Z"/>
                <w:rFonts w:ascii="Source Sans Pro" w:hAnsi="Source Sans Pro"/>
                <w:rPrChange w:id="11898" w:author="Javier Quintana Pérez" w:date="2022-05-09T17:41:00Z">
                  <w:rPr>
                    <w:del w:id="11899" w:author="Javier Quintana Pérez" w:date="2022-11-13T19:33:00Z"/>
                  </w:rPr>
                </w:rPrChange>
              </w:rPr>
            </w:pPr>
            <w:del w:id="11900" w:author="Javier Quintana Pérez" w:date="2022-11-13T19:33:00Z">
              <w:r w:rsidRPr="00D919CB">
                <w:rPr>
                  <w:rFonts w:ascii="Source Sans Pro" w:hAnsi="Source Sans Pro"/>
                  <w:rPrChange w:id="11901" w:author="Javier Quintana Pérez" w:date="2022-05-09T17:41:00Z">
                    <w:rPr>
                      <w:color w:val="0000FF"/>
                      <w:u w:val="single"/>
                    </w:rPr>
                  </w:rPrChange>
                </w:rPr>
                <w:delText>Presión de trabajo</w:delText>
              </w:r>
              <w:bookmarkStart w:id="11902" w:name="_Toc120636977"/>
              <w:bookmarkStart w:id="11903" w:name="_Toc120640525"/>
              <w:bookmarkStart w:id="11904" w:name="_Toc122537532"/>
              <w:bookmarkEnd w:id="11902"/>
              <w:bookmarkEnd w:id="11903"/>
              <w:bookmarkEnd w:id="11904"/>
            </w:del>
          </w:p>
        </w:tc>
        <w:tc>
          <w:tcPr>
            <w:tcW w:w="705" w:type="pct"/>
            <w:tcBorders>
              <w:bottom w:val="single" w:sz="4" w:space="0" w:color="auto"/>
            </w:tcBorders>
            <w:shd w:val="clear" w:color="auto" w:fill="auto"/>
            <w:vAlign w:val="center"/>
            <w:tcPrChange w:id="11905" w:author="Javier Quintana Pérez" w:date="2022-07-20T16:33:00Z">
              <w:tcPr>
                <w:tcW w:w="738" w:type="pct"/>
                <w:shd w:val="clear" w:color="auto" w:fill="auto"/>
              </w:tcPr>
            </w:tcPrChange>
          </w:tcPr>
          <w:p w:rsidR="00000000" w:rsidRDefault="00C3369D">
            <w:pPr>
              <w:tabs>
                <w:tab w:val="clear" w:pos="567"/>
              </w:tabs>
              <w:spacing w:line="240" w:lineRule="auto"/>
              <w:jc w:val="left"/>
              <w:rPr>
                <w:del w:id="11906" w:author="Javier Quintana Pérez" w:date="2022-11-13T19:33:00Z"/>
                <w:rFonts w:ascii="Source Sans Pro" w:hAnsi="Source Sans Pro"/>
                <w:rPrChange w:id="11907" w:author="Javier Quintana Pérez" w:date="2022-05-09T17:41:00Z">
                  <w:rPr>
                    <w:del w:id="11908" w:author="Javier Quintana Pérez" w:date="2022-11-13T19:33:00Z"/>
                  </w:rPr>
                </w:rPrChange>
              </w:rPr>
              <w:pPrChange w:id="11909" w:author="Javier Quintana Pérez" w:date="2022-07-20T16:32:00Z">
                <w:pPr>
                  <w:jc w:val="center"/>
                </w:pPr>
              </w:pPrChange>
            </w:pPr>
            <w:bookmarkStart w:id="11910" w:name="_Toc120636978"/>
            <w:bookmarkStart w:id="11911" w:name="_Toc120640526"/>
            <w:bookmarkStart w:id="11912" w:name="_Toc122537533"/>
            <w:bookmarkEnd w:id="11910"/>
            <w:bookmarkEnd w:id="11911"/>
            <w:bookmarkEnd w:id="11912"/>
          </w:p>
        </w:tc>
        <w:tc>
          <w:tcPr>
            <w:tcW w:w="706" w:type="pct"/>
            <w:tcBorders>
              <w:bottom w:val="single" w:sz="4" w:space="0" w:color="auto"/>
            </w:tcBorders>
            <w:shd w:val="clear" w:color="auto" w:fill="auto"/>
            <w:vAlign w:val="center"/>
            <w:tcPrChange w:id="11913" w:author="Javier Quintana Pérez" w:date="2022-07-20T16:33:00Z">
              <w:tcPr>
                <w:tcW w:w="674" w:type="pct"/>
                <w:shd w:val="clear" w:color="auto" w:fill="auto"/>
              </w:tcPr>
            </w:tcPrChange>
          </w:tcPr>
          <w:p w:rsidR="00000000" w:rsidRDefault="00C3369D">
            <w:pPr>
              <w:tabs>
                <w:tab w:val="clear" w:pos="567"/>
              </w:tabs>
              <w:spacing w:line="240" w:lineRule="auto"/>
              <w:jc w:val="left"/>
              <w:rPr>
                <w:del w:id="11914" w:author="Javier Quintana Pérez" w:date="2022-11-13T19:33:00Z"/>
                <w:rFonts w:ascii="Source Sans Pro" w:hAnsi="Source Sans Pro"/>
                <w:rPrChange w:id="11915" w:author="Javier Quintana Pérez" w:date="2022-05-09T17:41:00Z">
                  <w:rPr>
                    <w:del w:id="11916" w:author="Javier Quintana Pérez" w:date="2022-11-13T19:33:00Z"/>
                  </w:rPr>
                </w:rPrChange>
              </w:rPr>
              <w:pPrChange w:id="11917" w:author="Javier Quintana Pérez" w:date="2022-07-20T16:32:00Z">
                <w:pPr>
                  <w:jc w:val="center"/>
                </w:pPr>
              </w:pPrChange>
            </w:pPr>
            <w:bookmarkStart w:id="11918" w:name="_Toc120636979"/>
            <w:bookmarkStart w:id="11919" w:name="_Toc120640527"/>
            <w:bookmarkStart w:id="11920" w:name="_Toc122537534"/>
            <w:bookmarkEnd w:id="11918"/>
            <w:bookmarkEnd w:id="11919"/>
            <w:bookmarkEnd w:id="11920"/>
          </w:p>
        </w:tc>
        <w:bookmarkStart w:id="11921" w:name="_Toc120636980"/>
        <w:bookmarkStart w:id="11922" w:name="_Toc120640528"/>
        <w:bookmarkStart w:id="11923" w:name="_Toc122537535"/>
        <w:bookmarkEnd w:id="11921"/>
        <w:bookmarkEnd w:id="11922"/>
        <w:bookmarkEnd w:id="11923"/>
      </w:tr>
      <w:tr w:rsidR="00834ECC" w:rsidRPr="008120B8" w:rsidDel="00A82078" w:rsidTr="008120B8">
        <w:trPr>
          <w:jc w:val="center"/>
          <w:del w:id="11924" w:author="Javier Quintana Pérez" w:date="2022-07-18T11:57:00Z"/>
          <w:trPrChange w:id="11925" w:author="Javier Quintana Pérez" w:date="2022-07-20T16:32:00Z">
            <w:trPr>
              <w:jc w:val="center"/>
            </w:trPr>
          </w:trPrChange>
        </w:trPr>
        <w:tc>
          <w:tcPr>
            <w:tcW w:w="3589" w:type="pct"/>
            <w:tcBorders>
              <w:top w:val="single" w:sz="4" w:space="0" w:color="auto"/>
            </w:tcBorders>
            <w:shd w:val="clear" w:color="auto" w:fill="auto"/>
            <w:tcPrChange w:id="11926" w:author="Javier Quintana Pérez" w:date="2022-07-20T16:32:00Z">
              <w:tcPr>
                <w:tcW w:w="3589" w:type="pct"/>
                <w:shd w:val="clear" w:color="auto" w:fill="auto"/>
              </w:tcPr>
            </w:tcPrChange>
          </w:tcPr>
          <w:p w:rsidR="00E7709D" w:rsidRDefault="00D919CB">
            <w:pPr>
              <w:tabs>
                <w:tab w:val="clear" w:pos="567"/>
              </w:tabs>
              <w:spacing w:line="240" w:lineRule="auto"/>
              <w:jc w:val="left"/>
              <w:rPr>
                <w:del w:id="11927" w:author="Javier Quintana Pérez" w:date="2022-07-18T11:57:00Z"/>
                <w:rFonts w:ascii="Source Sans Pro" w:hAnsi="Source Sans Pro"/>
                <w:rPrChange w:id="11928" w:author="Javier Quintana Pérez" w:date="2022-05-09T17:41:00Z">
                  <w:rPr>
                    <w:del w:id="11929" w:author="Javier Quintana Pérez" w:date="2022-07-18T11:57:00Z"/>
                  </w:rPr>
                </w:rPrChange>
              </w:rPr>
            </w:pPr>
            <w:del w:id="11930" w:author="Javier Quintana Pérez" w:date="2022-07-18T11:57:00Z">
              <w:r w:rsidRPr="00D919CB">
                <w:rPr>
                  <w:rFonts w:ascii="Source Sans Pro" w:hAnsi="Source Sans Pro"/>
                  <w:rPrChange w:id="11931" w:author="Javier Quintana Pérez" w:date="2022-05-09T17:41:00Z">
                    <w:rPr>
                      <w:color w:val="0000FF"/>
                      <w:u w:val="single"/>
                    </w:rPr>
                  </w:rPrChange>
                </w:rPr>
                <w:delText>Cumple el marcado y etiquetado con los requisitos de la norma UNE-EN 13369</w:delText>
              </w:r>
              <w:bookmarkStart w:id="11932" w:name="_Toc120636981"/>
              <w:bookmarkStart w:id="11933" w:name="_Toc120640529"/>
              <w:bookmarkStart w:id="11934" w:name="_Toc122537536"/>
              <w:bookmarkEnd w:id="11932"/>
              <w:bookmarkEnd w:id="11933"/>
              <w:bookmarkEnd w:id="11934"/>
            </w:del>
          </w:p>
        </w:tc>
        <w:tc>
          <w:tcPr>
            <w:tcW w:w="705" w:type="pct"/>
            <w:tcBorders>
              <w:top w:val="single" w:sz="4" w:space="0" w:color="auto"/>
            </w:tcBorders>
            <w:shd w:val="clear" w:color="auto" w:fill="auto"/>
            <w:tcPrChange w:id="11935" w:author="Javier Quintana Pérez" w:date="2022-07-20T16:32:00Z">
              <w:tcPr>
                <w:tcW w:w="738" w:type="pct"/>
                <w:shd w:val="clear" w:color="auto" w:fill="auto"/>
              </w:tcPr>
            </w:tcPrChange>
          </w:tcPr>
          <w:p w:rsidR="00000000" w:rsidRDefault="00C3369D">
            <w:pPr>
              <w:tabs>
                <w:tab w:val="clear" w:pos="567"/>
              </w:tabs>
              <w:spacing w:line="240" w:lineRule="auto"/>
              <w:jc w:val="left"/>
              <w:rPr>
                <w:del w:id="11936" w:author="Javier Quintana Pérez" w:date="2022-07-18T11:57:00Z"/>
                <w:rFonts w:ascii="Source Sans Pro" w:hAnsi="Source Sans Pro"/>
                <w:rPrChange w:id="11937" w:author="Javier Quintana Pérez" w:date="2022-05-09T17:41:00Z">
                  <w:rPr>
                    <w:del w:id="11938" w:author="Javier Quintana Pérez" w:date="2022-07-18T11:57:00Z"/>
                  </w:rPr>
                </w:rPrChange>
              </w:rPr>
              <w:pPrChange w:id="11939" w:author="Javier Quintana Pérez" w:date="2022-07-20T16:32:00Z">
                <w:pPr>
                  <w:jc w:val="center"/>
                </w:pPr>
              </w:pPrChange>
            </w:pPr>
            <w:bookmarkStart w:id="11940" w:name="_Toc120636982"/>
            <w:bookmarkStart w:id="11941" w:name="_Toc120640530"/>
            <w:bookmarkStart w:id="11942" w:name="_Toc122537537"/>
            <w:bookmarkEnd w:id="11940"/>
            <w:bookmarkEnd w:id="11941"/>
            <w:bookmarkEnd w:id="11942"/>
          </w:p>
        </w:tc>
        <w:tc>
          <w:tcPr>
            <w:tcW w:w="706" w:type="pct"/>
            <w:tcBorders>
              <w:top w:val="single" w:sz="4" w:space="0" w:color="auto"/>
            </w:tcBorders>
            <w:shd w:val="clear" w:color="auto" w:fill="auto"/>
            <w:tcPrChange w:id="11943" w:author="Javier Quintana Pérez" w:date="2022-07-20T16:32:00Z">
              <w:tcPr>
                <w:tcW w:w="674" w:type="pct"/>
                <w:shd w:val="clear" w:color="auto" w:fill="auto"/>
              </w:tcPr>
            </w:tcPrChange>
          </w:tcPr>
          <w:p w:rsidR="00000000" w:rsidRDefault="00C3369D">
            <w:pPr>
              <w:tabs>
                <w:tab w:val="clear" w:pos="567"/>
              </w:tabs>
              <w:spacing w:line="240" w:lineRule="auto"/>
              <w:jc w:val="left"/>
              <w:rPr>
                <w:del w:id="11944" w:author="Javier Quintana Pérez" w:date="2022-07-18T11:57:00Z"/>
                <w:rFonts w:ascii="Source Sans Pro" w:hAnsi="Source Sans Pro"/>
                <w:rPrChange w:id="11945" w:author="Javier Quintana Pérez" w:date="2022-05-09T17:41:00Z">
                  <w:rPr>
                    <w:del w:id="11946" w:author="Javier Quintana Pérez" w:date="2022-07-18T11:57:00Z"/>
                  </w:rPr>
                </w:rPrChange>
              </w:rPr>
              <w:pPrChange w:id="11947" w:author="Javier Quintana Pérez" w:date="2022-07-20T16:32:00Z">
                <w:pPr>
                  <w:jc w:val="center"/>
                </w:pPr>
              </w:pPrChange>
            </w:pPr>
            <w:bookmarkStart w:id="11948" w:name="_Toc120636983"/>
            <w:bookmarkStart w:id="11949" w:name="_Toc120640531"/>
            <w:bookmarkStart w:id="11950" w:name="_Toc122537538"/>
            <w:bookmarkEnd w:id="11948"/>
            <w:bookmarkEnd w:id="11949"/>
            <w:bookmarkEnd w:id="11950"/>
          </w:p>
        </w:tc>
        <w:bookmarkStart w:id="11951" w:name="_Toc120636984"/>
        <w:bookmarkStart w:id="11952" w:name="_Toc120640532"/>
        <w:bookmarkStart w:id="11953" w:name="_Toc122537539"/>
        <w:bookmarkEnd w:id="11951"/>
        <w:bookmarkEnd w:id="11952"/>
        <w:bookmarkEnd w:id="11953"/>
      </w:tr>
    </w:tbl>
    <w:p w:rsidR="00000000" w:rsidRDefault="00C3369D">
      <w:pPr>
        <w:tabs>
          <w:tab w:val="clear" w:pos="567"/>
        </w:tabs>
        <w:spacing w:line="240" w:lineRule="auto"/>
        <w:jc w:val="left"/>
        <w:rPr>
          <w:del w:id="11954" w:author="Javier Quintana Pérez" w:date="2022-05-09T11:48:00Z"/>
          <w:rFonts w:ascii="Source Sans Pro" w:hAnsi="Source Sans Pro"/>
          <w:rPrChange w:id="11955" w:author="Javier Quintana Pérez" w:date="2022-05-09T17:42:00Z">
            <w:rPr>
              <w:del w:id="11956" w:author="Javier Quintana Pérez" w:date="2022-05-09T11:48:00Z"/>
            </w:rPr>
          </w:rPrChange>
        </w:rPr>
        <w:pPrChange w:id="11957" w:author="Javier Quintana Pérez" w:date="2022-05-11T17:52:00Z">
          <w:pPr/>
        </w:pPrChange>
      </w:pPr>
      <w:bookmarkStart w:id="11958" w:name="_Toc120636985"/>
      <w:bookmarkStart w:id="11959" w:name="_Toc120640533"/>
      <w:bookmarkStart w:id="11960" w:name="_Toc122537540"/>
      <w:bookmarkEnd w:id="11958"/>
      <w:bookmarkEnd w:id="11959"/>
      <w:bookmarkEnd w:id="11960"/>
    </w:p>
    <w:p w:rsidR="00343C5A" w:rsidRPr="00D41C9D" w:rsidDel="00F32789" w:rsidRDefault="00343C5A">
      <w:pPr>
        <w:rPr>
          <w:del w:id="11961" w:author="Javier Quintana Pérez" w:date="2022-05-09T11:48:00Z"/>
          <w:rFonts w:ascii="Source Sans Pro" w:hAnsi="Source Sans Pro"/>
          <w:rPrChange w:id="11962" w:author="Javier Quintana Pérez" w:date="2022-05-09T17:42:00Z">
            <w:rPr>
              <w:del w:id="11963" w:author="Javier Quintana Pérez" w:date="2022-05-09T11:48:00Z"/>
            </w:rPr>
          </w:rPrChange>
        </w:rPr>
      </w:pPr>
      <w:bookmarkStart w:id="11964" w:name="_Toc120636986"/>
      <w:bookmarkStart w:id="11965" w:name="_Toc120640534"/>
      <w:bookmarkStart w:id="11966" w:name="_Toc122537541"/>
      <w:bookmarkEnd w:id="11964"/>
      <w:bookmarkEnd w:id="11965"/>
      <w:bookmarkEnd w:id="11966"/>
    </w:p>
    <w:p w:rsidR="00000000" w:rsidRDefault="00D919CB">
      <w:pPr>
        <w:rPr>
          <w:del w:id="11967" w:author="Javier Quintana Pérez" w:date="2022-11-13T19:33:00Z"/>
          <w:rFonts w:ascii="Source Sans Pro" w:hAnsi="Source Sans Pro"/>
          <w:i/>
          <w:u w:val="single"/>
          <w:rPrChange w:id="11968" w:author="Javier Quintana Pérez" w:date="2022-05-09T17:42:00Z">
            <w:rPr>
              <w:del w:id="11969" w:author="Javier Quintana Pérez" w:date="2022-11-13T19:33:00Z"/>
              <w:rFonts w:ascii="NewsGotT" w:hAnsi="NewsGotT"/>
              <w:i w:val="0"/>
              <w:sz w:val="20"/>
              <w:u w:val="single"/>
            </w:rPr>
          </w:rPrChange>
        </w:rPr>
        <w:pPrChange w:id="11970" w:author="Javier Quintana Pérez" w:date="2022-05-11T17:52:00Z">
          <w:pPr>
            <w:pStyle w:val="Textoindependiente"/>
          </w:pPr>
        </w:pPrChange>
      </w:pPr>
      <w:del w:id="11971" w:author="Javier Quintana Pérez" w:date="2022-11-13T19:33:00Z">
        <w:r w:rsidRPr="00D919CB">
          <w:rPr>
            <w:rFonts w:ascii="Source Sans Pro" w:hAnsi="Source Sans Pro"/>
            <w:u w:val="single"/>
            <w:rPrChange w:id="11972" w:author="Javier Quintana Pérez" w:date="2022-05-09T17:42:00Z">
              <w:rPr>
                <w:color w:val="0000FF"/>
                <w:u w:val="single"/>
              </w:rPr>
            </w:rPrChange>
          </w:rPr>
          <w:delText>COMENTARIOS</w:delText>
        </w:r>
        <w:bookmarkStart w:id="11973" w:name="_Toc120636987"/>
        <w:bookmarkStart w:id="11974" w:name="_Toc120640535"/>
        <w:bookmarkStart w:id="11975" w:name="_Toc122537542"/>
        <w:bookmarkEnd w:id="11973"/>
        <w:bookmarkEnd w:id="11974"/>
        <w:bookmarkEnd w:id="11975"/>
      </w:del>
    </w:p>
    <w:p w:rsidR="00343C5A" w:rsidRPr="00D41C9D" w:rsidDel="005A234B" w:rsidRDefault="00343C5A" w:rsidP="00343C5A">
      <w:pPr>
        <w:pStyle w:val="Textoindependiente"/>
        <w:rPr>
          <w:del w:id="11976" w:author="Javier Quintana Pérez" w:date="2022-11-13T19:33:00Z"/>
          <w:rFonts w:ascii="Source Sans Pro" w:hAnsi="Source Sans Pro"/>
          <w:i w:val="0"/>
          <w:sz w:val="20"/>
          <w:u w:val="single"/>
          <w:rPrChange w:id="11977" w:author="Javier Quintana Pérez" w:date="2022-05-09T17:42:00Z">
            <w:rPr>
              <w:del w:id="11978" w:author="Javier Quintana Pérez" w:date="2022-11-13T19:33:00Z"/>
              <w:rFonts w:ascii="NewsGotT" w:hAnsi="NewsGotT"/>
              <w:i w:val="0"/>
              <w:sz w:val="20"/>
              <w:u w:val="single"/>
            </w:rPr>
          </w:rPrChange>
        </w:rPr>
      </w:pPr>
      <w:bookmarkStart w:id="11979" w:name="_Toc120636988"/>
      <w:bookmarkStart w:id="11980" w:name="_Toc120640536"/>
      <w:bookmarkStart w:id="11981" w:name="_Toc122537543"/>
      <w:bookmarkEnd w:id="11979"/>
      <w:bookmarkEnd w:id="11980"/>
      <w:bookmarkEnd w:id="1198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43C5A" w:rsidRPr="00D41C9D" w:rsidDel="005A234B" w:rsidTr="00343C5A">
        <w:trPr>
          <w:jc w:val="center"/>
          <w:del w:id="11982" w:author="Javier Quintana Pérez" w:date="2022-11-13T19:33:00Z"/>
        </w:trPr>
        <w:tc>
          <w:tcPr>
            <w:tcW w:w="5000" w:type="pct"/>
            <w:shd w:val="clear" w:color="auto" w:fill="auto"/>
          </w:tcPr>
          <w:p w:rsidR="00343C5A" w:rsidRPr="00D41C9D" w:rsidDel="005A234B" w:rsidRDefault="00343C5A" w:rsidP="00343C5A">
            <w:pPr>
              <w:pStyle w:val="Textoindependiente"/>
              <w:rPr>
                <w:del w:id="11983" w:author="Javier Quintana Pérez" w:date="2022-11-13T19:33:00Z"/>
                <w:rFonts w:ascii="Source Sans Pro" w:hAnsi="Source Sans Pro"/>
                <w:i w:val="0"/>
                <w:sz w:val="20"/>
                <w:u w:val="single"/>
                <w:rPrChange w:id="11984" w:author="Javier Quintana Pérez" w:date="2022-05-09T17:42:00Z">
                  <w:rPr>
                    <w:del w:id="11985" w:author="Javier Quintana Pérez" w:date="2022-11-13T19:33:00Z"/>
                    <w:rFonts w:ascii="NewsGotT" w:hAnsi="NewsGotT"/>
                    <w:i w:val="0"/>
                    <w:sz w:val="20"/>
                    <w:u w:val="single"/>
                  </w:rPr>
                </w:rPrChange>
              </w:rPr>
            </w:pPr>
            <w:bookmarkStart w:id="11986" w:name="_Toc120636989"/>
            <w:bookmarkStart w:id="11987" w:name="_Toc120640537"/>
            <w:bookmarkStart w:id="11988" w:name="_Toc122537544"/>
            <w:bookmarkEnd w:id="11986"/>
            <w:bookmarkEnd w:id="11987"/>
            <w:bookmarkEnd w:id="11988"/>
          </w:p>
          <w:p w:rsidR="00343C5A" w:rsidRPr="00D41C9D" w:rsidDel="005A234B" w:rsidRDefault="00343C5A" w:rsidP="00343C5A">
            <w:pPr>
              <w:pStyle w:val="Textoindependiente"/>
              <w:rPr>
                <w:del w:id="11989" w:author="Javier Quintana Pérez" w:date="2022-11-13T19:33:00Z"/>
                <w:rFonts w:ascii="Source Sans Pro" w:hAnsi="Source Sans Pro"/>
                <w:i w:val="0"/>
                <w:sz w:val="20"/>
                <w:u w:val="single"/>
                <w:rPrChange w:id="11990" w:author="Javier Quintana Pérez" w:date="2022-05-09T17:42:00Z">
                  <w:rPr>
                    <w:del w:id="11991" w:author="Javier Quintana Pérez" w:date="2022-11-13T19:33:00Z"/>
                    <w:rFonts w:ascii="NewsGotT" w:hAnsi="NewsGotT"/>
                    <w:i w:val="0"/>
                    <w:sz w:val="20"/>
                    <w:u w:val="single"/>
                  </w:rPr>
                </w:rPrChange>
              </w:rPr>
            </w:pPr>
            <w:bookmarkStart w:id="11992" w:name="_Toc120636990"/>
            <w:bookmarkStart w:id="11993" w:name="_Toc120640538"/>
            <w:bookmarkStart w:id="11994" w:name="_Toc122537545"/>
            <w:bookmarkEnd w:id="11992"/>
            <w:bookmarkEnd w:id="11993"/>
            <w:bookmarkEnd w:id="11994"/>
          </w:p>
          <w:p w:rsidR="00343C5A" w:rsidRPr="00D41C9D" w:rsidDel="00BA6414" w:rsidRDefault="00343C5A" w:rsidP="00343C5A">
            <w:pPr>
              <w:pStyle w:val="Textoindependiente"/>
              <w:rPr>
                <w:del w:id="11995" w:author="Javier Quintana Pérez" w:date="2022-09-30T10:51:00Z"/>
                <w:rFonts w:ascii="Source Sans Pro" w:hAnsi="Source Sans Pro"/>
                <w:i w:val="0"/>
                <w:sz w:val="20"/>
                <w:u w:val="single"/>
                <w:rPrChange w:id="11996" w:author="Javier Quintana Pérez" w:date="2022-05-09T17:42:00Z">
                  <w:rPr>
                    <w:del w:id="11997" w:author="Javier Quintana Pérez" w:date="2022-09-30T10:51:00Z"/>
                    <w:rFonts w:ascii="NewsGotT" w:hAnsi="NewsGotT"/>
                    <w:i w:val="0"/>
                    <w:sz w:val="20"/>
                    <w:u w:val="single"/>
                  </w:rPr>
                </w:rPrChange>
              </w:rPr>
            </w:pPr>
            <w:bookmarkStart w:id="11998" w:name="_Toc120636991"/>
            <w:bookmarkStart w:id="11999" w:name="_Toc120640539"/>
            <w:bookmarkStart w:id="12000" w:name="_Toc122537546"/>
            <w:bookmarkEnd w:id="11998"/>
            <w:bookmarkEnd w:id="11999"/>
            <w:bookmarkEnd w:id="12000"/>
          </w:p>
          <w:p w:rsidR="00343C5A" w:rsidRPr="00D41C9D" w:rsidDel="005A234B" w:rsidRDefault="00343C5A" w:rsidP="00343C5A">
            <w:pPr>
              <w:pStyle w:val="Textoindependiente"/>
              <w:rPr>
                <w:del w:id="12001" w:author="Javier Quintana Pérez" w:date="2022-11-13T19:33:00Z"/>
                <w:rFonts w:ascii="Source Sans Pro" w:hAnsi="Source Sans Pro"/>
                <w:i w:val="0"/>
                <w:sz w:val="20"/>
                <w:u w:val="single"/>
                <w:rPrChange w:id="12002" w:author="Javier Quintana Pérez" w:date="2022-05-09T17:42:00Z">
                  <w:rPr>
                    <w:del w:id="12003" w:author="Javier Quintana Pérez" w:date="2022-11-13T19:33:00Z"/>
                    <w:rFonts w:ascii="NewsGotT" w:hAnsi="NewsGotT"/>
                    <w:i w:val="0"/>
                    <w:sz w:val="20"/>
                    <w:u w:val="single"/>
                  </w:rPr>
                </w:rPrChange>
              </w:rPr>
            </w:pPr>
            <w:bookmarkStart w:id="12004" w:name="_Toc120636992"/>
            <w:bookmarkStart w:id="12005" w:name="_Toc120640540"/>
            <w:bookmarkStart w:id="12006" w:name="_Toc122537547"/>
            <w:bookmarkEnd w:id="12004"/>
            <w:bookmarkEnd w:id="12005"/>
            <w:bookmarkEnd w:id="12006"/>
          </w:p>
        </w:tc>
        <w:bookmarkStart w:id="12007" w:name="_Toc120636993"/>
        <w:bookmarkStart w:id="12008" w:name="_Toc120640541"/>
        <w:bookmarkStart w:id="12009" w:name="_Toc122537548"/>
        <w:bookmarkEnd w:id="12007"/>
        <w:bookmarkEnd w:id="12008"/>
        <w:bookmarkEnd w:id="12009"/>
      </w:tr>
    </w:tbl>
    <w:p w:rsidR="00000000" w:rsidRDefault="00C3369D">
      <w:pPr>
        <w:tabs>
          <w:tab w:val="clear" w:pos="567"/>
        </w:tabs>
        <w:spacing w:line="240" w:lineRule="auto"/>
        <w:jc w:val="left"/>
        <w:rPr>
          <w:del w:id="12010" w:author="Javier Quintana Pérez" w:date="2022-05-09T11:48:00Z"/>
          <w:rFonts w:ascii="Source Sans Pro" w:hAnsi="Source Sans Pro"/>
          <w:rPrChange w:id="12011" w:author="Javier Quintana Pérez" w:date="2022-05-09T17:42:00Z">
            <w:rPr>
              <w:del w:id="12012" w:author="Javier Quintana Pérez" w:date="2022-05-09T11:48:00Z"/>
            </w:rPr>
          </w:rPrChange>
        </w:rPr>
        <w:pPrChange w:id="12013" w:author="Javier Quintana Pérez" w:date="2022-05-09T11:48:00Z">
          <w:pPr/>
        </w:pPrChange>
      </w:pPr>
      <w:bookmarkStart w:id="12014" w:name="_Toc120636994"/>
      <w:bookmarkStart w:id="12015" w:name="_Toc120640542"/>
      <w:bookmarkStart w:id="12016" w:name="_Toc122537549"/>
      <w:bookmarkEnd w:id="12014"/>
      <w:bookmarkEnd w:id="12015"/>
      <w:bookmarkEnd w:id="12016"/>
    </w:p>
    <w:p w:rsidR="00000000" w:rsidRDefault="00C3369D">
      <w:pPr>
        <w:tabs>
          <w:tab w:val="clear" w:pos="567"/>
        </w:tabs>
        <w:spacing w:line="240" w:lineRule="auto"/>
        <w:jc w:val="left"/>
        <w:rPr>
          <w:del w:id="12017" w:author="Javier Quintana Pérez" w:date="2022-11-13T19:33:00Z"/>
          <w:rFonts w:ascii="Source Sans Pro" w:hAnsi="Source Sans Pro"/>
          <w:rPrChange w:id="12018" w:author="Javier Quintana Pérez" w:date="2022-05-09T17:42:00Z">
            <w:rPr>
              <w:del w:id="12019" w:author="Javier Quintana Pérez" w:date="2022-11-13T19:33:00Z"/>
            </w:rPr>
          </w:rPrChange>
        </w:rPr>
        <w:pPrChange w:id="12020" w:author="Javier Quintana Pérez" w:date="2022-05-09T11:48:00Z">
          <w:pPr/>
        </w:pPrChange>
      </w:pPr>
      <w:bookmarkStart w:id="12021" w:name="_Toc120636995"/>
      <w:bookmarkStart w:id="12022" w:name="_Toc120640543"/>
      <w:bookmarkStart w:id="12023" w:name="_Toc122537550"/>
      <w:bookmarkEnd w:id="12021"/>
      <w:bookmarkEnd w:id="12022"/>
      <w:bookmarkEnd w:id="12023"/>
    </w:p>
    <w:p w:rsidR="00000000" w:rsidRDefault="00D919CB">
      <w:pPr>
        <w:pStyle w:val="Nivel2"/>
        <w:numPr>
          <w:ilvl w:val="1"/>
          <w:numId w:val="40"/>
        </w:numPr>
        <w:tabs>
          <w:tab w:val="clear" w:pos="851"/>
          <w:tab w:val="left" w:pos="426"/>
        </w:tabs>
        <w:ind w:left="567" w:hanging="567"/>
        <w:rPr>
          <w:del w:id="12024" w:author="Javier Quintana Pérez" w:date="2022-11-13T19:33:00Z"/>
          <w:rFonts w:ascii="Source Sans Pro" w:hAnsi="Source Sans Pro"/>
          <w:rPrChange w:id="12025" w:author="Javier Quintana Pérez" w:date="2022-05-09T17:42:00Z">
            <w:rPr>
              <w:del w:id="12026" w:author="Javier Quintana Pérez" w:date="2022-11-13T19:33:00Z"/>
            </w:rPr>
          </w:rPrChange>
        </w:rPr>
        <w:pPrChange w:id="12027" w:author="Javier Quintana Pérez" w:date="2022-05-11T17:52:00Z">
          <w:pPr>
            <w:pStyle w:val="Nivel2"/>
          </w:pPr>
        </w:pPrChange>
      </w:pPr>
      <w:bookmarkStart w:id="12028" w:name="_Toc520122157"/>
      <w:bookmarkStart w:id="12029" w:name="_Toc520134302"/>
      <w:bookmarkStart w:id="12030" w:name="_Toc520134619"/>
      <w:bookmarkStart w:id="12031" w:name="_Toc520135897"/>
      <w:bookmarkStart w:id="12032" w:name="_Toc520136318"/>
      <w:bookmarkStart w:id="12033" w:name="_Toc529041572"/>
      <w:bookmarkStart w:id="12034" w:name="_Toc529270490"/>
      <w:bookmarkStart w:id="12035" w:name="_Toc532372560"/>
      <w:bookmarkStart w:id="12036" w:name="_Toc532373518"/>
      <w:bookmarkStart w:id="12037" w:name="_Toc532374024"/>
      <w:del w:id="12038" w:author="Javier Quintana Pérez" w:date="2022-11-13T19:33:00Z">
        <w:r w:rsidRPr="00D919CB">
          <w:rPr>
            <w:rFonts w:ascii="Source Sans Pro" w:hAnsi="Source Sans Pro"/>
            <w:rPrChange w:id="12039" w:author="Javier Quintana Pérez" w:date="2022-05-09T17:42:00Z">
              <w:rPr>
                <w:color w:val="0000FF"/>
                <w:u w:val="single"/>
              </w:rPr>
            </w:rPrChange>
          </w:rPr>
          <w:delText xml:space="preserve"> TRAZABILIDAD</w:delText>
        </w:r>
        <w:bookmarkStart w:id="12040" w:name="_Toc120636996"/>
        <w:bookmarkStart w:id="12041" w:name="_Toc120640544"/>
        <w:bookmarkStart w:id="12042" w:name="_Toc122537551"/>
        <w:bookmarkEnd w:id="12028"/>
        <w:bookmarkEnd w:id="12029"/>
        <w:bookmarkEnd w:id="12030"/>
        <w:bookmarkEnd w:id="12031"/>
        <w:bookmarkEnd w:id="12032"/>
        <w:bookmarkEnd w:id="12033"/>
        <w:bookmarkEnd w:id="12034"/>
        <w:bookmarkEnd w:id="12035"/>
        <w:bookmarkEnd w:id="12036"/>
        <w:bookmarkEnd w:id="12037"/>
        <w:bookmarkEnd w:id="12040"/>
        <w:bookmarkEnd w:id="12041"/>
        <w:bookmarkEnd w:id="12042"/>
      </w:del>
    </w:p>
    <w:p w:rsidR="00834ECC" w:rsidRPr="00D41C9D" w:rsidDel="005A234B" w:rsidRDefault="00834ECC" w:rsidP="00834ECC">
      <w:pPr>
        <w:rPr>
          <w:del w:id="12043" w:author="Javier Quintana Pérez" w:date="2022-11-13T19:33:00Z"/>
          <w:rFonts w:ascii="Source Sans Pro" w:hAnsi="Source Sans Pro"/>
          <w:rPrChange w:id="12044" w:author="Javier Quintana Pérez" w:date="2022-05-09T17:42:00Z">
            <w:rPr>
              <w:del w:id="12045" w:author="Javier Quintana Pérez" w:date="2022-11-13T19:33:00Z"/>
            </w:rPr>
          </w:rPrChange>
        </w:rPr>
      </w:pPr>
      <w:bookmarkStart w:id="12046" w:name="_Toc120636997"/>
      <w:bookmarkStart w:id="12047" w:name="_Toc120640545"/>
      <w:bookmarkStart w:id="12048" w:name="_Toc122537552"/>
      <w:bookmarkEnd w:id="12046"/>
      <w:bookmarkEnd w:id="12047"/>
      <w:bookmarkEnd w:id="1204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D41C9D" w:rsidDel="005A234B" w:rsidTr="00B20093">
        <w:trPr>
          <w:jc w:val="center"/>
          <w:del w:id="12049" w:author="Javier Quintana Pérez" w:date="2022-11-13T19:33:00Z"/>
        </w:trPr>
        <w:tc>
          <w:tcPr>
            <w:tcW w:w="5000" w:type="pct"/>
            <w:shd w:val="clear" w:color="auto" w:fill="auto"/>
          </w:tcPr>
          <w:p w:rsidR="00000000" w:rsidRDefault="00D919CB">
            <w:pPr>
              <w:spacing w:line="240" w:lineRule="auto"/>
              <w:rPr>
                <w:del w:id="12050" w:author="Javier Quintana Pérez" w:date="2022-11-13T19:33:00Z"/>
                <w:rFonts w:ascii="Source Sans Pro" w:hAnsi="Source Sans Pro"/>
                <w:sz w:val="16"/>
                <w:szCs w:val="16"/>
                <w:rPrChange w:id="12051" w:author="Javier Quintana Pérez" w:date="2022-05-09T17:42:00Z">
                  <w:rPr>
                    <w:del w:id="12052" w:author="Javier Quintana Pérez" w:date="2022-11-13T19:33:00Z"/>
                    <w:sz w:val="16"/>
                    <w:szCs w:val="16"/>
                  </w:rPr>
                </w:rPrChange>
              </w:rPr>
              <w:pPrChange w:id="12053" w:author="Javier Quintana Pérez" w:date="2022-05-11T17:52:00Z">
                <w:pPr/>
              </w:pPrChange>
            </w:pPr>
            <w:del w:id="12054" w:author="Javier Quintana Pérez" w:date="2022-11-13T19:33:00Z">
              <w:r w:rsidRPr="00D919CB">
                <w:rPr>
                  <w:rFonts w:ascii="Source Sans Pro" w:hAnsi="Source Sans Pro"/>
                  <w:sz w:val="16"/>
                  <w:szCs w:val="16"/>
                  <w:rPrChange w:id="12055" w:author="Javier Quintana Pérez" w:date="2022-05-09T17:42:00Z">
                    <w:rPr>
                      <w:color w:val="0000FF"/>
                      <w:sz w:val="16"/>
                      <w:szCs w:val="16"/>
                      <w:u w:val="single"/>
                    </w:rPr>
                  </w:rPrChange>
                </w:rPr>
                <w:delText>El sistema de producción implantado en la instalación deberá asegurar la trazabilidad con la que han sido fabricadas cada una de las piezas.</w:delText>
              </w:r>
              <w:bookmarkStart w:id="12056" w:name="_Toc120636998"/>
              <w:bookmarkStart w:id="12057" w:name="_Toc120640546"/>
              <w:bookmarkStart w:id="12058" w:name="_Toc122537553"/>
              <w:bookmarkEnd w:id="12056"/>
              <w:bookmarkEnd w:id="12057"/>
              <w:bookmarkEnd w:id="12058"/>
            </w:del>
          </w:p>
        </w:tc>
        <w:bookmarkStart w:id="12059" w:name="_Toc120636999"/>
        <w:bookmarkStart w:id="12060" w:name="_Toc120640547"/>
        <w:bookmarkStart w:id="12061" w:name="_Toc122537554"/>
        <w:bookmarkEnd w:id="12059"/>
        <w:bookmarkEnd w:id="12060"/>
        <w:bookmarkEnd w:id="12061"/>
      </w:tr>
    </w:tbl>
    <w:p w:rsidR="00834ECC" w:rsidRPr="00D41C9D" w:rsidDel="005A234B" w:rsidRDefault="00834ECC" w:rsidP="00834ECC">
      <w:pPr>
        <w:rPr>
          <w:del w:id="12062" w:author="Javier Quintana Pérez" w:date="2022-11-13T19:33:00Z"/>
          <w:rFonts w:ascii="Source Sans Pro" w:hAnsi="Source Sans Pro"/>
          <w:rPrChange w:id="12063" w:author="Javier Quintana Pérez" w:date="2022-05-09T17:42:00Z">
            <w:rPr>
              <w:del w:id="12064" w:author="Javier Quintana Pérez" w:date="2022-11-13T19:33:00Z"/>
            </w:rPr>
          </w:rPrChange>
        </w:rPr>
      </w:pPr>
      <w:bookmarkStart w:id="12065" w:name="_Toc120637000"/>
      <w:bookmarkStart w:id="12066" w:name="_Toc120640548"/>
      <w:bookmarkStart w:id="12067" w:name="_Toc122537555"/>
      <w:bookmarkEnd w:id="12065"/>
      <w:bookmarkEnd w:id="12066"/>
      <w:bookmarkEnd w:id="12067"/>
    </w:p>
    <w:p w:rsidR="00834ECC" w:rsidRPr="00D41C9D" w:rsidDel="005A234B" w:rsidRDefault="00834ECC" w:rsidP="00834ECC">
      <w:pPr>
        <w:rPr>
          <w:del w:id="12068" w:author="Javier Quintana Pérez" w:date="2022-11-13T19:33:00Z"/>
          <w:rFonts w:ascii="Source Sans Pro" w:hAnsi="Source Sans Pro"/>
          <w:rPrChange w:id="12069" w:author="Javier Quintana Pérez" w:date="2022-05-09T17:42:00Z">
            <w:rPr>
              <w:del w:id="12070" w:author="Javier Quintana Pérez" w:date="2022-11-13T19:33:00Z"/>
            </w:rPr>
          </w:rPrChange>
        </w:rPr>
      </w:pPr>
      <w:bookmarkStart w:id="12071" w:name="_Toc120637001"/>
      <w:bookmarkStart w:id="12072" w:name="_Toc120640549"/>
      <w:bookmarkStart w:id="12073" w:name="_Toc122537556"/>
      <w:bookmarkEnd w:id="12071"/>
      <w:bookmarkEnd w:id="12072"/>
      <w:bookmarkEnd w:id="12073"/>
    </w:p>
    <w:p w:rsidR="00834ECC" w:rsidRPr="00D41C9D" w:rsidDel="005A234B" w:rsidRDefault="00D919CB" w:rsidP="007E4A08">
      <w:pPr>
        <w:numPr>
          <w:ilvl w:val="0"/>
          <w:numId w:val="11"/>
        </w:numPr>
        <w:ind w:left="567" w:hanging="425"/>
        <w:rPr>
          <w:del w:id="12074" w:author="Javier Quintana Pérez" w:date="2022-11-13T19:33:00Z"/>
          <w:rFonts w:ascii="Source Sans Pro" w:hAnsi="Source Sans Pro"/>
          <w:rPrChange w:id="12075" w:author="Javier Quintana Pérez" w:date="2022-05-09T17:42:00Z">
            <w:rPr>
              <w:del w:id="12076" w:author="Javier Quintana Pérez" w:date="2022-11-13T19:33:00Z"/>
            </w:rPr>
          </w:rPrChange>
        </w:rPr>
      </w:pPr>
      <w:del w:id="12077" w:author="Javier Quintana Pérez" w:date="2022-11-13T19:33:00Z">
        <w:r w:rsidRPr="00D919CB">
          <w:rPr>
            <w:rFonts w:ascii="Source Sans Pro" w:hAnsi="Source Sans Pro"/>
            <w:rPrChange w:id="12078" w:author="Javier Quintana Pérez" w:date="2022-05-09T17:42:00Z">
              <w:rPr>
                <w:color w:val="0000FF"/>
                <w:u w:val="single"/>
              </w:rPr>
            </w:rPrChange>
          </w:rPr>
          <w:delText>¿Existe trazabilidad de todos y cada uno de los materiales empleados en la fabricación de los elementos prefabricados? ¿y los procesos?</w:delText>
        </w:r>
        <w:bookmarkStart w:id="12079" w:name="_Toc120637002"/>
        <w:bookmarkStart w:id="12080" w:name="_Toc120640550"/>
        <w:bookmarkStart w:id="12081" w:name="_Toc122537557"/>
        <w:bookmarkEnd w:id="12079"/>
        <w:bookmarkEnd w:id="12080"/>
        <w:bookmarkEnd w:id="12081"/>
      </w:del>
    </w:p>
    <w:p w:rsidR="00B20093" w:rsidRPr="00D41C9D" w:rsidDel="005A234B" w:rsidRDefault="00B20093" w:rsidP="00B20093">
      <w:pPr>
        <w:ind w:left="567"/>
        <w:rPr>
          <w:del w:id="12082" w:author="Javier Quintana Pérez" w:date="2022-11-13T19:33:00Z"/>
          <w:rFonts w:ascii="Source Sans Pro" w:hAnsi="Source Sans Pro"/>
          <w:rPrChange w:id="12083" w:author="Javier Quintana Pérez" w:date="2022-05-09T17:42:00Z">
            <w:rPr>
              <w:del w:id="12084" w:author="Javier Quintana Pérez" w:date="2022-11-13T19:33:00Z"/>
            </w:rPr>
          </w:rPrChange>
        </w:rPr>
      </w:pPr>
      <w:bookmarkStart w:id="12085" w:name="_Toc120637003"/>
      <w:bookmarkStart w:id="12086" w:name="_Toc120640551"/>
      <w:bookmarkStart w:id="12087" w:name="_Toc122537558"/>
      <w:bookmarkEnd w:id="12085"/>
      <w:bookmarkEnd w:id="12086"/>
      <w:bookmarkEnd w:id="1208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2088" w:author="Javier Quintana Pérez" w:date="2022-05-11T17:52: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2089">
          <w:tblGrid>
            <w:gridCol w:w="6665"/>
            <w:gridCol w:w="1371"/>
            <w:gridCol w:w="1250"/>
          </w:tblGrid>
        </w:tblGridChange>
      </w:tblGrid>
      <w:tr w:rsidR="00834ECC" w:rsidRPr="00D41C9D" w:rsidDel="005A234B" w:rsidTr="00946D52">
        <w:trPr>
          <w:tblHeader/>
          <w:jc w:val="center"/>
          <w:del w:id="12090" w:author="Javier Quintana Pérez" w:date="2022-11-13T19:33:00Z"/>
          <w:trPrChange w:id="12091" w:author="Javier Quintana Pérez" w:date="2022-05-11T17:52:00Z">
            <w:trPr>
              <w:jc w:val="center"/>
            </w:trPr>
          </w:trPrChange>
        </w:trPr>
        <w:tc>
          <w:tcPr>
            <w:tcW w:w="3589" w:type="pct"/>
            <w:tcBorders>
              <w:top w:val="nil"/>
              <w:left w:val="nil"/>
            </w:tcBorders>
            <w:shd w:val="clear" w:color="auto" w:fill="auto"/>
            <w:tcPrChange w:id="12092" w:author="Javier Quintana Pérez" w:date="2022-05-11T17:52:00Z">
              <w:tcPr>
                <w:tcW w:w="3589" w:type="pct"/>
                <w:shd w:val="clear" w:color="auto" w:fill="auto"/>
              </w:tcPr>
            </w:tcPrChange>
          </w:tcPr>
          <w:p w:rsidR="00834ECC" w:rsidRPr="00D41C9D" w:rsidDel="005A234B" w:rsidRDefault="00834ECC" w:rsidP="00834ECC">
            <w:pPr>
              <w:pStyle w:val="Textoindependiente"/>
              <w:ind w:left="360"/>
              <w:jc w:val="left"/>
              <w:rPr>
                <w:del w:id="12093" w:author="Javier Quintana Pérez" w:date="2022-11-13T19:33:00Z"/>
                <w:rFonts w:ascii="Source Sans Pro" w:hAnsi="Source Sans Pro"/>
                <w:i w:val="0"/>
                <w:sz w:val="20"/>
                <w:rPrChange w:id="12094" w:author="Javier Quintana Pérez" w:date="2022-05-09T17:42:00Z">
                  <w:rPr>
                    <w:del w:id="12095" w:author="Javier Quintana Pérez" w:date="2022-11-13T19:33:00Z"/>
                    <w:rFonts w:ascii="NewsGotT" w:hAnsi="NewsGotT"/>
                    <w:i w:val="0"/>
                    <w:sz w:val="20"/>
                  </w:rPr>
                </w:rPrChange>
              </w:rPr>
            </w:pPr>
            <w:bookmarkStart w:id="12096" w:name="_Toc120637004"/>
            <w:bookmarkStart w:id="12097" w:name="_Toc120640552"/>
            <w:bookmarkStart w:id="12098" w:name="_Toc122537559"/>
            <w:bookmarkEnd w:id="12096"/>
            <w:bookmarkEnd w:id="12097"/>
            <w:bookmarkEnd w:id="12098"/>
          </w:p>
        </w:tc>
        <w:tc>
          <w:tcPr>
            <w:tcW w:w="705" w:type="pct"/>
            <w:shd w:val="clear" w:color="auto" w:fill="auto"/>
            <w:tcPrChange w:id="12099" w:author="Javier Quintana Pérez" w:date="2022-05-11T17:52:00Z">
              <w:tcPr>
                <w:tcW w:w="738" w:type="pct"/>
                <w:shd w:val="clear" w:color="auto" w:fill="auto"/>
              </w:tcPr>
            </w:tcPrChange>
          </w:tcPr>
          <w:p w:rsidR="00834ECC" w:rsidRPr="00D41C9D" w:rsidDel="005A234B" w:rsidRDefault="00D919CB" w:rsidP="00834ECC">
            <w:pPr>
              <w:jc w:val="center"/>
              <w:rPr>
                <w:del w:id="12100" w:author="Javier Quintana Pérez" w:date="2022-11-13T19:33:00Z"/>
                <w:rFonts w:ascii="Source Sans Pro" w:hAnsi="Source Sans Pro"/>
                <w:rPrChange w:id="12101" w:author="Javier Quintana Pérez" w:date="2022-05-09T17:42:00Z">
                  <w:rPr>
                    <w:del w:id="12102" w:author="Javier Quintana Pérez" w:date="2022-11-13T19:33:00Z"/>
                  </w:rPr>
                </w:rPrChange>
              </w:rPr>
            </w:pPr>
            <w:del w:id="12103" w:author="Javier Quintana Pérez" w:date="2022-11-13T19:33:00Z">
              <w:r w:rsidRPr="00D919CB">
                <w:rPr>
                  <w:rFonts w:ascii="Source Sans Pro" w:hAnsi="Source Sans Pro"/>
                  <w:rPrChange w:id="12104" w:author="Javier Quintana Pérez" w:date="2022-05-09T17:42:00Z">
                    <w:rPr>
                      <w:color w:val="0000FF"/>
                      <w:u w:val="single"/>
                    </w:rPr>
                  </w:rPrChange>
                </w:rPr>
                <w:delText>SI</w:delText>
              </w:r>
              <w:bookmarkStart w:id="12105" w:name="_Toc120637005"/>
              <w:bookmarkStart w:id="12106" w:name="_Toc120640553"/>
              <w:bookmarkStart w:id="12107" w:name="_Toc122537560"/>
              <w:bookmarkEnd w:id="12105"/>
              <w:bookmarkEnd w:id="12106"/>
              <w:bookmarkEnd w:id="12107"/>
            </w:del>
          </w:p>
        </w:tc>
        <w:tc>
          <w:tcPr>
            <w:tcW w:w="706" w:type="pct"/>
            <w:shd w:val="clear" w:color="auto" w:fill="auto"/>
            <w:tcPrChange w:id="12108" w:author="Javier Quintana Pérez" w:date="2022-05-11T17:52:00Z">
              <w:tcPr>
                <w:tcW w:w="674" w:type="pct"/>
                <w:shd w:val="clear" w:color="auto" w:fill="auto"/>
              </w:tcPr>
            </w:tcPrChange>
          </w:tcPr>
          <w:p w:rsidR="00834ECC" w:rsidRPr="00D41C9D" w:rsidDel="005A234B" w:rsidRDefault="00D919CB" w:rsidP="00834ECC">
            <w:pPr>
              <w:jc w:val="center"/>
              <w:rPr>
                <w:del w:id="12109" w:author="Javier Quintana Pérez" w:date="2022-11-13T19:33:00Z"/>
                <w:rFonts w:ascii="Source Sans Pro" w:hAnsi="Source Sans Pro"/>
                <w:rPrChange w:id="12110" w:author="Javier Quintana Pérez" w:date="2022-05-09T17:42:00Z">
                  <w:rPr>
                    <w:del w:id="12111" w:author="Javier Quintana Pérez" w:date="2022-11-13T19:33:00Z"/>
                  </w:rPr>
                </w:rPrChange>
              </w:rPr>
            </w:pPr>
            <w:del w:id="12112" w:author="Javier Quintana Pérez" w:date="2022-11-13T19:33:00Z">
              <w:r w:rsidRPr="00D919CB">
                <w:rPr>
                  <w:rFonts w:ascii="Source Sans Pro" w:hAnsi="Source Sans Pro"/>
                  <w:rPrChange w:id="12113" w:author="Javier Quintana Pérez" w:date="2022-05-09T17:42:00Z">
                    <w:rPr>
                      <w:color w:val="0000FF"/>
                      <w:u w:val="single"/>
                    </w:rPr>
                  </w:rPrChange>
                </w:rPr>
                <w:delText>NO</w:delText>
              </w:r>
              <w:bookmarkStart w:id="12114" w:name="_Toc120637006"/>
              <w:bookmarkStart w:id="12115" w:name="_Toc120640554"/>
              <w:bookmarkStart w:id="12116" w:name="_Toc122537561"/>
              <w:bookmarkEnd w:id="12114"/>
              <w:bookmarkEnd w:id="12115"/>
              <w:bookmarkEnd w:id="12116"/>
            </w:del>
          </w:p>
        </w:tc>
        <w:bookmarkStart w:id="12117" w:name="_Toc120637007"/>
        <w:bookmarkStart w:id="12118" w:name="_Toc120640555"/>
        <w:bookmarkStart w:id="12119" w:name="_Toc122537562"/>
        <w:bookmarkEnd w:id="12117"/>
        <w:bookmarkEnd w:id="12118"/>
        <w:bookmarkEnd w:id="12119"/>
      </w:tr>
      <w:tr w:rsidR="00834ECC" w:rsidRPr="00D41C9D" w:rsidDel="005A234B" w:rsidTr="00946D52">
        <w:trPr>
          <w:jc w:val="center"/>
          <w:del w:id="12120" w:author="Javier Quintana Pérez" w:date="2022-11-13T19:33:00Z"/>
          <w:trPrChange w:id="12121" w:author="Javier Quintana Pérez" w:date="2022-05-11T17:52:00Z">
            <w:trPr>
              <w:jc w:val="center"/>
            </w:trPr>
          </w:trPrChange>
        </w:trPr>
        <w:tc>
          <w:tcPr>
            <w:tcW w:w="3589" w:type="pct"/>
            <w:shd w:val="clear" w:color="auto" w:fill="auto"/>
            <w:tcPrChange w:id="12122" w:author="Javier Quintana Pérez" w:date="2022-05-11T17:52:00Z">
              <w:tcPr>
                <w:tcW w:w="3589" w:type="pct"/>
                <w:shd w:val="clear" w:color="auto" w:fill="auto"/>
              </w:tcPr>
            </w:tcPrChange>
          </w:tcPr>
          <w:p w:rsidR="00834ECC" w:rsidRPr="00D41C9D" w:rsidDel="005A234B" w:rsidRDefault="00D919CB" w:rsidP="001C21B3">
            <w:pPr>
              <w:tabs>
                <w:tab w:val="clear" w:pos="567"/>
              </w:tabs>
              <w:spacing w:line="240" w:lineRule="auto"/>
              <w:jc w:val="left"/>
              <w:rPr>
                <w:del w:id="12123" w:author="Javier Quintana Pérez" w:date="2022-11-13T19:33:00Z"/>
                <w:rFonts w:ascii="Source Sans Pro" w:hAnsi="Source Sans Pro"/>
                <w:rPrChange w:id="12124" w:author="Javier Quintana Pérez" w:date="2022-05-09T17:42:00Z">
                  <w:rPr>
                    <w:del w:id="12125" w:author="Javier Quintana Pérez" w:date="2022-11-13T19:33:00Z"/>
                  </w:rPr>
                </w:rPrChange>
              </w:rPr>
            </w:pPr>
            <w:del w:id="12126" w:author="Javier Quintana Pérez" w:date="2022-11-13T19:33:00Z">
              <w:r w:rsidRPr="00D919CB">
                <w:rPr>
                  <w:rFonts w:ascii="Source Sans Pro" w:hAnsi="Source Sans Pro"/>
                  <w:rPrChange w:id="12127" w:author="Javier Quintana Pérez" w:date="2022-05-09T17:42:00Z">
                    <w:rPr>
                      <w:color w:val="0000FF"/>
                      <w:u w:val="single"/>
                    </w:rPr>
                  </w:rPrChange>
                </w:rPr>
                <w:delText>Hormigón</w:delText>
              </w:r>
              <w:bookmarkStart w:id="12128" w:name="_Toc120637008"/>
              <w:bookmarkStart w:id="12129" w:name="_Toc120640556"/>
              <w:bookmarkStart w:id="12130" w:name="_Toc122537563"/>
              <w:bookmarkEnd w:id="12128"/>
              <w:bookmarkEnd w:id="12129"/>
              <w:bookmarkEnd w:id="12130"/>
            </w:del>
          </w:p>
        </w:tc>
        <w:tc>
          <w:tcPr>
            <w:tcW w:w="705" w:type="pct"/>
            <w:shd w:val="clear" w:color="auto" w:fill="auto"/>
            <w:tcPrChange w:id="12131" w:author="Javier Quintana Pérez" w:date="2022-05-11T17:52:00Z">
              <w:tcPr>
                <w:tcW w:w="738" w:type="pct"/>
                <w:shd w:val="clear" w:color="auto" w:fill="auto"/>
              </w:tcPr>
            </w:tcPrChange>
          </w:tcPr>
          <w:p w:rsidR="00834ECC" w:rsidRPr="00D41C9D" w:rsidDel="005A234B" w:rsidRDefault="00834ECC" w:rsidP="00834ECC">
            <w:pPr>
              <w:jc w:val="center"/>
              <w:rPr>
                <w:del w:id="12132" w:author="Javier Quintana Pérez" w:date="2022-11-13T19:33:00Z"/>
                <w:rFonts w:ascii="Source Sans Pro" w:hAnsi="Source Sans Pro"/>
                <w:rPrChange w:id="12133" w:author="Javier Quintana Pérez" w:date="2022-05-09T17:42:00Z">
                  <w:rPr>
                    <w:del w:id="12134" w:author="Javier Quintana Pérez" w:date="2022-11-13T19:33:00Z"/>
                  </w:rPr>
                </w:rPrChange>
              </w:rPr>
            </w:pPr>
            <w:bookmarkStart w:id="12135" w:name="_Toc120637009"/>
            <w:bookmarkStart w:id="12136" w:name="_Toc120640557"/>
            <w:bookmarkStart w:id="12137" w:name="_Toc122537564"/>
            <w:bookmarkEnd w:id="12135"/>
            <w:bookmarkEnd w:id="12136"/>
            <w:bookmarkEnd w:id="12137"/>
          </w:p>
        </w:tc>
        <w:tc>
          <w:tcPr>
            <w:tcW w:w="706" w:type="pct"/>
            <w:shd w:val="clear" w:color="auto" w:fill="auto"/>
            <w:tcPrChange w:id="12138" w:author="Javier Quintana Pérez" w:date="2022-05-11T17:52:00Z">
              <w:tcPr>
                <w:tcW w:w="674" w:type="pct"/>
                <w:shd w:val="clear" w:color="auto" w:fill="auto"/>
              </w:tcPr>
            </w:tcPrChange>
          </w:tcPr>
          <w:p w:rsidR="00834ECC" w:rsidRPr="00D41C9D" w:rsidDel="005A234B" w:rsidRDefault="00834ECC" w:rsidP="00834ECC">
            <w:pPr>
              <w:jc w:val="center"/>
              <w:rPr>
                <w:del w:id="12139" w:author="Javier Quintana Pérez" w:date="2022-11-13T19:33:00Z"/>
                <w:rFonts w:ascii="Source Sans Pro" w:hAnsi="Source Sans Pro"/>
                <w:rPrChange w:id="12140" w:author="Javier Quintana Pérez" w:date="2022-05-09T17:42:00Z">
                  <w:rPr>
                    <w:del w:id="12141" w:author="Javier Quintana Pérez" w:date="2022-11-13T19:33:00Z"/>
                  </w:rPr>
                </w:rPrChange>
              </w:rPr>
            </w:pPr>
            <w:bookmarkStart w:id="12142" w:name="_Toc120637010"/>
            <w:bookmarkStart w:id="12143" w:name="_Toc120640558"/>
            <w:bookmarkStart w:id="12144" w:name="_Toc122537565"/>
            <w:bookmarkEnd w:id="12142"/>
            <w:bookmarkEnd w:id="12143"/>
            <w:bookmarkEnd w:id="12144"/>
          </w:p>
        </w:tc>
        <w:bookmarkStart w:id="12145" w:name="_Toc120637011"/>
        <w:bookmarkStart w:id="12146" w:name="_Toc120640559"/>
        <w:bookmarkStart w:id="12147" w:name="_Toc122537566"/>
        <w:bookmarkEnd w:id="12145"/>
        <w:bookmarkEnd w:id="12146"/>
        <w:bookmarkEnd w:id="12147"/>
      </w:tr>
      <w:tr w:rsidR="00834ECC" w:rsidRPr="00D41C9D" w:rsidDel="005A234B" w:rsidTr="00946D52">
        <w:trPr>
          <w:jc w:val="center"/>
          <w:del w:id="12148" w:author="Javier Quintana Pérez" w:date="2022-11-13T19:33:00Z"/>
          <w:trPrChange w:id="12149" w:author="Javier Quintana Pérez" w:date="2022-05-11T17:52:00Z">
            <w:trPr>
              <w:jc w:val="center"/>
            </w:trPr>
          </w:trPrChange>
        </w:trPr>
        <w:tc>
          <w:tcPr>
            <w:tcW w:w="3589" w:type="pct"/>
            <w:shd w:val="clear" w:color="auto" w:fill="auto"/>
            <w:tcPrChange w:id="12150" w:author="Javier Quintana Pérez" w:date="2022-05-11T17:52:00Z">
              <w:tcPr>
                <w:tcW w:w="3589" w:type="pct"/>
                <w:shd w:val="clear" w:color="auto" w:fill="auto"/>
              </w:tcPr>
            </w:tcPrChange>
          </w:tcPr>
          <w:p w:rsidR="00834ECC" w:rsidRPr="00D41C9D" w:rsidDel="005A234B" w:rsidRDefault="00D919CB" w:rsidP="001C21B3">
            <w:pPr>
              <w:tabs>
                <w:tab w:val="clear" w:pos="567"/>
              </w:tabs>
              <w:spacing w:line="240" w:lineRule="auto"/>
              <w:jc w:val="left"/>
              <w:rPr>
                <w:del w:id="12151" w:author="Javier Quintana Pérez" w:date="2022-11-13T19:33:00Z"/>
                <w:rFonts w:ascii="Source Sans Pro" w:hAnsi="Source Sans Pro"/>
                <w:rPrChange w:id="12152" w:author="Javier Quintana Pérez" w:date="2022-05-09T17:42:00Z">
                  <w:rPr>
                    <w:del w:id="12153" w:author="Javier Quintana Pérez" w:date="2022-11-13T19:33:00Z"/>
                  </w:rPr>
                </w:rPrChange>
              </w:rPr>
            </w:pPr>
            <w:del w:id="12154" w:author="Javier Quintana Pérez" w:date="2022-11-13T19:33:00Z">
              <w:r w:rsidRPr="00D919CB">
                <w:rPr>
                  <w:rFonts w:ascii="Source Sans Pro" w:hAnsi="Source Sans Pro"/>
                  <w:rPrChange w:id="12155" w:author="Javier Quintana Pérez" w:date="2022-05-09T17:42:00Z">
                    <w:rPr>
                      <w:color w:val="0000FF"/>
                      <w:u w:val="single"/>
                    </w:rPr>
                  </w:rPrChange>
                </w:rPr>
                <w:delText>Cemento</w:delText>
              </w:r>
              <w:bookmarkStart w:id="12156" w:name="_Toc120637012"/>
              <w:bookmarkStart w:id="12157" w:name="_Toc120640560"/>
              <w:bookmarkStart w:id="12158" w:name="_Toc122537567"/>
              <w:bookmarkEnd w:id="12156"/>
              <w:bookmarkEnd w:id="12157"/>
              <w:bookmarkEnd w:id="12158"/>
            </w:del>
          </w:p>
        </w:tc>
        <w:tc>
          <w:tcPr>
            <w:tcW w:w="705" w:type="pct"/>
            <w:shd w:val="clear" w:color="auto" w:fill="auto"/>
            <w:tcPrChange w:id="12159" w:author="Javier Quintana Pérez" w:date="2022-05-11T17:52:00Z">
              <w:tcPr>
                <w:tcW w:w="738" w:type="pct"/>
                <w:shd w:val="clear" w:color="auto" w:fill="auto"/>
              </w:tcPr>
            </w:tcPrChange>
          </w:tcPr>
          <w:p w:rsidR="00834ECC" w:rsidRPr="00D41C9D" w:rsidDel="005A234B" w:rsidRDefault="00834ECC" w:rsidP="00834ECC">
            <w:pPr>
              <w:jc w:val="center"/>
              <w:rPr>
                <w:del w:id="12160" w:author="Javier Quintana Pérez" w:date="2022-11-13T19:33:00Z"/>
                <w:rFonts w:ascii="Source Sans Pro" w:hAnsi="Source Sans Pro"/>
                <w:rPrChange w:id="12161" w:author="Javier Quintana Pérez" w:date="2022-05-09T17:42:00Z">
                  <w:rPr>
                    <w:del w:id="12162" w:author="Javier Quintana Pérez" w:date="2022-11-13T19:33:00Z"/>
                  </w:rPr>
                </w:rPrChange>
              </w:rPr>
            </w:pPr>
            <w:bookmarkStart w:id="12163" w:name="_Toc120637013"/>
            <w:bookmarkStart w:id="12164" w:name="_Toc120640561"/>
            <w:bookmarkStart w:id="12165" w:name="_Toc122537568"/>
            <w:bookmarkEnd w:id="12163"/>
            <w:bookmarkEnd w:id="12164"/>
            <w:bookmarkEnd w:id="12165"/>
          </w:p>
        </w:tc>
        <w:tc>
          <w:tcPr>
            <w:tcW w:w="706" w:type="pct"/>
            <w:shd w:val="clear" w:color="auto" w:fill="auto"/>
            <w:tcPrChange w:id="12166" w:author="Javier Quintana Pérez" w:date="2022-05-11T17:52:00Z">
              <w:tcPr>
                <w:tcW w:w="674" w:type="pct"/>
                <w:shd w:val="clear" w:color="auto" w:fill="auto"/>
              </w:tcPr>
            </w:tcPrChange>
          </w:tcPr>
          <w:p w:rsidR="00834ECC" w:rsidRPr="00D41C9D" w:rsidDel="005A234B" w:rsidRDefault="00834ECC" w:rsidP="00834ECC">
            <w:pPr>
              <w:jc w:val="center"/>
              <w:rPr>
                <w:del w:id="12167" w:author="Javier Quintana Pérez" w:date="2022-11-13T19:33:00Z"/>
                <w:rFonts w:ascii="Source Sans Pro" w:hAnsi="Source Sans Pro"/>
                <w:rPrChange w:id="12168" w:author="Javier Quintana Pérez" w:date="2022-05-09T17:42:00Z">
                  <w:rPr>
                    <w:del w:id="12169" w:author="Javier Quintana Pérez" w:date="2022-11-13T19:33:00Z"/>
                  </w:rPr>
                </w:rPrChange>
              </w:rPr>
            </w:pPr>
            <w:bookmarkStart w:id="12170" w:name="_Toc120637014"/>
            <w:bookmarkStart w:id="12171" w:name="_Toc120640562"/>
            <w:bookmarkStart w:id="12172" w:name="_Toc122537569"/>
            <w:bookmarkEnd w:id="12170"/>
            <w:bookmarkEnd w:id="12171"/>
            <w:bookmarkEnd w:id="12172"/>
          </w:p>
        </w:tc>
        <w:bookmarkStart w:id="12173" w:name="_Toc120637015"/>
        <w:bookmarkStart w:id="12174" w:name="_Toc120640563"/>
        <w:bookmarkStart w:id="12175" w:name="_Toc122537570"/>
        <w:bookmarkEnd w:id="12173"/>
        <w:bookmarkEnd w:id="12174"/>
        <w:bookmarkEnd w:id="12175"/>
      </w:tr>
      <w:tr w:rsidR="00834ECC" w:rsidRPr="00D41C9D" w:rsidDel="005A234B" w:rsidTr="00946D52">
        <w:trPr>
          <w:jc w:val="center"/>
          <w:del w:id="12176" w:author="Javier Quintana Pérez" w:date="2022-11-13T19:33:00Z"/>
          <w:trPrChange w:id="12177" w:author="Javier Quintana Pérez" w:date="2022-05-11T17:52:00Z">
            <w:trPr>
              <w:jc w:val="center"/>
            </w:trPr>
          </w:trPrChange>
        </w:trPr>
        <w:tc>
          <w:tcPr>
            <w:tcW w:w="3589" w:type="pct"/>
            <w:shd w:val="clear" w:color="auto" w:fill="auto"/>
            <w:tcPrChange w:id="12178" w:author="Javier Quintana Pérez" w:date="2022-05-11T17:52:00Z">
              <w:tcPr>
                <w:tcW w:w="3589" w:type="pct"/>
                <w:shd w:val="clear" w:color="auto" w:fill="auto"/>
              </w:tcPr>
            </w:tcPrChange>
          </w:tcPr>
          <w:p w:rsidR="00834ECC" w:rsidRPr="00D41C9D" w:rsidDel="005A234B" w:rsidRDefault="00D919CB" w:rsidP="001C21B3">
            <w:pPr>
              <w:tabs>
                <w:tab w:val="clear" w:pos="567"/>
              </w:tabs>
              <w:spacing w:line="240" w:lineRule="auto"/>
              <w:jc w:val="left"/>
              <w:rPr>
                <w:del w:id="12179" w:author="Javier Quintana Pérez" w:date="2022-11-13T19:33:00Z"/>
                <w:rFonts w:ascii="Source Sans Pro" w:hAnsi="Source Sans Pro"/>
                <w:rPrChange w:id="12180" w:author="Javier Quintana Pérez" w:date="2022-05-09T17:42:00Z">
                  <w:rPr>
                    <w:del w:id="12181" w:author="Javier Quintana Pérez" w:date="2022-11-13T19:33:00Z"/>
                  </w:rPr>
                </w:rPrChange>
              </w:rPr>
            </w:pPr>
            <w:del w:id="12182" w:author="Javier Quintana Pérez" w:date="2022-11-13T19:33:00Z">
              <w:r w:rsidRPr="00D919CB">
                <w:rPr>
                  <w:rFonts w:ascii="Source Sans Pro" w:hAnsi="Source Sans Pro"/>
                  <w:rPrChange w:id="12183" w:author="Javier Quintana Pérez" w:date="2022-05-09T17:42:00Z">
                    <w:rPr>
                      <w:color w:val="0000FF"/>
                      <w:u w:val="single"/>
                    </w:rPr>
                  </w:rPrChange>
                </w:rPr>
                <w:delText>Áridos</w:delText>
              </w:r>
              <w:bookmarkStart w:id="12184" w:name="_Toc120637016"/>
              <w:bookmarkStart w:id="12185" w:name="_Toc120640564"/>
              <w:bookmarkStart w:id="12186" w:name="_Toc122537571"/>
              <w:bookmarkEnd w:id="12184"/>
              <w:bookmarkEnd w:id="12185"/>
              <w:bookmarkEnd w:id="12186"/>
            </w:del>
          </w:p>
        </w:tc>
        <w:tc>
          <w:tcPr>
            <w:tcW w:w="705" w:type="pct"/>
            <w:shd w:val="clear" w:color="auto" w:fill="auto"/>
            <w:tcPrChange w:id="12187" w:author="Javier Quintana Pérez" w:date="2022-05-11T17:52:00Z">
              <w:tcPr>
                <w:tcW w:w="738" w:type="pct"/>
                <w:shd w:val="clear" w:color="auto" w:fill="auto"/>
              </w:tcPr>
            </w:tcPrChange>
          </w:tcPr>
          <w:p w:rsidR="00834ECC" w:rsidRPr="00D41C9D" w:rsidDel="005A234B" w:rsidRDefault="00834ECC" w:rsidP="00834ECC">
            <w:pPr>
              <w:jc w:val="center"/>
              <w:rPr>
                <w:del w:id="12188" w:author="Javier Quintana Pérez" w:date="2022-11-13T19:33:00Z"/>
                <w:rFonts w:ascii="Source Sans Pro" w:hAnsi="Source Sans Pro"/>
                <w:rPrChange w:id="12189" w:author="Javier Quintana Pérez" w:date="2022-05-09T17:42:00Z">
                  <w:rPr>
                    <w:del w:id="12190" w:author="Javier Quintana Pérez" w:date="2022-11-13T19:33:00Z"/>
                  </w:rPr>
                </w:rPrChange>
              </w:rPr>
            </w:pPr>
            <w:bookmarkStart w:id="12191" w:name="_Toc120637017"/>
            <w:bookmarkStart w:id="12192" w:name="_Toc120640565"/>
            <w:bookmarkStart w:id="12193" w:name="_Toc122537572"/>
            <w:bookmarkEnd w:id="12191"/>
            <w:bookmarkEnd w:id="12192"/>
            <w:bookmarkEnd w:id="12193"/>
          </w:p>
        </w:tc>
        <w:tc>
          <w:tcPr>
            <w:tcW w:w="706" w:type="pct"/>
            <w:shd w:val="clear" w:color="auto" w:fill="auto"/>
            <w:tcPrChange w:id="12194" w:author="Javier Quintana Pérez" w:date="2022-05-11T17:52:00Z">
              <w:tcPr>
                <w:tcW w:w="674" w:type="pct"/>
                <w:shd w:val="clear" w:color="auto" w:fill="auto"/>
              </w:tcPr>
            </w:tcPrChange>
          </w:tcPr>
          <w:p w:rsidR="00834ECC" w:rsidRPr="00D41C9D" w:rsidDel="005A234B" w:rsidRDefault="00834ECC" w:rsidP="00834ECC">
            <w:pPr>
              <w:jc w:val="center"/>
              <w:rPr>
                <w:del w:id="12195" w:author="Javier Quintana Pérez" w:date="2022-11-13T19:33:00Z"/>
                <w:rFonts w:ascii="Source Sans Pro" w:hAnsi="Source Sans Pro"/>
                <w:rPrChange w:id="12196" w:author="Javier Quintana Pérez" w:date="2022-05-09T17:42:00Z">
                  <w:rPr>
                    <w:del w:id="12197" w:author="Javier Quintana Pérez" w:date="2022-11-13T19:33:00Z"/>
                  </w:rPr>
                </w:rPrChange>
              </w:rPr>
            </w:pPr>
            <w:bookmarkStart w:id="12198" w:name="_Toc120637018"/>
            <w:bookmarkStart w:id="12199" w:name="_Toc120640566"/>
            <w:bookmarkStart w:id="12200" w:name="_Toc122537573"/>
            <w:bookmarkEnd w:id="12198"/>
            <w:bookmarkEnd w:id="12199"/>
            <w:bookmarkEnd w:id="12200"/>
          </w:p>
        </w:tc>
        <w:bookmarkStart w:id="12201" w:name="_Toc120637019"/>
        <w:bookmarkStart w:id="12202" w:name="_Toc120640567"/>
        <w:bookmarkStart w:id="12203" w:name="_Toc122537574"/>
        <w:bookmarkEnd w:id="12201"/>
        <w:bookmarkEnd w:id="12202"/>
        <w:bookmarkEnd w:id="12203"/>
      </w:tr>
      <w:tr w:rsidR="00834ECC" w:rsidRPr="00D41C9D" w:rsidDel="005A234B" w:rsidTr="00946D52">
        <w:trPr>
          <w:jc w:val="center"/>
          <w:del w:id="12204" w:author="Javier Quintana Pérez" w:date="2022-11-13T19:33:00Z"/>
          <w:trPrChange w:id="12205" w:author="Javier Quintana Pérez" w:date="2022-05-11T17:52:00Z">
            <w:trPr>
              <w:jc w:val="center"/>
            </w:trPr>
          </w:trPrChange>
        </w:trPr>
        <w:tc>
          <w:tcPr>
            <w:tcW w:w="3589" w:type="pct"/>
            <w:shd w:val="clear" w:color="auto" w:fill="auto"/>
            <w:tcPrChange w:id="12206" w:author="Javier Quintana Pérez" w:date="2022-05-11T17:52:00Z">
              <w:tcPr>
                <w:tcW w:w="3589" w:type="pct"/>
                <w:shd w:val="clear" w:color="auto" w:fill="auto"/>
              </w:tcPr>
            </w:tcPrChange>
          </w:tcPr>
          <w:p w:rsidR="00834ECC" w:rsidRPr="00D41C9D" w:rsidDel="005A234B" w:rsidRDefault="00D919CB" w:rsidP="001C21B3">
            <w:pPr>
              <w:tabs>
                <w:tab w:val="clear" w:pos="567"/>
              </w:tabs>
              <w:spacing w:line="240" w:lineRule="auto"/>
              <w:jc w:val="left"/>
              <w:rPr>
                <w:del w:id="12207" w:author="Javier Quintana Pérez" w:date="2022-11-13T19:33:00Z"/>
                <w:rFonts w:ascii="Source Sans Pro" w:hAnsi="Source Sans Pro"/>
                <w:rPrChange w:id="12208" w:author="Javier Quintana Pérez" w:date="2022-05-09T17:42:00Z">
                  <w:rPr>
                    <w:del w:id="12209" w:author="Javier Quintana Pérez" w:date="2022-11-13T19:33:00Z"/>
                  </w:rPr>
                </w:rPrChange>
              </w:rPr>
            </w:pPr>
            <w:del w:id="12210" w:author="Javier Quintana Pérez" w:date="2022-11-13T19:33:00Z">
              <w:r w:rsidRPr="00D919CB">
                <w:rPr>
                  <w:rFonts w:ascii="Source Sans Pro" w:hAnsi="Source Sans Pro"/>
                  <w:rPrChange w:id="12211" w:author="Javier Quintana Pérez" w:date="2022-05-09T17:42:00Z">
                    <w:rPr>
                      <w:color w:val="0000FF"/>
                      <w:u w:val="single"/>
                    </w:rPr>
                  </w:rPrChange>
                </w:rPr>
                <w:delText>Agua</w:delText>
              </w:r>
              <w:bookmarkStart w:id="12212" w:name="_Toc120637020"/>
              <w:bookmarkStart w:id="12213" w:name="_Toc120640568"/>
              <w:bookmarkStart w:id="12214" w:name="_Toc122537575"/>
              <w:bookmarkEnd w:id="12212"/>
              <w:bookmarkEnd w:id="12213"/>
              <w:bookmarkEnd w:id="12214"/>
            </w:del>
          </w:p>
        </w:tc>
        <w:tc>
          <w:tcPr>
            <w:tcW w:w="705" w:type="pct"/>
            <w:shd w:val="clear" w:color="auto" w:fill="auto"/>
            <w:tcPrChange w:id="12215" w:author="Javier Quintana Pérez" w:date="2022-05-11T17:52:00Z">
              <w:tcPr>
                <w:tcW w:w="738" w:type="pct"/>
                <w:shd w:val="clear" w:color="auto" w:fill="auto"/>
              </w:tcPr>
            </w:tcPrChange>
          </w:tcPr>
          <w:p w:rsidR="00834ECC" w:rsidRPr="00D41C9D" w:rsidDel="005A234B" w:rsidRDefault="00834ECC" w:rsidP="00834ECC">
            <w:pPr>
              <w:jc w:val="center"/>
              <w:rPr>
                <w:del w:id="12216" w:author="Javier Quintana Pérez" w:date="2022-11-13T19:33:00Z"/>
                <w:rFonts w:ascii="Source Sans Pro" w:hAnsi="Source Sans Pro"/>
                <w:rPrChange w:id="12217" w:author="Javier Quintana Pérez" w:date="2022-05-09T17:42:00Z">
                  <w:rPr>
                    <w:del w:id="12218" w:author="Javier Quintana Pérez" w:date="2022-11-13T19:33:00Z"/>
                  </w:rPr>
                </w:rPrChange>
              </w:rPr>
            </w:pPr>
            <w:bookmarkStart w:id="12219" w:name="_Toc120637021"/>
            <w:bookmarkStart w:id="12220" w:name="_Toc120640569"/>
            <w:bookmarkStart w:id="12221" w:name="_Toc122537576"/>
            <w:bookmarkEnd w:id="12219"/>
            <w:bookmarkEnd w:id="12220"/>
            <w:bookmarkEnd w:id="12221"/>
          </w:p>
        </w:tc>
        <w:tc>
          <w:tcPr>
            <w:tcW w:w="706" w:type="pct"/>
            <w:shd w:val="clear" w:color="auto" w:fill="auto"/>
            <w:tcPrChange w:id="12222" w:author="Javier Quintana Pérez" w:date="2022-05-11T17:52:00Z">
              <w:tcPr>
                <w:tcW w:w="674" w:type="pct"/>
                <w:shd w:val="clear" w:color="auto" w:fill="auto"/>
              </w:tcPr>
            </w:tcPrChange>
          </w:tcPr>
          <w:p w:rsidR="00834ECC" w:rsidRPr="00D41C9D" w:rsidDel="005A234B" w:rsidRDefault="00834ECC" w:rsidP="00834ECC">
            <w:pPr>
              <w:jc w:val="center"/>
              <w:rPr>
                <w:del w:id="12223" w:author="Javier Quintana Pérez" w:date="2022-11-13T19:33:00Z"/>
                <w:rFonts w:ascii="Source Sans Pro" w:hAnsi="Source Sans Pro"/>
                <w:rPrChange w:id="12224" w:author="Javier Quintana Pérez" w:date="2022-05-09T17:42:00Z">
                  <w:rPr>
                    <w:del w:id="12225" w:author="Javier Quintana Pérez" w:date="2022-11-13T19:33:00Z"/>
                  </w:rPr>
                </w:rPrChange>
              </w:rPr>
            </w:pPr>
            <w:bookmarkStart w:id="12226" w:name="_Toc120637022"/>
            <w:bookmarkStart w:id="12227" w:name="_Toc120640570"/>
            <w:bookmarkStart w:id="12228" w:name="_Toc122537577"/>
            <w:bookmarkEnd w:id="12226"/>
            <w:bookmarkEnd w:id="12227"/>
            <w:bookmarkEnd w:id="12228"/>
          </w:p>
        </w:tc>
        <w:bookmarkStart w:id="12229" w:name="_Toc120637023"/>
        <w:bookmarkStart w:id="12230" w:name="_Toc120640571"/>
        <w:bookmarkStart w:id="12231" w:name="_Toc122537578"/>
        <w:bookmarkEnd w:id="12229"/>
        <w:bookmarkEnd w:id="12230"/>
        <w:bookmarkEnd w:id="12231"/>
      </w:tr>
      <w:tr w:rsidR="00834ECC" w:rsidRPr="00D41C9D" w:rsidDel="005A234B" w:rsidTr="00946D52">
        <w:trPr>
          <w:jc w:val="center"/>
          <w:del w:id="12232" w:author="Javier Quintana Pérez" w:date="2022-11-13T19:33:00Z"/>
          <w:trPrChange w:id="12233" w:author="Javier Quintana Pérez" w:date="2022-05-11T17:52:00Z">
            <w:trPr>
              <w:jc w:val="center"/>
            </w:trPr>
          </w:trPrChange>
        </w:trPr>
        <w:tc>
          <w:tcPr>
            <w:tcW w:w="3589" w:type="pct"/>
            <w:shd w:val="clear" w:color="auto" w:fill="auto"/>
            <w:tcPrChange w:id="12234" w:author="Javier Quintana Pérez" w:date="2022-05-11T17:52:00Z">
              <w:tcPr>
                <w:tcW w:w="3589" w:type="pct"/>
                <w:shd w:val="clear" w:color="auto" w:fill="auto"/>
              </w:tcPr>
            </w:tcPrChange>
          </w:tcPr>
          <w:p w:rsidR="00834ECC" w:rsidRPr="00D41C9D" w:rsidDel="005A234B" w:rsidRDefault="00D919CB" w:rsidP="001C21B3">
            <w:pPr>
              <w:tabs>
                <w:tab w:val="clear" w:pos="567"/>
              </w:tabs>
              <w:spacing w:line="240" w:lineRule="auto"/>
              <w:jc w:val="left"/>
              <w:rPr>
                <w:del w:id="12235" w:author="Javier Quintana Pérez" w:date="2022-11-13T19:33:00Z"/>
                <w:rFonts w:ascii="Source Sans Pro" w:hAnsi="Source Sans Pro"/>
                <w:rPrChange w:id="12236" w:author="Javier Quintana Pérez" w:date="2022-05-09T17:42:00Z">
                  <w:rPr>
                    <w:del w:id="12237" w:author="Javier Quintana Pérez" w:date="2022-11-13T19:33:00Z"/>
                  </w:rPr>
                </w:rPrChange>
              </w:rPr>
            </w:pPr>
            <w:del w:id="12238" w:author="Javier Quintana Pérez" w:date="2022-11-13T19:33:00Z">
              <w:r w:rsidRPr="00D919CB">
                <w:rPr>
                  <w:rFonts w:ascii="Source Sans Pro" w:hAnsi="Source Sans Pro"/>
                  <w:rPrChange w:id="12239" w:author="Javier Quintana Pérez" w:date="2022-05-09T17:42:00Z">
                    <w:rPr>
                      <w:color w:val="0000FF"/>
                      <w:u w:val="single"/>
                    </w:rPr>
                  </w:rPrChange>
                </w:rPr>
                <w:delText>Aditivos</w:delText>
              </w:r>
              <w:bookmarkStart w:id="12240" w:name="_Toc120637024"/>
              <w:bookmarkStart w:id="12241" w:name="_Toc120640572"/>
              <w:bookmarkStart w:id="12242" w:name="_Toc122537579"/>
              <w:bookmarkEnd w:id="12240"/>
              <w:bookmarkEnd w:id="12241"/>
              <w:bookmarkEnd w:id="12242"/>
            </w:del>
          </w:p>
        </w:tc>
        <w:tc>
          <w:tcPr>
            <w:tcW w:w="705" w:type="pct"/>
            <w:shd w:val="clear" w:color="auto" w:fill="auto"/>
            <w:tcPrChange w:id="12243" w:author="Javier Quintana Pérez" w:date="2022-05-11T17:52:00Z">
              <w:tcPr>
                <w:tcW w:w="738" w:type="pct"/>
                <w:shd w:val="clear" w:color="auto" w:fill="auto"/>
              </w:tcPr>
            </w:tcPrChange>
          </w:tcPr>
          <w:p w:rsidR="00834ECC" w:rsidRPr="00D41C9D" w:rsidDel="005A234B" w:rsidRDefault="00834ECC" w:rsidP="00834ECC">
            <w:pPr>
              <w:jc w:val="center"/>
              <w:rPr>
                <w:del w:id="12244" w:author="Javier Quintana Pérez" w:date="2022-11-13T19:33:00Z"/>
                <w:rFonts w:ascii="Source Sans Pro" w:hAnsi="Source Sans Pro"/>
                <w:rPrChange w:id="12245" w:author="Javier Quintana Pérez" w:date="2022-05-09T17:42:00Z">
                  <w:rPr>
                    <w:del w:id="12246" w:author="Javier Quintana Pérez" w:date="2022-11-13T19:33:00Z"/>
                  </w:rPr>
                </w:rPrChange>
              </w:rPr>
            </w:pPr>
            <w:bookmarkStart w:id="12247" w:name="_Toc120637025"/>
            <w:bookmarkStart w:id="12248" w:name="_Toc120640573"/>
            <w:bookmarkStart w:id="12249" w:name="_Toc122537580"/>
            <w:bookmarkEnd w:id="12247"/>
            <w:bookmarkEnd w:id="12248"/>
            <w:bookmarkEnd w:id="12249"/>
          </w:p>
        </w:tc>
        <w:tc>
          <w:tcPr>
            <w:tcW w:w="706" w:type="pct"/>
            <w:shd w:val="clear" w:color="auto" w:fill="auto"/>
            <w:tcPrChange w:id="12250" w:author="Javier Quintana Pérez" w:date="2022-05-11T17:52:00Z">
              <w:tcPr>
                <w:tcW w:w="674" w:type="pct"/>
                <w:shd w:val="clear" w:color="auto" w:fill="auto"/>
              </w:tcPr>
            </w:tcPrChange>
          </w:tcPr>
          <w:p w:rsidR="00834ECC" w:rsidRPr="00D41C9D" w:rsidDel="005A234B" w:rsidRDefault="00834ECC" w:rsidP="00834ECC">
            <w:pPr>
              <w:jc w:val="center"/>
              <w:rPr>
                <w:del w:id="12251" w:author="Javier Quintana Pérez" w:date="2022-11-13T19:33:00Z"/>
                <w:rFonts w:ascii="Source Sans Pro" w:hAnsi="Source Sans Pro"/>
                <w:rPrChange w:id="12252" w:author="Javier Quintana Pérez" w:date="2022-05-09T17:42:00Z">
                  <w:rPr>
                    <w:del w:id="12253" w:author="Javier Quintana Pérez" w:date="2022-11-13T19:33:00Z"/>
                  </w:rPr>
                </w:rPrChange>
              </w:rPr>
            </w:pPr>
            <w:bookmarkStart w:id="12254" w:name="_Toc120637026"/>
            <w:bookmarkStart w:id="12255" w:name="_Toc120640574"/>
            <w:bookmarkStart w:id="12256" w:name="_Toc122537581"/>
            <w:bookmarkEnd w:id="12254"/>
            <w:bookmarkEnd w:id="12255"/>
            <w:bookmarkEnd w:id="12256"/>
          </w:p>
        </w:tc>
        <w:bookmarkStart w:id="12257" w:name="_Toc120637027"/>
        <w:bookmarkStart w:id="12258" w:name="_Toc120640575"/>
        <w:bookmarkStart w:id="12259" w:name="_Toc122537582"/>
        <w:bookmarkEnd w:id="12257"/>
        <w:bookmarkEnd w:id="12258"/>
        <w:bookmarkEnd w:id="12259"/>
      </w:tr>
      <w:tr w:rsidR="00834ECC" w:rsidRPr="00D41C9D" w:rsidDel="005A234B" w:rsidTr="00946D52">
        <w:trPr>
          <w:jc w:val="center"/>
          <w:del w:id="12260" w:author="Javier Quintana Pérez" w:date="2022-11-13T19:33:00Z"/>
          <w:trPrChange w:id="12261" w:author="Javier Quintana Pérez" w:date="2022-05-11T17:52:00Z">
            <w:trPr>
              <w:jc w:val="center"/>
            </w:trPr>
          </w:trPrChange>
        </w:trPr>
        <w:tc>
          <w:tcPr>
            <w:tcW w:w="3589" w:type="pct"/>
            <w:shd w:val="clear" w:color="auto" w:fill="auto"/>
            <w:tcPrChange w:id="12262" w:author="Javier Quintana Pérez" w:date="2022-05-11T17:52:00Z">
              <w:tcPr>
                <w:tcW w:w="3589" w:type="pct"/>
                <w:shd w:val="clear" w:color="auto" w:fill="auto"/>
              </w:tcPr>
            </w:tcPrChange>
          </w:tcPr>
          <w:p w:rsidR="00834ECC" w:rsidRPr="00D41C9D" w:rsidDel="005A234B" w:rsidRDefault="00D919CB" w:rsidP="001C21B3">
            <w:pPr>
              <w:tabs>
                <w:tab w:val="clear" w:pos="567"/>
              </w:tabs>
              <w:spacing w:line="240" w:lineRule="auto"/>
              <w:jc w:val="left"/>
              <w:rPr>
                <w:del w:id="12263" w:author="Javier Quintana Pérez" w:date="2022-11-13T19:33:00Z"/>
                <w:rFonts w:ascii="Source Sans Pro" w:hAnsi="Source Sans Pro"/>
                <w:rPrChange w:id="12264" w:author="Javier Quintana Pérez" w:date="2022-05-09T17:42:00Z">
                  <w:rPr>
                    <w:del w:id="12265" w:author="Javier Quintana Pérez" w:date="2022-11-13T19:33:00Z"/>
                  </w:rPr>
                </w:rPrChange>
              </w:rPr>
            </w:pPr>
            <w:del w:id="12266" w:author="Javier Quintana Pérez" w:date="2022-11-13T19:33:00Z">
              <w:r w:rsidRPr="00D919CB">
                <w:rPr>
                  <w:rFonts w:ascii="Source Sans Pro" w:hAnsi="Source Sans Pro"/>
                  <w:rPrChange w:id="12267" w:author="Javier Quintana Pérez" w:date="2022-05-09T17:42:00Z">
                    <w:rPr>
                      <w:color w:val="0000FF"/>
                      <w:u w:val="single"/>
                    </w:rPr>
                  </w:rPrChange>
                </w:rPr>
                <w:delText>Armaduras</w:delText>
              </w:r>
              <w:bookmarkStart w:id="12268" w:name="_Toc120637028"/>
              <w:bookmarkStart w:id="12269" w:name="_Toc120640576"/>
              <w:bookmarkStart w:id="12270" w:name="_Toc122537583"/>
              <w:bookmarkEnd w:id="12268"/>
              <w:bookmarkEnd w:id="12269"/>
              <w:bookmarkEnd w:id="12270"/>
            </w:del>
          </w:p>
        </w:tc>
        <w:tc>
          <w:tcPr>
            <w:tcW w:w="705" w:type="pct"/>
            <w:shd w:val="clear" w:color="auto" w:fill="auto"/>
            <w:tcPrChange w:id="12271" w:author="Javier Quintana Pérez" w:date="2022-05-11T17:52:00Z">
              <w:tcPr>
                <w:tcW w:w="738" w:type="pct"/>
                <w:shd w:val="clear" w:color="auto" w:fill="auto"/>
              </w:tcPr>
            </w:tcPrChange>
          </w:tcPr>
          <w:p w:rsidR="00834ECC" w:rsidRPr="00D41C9D" w:rsidDel="005A234B" w:rsidRDefault="00834ECC" w:rsidP="00834ECC">
            <w:pPr>
              <w:jc w:val="center"/>
              <w:rPr>
                <w:del w:id="12272" w:author="Javier Quintana Pérez" w:date="2022-11-13T19:33:00Z"/>
                <w:rFonts w:ascii="Source Sans Pro" w:hAnsi="Source Sans Pro"/>
                <w:rPrChange w:id="12273" w:author="Javier Quintana Pérez" w:date="2022-05-09T17:42:00Z">
                  <w:rPr>
                    <w:del w:id="12274" w:author="Javier Quintana Pérez" w:date="2022-11-13T19:33:00Z"/>
                  </w:rPr>
                </w:rPrChange>
              </w:rPr>
            </w:pPr>
            <w:bookmarkStart w:id="12275" w:name="_Toc120637029"/>
            <w:bookmarkStart w:id="12276" w:name="_Toc120640577"/>
            <w:bookmarkStart w:id="12277" w:name="_Toc122537584"/>
            <w:bookmarkEnd w:id="12275"/>
            <w:bookmarkEnd w:id="12276"/>
            <w:bookmarkEnd w:id="12277"/>
          </w:p>
        </w:tc>
        <w:tc>
          <w:tcPr>
            <w:tcW w:w="706" w:type="pct"/>
            <w:shd w:val="clear" w:color="auto" w:fill="auto"/>
            <w:tcPrChange w:id="12278" w:author="Javier Quintana Pérez" w:date="2022-05-11T17:52:00Z">
              <w:tcPr>
                <w:tcW w:w="674" w:type="pct"/>
                <w:shd w:val="clear" w:color="auto" w:fill="auto"/>
              </w:tcPr>
            </w:tcPrChange>
          </w:tcPr>
          <w:p w:rsidR="00834ECC" w:rsidRPr="00D41C9D" w:rsidDel="005A234B" w:rsidRDefault="00834ECC" w:rsidP="00834ECC">
            <w:pPr>
              <w:jc w:val="center"/>
              <w:rPr>
                <w:del w:id="12279" w:author="Javier Quintana Pérez" w:date="2022-11-13T19:33:00Z"/>
                <w:rFonts w:ascii="Source Sans Pro" w:hAnsi="Source Sans Pro"/>
                <w:rPrChange w:id="12280" w:author="Javier Quintana Pérez" w:date="2022-05-09T17:42:00Z">
                  <w:rPr>
                    <w:del w:id="12281" w:author="Javier Quintana Pérez" w:date="2022-11-13T19:33:00Z"/>
                  </w:rPr>
                </w:rPrChange>
              </w:rPr>
            </w:pPr>
            <w:bookmarkStart w:id="12282" w:name="_Toc120637030"/>
            <w:bookmarkStart w:id="12283" w:name="_Toc120640578"/>
            <w:bookmarkStart w:id="12284" w:name="_Toc122537585"/>
            <w:bookmarkEnd w:id="12282"/>
            <w:bookmarkEnd w:id="12283"/>
            <w:bookmarkEnd w:id="12284"/>
          </w:p>
        </w:tc>
        <w:bookmarkStart w:id="12285" w:name="_Toc120637031"/>
        <w:bookmarkStart w:id="12286" w:name="_Toc120640579"/>
        <w:bookmarkStart w:id="12287" w:name="_Toc122537586"/>
        <w:bookmarkEnd w:id="12285"/>
        <w:bookmarkEnd w:id="12286"/>
        <w:bookmarkEnd w:id="12287"/>
      </w:tr>
      <w:tr w:rsidR="00834ECC" w:rsidRPr="00D41C9D" w:rsidDel="005A234B" w:rsidTr="00946D52">
        <w:trPr>
          <w:jc w:val="center"/>
          <w:del w:id="12288" w:author="Javier Quintana Pérez" w:date="2022-11-13T19:33:00Z"/>
          <w:trPrChange w:id="12289" w:author="Javier Quintana Pérez" w:date="2022-05-11T17:52:00Z">
            <w:trPr>
              <w:jc w:val="center"/>
            </w:trPr>
          </w:trPrChange>
        </w:trPr>
        <w:tc>
          <w:tcPr>
            <w:tcW w:w="3589" w:type="pct"/>
            <w:shd w:val="clear" w:color="auto" w:fill="auto"/>
            <w:tcPrChange w:id="12290" w:author="Javier Quintana Pérez" w:date="2022-05-11T17:52:00Z">
              <w:tcPr>
                <w:tcW w:w="3589" w:type="pct"/>
                <w:shd w:val="clear" w:color="auto" w:fill="auto"/>
              </w:tcPr>
            </w:tcPrChange>
          </w:tcPr>
          <w:p w:rsidR="00834ECC" w:rsidRPr="00A0291B" w:rsidDel="005A234B" w:rsidRDefault="00D919CB" w:rsidP="001C21B3">
            <w:pPr>
              <w:tabs>
                <w:tab w:val="clear" w:pos="567"/>
              </w:tabs>
              <w:spacing w:line="240" w:lineRule="auto"/>
              <w:jc w:val="left"/>
              <w:rPr>
                <w:del w:id="12291" w:author="Javier Quintana Pérez" w:date="2022-11-13T19:33:00Z"/>
                <w:rFonts w:ascii="Source Sans Pro" w:hAnsi="Source Sans Pro"/>
                <w:rPrChange w:id="12292" w:author="mjsierra" w:date="2022-07-29T11:20:00Z">
                  <w:rPr>
                    <w:del w:id="12293" w:author="Javier Quintana Pérez" w:date="2022-11-13T19:33:00Z"/>
                  </w:rPr>
                </w:rPrChange>
              </w:rPr>
            </w:pPr>
            <w:del w:id="12294" w:author="Javier Quintana Pérez" w:date="2022-11-13T19:33:00Z">
              <w:r w:rsidRPr="00D919CB">
                <w:rPr>
                  <w:rFonts w:ascii="Source Sans Pro" w:hAnsi="Source Sans Pro"/>
                  <w:rPrChange w:id="12295" w:author="mjsierra" w:date="2022-07-29T11:20:00Z">
                    <w:rPr>
                      <w:color w:val="0000FF"/>
                      <w:u w:val="single"/>
                    </w:rPr>
                  </w:rPrChange>
                </w:rPr>
                <w:delText>Elementos metálicos</w:delText>
              </w:r>
              <w:bookmarkStart w:id="12296" w:name="_Toc120637032"/>
              <w:bookmarkStart w:id="12297" w:name="_Toc120640580"/>
              <w:bookmarkStart w:id="12298" w:name="_Toc122537587"/>
              <w:bookmarkEnd w:id="12296"/>
              <w:bookmarkEnd w:id="12297"/>
              <w:bookmarkEnd w:id="12298"/>
            </w:del>
          </w:p>
        </w:tc>
        <w:tc>
          <w:tcPr>
            <w:tcW w:w="705" w:type="pct"/>
            <w:shd w:val="clear" w:color="auto" w:fill="auto"/>
            <w:tcPrChange w:id="12299" w:author="Javier Quintana Pérez" w:date="2022-05-11T17:52:00Z">
              <w:tcPr>
                <w:tcW w:w="738" w:type="pct"/>
                <w:shd w:val="clear" w:color="auto" w:fill="auto"/>
              </w:tcPr>
            </w:tcPrChange>
          </w:tcPr>
          <w:p w:rsidR="00834ECC" w:rsidRPr="00D41C9D" w:rsidDel="005A234B" w:rsidRDefault="00834ECC" w:rsidP="00834ECC">
            <w:pPr>
              <w:jc w:val="center"/>
              <w:rPr>
                <w:del w:id="12300" w:author="Javier Quintana Pérez" w:date="2022-11-13T19:33:00Z"/>
                <w:rFonts w:ascii="Source Sans Pro" w:hAnsi="Source Sans Pro"/>
                <w:rPrChange w:id="12301" w:author="Javier Quintana Pérez" w:date="2022-05-09T17:42:00Z">
                  <w:rPr>
                    <w:del w:id="12302" w:author="Javier Quintana Pérez" w:date="2022-11-13T19:33:00Z"/>
                  </w:rPr>
                </w:rPrChange>
              </w:rPr>
            </w:pPr>
            <w:bookmarkStart w:id="12303" w:name="_Toc120637033"/>
            <w:bookmarkStart w:id="12304" w:name="_Toc120640581"/>
            <w:bookmarkStart w:id="12305" w:name="_Toc122537588"/>
            <w:bookmarkEnd w:id="12303"/>
            <w:bookmarkEnd w:id="12304"/>
            <w:bookmarkEnd w:id="12305"/>
          </w:p>
        </w:tc>
        <w:tc>
          <w:tcPr>
            <w:tcW w:w="706" w:type="pct"/>
            <w:shd w:val="clear" w:color="auto" w:fill="auto"/>
            <w:tcPrChange w:id="12306" w:author="Javier Quintana Pérez" w:date="2022-05-11T17:52:00Z">
              <w:tcPr>
                <w:tcW w:w="674" w:type="pct"/>
                <w:shd w:val="clear" w:color="auto" w:fill="auto"/>
              </w:tcPr>
            </w:tcPrChange>
          </w:tcPr>
          <w:p w:rsidR="00834ECC" w:rsidRPr="00D41C9D" w:rsidDel="005A234B" w:rsidRDefault="00834ECC" w:rsidP="00834ECC">
            <w:pPr>
              <w:jc w:val="center"/>
              <w:rPr>
                <w:del w:id="12307" w:author="Javier Quintana Pérez" w:date="2022-11-13T19:33:00Z"/>
                <w:rFonts w:ascii="Source Sans Pro" w:hAnsi="Source Sans Pro"/>
                <w:rPrChange w:id="12308" w:author="Javier Quintana Pérez" w:date="2022-05-09T17:42:00Z">
                  <w:rPr>
                    <w:del w:id="12309" w:author="Javier Quintana Pérez" w:date="2022-11-13T19:33:00Z"/>
                  </w:rPr>
                </w:rPrChange>
              </w:rPr>
            </w:pPr>
            <w:bookmarkStart w:id="12310" w:name="_Toc120637034"/>
            <w:bookmarkStart w:id="12311" w:name="_Toc120640582"/>
            <w:bookmarkStart w:id="12312" w:name="_Toc122537589"/>
            <w:bookmarkEnd w:id="12310"/>
            <w:bookmarkEnd w:id="12311"/>
            <w:bookmarkEnd w:id="12312"/>
          </w:p>
        </w:tc>
        <w:bookmarkStart w:id="12313" w:name="_Toc120637035"/>
        <w:bookmarkStart w:id="12314" w:name="_Toc120640583"/>
        <w:bookmarkStart w:id="12315" w:name="_Toc122537590"/>
        <w:bookmarkEnd w:id="12313"/>
        <w:bookmarkEnd w:id="12314"/>
        <w:bookmarkEnd w:id="12315"/>
      </w:tr>
    </w:tbl>
    <w:p w:rsidR="00834ECC" w:rsidRPr="00D41C9D" w:rsidDel="00946D52" w:rsidRDefault="00834ECC" w:rsidP="00834ECC">
      <w:pPr>
        <w:rPr>
          <w:del w:id="12316" w:author="Javier Quintana Pérez" w:date="2022-05-11T17:53:00Z"/>
          <w:rFonts w:ascii="Source Sans Pro" w:hAnsi="Source Sans Pro"/>
          <w:rPrChange w:id="12317" w:author="Javier Quintana Pérez" w:date="2022-05-09T17:42:00Z">
            <w:rPr>
              <w:del w:id="12318" w:author="Javier Quintana Pérez" w:date="2022-05-11T17:53:00Z"/>
            </w:rPr>
          </w:rPrChange>
        </w:rPr>
      </w:pPr>
      <w:bookmarkStart w:id="12319" w:name="_Toc120637036"/>
      <w:bookmarkStart w:id="12320" w:name="_Toc120640584"/>
      <w:bookmarkStart w:id="12321" w:name="_Toc122537591"/>
      <w:bookmarkEnd w:id="12319"/>
      <w:bookmarkEnd w:id="12320"/>
      <w:bookmarkEnd w:id="12321"/>
    </w:p>
    <w:p w:rsidR="00A43825" w:rsidRPr="00D41C9D" w:rsidDel="00946D52" w:rsidRDefault="00A43825" w:rsidP="00834ECC">
      <w:pPr>
        <w:rPr>
          <w:del w:id="12322" w:author="Javier Quintana Pérez" w:date="2022-05-11T17:53:00Z"/>
          <w:rFonts w:ascii="Source Sans Pro" w:hAnsi="Source Sans Pro"/>
          <w:rPrChange w:id="12323" w:author="Javier Quintana Pérez" w:date="2022-05-09T17:42:00Z">
            <w:rPr>
              <w:del w:id="12324" w:author="Javier Quintana Pérez" w:date="2022-05-11T17:53:00Z"/>
            </w:rPr>
          </w:rPrChange>
        </w:rPr>
      </w:pPr>
      <w:bookmarkStart w:id="12325" w:name="_Toc120637037"/>
      <w:bookmarkStart w:id="12326" w:name="_Toc120640585"/>
      <w:bookmarkStart w:id="12327" w:name="_Toc122537592"/>
      <w:bookmarkEnd w:id="12325"/>
      <w:bookmarkEnd w:id="12326"/>
      <w:bookmarkEnd w:id="12327"/>
    </w:p>
    <w:p w:rsidR="00834ECC" w:rsidRPr="00D41C9D" w:rsidDel="005A234B" w:rsidRDefault="00D919CB" w:rsidP="007E4A08">
      <w:pPr>
        <w:numPr>
          <w:ilvl w:val="0"/>
          <w:numId w:val="11"/>
        </w:numPr>
        <w:ind w:left="567" w:hanging="425"/>
        <w:rPr>
          <w:del w:id="12328" w:author="Javier Quintana Pérez" w:date="2022-11-13T19:33:00Z"/>
          <w:rFonts w:ascii="Source Sans Pro" w:hAnsi="Source Sans Pro"/>
          <w:rPrChange w:id="12329" w:author="Javier Quintana Pérez" w:date="2022-05-09T17:42:00Z">
            <w:rPr>
              <w:del w:id="12330" w:author="Javier Quintana Pérez" w:date="2022-11-13T19:33:00Z"/>
            </w:rPr>
          </w:rPrChange>
        </w:rPr>
      </w:pPr>
      <w:del w:id="12331" w:author="Javier Quintana Pérez" w:date="2022-11-13T19:33:00Z">
        <w:r w:rsidRPr="00D919CB">
          <w:rPr>
            <w:rFonts w:ascii="Source Sans Pro" w:hAnsi="Source Sans Pro"/>
            <w:rPrChange w:id="12332" w:author="Javier Quintana Pérez" w:date="2022-05-09T17:42:00Z">
              <w:rPr>
                <w:color w:val="0000FF"/>
                <w:u w:val="single"/>
              </w:rPr>
            </w:rPrChange>
          </w:rPr>
          <w:delText>Indicar el procedimiento que se sigue para verificar la trazabilidad</w:delText>
        </w:r>
        <w:bookmarkStart w:id="12333" w:name="_Toc120637038"/>
        <w:bookmarkStart w:id="12334" w:name="_Toc120640586"/>
        <w:bookmarkStart w:id="12335" w:name="_Toc122537593"/>
        <w:bookmarkEnd w:id="12333"/>
        <w:bookmarkEnd w:id="12334"/>
        <w:bookmarkEnd w:id="12335"/>
      </w:del>
    </w:p>
    <w:p w:rsidR="00B20093" w:rsidRPr="00D41C9D" w:rsidDel="005A234B" w:rsidRDefault="00B20093" w:rsidP="00B20093">
      <w:pPr>
        <w:ind w:left="567"/>
        <w:rPr>
          <w:del w:id="12336" w:author="Javier Quintana Pérez" w:date="2022-11-13T19:33:00Z"/>
          <w:rFonts w:ascii="Source Sans Pro" w:hAnsi="Source Sans Pro"/>
          <w:rPrChange w:id="12337" w:author="Javier Quintana Pérez" w:date="2022-05-09T17:42:00Z">
            <w:rPr>
              <w:del w:id="12338" w:author="Javier Quintana Pérez" w:date="2022-11-13T19:33:00Z"/>
            </w:rPr>
          </w:rPrChange>
        </w:rPr>
      </w:pPr>
      <w:bookmarkStart w:id="12339" w:name="_Toc120637039"/>
      <w:bookmarkStart w:id="12340" w:name="_Toc120640587"/>
      <w:bookmarkStart w:id="12341" w:name="_Toc122537594"/>
      <w:bookmarkEnd w:id="12339"/>
      <w:bookmarkEnd w:id="12340"/>
      <w:bookmarkEnd w:id="123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D41C9D" w:rsidDel="005A234B" w:rsidTr="00B20093">
        <w:trPr>
          <w:jc w:val="center"/>
          <w:del w:id="12342" w:author="Javier Quintana Pérez" w:date="2022-11-13T19:33:00Z"/>
        </w:trPr>
        <w:tc>
          <w:tcPr>
            <w:tcW w:w="5000" w:type="pct"/>
            <w:shd w:val="clear" w:color="auto" w:fill="auto"/>
          </w:tcPr>
          <w:p w:rsidR="00834ECC" w:rsidRPr="00D41C9D" w:rsidDel="005A234B" w:rsidRDefault="00834ECC" w:rsidP="00834ECC">
            <w:pPr>
              <w:rPr>
                <w:del w:id="12343" w:author="Javier Quintana Pérez" w:date="2022-11-13T19:33:00Z"/>
                <w:rFonts w:ascii="Source Sans Pro" w:hAnsi="Source Sans Pro"/>
                <w:rPrChange w:id="12344" w:author="Javier Quintana Pérez" w:date="2022-05-09T17:42:00Z">
                  <w:rPr>
                    <w:del w:id="12345" w:author="Javier Quintana Pérez" w:date="2022-11-13T19:33:00Z"/>
                  </w:rPr>
                </w:rPrChange>
              </w:rPr>
            </w:pPr>
            <w:bookmarkStart w:id="12346" w:name="_Toc120637040"/>
            <w:bookmarkStart w:id="12347" w:name="_Toc120640588"/>
            <w:bookmarkStart w:id="12348" w:name="_Toc122537595"/>
            <w:bookmarkEnd w:id="12346"/>
            <w:bookmarkEnd w:id="12347"/>
            <w:bookmarkEnd w:id="12348"/>
          </w:p>
          <w:p w:rsidR="00834ECC" w:rsidRPr="00D41C9D" w:rsidDel="005A234B" w:rsidRDefault="00834ECC" w:rsidP="00834ECC">
            <w:pPr>
              <w:rPr>
                <w:del w:id="12349" w:author="Javier Quintana Pérez" w:date="2022-11-13T19:33:00Z"/>
                <w:rFonts w:ascii="Source Sans Pro" w:hAnsi="Source Sans Pro"/>
                <w:rPrChange w:id="12350" w:author="Javier Quintana Pérez" w:date="2022-05-09T17:42:00Z">
                  <w:rPr>
                    <w:del w:id="12351" w:author="Javier Quintana Pérez" w:date="2022-11-13T19:33:00Z"/>
                  </w:rPr>
                </w:rPrChange>
              </w:rPr>
            </w:pPr>
            <w:bookmarkStart w:id="12352" w:name="_Toc120637041"/>
            <w:bookmarkStart w:id="12353" w:name="_Toc120640589"/>
            <w:bookmarkStart w:id="12354" w:name="_Toc122537596"/>
            <w:bookmarkEnd w:id="12352"/>
            <w:bookmarkEnd w:id="12353"/>
            <w:bookmarkEnd w:id="12354"/>
          </w:p>
          <w:p w:rsidR="00834ECC" w:rsidRPr="00D41C9D" w:rsidDel="005A234B" w:rsidRDefault="00834ECC" w:rsidP="00834ECC">
            <w:pPr>
              <w:rPr>
                <w:del w:id="12355" w:author="Javier Quintana Pérez" w:date="2022-11-13T19:33:00Z"/>
                <w:rFonts w:ascii="Source Sans Pro" w:hAnsi="Source Sans Pro"/>
                <w:rPrChange w:id="12356" w:author="Javier Quintana Pérez" w:date="2022-05-09T17:42:00Z">
                  <w:rPr>
                    <w:del w:id="12357" w:author="Javier Quintana Pérez" w:date="2022-11-13T19:33:00Z"/>
                  </w:rPr>
                </w:rPrChange>
              </w:rPr>
            </w:pPr>
            <w:bookmarkStart w:id="12358" w:name="_Toc120637042"/>
            <w:bookmarkStart w:id="12359" w:name="_Toc120640590"/>
            <w:bookmarkStart w:id="12360" w:name="_Toc122537597"/>
            <w:bookmarkEnd w:id="12358"/>
            <w:bookmarkEnd w:id="12359"/>
            <w:bookmarkEnd w:id="12360"/>
          </w:p>
        </w:tc>
        <w:bookmarkStart w:id="12361" w:name="_Toc120637043"/>
        <w:bookmarkStart w:id="12362" w:name="_Toc120640591"/>
        <w:bookmarkStart w:id="12363" w:name="_Toc122537598"/>
        <w:bookmarkEnd w:id="12361"/>
        <w:bookmarkEnd w:id="12362"/>
        <w:bookmarkEnd w:id="12363"/>
      </w:tr>
    </w:tbl>
    <w:p w:rsidR="00834ECC" w:rsidDel="005A234B" w:rsidRDefault="00834ECC" w:rsidP="00834ECC">
      <w:pPr>
        <w:rPr>
          <w:del w:id="12364" w:author="Javier Quintana Pérez" w:date="2022-11-13T19:33:00Z"/>
        </w:rPr>
      </w:pPr>
      <w:bookmarkStart w:id="12365" w:name="_Toc120637044"/>
      <w:bookmarkStart w:id="12366" w:name="_Toc120640592"/>
      <w:bookmarkStart w:id="12367" w:name="_Toc122537599"/>
      <w:bookmarkEnd w:id="12365"/>
      <w:bookmarkEnd w:id="12366"/>
      <w:bookmarkEnd w:id="12367"/>
    </w:p>
    <w:p w:rsidR="00BE1E1E" w:rsidDel="00CF243D" w:rsidRDefault="00BE1E1E" w:rsidP="00834ECC">
      <w:pPr>
        <w:rPr>
          <w:del w:id="12368" w:author="Javier Quintana Pérez" w:date="2022-07-18T12:04:00Z"/>
        </w:rPr>
      </w:pPr>
      <w:bookmarkStart w:id="12369" w:name="_Toc120637045"/>
      <w:bookmarkStart w:id="12370" w:name="_Toc120640593"/>
      <w:bookmarkStart w:id="12371" w:name="_Toc122537600"/>
      <w:bookmarkEnd w:id="12369"/>
      <w:bookmarkEnd w:id="12370"/>
      <w:bookmarkEnd w:id="1237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2372" w:author="Javier Quintana Pérez" w:date="2022-01-24T17:01: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5"/>
        <w:gridCol w:w="1371"/>
        <w:gridCol w:w="1250"/>
        <w:tblGridChange w:id="12373">
          <w:tblGrid>
            <w:gridCol w:w="6665"/>
            <w:gridCol w:w="1371"/>
            <w:gridCol w:w="1250"/>
          </w:tblGrid>
        </w:tblGridChange>
      </w:tblGrid>
      <w:tr w:rsidR="00834ECC" w:rsidRPr="001A34C2" w:rsidDel="00CF243D" w:rsidTr="00A0717B">
        <w:trPr>
          <w:tblHeader/>
          <w:jc w:val="center"/>
          <w:del w:id="12374" w:author="Javier Quintana Pérez" w:date="2022-07-18T12:04:00Z"/>
          <w:trPrChange w:id="12375" w:author="Javier Quintana Pérez" w:date="2022-01-24T17:01:00Z">
            <w:trPr>
              <w:jc w:val="center"/>
            </w:trPr>
          </w:trPrChange>
        </w:trPr>
        <w:tc>
          <w:tcPr>
            <w:tcW w:w="3589" w:type="pct"/>
            <w:tcBorders>
              <w:top w:val="nil"/>
              <w:left w:val="nil"/>
            </w:tcBorders>
            <w:shd w:val="clear" w:color="auto" w:fill="auto"/>
            <w:tcPrChange w:id="12376" w:author="Javier Quintana Pérez" w:date="2022-01-24T17:01:00Z">
              <w:tcPr>
                <w:tcW w:w="3589" w:type="pct"/>
                <w:shd w:val="clear" w:color="auto" w:fill="auto"/>
              </w:tcPr>
            </w:tcPrChange>
          </w:tcPr>
          <w:p w:rsidR="00834ECC" w:rsidRPr="00270478" w:rsidDel="00CF243D" w:rsidRDefault="00834ECC" w:rsidP="00834ECC">
            <w:pPr>
              <w:pStyle w:val="Textoindependiente"/>
              <w:ind w:left="360"/>
              <w:jc w:val="left"/>
              <w:rPr>
                <w:del w:id="12377" w:author="Javier Quintana Pérez" w:date="2022-07-18T12:04:00Z"/>
                <w:rFonts w:ascii="NewsGotT" w:hAnsi="NewsGotT"/>
                <w:i w:val="0"/>
                <w:sz w:val="20"/>
              </w:rPr>
            </w:pPr>
            <w:bookmarkStart w:id="12378" w:name="_Toc120637046"/>
            <w:bookmarkStart w:id="12379" w:name="_Toc120640594"/>
            <w:bookmarkStart w:id="12380" w:name="_Toc122537601"/>
            <w:bookmarkEnd w:id="12378"/>
            <w:bookmarkEnd w:id="12379"/>
            <w:bookmarkEnd w:id="12380"/>
          </w:p>
        </w:tc>
        <w:tc>
          <w:tcPr>
            <w:tcW w:w="738" w:type="pct"/>
            <w:shd w:val="clear" w:color="auto" w:fill="auto"/>
            <w:tcPrChange w:id="12381" w:author="Javier Quintana Pérez" w:date="2022-01-24T17:01:00Z">
              <w:tcPr>
                <w:tcW w:w="738" w:type="pct"/>
                <w:shd w:val="clear" w:color="auto" w:fill="auto"/>
              </w:tcPr>
            </w:tcPrChange>
          </w:tcPr>
          <w:p w:rsidR="00834ECC" w:rsidRPr="00CF243D" w:rsidDel="00CF243D" w:rsidRDefault="00D919CB" w:rsidP="00834ECC">
            <w:pPr>
              <w:jc w:val="center"/>
              <w:rPr>
                <w:del w:id="12382" w:author="Javier Quintana Pérez" w:date="2022-07-18T12:04:00Z"/>
                <w:rFonts w:ascii="Source Sans Pro" w:hAnsi="Source Sans Pro"/>
                <w:rPrChange w:id="12383" w:author="Javier Quintana Pérez" w:date="2022-07-18T12:02:00Z">
                  <w:rPr>
                    <w:del w:id="12384" w:author="Javier Quintana Pérez" w:date="2022-07-18T12:04:00Z"/>
                  </w:rPr>
                </w:rPrChange>
              </w:rPr>
            </w:pPr>
            <w:del w:id="12385" w:author="Javier Quintana Pérez" w:date="2022-07-18T12:04:00Z">
              <w:r w:rsidRPr="00D919CB">
                <w:rPr>
                  <w:rFonts w:ascii="Source Sans Pro" w:hAnsi="Source Sans Pro"/>
                  <w:rPrChange w:id="12386" w:author="Javier Quintana Pérez" w:date="2022-07-18T12:02:00Z">
                    <w:rPr>
                      <w:color w:val="0000FF"/>
                      <w:u w:val="single"/>
                    </w:rPr>
                  </w:rPrChange>
                </w:rPr>
                <w:delText>SI</w:delText>
              </w:r>
              <w:bookmarkStart w:id="12387" w:name="_Toc120637047"/>
              <w:bookmarkStart w:id="12388" w:name="_Toc120640595"/>
              <w:bookmarkStart w:id="12389" w:name="_Toc122537602"/>
              <w:bookmarkEnd w:id="12387"/>
              <w:bookmarkEnd w:id="12388"/>
              <w:bookmarkEnd w:id="12389"/>
            </w:del>
          </w:p>
        </w:tc>
        <w:tc>
          <w:tcPr>
            <w:tcW w:w="674" w:type="pct"/>
            <w:shd w:val="clear" w:color="auto" w:fill="auto"/>
            <w:tcPrChange w:id="12390" w:author="Javier Quintana Pérez" w:date="2022-01-24T17:01:00Z">
              <w:tcPr>
                <w:tcW w:w="674" w:type="pct"/>
                <w:shd w:val="clear" w:color="auto" w:fill="auto"/>
              </w:tcPr>
            </w:tcPrChange>
          </w:tcPr>
          <w:p w:rsidR="00834ECC" w:rsidRPr="00CF243D" w:rsidDel="00CF243D" w:rsidRDefault="00D919CB" w:rsidP="00834ECC">
            <w:pPr>
              <w:jc w:val="center"/>
              <w:rPr>
                <w:del w:id="12391" w:author="Javier Quintana Pérez" w:date="2022-07-18T12:04:00Z"/>
                <w:rFonts w:ascii="Source Sans Pro" w:hAnsi="Source Sans Pro"/>
                <w:rPrChange w:id="12392" w:author="Javier Quintana Pérez" w:date="2022-07-18T12:02:00Z">
                  <w:rPr>
                    <w:del w:id="12393" w:author="Javier Quintana Pérez" w:date="2022-07-18T12:04:00Z"/>
                  </w:rPr>
                </w:rPrChange>
              </w:rPr>
            </w:pPr>
            <w:del w:id="12394" w:author="Javier Quintana Pérez" w:date="2022-07-18T12:04:00Z">
              <w:r w:rsidRPr="00D919CB">
                <w:rPr>
                  <w:rFonts w:ascii="Source Sans Pro" w:hAnsi="Source Sans Pro"/>
                  <w:rPrChange w:id="12395" w:author="Javier Quintana Pérez" w:date="2022-07-18T12:02:00Z">
                    <w:rPr>
                      <w:color w:val="0000FF"/>
                      <w:u w:val="single"/>
                    </w:rPr>
                  </w:rPrChange>
                </w:rPr>
                <w:delText>NO</w:delText>
              </w:r>
              <w:bookmarkStart w:id="12396" w:name="_Toc120637048"/>
              <w:bookmarkStart w:id="12397" w:name="_Toc120640596"/>
              <w:bookmarkStart w:id="12398" w:name="_Toc122537603"/>
              <w:bookmarkEnd w:id="12396"/>
              <w:bookmarkEnd w:id="12397"/>
              <w:bookmarkEnd w:id="12398"/>
            </w:del>
          </w:p>
        </w:tc>
        <w:bookmarkStart w:id="12399" w:name="_Toc120637049"/>
        <w:bookmarkStart w:id="12400" w:name="_Toc120640597"/>
        <w:bookmarkStart w:id="12401" w:name="_Toc122537604"/>
        <w:bookmarkEnd w:id="12399"/>
        <w:bookmarkEnd w:id="12400"/>
        <w:bookmarkEnd w:id="12401"/>
      </w:tr>
      <w:tr w:rsidR="00834ECC" w:rsidRPr="00D41C9D" w:rsidDel="00CF243D" w:rsidTr="00B20093">
        <w:trPr>
          <w:jc w:val="center"/>
          <w:del w:id="12402" w:author="Javier Quintana Pérez" w:date="2022-07-18T12:04:00Z"/>
        </w:trPr>
        <w:tc>
          <w:tcPr>
            <w:tcW w:w="3589" w:type="pct"/>
            <w:shd w:val="clear" w:color="auto" w:fill="auto"/>
          </w:tcPr>
          <w:p w:rsidR="00834ECC" w:rsidRPr="00D41C9D" w:rsidDel="00CF243D" w:rsidRDefault="00D919CB" w:rsidP="001C21B3">
            <w:pPr>
              <w:tabs>
                <w:tab w:val="clear" w:pos="567"/>
              </w:tabs>
              <w:spacing w:line="240" w:lineRule="auto"/>
              <w:jc w:val="left"/>
              <w:rPr>
                <w:del w:id="12403" w:author="Javier Quintana Pérez" w:date="2022-07-18T12:04:00Z"/>
                <w:rFonts w:ascii="Source Sans Pro" w:hAnsi="Source Sans Pro"/>
                <w:i/>
                <w:rPrChange w:id="12404" w:author="Javier Quintana Pérez" w:date="2022-05-09T17:42:00Z">
                  <w:rPr>
                    <w:del w:id="12405" w:author="Javier Quintana Pérez" w:date="2022-07-18T12:04:00Z"/>
                    <w:i/>
                  </w:rPr>
                </w:rPrChange>
              </w:rPr>
            </w:pPr>
            <w:del w:id="12406" w:author="Javier Quintana Pérez" w:date="2022-07-18T12:04:00Z">
              <w:r w:rsidRPr="00D919CB">
                <w:rPr>
                  <w:rFonts w:ascii="Source Sans Pro" w:hAnsi="Source Sans Pro"/>
                  <w:rPrChange w:id="12407" w:author="Javier Quintana Pérez" w:date="2022-05-09T17:42:00Z">
                    <w:rPr>
                      <w:color w:val="0000FF"/>
                      <w:u w:val="single"/>
                    </w:rPr>
                  </w:rPrChange>
                </w:rPr>
                <w:delText>¿Existe parte de control de ejecución y geométrico de cada fase de fabricación de las piezas?</w:delText>
              </w:r>
              <w:bookmarkStart w:id="12408" w:name="_Toc120637050"/>
              <w:bookmarkStart w:id="12409" w:name="_Toc120640598"/>
              <w:bookmarkStart w:id="12410" w:name="_Toc122537605"/>
              <w:bookmarkEnd w:id="12408"/>
              <w:bookmarkEnd w:id="12409"/>
              <w:bookmarkEnd w:id="12410"/>
            </w:del>
          </w:p>
        </w:tc>
        <w:tc>
          <w:tcPr>
            <w:tcW w:w="738" w:type="pct"/>
            <w:shd w:val="clear" w:color="auto" w:fill="auto"/>
          </w:tcPr>
          <w:p w:rsidR="00834ECC" w:rsidRPr="00D41C9D" w:rsidDel="00CF243D" w:rsidRDefault="00834ECC" w:rsidP="00834ECC">
            <w:pPr>
              <w:jc w:val="center"/>
              <w:rPr>
                <w:del w:id="12411" w:author="Javier Quintana Pérez" w:date="2022-07-18T12:04:00Z"/>
                <w:rFonts w:ascii="Source Sans Pro" w:hAnsi="Source Sans Pro"/>
                <w:rPrChange w:id="12412" w:author="Javier Quintana Pérez" w:date="2022-05-09T17:42:00Z">
                  <w:rPr>
                    <w:del w:id="12413" w:author="Javier Quintana Pérez" w:date="2022-07-18T12:04:00Z"/>
                  </w:rPr>
                </w:rPrChange>
              </w:rPr>
            </w:pPr>
            <w:bookmarkStart w:id="12414" w:name="_Toc120637051"/>
            <w:bookmarkStart w:id="12415" w:name="_Toc120640599"/>
            <w:bookmarkStart w:id="12416" w:name="_Toc122537606"/>
            <w:bookmarkEnd w:id="12414"/>
            <w:bookmarkEnd w:id="12415"/>
            <w:bookmarkEnd w:id="12416"/>
          </w:p>
        </w:tc>
        <w:tc>
          <w:tcPr>
            <w:tcW w:w="674" w:type="pct"/>
            <w:shd w:val="clear" w:color="auto" w:fill="auto"/>
          </w:tcPr>
          <w:p w:rsidR="00834ECC" w:rsidRPr="00D41C9D" w:rsidDel="00CF243D" w:rsidRDefault="00834ECC" w:rsidP="00834ECC">
            <w:pPr>
              <w:jc w:val="center"/>
              <w:rPr>
                <w:del w:id="12417" w:author="Javier Quintana Pérez" w:date="2022-07-18T12:04:00Z"/>
                <w:rFonts w:ascii="Source Sans Pro" w:hAnsi="Source Sans Pro"/>
                <w:rPrChange w:id="12418" w:author="Javier Quintana Pérez" w:date="2022-05-09T17:42:00Z">
                  <w:rPr>
                    <w:del w:id="12419" w:author="Javier Quintana Pérez" w:date="2022-07-18T12:04:00Z"/>
                  </w:rPr>
                </w:rPrChange>
              </w:rPr>
            </w:pPr>
            <w:bookmarkStart w:id="12420" w:name="_Toc120637052"/>
            <w:bookmarkStart w:id="12421" w:name="_Toc120640600"/>
            <w:bookmarkStart w:id="12422" w:name="_Toc122537607"/>
            <w:bookmarkEnd w:id="12420"/>
            <w:bookmarkEnd w:id="12421"/>
            <w:bookmarkEnd w:id="12422"/>
          </w:p>
        </w:tc>
        <w:bookmarkStart w:id="12423" w:name="_Toc120637053"/>
        <w:bookmarkStart w:id="12424" w:name="_Toc120640601"/>
        <w:bookmarkStart w:id="12425" w:name="_Toc122537608"/>
        <w:bookmarkEnd w:id="12423"/>
        <w:bookmarkEnd w:id="12424"/>
        <w:bookmarkEnd w:id="12425"/>
      </w:tr>
    </w:tbl>
    <w:p w:rsidR="00834ECC" w:rsidRPr="00D41C9D" w:rsidDel="005A234B" w:rsidRDefault="00834ECC" w:rsidP="00834ECC">
      <w:pPr>
        <w:rPr>
          <w:del w:id="12426" w:author="Javier Quintana Pérez" w:date="2022-11-13T19:33:00Z"/>
          <w:rFonts w:ascii="Source Sans Pro" w:hAnsi="Source Sans Pro"/>
          <w:rPrChange w:id="12427" w:author="Javier Quintana Pérez" w:date="2022-05-09T17:42:00Z">
            <w:rPr>
              <w:del w:id="12428" w:author="Javier Quintana Pérez" w:date="2022-11-13T19:33:00Z"/>
            </w:rPr>
          </w:rPrChange>
        </w:rPr>
      </w:pPr>
      <w:bookmarkStart w:id="12429" w:name="_Toc120637054"/>
      <w:bookmarkStart w:id="12430" w:name="_Toc120640602"/>
      <w:bookmarkStart w:id="12431" w:name="_Toc122537609"/>
      <w:bookmarkEnd w:id="12429"/>
      <w:bookmarkEnd w:id="12430"/>
      <w:bookmarkEnd w:id="12431"/>
    </w:p>
    <w:p w:rsidR="00343C5A" w:rsidRPr="00D41C9D" w:rsidDel="005A234B" w:rsidRDefault="00343C5A" w:rsidP="00834ECC">
      <w:pPr>
        <w:rPr>
          <w:del w:id="12432" w:author="Javier Quintana Pérez" w:date="2022-11-13T19:33:00Z"/>
          <w:rFonts w:ascii="Source Sans Pro" w:hAnsi="Source Sans Pro"/>
          <w:rPrChange w:id="12433" w:author="Javier Quintana Pérez" w:date="2022-05-09T17:42:00Z">
            <w:rPr>
              <w:del w:id="12434" w:author="Javier Quintana Pérez" w:date="2022-11-13T19:33:00Z"/>
            </w:rPr>
          </w:rPrChange>
        </w:rPr>
      </w:pPr>
      <w:bookmarkStart w:id="12435" w:name="_Toc120637055"/>
      <w:bookmarkStart w:id="12436" w:name="_Toc120640603"/>
      <w:bookmarkStart w:id="12437" w:name="_Toc122537610"/>
      <w:bookmarkEnd w:id="12435"/>
      <w:bookmarkEnd w:id="12436"/>
      <w:bookmarkEnd w:id="12437"/>
    </w:p>
    <w:p w:rsidR="00343C5A" w:rsidRPr="00D41C9D" w:rsidDel="005A234B" w:rsidRDefault="00D919CB" w:rsidP="00343C5A">
      <w:pPr>
        <w:pStyle w:val="Textoindependiente"/>
        <w:rPr>
          <w:del w:id="12438" w:author="Javier Quintana Pérez" w:date="2022-11-13T19:33:00Z"/>
          <w:rFonts w:ascii="Source Sans Pro" w:hAnsi="Source Sans Pro"/>
          <w:i w:val="0"/>
          <w:sz w:val="20"/>
          <w:u w:val="single"/>
          <w:rPrChange w:id="12439" w:author="Javier Quintana Pérez" w:date="2022-05-09T17:42:00Z">
            <w:rPr>
              <w:del w:id="12440" w:author="Javier Quintana Pérez" w:date="2022-11-13T19:33:00Z"/>
              <w:rFonts w:ascii="NewsGotT" w:hAnsi="NewsGotT"/>
              <w:i w:val="0"/>
              <w:sz w:val="20"/>
              <w:u w:val="single"/>
            </w:rPr>
          </w:rPrChange>
        </w:rPr>
      </w:pPr>
      <w:del w:id="12441" w:author="Javier Quintana Pérez" w:date="2022-11-13T19:33:00Z">
        <w:r w:rsidRPr="00D919CB">
          <w:rPr>
            <w:rFonts w:ascii="Source Sans Pro" w:hAnsi="Source Sans Pro"/>
            <w:i w:val="0"/>
            <w:u w:val="single"/>
            <w:rPrChange w:id="12442" w:author="Javier Quintana Pérez" w:date="2022-05-09T17:42:00Z">
              <w:rPr>
                <w:i w:val="0"/>
                <w:color w:val="0000FF"/>
                <w:u w:val="single"/>
              </w:rPr>
            </w:rPrChange>
          </w:rPr>
          <w:delText>COMENTARIOS</w:delText>
        </w:r>
        <w:bookmarkStart w:id="12443" w:name="_Toc120637056"/>
        <w:bookmarkStart w:id="12444" w:name="_Toc120640604"/>
        <w:bookmarkStart w:id="12445" w:name="_Toc122537611"/>
        <w:bookmarkEnd w:id="12443"/>
        <w:bookmarkEnd w:id="12444"/>
        <w:bookmarkEnd w:id="12445"/>
      </w:del>
    </w:p>
    <w:p w:rsidR="00343C5A" w:rsidDel="005A234B" w:rsidRDefault="00343C5A" w:rsidP="00343C5A">
      <w:pPr>
        <w:pStyle w:val="Textoindependiente"/>
        <w:rPr>
          <w:del w:id="12446" w:author="Javier Quintana Pérez" w:date="2022-11-13T19:33:00Z"/>
          <w:rFonts w:ascii="NewsGotT" w:hAnsi="NewsGotT"/>
          <w:i w:val="0"/>
          <w:sz w:val="20"/>
          <w:u w:val="single"/>
        </w:rPr>
      </w:pPr>
      <w:bookmarkStart w:id="12447" w:name="_Toc120637057"/>
      <w:bookmarkStart w:id="12448" w:name="_Toc120640605"/>
      <w:bookmarkStart w:id="12449" w:name="_Toc122537612"/>
      <w:bookmarkEnd w:id="12447"/>
      <w:bookmarkEnd w:id="12448"/>
      <w:bookmarkEnd w:id="1244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43C5A" w:rsidRPr="00A60748" w:rsidDel="005A234B" w:rsidTr="00343C5A">
        <w:trPr>
          <w:jc w:val="center"/>
          <w:del w:id="12450" w:author="Javier Quintana Pérez" w:date="2022-11-13T19:33:00Z"/>
        </w:trPr>
        <w:tc>
          <w:tcPr>
            <w:tcW w:w="5000" w:type="pct"/>
            <w:shd w:val="clear" w:color="auto" w:fill="auto"/>
          </w:tcPr>
          <w:p w:rsidR="00343C5A" w:rsidRPr="00A60748" w:rsidDel="005A234B" w:rsidRDefault="00343C5A" w:rsidP="00343C5A">
            <w:pPr>
              <w:pStyle w:val="Textoindependiente"/>
              <w:rPr>
                <w:del w:id="12451" w:author="Javier Quintana Pérez" w:date="2022-11-13T19:33:00Z"/>
                <w:rFonts w:ascii="NewsGotT" w:hAnsi="NewsGotT"/>
                <w:i w:val="0"/>
                <w:sz w:val="20"/>
                <w:u w:val="single"/>
              </w:rPr>
            </w:pPr>
            <w:bookmarkStart w:id="12452" w:name="_Toc120637058"/>
            <w:bookmarkStart w:id="12453" w:name="_Toc120640606"/>
            <w:bookmarkStart w:id="12454" w:name="_Toc122537613"/>
            <w:bookmarkEnd w:id="12452"/>
            <w:bookmarkEnd w:id="12453"/>
            <w:bookmarkEnd w:id="12454"/>
          </w:p>
          <w:p w:rsidR="00343C5A" w:rsidRPr="00A60748" w:rsidDel="005A234B" w:rsidRDefault="00343C5A" w:rsidP="00343C5A">
            <w:pPr>
              <w:pStyle w:val="Textoindependiente"/>
              <w:rPr>
                <w:del w:id="12455" w:author="Javier Quintana Pérez" w:date="2022-11-13T19:33:00Z"/>
                <w:rFonts w:ascii="NewsGotT" w:hAnsi="NewsGotT"/>
                <w:i w:val="0"/>
                <w:sz w:val="20"/>
                <w:u w:val="single"/>
              </w:rPr>
            </w:pPr>
            <w:bookmarkStart w:id="12456" w:name="_Toc120637059"/>
            <w:bookmarkStart w:id="12457" w:name="_Toc120640607"/>
            <w:bookmarkStart w:id="12458" w:name="_Toc122537614"/>
            <w:bookmarkEnd w:id="12456"/>
            <w:bookmarkEnd w:id="12457"/>
            <w:bookmarkEnd w:id="12458"/>
          </w:p>
          <w:p w:rsidR="00343C5A" w:rsidRPr="00A60748" w:rsidDel="005A234B" w:rsidRDefault="00343C5A" w:rsidP="00343C5A">
            <w:pPr>
              <w:pStyle w:val="Textoindependiente"/>
              <w:rPr>
                <w:del w:id="12459" w:author="Javier Quintana Pérez" w:date="2022-11-13T19:33:00Z"/>
                <w:rFonts w:ascii="NewsGotT" w:hAnsi="NewsGotT"/>
                <w:i w:val="0"/>
                <w:sz w:val="20"/>
                <w:u w:val="single"/>
              </w:rPr>
            </w:pPr>
            <w:bookmarkStart w:id="12460" w:name="_Toc120637060"/>
            <w:bookmarkStart w:id="12461" w:name="_Toc120640608"/>
            <w:bookmarkStart w:id="12462" w:name="_Toc122537615"/>
            <w:bookmarkEnd w:id="12460"/>
            <w:bookmarkEnd w:id="12461"/>
            <w:bookmarkEnd w:id="12462"/>
          </w:p>
          <w:p w:rsidR="00343C5A" w:rsidRPr="00A60748" w:rsidDel="005A234B" w:rsidRDefault="00343C5A" w:rsidP="00343C5A">
            <w:pPr>
              <w:pStyle w:val="Textoindependiente"/>
              <w:rPr>
                <w:del w:id="12463" w:author="Javier Quintana Pérez" w:date="2022-11-13T19:33:00Z"/>
                <w:rFonts w:ascii="NewsGotT" w:hAnsi="NewsGotT"/>
                <w:i w:val="0"/>
                <w:sz w:val="20"/>
                <w:u w:val="single"/>
              </w:rPr>
            </w:pPr>
            <w:bookmarkStart w:id="12464" w:name="_Toc120637061"/>
            <w:bookmarkStart w:id="12465" w:name="_Toc120640609"/>
            <w:bookmarkStart w:id="12466" w:name="_Toc122537616"/>
            <w:bookmarkEnd w:id="12464"/>
            <w:bookmarkEnd w:id="12465"/>
            <w:bookmarkEnd w:id="12466"/>
          </w:p>
        </w:tc>
        <w:bookmarkStart w:id="12467" w:name="_Toc120637062"/>
        <w:bookmarkStart w:id="12468" w:name="_Toc120640610"/>
        <w:bookmarkStart w:id="12469" w:name="_Toc122537617"/>
        <w:bookmarkEnd w:id="12467"/>
        <w:bookmarkEnd w:id="12468"/>
        <w:bookmarkEnd w:id="12469"/>
      </w:tr>
    </w:tbl>
    <w:p w:rsidR="00343C5A" w:rsidDel="005A234B" w:rsidRDefault="00343C5A" w:rsidP="00834ECC">
      <w:pPr>
        <w:rPr>
          <w:del w:id="12470" w:author="Javier Quintana Pérez" w:date="2022-11-13T19:33:00Z"/>
        </w:rPr>
      </w:pPr>
      <w:bookmarkStart w:id="12471" w:name="_Toc120637063"/>
      <w:bookmarkStart w:id="12472" w:name="_Toc120640611"/>
      <w:bookmarkStart w:id="12473" w:name="_Toc122537618"/>
      <w:bookmarkEnd w:id="12471"/>
      <w:bookmarkEnd w:id="12472"/>
      <w:bookmarkEnd w:id="12473"/>
    </w:p>
    <w:p w:rsidR="00834ECC" w:rsidDel="005A234B" w:rsidRDefault="00834ECC" w:rsidP="00834ECC">
      <w:pPr>
        <w:rPr>
          <w:del w:id="12474" w:author="Javier Quintana Pérez" w:date="2022-11-13T19:33:00Z"/>
        </w:rPr>
      </w:pPr>
      <w:bookmarkStart w:id="12475" w:name="_Toc120637064"/>
      <w:bookmarkStart w:id="12476" w:name="_Toc120640612"/>
      <w:bookmarkStart w:id="12477" w:name="_Toc122537619"/>
      <w:bookmarkEnd w:id="12475"/>
      <w:bookmarkEnd w:id="12476"/>
      <w:bookmarkEnd w:id="12477"/>
    </w:p>
    <w:p w:rsidR="00000000" w:rsidRDefault="00D919CB">
      <w:pPr>
        <w:pStyle w:val="Nivel2"/>
        <w:numPr>
          <w:ilvl w:val="1"/>
          <w:numId w:val="40"/>
        </w:numPr>
        <w:tabs>
          <w:tab w:val="clear" w:pos="851"/>
          <w:tab w:val="left" w:pos="426"/>
        </w:tabs>
        <w:ind w:left="567" w:hanging="567"/>
        <w:rPr>
          <w:del w:id="12478" w:author="Javier Quintana Pérez" w:date="2022-11-13T19:33:00Z"/>
          <w:rFonts w:ascii="Source Sans Pro" w:hAnsi="Source Sans Pro"/>
          <w:rPrChange w:id="12479" w:author="Javier Quintana Pérez" w:date="2022-05-11T17:57:00Z">
            <w:rPr>
              <w:del w:id="12480" w:author="Javier Quintana Pérez" w:date="2022-11-13T19:33:00Z"/>
            </w:rPr>
          </w:rPrChange>
        </w:rPr>
        <w:pPrChange w:id="12481" w:author="Javier Quintana Pérez" w:date="2022-05-11T17:57:00Z">
          <w:pPr>
            <w:pStyle w:val="Nivel2"/>
          </w:pPr>
        </w:pPrChange>
      </w:pPr>
      <w:bookmarkStart w:id="12482" w:name="_Toc520122158"/>
      <w:bookmarkStart w:id="12483" w:name="_Toc520134303"/>
      <w:bookmarkStart w:id="12484" w:name="_Toc520134620"/>
      <w:bookmarkStart w:id="12485" w:name="_Toc520135898"/>
      <w:bookmarkStart w:id="12486" w:name="_Toc520136319"/>
      <w:bookmarkStart w:id="12487" w:name="_Toc529041573"/>
      <w:bookmarkStart w:id="12488" w:name="_Toc529270491"/>
      <w:bookmarkStart w:id="12489" w:name="_Toc532372561"/>
      <w:bookmarkStart w:id="12490" w:name="_Toc532373519"/>
      <w:bookmarkStart w:id="12491" w:name="_Toc532374025"/>
      <w:del w:id="12492" w:author="Javier Quintana Pérez" w:date="2022-05-11T17:57:00Z">
        <w:r w:rsidRPr="00D919CB">
          <w:rPr>
            <w:rFonts w:ascii="Source Sans Pro" w:hAnsi="Source Sans Pro"/>
            <w:rPrChange w:id="12493" w:author="Javier Quintana Pérez" w:date="2022-05-09T17:42:00Z">
              <w:rPr>
                <w:color w:val="0000FF"/>
                <w:u w:val="single"/>
              </w:rPr>
            </w:rPrChange>
          </w:rPr>
          <w:delText xml:space="preserve"> </w:delText>
        </w:r>
      </w:del>
      <w:del w:id="12494" w:author="Javier Quintana Pérez" w:date="2022-11-13T19:33:00Z">
        <w:r w:rsidRPr="00D919CB">
          <w:rPr>
            <w:rFonts w:ascii="Source Sans Pro" w:hAnsi="Source Sans Pro"/>
            <w:rPrChange w:id="12495" w:author="Javier Quintana Pérez" w:date="2022-05-11T17:57:00Z">
              <w:rPr>
                <w:color w:val="0000FF"/>
                <w:u w:val="single"/>
              </w:rPr>
            </w:rPrChange>
          </w:rPr>
          <w:delText>DOCUMENTACIÓN TÉCNICA</w:delText>
        </w:r>
        <w:bookmarkStart w:id="12496" w:name="_Toc120637065"/>
        <w:bookmarkStart w:id="12497" w:name="_Toc120640613"/>
        <w:bookmarkStart w:id="12498" w:name="_Toc122537620"/>
        <w:bookmarkEnd w:id="12482"/>
        <w:bookmarkEnd w:id="12483"/>
        <w:bookmarkEnd w:id="12484"/>
        <w:bookmarkEnd w:id="12485"/>
        <w:bookmarkEnd w:id="12486"/>
        <w:bookmarkEnd w:id="12487"/>
        <w:bookmarkEnd w:id="12488"/>
        <w:bookmarkEnd w:id="12489"/>
        <w:bookmarkEnd w:id="12490"/>
        <w:bookmarkEnd w:id="12491"/>
        <w:bookmarkEnd w:id="12496"/>
        <w:bookmarkEnd w:id="12497"/>
        <w:bookmarkEnd w:id="12498"/>
      </w:del>
    </w:p>
    <w:p w:rsidR="00025CB2" w:rsidDel="00BA6414" w:rsidRDefault="00025CB2" w:rsidP="00834ECC">
      <w:pPr>
        <w:rPr>
          <w:ins w:id="12499" w:author="mjsierra" w:date="2022-07-29T11:21:00Z"/>
          <w:del w:id="12500" w:author="Javier Quintana Pérez" w:date="2022-09-30T10:51:00Z"/>
          <w:rFonts w:ascii="Source Sans Pro" w:hAnsi="Source Sans Pro"/>
        </w:rPr>
      </w:pPr>
      <w:bookmarkStart w:id="12501" w:name="_Toc120637066"/>
      <w:bookmarkStart w:id="12502" w:name="_Toc120640614"/>
      <w:bookmarkStart w:id="12503" w:name="_Toc122537621"/>
      <w:bookmarkEnd w:id="12501"/>
      <w:bookmarkEnd w:id="12502"/>
      <w:bookmarkEnd w:id="12503"/>
    </w:p>
    <w:p w:rsidR="006933FB" w:rsidDel="00BA6414" w:rsidRDefault="006933FB" w:rsidP="00834ECC">
      <w:pPr>
        <w:rPr>
          <w:ins w:id="12504" w:author="mjsierra" w:date="2022-07-29T11:21:00Z"/>
          <w:del w:id="12505" w:author="Javier Quintana Pérez" w:date="2022-09-30T10:51:00Z"/>
          <w:rFonts w:ascii="Source Sans Pro" w:hAnsi="Source Sans Pro"/>
        </w:rPr>
      </w:pPr>
      <w:bookmarkStart w:id="12506" w:name="_Toc120637067"/>
      <w:bookmarkStart w:id="12507" w:name="_Toc120640615"/>
      <w:bookmarkStart w:id="12508" w:name="_Toc122537622"/>
      <w:bookmarkEnd w:id="12506"/>
      <w:bookmarkEnd w:id="12507"/>
      <w:bookmarkEnd w:id="12508"/>
    </w:p>
    <w:p w:rsidR="003A4543" w:rsidRPr="003238D3" w:rsidDel="005A234B" w:rsidRDefault="003A4543" w:rsidP="00834ECC">
      <w:pPr>
        <w:rPr>
          <w:del w:id="12509" w:author="Javier Quintana Pérez" w:date="2022-11-13T19:33:00Z"/>
          <w:rFonts w:ascii="Source Sans Pro" w:hAnsi="Source Sans Pro"/>
          <w:rPrChange w:id="12510" w:author="Javier Quintana Pérez" w:date="2022-05-09T17:42:00Z">
            <w:rPr>
              <w:del w:id="12511" w:author="Javier Quintana Pérez" w:date="2022-11-13T19:33:00Z"/>
            </w:rPr>
          </w:rPrChange>
        </w:rPr>
      </w:pPr>
      <w:bookmarkStart w:id="12512" w:name="_Toc120637068"/>
      <w:bookmarkStart w:id="12513" w:name="_Toc120640616"/>
      <w:bookmarkStart w:id="12514" w:name="_Toc122537623"/>
      <w:bookmarkEnd w:id="12512"/>
      <w:bookmarkEnd w:id="12513"/>
      <w:bookmarkEnd w:id="125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2515" w:author="Javier Quintana Pérez" w:date="2022-07-19T18:17: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8"/>
        <w:gridCol w:w="1309"/>
        <w:gridCol w:w="1309"/>
        <w:tblGridChange w:id="12516">
          <w:tblGrid>
            <w:gridCol w:w="6665"/>
            <w:gridCol w:w="1371"/>
            <w:gridCol w:w="1250"/>
          </w:tblGrid>
        </w:tblGridChange>
      </w:tblGrid>
      <w:tr w:rsidR="00834ECC" w:rsidRPr="003238D3" w:rsidDel="005A234B" w:rsidTr="001B4172">
        <w:trPr>
          <w:tblHeader/>
          <w:jc w:val="center"/>
          <w:del w:id="12517" w:author="Javier Quintana Pérez" w:date="2022-11-13T19:33:00Z"/>
          <w:trPrChange w:id="12518" w:author="Javier Quintana Pérez" w:date="2022-07-19T18:17:00Z">
            <w:trPr>
              <w:jc w:val="center"/>
            </w:trPr>
          </w:trPrChange>
        </w:trPr>
        <w:tc>
          <w:tcPr>
            <w:tcW w:w="3590" w:type="pct"/>
            <w:tcBorders>
              <w:top w:val="nil"/>
              <w:left w:val="nil"/>
            </w:tcBorders>
            <w:shd w:val="clear" w:color="auto" w:fill="auto"/>
            <w:tcPrChange w:id="12519" w:author="Javier Quintana Pérez" w:date="2022-07-19T18:17:00Z">
              <w:tcPr>
                <w:tcW w:w="3589" w:type="pct"/>
                <w:shd w:val="clear" w:color="auto" w:fill="auto"/>
              </w:tcPr>
            </w:tcPrChange>
          </w:tcPr>
          <w:p w:rsidR="00834ECC" w:rsidRPr="003238D3" w:rsidDel="005A234B" w:rsidRDefault="00834ECC" w:rsidP="00834ECC">
            <w:pPr>
              <w:pStyle w:val="Textoindependiente"/>
              <w:ind w:left="360"/>
              <w:jc w:val="left"/>
              <w:rPr>
                <w:del w:id="12520" w:author="Javier Quintana Pérez" w:date="2022-11-13T19:33:00Z"/>
                <w:rFonts w:ascii="Source Sans Pro" w:hAnsi="Source Sans Pro"/>
                <w:i w:val="0"/>
                <w:sz w:val="20"/>
                <w:rPrChange w:id="12521" w:author="Javier Quintana Pérez" w:date="2022-05-09T17:42:00Z">
                  <w:rPr>
                    <w:del w:id="12522" w:author="Javier Quintana Pérez" w:date="2022-11-13T19:33:00Z"/>
                    <w:rFonts w:ascii="NewsGotT" w:hAnsi="NewsGotT"/>
                    <w:i w:val="0"/>
                    <w:sz w:val="20"/>
                  </w:rPr>
                </w:rPrChange>
              </w:rPr>
            </w:pPr>
            <w:bookmarkStart w:id="12523" w:name="_Toc120637069"/>
            <w:bookmarkStart w:id="12524" w:name="_Toc120640617"/>
            <w:bookmarkStart w:id="12525" w:name="_Toc122537624"/>
            <w:bookmarkEnd w:id="12523"/>
            <w:bookmarkEnd w:id="12524"/>
            <w:bookmarkEnd w:id="12525"/>
          </w:p>
        </w:tc>
        <w:tc>
          <w:tcPr>
            <w:tcW w:w="705" w:type="pct"/>
            <w:shd w:val="clear" w:color="auto" w:fill="auto"/>
            <w:tcPrChange w:id="12526" w:author="Javier Quintana Pérez" w:date="2022-07-19T18:17:00Z">
              <w:tcPr>
                <w:tcW w:w="738" w:type="pct"/>
                <w:shd w:val="clear" w:color="auto" w:fill="auto"/>
              </w:tcPr>
            </w:tcPrChange>
          </w:tcPr>
          <w:p w:rsidR="00834ECC" w:rsidRPr="003238D3" w:rsidDel="005A234B" w:rsidRDefault="00D919CB" w:rsidP="00834ECC">
            <w:pPr>
              <w:jc w:val="center"/>
              <w:rPr>
                <w:del w:id="12527" w:author="Javier Quintana Pérez" w:date="2022-11-13T19:33:00Z"/>
                <w:rFonts w:ascii="Source Sans Pro" w:hAnsi="Source Sans Pro"/>
                <w:rPrChange w:id="12528" w:author="Javier Quintana Pérez" w:date="2022-05-09T17:42:00Z">
                  <w:rPr>
                    <w:del w:id="12529" w:author="Javier Quintana Pérez" w:date="2022-11-13T19:33:00Z"/>
                  </w:rPr>
                </w:rPrChange>
              </w:rPr>
            </w:pPr>
            <w:del w:id="12530" w:author="Javier Quintana Pérez" w:date="2022-11-13T19:33:00Z">
              <w:r w:rsidRPr="00D919CB">
                <w:rPr>
                  <w:rFonts w:ascii="Source Sans Pro" w:hAnsi="Source Sans Pro"/>
                  <w:rPrChange w:id="12531" w:author="Javier Quintana Pérez" w:date="2022-05-09T17:42:00Z">
                    <w:rPr>
                      <w:color w:val="0000FF"/>
                      <w:u w:val="single"/>
                    </w:rPr>
                  </w:rPrChange>
                </w:rPr>
                <w:delText>SI</w:delText>
              </w:r>
              <w:bookmarkStart w:id="12532" w:name="_Toc120637070"/>
              <w:bookmarkStart w:id="12533" w:name="_Toc120640618"/>
              <w:bookmarkStart w:id="12534" w:name="_Toc122537625"/>
              <w:bookmarkEnd w:id="12532"/>
              <w:bookmarkEnd w:id="12533"/>
              <w:bookmarkEnd w:id="12534"/>
            </w:del>
          </w:p>
        </w:tc>
        <w:tc>
          <w:tcPr>
            <w:tcW w:w="705" w:type="pct"/>
            <w:shd w:val="clear" w:color="auto" w:fill="auto"/>
            <w:tcPrChange w:id="12535" w:author="Javier Quintana Pérez" w:date="2022-07-19T18:17:00Z">
              <w:tcPr>
                <w:tcW w:w="674" w:type="pct"/>
                <w:shd w:val="clear" w:color="auto" w:fill="auto"/>
              </w:tcPr>
            </w:tcPrChange>
          </w:tcPr>
          <w:p w:rsidR="00834ECC" w:rsidRPr="003238D3" w:rsidDel="005A234B" w:rsidRDefault="00D919CB" w:rsidP="00834ECC">
            <w:pPr>
              <w:jc w:val="center"/>
              <w:rPr>
                <w:del w:id="12536" w:author="Javier Quintana Pérez" w:date="2022-11-13T19:33:00Z"/>
                <w:rFonts w:ascii="Source Sans Pro" w:hAnsi="Source Sans Pro"/>
                <w:rPrChange w:id="12537" w:author="Javier Quintana Pérez" w:date="2022-05-09T17:42:00Z">
                  <w:rPr>
                    <w:del w:id="12538" w:author="Javier Quintana Pérez" w:date="2022-11-13T19:33:00Z"/>
                  </w:rPr>
                </w:rPrChange>
              </w:rPr>
            </w:pPr>
            <w:del w:id="12539" w:author="Javier Quintana Pérez" w:date="2022-11-13T19:33:00Z">
              <w:r w:rsidRPr="00D919CB">
                <w:rPr>
                  <w:rFonts w:ascii="Source Sans Pro" w:hAnsi="Source Sans Pro"/>
                  <w:rPrChange w:id="12540" w:author="Javier Quintana Pérez" w:date="2022-05-09T17:42:00Z">
                    <w:rPr>
                      <w:color w:val="0000FF"/>
                      <w:u w:val="single"/>
                    </w:rPr>
                  </w:rPrChange>
                </w:rPr>
                <w:delText>NO</w:delText>
              </w:r>
              <w:bookmarkStart w:id="12541" w:name="_Toc120637071"/>
              <w:bookmarkStart w:id="12542" w:name="_Toc120640619"/>
              <w:bookmarkStart w:id="12543" w:name="_Toc122537626"/>
              <w:bookmarkEnd w:id="12541"/>
              <w:bookmarkEnd w:id="12542"/>
              <w:bookmarkEnd w:id="12543"/>
            </w:del>
          </w:p>
        </w:tc>
        <w:bookmarkStart w:id="12544" w:name="_Toc120637072"/>
        <w:bookmarkStart w:id="12545" w:name="_Toc120640620"/>
        <w:bookmarkStart w:id="12546" w:name="_Toc122537627"/>
        <w:bookmarkEnd w:id="12544"/>
        <w:bookmarkEnd w:id="12545"/>
        <w:bookmarkEnd w:id="12546"/>
      </w:tr>
      <w:tr w:rsidR="00834ECC" w:rsidRPr="003238D3" w:rsidDel="005A234B" w:rsidTr="001B4172">
        <w:trPr>
          <w:jc w:val="center"/>
          <w:del w:id="12547" w:author="Javier Quintana Pérez" w:date="2022-11-13T19:33:00Z"/>
          <w:trPrChange w:id="12548" w:author="Javier Quintana Pérez" w:date="2022-07-19T18:17:00Z">
            <w:trPr>
              <w:jc w:val="center"/>
            </w:trPr>
          </w:trPrChange>
        </w:trPr>
        <w:tc>
          <w:tcPr>
            <w:tcW w:w="3590" w:type="pct"/>
            <w:shd w:val="clear" w:color="auto" w:fill="auto"/>
            <w:tcPrChange w:id="12549" w:author="Javier Quintana Pérez" w:date="2022-07-19T18:17:00Z">
              <w:tcPr>
                <w:tcW w:w="3589" w:type="pct"/>
                <w:shd w:val="clear" w:color="auto" w:fill="auto"/>
              </w:tcPr>
            </w:tcPrChange>
          </w:tcPr>
          <w:p w:rsidR="00000000" w:rsidRDefault="00D919CB">
            <w:pPr>
              <w:pStyle w:val="Textoindependiente"/>
              <w:tabs>
                <w:tab w:val="clear" w:pos="567"/>
              </w:tabs>
              <w:spacing w:line="240" w:lineRule="auto"/>
              <w:jc w:val="left"/>
              <w:rPr>
                <w:del w:id="12550" w:author="Javier Quintana Pérez" w:date="2022-11-13T19:33:00Z"/>
                <w:rFonts w:ascii="Source Sans Pro" w:hAnsi="Source Sans Pro"/>
                <w:i w:val="0"/>
                <w:strike/>
                <w:sz w:val="20"/>
                <w:rPrChange w:id="12551" w:author="mjsierra" w:date="2022-07-29T11:21:00Z">
                  <w:rPr>
                    <w:del w:id="12552" w:author="Javier Quintana Pérez" w:date="2022-11-13T19:33:00Z"/>
                    <w:rFonts w:ascii="NewsGotT" w:hAnsi="NewsGotT"/>
                    <w:i w:val="0"/>
                    <w:sz w:val="20"/>
                  </w:rPr>
                </w:rPrChange>
              </w:rPr>
              <w:pPrChange w:id="12553" w:author="mjsierra" w:date="2022-07-29T11:21:00Z">
                <w:pPr>
                  <w:pStyle w:val="Textoindependiente"/>
                  <w:tabs>
                    <w:tab w:val="clear" w:pos="567"/>
                  </w:tabs>
                  <w:spacing w:line="240" w:lineRule="auto"/>
                  <w:ind w:left="360"/>
                  <w:jc w:val="left"/>
                </w:pPr>
              </w:pPrChange>
            </w:pPr>
            <w:del w:id="12554" w:author="Javier Quintana Pérez" w:date="2022-11-13T19:33:00Z">
              <w:r w:rsidRPr="00D919CB">
                <w:rPr>
                  <w:rFonts w:ascii="Source Sans Pro" w:hAnsi="Source Sans Pro"/>
                  <w:i w:val="0"/>
                  <w:strike/>
                  <w:rPrChange w:id="12555" w:author="mjsierra" w:date="2022-07-29T11:21:00Z">
                    <w:rPr>
                      <w:i w:val="0"/>
                      <w:color w:val="0000FF"/>
                      <w:u w:val="single"/>
                    </w:rPr>
                  </w:rPrChange>
                </w:rPr>
                <w:delText>¿Se dispone de recomendaciones para el transporte, manipulación y almacenamiento seguros?</w:delText>
              </w:r>
              <w:bookmarkStart w:id="12556" w:name="_Toc120637073"/>
              <w:bookmarkStart w:id="12557" w:name="_Toc120640621"/>
              <w:bookmarkStart w:id="12558" w:name="_Toc122537628"/>
              <w:bookmarkEnd w:id="12556"/>
              <w:bookmarkEnd w:id="12557"/>
              <w:bookmarkEnd w:id="12558"/>
            </w:del>
          </w:p>
        </w:tc>
        <w:tc>
          <w:tcPr>
            <w:tcW w:w="705" w:type="pct"/>
            <w:shd w:val="clear" w:color="auto" w:fill="auto"/>
            <w:tcPrChange w:id="12559" w:author="Javier Quintana Pérez" w:date="2022-07-19T18:17:00Z">
              <w:tcPr>
                <w:tcW w:w="738" w:type="pct"/>
                <w:shd w:val="clear" w:color="auto" w:fill="auto"/>
              </w:tcPr>
            </w:tcPrChange>
          </w:tcPr>
          <w:p w:rsidR="00834ECC" w:rsidRPr="006933FB" w:rsidDel="005A234B" w:rsidRDefault="00834ECC" w:rsidP="00834ECC">
            <w:pPr>
              <w:jc w:val="center"/>
              <w:rPr>
                <w:del w:id="12560" w:author="Javier Quintana Pérez" w:date="2022-11-13T19:33:00Z"/>
                <w:rFonts w:ascii="Source Sans Pro" w:hAnsi="Source Sans Pro"/>
                <w:rPrChange w:id="12561" w:author="mjsierra" w:date="2022-07-29T11:21:00Z">
                  <w:rPr>
                    <w:del w:id="12562" w:author="Javier Quintana Pérez" w:date="2022-11-13T19:33:00Z"/>
                  </w:rPr>
                </w:rPrChange>
              </w:rPr>
            </w:pPr>
            <w:bookmarkStart w:id="12563" w:name="_Toc120637074"/>
            <w:bookmarkStart w:id="12564" w:name="_Toc120640622"/>
            <w:bookmarkStart w:id="12565" w:name="_Toc122537629"/>
            <w:bookmarkEnd w:id="12563"/>
            <w:bookmarkEnd w:id="12564"/>
            <w:bookmarkEnd w:id="12565"/>
          </w:p>
        </w:tc>
        <w:tc>
          <w:tcPr>
            <w:tcW w:w="705" w:type="pct"/>
            <w:shd w:val="clear" w:color="auto" w:fill="auto"/>
            <w:tcPrChange w:id="12566" w:author="Javier Quintana Pérez" w:date="2022-07-19T18:17:00Z">
              <w:tcPr>
                <w:tcW w:w="674" w:type="pct"/>
                <w:shd w:val="clear" w:color="auto" w:fill="auto"/>
              </w:tcPr>
            </w:tcPrChange>
          </w:tcPr>
          <w:p w:rsidR="00834ECC" w:rsidRPr="006933FB" w:rsidDel="005A234B" w:rsidRDefault="00834ECC" w:rsidP="00834ECC">
            <w:pPr>
              <w:jc w:val="center"/>
              <w:rPr>
                <w:del w:id="12567" w:author="Javier Quintana Pérez" w:date="2022-11-13T19:33:00Z"/>
                <w:rFonts w:ascii="Source Sans Pro" w:hAnsi="Source Sans Pro"/>
                <w:rPrChange w:id="12568" w:author="mjsierra" w:date="2022-07-29T11:21:00Z">
                  <w:rPr>
                    <w:del w:id="12569" w:author="Javier Quintana Pérez" w:date="2022-11-13T19:33:00Z"/>
                  </w:rPr>
                </w:rPrChange>
              </w:rPr>
            </w:pPr>
            <w:bookmarkStart w:id="12570" w:name="_Toc120637075"/>
            <w:bookmarkStart w:id="12571" w:name="_Toc120640623"/>
            <w:bookmarkStart w:id="12572" w:name="_Toc122537630"/>
            <w:bookmarkEnd w:id="12570"/>
            <w:bookmarkEnd w:id="12571"/>
            <w:bookmarkEnd w:id="12572"/>
          </w:p>
        </w:tc>
        <w:bookmarkStart w:id="12573" w:name="_Toc120637076"/>
        <w:bookmarkStart w:id="12574" w:name="_Toc120640624"/>
        <w:bookmarkStart w:id="12575" w:name="_Toc122537631"/>
        <w:bookmarkEnd w:id="12573"/>
        <w:bookmarkEnd w:id="12574"/>
        <w:bookmarkEnd w:id="12575"/>
      </w:tr>
      <w:tr w:rsidR="00834ECC" w:rsidRPr="003238D3" w:rsidDel="005A234B" w:rsidTr="001B4172">
        <w:trPr>
          <w:jc w:val="center"/>
          <w:del w:id="12576" w:author="Javier Quintana Pérez" w:date="2022-11-13T19:33:00Z"/>
          <w:trPrChange w:id="12577" w:author="Javier Quintana Pérez" w:date="2022-07-19T18:17:00Z">
            <w:trPr>
              <w:jc w:val="center"/>
            </w:trPr>
          </w:trPrChange>
        </w:trPr>
        <w:tc>
          <w:tcPr>
            <w:tcW w:w="3590" w:type="pct"/>
            <w:shd w:val="clear" w:color="auto" w:fill="auto"/>
            <w:tcPrChange w:id="12578" w:author="Javier Quintana Pérez" w:date="2022-07-19T18:17:00Z">
              <w:tcPr>
                <w:tcW w:w="3589" w:type="pct"/>
                <w:shd w:val="clear" w:color="auto" w:fill="auto"/>
              </w:tcPr>
            </w:tcPrChange>
          </w:tcPr>
          <w:p w:rsidR="00000000" w:rsidRDefault="00D919CB">
            <w:pPr>
              <w:pStyle w:val="Textoindependiente"/>
              <w:tabs>
                <w:tab w:val="clear" w:pos="567"/>
              </w:tabs>
              <w:spacing w:line="240" w:lineRule="auto"/>
              <w:jc w:val="left"/>
              <w:rPr>
                <w:del w:id="12579" w:author="Javier Quintana Pérez" w:date="2022-11-13T19:33:00Z"/>
                <w:rFonts w:ascii="Source Sans Pro" w:hAnsi="Source Sans Pro"/>
                <w:i w:val="0"/>
                <w:strike/>
                <w:color w:val="000000" w:themeColor="text1"/>
                <w:sz w:val="20"/>
                <w:rPrChange w:id="12580" w:author="Javier Quintana Pérez" w:date="2022-07-19T18:17:00Z">
                  <w:rPr>
                    <w:del w:id="12581" w:author="Javier Quintana Pérez" w:date="2022-11-13T19:33:00Z"/>
                    <w:rFonts w:ascii="NewsGotT" w:hAnsi="NewsGotT"/>
                    <w:i w:val="0"/>
                    <w:sz w:val="20"/>
                  </w:rPr>
                </w:rPrChange>
              </w:rPr>
              <w:pPrChange w:id="12582" w:author="Javier Quintana Pérez" w:date="2022-07-20T16:36:00Z">
                <w:pPr>
                  <w:pStyle w:val="Textoindependiente"/>
                  <w:tabs>
                    <w:tab w:val="clear" w:pos="567"/>
                  </w:tabs>
                  <w:spacing w:line="240" w:lineRule="auto"/>
                  <w:ind w:left="360"/>
                  <w:jc w:val="left"/>
                </w:pPr>
              </w:pPrChange>
            </w:pPr>
            <w:ins w:id="12583" w:author="mjsierra" w:date="2022-07-29T11:22:00Z">
              <w:del w:id="12584" w:author="Javier Quintana Pérez" w:date="2022-09-30T10:53:00Z">
                <w:r w:rsidRPr="00D919CB">
                  <w:rPr>
                    <w:rFonts w:ascii="Source Sans Pro" w:hAnsi="Source Sans Pro"/>
                    <w:strike/>
                    <w:rPrChange w:id="12585" w:author="mjsierra" w:date="2022-07-29T11:24:00Z">
                      <w:rPr>
                        <w:rFonts w:ascii="Source Sans Pro" w:hAnsi="Source Sans Pro"/>
                        <w:color w:val="0000FF"/>
                        <w:u w:val="single"/>
                      </w:rPr>
                    </w:rPrChange>
                  </w:rPr>
                  <w:delText>Cé</w:delText>
                </w:r>
              </w:del>
            </w:ins>
            <w:del w:id="12586" w:author="Javier Quintana Pérez" w:date="2022-11-13T19:33:00Z">
              <w:r w:rsidRPr="00D919CB">
                <w:rPr>
                  <w:rFonts w:ascii="Source Sans Pro" w:hAnsi="Source Sans Pro"/>
                  <w:i w:val="0"/>
                  <w:strike/>
                  <w:color w:val="000000" w:themeColor="text1"/>
                  <w:rPrChange w:id="12587" w:author="Javier Quintana Pérez" w:date="2022-07-19T18:17:00Z">
                    <w:rPr>
                      <w:i w:val="0"/>
                      <w:color w:val="0000FF"/>
                      <w:u w:val="single"/>
                    </w:rPr>
                  </w:rPrChange>
                </w:rPr>
                <w:delText>¿Proporcionan especificaciones para el montaje de los elementos?</w:delText>
              </w:r>
              <w:bookmarkStart w:id="12588" w:name="_Toc120637077"/>
              <w:bookmarkStart w:id="12589" w:name="_Toc120640625"/>
              <w:bookmarkStart w:id="12590" w:name="_Toc122537632"/>
              <w:bookmarkEnd w:id="12588"/>
              <w:bookmarkEnd w:id="12589"/>
              <w:bookmarkEnd w:id="12590"/>
            </w:del>
          </w:p>
        </w:tc>
        <w:tc>
          <w:tcPr>
            <w:tcW w:w="705" w:type="pct"/>
            <w:shd w:val="clear" w:color="auto" w:fill="auto"/>
            <w:tcPrChange w:id="12591" w:author="Javier Quintana Pérez" w:date="2022-07-19T18:17:00Z">
              <w:tcPr>
                <w:tcW w:w="738" w:type="pct"/>
                <w:shd w:val="clear" w:color="auto" w:fill="auto"/>
              </w:tcPr>
            </w:tcPrChange>
          </w:tcPr>
          <w:p w:rsidR="00834ECC" w:rsidRPr="003238D3" w:rsidDel="005A234B" w:rsidRDefault="00834ECC" w:rsidP="00834ECC">
            <w:pPr>
              <w:jc w:val="center"/>
              <w:rPr>
                <w:del w:id="12592" w:author="Javier Quintana Pérez" w:date="2022-11-13T19:33:00Z"/>
                <w:rFonts w:ascii="Source Sans Pro" w:hAnsi="Source Sans Pro"/>
                <w:rPrChange w:id="12593" w:author="Javier Quintana Pérez" w:date="2022-05-09T17:42:00Z">
                  <w:rPr>
                    <w:del w:id="12594" w:author="Javier Quintana Pérez" w:date="2022-11-13T19:33:00Z"/>
                  </w:rPr>
                </w:rPrChange>
              </w:rPr>
            </w:pPr>
            <w:bookmarkStart w:id="12595" w:name="_Toc120637078"/>
            <w:bookmarkStart w:id="12596" w:name="_Toc120640626"/>
            <w:bookmarkStart w:id="12597" w:name="_Toc122537633"/>
            <w:bookmarkEnd w:id="12595"/>
            <w:bookmarkEnd w:id="12596"/>
            <w:bookmarkEnd w:id="12597"/>
          </w:p>
        </w:tc>
        <w:tc>
          <w:tcPr>
            <w:tcW w:w="705" w:type="pct"/>
            <w:shd w:val="clear" w:color="auto" w:fill="auto"/>
            <w:tcPrChange w:id="12598" w:author="Javier Quintana Pérez" w:date="2022-07-19T18:17:00Z">
              <w:tcPr>
                <w:tcW w:w="674" w:type="pct"/>
                <w:shd w:val="clear" w:color="auto" w:fill="auto"/>
              </w:tcPr>
            </w:tcPrChange>
          </w:tcPr>
          <w:p w:rsidR="00834ECC" w:rsidRPr="003238D3" w:rsidDel="005A234B" w:rsidRDefault="00834ECC" w:rsidP="00834ECC">
            <w:pPr>
              <w:jc w:val="center"/>
              <w:rPr>
                <w:del w:id="12599" w:author="Javier Quintana Pérez" w:date="2022-11-13T19:33:00Z"/>
                <w:rFonts w:ascii="Source Sans Pro" w:hAnsi="Source Sans Pro"/>
                <w:rPrChange w:id="12600" w:author="Javier Quintana Pérez" w:date="2022-05-09T17:42:00Z">
                  <w:rPr>
                    <w:del w:id="12601" w:author="Javier Quintana Pérez" w:date="2022-11-13T19:33:00Z"/>
                  </w:rPr>
                </w:rPrChange>
              </w:rPr>
            </w:pPr>
            <w:bookmarkStart w:id="12602" w:name="_Toc120637079"/>
            <w:bookmarkStart w:id="12603" w:name="_Toc120640627"/>
            <w:bookmarkStart w:id="12604" w:name="_Toc122537634"/>
            <w:bookmarkEnd w:id="12602"/>
            <w:bookmarkEnd w:id="12603"/>
            <w:bookmarkEnd w:id="12604"/>
          </w:p>
        </w:tc>
        <w:bookmarkStart w:id="12605" w:name="_Toc120637080"/>
        <w:bookmarkStart w:id="12606" w:name="_Toc120640628"/>
        <w:bookmarkStart w:id="12607" w:name="_Toc122537635"/>
        <w:bookmarkEnd w:id="12605"/>
        <w:bookmarkEnd w:id="12606"/>
        <w:bookmarkEnd w:id="12607"/>
      </w:tr>
    </w:tbl>
    <w:p w:rsidR="001D2879" w:rsidRPr="003238D3" w:rsidDel="005A234B" w:rsidRDefault="001D2879" w:rsidP="00834ECC">
      <w:pPr>
        <w:rPr>
          <w:del w:id="12608" w:author="Javier Quintana Pérez" w:date="2022-11-13T19:33:00Z"/>
          <w:rFonts w:ascii="Source Sans Pro" w:hAnsi="Source Sans Pro"/>
          <w:rPrChange w:id="12609" w:author="Javier Quintana Pérez" w:date="2022-05-09T17:42:00Z">
            <w:rPr>
              <w:del w:id="12610" w:author="Javier Quintana Pérez" w:date="2022-11-13T19:33:00Z"/>
            </w:rPr>
          </w:rPrChange>
        </w:rPr>
      </w:pPr>
      <w:bookmarkStart w:id="12611" w:name="_Toc120637081"/>
      <w:bookmarkStart w:id="12612" w:name="_Toc120640629"/>
      <w:bookmarkStart w:id="12613" w:name="_Toc122537636"/>
      <w:bookmarkEnd w:id="12611"/>
      <w:bookmarkEnd w:id="12612"/>
      <w:bookmarkEnd w:id="12613"/>
    </w:p>
    <w:p w:rsidR="00343C5A" w:rsidRPr="003238D3" w:rsidDel="005A234B" w:rsidRDefault="00343C5A" w:rsidP="00834ECC">
      <w:pPr>
        <w:rPr>
          <w:del w:id="12614" w:author="Javier Quintana Pérez" w:date="2022-11-13T19:33:00Z"/>
          <w:rFonts w:ascii="Source Sans Pro" w:hAnsi="Source Sans Pro"/>
          <w:rPrChange w:id="12615" w:author="Javier Quintana Pérez" w:date="2022-05-09T17:42:00Z">
            <w:rPr>
              <w:del w:id="12616" w:author="Javier Quintana Pérez" w:date="2022-11-13T19:33:00Z"/>
            </w:rPr>
          </w:rPrChange>
        </w:rPr>
      </w:pPr>
      <w:bookmarkStart w:id="12617" w:name="_Toc120637082"/>
      <w:bookmarkStart w:id="12618" w:name="_Toc120640630"/>
      <w:bookmarkStart w:id="12619" w:name="_Toc122537637"/>
      <w:bookmarkEnd w:id="12617"/>
      <w:bookmarkEnd w:id="12618"/>
      <w:bookmarkEnd w:id="12619"/>
    </w:p>
    <w:p w:rsidR="00343C5A" w:rsidRPr="003238D3" w:rsidDel="005A234B" w:rsidRDefault="00D919CB" w:rsidP="00343C5A">
      <w:pPr>
        <w:pStyle w:val="Textoindependiente"/>
        <w:rPr>
          <w:del w:id="12620" w:author="Javier Quintana Pérez" w:date="2022-11-13T19:33:00Z"/>
          <w:rFonts w:ascii="Source Sans Pro" w:hAnsi="Source Sans Pro"/>
          <w:i w:val="0"/>
          <w:sz w:val="20"/>
          <w:u w:val="single"/>
          <w:rPrChange w:id="12621" w:author="Javier Quintana Pérez" w:date="2022-05-09T17:42:00Z">
            <w:rPr>
              <w:del w:id="12622" w:author="Javier Quintana Pérez" w:date="2022-11-13T19:33:00Z"/>
              <w:rFonts w:ascii="NewsGotT" w:hAnsi="NewsGotT"/>
              <w:i w:val="0"/>
              <w:sz w:val="20"/>
              <w:u w:val="single"/>
            </w:rPr>
          </w:rPrChange>
        </w:rPr>
      </w:pPr>
      <w:del w:id="12623" w:author="Javier Quintana Pérez" w:date="2022-11-13T19:33:00Z">
        <w:r w:rsidRPr="00D919CB">
          <w:rPr>
            <w:rFonts w:ascii="Source Sans Pro" w:hAnsi="Source Sans Pro"/>
            <w:i w:val="0"/>
            <w:u w:val="single"/>
            <w:rPrChange w:id="12624" w:author="Javier Quintana Pérez" w:date="2022-05-09T17:42:00Z">
              <w:rPr>
                <w:i w:val="0"/>
                <w:color w:val="0000FF"/>
                <w:u w:val="single"/>
              </w:rPr>
            </w:rPrChange>
          </w:rPr>
          <w:delText>COMENTARIOS</w:delText>
        </w:r>
        <w:bookmarkStart w:id="12625" w:name="_Toc120637083"/>
        <w:bookmarkStart w:id="12626" w:name="_Toc120640631"/>
        <w:bookmarkStart w:id="12627" w:name="_Toc122537638"/>
        <w:bookmarkEnd w:id="12625"/>
        <w:bookmarkEnd w:id="12626"/>
        <w:bookmarkEnd w:id="12627"/>
      </w:del>
    </w:p>
    <w:p w:rsidR="00343C5A" w:rsidRPr="003238D3" w:rsidDel="005A234B" w:rsidRDefault="00343C5A" w:rsidP="00343C5A">
      <w:pPr>
        <w:pStyle w:val="Textoindependiente"/>
        <w:rPr>
          <w:del w:id="12628" w:author="Javier Quintana Pérez" w:date="2022-11-13T19:33:00Z"/>
          <w:rFonts w:ascii="Source Sans Pro" w:hAnsi="Source Sans Pro"/>
          <w:i w:val="0"/>
          <w:sz w:val="20"/>
          <w:u w:val="single"/>
          <w:rPrChange w:id="12629" w:author="Javier Quintana Pérez" w:date="2022-05-09T17:42:00Z">
            <w:rPr>
              <w:del w:id="12630" w:author="Javier Quintana Pérez" w:date="2022-11-13T19:33:00Z"/>
              <w:rFonts w:ascii="NewsGotT" w:hAnsi="NewsGotT"/>
              <w:i w:val="0"/>
              <w:sz w:val="20"/>
              <w:u w:val="single"/>
            </w:rPr>
          </w:rPrChange>
        </w:rPr>
      </w:pPr>
      <w:bookmarkStart w:id="12631" w:name="_Toc120637084"/>
      <w:bookmarkStart w:id="12632" w:name="_Toc120640632"/>
      <w:bookmarkStart w:id="12633" w:name="_Toc122537639"/>
      <w:bookmarkEnd w:id="12631"/>
      <w:bookmarkEnd w:id="12632"/>
      <w:bookmarkEnd w:id="1263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43C5A" w:rsidRPr="003238D3" w:rsidDel="005A234B" w:rsidTr="00343C5A">
        <w:trPr>
          <w:jc w:val="center"/>
          <w:del w:id="12634" w:author="Javier Quintana Pérez" w:date="2022-11-13T19:33:00Z"/>
        </w:trPr>
        <w:tc>
          <w:tcPr>
            <w:tcW w:w="5000" w:type="pct"/>
            <w:shd w:val="clear" w:color="auto" w:fill="auto"/>
          </w:tcPr>
          <w:p w:rsidR="00343C5A" w:rsidRPr="003238D3" w:rsidDel="005A234B" w:rsidRDefault="00343C5A" w:rsidP="00343C5A">
            <w:pPr>
              <w:pStyle w:val="Textoindependiente"/>
              <w:rPr>
                <w:del w:id="12635" w:author="Javier Quintana Pérez" w:date="2022-11-13T19:33:00Z"/>
                <w:rFonts w:ascii="Source Sans Pro" w:hAnsi="Source Sans Pro"/>
                <w:i w:val="0"/>
                <w:sz w:val="20"/>
                <w:u w:val="single"/>
                <w:rPrChange w:id="12636" w:author="Javier Quintana Pérez" w:date="2022-05-09T17:42:00Z">
                  <w:rPr>
                    <w:del w:id="12637" w:author="Javier Quintana Pérez" w:date="2022-11-13T19:33:00Z"/>
                    <w:rFonts w:ascii="NewsGotT" w:hAnsi="NewsGotT"/>
                    <w:i w:val="0"/>
                    <w:sz w:val="20"/>
                    <w:u w:val="single"/>
                  </w:rPr>
                </w:rPrChange>
              </w:rPr>
            </w:pPr>
            <w:bookmarkStart w:id="12638" w:name="_Toc120637085"/>
            <w:bookmarkStart w:id="12639" w:name="_Toc120640633"/>
            <w:bookmarkStart w:id="12640" w:name="_Toc122537640"/>
            <w:bookmarkEnd w:id="12638"/>
            <w:bookmarkEnd w:id="12639"/>
            <w:bookmarkEnd w:id="12640"/>
          </w:p>
          <w:p w:rsidR="00343C5A" w:rsidRPr="003238D3" w:rsidDel="005A234B" w:rsidRDefault="00343C5A" w:rsidP="00343C5A">
            <w:pPr>
              <w:pStyle w:val="Textoindependiente"/>
              <w:rPr>
                <w:del w:id="12641" w:author="Javier Quintana Pérez" w:date="2022-11-13T19:33:00Z"/>
                <w:rFonts w:ascii="Source Sans Pro" w:hAnsi="Source Sans Pro"/>
                <w:i w:val="0"/>
                <w:sz w:val="20"/>
                <w:u w:val="single"/>
                <w:rPrChange w:id="12642" w:author="Javier Quintana Pérez" w:date="2022-05-09T17:42:00Z">
                  <w:rPr>
                    <w:del w:id="12643" w:author="Javier Quintana Pérez" w:date="2022-11-13T19:33:00Z"/>
                    <w:rFonts w:ascii="NewsGotT" w:hAnsi="NewsGotT"/>
                    <w:i w:val="0"/>
                    <w:sz w:val="20"/>
                    <w:u w:val="single"/>
                  </w:rPr>
                </w:rPrChange>
              </w:rPr>
            </w:pPr>
            <w:bookmarkStart w:id="12644" w:name="_Toc120637086"/>
            <w:bookmarkStart w:id="12645" w:name="_Toc120640634"/>
            <w:bookmarkStart w:id="12646" w:name="_Toc122537641"/>
            <w:bookmarkEnd w:id="12644"/>
            <w:bookmarkEnd w:id="12645"/>
            <w:bookmarkEnd w:id="12646"/>
          </w:p>
          <w:p w:rsidR="00343C5A" w:rsidRPr="003238D3" w:rsidDel="005A234B" w:rsidRDefault="00343C5A" w:rsidP="00343C5A">
            <w:pPr>
              <w:pStyle w:val="Textoindependiente"/>
              <w:rPr>
                <w:del w:id="12647" w:author="Javier Quintana Pérez" w:date="2022-11-13T19:33:00Z"/>
                <w:rFonts w:ascii="Source Sans Pro" w:hAnsi="Source Sans Pro"/>
                <w:i w:val="0"/>
                <w:sz w:val="20"/>
                <w:u w:val="single"/>
                <w:rPrChange w:id="12648" w:author="Javier Quintana Pérez" w:date="2022-05-09T17:42:00Z">
                  <w:rPr>
                    <w:del w:id="12649" w:author="Javier Quintana Pérez" w:date="2022-11-13T19:33:00Z"/>
                    <w:rFonts w:ascii="NewsGotT" w:hAnsi="NewsGotT"/>
                    <w:i w:val="0"/>
                    <w:sz w:val="20"/>
                    <w:u w:val="single"/>
                  </w:rPr>
                </w:rPrChange>
              </w:rPr>
            </w:pPr>
            <w:bookmarkStart w:id="12650" w:name="_Toc120637087"/>
            <w:bookmarkStart w:id="12651" w:name="_Toc120640635"/>
            <w:bookmarkStart w:id="12652" w:name="_Toc122537642"/>
            <w:bookmarkEnd w:id="12650"/>
            <w:bookmarkEnd w:id="12651"/>
            <w:bookmarkEnd w:id="12652"/>
          </w:p>
          <w:p w:rsidR="00343C5A" w:rsidRPr="003238D3" w:rsidDel="005A234B" w:rsidRDefault="00343C5A" w:rsidP="00343C5A">
            <w:pPr>
              <w:pStyle w:val="Textoindependiente"/>
              <w:rPr>
                <w:del w:id="12653" w:author="Javier Quintana Pérez" w:date="2022-11-13T19:33:00Z"/>
                <w:rFonts w:ascii="Source Sans Pro" w:hAnsi="Source Sans Pro"/>
                <w:i w:val="0"/>
                <w:sz w:val="20"/>
                <w:u w:val="single"/>
                <w:rPrChange w:id="12654" w:author="Javier Quintana Pérez" w:date="2022-05-09T17:42:00Z">
                  <w:rPr>
                    <w:del w:id="12655" w:author="Javier Quintana Pérez" w:date="2022-11-13T19:33:00Z"/>
                    <w:rFonts w:ascii="NewsGotT" w:hAnsi="NewsGotT"/>
                    <w:i w:val="0"/>
                    <w:sz w:val="20"/>
                    <w:u w:val="single"/>
                  </w:rPr>
                </w:rPrChange>
              </w:rPr>
            </w:pPr>
            <w:bookmarkStart w:id="12656" w:name="_Toc120637088"/>
            <w:bookmarkStart w:id="12657" w:name="_Toc120640636"/>
            <w:bookmarkStart w:id="12658" w:name="_Toc122537643"/>
            <w:bookmarkEnd w:id="12656"/>
            <w:bookmarkEnd w:id="12657"/>
            <w:bookmarkEnd w:id="12658"/>
          </w:p>
        </w:tc>
        <w:bookmarkStart w:id="12659" w:name="_Toc120637089"/>
        <w:bookmarkStart w:id="12660" w:name="_Toc120640637"/>
        <w:bookmarkStart w:id="12661" w:name="_Toc122537644"/>
        <w:bookmarkEnd w:id="12659"/>
        <w:bookmarkEnd w:id="12660"/>
        <w:bookmarkEnd w:id="12661"/>
      </w:tr>
    </w:tbl>
    <w:p w:rsidR="0066627B" w:rsidRPr="003238D3" w:rsidDel="005A234B" w:rsidRDefault="0066627B" w:rsidP="0066627B">
      <w:pPr>
        <w:rPr>
          <w:ins w:id="12662" w:author="mjsierra" w:date="2022-07-29T11:38:00Z"/>
          <w:del w:id="12663" w:author="Javier Quintana Pérez" w:date="2022-11-13T19:33:00Z"/>
          <w:rFonts w:ascii="Source Sans Pro" w:hAnsi="Source Sans Pro"/>
          <w:color w:val="000000"/>
        </w:rPr>
      </w:pPr>
      <w:bookmarkStart w:id="12664" w:name="_Toc120637090"/>
      <w:bookmarkStart w:id="12665" w:name="_Toc120640638"/>
      <w:bookmarkStart w:id="12666" w:name="_Toc122537645"/>
      <w:bookmarkEnd w:id="12664"/>
      <w:bookmarkEnd w:id="12665"/>
      <w:bookmarkEnd w:id="1266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6627B" w:rsidRPr="003238D3" w:rsidDel="005A234B" w:rsidTr="00892606">
        <w:trPr>
          <w:jc w:val="center"/>
          <w:ins w:id="12667" w:author="mjsierra" w:date="2022-07-29T11:38:00Z"/>
          <w:del w:id="12668" w:author="Javier Quintana Pérez" w:date="2022-11-13T19:33:00Z"/>
        </w:trPr>
        <w:tc>
          <w:tcPr>
            <w:tcW w:w="5000" w:type="pct"/>
            <w:shd w:val="clear" w:color="auto" w:fill="auto"/>
          </w:tcPr>
          <w:p w:rsidR="0066627B" w:rsidRPr="003238D3" w:rsidDel="005A234B" w:rsidRDefault="0066627B">
            <w:pPr>
              <w:rPr>
                <w:ins w:id="12669" w:author="mjsierra" w:date="2022-07-29T11:38:00Z"/>
                <w:del w:id="12670" w:author="Javier Quintana Pérez" w:date="2022-11-13T19:33:00Z"/>
                <w:rFonts w:ascii="Source Sans Pro" w:hAnsi="Source Sans Pro"/>
                <w:b/>
                <w:sz w:val="16"/>
                <w:szCs w:val="16"/>
              </w:rPr>
            </w:pPr>
            <w:ins w:id="12671" w:author="mjsierra" w:date="2022-07-29T11:38:00Z">
              <w:del w:id="12672" w:author="Javier Quintana Pérez" w:date="2022-11-13T19:33:00Z">
                <w:r w:rsidRPr="002301F6" w:rsidDel="005A234B">
                  <w:rPr>
                    <w:rFonts w:ascii="Source Sans Pro" w:hAnsi="Source Sans Pro"/>
                    <w:b/>
                    <w:sz w:val="16"/>
                    <w:szCs w:val="16"/>
                  </w:rPr>
                  <w:delText xml:space="preserve">Adjuntar en el Anejo </w:delText>
                </w:r>
                <w:r w:rsidDel="005A234B">
                  <w:rPr>
                    <w:rFonts w:ascii="Source Sans Pro" w:hAnsi="Source Sans Pro"/>
                    <w:b/>
                    <w:sz w:val="16"/>
                    <w:szCs w:val="16"/>
                  </w:rPr>
                  <w:delText>8</w:delText>
                </w:r>
                <w:r w:rsidRPr="002301F6" w:rsidDel="005A234B">
                  <w:rPr>
                    <w:rFonts w:ascii="Source Sans Pro" w:hAnsi="Source Sans Pro"/>
                    <w:b/>
                    <w:sz w:val="16"/>
                    <w:szCs w:val="16"/>
                  </w:rPr>
                  <w:delText xml:space="preserve"> </w:delText>
                </w:r>
                <w:r w:rsidDel="005A234B">
                  <w:rPr>
                    <w:rFonts w:ascii="Source Sans Pro" w:hAnsi="Source Sans Pro"/>
                    <w:b/>
                    <w:sz w:val="16"/>
                    <w:szCs w:val="16"/>
                  </w:rPr>
                  <w:delText>instrucciones de montaje</w:delText>
                </w:r>
                <w:r w:rsidRPr="002301F6" w:rsidDel="005A234B">
                  <w:rPr>
                    <w:rFonts w:ascii="Source Sans Pro" w:hAnsi="Source Sans Pro"/>
                    <w:b/>
                    <w:sz w:val="16"/>
                    <w:szCs w:val="16"/>
                  </w:rPr>
                  <w:delText xml:space="preserve"> de los elementos prefabricados que se suministrarán a la obra.</w:delText>
                </w:r>
                <w:bookmarkStart w:id="12673" w:name="_Toc120637091"/>
                <w:bookmarkStart w:id="12674" w:name="_Toc120640639"/>
                <w:bookmarkStart w:id="12675" w:name="_Toc122537646"/>
                <w:bookmarkEnd w:id="12673"/>
                <w:bookmarkEnd w:id="12674"/>
                <w:bookmarkEnd w:id="12675"/>
              </w:del>
            </w:ins>
          </w:p>
        </w:tc>
        <w:bookmarkStart w:id="12676" w:name="_Toc120637092"/>
        <w:bookmarkStart w:id="12677" w:name="_Toc120640640"/>
        <w:bookmarkStart w:id="12678" w:name="_Toc122537647"/>
        <w:bookmarkEnd w:id="12676"/>
        <w:bookmarkEnd w:id="12677"/>
        <w:bookmarkEnd w:id="12678"/>
      </w:tr>
    </w:tbl>
    <w:p w:rsidR="00343C5A" w:rsidRPr="003238D3" w:rsidDel="000109EE" w:rsidRDefault="00343C5A" w:rsidP="00834ECC">
      <w:pPr>
        <w:rPr>
          <w:del w:id="12679" w:author="Javier Quintana Pérez" w:date="2022-05-11T17:59:00Z"/>
          <w:rFonts w:ascii="Source Sans Pro" w:hAnsi="Source Sans Pro"/>
          <w:rPrChange w:id="12680" w:author="Javier Quintana Pérez" w:date="2022-05-09T17:42:00Z">
            <w:rPr>
              <w:del w:id="12681" w:author="Javier Quintana Pérez" w:date="2022-05-11T17:59:00Z"/>
            </w:rPr>
          </w:rPrChange>
        </w:rPr>
      </w:pPr>
      <w:bookmarkStart w:id="12682" w:name="_Toc103186579"/>
      <w:bookmarkStart w:id="12683" w:name="_Toc109226285"/>
      <w:bookmarkStart w:id="12684" w:name="_Toc120637093"/>
      <w:bookmarkStart w:id="12685" w:name="_Toc120640641"/>
      <w:bookmarkStart w:id="12686" w:name="_Toc122537648"/>
      <w:bookmarkEnd w:id="12682"/>
      <w:bookmarkEnd w:id="12683"/>
      <w:bookmarkEnd w:id="12684"/>
      <w:bookmarkEnd w:id="12685"/>
      <w:bookmarkEnd w:id="12686"/>
    </w:p>
    <w:p w:rsidR="001D2879" w:rsidRPr="003238D3" w:rsidDel="000109EE" w:rsidRDefault="001D2879" w:rsidP="00834ECC">
      <w:pPr>
        <w:rPr>
          <w:del w:id="12687" w:author="Javier Quintana Pérez" w:date="2022-05-11T17:59:00Z"/>
          <w:rFonts w:ascii="Source Sans Pro" w:hAnsi="Source Sans Pro"/>
          <w:rPrChange w:id="12688" w:author="Javier Quintana Pérez" w:date="2022-05-09T17:42:00Z">
            <w:rPr>
              <w:del w:id="12689" w:author="Javier Quintana Pérez" w:date="2022-05-11T17:59:00Z"/>
            </w:rPr>
          </w:rPrChange>
        </w:rPr>
      </w:pPr>
      <w:bookmarkStart w:id="12690" w:name="_Toc103186580"/>
      <w:bookmarkStart w:id="12691" w:name="_Toc109226286"/>
      <w:bookmarkStart w:id="12692" w:name="_Toc120637094"/>
      <w:bookmarkStart w:id="12693" w:name="_Toc120640642"/>
      <w:bookmarkStart w:id="12694" w:name="_Toc122537649"/>
      <w:bookmarkEnd w:id="12690"/>
      <w:bookmarkEnd w:id="12691"/>
      <w:bookmarkEnd w:id="12692"/>
      <w:bookmarkEnd w:id="12693"/>
      <w:bookmarkEnd w:id="12694"/>
    </w:p>
    <w:p w:rsidR="00000000" w:rsidRDefault="00D919CB">
      <w:pPr>
        <w:pStyle w:val="Nivel2"/>
        <w:numPr>
          <w:ilvl w:val="1"/>
          <w:numId w:val="40"/>
        </w:numPr>
        <w:tabs>
          <w:tab w:val="clear" w:pos="851"/>
          <w:tab w:val="left" w:pos="426"/>
        </w:tabs>
        <w:ind w:left="567" w:hanging="567"/>
        <w:rPr>
          <w:del w:id="12695" w:author="Javier Quintana Pérez" w:date="2022-11-13T19:33:00Z"/>
          <w:rFonts w:ascii="Source Sans Pro" w:hAnsi="Source Sans Pro"/>
          <w:rPrChange w:id="12696" w:author="Javier Quintana Pérez" w:date="2022-05-09T17:42:00Z">
            <w:rPr>
              <w:del w:id="12697" w:author="Javier Quintana Pérez" w:date="2022-11-13T19:33:00Z"/>
            </w:rPr>
          </w:rPrChange>
        </w:rPr>
        <w:pPrChange w:id="12698" w:author="Javier Quintana Pérez" w:date="2022-05-11T17:58:00Z">
          <w:pPr>
            <w:pStyle w:val="Nivel2"/>
          </w:pPr>
        </w:pPrChange>
      </w:pPr>
      <w:bookmarkStart w:id="12699" w:name="_Toc520122159"/>
      <w:bookmarkStart w:id="12700" w:name="_Toc520134304"/>
      <w:bookmarkStart w:id="12701" w:name="_Toc520134621"/>
      <w:bookmarkStart w:id="12702" w:name="_Toc520135899"/>
      <w:bookmarkStart w:id="12703" w:name="_Toc520136320"/>
      <w:bookmarkStart w:id="12704" w:name="_Toc529041574"/>
      <w:bookmarkStart w:id="12705" w:name="_Toc529270492"/>
      <w:bookmarkStart w:id="12706" w:name="_Toc532372562"/>
      <w:bookmarkStart w:id="12707" w:name="_Toc532373520"/>
      <w:bookmarkStart w:id="12708" w:name="_Toc532374026"/>
      <w:del w:id="12709" w:author="Javier Quintana Pérez" w:date="2022-05-11T17:58:00Z">
        <w:r w:rsidRPr="00D919CB">
          <w:rPr>
            <w:rFonts w:ascii="Source Sans Pro" w:hAnsi="Source Sans Pro"/>
            <w:rPrChange w:id="12710" w:author="Javier Quintana Pérez" w:date="2022-05-09T17:42:00Z">
              <w:rPr>
                <w:color w:val="0000FF"/>
                <w:u w:val="single"/>
              </w:rPr>
            </w:rPrChange>
          </w:rPr>
          <w:delText xml:space="preserve"> </w:delText>
        </w:r>
      </w:del>
      <w:del w:id="12711" w:author="Javier Quintana Pérez" w:date="2022-11-13T19:33:00Z">
        <w:r w:rsidRPr="00D919CB">
          <w:rPr>
            <w:rFonts w:ascii="Source Sans Pro" w:hAnsi="Source Sans Pro"/>
            <w:rPrChange w:id="12712" w:author="Javier Quintana Pérez" w:date="2022-05-09T17:42:00Z">
              <w:rPr>
                <w:color w:val="0000FF"/>
                <w:u w:val="single"/>
              </w:rPr>
            </w:rPrChange>
          </w:rPr>
          <w:delText>DOCUMENTACIÓN DURANTE EL SUMINISTRO. ALBARÁN</w:delText>
        </w:r>
        <w:bookmarkStart w:id="12713" w:name="_Toc120637095"/>
        <w:bookmarkStart w:id="12714" w:name="_Toc120640643"/>
        <w:bookmarkStart w:id="12715" w:name="_Toc122537650"/>
        <w:bookmarkEnd w:id="12699"/>
        <w:bookmarkEnd w:id="12700"/>
        <w:bookmarkEnd w:id="12701"/>
        <w:bookmarkEnd w:id="12702"/>
        <w:bookmarkEnd w:id="12703"/>
        <w:bookmarkEnd w:id="12704"/>
        <w:bookmarkEnd w:id="12705"/>
        <w:bookmarkEnd w:id="12706"/>
        <w:bookmarkEnd w:id="12707"/>
        <w:bookmarkEnd w:id="12708"/>
        <w:bookmarkEnd w:id="12713"/>
        <w:bookmarkEnd w:id="12714"/>
        <w:bookmarkEnd w:id="12715"/>
      </w:del>
    </w:p>
    <w:p w:rsidR="00834ECC" w:rsidRPr="00F23E38" w:rsidDel="005A234B" w:rsidRDefault="00F23E38" w:rsidP="00834ECC">
      <w:pPr>
        <w:rPr>
          <w:del w:id="12716" w:author="Javier Quintana Pérez" w:date="2022-11-13T19:33:00Z"/>
          <w:rFonts w:ascii="Source Sans Pro" w:hAnsi="Source Sans Pro"/>
          <w:color w:val="0000FF"/>
          <w:rPrChange w:id="12717" w:author="mjsierra" w:date="2022-07-29T11:28:00Z">
            <w:rPr>
              <w:del w:id="12718" w:author="Javier Quintana Pérez" w:date="2022-11-13T19:33:00Z"/>
            </w:rPr>
          </w:rPrChange>
        </w:rPr>
      </w:pPr>
      <w:ins w:id="12719" w:author="mjsierra" w:date="2022-07-29T11:28:00Z">
        <w:del w:id="12720" w:author="Javier Quintana Pérez" w:date="2022-11-13T19:33:00Z">
          <w:r w:rsidDel="005A234B">
            <w:rPr>
              <w:rFonts w:ascii="Source Sans Pro" w:hAnsi="Source Sans Pro"/>
              <w:color w:val="0000FF"/>
            </w:rPr>
            <w:delText>Meter recuadro con exigencias del CodE sobre el albarán</w:delText>
          </w:r>
        </w:del>
      </w:ins>
      <w:bookmarkStart w:id="12721" w:name="_Toc120637096"/>
      <w:bookmarkStart w:id="12722" w:name="_Toc120640644"/>
      <w:bookmarkStart w:id="12723" w:name="_Toc122537651"/>
      <w:bookmarkEnd w:id="12721"/>
      <w:bookmarkEnd w:id="12722"/>
      <w:bookmarkEnd w:id="1272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2724" w:author="Javier Quintana Pérez" w:date="2022-05-11T17:58: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2725">
          <w:tblGrid>
            <w:gridCol w:w="6665"/>
            <w:gridCol w:w="1371"/>
            <w:gridCol w:w="1250"/>
          </w:tblGrid>
        </w:tblGridChange>
      </w:tblGrid>
      <w:tr w:rsidR="00834ECC" w:rsidRPr="003238D3" w:rsidDel="005A234B" w:rsidTr="000109EE">
        <w:trPr>
          <w:jc w:val="center"/>
          <w:del w:id="12726" w:author="Javier Quintana Pérez" w:date="2022-11-13T19:33:00Z"/>
          <w:trPrChange w:id="12727" w:author="Javier Quintana Pérez" w:date="2022-05-11T17:58:00Z">
            <w:trPr>
              <w:jc w:val="center"/>
            </w:trPr>
          </w:trPrChange>
        </w:trPr>
        <w:tc>
          <w:tcPr>
            <w:tcW w:w="3589" w:type="pct"/>
            <w:tcBorders>
              <w:top w:val="nil"/>
              <w:left w:val="nil"/>
            </w:tcBorders>
            <w:shd w:val="clear" w:color="auto" w:fill="auto"/>
            <w:tcPrChange w:id="12728" w:author="Javier Quintana Pérez" w:date="2022-05-11T17:58:00Z">
              <w:tcPr>
                <w:tcW w:w="3589" w:type="pct"/>
                <w:shd w:val="clear" w:color="auto" w:fill="auto"/>
              </w:tcPr>
            </w:tcPrChange>
          </w:tcPr>
          <w:p w:rsidR="00834ECC" w:rsidRPr="003238D3" w:rsidDel="005A234B" w:rsidRDefault="00834ECC" w:rsidP="00834ECC">
            <w:pPr>
              <w:pStyle w:val="Textoindependiente"/>
              <w:ind w:left="360"/>
              <w:jc w:val="left"/>
              <w:rPr>
                <w:del w:id="12729" w:author="Javier Quintana Pérez" w:date="2022-11-13T19:33:00Z"/>
                <w:rFonts w:ascii="Source Sans Pro" w:hAnsi="Source Sans Pro"/>
                <w:i w:val="0"/>
                <w:sz w:val="20"/>
                <w:rPrChange w:id="12730" w:author="Javier Quintana Pérez" w:date="2022-05-09T17:42:00Z">
                  <w:rPr>
                    <w:del w:id="12731" w:author="Javier Quintana Pérez" w:date="2022-11-13T19:33:00Z"/>
                    <w:rFonts w:ascii="NewsGotT" w:hAnsi="NewsGotT"/>
                    <w:i w:val="0"/>
                    <w:sz w:val="20"/>
                  </w:rPr>
                </w:rPrChange>
              </w:rPr>
            </w:pPr>
            <w:bookmarkStart w:id="12732" w:name="_Toc120637097"/>
            <w:bookmarkStart w:id="12733" w:name="_Toc120640645"/>
            <w:bookmarkStart w:id="12734" w:name="_Toc122537652"/>
            <w:bookmarkEnd w:id="12732"/>
            <w:bookmarkEnd w:id="12733"/>
            <w:bookmarkEnd w:id="12734"/>
          </w:p>
        </w:tc>
        <w:tc>
          <w:tcPr>
            <w:tcW w:w="705" w:type="pct"/>
            <w:shd w:val="clear" w:color="auto" w:fill="auto"/>
            <w:tcPrChange w:id="12735" w:author="Javier Quintana Pérez" w:date="2022-05-11T17:58:00Z">
              <w:tcPr>
                <w:tcW w:w="738" w:type="pct"/>
                <w:shd w:val="clear" w:color="auto" w:fill="auto"/>
              </w:tcPr>
            </w:tcPrChange>
          </w:tcPr>
          <w:p w:rsidR="00834ECC" w:rsidRPr="003238D3" w:rsidDel="005A234B" w:rsidRDefault="00D919CB" w:rsidP="00834ECC">
            <w:pPr>
              <w:jc w:val="center"/>
              <w:rPr>
                <w:del w:id="12736" w:author="Javier Quintana Pérez" w:date="2022-11-13T19:33:00Z"/>
                <w:rFonts w:ascii="Source Sans Pro" w:hAnsi="Source Sans Pro"/>
                <w:rPrChange w:id="12737" w:author="Javier Quintana Pérez" w:date="2022-05-09T17:42:00Z">
                  <w:rPr>
                    <w:del w:id="12738" w:author="Javier Quintana Pérez" w:date="2022-11-13T19:33:00Z"/>
                  </w:rPr>
                </w:rPrChange>
              </w:rPr>
            </w:pPr>
            <w:del w:id="12739" w:author="Javier Quintana Pérez" w:date="2022-11-13T19:33:00Z">
              <w:r w:rsidRPr="00D919CB">
                <w:rPr>
                  <w:rFonts w:ascii="Source Sans Pro" w:hAnsi="Source Sans Pro"/>
                  <w:rPrChange w:id="12740" w:author="Javier Quintana Pérez" w:date="2022-05-09T17:42:00Z">
                    <w:rPr>
                      <w:color w:val="0000FF"/>
                      <w:u w:val="single"/>
                    </w:rPr>
                  </w:rPrChange>
                </w:rPr>
                <w:delText>SI</w:delText>
              </w:r>
              <w:bookmarkStart w:id="12741" w:name="_Toc120637098"/>
              <w:bookmarkStart w:id="12742" w:name="_Toc120640646"/>
              <w:bookmarkStart w:id="12743" w:name="_Toc122537653"/>
              <w:bookmarkEnd w:id="12741"/>
              <w:bookmarkEnd w:id="12742"/>
              <w:bookmarkEnd w:id="12743"/>
            </w:del>
          </w:p>
        </w:tc>
        <w:tc>
          <w:tcPr>
            <w:tcW w:w="706" w:type="pct"/>
            <w:shd w:val="clear" w:color="auto" w:fill="auto"/>
            <w:tcPrChange w:id="12744" w:author="Javier Quintana Pérez" w:date="2022-05-11T17:58:00Z">
              <w:tcPr>
                <w:tcW w:w="674" w:type="pct"/>
                <w:shd w:val="clear" w:color="auto" w:fill="auto"/>
              </w:tcPr>
            </w:tcPrChange>
          </w:tcPr>
          <w:p w:rsidR="00834ECC" w:rsidRPr="003238D3" w:rsidDel="005A234B" w:rsidRDefault="00D919CB" w:rsidP="00834ECC">
            <w:pPr>
              <w:jc w:val="center"/>
              <w:rPr>
                <w:del w:id="12745" w:author="Javier Quintana Pérez" w:date="2022-11-13T19:33:00Z"/>
                <w:rFonts w:ascii="Source Sans Pro" w:hAnsi="Source Sans Pro"/>
                <w:rPrChange w:id="12746" w:author="Javier Quintana Pérez" w:date="2022-05-09T17:42:00Z">
                  <w:rPr>
                    <w:del w:id="12747" w:author="Javier Quintana Pérez" w:date="2022-11-13T19:33:00Z"/>
                  </w:rPr>
                </w:rPrChange>
              </w:rPr>
            </w:pPr>
            <w:del w:id="12748" w:author="Javier Quintana Pérez" w:date="2022-11-13T19:33:00Z">
              <w:r w:rsidRPr="00D919CB">
                <w:rPr>
                  <w:rFonts w:ascii="Source Sans Pro" w:hAnsi="Source Sans Pro"/>
                  <w:rPrChange w:id="12749" w:author="Javier Quintana Pérez" w:date="2022-05-09T17:42:00Z">
                    <w:rPr>
                      <w:color w:val="0000FF"/>
                      <w:u w:val="single"/>
                    </w:rPr>
                  </w:rPrChange>
                </w:rPr>
                <w:delText>NO</w:delText>
              </w:r>
              <w:bookmarkStart w:id="12750" w:name="_Toc120637099"/>
              <w:bookmarkStart w:id="12751" w:name="_Toc120640647"/>
              <w:bookmarkStart w:id="12752" w:name="_Toc122537654"/>
              <w:bookmarkEnd w:id="12750"/>
              <w:bookmarkEnd w:id="12751"/>
              <w:bookmarkEnd w:id="12752"/>
            </w:del>
          </w:p>
        </w:tc>
        <w:bookmarkStart w:id="12753" w:name="_Toc120637100"/>
        <w:bookmarkStart w:id="12754" w:name="_Toc120640648"/>
        <w:bookmarkStart w:id="12755" w:name="_Toc122537655"/>
        <w:bookmarkEnd w:id="12753"/>
        <w:bookmarkEnd w:id="12754"/>
        <w:bookmarkEnd w:id="12755"/>
      </w:tr>
      <w:tr w:rsidR="00834ECC" w:rsidRPr="003238D3" w:rsidDel="005A234B" w:rsidTr="000109EE">
        <w:trPr>
          <w:jc w:val="center"/>
          <w:del w:id="12756" w:author="Javier Quintana Pérez" w:date="2022-11-13T19:33:00Z"/>
          <w:trPrChange w:id="12757" w:author="Javier Quintana Pérez" w:date="2022-05-11T17:58:00Z">
            <w:trPr>
              <w:jc w:val="center"/>
            </w:trPr>
          </w:trPrChange>
        </w:trPr>
        <w:tc>
          <w:tcPr>
            <w:tcW w:w="3589" w:type="pct"/>
            <w:shd w:val="clear" w:color="auto" w:fill="auto"/>
            <w:tcPrChange w:id="12758" w:author="Javier Quintana Pérez" w:date="2022-05-11T17:58:00Z">
              <w:tcPr>
                <w:tcW w:w="3589" w:type="pct"/>
                <w:shd w:val="clear" w:color="auto" w:fill="auto"/>
              </w:tcPr>
            </w:tcPrChange>
          </w:tcPr>
          <w:p w:rsidR="00834ECC" w:rsidRPr="003238D3" w:rsidDel="005A234B" w:rsidRDefault="00D919CB" w:rsidP="00834ECC">
            <w:pPr>
              <w:pStyle w:val="Textoindependiente"/>
              <w:numPr>
                <w:ilvl w:val="0"/>
                <w:numId w:val="9"/>
              </w:numPr>
              <w:tabs>
                <w:tab w:val="clear" w:pos="567"/>
              </w:tabs>
              <w:spacing w:line="240" w:lineRule="auto"/>
              <w:jc w:val="left"/>
              <w:rPr>
                <w:del w:id="12759" w:author="Javier Quintana Pérez" w:date="2022-11-13T19:33:00Z"/>
                <w:rFonts w:ascii="Source Sans Pro" w:hAnsi="Source Sans Pro"/>
                <w:i w:val="0"/>
                <w:sz w:val="20"/>
                <w:rPrChange w:id="12760" w:author="Javier Quintana Pérez" w:date="2022-05-09T17:42:00Z">
                  <w:rPr>
                    <w:del w:id="12761" w:author="Javier Quintana Pérez" w:date="2022-11-13T19:33:00Z"/>
                    <w:rFonts w:ascii="NewsGotT" w:hAnsi="NewsGotT"/>
                    <w:i w:val="0"/>
                    <w:sz w:val="20"/>
                  </w:rPr>
                </w:rPrChange>
              </w:rPr>
            </w:pPr>
            <w:del w:id="12762" w:author="Javier Quintana Pérez" w:date="2022-11-13T19:33:00Z">
              <w:r w:rsidRPr="00D919CB">
                <w:rPr>
                  <w:rFonts w:ascii="Source Sans Pro" w:hAnsi="Source Sans Pro"/>
                  <w:i w:val="0"/>
                  <w:rPrChange w:id="12763" w:author="Javier Quintana Pérez" w:date="2022-05-09T17:42:00Z">
                    <w:rPr>
                      <w:i w:val="0"/>
                      <w:color w:val="0000FF"/>
                      <w:u w:val="single"/>
                    </w:rPr>
                  </w:rPrChange>
                </w:rPr>
                <w:delText>¿Acompaña a cada entrega un albarán?</w:delText>
              </w:r>
              <w:bookmarkStart w:id="12764" w:name="_Toc120637101"/>
              <w:bookmarkStart w:id="12765" w:name="_Toc120640649"/>
              <w:bookmarkStart w:id="12766" w:name="_Toc122537656"/>
              <w:bookmarkEnd w:id="12764"/>
              <w:bookmarkEnd w:id="12765"/>
              <w:bookmarkEnd w:id="12766"/>
            </w:del>
          </w:p>
        </w:tc>
        <w:tc>
          <w:tcPr>
            <w:tcW w:w="705" w:type="pct"/>
            <w:shd w:val="clear" w:color="auto" w:fill="auto"/>
            <w:tcPrChange w:id="12767" w:author="Javier Quintana Pérez" w:date="2022-05-11T17:58:00Z">
              <w:tcPr>
                <w:tcW w:w="738" w:type="pct"/>
                <w:shd w:val="clear" w:color="auto" w:fill="auto"/>
              </w:tcPr>
            </w:tcPrChange>
          </w:tcPr>
          <w:p w:rsidR="00834ECC" w:rsidRPr="003238D3" w:rsidDel="005A234B" w:rsidRDefault="00834ECC" w:rsidP="00834ECC">
            <w:pPr>
              <w:jc w:val="center"/>
              <w:rPr>
                <w:del w:id="12768" w:author="Javier Quintana Pérez" w:date="2022-11-13T19:33:00Z"/>
                <w:rFonts w:ascii="Source Sans Pro" w:hAnsi="Source Sans Pro"/>
                <w:rPrChange w:id="12769" w:author="Javier Quintana Pérez" w:date="2022-05-09T17:42:00Z">
                  <w:rPr>
                    <w:del w:id="12770" w:author="Javier Quintana Pérez" w:date="2022-11-13T19:33:00Z"/>
                  </w:rPr>
                </w:rPrChange>
              </w:rPr>
            </w:pPr>
            <w:bookmarkStart w:id="12771" w:name="_Toc120637102"/>
            <w:bookmarkStart w:id="12772" w:name="_Toc120640650"/>
            <w:bookmarkStart w:id="12773" w:name="_Toc122537657"/>
            <w:bookmarkEnd w:id="12771"/>
            <w:bookmarkEnd w:id="12772"/>
            <w:bookmarkEnd w:id="12773"/>
          </w:p>
        </w:tc>
        <w:tc>
          <w:tcPr>
            <w:tcW w:w="706" w:type="pct"/>
            <w:shd w:val="clear" w:color="auto" w:fill="auto"/>
            <w:tcPrChange w:id="12774" w:author="Javier Quintana Pérez" w:date="2022-05-11T17:58:00Z">
              <w:tcPr>
                <w:tcW w:w="674" w:type="pct"/>
                <w:shd w:val="clear" w:color="auto" w:fill="auto"/>
              </w:tcPr>
            </w:tcPrChange>
          </w:tcPr>
          <w:p w:rsidR="00834ECC" w:rsidRPr="003238D3" w:rsidDel="005A234B" w:rsidRDefault="00834ECC" w:rsidP="00834ECC">
            <w:pPr>
              <w:jc w:val="center"/>
              <w:rPr>
                <w:del w:id="12775" w:author="Javier Quintana Pérez" w:date="2022-11-13T19:33:00Z"/>
                <w:rFonts w:ascii="Source Sans Pro" w:hAnsi="Source Sans Pro"/>
                <w:rPrChange w:id="12776" w:author="Javier Quintana Pérez" w:date="2022-05-09T17:42:00Z">
                  <w:rPr>
                    <w:del w:id="12777" w:author="Javier Quintana Pérez" w:date="2022-11-13T19:33:00Z"/>
                  </w:rPr>
                </w:rPrChange>
              </w:rPr>
            </w:pPr>
            <w:bookmarkStart w:id="12778" w:name="_Toc120637103"/>
            <w:bookmarkStart w:id="12779" w:name="_Toc120640651"/>
            <w:bookmarkStart w:id="12780" w:name="_Toc122537658"/>
            <w:bookmarkEnd w:id="12778"/>
            <w:bookmarkEnd w:id="12779"/>
            <w:bookmarkEnd w:id="12780"/>
          </w:p>
        </w:tc>
        <w:bookmarkStart w:id="12781" w:name="_Toc120637104"/>
        <w:bookmarkStart w:id="12782" w:name="_Toc120640652"/>
        <w:bookmarkStart w:id="12783" w:name="_Toc122537659"/>
        <w:bookmarkEnd w:id="12781"/>
        <w:bookmarkEnd w:id="12782"/>
        <w:bookmarkEnd w:id="12783"/>
      </w:tr>
    </w:tbl>
    <w:p w:rsidR="00B23D5E" w:rsidDel="00F23E38" w:rsidRDefault="00B23D5E" w:rsidP="00B20093">
      <w:pPr>
        <w:ind w:left="567"/>
        <w:rPr>
          <w:del w:id="12784" w:author="Javier Quintana Pérez" w:date="2022-05-11T17:58:00Z"/>
          <w:rFonts w:ascii="Source Sans Pro" w:hAnsi="Source Sans Pro"/>
        </w:rPr>
      </w:pPr>
      <w:bookmarkStart w:id="12785" w:name="_Toc120637105"/>
      <w:bookmarkStart w:id="12786" w:name="_Toc120640653"/>
      <w:bookmarkStart w:id="12787" w:name="_Toc122537660"/>
      <w:bookmarkEnd w:id="12785"/>
      <w:bookmarkEnd w:id="12786"/>
      <w:bookmarkEnd w:id="12787"/>
    </w:p>
    <w:p w:rsidR="00F23E38" w:rsidDel="005A234B" w:rsidRDefault="00F23E38">
      <w:pPr>
        <w:rPr>
          <w:ins w:id="12788" w:author="mjsierra" w:date="2022-07-29T11:26:00Z"/>
          <w:del w:id="12789" w:author="Javier Quintana Pérez" w:date="2022-11-13T19:33:00Z"/>
          <w:rFonts w:ascii="Source Sans Pro" w:hAnsi="Source Sans Pro"/>
        </w:rPr>
      </w:pPr>
      <w:bookmarkStart w:id="12790" w:name="_Toc120637106"/>
      <w:bookmarkStart w:id="12791" w:name="_Toc120640654"/>
      <w:bookmarkStart w:id="12792" w:name="_Toc122537661"/>
      <w:bookmarkEnd w:id="12790"/>
      <w:bookmarkEnd w:id="12791"/>
      <w:bookmarkEnd w:id="12792"/>
    </w:p>
    <w:p w:rsidR="00000000" w:rsidRDefault="00F23E38">
      <w:pPr>
        <w:pStyle w:val="Prrafodelista"/>
        <w:numPr>
          <w:ilvl w:val="0"/>
          <w:numId w:val="9"/>
        </w:numPr>
        <w:ind w:left="709"/>
        <w:rPr>
          <w:ins w:id="12793" w:author="mjsierra" w:date="2022-07-29T11:26:00Z"/>
          <w:del w:id="12794" w:author="Javier Quintana Pérez" w:date="2022-11-13T19:33:00Z"/>
          <w:i/>
          <w:rPrChange w:id="12795" w:author="mjsierra" w:date="2022-07-29T11:26:00Z">
            <w:rPr>
              <w:ins w:id="12796" w:author="mjsierra" w:date="2022-07-29T11:26:00Z"/>
              <w:del w:id="12797" w:author="Javier Quintana Pérez" w:date="2022-11-13T19:33:00Z"/>
            </w:rPr>
          </w:rPrChange>
        </w:rPr>
        <w:pPrChange w:id="12798" w:author="mjsierra" w:date="2022-07-29T11:26:00Z">
          <w:pPr/>
        </w:pPrChange>
      </w:pPr>
      <w:ins w:id="12799" w:author="mjsierra" w:date="2022-07-29T11:26:00Z">
        <w:del w:id="12800" w:author="Javier Quintana Pérez" w:date="2022-11-13T19:33:00Z">
          <w:r w:rsidRPr="002301F6" w:rsidDel="005A234B">
            <w:rPr>
              <w:rFonts w:ascii="Source Sans Pro" w:hAnsi="Source Sans Pro"/>
            </w:rPr>
            <w:delText>¿Incluye el albarán los siguientes datos?</w:delText>
          </w:r>
          <w:bookmarkStart w:id="12801" w:name="_Toc120637107"/>
          <w:bookmarkStart w:id="12802" w:name="_Toc120640655"/>
          <w:bookmarkStart w:id="12803" w:name="_Toc122537662"/>
          <w:bookmarkEnd w:id="12801"/>
          <w:bookmarkEnd w:id="12802"/>
          <w:bookmarkEnd w:id="12803"/>
        </w:del>
      </w:ins>
    </w:p>
    <w:p w:rsidR="00000000" w:rsidRDefault="00D919CB">
      <w:pPr>
        <w:pStyle w:val="Prrafodelista"/>
        <w:numPr>
          <w:ilvl w:val="0"/>
          <w:numId w:val="9"/>
        </w:numPr>
        <w:rPr>
          <w:del w:id="12804" w:author="Javier Quintana Pérez" w:date="2022-05-11T17:58:00Z"/>
          <w:rPrChange w:id="12805" w:author="Javier Quintana Pérez" w:date="2022-05-09T17:42:00Z">
            <w:rPr>
              <w:del w:id="12806" w:author="Javier Quintana Pérez" w:date="2022-05-11T17:58:00Z"/>
            </w:rPr>
          </w:rPrChange>
        </w:rPr>
        <w:pPrChange w:id="12807" w:author="Javier Quintana Pérez" w:date="2022-05-11T18:00:00Z">
          <w:pPr>
            <w:tabs>
              <w:tab w:val="left" w:pos="1384"/>
            </w:tabs>
          </w:pPr>
        </w:pPrChange>
      </w:pPr>
      <w:del w:id="12808" w:author="Javier Quintana Pérez" w:date="2022-05-11T17:58:00Z">
        <w:r w:rsidRPr="00D919CB">
          <w:rPr>
            <w:rPrChange w:id="12809" w:author="Javier Quintana Pérez" w:date="2022-05-09T17:42:00Z">
              <w:rPr>
                <w:color w:val="0000FF"/>
                <w:u w:val="single"/>
              </w:rPr>
            </w:rPrChange>
          </w:rPr>
          <w:tab/>
        </w:r>
        <w:bookmarkStart w:id="12810" w:name="_Toc120637108"/>
        <w:bookmarkStart w:id="12811" w:name="_Toc120640656"/>
        <w:bookmarkStart w:id="12812" w:name="_Toc122537663"/>
        <w:bookmarkEnd w:id="12810"/>
        <w:bookmarkEnd w:id="12811"/>
        <w:bookmarkEnd w:id="12812"/>
      </w:del>
    </w:p>
    <w:p w:rsidR="00000000" w:rsidRDefault="00834ECC">
      <w:pPr>
        <w:ind w:left="567"/>
        <w:rPr>
          <w:del w:id="12813" w:author="Javier Quintana Pérez" w:date="2022-01-24T17:11:00Z"/>
          <w:rFonts w:ascii="Source Sans Pro" w:hAnsi="Source Sans Pro"/>
          <w:rPrChange w:id="12814" w:author="Javier Quintana Pérez" w:date="2022-05-09T17:42:00Z">
            <w:rPr>
              <w:del w:id="12815" w:author="Javier Quintana Pérez" w:date="2022-01-24T17:11:00Z"/>
            </w:rPr>
          </w:rPrChange>
        </w:rPr>
        <w:pPrChange w:id="12816" w:author="Javier Quintana Pérez" w:date="2022-01-24T17:10:00Z">
          <w:pPr>
            <w:numPr>
              <w:numId w:val="11"/>
            </w:numPr>
            <w:ind w:left="567" w:hanging="425"/>
          </w:pPr>
        </w:pPrChange>
      </w:pPr>
      <w:del w:id="12817" w:author="Javier Quintana Pérez" w:date="2022-05-11T18:01:00Z">
        <w:r w:rsidRPr="003238D3" w:rsidDel="000109EE">
          <w:delText>¿Incluye el albarán los siguientes datos?</w:delText>
        </w:r>
      </w:del>
      <w:bookmarkStart w:id="12818" w:name="_Toc120637109"/>
      <w:bookmarkStart w:id="12819" w:name="_Toc120640657"/>
      <w:bookmarkStart w:id="12820" w:name="_Toc122537664"/>
      <w:bookmarkEnd w:id="12818"/>
      <w:bookmarkEnd w:id="12819"/>
      <w:bookmarkEnd w:id="12820"/>
    </w:p>
    <w:p w:rsidR="00B20093" w:rsidRPr="003238D3" w:rsidDel="005A234B" w:rsidRDefault="00B20093" w:rsidP="00B20093">
      <w:pPr>
        <w:ind w:left="567"/>
        <w:rPr>
          <w:del w:id="12821" w:author="Javier Quintana Pérez" w:date="2022-11-13T19:33:00Z"/>
          <w:rFonts w:ascii="Source Sans Pro" w:hAnsi="Source Sans Pro"/>
          <w:rPrChange w:id="12822" w:author="Javier Quintana Pérez" w:date="2022-05-09T17:42:00Z">
            <w:rPr>
              <w:del w:id="12823" w:author="Javier Quintana Pérez" w:date="2022-11-13T19:33:00Z"/>
            </w:rPr>
          </w:rPrChange>
        </w:rPr>
      </w:pPr>
      <w:bookmarkStart w:id="12824" w:name="_Toc120637110"/>
      <w:bookmarkStart w:id="12825" w:name="_Toc120640658"/>
      <w:bookmarkStart w:id="12826" w:name="_Toc122537665"/>
      <w:bookmarkEnd w:id="12824"/>
      <w:bookmarkEnd w:id="12825"/>
      <w:bookmarkEnd w:id="1282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2827" w:author="Javier Quintana Pérez" w:date="2022-07-20T16:49: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2828">
          <w:tblGrid>
            <w:gridCol w:w="6665"/>
            <w:gridCol w:w="1371"/>
            <w:gridCol w:w="1250"/>
          </w:tblGrid>
        </w:tblGridChange>
      </w:tblGrid>
      <w:tr w:rsidR="00834ECC" w:rsidRPr="003238D3" w:rsidDel="005A234B" w:rsidTr="00254A9D">
        <w:trPr>
          <w:tblHeader/>
          <w:jc w:val="center"/>
          <w:del w:id="12829" w:author="Javier Quintana Pérez" w:date="2022-11-13T19:33:00Z"/>
          <w:trPrChange w:id="12830" w:author="Javier Quintana Pérez" w:date="2022-07-20T16:49:00Z">
            <w:trPr>
              <w:jc w:val="center"/>
            </w:trPr>
          </w:trPrChange>
        </w:trPr>
        <w:tc>
          <w:tcPr>
            <w:tcW w:w="3589" w:type="pct"/>
            <w:tcBorders>
              <w:top w:val="nil"/>
              <w:left w:val="nil"/>
            </w:tcBorders>
            <w:shd w:val="clear" w:color="auto" w:fill="auto"/>
            <w:tcPrChange w:id="12831" w:author="Javier Quintana Pérez" w:date="2022-07-20T16:49:00Z">
              <w:tcPr>
                <w:tcW w:w="3589" w:type="pct"/>
                <w:shd w:val="clear" w:color="auto" w:fill="auto"/>
              </w:tcPr>
            </w:tcPrChange>
          </w:tcPr>
          <w:p w:rsidR="00000000" w:rsidRDefault="00C3369D">
            <w:pPr>
              <w:pStyle w:val="Prrafodelista"/>
              <w:ind w:left="709"/>
              <w:rPr>
                <w:ins w:id="12832" w:author="mjsierra" w:date="2022-07-29T11:26:00Z"/>
                <w:del w:id="12833" w:author="Javier Quintana Pérez" w:date="2022-11-13T19:33:00Z"/>
                <w:rPrChange w:id="12834" w:author="mjsierra" w:date="2022-07-29T11:26:00Z">
                  <w:rPr>
                    <w:ins w:id="12835" w:author="mjsierra" w:date="2022-07-29T11:26:00Z"/>
                    <w:del w:id="12836" w:author="Javier Quintana Pérez" w:date="2022-11-13T19:33:00Z"/>
                    <w:rFonts w:ascii="Source Sans Pro" w:hAnsi="Source Sans Pro"/>
                  </w:rPr>
                </w:rPrChange>
              </w:rPr>
              <w:pPrChange w:id="12837" w:author="mjsierra" w:date="2022-07-29T11:26:00Z">
                <w:pPr>
                  <w:pStyle w:val="Textoindependiente"/>
                  <w:ind w:left="360"/>
                  <w:jc w:val="left"/>
                </w:pPr>
              </w:pPrChange>
            </w:pPr>
            <w:bookmarkStart w:id="12838" w:name="_Toc120637111"/>
            <w:bookmarkStart w:id="12839" w:name="_Toc120640659"/>
            <w:bookmarkStart w:id="12840" w:name="_Toc122537666"/>
            <w:bookmarkEnd w:id="12838"/>
            <w:bookmarkEnd w:id="12839"/>
            <w:bookmarkEnd w:id="12840"/>
          </w:p>
          <w:p w:rsidR="00000000" w:rsidRDefault="00D919CB">
            <w:pPr>
              <w:pStyle w:val="Prrafodelista"/>
              <w:ind w:left="709"/>
              <w:rPr>
                <w:del w:id="12841" w:author="Javier Quintana Pérez" w:date="2022-11-13T19:33:00Z"/>
                <w:i/>
                <w:rPrChange w:id="12842" w:author="Javier Quintana Pérez" w:date="2022-05-11T18:01:00Z">
                  <w:rPr>
                    <w:del w:id="12843" w:author="Javier Quintana Pérez" w:date="2022-11-13T19:33:00Z"/>
                    <w:rFonts w:ascii="NewsGotT" w:hAnsi="NewsGotT"/>
                    <w:i w:val="0"/>
                    <w:sz w:val="20"/>
                  </w:rPr>
                </w:rPrChange>
              </w:rPr>
              <w:pPrChange w:id="12844" w:author="mjsierra" w:date="2022-07-29T11:26:00Z">
                <w:pPr>
                  <w:pStyle w:val="Textoindependiente"/>
                  <w:ind w:left="360"/>
                  <w:jc w:val="left"/>
                </w:pPr>
              </w:pPrChange>
            </w:pPr>
            <w:del w:id="12845" w:author="Javier Quintana Pérez" w:date="2022-11-13T19:33:00Z">
              <w:r w:rsidRPr="00D919CB">
                <w:rPr>
                  <w:rFonts w:ascii="Source Sans Pro" w:hAnsi="Source Sans Pro"/>
                  <w:rPrChange w:id="12846" w:author="Javier Quintana Pérez" w:date="2022-05-09T17:42:00Z">
                    <w:rPr>
                      <w:i w:val="0"/>
                      <w:color w:val="0000FF"/>
                      <w:u w:val="single"/>
                    </w:rPr>
                  </w:rPrChange>
                </w:rPr>
                <w:tab/>
              </w:r>
              <w:bookmarkStart w:id="12847" w:name="_Toc120637112"/>
              <w:bookmarkStart w:id="12848" w:name="_Toc120640660"/>
              <w:bookmarkStart w:id="12849" w:name="_Toc122537667"/>
              <w:bookmarkEnd w:id="12847"/>
              <w:bookmarkEnd w:id="12848"/>
              <w:bookmarkEnd w:id="12849"/>
            </w:del>
          </w:p>
        </w:tc>
        <w:tc>
          <w:tcPr>
            <w:tcW w:w="705" w:type="pct"/>
            <w:shd w:val="clear" w:color="auto" w:fill="auto"/>
            <w:tcPrChange w:id="12850" w:author="Javier Quintana Pérez" w:date="2022-07-20T16:49:00Z">
              <w:tcPr>
                <w:tcW w:w="738" w:type="pct"/>
                <w:shd w:val="clear" w:color="auto" w:fill="auto"/>
              </w:tcPr>
            </w:tcPrChange>
          </w:tcPr>
          <w:p w:rsidR="00834ECC" w:rsidRPr="003238D3" w:rsidDel="005A234B" w:rsidRDefault="00D919CB" w:rsidP="00834ECC">
            <w:pPr>
              <w:jc w:val="center"/>
              <w:rPr>
                <w:del w:id="12851" w:author="Javier Quintana Pérez" w:date="2022-11-13T19:33:00Z"/>
                <w:rFonts w:ascii="Source Sans Pro" w:hAnsi="Source Sans Pro"/>
                <w:rPrChange w:id="12852" w:author="Javier Quintana Pérez" w:date="2022-05-09T17:42:00Z">
                  <w:rPr>
                    <w:del w:id="12853" w:author="Javier Quintana Pérez" w:date="2022-11-13T19:33:00Z"/>
                  </w:rPr>
                </w:rPrChange>
              </w:rPr>
            </w:pPr>
            <w:del w:id="12854" w:author="Javier Quintana Pérez" w:date="2022-11-13T19:33:00Z">
              <w:r w:rsidRPr="00D919CB">
                <w:rPr>
                  <w:rFonts w:ascii="Source Sans Pro" w:hAnsi="Source Sans Pro"/>
                  <w:rPrChange w:id="12855" w:author="Javier Quintana Pérez" w:date="2022-05-09T17:42:00Z">
                    <w:rPr>
                      <w:color w:val="0000FF"/>
                      <w:u w:val="single"/>
                    </w:rPr>
                  </w:rPrChange>
                </w:rPr>
                <w:delText>SI</w:delText>
              </w:r>
              <w:bookmarkStart w:id="12856" w:name="_Toc120637113"/>
              <w:bookmarkStart w:id="12857" w:name="_Toc120640661"/>
              <w:bookmarkStart w:id="12858" w:name="_Toc122537668"/>
              <w:bookmarkEnd w:id="12856"/>
              <w:bookmarkEnd w:id="12857"/>
              <w:bookmarkEnd w:id="12858"/>
            </w:del>
          </w:p>
        </w:tc>
        <w:tc>
          <w:tcPr>
            <w:tcW w:w="706" w:type="pct"/>
            <w:shd w:val="clear" w:color="auto" w:fill="auto"/>
            <w:tcPrChange w:id="12859" w:author="Javier Quintana Pérez" w:date="2022-07-20T16:49:00Z">
              <w:tcPr>
                <w:tcW w:w="674" w:type="pct"/>
                <w:shd w:val="clear" w:color="auto" w:fill="auto"/>
              </w:tcPr>
            </w:tcPrChange>
          </w:tcPr>
          <w:p w:rsidR="00834ECC" w:rsidRPr="003238D3" w:rsidDel="005A234B" w:rsidRDefault="00D919CB" w:rsidP="00834ECC">
            <w:pPr>
              <w:jc w:val="center"/>
              <w:rPr>
                <w:del w:id="12860" w:author="Javier Quintana Pérez" w:date="2022-11-13T19:33:00Z"/>
                <w:rFonts w:ascii="Source Sans Pro" w:hAnsi="Source Sans Pro"/>
                <w:rPrChange w:id="12861" w:author="Javier Quintana Pérez" w:date="2022-05-09T17:42:00Z">
                  <w:rPr>
                    <w:del w:id="12862" w:author="Javier Quintana Pérez" w:date="2022-11-13T19:33:00Z"/>
                  </w:rPr>
                </w:rPrChange>
              </w:rPr>
            </w:pPr>
            <w:del w:id="12863" w:author="Javier Quintana Pérez" w:date="2022-11-13T19:33:00Z">
              <w:r w:rsidRPr="00D919CB">
                <w:rPr>
                  <w:rFonts w:ascii="Source Sans Pro" w:hAnsi="Source Sans Pro"/>
                  <w:rPrChange w:id="12864" w:author="Javier Quintana Pérez" w:date="2022-05-09T17:42:00Z">
                    <w:rPr>
                      <w:color w:val="0000FF"/>
                      <w:u w:val="single"/>
                    </w:rPr>
                  </w:rPrChange>
                </w:rPr>
                <w:delText>NO</w:delText>
              </w:r>
              <w:bookmarkStart w:id="12865" w:name="_Toc120637114"/>
              <w:bookmarkStart w:id="12866" w:name="_Toc120640662"/>
              <w:bookmarkStart w:id="12867" w:name="_Toc122537669"/>
              <w:bookmarkEnd w:id="12865"/>
              <w:bookmarkEnd w:id="12866"/>
              <w:bookmarkEnd w:id="12867"/>
            </w:del>
          </w:p>
        </w:tc>
        <w:bookmarkStart w:id="12868" w:name="_Toc120637115"/>
        <w:bookmarkStart w:id="12869" w:name="_Toc120640663"/>
        <w:bookmarkStart w:id="12870" w:name="_Toc122537670"/>
        <w:bookmarkEnd w:id="12868"/>
        <w:bookmarkEnd w:id="12869"/>
        <w:bookmarkEnd w:id="12870"/>
      </w:tr>
      <w:tr w:rsidR="00834ECC" w:rsidRPr="003238D3" w:rsidDel="005A234B" w:rsidTr="000109EE">
        <w:trPr>
          <w:jc w:val="center"/>
          <w:del w:id="12871" w:author="Javier Quintana Pérez" w:date="2022-11-13T19:33:00Z"/>
          <w:trPrChange w:id="12872" w:author="Javier Quintana Pérez" w:date="2022-05-11T17:58:00Z">
            <w:trPr>
              <w:jc w:val="center"/>
            </w:trPr>
          </w:trPrChange>
        </w:trPr>
        <w:tc>
          <w:tcPr>
            <w:tcW w:w="3589" w:type="pct"/>
            <w:shd w:val="clear" w:color="auto" w:fill="auto"/>
            <w:tcPrChange w:id="12873" w:author="Javier Quintana Pérez" w:date="2022-05-11T17:58:00Z">
              <w:tcPr>
                <w:tcW w:w="3589" w:type="pct"/>
                <w:shd w:val="clear" w:color="auto" w:fill="auto"/>
              </w:tcPr>
            </w:tcPrChange>
          </w:tcPr>
          <w:p w:rsidR="00834ECC" w:rsidRPr="003238D3" w:rsidDel="005A234B" w:rsidRDefault="00D919CB">
            <w:pPr>
              <w:tabs>
                <w:tab w:val="clear" w:pos="567"/>
              </w:tabs>
              <w:spacing w:line="240" w:lineRule="auto"/>
              <w:jc w:val="left"/>
              <w:rPr>
                <w:del w:id="12874" w:author="Javier Quintana Pérez" w:date="2022-11-13T19:33:00Z"/>
                <w:rFonts w:ascii="Source Sans Pro" w:hAnsi="Source Sans Pro"/>
                <w:rPrChange w:id="12875" w:author="Javier Quintana Pérez" w:date="2022-05-09T17:42:00Z">
                  <w:rPr>
                    <w:del w:id="12876" w:author="Javier Quintana Pérez" w:date="2022-11-13T19:33:00Z"/>
                  </w:rPr>
                </w:rPrChange>
              </w:rPr>
            </w:pPr>
            <w:del w:id="12877" w:author="Javier Quintana Pérez" w:date="2022-11-13T19:33:00Z">
              <w:r w:rsidRPr="00D919CB">
                <w:rPr>
                  <w:rFonts w:ascii="Source Sans Pro" w:hAnsi="Source Sans Pro"/>
                  <w:rPrChange w:id="12878" w:author="Javier Quintana Pérez" w:date="2022-05-09T17:42:00Z">
                    <w:rPr>
                      <w:color w:val="0000FF"/>
                      <w:u w:val="single"/>
                    </w:rPr>
                  </w:rPrChange>
                </w:rPr>
                <w:delText xml:space="preserve"> Identificación del Suministrador</w:delText>
              </w:r>
              <w:bookmarkStart w:id="12879" w:name="_Toc120637116"/>
              <w:bookmarkStart w:id="12880" w:name="_Toc120640664"/>
              <w:bookmarkStart w:id="12881" w:name="_Toc122537671"/>
              <w:bookmarkEnd w:id="12879"/>
              <w:bookmarkEnd w:id="12880"/>
              <w:bookmarkEnd w:id="12881"/>
            </w:del>
          </w:p>
        </w:tc>
        <w:tc>
          <w:tcPr>
            <w:tcW w:w="705" w:type="pct"/>
            <w:shd w:val="clear" w:color="auto" w:fill="auto"/>
            <w:tcPrChange w:id="12882" w:author="Javier Quintana Pérez" w:date="2022-05-11T17:58:00Z">
              <w:tcPr>
                <w:tcW w:w="738" w:type="pct"/>
                <w:shd w:val="clear" w:color="auto" w:fill="auto"/>
              </w:tcPr>
            </w:tcPrChange>
          </w:tcPr>
          <w:p w:rsidR="00834ECC" w:rsidRPr="003238D3" w:rsidDel="005A234B" w:rsidRDefault="00834ECC" w:rsidP="00834ECC">
            <w:pPr>
              <w:jc w:val="center"/>
              <w:rPr>
                <w:del w:id="12883" w:author="Javier Quintana Pérez" w:date="2022-11-13T19:33:00Z"/>
                <w:rFonts w:ascii="Source Sans Pro" w:hAnsi="Source Sans Pro"/>
                <w:rPrChange w:id="12884" w:author="Javier Quintana Pérez" w:date="2022-05-09T17:42:00Z">
                  <w:rPr>
                    <w:del w:id="12885" w:author="Javier Quintana Pérez" w:date="2022-11-13T19:33:00Z"/>
                  </w:rPr>
                </w:rPrChange>
              </w:rPr>
            </w:pPr>
            <w:bookmarkStart w:id="12886" w:name="_Toc120637117"/>
            <w:bookmarkStart w:id="12887" w:name="_Toc120640665"/>
            <w:bookmarkStart w:id="12888" w:name="_Toc122537672"/>
            <w:bookmarkEnd w:id="12886"/>
            <w:bookmarkEnd w:id="12887"/>
            <w:bookmarkEnd w:id="12888"/>
          </w:p>
        </w:tc>
        <w:tc>
          <w:tcPr>
            <w:tcW w:w="706" w:type="pct"/>
            <w:shd w:val="clear" w:color="auto" w:fill="auto"/>
            <w:tcPrChange w:id="12889" w:author="Javier Quintana Pérez" w:date="2022-05-11T17:58:00Z">
              <w:tcPr>
                <w:tcW w:w="673" w:type="pct"/>
                <w:shd w:val="clear" w:color="auto" w:fill="auto"/>
              </w:tcPr>
            </w:tcPrChange>
          </w:tcPr>
          <w:p w:rsidR="00834ECC" w:rsidRPr="003238D3" w:rsidDel="005A234B" w:rsidRDefault="00834ECC" w:rsidP="00834ECC">
            <w:pPr>
              <w:jc w:val="center"/>
              <w:rPr>
                <w:del w:id="12890" w:author="Javier Quintana Pérez" w:date="2022-11-13T19:33:00Z"/>
                <w:rFonts w:ascii="Source Sans Pro" w:hAnsi="Source Sans Pro"/>
                <w:rPrChange w:id="12891" w:author="Javier Quintana Pérez" w:date="2022-05-09T17:42:00Z">
                  <w:rPr>
                    <w:del w:id="12892" w:author="Javier Quintana Pérez" w:date="2022-11-13T19:33:00Z"/>
                  </w:rPr>
                </w:rPrChange>
              </w:rPr>
            </w:pPr>
            <w:bookmarkStart w:id="12893" w:name="_Toc120637118"/>
            <w:bookmarkStart w:id="12894" w:name="_Toc120640666"/>
            <w:bookmarkStart w:id="12895" w:name="_Toc122537673"/>
            <w:bookmarkEnd w:id="12893"/>
            <w:bookmarkEnd w:id="12894"/>
            <w:bookmarkEnd w:id="12895"/>
          </w:p>
        </w:tc>
        <w:bookmarkStart w:id="12896" w:name="_Toc120637119"/>
        <w:bookmarkStart w:id="12897" w:name="_Toc120640667"/>
        <w:bookmarkStart w:id="12898" w:name="_Toc122537674"/>
        <w:bookmarkEnd w:id="12896"/>
        <w:bookmarkEnd w:id="12897"/>
        <w:bookmarkEnd w:id="12898"/>
      </w:tr>
      <w:tr w:rsidR="00834ECC" w:rsidRPr="003238D3" w:rsidDel="005A234B" w:rsidTr="000109EE">
        <w:trPr>
          <w:jc w:val="center"/>
          <w:del w:id="12899" w:author="Javier Quintana Pérez" w:date="2022-11-13T19:33:00Z"/>
          <w:trPrChange w:id="12900" w:author="Javier Quintana Pérez" w:date="2022-05-11T17:58:00Z">
            <w:trPr>
              <w:jc w:val="center"/>
            </w:trPr>
          </w:trPrChange>
        </w:trPr>
        <w:tc>
          <w:tcPr>
            <w:tcW w:w="3589" w:type="pct"/>
            <w:shd w:val="clear" w:color="auto" w:fill="auto"/>
            <w:tcPrChange w:id="12901" w:author="Javier Quintana Pérez" w:date="2022-05-11T17:58:00Z">
              <w:tcPr>
                <w:tcW w:w="3589" w:type="pct"/>
                <w:shd w:val="clear" w:color="auto" w:fill="auto"/>
              </w:tcPr>
            </w:tcPrChange>
          </w:tcPr>
          <w:p w:rsidR="00834ECC" w:rsidRPr="003238D3" w:rsidDel="005A234B" w:rsidRDefault="00D919CB">
            <w:pPr>
              <w:tabs>
                <w:tab w:val="clear" w:pos="567"/>
              </w:tabs>
              <w:spacing w:line="240" w:lineRule="auto"/>
              <w:jc w:val="left"/>
              <w:rPr>
                <w:del w:id="12902" w:author="Javier Quintana Pérez" w:date="2022-11-13T19:33:00Z"/>
                <w:rFonts w:ascii="Source Sans Pro" w:hAnsi="Source Sans Pro"/>
                <w:rPrChange w:id="12903" w:author="Javier Quintana Pérez" w:date="2022-05-09T17:42:00Z">
                  <w:rPr>
                    <w:del w:id="12904" w:author="Javier Quintana Pérez" w:date="2022-11-13T19:33:00Z"/>
                  </w:rPr>
                </w:rPrChange>
              </w:rPr>
            </w:pPr>
            <w:del w:id="12905" w:author="Javier Quintana Pérez" w:date="2022-11-13T19:33:00Z">
              <w:r w:rsidRPr="00D919CB">
                <w:rPr>
                  <w:rFonts w:ascii="Source Sans Pro" w:hAnsi="Source Sans Pro"/>
                  <w:rPrChange w:id="12906" w:author="Javier Quintana Pérez" w:date="2022-05-09T17:42:00Z">
                    <w:rPr>
                      <w:color w:val="0000FF"/>
                      <w:u w:val="single"/>
                    </w:rPr>
                  </w:rPrChange>
                </w:rPr>
                <w:delText>Número del Certificado de marcado CE (</w:delText>
              </w:r>
            </w:del>
            <w:del w:id="12907" w:author="Javier Quintana Pérez" w:date="2022-01-24T17:11:00Z">
              <w:r w:rsidRPr="00D919CB">
                <w:rPr>
                  <w:rFonts w:ascii="Source Sans Pro" w:hAnsi="Source Sans Pro"/>
                  <w:rPrChange w:id="12908" w:author="Javier Quintana Pérez" w:date="2022-05-09T17:42:00Z">
                    <w:rPr>
                      <w:color w:val="0000FF"/>
                      <w:u w:val="single"/>
                    </w:rPr>
                  </w:rPrChange>
                </w:rPr>
                <w:delText>A</w:delText>
              </w:r>
            </w:del>
            <w:del w:id="12909" w:author="Javier Quintana Pérez" w:date="2022-11-13T19:33:00Z">
              <w:r w:rsidRPr="00D919CB">
                <w:rPr>
                  <w:rFonts w:ascii="Source Sans Pro" w:hAnsi="Source Sans Pro"/>
                  <w:rPrChange w:id="12910" w:author="Javier Quintana Pérez" w:date="2022-05-09T17:42:00Z">
                    <w:rPr>
                      <w:color w:val="0000FF"/>
                      <w:u w:val="single"/>
                    </w:rPr>
                  </w:rPrChange>
                </w:rPr>
                <w:delText xml:space="preserve"> partir de la fecha de la entrada en vigor, o en su caso, indicación de autoconsumo)</w:delText>
              </w:r>
              <w:bookmarkStart w:id="12911" w:name="_Toc120637120"/>
              <w:bookmarkStart w:id="12912" w:name="_Toc120640668"/>
              <w:bookmarkStart w:id="12913" w:name="_Toc122537675"/>
              <w:bookmarkEnd w:id="12911"/>
              <w:bookmarkEnd w:id="12912"/>
              <w:bookmarkEnd w:id="12913"/>
            </w:del>
          </w:p>
        </w:tc>
        <w:tc>
          <w:tcPr>
            <w:tcW w:w="705" w:type="pct"/>
            <w:shd w:val="clear" w:color="auto" w:fill="auto"/>
            <w:tcPrChange w:id="12914" w:author="Javier Quintana Pérez" w:date="2022-05-11T17:58:00Z">
              <w:tcPr>
                <w:tcW w:w="738" w:type="pct"/>
                <w:shd w:val="clear" w:color="auto" w:fill="auto"/>
              </w:tcPr>
            </w:tcPrChange>
          </w:tcPr>
          <w:p w:rsidR="00834ECC" w:rsidRPr="003238D3" w:rsidDel="005A234B" w:rsidRDefault="00834ECC" w:rsidP="00834ECC">
            <w:pPr>
              <w:jc w:val="center"/>
              <w:rPr>
                <w:del w:id="12915" w:author="Javier Quintana Pérez" w:date="2022-11-13T19:33:00Z"/>
                <w:rFonts w:ascii="Source Sans Pro" w:hAnsi="Source Sans Pro"/>
                <w:rPrChange w:id="12916" w:author="Javier Quintana Pérez" w:date="2022-05-09T17:42:00Z">
                  <w:rPr>
                    <w:del w:id="12917" w:author="Javier Quintana Pérez" w:date="2022-11-13T19:33:00Z"/>
                  </w:rPr>
                </w:rPrChange>
              </w:rPr>
            </w:pPr>
            <w:bookmarkStart w:id="12918" w:name="_Toc120637121"/>
            <w:bookmarkStart w:id="12919" w:name="_Toc120640669"/>
            <w:bookmarkStart w:id="12920" w:name="_Toc122537676"/>
            <w:bookmarkEnd w:id="12918"/>
            <w:bookmarkEnd w:id="12919"/>
            <w:bookmarkEnd w:id="12920"/>
          </w:p>
        </w:tc>
        <w:tc>
          <w:tcPr>
            <w:tcW w:w="706" w:type="pct"/>
            <w:shd w:val="clear" w:color="auto" w:fill="auto"/>
            <w:tcPrChange w:id="12921" w:author="Javier Quintana Pérez" w:date="2022-05-11T17:58:00Z">
              <w:tcPr>
                <w:tcW w:w="673" w:type="pct"/>
                <w:shd w:val="clear" w:color="auto" w:fill="auto"/>
              </w:tcPr>
            </w:tcPrChange>
          </w:tcPr>
          <w:p w:rsidR="00834ECC" w:rsidRPr="003238D3" w:rsidDel="005A234B" w:rsidRDefault="00834ECC" w:rsidP="00834ECC">
            <w:pPr>
              <w:jc w:val="center"/>
              <w:rPr>
                <w:del w:id="12922" w:author="Javier Quintana Pérez" w:date="2022-11-13T19:33:00Z"/>
                <w:rFonts w:ascii="Source Sans Pro" w:hAnsi="Source Sans Pro"/>
                <w:rPrChange w:id="12923" w:author="Javier Quintana Pérez" w:date="2022-05-09T17:42:00Z">
                  <w:rPr>
                    <w:del w:id="12924" w:author="Javier Quintana Pérez" w:date="2022-11-13T19:33:00Z"/>
                  </w:rPr>
                </w:rPrChange>
              </w:rPr>
            </w:pPr>
            <w:bookmarkStart w:id="12925" w:name="_Toc120637122"/>
            <w:bookmarkStart w:id="12926" w:name="_Toc120640670"/>
            <w:bookmarkStart w:id="12927" w:name="_Toc122537677"/>
            <w:bookmarkEnd w:id="12925"/>
            <w:bookmarkEnd w:id="12926"/>
            <w:bookmarkEnd w:id="12927"/>
          </w:p>
        </w:tc>
        <w:bookmarkStart w:id="12928" w:name="_Toc120637123"/>
        <w:bookmarkStart w:id="12929" w:name="_Toc120640671"/>
        <w:bookmarkStart w:id="12930" w:name="_Toc122537678"/>
        <w:bookmarkEnd w:id="12928"/>
        <w:bookmarkEnd w:id="12929"/>
        <w:bookmarkEnd w:id="12930"/>
      </w:tr>
      <w:tr w:rsidR="00834ECC" w:rsidRPr="003238D3" w:rsidDel="005A234B" w:rsidTr="000109EE">
        <w:trPr>
          <w:jc w:val="center"/>
          <w:del w:id="12931" w:author="Javier Quintana Pérez" w:date="2022-11-13T19:33:00Z"/>
          <w:trPrChange w:id="12932" w:author="Javier Quintana Pérez" w:date="2022-05-11T17:58:00Z">
            <w:trPr>
              <w:jc w:val="center"/>
            </w:trPr>
          </w:trPrChange>
        </w:trPr>
        <w:tc>
          <w:tcPr>
            <w:tcW w:w="3589" w:type="pct"/>
            <w:shd w:val="clear" w:color="auto" w:fill="auto"/>
            <w:tcPrChange w:id="12933" w:author="Javier Quintana Pérez" w:date="2022-05-11T17:58:00Z">
              <w:tcPr>
                <w:tcW w:w="3589" w:type="pct"/>
                <w:shd w:val="clear" w:color="auto" w:fill="auto"/>
              </w:tcPr>
            </w:tcPrChange>
          </w:tcPr>
          <w:p w:rsidR="00834ECC" w:rsidRPr="003238D3" w:rsidDel="005A234B" w:rsidRDefault="00D919CB">
            <w:pPr>
              <w:tabs>
                <w:tab w:val="clear" w:pos="567"/>
              </w:tabs>
              <w:spacing w:line="240" w:lineRule="auto"/>
              <w:jc w:val="left"/>
              <w:rPr>
                <w:del w:id="12934" w:author="Javier Quintana Pérez" w:date="2022-11-13T19:33:00Z"/>
                <w:rFonts w:ascii="Source Sans Pro" w:hAnsi="Source Sans Pro"/>
                <w:rPrChange w:id="12935" w:author="Javier Quintana Pérez" w:date="2022-05-09T17:42:00Z">
                  <w:rPr>
                    <w:del w:id="12936" w:author="Javier Quintana Pérez" w:date="2022-11-13T19:33:00Z"/>
                  </w:rPr>
                </w:rPrChange>
              </w:rPr>
            </w:pPr>
            <w:del w:id="12937" w:author="Javier Quintana Pérez" w:date="2022-11-13T19:33:00Z">
              <w:r w:rsidRPr="00D919CB">
                <w:rPr>
                  <w:rFonts w:ascii="Source Sans Pro" w:hAnsi="Source Sans Pro"/>
                  <w:rPrChange w:id="12938" w:author="Javier Quintana Pérez" w:date="2022-05-09T17:42:00Z">
                    <w:rPr>
                      <w:color w:val="0000FF"/>
                      <w:u w:val="single"/>
                    </w:rPr>
                  </w:rPrChange>
                </w:rPr>
                <w:delText>Número de serie de la hoja de suministro</w:delText>
              </w:r>
              <w:bookmarkStart w:id="12939" w:name="_Toc120637124"/>
              <w:bookmarkStart w:id="12940" w:name="_Toc120640672"/>
              <w:bookmarkStart w:id="12941" w:name="_Toc122537679"/>
              <w:bookmarkEnd w:id="12939"/>
              <w:bookmarkEnd w:id="12940"/>
              <w:bookmarkEnd w:id="12941"/>
            </w:del>
          </w:p>
        </w:tc>
        <w:tc>
          <w:tcPr>
            <w:tcW w:w="705" w:type="pct"/>
            <w:shd w:val="clear" w:color="auto" w:fill="auto"/>
            <w:tcPrChange w:id="12942" w:author="Javier Quintana Pérez" w:date="2022-05-11T17:58:00Z">
              <w:tcPr>
                <w:tcW w:w="738" w:type="pct"/>
                <w:shd w:val="clear" w:color="auto" w:fill="auto"/>
              </w:tcPr>
            </w:tcPrChange>
          </w:tcPr>
          <w:p w:rsidR="00834ECC" w:rsidRPr="003238D3" w:rsidDel="005A234B" w:rsidRDefault="00834ECC" w:rsidP="00834ECC">
            <w:pPr>
              <w:jc w:val="center"/>
              <w:rPr>
                <w:del w:id="12943" w:author="Javier Quintana Pérez" w:date="2022-11-13T19:33:00Z"/>
                <w:rFonts w:ascii="Source Sans Pro" w:hAnsi="Source Sans Pro"/>
                <w:rPrChange w:id="12944" w:author="Javier Quintana Pérez" w:date="2022-05-09T17:42:00Z">
                  <w:rPr>
                    <w:del w:id="12945" w:author="Javier Quintana Pérez" w:date="2022-11-13T19:33:00Z"/>
                  </w:rPr>
                </w:rPrChange>
              </w:rPr>
            </w:pPr>
            <w:bookmarkStart w:id="12946" w:name="_Toc120637125"/>
            <w:bookmarkStart w:id="12947" w:name="_Toc120640673"/>
            <w:bookmarkStart w:id="12948" w:name="_Toc122537680"/>
            <w:bookmarkEnd w:id="12946"/>
            <w:bookmarkEnd w:id="12947"/>
            <w:bookmarkEnd w:id="12948"/>
          </w:p>
        </w:tc>
        <w:tc>
          <w:tcPr>
            <w:tcW w:w="706" w:type="pct"/>
            <w:shd w:val="clear" w:color="auto" w:fill="auto"/>
            <w:tcPrChange w:id="12949" w:author="Javier Quintana Pérez" w:date="2022-05-11T17:58:00Z">
              <w:tcPr>
                <w:tcW w:w="673" w:type="pct"/>
                <w:shd w:val="clear" w:color="auto" w:fill="auto"/>
              </w:tcPr>
            </w:tcPrChange>
          </w:tcPr>
          <w:p w:rsidR="00834ECC" w:rsidRPr="003238D3" w:rsidDel="005A234B" w:rsidRDefault="00834ECC" w:rsidP="00834ECC">
            <w:pPr>
              <w:jc w:val="center"/>
              <w:rPr>
                <w:del w:id="12950" w:author="Javier Quintana Pérez" w:date="2022-11-13T19:33:00Z"/>
                <w:rFonts w:ascii="Source Sans Pro" w:hAnsi="Source Sans Pro"/>
                <w:rPrChange w:id="12951" w:author="Javier Quintana Pérez" w:date="2022-05-09T17:42:00Z">
                  <w:rPr>
                    <w:del w:id="12952" w:author="Javier Quintana Pérez" w:date="2022-11-13T19:33:00Z"/>
                  </w:rPr>
                </w:rPrChange>
              </w:rPr>
            </w:pPr>
            <w:bookmarkStart w:id="12953" w:name="_Toc120637126"/>
            <w:bookmarkStart w:id="12954" w:name="_Toc120640674"/>
            <w:bookmarkStart w:id="12955" w:name="_Toc122537681"/>
            <w:bookmarkEnd w:id="12953"/>
            <w:bookmarkEnd w:id="12954"/>
            <w:bookmarkEnd w:id="12955"/>
          </w:p>
        </w:tc>
        <w:bookmarkStart w:id="12956" w:name="_Toc120637127"/>
        <w:bookmarkStart w:id="12957" w:name="_Toc120640675"/>
        <w:bookmarkStart w:id="12958" w:name="_Toc122537682"/>
        <w:bookmarkEnd w:id="12956"/>
        <w:bookmarkEnd w:id="12957"/>
        <w:bookmarkEnd w:id="12958"/>
      </w:tr>
      <w:tr w:rsidR="00834ECC" w:rsidRPr="003238D3" w:rsidDel="005A234B" w:rsidTr="000109EE">
        <w:trPr>
          <w:jc w:val="center"/>
          <w:del w:id="12959" w:author="Javier Quintana Pérez" w:date="2022-11-13T19:33:00Z"/>
          <w:trPrChange w:id="12960" w:author="Javier Quintana Pérez" w:date="2022-05-11T17:58:00Z">
            <w:trPr>
              <w:jc w:val="center"/>
            </w:trPr>
          </w:trPrChange>
        </w:trPr>
        <w:tc>
          <w:tcPr>
            <w:tcW w:w="3589" w:type="pct"/>
            <w:shd w:val="clear" w:color="auto" w:fill="auto"/>
            <w:tcPrChange w:id="12961" w:author="Javier Quintana Pérez" w:date="2022-05-11T17:58:00Z">
              <w:tcPr>
                <w:tcW w:w="3589" w:type="pct"/>
                <w:shd w:val="clear" w:color="auto" w:fill="auto"/>
              </w:tcPr>
            </w:tcPrChange>
          </w:tcPr>
          <w:p w:rsidR="00834ECC" w:rsidRPr="003238D3" w:rsidDel="005A234B" w:rsidRDefault="00D919CB">
            <w:pPr>
              <w:tabs>
                <w:tab w:val="clear" w:pos="567"/>
              </w:tabs>
              <w:spacing w:line="240" w:lineRule="auto"/>
              <w:jc w:val="left"/>
              <w:rPr>
                <w:del w:id="12962" w:author="Javier Quintana Pérez" w:date="2022-11-13T19:33:00Z"/>
                <w:rFonts w:ascii="Source Sans Pro" w:hAnsi="Source Sans Pro"/>
                <w:rPrChange w:id="12963" w:author="Javier Quintana Pérez" w:date="2022-05-09T17:42:00Z">
                  <w:rPr>
                    <w:del w:id="12964" w:author="Javier Quintana Pérez" w:date="2022-11-13T19:33:00Z"/>
                  </w:rPr>
                </w:rPrChange>
              </w:rPr>
            </w:pPr>
            <w:del w:id="12965" w:author="Javier Quintana Pérez" w:date="2022-11-13T19:33:00Z">
              <w:r w:rsidRPr="00D919CB">
                <w:rPr>
                  <w:rFonts w:ascii="Source Sans Pro" w:hAnsi="Source Sans Pro"/>
                  <w:rPrChange w:id="12966" w:author="Javier Quintana Pérez" w:date="2022-05-09T17:42:00Z">
                    <w:rPr>
                      <w:color w:val="0000FF"/>
                      <w:u w:val="single"/>
                    </w:rPr>
                  </w:rPrChange>
                </w:rPr>
                <w:delText>Nombre de la instalación de prefabricación</w:delText>
              </w:r>
              <w:bookmarkStart w:id="12967" w:name="_Toc120637128"/>
              <w:bookmarkStart w:id="12968" w:name="_Toc120640676"/>
              <w:bookmarkStart w:id="12969" w:name="_Toc122537683"/>
              <w:bookmarkEnd w:id="12967"/>
              <w:bookmarkEnd w:id="12968"/>
              <w:bookmarkEnd w:id="12969"/>
            </w:del>
          </w:p>
        </w:tc>
        <w:tc>
          <w:tcPr>
            <w:tcW w:w="705" w:type="pct"/>
            <w:shd w:val="clear" w:color="auto" w:fill="auto"/>
            <w:tcPrChange w:id="12970" w:author="Javier Quintana Pérez" w:date="2022-05-11T17:58:00Z">
              <w:tcPr>
                <w:tcW w:w="738" w:type="pct"/>
                <w:shd w:val="clear" w:color="auto" w:fill="auto"/>
              </w:tcPr>
            </w:tcPrChange>
          </w:tcPr>
          <w:p w:rsidR="00834ECC" w:rsidRPr="003238D3" w:rsidDel="005A234B" w:rsidRDefault="00834ECC" w:rsidP="00834ECC">
            <w:pPr>
              <w:jc w:val="center"/>
              <w:rPr>
                <w:del w:id="12971" w:author="Javier Quintana Pérez" w:date="2022-11-13T19:33:00Z"/>
                <w:rFonts w:ascii="Source Sans Pro" w:hAnsi="Source Sans Pro"/>
                <w:rPrChange w:id="12972" w:author="Javier Quintana Pérez" w:date="2022-05-09T17:42:00Z">
                  <w:rPr>
                    <w:del w:id="12973" w:author="Javier Quintana Pérez" w:date="2022-11-13T19:33:00Z"/>
                  </w:rPr>
                </w:rPrChange>
              </w:rPr>
            </w:pPr>
            <w:bookmarkStart w:id="12974" w:name="_Toc120637129"/>
            <w:bookmarkStart w:id="12975" w:name="_Toc120640677"/>
            <w:bookmarkStart w:id="12976" w:name="_Toc122537684"/>
            <w:bookmarkEnd w:id="12974"/>
            <w:bookmarkEnd w:id="12975"/>
            <w:bookmarkEnd w:id="12976"/>
          </w:p>
        </w:tc>
        <w:tc>
          <w:tcPr>
            <w:tcW w:w="706" w:type="pct"/>
            <w:shd w:val="clear" w:color="auto" w:fill="auto"/>
            <w:tcPrChange w:id="12977" w:author="Javier Quintana Pérez" w:date="2022-05-11T17:58:00Z">
              <w:tcPr>
                <w:tcW w:w="673" w:type="pct"/>
                <w:shd w:val="clear" w:color="auto" w:fill="auto"/>
              </w:tcPr>
            </w:tcPrChange>
          </w:tcPr>
          <w:p w:rsidR="00834ECC" w:rsidRPr="003238D3" w:rsidDel="005A234B" w:rsidRDefault="00834ECC" w:rsidP="00834ECC">
            <w:pPr>
              <w:jc w:val="center"/>
              <w:rPr>
                <w:del w:id="12978" w:author="Javier Quintana Pérez" w:date="2022-11-13T19:33:00Z"/>
                <w:rFonts w:ascii="Source Sans Pro" w:hAnsi="Source Sans Pro"/>
                <w:rPrChange w:id="12979" w:author="Javier Quintana Pérez" w:date="2022-05-09T17:42:00Z">
                  <w:rPr>
                    <w:del w:id="12980" w:author="Javier Quintana Pérez" w:date="2022-11-13T19:33:00Z"/>
                  </w:rPr>
                </w:rPrChange>
              </w:rPr>
            </w:pPr>
            <w:bookmarkStart w:id="12981" w:name="_Toc120637130"/>
            <w:bookmarkStart w:id="12982" w:name="_Toc120640678"/>
            <w:bookmarkStart w:id="12983" w:name="_Toc122537685"/>
            <w:bookmarkEnd w:id="12981"/>
            <w:bookmarkEnd w:id="12982"/>
            <w:bookmarkEnd w:id="12983"/>
          </w:p>
        </w:tc>
        <w:bookmarkStart w:id="12984" w:name="_Toc120637131"/>
        <w:bookmarkStart w:id="12985" w:name="_Toc120640679"/>
        <w:bookmarkStart w:id="12986" w:name="_Toc122537686"/>
        <w:bookmarkEnd w:id="12984"/>
        <w:bookmarkEnd w:id="12985"/>
        <w:bookmarkEnd w:id="12986"/>
      </w:tr>
      <w:tr w:rsidR="00834ECC" w:rsidRPr="003238D3" w:rsidDel="005A234B" w:rsidTr="000109EE">
        <w:trPr>
          <w:jc w:val="center"/>
          <w:del w:id="12987" w:author="Javier Quintana Pérez" w:date="2022-11-13T19:33:00Z"/>
          <w:trPrChange w:id="12988" w:author="Javier Quintana Pérez" w:date="2022-05-11T17:58:00Z">
            <w:trPr>
              <w:jc w:val="center"/>
            </w:trPr>
          </w:trPrChange>
        </w:trPr>
        <w:tc>
          <w:tcPr>
            <w:tcW w:w="3589" w:type="pct"/>
            <w:shd w:val="clear" w:color="auto" w:fill="auto"/>
            <w:tcPrChange w:id="12989" w:author="Javier Quintana Pérez" w:date="2022-05-11T17:58:00Z">
              <w:tcPr>
                <w:tcW w:w="3589" w:type="pct"/>
                <w:shd w:val="clear" w:color="auto" w:fill="auto"/>
              </w:tcPr>
            </w:tcPrChange>
          </w:tcPr>
          <w:p w:rsidR="00834ECC" w:rsidRPr="003238D3" w:rsidDel="005A234B" w:rsidRDefault="00D919CB">
            <w:pPr>
              <w:tabs>
                <w:tab w:val="clear" w:pos="567"/>
              </w:tabs>
              <w:spacing w:line="240" w:lineRule="auto"/>
              <w:jc w:val="left"/>
              <w:rPr>
                <w:del w:id="12990" w:author="Javier Quintana Pérez" w:date="2022-11-13T19:33:00Z"/>
                <w:rFonts w:ascii="Source Sans Pro" w:hAnsi="Source Sans Pro"/>
                <w:rPrChange w:id="12991" w:author="Javier Quintana Pérez" w:date="2022-05-09T17:42:00Z">
                  <w:rPr>
                    <w:del w:id="12992" w:author="Javier Quintana Pérez" w:date="2022-11-13T19:33:00Z"/>
                  </w:rPr>
                </w:rPrChange>
              </w:rPr>
            </w:pPr>
            <w:del w:id="12993" w:author="Javier Quintana Pérez" w:date="2022-11-13T19:33:00Z">
              <w:r w:rsidRPr="00D919CB">
                <w:rPr>
                  <w:rFonts w:ascii="Source Sans Pro" w:hAnsi="Source Sans Pro"/>
                  <w:rPrChange w:id="12994" w:author="Javier Quintana Pérez" w:date="2022-05-09T17:42:00Z">
                    <w:rPr>
                      <w:color w:val="0000FF"/>
                      <w:u w:val="single"/>
                    </w:rPr>
                  </w:rPrChange>
                </w:rPr>
                <w:delText>Identificación del peticionario</w:delText>
              </w:r>
              <w:bookmarkStart w:id="12995" w:name="_Toc120637132"/>
              <w:bookmarkStart w:id="12996" w:name="_Toc120640680"/>
              <w:bookmarkStart w:id="12997" w:name="_Toc122537687"/>
              <w:bookmarkEnd w:id="12995"/>
              <w:bookmarkEnd w:id="12996"/>
              <w:bookmarkEnd w:id="12997"/>
            </w:del>
          </w:p>
        </w:tc>
        <w:tc>
          <w:tcPr>
            <w:tcW w:w="705" w:type="pct"/>
            <w:shd w:val="clear" w:color="auto" w:fill="auto"/>
            <w:tcPrChange w:id="12998" w:author="Javier Quintana Pérez" w:date="2022-05-11T17:58:00Z">
              <w:tcPr>
                <w:tcW w:w="738" w:type="pct"/>
                <w:shd w:val="clear" w:color="auto" w:fill="auto"/>
              </w:tcPr>
            </w:tcPrChange>
          </w:tcPr>
          <w:p w:rsidR="00834ECC" w:rsidRPr="003238D3" w:rsidDel="005A234B" w:rsidRDefault="00834ECC" w:rsidP="00834ECC">
            <w:pPr>
              <w:jc w:val="center"/>
              <w:rPr>
                <w:del w:id="12999" w:author="Javier Quintana Pérez" w:date="2022-11-13T19:33:00Z"/>
                <w:rFonts w:ascii="Source Sans Pro" w:hAnsi="Source Sans Pro"/>
                <w:rPrChange w:id="13000" w:author="Javier Quintana Pérez" w:date="2022-05-09T17:42:00Z">
                  <w:rPr>
                    <w:del w:id="13001" w:author="Javier Quintana Pérez" w:date="2022-11-13T19:33:00Z"/>
                  </w:rPr>
                </w:rPrChange>
              </w:rPr>
            </w:pPr>
            <w:bookmarkStart w:id="13002" w:name="_Toc120637133"/>
            <w:bookmarkStart w:id="13003" w:name="_Toc120640681"/>
            <w:bookmarkStart w:id="13004" w:name="_Toc122537688"/>
            <w:bookmarkEnd w:id="13002"/>
            <w:bookmarkEnd w:id="13003"/>
            <w:bookmarkEnd w:id="13004"/>
          </w:p>
        </w:tc>
        <w:tc>
          <w:tcPr>
            <w:tcW w:w="706" w:type="pct"/>
            <w:shd w:val="clear" w:color="auto" w:fill="auto"/>
            <w:tcPrChange w:id="13005" w:author="Javier Quintana Pérez" w:date="2022-05-11T17:58:00Z">
              <w:tcPr>
                <w:tcW w:w="673" w:type="pct"/>
                <w:shd w:val="clear" w:color="auto" w:fill="auto"/>
              </w:tcPr>
            </w:tcPrChange>
          </w:tcPr>
          <w:p w:rsidR="00834ECC" w:rsidRPr="003238D3" w:rsidDel="005A234B" w:rsidRDefault="00834ECC" w:rsidP="00834ECC">
            <w:pPr>
              <w:jc w:val="center"/>
              <w:rPr>
                <w:del w:id="13006" w:author="Javier Quintana Pérez" w:date="2022-11-13T19:33:00Z"/>
                <w:rFonts w:ascii="Source Sans Pro" w:hAnsi="Source Sans Pro"/>
                <w:rPrChange w:id="13007" w:author="Javier Quintana Pérez" w:date="2022-05-09T17:42:00Z">
                  <w:rPr>
                    <w:del w:id="13008" w:author="Javier Quintana Pérez" w:date="2022-11-13T19:33:00Z"/>
                  </w:rPr>
                </w:rPrChange>
              </w:rPr>
            </w:pPr>
            <w:bookmarkStart w:id="13009" w:name="_Toc120637134"/>
            <w:bookmarkStart w:id="13010" w:name="_Toc120640682"/>
            <w:bookmarkStart w:id="13011" w:name="_Toc122537689"/>
            <w:bookmarkEnd w:id="13009"/>
            <w:bookmarkEnd w:id="13010"/>
            <w:bookmarkEnd w:id="13011"/>
          </w:p>
        </w:tc>
        <w:bookmarkStart w:id="13012" w:name="_Toc120637135"/>
        <w:bookmarkStart w:id="13013" w:name="_Toc120640683"/>
        <w:bookmarkStart w:id="13014" w:name="_Toc122537690"/>
        <w:bookmarkEnd w:id="13012"/>
        <w:bookmarkEnd w:id="13013"/>
        <w:bookmarkEnd w:id="13014"/>
      </w:tr>
      <w:tr w:rsidR="00834ECC" w:rsidRPr="003238D3" w:rsidDel="005A234B" w:rsidTr="000109EE">
        <w:trPr>
          <w:jc w:val="center"/>
          <w:del w:id="13015" w:author="Javier Quintana Pérez" w:date="2022-11-13T19:33:00Z"/>
          <w:trPrChange w:id="13016" w:author="Javier Quintana Pérez" w:date="2022-05-11T17:58:00Z">
            <w:trPr>
              <w:jc w:val="center"/>
            </w:trPr>
          </w:trPrChange>
        </w:trPr>
        <w:tc>
          <w:tcPr>
            <w:tcW w:w="3589" w:type="pct"/>
            <w:shd w:val="clear" w:color="auto" w:fill="auto"/>
            <w:tcPrChange w:id="13017" w:author="Javier Quintana Pérez" w:date="2022-05-11T17:58:00Z">
              <w:tcPr>
                <w:tcW w:w="3589" w:type="pct"/>
                <w:shd w:val="clear" w:color="auto" w:fill="auto"/>
              </w:tcPr>
            </w:tcPrChange>
          </w:tcPr>
          <w:p w:rsidR="00834ECC" w:rsidRPr="003238D3" w:rsidDel="005A234B" w:rsidRDefault="00D919CB">
            <w:pPr>
              <w:tabs>
                <w:tab w:val="clear" w:pos="567"/>
              </w:tabs>
              <w:spacing w:line="240" w:lineRule="auto"/>
              <w:jc w:val="left"/>
              <w:rPr>
                <w:del w:id="13018" w:author="Javier Quintana Pérez" w:date="2022-11-13T19:33:00Z"/>
                <w:rFonts w:ascii="Source Sans Pro" w:hAnsi="Source Sans Pro"/>
                <w:rPrChange w:id="13019" w:author="Javier Quintana Pérez" w:date="2022-05-09T17:42:00Z">
                  <w:rPr>
                    <w:del w:id="13020" w:author="Javier Quintana Pérez" w:date="2022-11-13T19:33:00Z"/>
                  </w:rPr>
                </w:rPrChange>
              </w:rPr>
            </w:pPr>
            <w:del w:id="13021" w:author="Javier Quintana Pérez" w:date="2022-11-13T19:33:00Z">
              <w:r w:rsidRPr="00D919CB">
                <w:rPr>
                  <w:rFonts w:ascii="Source Sans Pro" w:hAnsi="Source Sans Pro"/>
                  <w:rPrChange w:id="13022" w:author="Javier Quintana Pérez" w:date="2022-05-09T17:42:00Z">
                    <w:rPr>
                      <w:color w:val="0000FF"/>
                      <w:u w:val="single"/>
                    </w:rPr>
                  </w:rPrChange>
                </w:rPr>
                <w:delText>Fecha y hora de entrega</w:delText>
              </w:r>
              <w:bookmarkStart w:id="13023" w:name="_Toc120637136"/>
              <w:bookmarkStart w:id="13024" w:name="_Toc120640684"/>
              <w:bookmarkStart w:id="13025" w:name="_Toc122537691"/>
              <w:bookmarkEnd w:id="13023"/>
              <w:bookmarkEnd w:id="13024"/>
              <w:bookmarkEnd w:id="13025"/>
            </w:del>
          </w:p>
        </w:tc>
        <w:tc>
          <w:tcPr>
            <w:tcW w:w="705" w:type="pct"/>
            <w:shd w:val="clear" w:color="auto" w:fill="auto"/>
            <w:tcPrChange w:id="13026" w:author="Javier Quintana Pérez" w:date="2022-05-11T17:58:00Z">
              <w:tcPr>
                <w:tcW w:w="738" w:type="pct"/>
                <w:shd w:val="clear" w:color="auto" w:fill="auto"/>
              </w:tcPr>
            </w:tcPrChange>
          </w:tcPr>
          <w:p w:rsidR="00834ECC" w:rsidRPr="003238D3" w:rsidDel="005A234B" w:rsidRDefault="00834ECC" w:rsidP="00834ECC">
            <w:pPr>
              <w:jc w:val="center"/>
              <w:rPr>
                <w:del w:id="13027" w:author="Javier Quintana Pérez" w:date="2022-11-13T19:33:00Z"/>
                <w:rFonts w:ascii="Source Sans Pro" w:hAnsi="Source Sans Pro"/>
                <w:rPrChange w:id="13028" w:author="Javier Quintana Pérez" w:date="2022-05-09T17:42:00Z">
                  <w:rPr>
                    <w:del w:id="13029" w:author="Javier Quintana Pérez" w:date="2022-11-13T19:33:00Z"/>
                  </w:rPr>
                </w:rPrChange>
              </w:rPr>
            </w:pPr>
            <w:bookmarkStart w:id="13030" w:name="_Toc120637137"/>
            <w:bookmarkStart w:id="13031" w:name="_Toc120640685"/>
            <w:bookmarkStart w:id="13032" w:name="_Toc122537692"/>
            <w:bookmarkEnd w:id="13030"/>
            <w:bookmarkEnd w:id="13031"/>
            <w:bookmarkEnd w:id="13032"/>
          </w:p>
        </w:tc>
        <w:tc>
          <w:tcPr>
            <w:tcW w:w="706" w:type="pct"/>
            <w:shd w:val="clear" w:color="auto" w:fill="auto"/>
            <w:tcPrChange w:id="13033" w:author="Javier Quintana Pérez" w:date="2022-05-11T17:58:00Z">
              <w:tcPr>
                <w:tcW w:w="673" w:type="pct"/>
                <w:shd w:val="clear" w:color="auto" w:fill="auto"/>
              </w:tcPr>
            </w:tcPrChange>
          </w:tcPr>
          <w:p w:rsidR="00834ECC" w:rsidRPr="003238D3" w:rsidDel="005A234B" w:rsidRDefault="00834ECC" w:rsidP="00834ECC">
            <w:pPr>
              <w:jc w:val="center"/>
              <w:rPr>
                <w:del w:id="13034" w:author="Javier Quintana Pérez" w:date="2022-11-13T19:33:00Z"/>
                <w:rFonts w:ascii="Source Sans Pro" w:hAnsi="Source Sans Pro"/>
                <w:rPrChange w:id="13035" w:author="Javier Quintana Pérez" w:date="2022-05-09T17:42:00Z">
                  <w:rPr>
                    <w:del w:id="13036" w:author="Javier Quintana Pérez" w:date="2022-11-13T19:33:00Z"/>
                  </w:rPr>
                </w:rPrChange>
              </w:rPr>
            </w:pPr>
            <w:bookmarkStart w:id="13037" w:name="_Toc120637138"/>
            <w:bookmarkStart w:id="13038" w:name="_Toc120640686"/>
            <w:bookmarkStart w:id="13039" w:name="_Toc122537693"/>
            <w:bookmarkEnd w:id="13037"/>
            <w:bookmarkEnd w:id="13038"/>
            <w:bookmarkEnd w:id="13039"/>
          </w:p>
        </w:tc>
        <w:bookmarkStart w:id="13040" w:name="_Toc120637139"/>
        <w:bookmarkStart w:id="13041" w:name="_Toc120640687"/>
        <w:bookmarkStart w:id="13042" w:name="_Toc122537694"/>
        <w:bookmarkEnd w:id="13040"/>
        <w:bookmarkEnd w:id="13041"/>
        <w:bookmarkEnd w:id="13042"/>
      </w:tr>
      <w:tr w:rsidR="00834ECC" w:rsidRPr="003238D3" w:rsidDel="005A234B" w:rsidTr="000109EE">
        <w:trPr>
          <w:jc w:val="center"/>
          <w:del w:id="13043" w:author="Javier Quintana Pérez" w:date="2022-11-13T19:33:00Z"/>
          <w:trPrChange w:id="13044" w:author="Javier Quintana Pérez" w:date="2022-05-11T17:58:00Z">
            <w:trPr>
              <w:jc w:val="center"/>
            </w:trPr>
          </w:trPrChange>
        </w:trPr>
        <w:tc>
          <w:tcPr>
            <w:tcW w:w="3589" w:type="pct"/>
            <w:shd w:val="clear" w:color="auto" w:fill="auto"/>
            <w:tcPrChange w:id="13045" w:author="Javier Quintana Pérez" w:date="2022-05-11T17:58:00Z">
              <w:tcPr>
                <w:tcW w:w="3589" w:type="pct"/>
                <w:shd w:val="clear" w:color="auto" w:fill="auto"/>
              </w:tcPr>
            </w:tcPrChange>
          </w:tcPr>
          <w:p w:rsidR="00834ECC" w:rsidRPr="003238D3" w:rsidDel="005A234B" w:rsidRDefault="00D919CB" w:rsidP="001C21B3">
            <w:pPr>
              <w:tabs>
                <w:tab w:val="clear" w:pos="567"/>
              </w:tabs>
              <w:spacing w:line="240" w:lineRule="auto"/>
              <w:jc w:val="left"/>
              <w:rPr>
                <w:del w:id="13046" w:author="Javier Quintana Pérez" w:date="2022-11-13T19:33:00Z"/>
                <w:rFonts w:ascii="Source Sans Pro" w:hAnsi="Source Sans Pro"/>
                <w:strike/>
                <w:rPrChange w:id="13047" w:author="Javier Quintana Pérez" w:date="2022-05-09T17:42:00Z">
                  <w:rPr>
                    <w:del w:id="13048" w:author="Javier Quintana Pérez" w:date="2022-11-13T19:33:00Z"/>
                  </w:rPr>
                </w:rPrChange>
              </w:rPr>
            </w:pPr>
            <w:del w:id="13049" w:author="Javier Quintana Pérez" w:date="2022-11-13T19:33:00Z">
              <w:r w:rsidRPr="00D919CB">
                <w:rPr>
                  <w:rFonts w:ascii="Source Sans Pro" w:hAnsi="Source Sans Pro"/>
                  <w:strike/>
                  <w:rPrChange w:id="13050" w:author="Javier Quintana Pérez" w:date="2022-05-09T17:42:00Z">
                    <w:rPr>
                      <w:color w:val="0000FF"/>
                      <w:u w:val="single"/>
                    </w:rPr>
                  </w:rPrChange>
                </w:rPr>
                <w:delText>Identificación de los materiales empleados</w:delText>
              </w:r>
              <w:bookmarkStart w:id="13051" w:name="_Toc120637140"/>
              <w:bookmarkStart w:id="13052" w:name="_Toc120640688"/>
              <w:bookmarkStart w:id="13053" w:name="_Toc122537695"/>
              <w:bookmarkEnd w:id="13051"/>
              <w:bookmarkEnd w:id="13052"/>
              <w:bookmarkEnd w:id="13053"/>
            </w:del>
          </w:p>
        </w:tc>
        <w:tc>
          <w:tcPr>
            <w:tcW w:w="705" w:type="pct"/>
            <w:shd w:val="clear" w:color="auto" w:fill="auto"/>
            <w:tcPrChange w:id="13054" w:author="Javier Quintana Pérez" w:date="2022-05-11T17:58:00Z">
              <w:tcPr>
                <w:tcW w:w="738" w:type="pct"/>
                <w:shd w:val="clear" w:color="auto" w:fill="auto"/>
              </w:tcPr>
            </w:tcPrChange>
          </w:tcPr>
          <w:p w:rsidR="00834ECC" w:rsidRPr="003238D3" w:rsidDel="005A234B" w:rsidRDefault="00834ECC" w:rsidP="00834ECC">
            <w:pPr>
              <w:jc w:val="center"/>
              <w:rPr>
                <w:del w:id="13055" w:author="Javier Quintana Pérez" w:date="2022-11-13T19:33:00Z"/>
                <w:rFonts w:ascii="Source Sans Pro" w:hAnsi="Source Sans Pro"/>
                <w:rPrChange w:id="13056" w:author="Javier Quintana Pérez" w:date="2022-05-09T17:42:00Z">
                  <w:rPr>
                    <w:del w:id="13057" w:author="Javier Quintana Pérez" w:date="2022-11-13T19:33:00Z"/>
                  </w:rPr>
                </w:rPrChange>
              </w:rPr>
            </w:pPr>
            <w:bookmarkStart w:id="13058" w:name="_Toc120637141"/>
            <w:bookmarkStart w:id="13059" w:name="_Toc120640689"/>
            <w:bookmarkStart w:id="13060" w:name="_Toc122537696"/>
            <w:bookmarkEnd w:id="13058"/>
            <w:bookmarkEnd w:id="13059"/>
            <w:bookmarkEnd w:id="13060"/>
          </w:p>
        </w:tc>
        <w:tc>
          <w:tcPr>
            <w:tcW w:w="706" w:type="pct"/>
            <w:shd w:val="clear" w:color="auto" w:fill="auto"/>
            <w:tcPrChange w:id="13061" w:author="Javier Quintana Pérez" w:date="2022-05-11T17:58:00Z">
              <w:tcPr>
                <w:tcW w:w="673" w:type="pct"/>
                <w:shd w:val="clear" w:color="auto" w:fill="auto"/>
              </w:tcPr>
            </w:tcPrChange>
          </w:tcPr>
          <w:p w:rsidR="00834ECC" w:rsidRPr="003238D3" w:rsidDel="005A234B" w:rsidRDefault="00834ECC" w:rsidP="00834ECC">
            <w:pPr>
              <w:jc w:val="center"/>
              <w:rPr>
                <w:del w:id="13062" w:author="Javier Quintana Pérez" w:date="2022-11-13T19:33:00Z"/>
                <w:rFonts w:ascii="Source Sans Pro" w:hAnsi="Source Sans Pro"/>
                <w:rPrChange w:id="13063" w:author="Javier Quintana Pérez" w:date="2022-05-09T17:42:00Z">
                  <w:rPr>
                    <w:del w:id="13064" w:author="Javier Quintana Pérez" w:date="2022-11-13T19:33:00Z"/>
                  </w:rPr>
                </w:rPrChange>
              </w:rPr>
            </w:pPr>
            <w:bookmarkStart w:id="13065" w:name="_Toc120637142"/>
            <w:bookmarkStart w:id="13066" w:name="_Toc120640690"/>
            <w:bookmarkStart w:id="13067" w:name="_Toc122537697"/>
            <w:bookmarkEnd w:id="13065"/>
            <w:bookmarkEnd w:id="13066"/>
            <w:bookmarkEnd w:id="13067"/>
          </w:p>
        </w:tc>
        <w:bookmarkStart w:id="13068" w:name="_Toc120637143"/>
        <w:bookmarkStart w:id="13069" w:name="_Toc120640691"/>
        <w:bookmarkStart w:id="13070" w:name="_Toc122537698"/>
        <w:bookmarkEnd w:id="13068"/>
        <w:bookmarkEnd w:id="13069"/>
        <w:bookmarkEnd w:id="13070"/>
      </w:tr>
      <w:tr w:rsidR="00834ECC" w:rsidRPr="003238D3" w:rsidDel="005A234B" w:rsidTr="000109EE">
        <w:trPr>
          <w:jc w:val="center"/>
          <w:del w:id="13071" w:author="Javier Quintana Pérez" w:date="2022-11-13T19:33:00Z"/>
          <w:trPrChange w:id="13072" w:author="Javier Quintana Pérez" w:date="2022-05-11T17:58:00Z">
            <w:trPr>
              <w:jc w:val="center"/>
            </w:trPr>
          </w:trPrChange>
        </w:trPr>
        <w:tc>
          <w:tcPr>
            <w:tcW w:w="3589" w:type="pct"/>
            <w:shd w:val="clear" w:color="auto" w:fill="auto"/>
            <w:tcPrChange w:id="13073" w:author="Javier Quintana Pérez" w:date="2022-05-11T17:58:00Z">
              <w:tcPr>
                <w:tcW w:w="3589" w:type="pct"/>
                <w:shd w:val="clear" w:color="auto" w:fill="auto"/>
              </w:tcPr>
            </w:tcPrChange>
          </w:tcPr>
          <w:p w:rsidR="00834ECC" w:rsidRPr="003238D3" w:rsidDel="005A234B" w:rsidRDefault="00D919CB">
            <w:pPr>
              <w:tabs>
                <w:tab w:val="clear" w:pos="567"/>
              </w:tabs>
              <w:spacing w:line="240" w:lineRule="auto"/>
              <w:jc w:val="left"/>
              <w:rPr>
                <w:del w:id="13074" w:author="Javier Quintana Pérez" w:date="2022-11-13T19:33:00Z"/>
                <w:rFonts w:ascii="Source Sans Pro" w:hAnsi="Source Sans Pro"/>
                <w:rPrChange w:id="13075" w:author="Javier Quintana Pérez" w:date="2022-05-09T17:42:00Z">
                  <w:rPr>
                    <w:del w:id="13076" w:author="Javier Quintana Pérez" w:date="2022-11-13T19:33:00Z"/>
                  </w:rPr>
                </w:rPrChange>
              </w:rPr>
            </w:pPr>
            <w:del w:id="13077" w:author="Javier Quintana Pérez" w:date="2022-11-13T19:33:00Z">
              <w:r w:rsidRPr="00D919CB">
                <w:rPr>
                  <w:rFonts w:ascii="Source Sans Pro" w:hAnsi="Source Sans Pro"/>
                  <w:rPrChange w:id="13078" w:author="Javier Quintana Pérez" w:date="2022-05-09T17:42:00Z">
                    <w:rPr>
                      <w:color w:val="0000FF"/>
                      <w:u w:val="single"/>
                    </w:rPr>
                  </w:rPrChange>
                </w:rPr>
                <w:delText>Designación de los elementos suministrados</w:delText>
              </w:r>
              <w:bookmarkStart w:id="13079" w:name="_Toc120637144"/>
              <w:bookmarkStart w:id="13080" w:name="_Toc120640692"/>
              <w:bookmarkStart w:id="13081" w:name="_Toc122537699"/>
              <w:bookmarkEnd w:id="13079"/>
              <w:bookmarkEnd w:id="13080"/>
              <w:bookmarkEnd w:id="13081"/>
            </w:del>
          </w:p>
        </w:tc>
        <w:tc>
          <w:tcPr>
            <w:tcW w:w="705" w:type="pct"/>
            <w:shd w:val="clear" w:color="auto" w:fill="auto"/>
            <w:tcPrChange w:id="13082" w:author="Javier Quintana Pérez" w:date="2022-05-11T17:58:00Z">
              <w:tcPr>
                <w:tcW w:w="738" w:type="pct"/>
                <w:shd w:val="clear" w:color="auto" w:fill="auto"/>
              </w:tcPr>
            </w:tcPrChange>
          </w:tcPr>
          <w:p w:rsidR="00834ECC" w:rsidRPr="003238D3" w:rsidDel="005A234B" w:rsidRDefault="00834ECC" w:rsidP="00834ECC">
            <w:pPr>
              <w:jc w:val="center"/>
              <w:rPr>
                <w:del w:id="13083" w:author="Javier Quintana Pérez" w:date="2022-11-13T19:33:00Z"/>
                <w:rFonts w:ascii="Source Sans Pro" w:hAnsi="Source Sans Pro"/>
                <w:rPrChange w:id="13084" w:author="Javier Quintana Pérez" w:date="2022-05-09T17:42:00Z">
                  <w:rPr>
                    <w:del w:id="13085" w:author="Javier Quintana Pérez" w:date="2022-11-13T19:33:00Z"/>
                  </w:rPr>
                </w:rPrChange>
              </w:rPr>
            </w:pPr>
            <w:bookmarkStart w:id="13086" w:name="_Toc120637145"/>
            <w:bookmarkStart w:id="13087" w:name="_Toc120640693"/>
            <w:bookmarkStart w:id="13088" w:name="_Toc122537700"/>
            <w:bookmarkEnd w:id="13086"/>
            <w:bookmarkEnd w:id="13087"/>
            <w:bookmarkEnd w:id="13088"/>
          </w:p>
        </w:tc>
        <w:tc>
          <w:tcPr>
            <w:tcW w:w="706" w:type="pct"/>
            <w:shd w:val="clear" w:color="auto" w:fill="auto"/>
            <w:tcPrChange w:id="13089" w:author="Javier Quintana Pérez" w:date="2022-05-11T17:58:00Z">
              <w:tcPr>
                <w:tcW w:w="673" w:type="pct"/>
                <w:shd w:val="clear" w:color="auto" w:fill="auto"/>
              </w:tcPr>
            </w:tcPrChange>
          </w:tcPr>
          <w:p w:rsidR="00834ECC" w:rsidRPr="003238D3" w:rsidDel="005A234B" w:rsidRDefault="00834ECC" w:rsidP="00834ECC">
            <w:pPr>
              <w:jc w:val="center"/>
              <w:rPr>
                <w:del w:id="13090" w:author="Javier Quintana Pérez" w:date="2022-11-13T19:33:00Z"/>
                <w:rFonts w:ascii="Source Sans Pro" w:hAnsi="Source Sans Pro"/>
                <w:rPrChange w:id="13091" w:author="Javier Quintana Pérez" w:date="2022-05-09T17:42:00Z">
                  <w:rPr>
                    <w:del w:id="13092" w:author="Javier Quintana Pérez" w:date="2022-11-13T19:33:00Z"/>
                  </w:rPr>
                </w:rPrChange>
              </w:rPr>
            </w:pPr>
            <w:bookmarkStart w:id="13093" w:name="_Toc120637146"/>
            <w:bookmarkStart w:id="13094" w:name="_Toc120640694"/>
            <w:bookmarkStart w:id="13095" w:name="_Toc122537701"/>
            <w:bookmarkEnd w:id="13093"/>
            <w:bookmarkEnd w:id="13094"/>
            <w:bookmarkEnd w:id="13095"/>
          </w:p>
        </w:tc>
        <w:bookmarkStart w:id="13096" w:name="_Toc120637147"/>
        <w:bookmarkStart w:id="13097" w:name="_Toc120640695"/>
        <w:bookmarkStart w:id="13098" w:name="_Toc122537702"/>
        <w:bookmarkEnd w:id="13096"/>
        <w:bookmarkEnd w:id="13097"/>
        <w:bookmarkEnd w:id="13098"/>
      </w:tr>
      <w:tr w:rsidR="00834ECC" w:rsidRPr="003238D3" w:rsidDel="005A234B" w:rsidTr="000109EE">
        <w:trPr>
          <w:jc w:val="center"/>
          <w:del w:id="13099" w:author="Javier Quintana Pérez" w:date="2022-11-13T19:33:00Z"/>
          <w:trPrChange w:id="13100" w:author="Javier Quintana Pérez" w:date="2022-05-11T17:58:00Z">
            <w:trPr>
              <w:jc w:val="center"/>
            </w:trPr>
          </w:trPrChange>
        </w:trPr>
        <w:tc>
          <w:tcPr>
            <w:tcW w:w="3589" w:type="pct"/>
            <w:shd w:val="clear" w:color="auto" w:fill="auto"/>
            <w:tcPrChange w:id="13101" w:author="Javier Quintana Pérez" w:date="2022-05-11T17:58:00Z">
              <w:tcPr>
                <w:tcW w:w="3589" w:type="pct"/>
                <w:shd w:val="clear" w:color="auto" w:fill="auto"/>
              </w:tcPr>
            </w:tcPrChange>
          </w:tcPr>
          <w:p w:rsidR="00834ECC" w:rsidRPr="003238D3" w:rsidDel="005A234B" w:rsidRDefault="00D919CB">
            <w:pPr>
              <w:tabs>
                <w:tab w:val="clear" w:pos="567"/>
              </w:tabs>
              <w:spacing w:line="240" w:lineRule="auto"/>
              <w:jc w:val="left"/>
              <w:rPr>
                <w:del w:id="13102" w:author="Javier Quintana Pérez" w:date="2022-11-13T19:33:00Z"/>
                <w:rFonts w:ascii="Source Sans Pro" w:hAnsi="Source Sans Pro"/>
                <w:rPrChange w:id="13103" w:author="Javier Quintana Pérez" w:date="2022-05-09T17:42:00Z">
                  <w:rPr>
                    <w:del w:id="13104" w:author="Javier Quintana Pérez" w:date="2022-11-13T19:33:00Z"/>
                  </w:rPr>
                </w:rPrChange>
              </w:rPr>
            </w:pPr>
            <w:del w:id="13105" w:author="Javier Quintana Pérez" w:date="2022-11-13T19:33:00Z">
              <w:r w:rsidRPr="00D919CB">
                <w:rPr>
                  <w:rFonts w:ascii="Source Sans Pro" w:hAnsi="Source Sans Pro"/>
                  <w:rPrChange w:id="13106" w:author="Javier Quintana Pérez" w:date="2022-05-09T17:42:00Z">
                    <w:rPr>
                      <w:color w:val="0000FF"/>
                      <w:u w:val="single"/>
                    </w:rPr>
                  </w:rPrChange>
                </w:rPr>
                <w:delText>Cantidad de elementos suministrados</w:delText>
              </w:r>
              <w:bookmarkStart w:id="13107" w:name="_Toc120637148"/>
              <w:bookmarkStart w:id="13108" w:name="_Toc120640696"/>
              <w:bookmarkStart w:id="13109" w:name="_Toc122537703"/>
              <w:bookmarkEnd w:id="13107"/>
              <w:bookmarkEnd w:id="13108"/>
              <w:bookmarkEnd w:id="13109"/>
            </w:del>
          </w:p>
        </w:tc>
        <w:tc>
          <w:tcPr>
            <w:tcW w:w="705" w:type="pct"/>
            <w:shd w:val="clear" w:color="auto" w:fill="auto"/>
            <w:tcPrChange w:id="13110" w:author="Javier Quintana Pérez" w:date="2022-05-11T17:58:00Z">
              <w:tcPr>
                <w:tcW w:w="738" w:type="pct"/>
                <w:shd w:val="clear" w:color="auto" w:fill="auto"/>
              </w:tcPr>
            </w:tcPrChange>
          </w:tcPr>
          <w:p w:rsidR="00834ECC" w:rsidRPr="003238D3" w:rsidDel="005A234B" w:rsidRDefault="00834ECC" w:rsidP="00834ECC">
            <w:pPr>
              <w:jc w:val="center"/>
              <w:rPr>
                <w:del w:id="13111" w:author="Javier Quintana Pérez" w:date="2022-11-13T19:33:00Z"/>
                <w:rFonts w:ascii="Source Sans Pro" w:hAnsi="Source Sans Pro"/>
                <w:rPrChange w:id="13112" w:author="Javier Quintana Pérez" w:date="2022-05-09T17:42:00Z">
                  <w:rPr>
                    <w:del w:id="13113" w:author="Javier Quintana Pérez" w:date="2022-11-13T19:33:00Z"/>
                  </w:rPr>
                </w:rPrChange>
              </w:rPr>
            </w:pPr>
            <w:bookmarkStart w:id="13114" w:name="_Toc120637149"/>
            <w:bookmarkStart w:id="13115" w:name="_Toc120640697"/>
            <w:bookmarkStart w:id="13116" w:name="_Toc122537704"/>
            <w:bookmarkEnd w:id="13114"/>
            <w:bookmarkEnd w:id="13115"/>
            <w:bookmarkEnd w:id="13116"/>
          </w:p>
        </w:tc>
        <w:tc>
          <w:tcPr>
            <w:tcW w:w="706" w:type="pct"/>
            <w:shd w:val="clear" w:color="auto" w:fill="auto"/>
            <w:tcPrChange w:id="13117" w:author="Javier Quintana Pérez" w:date="2022-05-11T17:58:00Z">
              <w:tcPr>
                <w:tcW w:w="673" w:type="pct"/>
                <w:shd w:val="clear" w:color="auto" w:fill="auto"/>
              </w:tcPr>
            </w:tcPrChange>
          </w:tcPr>
          <w:p w:rsidR="00834ECC" w:rsidRPr="003238D3" w:rsidDel="005A234B" w:rsidRDefault="00834ECC" w:rsidP="00834ECC">
            <w:pPr>
              <w:jc w:val="center"/>
              <w:rPr>
                <w:del w:id="13118" w:author="Javier Quintana Pérez" w:date="2022-11-13T19:33:00Z"/>
                <w:rFonts w:ascii="Source Sans Pro" w:hAnsi="Source Sans Pro"/>
                <w:rPrChange w:id="13119" w:author="Javier Quintana Pérez" w:date="2022-05-09T17:42:00Z">
                  <w:rPr>
                    <w:del w:id="13120" w:author="Javier Quintana Pérez" w:date="2022-11-13T19:33:00Z"/>
                  </w:rPr>
                </w:rPrChange>
              </w:rPr>
            </w:pPr>
            <w:bookmarkStart w:id="13121" w:name="_Toc120637150"/>
            <w:bookmarkStart w:id="13122" w:name="_Toc120640698"/>
            <w:bookmarkStart w:id="13123" w:name="_Toc122537705"/>
            <w:bookmarkEnd w:id="13121"/>
            <w:bookmarkEnd w:id="13122"/>
            <w:bookmarkEnd w:id="13123"/>
          </w:p>
        </w:tc>
        <w:bookmarkStart w:id="13124" w:name="_Toc120637151"/>
        <w:bookmarkStart w:id="13125" w:name="_Toc120640699"/>
        <w:bookmarkStart w:id="13126" w:name="_Toc122537706"/>
        <w:bookmarkEnd w:id="13124"/>
        <w:bookmarkEnd w:id="13125"/>
        <w:bookmarkEnd w:id="13126"/>
      </w:tr>
      <w:tr w:rsidR="00834ECC" w:rsidRPr="003238D3" w:rsidDel="005A234B" w:rsidTr="000109EE">
        <w:trPr>
          <w:jc w:val="center"/>
          <w:del w:id="13127" w:author="Javier Quintana Pérez" w:date="2022-11-13T19:33:00Z"/>
          <w:trPrChange w:id="13128" w:author="Javier Quintana Pérez" w:date="2022-05-11T17:58:00Z">
            <w:trPr>
              <w:jc w:val="center"/>
            </w:trPr>
          </w:trPrChange>
        </w:trPr>
        <w:tc>
          <w:tcPr>
            <w:tcW w:w="3589" w:type="pct"/>
            <w:shd w:val="clear" w:color="auto" w:fill="auto"/>
            <w:tcPrChange w:id="13129" w:author="Javier Quintana Pérez" w:date="2022-05-11T17:58:00Z">
              <w:tcPr>
                <w:tcW w:w="3589" w:type="pct"/>
                <w:shd w:val="clear" w:color="auto" w:fill="auto"/>
              </w:tcPr>
            </w:tcPrChange>
          </w:tcPr>
          <w:p w:rsidR="00834ECC" w:rsidRPr="003238D3" w:rsidDel="005A234B" w:rsidRDefault="00D919CB">
            <w:pPr>
              <w:tabs>
                <w:tab w:val="clear" w:pos="567"/>
              </w:tabs>
              <w:spacing w:line="240" w:lineRule="auto"/>
              <w:jc w:val="left"/>
              <w:rPr>
                <w:del w:id="13130" w:author="Javier Quintana Pérez" w:date="2022-11-13T19:33:00Z"/>
                <w:rFonts w:ascii="Source Sans Pro" w:hAnsi="Source Sans Pro"/>
                <w:rPrChange w:id="13131" w:author="Javier Quintana Pérez" w:date="2022-05-09T17:42:00Z">
                  <w:rPr>
                    <w:del w:id="13132" w:author="Javier Quintana Pérez" w:date="2022-11-13T19:33:00Z"/>
                  </w:rPr>
                </w:rPrChange>
              </w:rPr>
            </w:pPr>
            <w:del w:id="13133" w:author="Javier Quintana Pérez" w:date="2022-11-13T19:33:00Z">
              <w:r w:rsidRPr="00D919CB">
                <w:rPr>
                  <w:rFonts w:ascii="Source Sans Pro" w:hAnsi="Source Sans Pro"/>
                  <w:rPrChange w:id="13134" w:author="Javier Quintana Pérez" w:date="2022-05-09T17:42:00Z">
                    <w:rPr>
                      <w:color w:val="0000FF"/>
                      <w:u w:val="single"/>
                    </w:rPr>
                  </w:rPrChange>
                </w:rPr>
                <w:delText>Identificación del lugar de suministro</w:delText>
              </w:r>
              <w:bookmarkStart w:id="13135" w:name="_Toc120637152"/>
              <w:bookmarkStart w:id="13136" w:name="_Toc120640700"/>
              <w:bookmarkStart w:id="13137" w:name="_Toc122537707"/>
              <w:bookmarkEnd w:id="13135"/>
              <w:bookmarkEnd w:id="13136"/>
              <w:bookmarkEnd w:id="13137"/>
            </w:del>
          </w:p>
        </w:tc>
        <w:tc>
          <w:tcPr>
            <w:tcW w:w="705" w:type="pct"/>
            <w:shd w:val="clear" w:color="auto" w:fill="auto"/>
            <w:tcPrChange w:id="13138" w:author="Javier Quintana Pérez" w:date="2022-05-11T17:58:00Z">
              <w:tcPr>
                <w:tcW w:w="738" w:type="pct"/>
                <w:shd w:val="clear" w:color="auto" w:fill="auto"/>
              </w:tcPr>
            </w:tcPrChange>
          </w:tcPr>
          <w:p w:rsidR="00834ECC" w:rsidRPr="003238D3" w:rsidDel="005A234B" w:rsidRDefault="00834ECC" w:rsidP="00834ECC">
            <w:pPr>
              <w:jc w:val="center"/>
              <w:rPr>
                <w:del w:id="13139" w:author="Javier Quintana Pérez" w:date="2022-11-13T19:33:00Z"/>
                <w:rFonts w:ascii="Source Sans Pro" w:hAnsi="Source Sans Pro"/>
                <w:rPrChange w:id="13140" w:author="Javier Quintana Pérez" w:date="2022-05-09T17:42:00Z">
                  <w:rPr>
                    <w:del w:id="13141" w:author="Javier Quintana Pérez" w:date="2022-11-13T19:33:00Z"/>
                  </w:rPr>
                </w:rPrChange>
              </w:rPr>
            </w:pPr>
            <w:bookmarkStart w:id="13142" w:name="_Toc120637153"/>
            <w:bookmarkStart w:id="13143" w:name="_Toc120640701"/>
            <w:bookmarkStart w:id="13144" w:name="_Toc122537708"/>
            <w:bookmarkEnd w:id="13142"/>
            <w:bookmarkEnd w:id="13143"/>
            <w:bookmarkEnd w:id="13144"/>
          </w:p>
        </w:tc>
        <w:tc>
          <w:tcPr>
            <w:tcW w:w="706" w:type="pct"/>
            <w:shd w:val="clear" w:color="auto" w:fill="auto"/>
            <w:tcPrChange w:id="13145" w:author="Javier Quintana Pérez" w:date="2022-05-11T17:58:00Z">
              <w:tcPr>
                <w:tcW w:w="673" w:type="pct"/>
                <w:shd w:val="clear" w:color="auto" w:fill="auto"/>
              </w:tcPr>
            </w:tcPrChange>
          </w:tcPr>
          <w:p w:rsidR="00834ECC" w:rsidRPr="003238D3" w:rsidDel="005A234B" w:rsidRDefault="00834ECC" w:rsidP="00834ECC">
            <w:pPr>
              <w:jc w:val="center"/>
              <w:rPr>
                <w:del w:id="13146" w:author="Javier Quintana Pérez" w:date="2022-11-13T19:33:00Z"/>
                <w:rFonts w:ascii="Source Sans Pro" w:hAnsi="Source Sans Pro"/>
                <w:rPrChange w:id="13147" w:author="Javier Quintana Pérez" w:date="2022-05-09T17:42:00Z">
                  <w:rPr>
                    <w:del w:id="13148" w:author="Javier Quintana Pérez" w:date="2022-11-13T19:33:00Z"/>
                  </w:rPr>
                </w:rPrChange>
              </w:rPr>
            </w:pPr>
            <w:bookmarkStart w:id="13149" w:name="_Toc120637154"/>
            <w:bookmarkStart w:id="13150" w:name="_Toc120640702"/>
            <w:bookmarkStart w:id="13151" w:name="_Toc122537709"/>
            <w:bookmarkEnd w:id="13149"/>
            <w:bookmarkEnd w:id="13150"/>
            <w:bookmarkEnd w:id="13151"/>
          </w:p>
        </w:tc>
        <w:bookmarkStart w:id="13152" w:name="_Toc120637155"/>
        <w:bookmarkStart w:id="13153" w:name="_Toc120640703"/>
        <w:bookmarkStart w:id="13154" w:name="_Toc122537710"/>
        <w:bookmarkEnd w:id="13152"/>
        <w:bookmarkEnd w:id="13153"/>
        <w:bookmarkEnd w:id="13154"/>
      </w:tr>
    </w:tbl>
    <w:p w:rsidR="0043794C" w:rsidRPr="003238D3" w:rsidDel="005A234B" w:rsidRDefault="0043794C" w:rsidP="00834ECC">
      <w:pPr>
        <w:rPr>
          <w:del w:id="13155" w:author="Javier Quintana Pérez" w:date="2022-11-13T19:33:00Z"/>
          <w:rFonts w:ascii="Source Sans Pro" w:hAnsi="Source Sans Pro"/>
          <w:rPrChange w:id="13156" w:author="Javier Quintana Pérez" w:date="2022-05-09T17:42:00Z">
            <w:rPr>
              <w:del w:id="13157" w:author="Javier Quintana Pérez" w:date="2022-11-13T19:33:00Z"/>
            </w:rPr>
          </w:rPrChange>
        </w:rPr>
      </w:pPr>
      <w:bookmarkStart w:id="13158" w:name="_Toc120637156"/>
      <w:bookmarkStart w:id="13159" w:name="_Toc120640704"/>
      <w:bookmarkStart w:id="13160" w:name="_Toc122537711"/>
      <w:bookmarkEnd w:id="13158"/>
      <w:bookmarkEnd w:id="13159"/>
      <w:bookmarkEnd w:id="13160"/>
    </w:p>
    <w:p w:rsidR="0043794C" w:rsidRPr="003238D3" w:rsidDel="005A234B" w:rsidRDefault="0043794C" w:rsidP="00834ECC">
      <w:pPr>
        <w:rPr>
          <w:del w:id="13161" w:author="Javier Quintana Pérez" w:date="2022-11-13T19:33:00Z"/>
          <w:rFonts w:ascii="Source Sans Pro" w:hAnsi="Source Sans Pro"/>
          <w:rPrChange w:id="13162" w:author="Javier Quintana Pérez" w:date="2022-05-09T17:42:00Z">
            <w:rPr>
              <w:del w:id="13163" w:author="Javier Quintana Pérez" w:date="2022-11-13T19:33:00Z"/>
            </w:rPr>
          </w:rPrChange>
        </w:rPr>
      </w:pPr>
      <w:bookmarkStart w:id="13164" w:name="_Toc120637157"/>
      <w:bookmarkStart w:id="13165" w:name="_Toc120640705"/>
      <w:bookmarkStart w:id="13166" w:name="_Toc122537712"/>
      <w:bookmarkEnd w:id="13164"/>
      <w:bookmarkEnd w:id="13165"/>
      <w:bookmarkEnd w:id="1316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3167" w:author="Javier Quintana Pérez" w:date="2022-05-11T17:58: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3168">
          <w:tblGrid>
            <w:gridCol w:w="6665"/>
            <w:gridCol w:w="1371"/>
            <w:gridCol w:w="1250"/>
          </w:tblGrid>
        </w:tblGridChange>
      </w:tblGrid>
      <w:tr w:rsidR="00834ECC" w:rsidRPr="003238D3" w:rsidDel="005A234B" w:rsidTr="000109EE">
        <w:trPr>
          <w:jc w:val="center"/>
          <w:del w:id="13169" w:author="Javier Quintana Pérez" w:date="2022-11-13T19:33:00Z"/>
          <w:trPrChange w:id="13170" w:author="Javier Quintana Pérez" w:date="2022-05-11T17:58:00Z">
            <w:trPr>
              <w:jc w:val="center"/>
            </w:trPr>
          </w:trPrChange>
        </w:trPr>
        <w:tc>
          <w:tcPr>
            <w:tcW w:w="3589" w:type="pct"/>
            <w:tcBorders>
              <w:top w:val="nil"/>
              <w:left w:val="nil"/>
            </w:tcBorders>
            <w:shd w:val="clear" w:color="auto" w:fill="auto"/>
            <w:tcPrChange w:id="13171" w:author="Javier Quintana Pérez" w:date="2022-05-11T17:58:00Z">
              <w:tcPr>
                <w:tcW w:w="3589" w:type="pct"/>
                <w:shd w:val="clear" w:color="auto" w:fill="auto"/>
              </w:tcPr>
            </w:tcPrChange>
          </w:tcPr>
          <w:p w:rsidR="00834ECC" w:rsidRPr="003238D3" w:rsidDel="005A234B" w:rsidRDefault="00834ECC" w:rsidP="00834ECC">
            <w:pPr>
              <w:pStyle w:val="Textoindependiente"/>
              <w:ind w:left="360"/>
              <w:jc w:val="left"/>
              <w:rPr>
                <w:del w:id="13172" w:author="Javier Quintana Pérez" w:date="2022-11-13T19:33:00Z"/>
                <w:rFonts w:ascii="Source Sans Pro" w:hAnsi="Source Sans Pro"/>
                <w:i w:val="0"/>
                <w:sz w:val="20"/>
                <w:rPrChange w:id="13173" w:author="Javier Quintana Pérez" w:date="2022-05-09T17:42:00Z">
                  <w:rPr>
                    <w:del w:id="13174" w:author="Javier Quintana Pérez" w:date="2022-11-13T19:33:00Z"/>
                    <w:rFonts w:ascii="NewsGotT" w:hAnsi="NewsGotT"/>
                    <w:i w:val="0"/>
                    <w:sz w:val="20"/>
                  </w:rPr>
                </w:rPrChange>
              </w:rPr>
            </w:pPr>
            <w:bookmarkStart w:id="13175" w:name="_Toc120637158"/>
            <w:bookmarkStart w:id="13176" w:name="_Toc120640706"/>
            <w:bookmarkStart w:id="13177" w:name="_Toc122537713"/>
            <w:bookmarkEnd w:id="13175"/>
            <w:bookmarkEnd w:id="13176"/>
            <w:bookmarkEnd w:id="13177"/>
          </w:p>
        </w:tc>
        <w:tc>
          <w:tcPr>
            <w:tcW w:w="705" w:type="pct"/>
            <w:shd w:val="clear" w:color="auto" w:fill="auto"/>
            <w:tcPrChange w:id="13178" w:author="Javier Quintana Pérez" w:date="2022-05-11T17:58:00Z">
              <w:tcPr>
                <w:tcW w:w="738" w:type="pct"/>
                <w:shd w:val="clear" w:color="auto" w:fill="auto"/>
              </w:tcPr>
            </w:tcPrChange>
          </w:tcPr>
          <w:p w:rsidR="00834ECC" w:rsidRPr="003238D3" w:rsidDel="005A234B" w:rsidRDefault="00D919CB" w:rsidP="00834ECC">
            <w:pPr>
              <w:jc w:val="center"/>
              <w:rPr>
                <w:del w:id="13179" w:author="Javier Quintana Pérez" w:date="2022-11-13T19:33:00Z"/>
                <w:rFonts w:ascii="Source Sans Pro" w:hAnsi="Source Sans Pro"/>
                <w:rPrChange w:id="13180" w:author="Javier Quintana Pérez" w:date="2022-05-09T17:42:00Z">
                  <w:rPr>
                    <w:del w:id="13181" w:author="Javier Quintana Pérez" w:date="2022-11-13T19:33:00Z"/>
                  </w:rPr>
                </w:rPrChange>
              </w:rPr>
            </w:pPr>
            <w:del w:id="13182" w:author="Javier Quintana Pérez" w:date="2022-11-13T19:33:00Z">
              <w:r w:rsidRPr="00D919CB">
                <w:rPr>
                  <w:rFonts w:ascii="Source Sans Pro" w:hAnsi="Source Sans Pro"/>
                  <w:rPrChange w:id="13183" w:author="Javier Quintana Pérez" w:date="2022-05-09T17:42:00Z">
                    <w:rPr>
                      <w:color w:val="0000FF"/>
                      <w:u w:val="single"/>
                    </w:rPr>
                  </w:rPrChange>
                </w:rPr>
                <w:delText>SI</w:delText>
              </w:r>
              <w:bookmarkStart w:id="13184" w:name="_Toc120637159"/>
              <w:bookmarkStart w:id="13185" w:name="_Toc120640707"/>
              <w:bookmarkStart w:id="13186" w:name="_Toc122537714"/>
              <w:bookmarkEnd w:id="13184"/>
              <w:bookmarkEnd w:id="13185"/>
              <w:bookmarkEnd w:id="13186"/>
            </w:del>
          </w:p>
        </w:tc>
        <w:tc>
          <w:tcPr>
            <w:tcW w:w="706" w:type="pct"/>
            <w:shd w:val="clear" w:color="auto" w:fill="auto"/>
            <w:tcPrChange w:id="13187" w:author="Javier Quintana Pérez" w:date="2022-05-11T17:58:00Z">
              <w:tcPr>
                <w:tcW w:w="674" w:type="pct"/>
                <w:shd w:val="clear" w:color="auto" w:fill="auto"/>
              </w:tcPr>
            </w:tcPrChange>
          </w:tcPr>
          <w:p w:rsidR="00834ECC" w:rsidRPr="003238D3" w:rsidDel="005A234B" w:rsidRDefault="00D919CB" w:rsidP="00834ECC">
            <w:pPr>
              <w:jc w:val="center"/>
              <w:rPr>
                <w:del w:id="13188" w:author="Javier Quintana Pérez" w:date="2022-11-13T19:33:00Z"/>
                <w:rFonts w:ascii="Source Sans Pro" w:hAnsi="Source Sans Pro"/>
                <w:rPrChange w:id="13189" w:author="Javier Quintana Pérez" w:date="2022-05-09T17:42:00Z">
                  <w:rPr>
                    <w:del w:id="13190" w:author="Javier Quintana Pérez" w:date="2022-11-13T19:33:00Z"/>
                  </w:rPr>
                </w:rPrChange>
              </w:rPr>
            </w:pPr>
            <w:del w:id="13191" w:author="Javier Quintana Pérez" w:date="2022-11-13T19:33:00Z">
              <w:r w:rsidRPr="00D919CB">
                <w:rPr>
                  <w:rFonts w:ascii="Source Sans Pro" w:hAnsi="Source Sans Pro"/>
                  <w:rPrChange w:id="13192" w:author="Javier Quintana Pérez" w:date="2022-05-09T17:42:00Z">
                    <w:rPr>
                      <w:color w:val="0000FF"/>
                      <w:u w:val="single"/>
                    </w:rPr>
                  </w:rPrChange>
                </w:rPr>
                <w:delText>NO</w:delText>
              </w:r>
              <w:bookmarkStart w:id="13193" w:name="_Toc120637160"/>
              <w:bookmarkStart w:id="13194" w:name="_Toc120640708"/>
              <w:bookmarkStart w:id="13195" w:name="_Toc122537715"/>
              <w:bookmarkEnd w:id="13193"/>
              <w:bookmarkEnd w:id="13194"/>
              <w:bookmarkEnd w:id="13195"/>
            </w:del>
          </w:p>
        </w:tc>
        <w:bookmarkStart w:id="13196" w:name="_Toc120637161"/>
        <w:bookmarkStart w:id="13197" w:name="_Toc120640709"/>
        <w:bookmarkStart w:id="13198" w:name="_Toc122537716"/>
        <w:bookmarkEnd w:id="13196"/>
        <w:bookmarkEnd w:id="13197"/>
        <w:bookmarkEnd w:id="13198"/>
      </w:tr>
      <w:tr w:rsidR="00834ECC" w:rsidRPr="003238D3" w:rsidDel="005A234B" w:rsidTr="000109EE">
        <w:trPr>
          <w:jc w:val="center"/>
          <w:del w:id="13199" w:author="Javier Quintana Pérez" w:date="2022-11-13T19:33:00Z"/>
          <w:trPrChange w:id="13200" w:author="Javier Quintana Pérez" w:date="2022-05-11T17:58:00Z">
            <w:trPr>
              <w:jc w:val="center"/>
            </w:trPr>
          </w:trPrChange>
        </w:trPr>
        <w:tc>
          <w:tcPr>
            <w:tcW w:w="3589" w:type="pct"/>
            <w:shd w:val="clear" w:color="auto" w:fill="auto"/>
            <w:tcPrChange w:id="13201" w:author="Javier Quintana Pérez" w:date="2022-05-11T17:58:00Z">
              <w:tcPr>
                <w:tcW w:w="3589" w:type="pct"/>
                <w:shd w:val="clear" w:color="auto" w:fill="auto"/>
              </w:tcPr>
            </w:tcPrChange>
          </w:tcPr>
          <w:p w:rsidR="00834ECC" w:rsidRPr="003238D3" w:rsidDel="005A234B" w:rsidRDefault="00D919CB" w:rsidP="001C21B3">
            <w:pPr>
              <w:tabs>
                <w:tab w:val="clear" w:pos="567"/>
              </w:tabs>
              <w:spacing w:line="240" w:lineRule="auto"/>
              <w:jc w:val="left"/>
              <w:rPr>
                <w:del w:id="13202" w:author="Javier Quintana Pérez" w:date="2022-11-13T19:33:00Z"/>
                <w:rFonts w:ascii="Source Sans Pro" w:hAnsi="Source Sans Pro"/>
                <w:rPrChange w:id="13203" w:author="Javier Quintana Pérez" w:date="2022-05-09T17:42:00Z">
                  <w:rPr>
                    <w:del w:id="13204" w:author="Javier Quintana Pérez" w:date="2022-11-13T19:33:00Z"/>
                  </w:rPr>
                </w:rPrChange>
              </w:rPr>
            </w:pPr>
            <w:del w:id="13205" w:author="Javier Quintana Pérez" w:date="2022-11-13T19:33:00Z">
              <w:r w:rsidRPr="00D919CB">
                <w:rPr>
                  <w:rFonts w:ascii="Source Sans Pro" w:hAnsi="Source Sans Pro"/>
                  <w:rPrChange w:id="13206" w:author="Javier Quintana Pérez" w:date="2022-05-09T17:42:00Z">
                    <w:rPr>
                      <w:color w:val="0000FF"/>
                      <w:u w:val="single"/>
                    </w:rPr>
                  </w:rPrChange>
                </w:rPr>
                <w:delText>¿Se cumplimenta adecuadamente el albarán de entrega?</w:delText>
              </w:r>
              <w:bookmarkStart w:id="13207" w:name="_Toc120637162"/>
              <w:bookmarkStart w:id="13208" w:name="_Toc120640710"/>
              <w:bookmarkStart w:id="13209" w:name="_Toc122537717"/>
              <w:bookmarkEnd w:id="13207"/>
              <w:bookmarkEnd w:id="13208"/>
              <w:bookmarkEnd w:id="13209"/>
            </w:del>
          </w:p>
        </w:tc>
        <w:tc>
          <w:tcPr>
            <w:tcW w:w="705" w:type="pct"/>
            <w:shd w:val="clear" w:color="auto" w:fill="auto"/>
            <w:tcPrChange w:id="13210" w:author="Javier Quintana Pérez" w:date="2022-05-11T17:58:00Z">
              <w:tcPr>
                <w:tcW w:w="738" w:type="pct"/>
                <w:shd w:val="clear" w:color="auto" w:fill="auto"/>
              </w:tcPr>
            </w:tcPrChange>
          </w:tcPr>
          <w:p w:rsidR="00834ECC" w:rsidRPr="003238D3" w:rsidDel="005A234B" w:rsidRDefault="00834ECC" w:rsidP="00834ECC">
            <w:pPr>
              <w:jc w:val="center"/>
              <w:rPr>
                <w:del w:id="13211" w:author="Javier Quintana Pérez" w:date="2022-11-13T19:33:00Z"/>
                <w:rFonts w:ascii="Source Sans Pro" w:hAnsi="Source Sans Pro"/>
                <w:rPrChange w:id="13212" w:author="Javier Quintana Pérez" w:date="2022-05-09T17:42:00Z">
                  <w:rPr>
                    <w:del w:id="13213" w:author="Javier Quintana Pérez" w:date="2022-11-13T19:33:00Z"/>
                  </w:rPr>
                </w:rPrChange>
              </w:rPr>
            </w:pPr>
            <w:bookmarkStart w:id="13214" w:name="_Toc120637163"/>
            <w:bookmarkStart w:id="13215" w:name="_Toc120640711"/>
            <w:bookmarkStart w:id="13216" w:name="_Toc122537718"/>
            <w:bookmarkEnd w:id="13214"/>
            <w:bookmarkEnd w:id="13215"/>
            <w:bookmarkEnd w:id="13216"/>
          </w:p>
        </w:tc>
        <w:tc>
          <w:tcPr>
            <w:tcW w:w="706" w:type="pct"/>
            <w:shd w:val="clear" w:color="auto" w:fill="auto"/>
            <w:tcPrChange w:id="13217" w:author="Javier Quintana Pérez" w:date="2022-05-11T17:58:00Z">
              <w:tcPr>
                <w:tcW w:w="674" w:type="pct"/>
                <w:shd w:val="clear" w:color="auto" w:fill="auto"/>
              </w:tcPr>
            </w:tcPrChange>
          </w:tcPr>
          <w:p w:rsidR="00834ECC" w:rsidRPr="003238D3" w:rsidDel="005A234B" w:rsidRDefault="00834ECC" w:rsidP="00834ECC">
            <w:pPr>
              <w:jc w:val="center"/>
              <w:rPr>
                <w:del w:id="13218" w:author="Javier Quintana Pérez" w:date="2022-11-13T19:33:00Z"/>
                <w:rFonts w:ascii="Source Sans Pro" w:hAnsi="Source Sans Pro"/>
                <w:rPrChange w:id="13219" w:author="Javier Quintana Pérez" w:date="2022-05-09T17:42:00Z">
                  <w:rPr>
                    <w:del w:id="13220" w:author="Javier Quintana Pérez" w:date="2022-11-13T19:33:00Z"/>
                  </w:rPr>
                </w:rPrChange>
              </w:rPr>
            </w:pPr>
            <w:bookmarkStart w:id="13221" w:name="_Toc120637164"/>
            <w:bookmarkStart w:id="13222" w:name="_Toc120640712"/>
            <w:bookmarkStart w:id="13223" w:name="_Toc122537719"/>
            <w:bookmarkEnd w:id="13221"/>
            <w:bookmarkEnd w:id="13222"/>
            <w:bookmarkEnd w:id="13223"/>
          </w:p>
        </w:tc>
        <w:bookmarkStart w:id="13224" w:name="_Toc120637165"/>
        <w:bookmarkStart w:id="13225" w:name="_Toc120640713"/>
        <w:bookmarkStart w:id="13226" w:name="_Toc122537720"/>
        <w:bookmarkEnd w:id="13224"/>
        <w:bookmarkEnd w:id="13225"/>
        <w:bookmarkEnd w:id="13226"/>
      </w:tr>
      <w:tr w:rsidR="00834ECC" w:rsidRPr="003238D3" w:rsidDel="005A234B" w:rsidTr="000109EE">
        <w:trPr>
          <w:jc w:val="center"/>
          <w:del w:id="13227" w:author="Javier Quintana Pérez" w:date="2022-11-13T19:33:00Z"/>
          <w:trPrChange w:id="13228" w:author="Javier Quintana Pérez" w:date="2022-05-11T17:58:00Z">
            <w:trPr>
              <w:jc w:val="center"/>
            </w:trPr>
          </w:trPrChange>
        </w:trPr>
        <w:tc>
          <w:tcPr>
            <w:tcW w:w="3589" w:type="pct"/>
            <w:shd w:val="clear" w:color="auto" w:fill="auto"/>
            <w:tcPrChange w:id="13229" w:author="Javier Quintana Pérez" w:date="2022-05-11T17:58:00Z">
              <w:tcPr>
                <w:tcW w:w="3589" w:type="pct"/>
                <w:shd w:val="clear" w:color="auto" w:fill="auto"/>
              </w:tcPr>
            </w:tcPrChange>
          </w:tcPr>
          <w:p w:rsidR="00834ECC" w:rsidRPr="003238D3" w:rsidDel="005A234B" w:rsidRDefault="00D919CB" w:rsidP="001C21B3">
            <w:pPr>
              <w:tabs>
                <w:tab w:val="clear" w:pos="567"/>
              </w:tabs>
              <w:spacing w:line="240" w:lineRule="auto"/>
              <w:jc w:val="left"/>
              <w:rPr>
                <w:del w:id="13230" w:author="Javier Quintana Pérez" w:date="2022-11-13T19:33:00Z"/>
                <w:rFonts w:ascii="Source Sans Pro" w:hAnsi="Source Sans Pro"/>
                <w:rPrChange w:id="13231" w:author="Javier Quintana Pérez" w:date="2022-05-09T17:42:00Z">
                  <w:rPr>
                    <w:del w:id="13232" w:author="Javier Quintana Pérez" w:date="2022-11-13T19:33:00Z"/>
                  </w:rPr>
                </w:rPrChange>
              </w:rPr>
            </w:pPr>
            <w:del w:id="13233" w:author="Javier Quintana Pérez" w:date="2022-11-13T19:33:00Z">
              <w:r w:rsidRPr="00D919CB">
                <w:rPr>
                  <w:rFonts w:ascii="Source Sans Pro" w:hAnsi="Source Sans Pro"/>
                  <w:rPrChange w:id="13234" w:author="Javier Quintana Pérez" w:date="2022-05-09T17:42:00Z">
                    <w:rPr>
                      <w:color w:val="0000FF"/>
                      <w:u w:val="single"/>
                    </w:rPr>
                  </w:rPrChange>
                </w:rPr>
                <w:delText>¿Existe un registro de albaranes?</w:delText>
              </w:r>
              <w:bookmarkStart w:id="13235" w:name="_Toc120637166"/>
              <w:bookmarkStart w:id="13236" w:name="_Toc120640714"/>
              <w:bookmarkStart w:id="13237" w:name="_Toc122537721"/>
              <w:bookmarkEnd w:id="13235"/>
              <w:bookmarkEnd w:id="13236"/>
              <w:bookmarkEnd w:id="13237"/>
            </w:del>
          </w:p>
        </w:tc>
        <w:tc>
          <w:tcPr>
            <w:tcW w:w="705" w:type="pct"/>
            <w:shd w:val="clear" w:color="auto" w:fill="auto"/>
            <w:tcPrChange w:id="13238" w:author="Javier Quintana Pérez" w:date="2022-05-11T17:58:00Z">
              <w:tcPr>
                <w:tcW w:w="738" w:type="pct"/>
                <w:shd w:val="clear" w:color="auto" w:fill="auto"/>
              </w:tcPr>
            </w:tcPrChange>
          </w:tcPr>
          <w:p w:rsidR="00834ECC" w:rsidRPr="003238D3" w:rsidDel="005A234B" w:rsidRDefault="00834ECC" w:rsidP="00834ECC">
            <w:pPr>
              <w:jc w:val="center"/>
              <w:rPr>
                <w:del w:id="13239" w:author="Javier Quintana Pérez" w:date="2022-11-13T19:33:00Z"/>
                <w:rFonts w:ascii="Source Sans Pro" w:hAnsi="Source Sans Pro"/>
                <w:rPrChange w:id="13240" w:author="Javier Quintana Pérez" w:date="2022-05-09T17:42:00Z">
                  <w:rPr>
                    <w:del w:id="13241" w:author="Javier Quintana Pérez" w:date="2022-11-13T19:33:00Z"/>
                  </w:rPr>
                </w:rPrChange>
              </w:rPr>
            </w:pPr>
            <w:bookmarkStart w:id="13242" w:name="_Toc120637167"/>
            <w:bookmarkStart w:id="13243" w:name="_Toc120640715"/>
            <w:bookmarkStart w:id="13244" w:name="_Toc122537722"/>
            <w:bookmarkEnd w:id="13242"/>
            <w:bookmarkEnd w:id="13243"/>
            <w:bookmarkEnd w:id="13244"/>
          </w:p>
        </w:tc>
        <w:tc>
          <w:tcPr>
            <w:tcW w:w="706" w:type="pct"/>
            <w:shd w:val="clear" w:color="auto" w:fill="auto"/>
            <w:tcPrChange w:id="13245" w:author="Javier Quintana Pérez" w:date="2022-05-11T17:58:00Z">
              <w:tcPr>
                <w:tcW w:w="674" w:type="pct"/>
                <w:shd w:val="clear" w:color="auto" w:fill="auto"/>
              </w:tcPr>
            </w:tcPrChange>
          </w:tcPr>
          <w:p w:rsidR="00834ECC" w:rsidRPr="003238D3" w:rsidDel="005A234B" w:rsidRDefault="00834ECC" w:rsidP="00834ECC">
            <w:pPr>
              <w:jc w:val="center"/>
              <w:rPr>
                <w:del w:id="13246" w:author="Javier Quintana Pérez" w:date="2022-11-13T19:33:00Z"/>
                <w:rFonts w:ascii="Source Sans Pro" w:hAnsi="Source Sans Pro"/>
                <w:rPrChange w:id="13247" w:author="Javier Quintana Pérez" w:date="2022-05-09T17:42:00Z">
                  <w:rPr>
                    <w:del w:id="13248" w:author="Javier Quintana Pérez" w:date="2022-11-13T19:33:00Z"/>
                  </w:rPr>
                </w:rPrChange>
              </w:rPr>
            </w:pPr>
            <w:bookmarkStart w:id="13249" w:name="_Toc120637168"/>
            <w:bookmarkStart w:id="13250" w:name="_Toc120640716"/>
            <w:bookmarkStart w:id="13251" w:name="_Toc122537723"/>
            <w:bookmarkEnd w:id="13249"/>
            <w:bookmarkEnd w:id="13250"/>
            <w:bookmarkEnd w:id="13251"/>
          </w:p>
        </w:tc>
        <w:bookmarkStart w:id="13252" w:name="_Toc120637169"/>
        <w:bookmarkStart w:id="13253" w:name="_Toc120640717"/>
        <w:bookmarkStart w:id="13254" w:name="_Toc122537724"/>
        <w:bookmarkEnd w:id="13252"/>
        <w:bookmarkEnd w:id="13253"/>
        <w:bookmarkEnd w:id="13254"/>
      </w:tr>
    </w:tbl>
    <w:p w:rsidR="00834ECC" w:rsidRPr="003238D3" w:rsidDel="00BA6414" w:rsidRDefault="00834ECC" w:rsidP="00834ECC">
      <w:pPr>
        <w:pStyle w:val="Encabezado"/>
        <w:spacing w:line="480" w:lineRule="auto"/>
        <w:rPr>
          <w:del w:id="13255" w:author="Javier Quintana Pérez" w:date="2022-09-30T10:54:00Z"/>
          <w:rFonts w:ascii="Source Sans Pro" w:hAnsi="Source Sans Pro"/>
          <w:b/>
          <w:u w:val="single"/>
          <w:rPrChange w:id="13256" w:author="Javier Quintana Pérez" w:date="2022-05-09T17:42:00Z">
            <w:rPr>
              <w:del w:id="13257" w:author="Javier Quintana Pérez" w:date="2022-09-30T10:54:00Z"/>
              <w:b/>
              <w:u w:val="single"/>
            </w:rPr>
          </w:rPrChange>
        </w:rPr>
      </w:pPr>
      <w:bookmarkStart w:id="13258" w:name="_Toc120637170"/>
      <w:bookmarkStart w:id="13259" w:name="_Toc120640718"/>
      <w:bookmarkStart w:id="13260" w:name="_Toc122537725"/>
      <w:bookmarkEnd w:id="13258"/>
      <w:bookmarkEnd w:id="13259"/>
      <w:bookmarkEnd w:id="13260"/>
    </w:p>
    <w:p w:rsidR="00834ECC" w:rsidRPr="003238D3" w:rsidDel="005A234B" w:rsidRDefault="00D919CB" w:rsidP="00834ECC">
      <w:pPr>
        <w:pStyle w:val="Textoindependiente"/>
        <w:rPr>
          <w:del w:id="13261" w:author="Javier Quintana Pérez" w:date="2022-11-13T19:33:00Z"/>
          <w:rFonts w:ascii="Source Sans Pro" w:hAnsi="Source Sans Pro"/>
          <w:i w:val="0"/>
          <w:color w:val="000000"/>
          <w:sz w:val="20"/>
          <w:u w:val="single"/>
          <w:rPrChange w:id="13262" w:author="Javier Quintana Pérez" w:date="2022-05-09T17:42:00Z">
            <w:rPr>
              <w:del w:id="13263" w:author="Javier Quintana Pérez" w:date="2022-11-13T19:33:00Z"/>
              <w:rFonts w:ascii="NewsGotT" w:hAnsi="NewsGotT"/>
              <w:i w:val="0"/>
              <w:color w:val="000000"/>
              <w:sz w:val="20"/>
              <w:u w:val="single"/>
            </w:rPr>
          </w:rPrChange>
        </w:rPr>
      </w:pPr>
      <w:del w:id="13264" w:author="Javier Quintana Pérez" w:date="2022-11-13T19:33:00Z">
        <w:r w:rsidRPr="00D919CB">
          <w:rPr>
            <w:rFonts w:ascii="Source Sans Pro" w:hAnsi="Source Sans Pro"/>
            <w:i w:val="0"/>
            <w:color w:val="000000"/>
            <w:u w:val="single"/>
            <w:rPrChange w:id="13265" w:author="Javier Quintana Pérez" w:date="2022-05-09T17:42:00Z">
              <w:rPr>
                <w:i w:val="0"/>
                <w:color w:val="000000"/>
                <w:u w:val="single"/>
              </w:rPr>
            </w:rPrChange>
          </w:rPr>
          <w:delText>COMENTARIOS</w:delText>
        </w:r>
        <w:bookmarkStart w:id="13266" w:name="_Toc120637171"/>
        <w:bookmarkStart w:id="13267" w:name="_Toc120640719"/>
        <w:bookmarkStart w:id="13268" w:name="_Toc122537726"/>
        <w:bookmarkEnd w:id="13266"/>
        <w:bookmarkEnd w:id="13267"/>
        <w:bookmarkEnd w:id="13268"/>
      </w:del>
    </w:p>
    <w:p w:rsidR="00834ECC" w:rsidRPr="003238D3" w:rsidDel="005A234B" w:rsidRDefault="00834ECC" w:rsidP="00834ECC">
      <w:pPr>
        <w:pStyle w:val="Textoindependiente"/>
        <w:rPr>
          <w:del w:id="13269" w:author="Javier Quintana Pérez" w:date="2022-11-13T19:33:00Z"/>
          <w:rFonts w:ascii="Source Sans Pro" w:hAnsi="Source Sans Pro"/>
          <w:i w:val="0"/>
          <w:color w:val="000000"/>
          <w:sz w:val="20"/>
          <w:u w:val="single"/>
          <w:rPrChange w:id="13270" w:author="Javier Quintana Pérez" w:date="2022-05-09T17:42:00Z">
            <w:rPr>
              <w:del w:id="13271" w:author="Javier Quintana Pérez" w:date="2022-11-13T19:33:00Z"/>
              <w:rFonts w:ascii="NewsGotT" w:hAnsi="NewsGotT"/>
              <w:i w:val="0"/>
              <w:color w:val="000000"/>
              <w:sz w:val="20"/>
              <w:u w:val="single"/>
            </w:rPr>
          </w:rPrChange>
        </w:rPr>
      </w:pPr>
      <w:bookmarkStart w:id="13272" w:name="_Toc120637172"/>
      <w:bookmarkStart w:id="13273" w:name="_Toc120640720"/>
      <w:bookmarkStart w:id="13274" w:name="_Toc122537727"/>
      <w:bookmarkEnd w:id="13272"/>
      <w:bookmarkEnd w:id="13273"/>
      <w:bookmarkEnd w:id="1327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3238D3" w:rsidDel="005A234B" w:rsidTr="00B20093">
        <w:trPr>
          <w:jc w:val="center"/>
          <w:del w:id="13275" w:author="Javier Quintana Pérez" w:date="2022-11-13T19:33:00Z"/>
        </w:trPr>
        <w:tc>
          <w:tcPr>
            <w:tcW w:w="5000" w:type="pct"/>
            <w:shd w:val="clear" w:color="auto" w:fill="auto"/>
          </w:tcPr>
          <w:p w:rsidR="00834ECC" w:rsidRPr="003238D3" w:rsidDel="005A234B" w:rsidRDefault="00834ECC" w:rsidP="00834ECC">
            <w:pPr>
              <w:pStyle w:val="Textoindependiente"/>
              <w:rPr>
                <w:del w:id="13276" w:author="Javier Quintana Pérez" w:date="2022-11-13T19:33:00Z"/>
                <w:rFonts w:ascii="Source Sans Pro" w:hAnsi="Source Sans Pro"/>
                <w:i w:val="0"/>
                <w:color w:val="000000"/>
                <w:sz w:val="20"/>
                <w:u w:val="single"/>
                <w:rPrChange w:id="13277" w:author="Javier Quintana Pérez" w:date="2022-05-09T17:42:00Z">
                  <w:rPr>
                    <w:del w:id="13278" w:author="Javier Quintana Pérez" w:date="2022-11-13T19:33:00Z"/>
                    <w:rFonts w:ascii="NewsGotT" w:hAnsi="NewsGotT"/>
                    <w:i w:val="0"/>
                    <w:color w:val="000000"/>
                    <w:sz w:val="20"/>
                    <w:u w:val="single"/>
                  </w:rPr>
                </w:rPrChange>
              </w:rPr>
            </w:pPr>
            <w:bookmarkStart w:id="13279" w:name="_Toc120637173"/>
            <w:bookmarkStart w:id="13280" w:name="_Toc120640721"/>
            <w:bookmarkStart w:id="13281" w:name="_Toc122537728"/>
            <w:bookmarkEnd w:id="13279"/>
            <w:bookmarkEnd w:id="13280"/>
            <w:bookmarkEnd w:id="13281"/>
          </w:p>
          <w:p w:rsidR="00834ECC" w:rsidRPr="003238D3" w:rsidDel="005A234B" w:rsidRDefault="00834ECC" w:rsidP="00834ECC">
            <w:pPr>
              <w:pStyle w:val="Textoindependiente"/>
              <w:rPr>
                <w:del w:id="13282" w:author="Javier Quintana Pérez" w:date="2022-11-13T19:33:00Z"/>
                <w:rFonts w:ascii="Source Sans Pro" w:hAnsi="Source Sans Pro"/>
                <w:i w:val="0"/>
                <w:color w:val="000000"/>
                <w:sz w:val="20"/>
                <w:u w:val="single"/>
                <w:rPrChange w:id="13283" w:author="Javier Quintana Pérez" w:date="2022-05-09T17:42:00Z">
                  <w:rPr>
                    <w:del w:id="13284" w:author="Javier Quintana Pérez" w:date="2022-11-13T19:33:00Z"/>
                    <w:rFonts w:ascii="NewsGotT" w:hAnsi="NewsGotT"/>
                    <w:i w:val="0"/>
                    <w:color w:val="000000"/>
                    <w:sz w:val="20"/>
                    <w:u w:val="single"/>
                  </w:rPr>
                </w:rPrChange>
              </w:rPr>
            </w:pPr>
            <w:bookmarkStart w:id="13285" w:name="_Toc120637174"/>
            <w:bookmarkStart w:id="13286" w:name="_Toc120640722"/>
            <w:bookmarkStart w:id="13287" w:name="_Toc122537729"/>
            <w:bookmarkEnd w:id="13285"/>
            <w:bookmarkEnd w:id="13286"/>
            <w:bookmarkEnd w:id="13287"/>
          </w:p>
          <w:p w:rsidR="00834ECC" w:rsidRPr="003238D3" w:rsidDel="005A234B" w:rsidRDefault="00834ECC" w:rsidP="00834ECC">
            <w:pPr>
              <w:pStyle w:val="Textoindependiente"/>
              <w:rPr>
                <w:del w:id="13288" w:author="Javier Quintana Pérez" w:date="2022-11-13T19:33:00Z"/>
                <w:rFonts w:ascii="Source Sans Pro" w:hAnsi="Source Sans Pro"/>
                <w:i w:val="0"/>
                <w:color w:val="000000"/>
                <w:sz w:val="20"/>
                <w:u w:val="single"/>
                <w:rPrChange w:id="13289" w:author="Javier Quintana Pérez" w:date="2022-05-09T17:42:00Z">
                  <w:rPr>
                    <w:del w:id="13290" w:author="Javier Quintana Pérez" w:date="2022-11-13T19:33:00Z"/>
                    <w:rFonts w:ascii="NewsGotT" w:hAnsi="NewsGotT"/>
                    <w:i w:val="0"/>
                    <w:color w:val="000000"/>
                    <w:sz w:val="20"/>
                    <w:u w:val="single"/>
                  </w:rPr>
                </w:rPrChange>
              </w:rPr>
            </w:pPr>
            <w:bookmarkStart w:id="13291" w:name="_Toc120637175"/>
            <w:bookmarkStart w:id="13292" w:name="_Toc120640723"/>
            <w:bookmarkStart w:id="13293" w:name="_Toc122537730"/>
            <w:bookmarkEnd w:id="13291"/>
            <w:bookmarkEnd w:id="13292"/>
            <w:bookmarkEnd w:id="13293"/>
          </w:p>
          <w:p w:rsidR="00585246" w:rsidRPr="003238D3" w:rsidDel="005A234B" w:rsidRDefault="00585246" w:rsidP="00834ECC">
            <w:pPr>
              <w:pStyle w:val="Textoindependiente"/>
              <w:rPr>
                <w:del w:id="13294" w:author="Javier Quintana Pérez" w:date="2022-11-13T19:33:00Z"/>
                <w:rFonts w:ascii="Source Sans Pro" w:hAnsi="Source Sans Pro"/>
                <w:i w:val="0"/>
                <w:color w:val="000000"/>
                <w:sz w:val="20"/>
                <w:u w:val="single"/>
                <w:rPrChange w:id="13295" w:author="Javier Quintana Pérez" w:date="2022-05-09T17:42:00Z">
                  <w:rPr>
                    <w:del w:id="13296" w:author="Javier Quintana Pérez" w:date="2022-11-13T19:33:00Z"/>
                    <w:rFonts w:ascii="NewsGotT" w:hAnsi="NewsGotT"/>
                    <w:i w:val="0"/>
                    <w:color w:val="000000"/>
                    <w:sz w:val="20"/>
                    <w:u w:val="single"/>
                  </w:rPr>
                </w:rPrChange>
              </w:rPr>
            </w:pPr>
            <w:bookmarkStart w:id="13297" w:name="_Toc120637176"/>
            <w:bookmarkStart w:id="13298" w:name="_Toc120640724"/>
            <w:bookmarkStart w:id="13299" w:name="_Toc122537731"/>
            <w:bookmarkEnd w:id="13297"/>
            <w:bookmarkEnd w:id="13298"/>
            <w:bookmarkEnd w:id="13299"/>
          </w:p>
        </w:tc>
        <w:bookmarkStart w:id="13300" w:name="_Toc120637177"/>
        <w:bookmarkStart w:id="13301" w:name="_Toc120640725"/>
        <w:bookmarkStart w:id="13302" w:name="_Toc122537732"/>
        <w:bookmarkEnd w:id="13300"/>
        <w:bookmarkEnd w:id="13301"/>
        <w:bookmarkEnd w:id="13302"/>
      </w:tr>
    </w:tbl>
    <w:p w:rsidR="00834ECC" w:rsidRPr="003238D3" w:rsidDel="005A234B" w:rsidRDefault="00834ECC" w:rsidP="00834ECC">
      <w:pPr>
        <w:pStyle w:val="Textoindependiente"/>
        <w:rPr>
          <w:del w:id="13303" w:author="Javier Quintana Pérez" w:date="2022-11-13T19:33:00Z"/>
          <w:rFonts w:ascii="Source Sans Pro" w:hAnsi="Source Sans Pro"/>
          <w:i w:val="0"/>
          <w:color w:val="000000"/>
          <w:rPrChange w:id="13304" w:author="Javier Quintana Pérez" w:date="2022-05-09T17:42:00Z">
            <w:rPr>
              <w:del w:id="13305" w:author="Javier Quintana Pérez" w:date="2022-11-13T19:33:00Z"/>
              <w:rFonts w:ascii="NewsGotT" w:hAnsi="NewsGotT"/>
              <w:i w:val="0"/>
              <w:color w:val="000000"/>
            </w:rPr>
          </w:rPrChange>
        </w:rPr>
      </w:pPr>
      <w:bookmarkStart w:id="13306" w:name="_Toc120637178"/>
      <w:bookmarkStart w:id="13307" w:name="_Toc120640726"/>
      <w:bookmarkStart w:id="13308" w:name="_Toc122537733"/>
      <w:bookmarkEnd w:id="13306"/>
      <w:bookmarkEnd w:id="13307"/>
      <w:bookmarkEnd w:id="13308"/>
    </w:p>
    <w:p w:rsidR="00834ECC" w:rsidRPr="003238D3" w:rsidDel="005A234B" w:rsidRDefault="00834ECC" w:rsidP="00834ECC">
      <w:pPr>
        <w:rPr>
          <w:del w:id="13309" w:author="Javier Quintana Pérez" w:date="2022-11-13T19:33:00Z"/>
          <w:rFonts w:ascii="Source Sans Pro" w:hAnsi="Source Sans Pro"/>
          <w:color w:val="000000"/>
          <w:rPrChange w:id="13310" w:author="Javier Quintana Pérez" w:date="2022-05-09T17:42:00Z">
            <w:rPr>
              <w:del w:id="13311" w:author="Javier Quintana Pérez" w:date="2022-11-13T19:33:00Z"/>
              <w:color w:val="000000"/>
            </w:rPr>
          </w:rPrChange>
        </w:rPr>
      </w:pPr>
      <w:bookmarkStart w:id="13312" w:name="_Toc120637179"/>
      <w:bookmarkStart w:id="13313" w:name="_Toc120640727"/>
      <w:bookmarkStart w:id="13314" w:name="_Toc122537734"/>
      <w:bookmarkEnd w:id="13312"/>
      <w:bookmarkEnd w:id="13313"/>
      <w:bookmarkEnd w:id="133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3238D3" w:rsidDel="005A234B" w:rsidTr="00B20093">
        <w:trPr>
          <w:jc w:val="center"/>
          <w:del w:id="13315" w:author="Javier Quintana Pérez" w:date="2022-11-13T19:33:00Z"/>
        </w:trPr>
        <w:tc>
          <w:tcPr>
            <w:tcW w:w="5000" w:type="pct"/>
            <w:shd w:val="clear" w:color="auto" w:fill="auto"/>
          </w:tcPr>
          <w:p w:rsidR="00834ECC" w:rsidRPr="003238D3" w:rsidDel="005A234B" w:rsidRDefault="00D919CB" w:rsidP="00E25E3E">
            <w:pPr>
              <w:rPr>
                <w:del w:id="13316" w:author="Javier Quintana Pérez" w:date="2022-11-13T19:33:00Z"/>
                <w:rFonts w:ascii="Source Sans Pro" w:hAnsi="Source Sans Pro"/>
                <w:b/>
                <w:sz w:val="16"/>
                <w:szCs w:val="16"/>
                <w:rPrChange w:id="13317" w:author="Javier Quintana Pérez" w:date="2022-05-09T17:42:00Z">
                  <w:rPr>
                    <w:del w:id="13318" w:author="Javier Quintana Pérez" w:date="2022-11-13T19:33:00Z"/>
                    <w:b/>
                    <w:sz w:val="16"/>
                    <w:szCs w:val="16"/>
                  </w:rPr>
                </w:rPrChange>
              </w:rPr>
            </w:pPr>
            <w:del w:id="13319" w:author="Javier Quintana Pérez" w:date="2022-11-13T19:33:00Z">
              <w:r w:rsidRPr="00D919CB">
                <w:rPr>
                  <w:rFonts w:ascii="Source Sans Pro" w:hAnsi="Source Sans Pro"/>
                  <w:b/>
                  <w:sz w:val="16"/>
                  <w:szCs w:val="16"/>
                  <w:rPrChange w:id="13320" w:author="Javier Quintana Pérez" w:date="2022-05-09T17:42:00Z">
                    <w:rPr>
                      <w:b/>
                      <w:color w:val="0000FF"/>
                      <w:sz w:val="16"/>
                      <w:szCs w:val="16"/>
                      <w:u w:val="single"/>
                    </w:rPr>
                  </w:rPrChange>
                </w:rPr>
                <w:delText>Adjuntar en el Anejo 3 modelo de albarán de suministro de los elementos prefabricados que se suministrarán a la obra.</w:delText>
              </w:r>
              <w:bookmarkStart w:id="13321" w:name="_Toc120637180"/>
              <w:bookmarkStart w:id="13322" w:name="_Toc120640728"/>
              <w:bookmarkStart w:id="13323" w:name="_Toc122537735"/>
              <w:bookmarkEnd w:id="13321"/>
              <w:bookmarkEnd w:id="13322"/>
              <w:bookmarkEnd w:id="13323"/>
            </w:del>
          </w:p>
        </w:tc>
        <w:bookmarkStart w:id="13324" w:name="_Toc120637181"/>
        <w:bookmarkStart w:id="13325" w:name="_Toc120640729"/>
        <w:bookmarkStart w:id="13326" w:name="_Toc122537736"/>
        <w:bookmarkEnd w:id="13324"/>
        <w:bookmarkEnd w:id="13325"/>
        <w:bookmarkEnd w:id="13326"/>
      </w:tr>
    </w:tbl>
    <w:p w:rsidR="00000000" w:rsidRDefault="00C3369D">
      <w:pPr>
        <w:tabs>
          <w:tab w:val="clear" w:pos="567"/>
        </w:tabs>
        <w:spacing w:line="240" w:lineRule="auto"/>
        <w:jc w:val="left"/>
        <w:rPr>
          <w:del w:id="13327" w:author="Javier Quintana Pérez" w:date="2022-05-09T11:51:00Z"/>
          <w:rFonts w:ascii="Source Sans Pro" w:hAnsi="Source Sans Pro"/>
          <w:color w:val="000000"/>
          <w:rPrChange w:id="13328" w:author="Javier Quintana Pérez" w:date="2022-05-09T17:42:00Z">
            <w:rPr>
              <w:del w:id="13329" w:author="Javier Quintana Pérez" w:date="2022-05-09T11:51:00Z"/>
              <w:color w:val="000000"/>
            </w:rPr>
          </w:rPrChange>
        </w:rPr>
        <w:pPrChange w:id="13330" w:author="Javier Quintana Pérez" w:date="2022-05-09T11:51:00Z">
          <w:pPr>
            <w:pStyle w:val="Textoindependiente"/>
          </w:pPr>
        </w:pPrChange>
      </w:pPr>
      <w:bookmarkStart w:id="13331" w:name="_Toc120637182"/>
      <w:bookmarkStart w:id="13332" w:name="_Toc120640730"/>
      <w:bookmarkStart w:id="13333" w:name="_Toc122537737"/>
      <w:bookmarkEnd w:id="13331"/>
      <w:bookmarkEnd w:id="13332"/>
      <w:bookmarkEnd w:id="13333"/>
    </w:p>
    <w:p w:rsidR="00000000" w:rsidRDefault="00C3369D">
      <w:pPr>
        <w:tabs>
          <w:tab w:val="clear" w:pos="567"/>
        </w:tabs>
        <w:spacing w:line="240" w:lineRule="auto"/>
        <w:jc w:val="left"/>
        <w:rPr>
          <w:del w:id="13334" w:author="Javier Quintana Pérez" w:date="2022-05-11T18:01:00Z"/>
          <w:rFonts w:ascii="Source Sans Pro" w:hAnsi="Source Sans Pro"/>
          <w:color w:val="000000"/>
          <w:rPrChange w:id="13335" w:author="Javier Quintana Pérez" w:date="2022-05-09T17:42:00Z">
            <w:rPr>
              <w:del w:id="13336" w:author="Javier Quintana Pérez" w:date="2022-05-11T18:01:00Z"/>
              <w:color w:val="000000"/>
            </w:rPr>
          </w:rPrChange>
        </w:rPr>
        <w:pPrChange w:id="13337" w:author="Javier Quintana Pérez" w:date="2022-05-09T11:51:00Z">
          <w:pPr>
            <w:pStyle w:val="Textoindependiente"/>
          </w:pPr>
        </w:pPrChange>
      </w:pPr>
      <w:bookmarkStart w:id="13338" w:name="_Toc120637183"/>
      <w:bookmarkStart w:id="13339" w:name="_Toc120640731"/>
      <w:bookmarkStart w:id="13340" w:name="_Toc122537738"/>
      <w:bookmarkEnd w:id="13338"/>
      <w:bookmarkEnd w:id="13339"/>
      <w:bookmarkEnd w:id="13340"/>
    </w:p>
    <w:p w:rsidR="00834ECC" w:rsidRPr="003238D3" w:rsidDel="005A234B" w:rsidRDefault="00D919CB" w:rsidP="00834ECC">
      <w:pPr>
        <w:pStyle w:val="Nivel2"/>
        <w:rPr>
          <w:del w:id="13341" w:author="Javier Quintana Pérez" w:date="2022-11-13T19:33:00Z"/>
          <w:rFonts w:ascii="Source Sans Pro" w:hAnsi="Source Sans Pro"/>
          <w:rPrChange w:id="13342" w:author="Javier Quintana Pérez" w:date="2022-05-09T17:42:00Z">
            <w:rPr>
              <w:del w:id="13343" w:author="Javier Quintana Pérez" w:date="2022-11-13T19:33:00Z"/>
            </w:rPr>
          </w:rPrChange>
        </w:rPr>
      </w:pPr>
      <w:del w:id="13344" w:author="Javier Quintana Pérez" w:date="2022-11-13T19:33:00Z">
        <w:r w:rsidRPr="00D919CB">
          <w:rPr>
            <w:rFonts w:ascii="Source Sans Pro" w:hAnsi="Source Sans Pro"/>
            <w:rPrChange w:id="13345" w:author="Javier Quintana Pérez" w:date="2022-05-09T17:42:00Z">
              <w:rPr>
                <w:color w:val="0000FF"/>
                <w:u w:val="single"/>
              </w:rPr>
            </w:rPrChange>
          </w:rPr>
          <w:delText xml:space="preserve"> </w:delText>
        </w:r>
        <w:bookmarkStart w:id="13346" w:name="_Toc520122160"/>
        <w:bookmarkStart w:id="13347" w:name="_Toc520134305"/>
        <w:bookmarkStart w:id="13348" w:name="_Toc520134622"/>
        <w:bookmarkStart w:id="13349" w:name="_Toc520135900"/>
        <w:bookmarkStart w:id="13350" w:name="_Toc520136321"/>
        <w:bookmarkStart w:id="13351" w:name="_Toc529041575"/>
        <w:bookmarkStart w:id="13352" w:name="_Toc529270493"/>
        <w:bookmarkStart w:id="13353" w:name="_Toc532372563"/>
        <w:bookmarkStart w:id="13354" w:name="_Toc532373521"/>
        <w:bookmarkStart w:id="13355" w:name="_Toc532374027"/>
        <w:r w:rsidRPr="00D919CB">
          <w:rPr>
            <w:rFonts w:ascii="Source Sans Pro" w:hAnsi="Source Sans Pro"/>
            <w:rPrChange w:id="13356" w:author="Javier Quintana Pérez" w:date="2022-05-09T17:42:00Z">
              <w:rPr>
                <w:color w:val="0000FF"/>
                <w:u w:val="single"/>
              </w:rPr>
            </w:rPrChange>
          </w:rPr>
          <w:delText>DOCUMENTACIÓN TRAS EL SUMINISTRO. CERTIFICADO DE SUMINISTRO</w:delText>
        </w:r>
        <w:bookmarkStart w:id="13357" w:name="_Toc120637184"/>
        <w:bookmarkStart w:id="13358" w:name="_Toc120640732"/>
        <w:bookmarkStart w:id="13359" w:name="_Toc122537739"/>
        <w:bookmarkEnd w:id="13346"/>
        <w:bookmarkEnd w:id="13347"/>
        <w:bookmarkEnd w:id="13348"/>
        <w:bookmarkEnd w:id="13349"/>
        <w:bookmarkEnd w:id="13350"/>
        <w:bookmarkEnd w:id="13351"/>
        <w:bookmarkEnd w:id="13352"/>
        <w:bookmarkEnd w:id="13353"/>
        <w:bookmarkEnd w:id="13354"/>
        <w:bookmarkEnd w:id="13355"/>
        <w:bookmarkEnd w:id="13357"/>
        <w:bookmarkEnd w:id="13358"/>
        <w:bookmarkEnd w:id="13359"/>
      </w:del>
    </w:p>
    <w:p w:rsidR="00834ECC" w:rsidRPr="00F23E38" w:rsidDel="005A234B" w:rsidRDefault="00D919CB" w:rsidP="00834ECC">
      <w:pPr>
        <w:rPr>
          <w:ins w:id="13360" w:author="mjsierra" w:date="2022-07-29T11:29:00Z"/>
          <w:del w:id="13361" w:author="Javier Quintana Pérez" w:date="2022-11-13T19:33:00Z"/>
          <w:rFonts w:ascii="Source Sans Pro" w:hAnsi="Source Sans Pro"/>
          <w:color w:val="0000FF"/>
          <w:rPrChange w:id="13362" w:author="mjsierra" w:date="2022-07-29T11:30:00Z">
            <w:rPr>
              <w:ins w:id="13363" w:author="mjsierra" w:date="2022-07-29T11:29:00Z"/>
              <w:del w:id="13364" w:author="Javier Quintana Pérez" w:date="2022-11-13T19:33:00Z"/>
              <w:rFonts w:ascii="Source Sans Pro" w:hAnsi="Source Sans Pro"/>
            </w:rPr>
          </w:rPrChange>
        </w:rPr>
      </w:pPr>
      <w:ins w:id="13365" w:author="mjsierra" w:date="2022-07-29T11:29:00Z">
        <w:del w:id="13366" w:author="Javier Quintana Pérez" w:date="2022-11-13T19:33:00Z">
          <w:r w:rsidRPr="00D919CB">
            <w:rPr>
              <w:rFonts w:ascii="Source Sans Pro" w:hAnsi="Source Sans Pro"/>
              <w:color w:val="0000FF"/>
              <w:rPrChange w:id="13367" w:author="mjsierra" w:date="2022-07-29T11:30:00Z">
                <w:rPr>
                  <w:rFonts w:ascii="Source Sans Pro" w:hAnsi="Source Sans Pro"/>
                  <w:color w:val="0000FF"/>
                  <w:u w:val="single"/>
                </w:rPr>
              </w:rPrChange>
            </w:rPr>
            <w:delText>Meter recuadro con exigencia CodE sobre certificado final suministro</w:delText>
          </w:r>
          <w:bookmarkStart w:id="13368" w:name="_Toc120637185"/>
          <w:bookmarkStart w:id="13369" w:name="_Toc120640733"/>
          <w:bookmarkStart w:id="13370" w:name="_Toc122537740"/>
          <w:bookmarkEnd w:id="13368"/>
          <w:bookmarkEnd w:id="13369"/>
          <w:bookmarkEnd w:id="13370"/>
        </w:del>
      </w:ins>
    </w:p>
    <w:p w:rsidR="00F23E38" w:rsidDel="005A234B" w:rsidRDefault="00F23E38" w:rsidP="00834ECC">
      <w:pPr>
        <w:rPr>
          <w:ins w:id="13371" w:author="mjsierra" w:date="2022-07-29T11:29:00Z"/>
          <w:del w:id="13372" w:author="Javier Quintana Pérez" w:date="2022-11-13T19:33:00Z"/>
          <w:rFonts w:ascii="Source Sans Pro" w:hAnsi="Source Sans Pro"/>
        </w:rPr>
      </w:pPr>
      <w:bookmarkStart w:id="13373" w:name="_Toc120637186"/>
      <w:bookmarkStart w:id="13374" w:name="_Toc120640734"/>
      <w:bookmarkStart w:id="13375" w:name="_Toc122537741"/>
      <w:bookmarkEnd w:id="13373"/>
      <w:bookmarkEnd w:id="13374"/>
      <w:bookmarkEnd w:id="13375"/>
    </w:p>
    <w:p w:rsidR="00F23E38" w:rsidRPr="003238D3" w:rsidDel="005A234B" w:rsidRDefault="00F23E38" w:rsidP="00834ECC">
      <w:pPr>
        <w:rPr>
          <w:del w:id="13376" w:author="Javier Quintana Pérez" w:date="2022-11-13T19:33:00Z"/>
          <w:rFonts w:ascii="Source Sans Pro" w:hAnsi="Source Sans Pro"/>
          <w:rPrChange w:id="13377" w:author="Javier Quintana Pérez" w:date="2022-05-09T17:42:00Z">
            <w:rPr>
              <w:del w:id="13378" w:author="Javier Quintana Pérez" w:date="2022-11-13T19:33:00Z"/>
            </w:rPr>
          </w:rPrChange>
        </w:rPr>
      </w:pPr>
      <w:bookmarkStart w:id="13379" w:name="_Toc120637187"/>
      <w:bookmarkStart w:id="13380" w:name="_Toc120640735"/>
      <w:bookmarkStart w:id="13381" w:name="_Toc122537742"/>
      <w:bookmarkEnd w:id="13379"/>
      <w:bookmarkEnd w:id="13380"/>
      <w:bookmarkEnd w:id="1338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3382" w:author="Javier Quintana Pérez" w:date="2022-05-11T18:01: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3383">
          <w:tblGrid>
            <w:gridCol w:w="6665"/>
            <w:gridCol w:w="1371"/>
            <w:gridCol w:w="1250"/>
          </w:tblGrid>
        </w:tblGridChange>
      </w:tblGrid>
      <w:tr w:rsidR="00834ECC" w:rsidRPr="003238D3" w:rsidDel="005A234B" w:rsidTr="00FF65A0">
        <w:trPr>
          <w:tblHeader/>
          <w:jc w:val="center"/>
          <w:del w:id="13384" w:author="Javier Quintana Pérez" w:date="2022-11-13T19:33:00Z"/>
          <w:trPrChange w:id="13385" w:author="Javier Quintana Pérez" w:date="2022-05-11T18:01:00Z">
            <w:trPr>
              <w:jc w:val="center"/>
            </w:trPr>
          </w:trPrChange>
        </w:trPr>
        <w:tc>
          <w:tcPr>
            <w:tcW w:w="3589" w:type="pct"/>
            <w:tcBorders>
              <w:top w:val="nil"/>
              <w:left w:val="nil"/>
            </w:tcBorders>
            <w:shd w:val="clear" w:color="auto" w:fill="auto"/>
            <w:tcPrChange w:id="13386" w:author="Javier Quintana Pérez" w:date="2022-05-11T18:01:00Z">
              <w:tcPr>
                <w:tcW w:w="3589" w:type="pct"/>
                <w:shd w:val="clear" w:color="auto" w:fill="auto"/>
              </w:tcPr>
            </w:tcPrChange>
          </w:tcPr>
          <w:p w:rsidR="00834ECC" w:rsidRPr="003238D3" w:rsidDel="005A234B" w:rsidRDefault="00834ECC" w:rsidP="00834ECC">
            <w:pPr>
              <w:pStyle w:val="Textoindependiente"/>
              <w:ind w:left="360"/>
              <w:jc w:val="left"/>
              <w:rPr>
                <w:del w:id="13387" w:author="Javier Quintana Pérez" w:date="2022-11-13T19:33:00Z"/>
                <w:rFonts w:ascii="Source Sans Pro" w:hAnsi="Source Sans Pro"/>
                <w:i w:val="0"/>
                <w:sz w:val="20"/>
                <w:rPrChange w:id="13388" w:author="Javier Quintana Pérez" w:date="2022-05-09T17:42:00Z">
                  <w:rPr>
                    <w:del w:id="13389" w:author="Javier Quintana Pérez" w:date="2022-11-13T19:33:00Z"/>
                    <w:rFonts w:ascii="NewsGotT" w:hAnsi="NewsGotT"/>
                    <w:i w:val="0"/>
                    <w:sz w:val="20"/>
                  </w:rPr>
                </w:rPrChange>
              </w:rPr>
            </w:pPr>
            <w:bookmarkStart w:id="13390" w:name="_Toc120637188"/>
            <w:bookmarkStart w:id="13391" w:name="_Toc120640736"/>
            <w:bookmarkStart w:id="13392" w:name="_Toc122537743"/>
            <w:bookmarkEnd w:id="13390"/>
            <w:bookmarkEnd w:id="13391"/>
            <w:bookmarkEnd w:id="13392"/>
          </w:p>
        </w:tc>
        <w:tc>
          <w:tcPr>
            <w:tcW w:w="705" w:type="pct"/>
            <w:shd w:val="clear" w:color="auto" w:fill="auto"/>
            <w:tcPrChange w:id="13393" w:author="Javier Quintana Pérez" w:date="2022-05-11T18:01:00Z">
              <w:tcPr>
                <w:tcW w:w="738" w:type="pct"/>
                <w:shd w:val="clear" w:color="auto" w:fill="auto"/>
              </w:tcPr>
            </w:tcPrChange>
          </w:tcPr>
          <w:p w:rsidR="00834ECC" w:rsidRPr="003238D3" w:rsidDel="005A234B" w:rsidRDefault="00D919CB" w:rsidP="00834ECC">
            <w:pPr>
              <w:jc w:val="center"/>
              <w:rPr>
                <w:del w:id="13394" w:author="Javier Quintana Pérez" w:date="2022-11-13T19:33:00Z"/>
                <w:rFonts w:ascii="Source Sans Pro" w:hAnsi="Source Sans Pro"/>
                <w:rPrChange w:id="13395" w:author="Javier Quintana Pérez" w:date="2022-05-09T17:42:00Z">
                  <w:rPr>
                    <w:del w:id="13396" w:author="Javier Quintana Pérez" w:date="2022-11-13T19:33:00Z"/>
                  </w:rPr>
                </w:rPrChange>
              </w:rPr>
            </w:pPr>
            <w:del w:id="13397" w:author="Javier Quintana Pérez" w:date="2022-11-13T19:33:00Z">
              <w:r w:rsidRPr="00D919CB">
                <w:rPr>
                  <w:rFonts w:ascii="Source Sans Pro" w:hAnsi="Source Sans Pro"/>
                  <w:rPrChange w:id="13398" w:author="Javier Quintana Pérez" w:date="2022-05-09T17:42:00Z">
                    <w:rPr>
                      <w:color w:val="0000FF"/>
                      <w:u w:val="single"/>
                    </w:rPr>
                  </w:rPrChange>
                </w:rPr>
                <w:delText>SI</w:delText>
              </w:r>
              <w:bookmarkStart w:id="13399" w:name="_Toc120637189"/>
              <w:bookmarkStart w:id="13400" w:name="_Toc120640737"/>
              <w:bookmarkStart w:id="13401" w:name="_Toc122537744"/>
              <w:bookmarkEnd w:id="13399"/>
              <w:bookmarkEnd w:id="13400"/>
              <w:bookmarkEnd w:id="13401"/>
            </w:del>
          </w:p>
        </w:tc>
        <w:tc>
          <w:tcPr>
            <w:tcW w:w="706" w:type="pct"/>
            <w:shd w:val="clear" w:color="auto" w:fill="auto"/>
            <w:tcPrChange w:id="13402" w:author="Javier Quintana Pérez" w:date="2022-05-11T18:01:00Z">
              <w:tcPr>
                <w:tcW w:w="674" w:type="pct"/>
                <w:shd w:val="clear" w:color="auto" w:fill="auto"/>
              </w:tcPr>
            </w:tcPrChange>
          </w:tcPr>
          <w:p w:rsidR="00834ECC" w:rsidRPr="003238D3" w:rsidDel="005A234B" w:rsidRDefault="00D919CB" w:rsidP="00834ECC">
            <w:pPr>
              <w:jc w:val="center"/>
              <w:rPr>
                <w:del w:id="13403" w:author="Javier Quintana Pérez" w:date="2022-11-13T19:33:00Z"/>
                <w:rFonts w:ascii="Source Sans Pro" w:hAnsi="Source Sans Pro"/>
                <w:rPrChange w:id="13404" w:author="Javier Quintana Pérez" w:date="2022-05-09T17:42:00Z">
                  <w:rPr>
                    <w:del w:id="13405" w:author="Javier Quintana Pérez" w:date="2022-11-13T19:33:00Z"/>
                  </w:rPr>
                </w:rPrChange>
              </w:rPr>
            </w:pPr>
            <w:del w:id="13406" w:author="Javier Quintana Pérez" w:date="2022-11-13T19:33:00Z">
              <w:r w:rsidRPr="00D919CB">
                <w:rPr>
                  <w:rFonts w:ascii="Source Sans Pro" w:hAnsi="Source Sans Pro"/>
                  <w:rPrChange w:id="13407" w:author="Javier Quintana Pérez" w:date="2022-05-09T17:42:00Z">
                    <w:rPr>
                      <w:color w:val="0000FF"/>
                      <w:u w:val="single"/>
                    </w:rPr>
                  </w:rPrChange>
                </w:rPr>
                <w:delText>NO</w:delText>
              </w:r>
              <w:bookmarkStart w:id="13408" w:name="_Toc120637190"/>
              <w:bookmarkStart w:id="13409" w:name="_Toc120640738"/>
              <w:bookmarkStart w:id="13410" w:name="_Toc122537745"/>
              <w:bookmarkEnd w:id="13408"/>
              <w:bookmarkEnd w:id="13409"/>
              <w:bookmarkEnd w:id="13410"/>
            </w:del>
          </w:p>
        </w:tc>
        <w:bookmarkStart w:id="13411" w:name="_Toc120637191"/>
        <w:bookmarkStart w:id="13412" w:name="_Toc120640739"/>
        <w:bookmarkStart w:id="13413" w:name="_Toc122537746"/>
        <w:bookmarkEnd w:id="13411"/>
        <w:bookmarkEnd w:id="13412"/>
        <w:bookmarkEnd w:id="13413"/>
      </w:tr>
      <w:tr w:rsidR="00834ECC" w:rsidRPr="003238D3" w:rsidDel="005A234B" w:rsidTr="00FF65A0">
        <w:trPr>
          <w:trHeight w:val="876"/>
          <w:jc w:val="center"/>
          <w:del w:id="13414" w:author="Javier Quintana Pérez" w:date="2022-11-13T19:33:00Z"/>
          <w:trPrChange w:id="13415" w:author="Javier Quintana Pérez" w:date="2022-05-11T18:01:00Z">
            <w:trPr>
              <w:jc w:val="center"/>
            </w:trPr>
          </w:trPrChange>
        </w:trPr>
        <w:tc>
          <w:tcPr>
            <w:tcW w:w="3589" w:type="pct"/>
            <w:shd w:val="clear" w:color="auto" w:fill="auto"/>
            <w:tcPrChange w:id="13416" w:author="Javier Quintana Pérez" w:date="2022-05-11T18:01:00Z">
              <w:tcPr>
                <w:tcW w:w="3589" w:type="pct"/>
                <w:shd w:val="clear" w:color="auto" w:fill="auto"/>
              </w:tcPr>
            </w:tcPrChange>
          </w:tcPr>
          <w:p w:rsidR="00EF56B1" w:rsidRPr="003238D3" w:rsidDel="005A234B" w:rsidRDefault="00D919CB">
            <w:pPr>
              <w:tabs>
                <w:tab w:val="clear" w:pos="567"/>
              </w:tabs>
              <w:spacing w:line="240" w:lineRule="auto"/>
              <w:jc w:val="left"/>
              <w:rPr>
                <w:del w:id="13417" w:author="Javier Quintana Pérez" w:date="2022-11-13T19:33:00Z"/>
                <w:rFonts w:ascii="Source Sans Pro" w:hAnsi="Source Sans Pro"/>
                <w:i/>
                <w:strike/>
                <w:rPrChange w:id="13418" w:author="Javier Quintana Pérez" w:date="2022-05-09T17:42:00Z">
                  <w:rPr>
                    <w:del w:id="13419" w:author="Javier Quintana Pérez" w:date="2022-11-13T19:33:00Z"/>
                    <w:i/>
                  </w:rPr>
                </w:rPrChange>
              </w:rPr>
            </w:pPr>
            <w:del w:id="13420" w:author="Javier Quintana Pérez" w:date="2022-11-13T19:33:00Z">
              <w:r w:rsidRPr="00D919CB">
                <w:rPr>
                  <w:rFonts w:ascii="Source Sans Pro" w:hAnsi="Source Sans Pro"/>
                  <w:strike/>
                  <w:rPrChange w:id="13421" w:author="Javier Quintana Pérez" w:date="2022-05-09T17:42:00Z">
                    <w:rPr>
                      <w:color w:val="0000FF"/>
                      <w:u w:val="single"/>
                    </w:rPr>
                  </w:rPrChange>
                </w:rPr>
                <w:delText>¿Facilita la instalación a la obra un Certificado de Garantía Final de Suministro?</w:delText>
              </w:r>
              <w:bookmarkStart w:id="13422" w:name="_Toc120637192"/>
              <w:bookmarkStart w:id="13423" w:name="_Toc120640740"/>
              <w:bookmarkStart w:id="13424" w:name="_Toc122537747"/>
              <w:bookmarkEnd w:id="13422"/>
              <w:bookmarkEnd w:id="13423"/>
              <w:bookmarkEnd w:id="13424"/>
            </w:del>
          </w:p>
        </w:tc>
        <w:tc>
          <w:tcPr>
            <w:tcW w:w="705" w:type="pct"/>
            <w:shd w:val="clear" w:color="auto" w:fill="auto"/>
            <w:tcPrChange w:id="13425" w:author="Javier Quintana Pérez" w:date="2022-05-11T18:01:00Z">
              <w:tcPr>
                <w:tcW w:w="738" w:type="pct"/>
                <w:shd w:val="clear" w:color="auto" w:fill="auto"/>
              </w:tcPr>
            </w:tcPrChange>
          </w:tcPr>
          <w:p w:rsidR="00834ECC" w:rsidRPr="003238D3" w:rsidDel="005A234B" w:rsidRDefault="00834ECC" w:rsidP="00834ECC">
            <w:pPr>
              <w:jc w:val="center"/>
              <w:rPr>
                <w:del w:id="13426" w:author="Javier Quintana Pérez" w:date="2022-11-13T19:33:00Z"/>
                <w:rFonts w:ascii="Source Sans Pro" w:hAnsi="Source Sans Pro"/>
                <w:rPrChange w:id="13427" w:author="Javier Quintana Pérez" w:date="2022-05-09T17:42:00Z">
                  <w:rPr>
                    <w:del w:id="13428" w:author="Javier Quintana Pérez" w:date="2022-11-13T19:33:00Z"/>
                  </w:rPr>
                </w:rPrChange>
              </w:rPr>
            </w:pPr>
            <w:bookmarkStart w:id="13429" w:name="_Toc120637193"/>
            <w:bookmarkStart w:id="13430" w:name="_Toc120640741"/>
            <w:bookmarkStart w:id="13431" w:name="_Toc122537748"/>
            <w:bookmarkEnd w:id="13429"/>
            <w:bookmarkEnd w:id="13430"/>
            <w:bookmarkEnd w:id="13431"/>
          </w:p>
        </w:tc>
        <w:tc>
          <w:tcPr>
            <w:tcW w:w="706" w:type="pct"/>
            <w:shd w:val="clear" w:color="auto" w:fill="auto"/>
            <w:tcPrChange w:id="13432" w:author="Javier Quintana Pérez" w:date="2022-05-11T18:01:00Z">
              <w:tcPr>
                <w:tcW w:w="674" w:type="pct"/>
                <w:shd w:val="clear" w:color="auto" w:fill="auto"/>
              </w:tcPr>
            </w:tcPrChange>
          </w:tcPr>
          <w:p w:rsidR="00834ECC" w:rsidRPr="003238D3" w:rsidDel="005A234B" w:rsidRDefault="00834ECC" w:rsidP="00834ECC">
            <w:pPr>
              <w:jc w:val="center"/>
              <w:rPr>
                <w:del w:id="13433" w:author="Javier Quintana Pérez" w:date="2022-11-13T19:33:00Z"/>
                <w:rFonts w:ascii="Source Sans Pro" w:hAnsi="Source Sans Pro"/>
                <w:rPrChange w:id="13434" w:author="Javier Quintana Pérez" w:date="2022-05-09T17:42:00Z">
                  <w:rPr>
                    <w:del w:id="13435" w:author="Javier Quintana Pérez" w:date="2022-11-13T19:33:00Z"/>
                  </w:rPr>
                </w:rPrChange>
              </w:rPr>
            </w:pPr>
            <w:bookmarkStart w:id="13436" w:name="_Toc120637194"/>
            <w:bookmarkStart w:id="13437" w:name="_Toc120640742"/>
            <w:bookmarkStart w:id="13438" w:name="_Toc122537749"/>
            <w:bookmarkEnd w:id="13436"/>
            <w:bookmarkEnd w:id="13437"/>
            <w:bookmarkEnd w:id="13438"/>
          </w:p>
        </w:tc>
        <w:bookmarkStart w:id="13439" w:name="_Toc120637195"/>
        <w:bookmarkStart w:id="13440" w:name="_Toc120640743"/>
        <w:bookmarkStart w:id="13441" w:name="_Toc122537750"/>
        <w:bookmarkEnd w:id="13439"/>
        <w:bookmarkEnd w:id="13440"/>
        <w:bookmarkEnd w:id="13441"/>
      </w:tr>
    </w:tbl>
    <w:p w:rsidR="005C646A" w:rsidRPr="003238D3" w:rsidDel="005A234B" w:rsidRDefault="005C646A" w:rsidP="00834ECC">
      <w:pPr>
        <w:pStyle w:val="Textoindependiente"/>
        <w:rPr>
          <w:del w:id="13442" w:author="Javier Quintana Pérez" w:date="2022-11-13T19:33:00Z"/>
          <w:rFonts w:ascii="Source Sans Pro" w:hAnsi="Source Sans Pro"/>
          <w:i w:val="0"/>
          <w:color w:val="000000"/>
          <w:sz w:val="20"/>
          <w:u w:val="single"/>
          <w:rPrChange w:id="13443" w:author="Javier Quintana Pérez" w:date="2022-05-09T17:42:00Z">
            <w:rPr>
              <w:del w:id="13444" w:author="Javier Quintana Pérez" w:date="2022-11-13T19:33:00Z"/>
              <w:rFonts w:ascii="NewsGotT" w:hAnsi="NewsGotT"/>
              <w:i w:val="0"/>
              <w:color w:val="000000"/>
              <w:sz w:val="20"/>
              <w:u w:val="single"/>
            </w:rPr>
          </w:rPrChange>
        </w:rPr>
      </w:pPr>
      <w:bookmarkStart w:id="13445" w:name="_Toc120637196"/>
      <w:bookmarkStart w:id="13446" w:name="_Toc120640744"/>
      <w:bookmarkStart w:id="13447" w:name="_Toc122537751"/>
      <w:bookmarkEnd w:id="13445"/>
      <w:bookmarkEnd w:id="13446"/>
      <w:bookmarkEnd w:id="13447"/>
    </w:p>
    <w:p w:rsidR="00C708DA" w:rsidRPr="003238D3" w:rsidDel="005A234B" w:rsidRDefault="00C708DA" w:rsidP="00834ECC">
      <w:pPr>
        <w:pStyle w:val="Textoindependiente"/>
        <w:rPr>
          <w:del w:id="13448" w:author="Javier Quintana Pérez" w:date="2022-11-13T19:33:00Z"/>
          <w:rFonts w:ascii="Source Sans Pro" w:hAnsi="Source Sans Pro"/>
          <w:i w:val="0"/>
          <w:color w:val="000000"/>
          <w:sz w:val="20"/>
          <w:u w:val="single"/>
          <w:rPrChange w:id="13449" w:author="Javier Quintana Pérez" w:date="2022-05-09T17:42:00Z">
            <w:rPr>
              <w:del w:id="13450" w:author="Javier Quintana Pérez" w:date="2022-11-13T19:33:00Z"/>
              <w:rFonts w:ascii="NewsGotT" w:hAnsi="NewsGotT"/>
              <w:i w:val="0"/>
              <w:color w:val="000000"/>
              <w:sz w:val="20"/>
              <w:u w:val="single"/>
            </w:rPr>
          </w:rPrChange>
        </w:rPr>
      </w:pPr>
      <w:bookmarkStart w:id="13451" w:name="_Toc120637197"/>
      <w:bookmarkStart w:id="13452" w:name="_Toc120640745"/>
      <w:bookmarkStart w:id="13453" w:name="_Toc122537752"/>
      <w:bookmarkEnd w:id="13451"/>
      <w:bookmarkEnd w:id="13452"/>
      <w:bookmarkEnd w:id="13453"/>
    </w:p>
    <w:p w:rsidR="00834ECC" w:rsidRPr="003238D3" w:rsidDel="005A234B" w:rsidRDefault="00D919CB" w:rsidP="00834ECC">
      <w:pPr>
        <w:pStyle w:val="Textoindependiente"/>
        <w:rPr>
          <w:del w:id="13454" w:author="Javier Quintana Pérez" w:date="2022-11-13T19:33:00Z"/>
          <w:rFonts w:ascii="Source Sans Pro" w:hAnsi="Source Sans Pro"/>
          <w:i w:val="0"/>
          <w:color w:val="000000"/>
          <w:sz w:val="20"/>
          <w:u w:val="single"/>
          <w:rPrChange w:id="13455" w:author="Javier Quintana Pérez" w:date="2022-05-09T17:42:00Z">
            <w:rPr>
              <w:del w:id="13456" w:author="Javier Quintana Pérez" w:date="2022-11-13T19:33:00Z"/>
              <w:rFonts w:ascii="NewsGotT" w:hAnsi="NewsGotT"/>
              <w:i w:val="0"/>
              <w:color w:val="000000"/>
              <w:sz w:val="20"/>
              <w:u w:val="single"/>
            </w:rPr>
          </w:rPrChange>
        </w:rPr>
      </w:pPr>
      <w:del w:id="13457" w:author="Javier Quintana Pérez" w:date="2022-11-13T19:33:00Z">
        <w:r w:rsidRPr="00D919CB">
          <w:rPr>
            <w:rFonts w:ascii="Source Sans Pro" w:hAnsi="Source Sans Pro"/>
            <w:i w:val="0"/>
            <w:color w:val="000000"/>
            <w:u w:val="single"/>
            <w:rPrChange w:id="13458" w:author="Javier Quintana Pérez" w:date="2022-05-09T17:42:00Z">
              <w:rPr>
                <w:i w:val="0"/>
                <w:color w:val="000000"/>
                <w:u w:val="single"/>
              </w:rPr>
            </w:rPrChange>
          </w:rPr>
          <w:delText>COMENTARIOS</w:delText>
        </w:r>
        <w:bookmarkStart w:id="13459" w:name="_Toc120637198"/>
        <w:bookmarkStart w:id="13460" w:name="_Toc120640746"/>
        <w:bookmarkStart w:id="13461" w:name="_Toc122537753"/>
        <w:bookmarkEnd w:id="13459"/>
        <w:bookmarkEnd w:id="13460"/>
        <w:bookmarkEnd w:id="13461"/>
      </w:del>
    </w:p>
    <w:p w:rsidR="00834ECC" w:rsidRPr="003238D3" w:rsidDel="005A234B" w:rsidRDefault="00834ECC" w:rsidP="00834ECC">
      <w:pPr>
        <w:pStyle w:val="Textoindependiente"/>
        <w:rPr>
          <w:del w:id="13462" w:author="Javier Quintana Pérez" w:date="2022-11-13T19:33:00Z"/>
          <w:rFonts w:ascii="Source Sans Pro" w:hAnsi="Source Sans Pro"/>
          <w:i w:val="0"/>
          <w:color w:val="000000"/>
          <w:sz w:val="20"/>
          <w:u w:val="single"/>
          <w:rPrChange w:id="13463" w:author="Javier Quintana Pérez" w:date="2022-05-09T17:42:00Z">
            <w:rPr>
              <w:del w:id="13464" w:author="Javier Quintana Pérez" w:date="2022-11-13T19:33:00Z"/>
              <w:rFonts w:ascii="NewsGotT" w:hAnsi="NewsGotT"/>
              <w:i w:val="0"/>
              <w:color w:val="000000"/>
              <w:sz w:val="20"/>
              <w:u w:val="single"/>
            </w:rPr>
          </w:rPrChange>
        </w:rPr>
      </w:pPr>
      <w:bookmarkStart w:id="13465" w:name="_Toc120637199"/>
      <w:bookmarkStart w:id="13466" w:name="_Toc120640747"/>
      <w:bookmarkStart w:id="13467" w:name="_Toc122537754"/>
      <w:bookmarkEnd w:id="13465"/>
      <w:bookmarkEnd w:id="13466"/>
      <w:bookmarkEnd w:id="134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3238D3" w:rsidDel="005A234B" w:rsidTr="00B20093">
        <w:trPr>
          <w:jc w:val="center"/>
          <w:del w:id="13468" w:author="Javier Quintana Pérez" w:date="2022-11-13T19:33:00Z"/>
        </w:trPr>
        <w:tc>
          <w:tcPr>
            <w:tcW w:w="5000" w:type="pct"/>
            <w:shd w:val="clear" w:color="auto" w:fill="auto"/>
          </w:tcPr>
          <w:p w:rsidR="00834ECC" w:rsidRPr="003238D3" w:rsidDel="005A234B" w:rsidRDefault="00834ECC" w:rsidP="00834ECC">
            <w:pPr>
              <w:pStyle w:val="Textoindependiente"/>
              <w:rPr>
                <w:del w:id="13469" w:author="Javier Quintana Pérez" w:date="2022-11-13T19:33:00Z"/>
                <w:rFonts w:ascii="Source Sans Pro" w:hAnsi="Source Sans Pro"/>
                <w:i w:val="0"/>
                <w:color w:val="000000"/>
                <w:sz w:val="20"/>
                <w:u w:val="single"/>
                <w:rPrChange w:id="13470" w:author="Javier Quintana Pérez" w:date="2022-05-09T17:42:00Z">
                  <w:rPr>
                    <w:del w:id="13471" w:author="Javier Quintana Pérez" w:date="2022-11-13T19:33:00Z"/>
                    <w:rFonts w:ascii="NewsGotT" w:hAnsi="NewsGotT"/>
                    <w:i w:val="0"/>
                    <w:color w:val="000000"/>
                    <w:sz w:val="20"/>
                    <w:u w:val="single"/>
                  </w:rPr>
                </w:rPrChange>
              </w:rPr>
            </w:pPr>
            <w:bookmarkStart w:id="13472" w:name="_Toc120637200"/>
            <w:bookmarkStart w:id="13473" w:name="_Toc120640748"/>
            <w:bookmarkStart w:id="13474" w:name="_Toc122537755"/>
            <w:bookmarkEnd w:id="13472"/>
            <w:bookmarkEnd w:id="13473"/>
            <w:bookmarkEnd w:id="13474"/>
          </w:p>
          <w:p w:rsidR="005C646A" w:rsidRPr="003238D3" w:rsidDel="005A234B" w:rsidRDefault="005C646A" w:rsidP="00834ECC">
            <w:pPr>
              <w:pStyle w:val="Textoindependiente"/>
              <w:rPr>
                <w:del w:id="13475" w:author="Javier Quintana Pérez" w:date="2022-11-13T19:33:00Z"/>
                <w:rFonts w:ascii="Source Sans Pro" w:hAnsi="Source Sans Pro"/>
                <w:i w:val="0"/>
                <w:color w:val="000000"/>
                <w:sz w:val="20"/>
                <w:u w:val="single"/>
                <w:rPrChange w:id="13476" w:author="Javier Quintana Pérez" w:date="2022-05-09T17:42:00Z">
                  <w:rPr>
                    <w:del w:id="13477" w:author="Javier Quintana Pérez" w:date="2022-11-13T19:33:00Z"/>
                    <w:rFonts w:ascii="NewsGotT" w:hAnsi="NewsGotT"/>
                    <w:i w:val="0"/>
                    <w:color w:val="000000"/>
                    <w:sz w:val="20"/>
                    <w:u w:val="single"/>
                  </w:rPr>
                </w:rPrChange>
              </w:rPr>
            </w:pPr>
            <w:bookmarkStart w:id="13478" w:name="_Toc120637201"/>
            <w:bookmarkStart w:id="13479" w:name="_Toc120640749"/>
            <w:bookmarkStart w:id="13480" w:name="_Toc122537756"/>
            <w:bookmarkEnd w:id="13478"/>
            <w:bookmarkEnd w:id="13479"/>
            <w:bookmarkEnd w:id="13480"/>
          </w:p>
          <w:p w:rsidR="005C646A" w:rsidRPr="003238D3" w:rsidDel="005A234B" w:rsidRDefault="005C646A" w:rsidP="00834ECC">
            <w:pPr>
              <w:pStyle w:val="Textoindependiente"/>
              <w:rPr>
                <w:del w:id="13481" w:author="Javier Quintana Pérez" w:date="2022-11-13T19:33:00Z"/>
                <w:rFonts w:ascii="Source Sans Pro" w:hAnsi="Source Sans Pro"/>
                <w:i w:val="0"/>
                <w:color w:val="000000"/>
                <w:sz w:val="20"/>
                <w:u w:val="single"/>
                <w:rPrChange w:id="13482" w:author="Javier Quintana Pérez" w:date="2022-05-09T17:42:00Z">
                  <w:rPr>
                    <w:del w:id="13483" w:author="Javier Quintana Pérez" w:date="2022-11-13T19:33:00Z"/>
                    <w:rFonts w:ascii="NewsGotT" w:hAnsi="NewsGotT"/>
                    <w:i w:val="0"/>
                    <w:color w:val="000000"/>
                    <w:sz w:val="20"/>
                    <w:u w:val="single"/>
                  </w:rPr>
                </w:rPrChange>
              </w:rPr>
            </w:pPr>
            <w:bookmarkStart w:id="13484" w:name="_Toc120637202"/>
            <w:bookmarkStart w:id="13485" w:name="_Toc120640750"/>
            <w:bookmarkStart w:id="13486" w:name="_Toc122537757"/>
            <w:bookmarkEnd w:id="13484"/>
            <w:bookmarkEnd w:id="13485"/>
            <w:bookmarkEnd w:id="13486"/>
          </w:p>
          <w:p w:rsidR="0006466C" w:rsidRPr="003238D3" w:rsidDel="005A234B" w:rsidRDefault="0006466C" w:rsidP="00834ECC">
            <w:pPr>
              <w:pStyle w:val="Textoindependiente"/>
              <w:rPr>
                <w:del w:id="13487" w:author="Javier Quintana Pérez" w:date="2022-11-13T19:33:00Z"/>
                <w:rFonts w:ascii="Source Sans Pro" w:hAnsi="Source Sans Pro"/>
                <w:i w:val="0"/>
                <w:color w:val="000000"/>
                <w:sz w:val="20"/>
                <w:u w:val="single"/>
                <w:rPrChange w:id="13488" w:author="Javier Quintana Pérez" w:date="2022-05-09T17:42:00Z">
                  <w:rPr>
                    <w:del w:id="13489" w:author="Javier Quintana Pérez" w:date="2022-11-13T19:33:00Z"/>
                    <w:rFonts w:ascii="NewsGotT" w:hAnsi="NewsGotT"/>
                    <w:i w:val="0"/>
                    <w:color w:val="000000"/>
                    <w:sz w:val="20"/>
                    <w:u w:val="single"/>
                  </w:rPr>
                </w:rPrChange>
              </w:rPr>
            </w:pPr>
            <w:bookmarkStart w:id="13490" w:name="_Toc120637203"/>
            <w:bookmarkStart w:id="13491" w:name="_Toc120640751"/>
            <w:bookmarkStart w:id="13492" w:name="_Toc122537758"/>
            <w:bookmarkEnd w:id="13490"/>
            <w:bookmarkEnd w:id="13491"/>
            <w:bookmarkEnd w:id="13492"/>
          </w:p>
        </w:tc>
        <w:bookmarkStart w:id="13493" w:name="_Toc120637204"/>
        <w:bookmarkStart w:id="13494" w:name="_Toc120640752"/>
        <w:bookmarkStart w:id="13495" w:name="_Toc122537759"/>
        <w:bookmarkEnd w:id="13493"/>
        <w:bookmarkEnd w:id="13494"/>
        <w:bookmarkEnd w:id="13495"/>
      </w:tr>
    </w:tbl>
    <w:p w:rsidR="001D2879" w:rsidRPr="003238D3" w:rsidDel="005A234B" w:rsidRDefault="001D2879" w:rsidP="001D2879">
      <w:pPr>
        <w:pStyle w:val="Textoindependiente"/>
        <w:rPr>
          <w:del w:id="13496" w:author="Javier Quintana Pérez" w:date="2022-11-13T19:33:00Z"/>
          <w:rFonts w:ascii="Source Sans Pro" w:hAnsi="Source Sans Pro"/>
          <w:i w:val="0"/>
          <w:color w:val="000000"/>
          <w:sz w:val="20"/>
          <w:u w:val="single"/>
          <w:rPrChange w:id="13497" w:author="Javier Quintana Pérez" w:date="2022-05-09T17:42:00Z">
            <w:rPr>
              <w:del w:id="13498" w:author="Javier Quintana Pérez" w:date="2022-11-13T19:33:00Z"/>
              <w:rFonts w:ascii="NewsGotT" w:hAnsi="NewsGotT"/>
              <w:i w:val="0"/>
              <w:color w:val="000000"/>
              <w:sz w:val="20"/>
              <w:u w:val="single"/>
            </w:rPr>
          </w:rPrChange>
        </w:rPr>
      </w:pPr>
      <w:bookmarkStart w:id="13499" w:name="_Toc120637205"/>
      <w:bookmarkStart w:id="13500" w:name="_Toc120640753"/>
      <w:bookmarkStart w:id="13501" w:name="_Toc122537760"/>
      <w:bookmarkStart w:id="13502" w:name="_Toc520134306"/>
      <w:bookmarkStart w:id="13503" w:name="_Toc520134623"/>
      <w:bookmarkStart w:id="13504" w:name="_Toc520135901"/>
      <w:bookmarkStart w:id="13505" w:name="_Toc520136322"/>
      <w:bookmarkStart w:id="13506" w:name="_Toc529041576"/>
      <w:bookmarkStart w:id="13507" w:name="_Toc529270494"/>
      <w:bookmarkStart w:id="13508" w:name="_Toc532372564"/>
      <w:bookmarkStart w:id="13509" w:name="_Toc532373522"/>
      <w:bookmarkStart w:id="13510" w:name="_Toc532374028"/>
      <w:bookmarkEnd w:id="13499"/>
      <w:bookmarkEnd w:id="13500"/>
      <w:bookmarkEnd w:id="13501"/>
    </w:p>
    <w:p w:rsidR="004B1690" w:rsidRPr="003238D3" w:rsidDel="005A234B" w:rsidRDefault="00D919CB">
      <w:pPr>
        <w:tabs>
          <w:tab w:val="clear" w:pos="567"/>
        </w:tabs>
        <w:spacing w:line="240" w:lineRule="auto"/>
        <w:jc w:val="left"/>
        <w:rPr>
          <w:del w:id="13511" w:author="Javier Quintana Pérez" w:date="2022-11-13T19:33:00Z"/>
          <w:rFonts w:ascii="Source Sans Pro" w:hAnsi="Source Sans Pro"/>
          <w:color w:val="000000"/>
          <w:u w:val="single"/>
          <w:rPrChange w:id="13512" w:author="Javier Quintana Pérez" w:date="2022-05-09T17:42:00Z">
            <w:rPr>
              <w:del w:id="13513" w:author="Javier Quintana Pérez" w:date="2022-11-13T19:33:00Z"/>
              <w:color w:val="000000"/>
              <w:u w:val="single"/>
            </w:rPr>
          </w:rPrChange>
        </w:rPr>
      </w:pPr>
      <w:del w:id="13514" w:author="Javier Quintana Pérez" w:date="2022-01-24T17:13:00Z">
        <w:r w:rsidRPr="00D919CB">
          <w:rPr>
            <w:rFonts w:ascii="Source Sans Pro" w:hAnsi="Source Sans Pro"/>
            <w:i/>
            <w:color w:val="000000"/>
            <w:u w:val="single"/>
            <w:rPrChange w:id="13515" w:author="Javier Quintana Pérez" w:date="2022-05-09T17:42:00Z">
              <w:rPr>
                <w:i/>
                <w:color w:val="000000"/>
                <w:u w:val="single"/>
              </w:rPr>
            </w:rPrChange>
          </w:rPr>
          <w:br w:type="page"/>
        </w:r>
      </w:del>
    </w:p>
    <w:p w:rsidR="00000000" w:rsidRDefault="00C3369D">
      <w:pPr>
        <w:pStyle w:val="Nivel2"/>
        <w:numPr>
          <w:ilvl w:val="0"/>
          <w:numId w:val="36"/>
        </w:numPr>
        <w:ind w:left="567" w:hanging="567"/>
        <w:jc w:val="both"/>
        <w:rPr>
          <w:del w:id="13516" w:author="Javier Quintana Pérez" w:date="2022-05-11T17:55:00Z"/>
          <w:rFonts w:ascii="Source Sans Pro" w:hAnsi="Source Sans Pro"/>
          <w:i/>
          <w:sz w:val="26"/>
          <w:szCs w:val="26"/>
          <w:rPrChange w:id="13517" w:author="Javier Quintana Pérez" w:date="2022-07-20T16:08:00Z">
            <w:rPr>
              <w:del w:id="13518" w:author="Javier Quintana Pérez" w:date="2022-05-11T17:55:00Z"/>
              <w:rFonts w:ascii="NewsGotT" w:hAnsi="NewsGotT"/>
              <w:i w:val="0"/>
              <w:color w:val="000000"/>
              <w:sz w:val="20"/>
              <w:u w:val="single"/>
            </w:rPr>
          </w:rPrChange>
        </w:rPr>
        <w:pPrChange w:id="13519" w:author="Javier Quintana Pérez" w:date="2022-07-20T16:13:00Z">
          <w:pPr>
            <w:pStyle w:val="Textoindependiente"/>
          </w:pPr>
        </w:pPrChange>
      </w:pPr>
      <w:bookmarkStart w:id="13520" w:name="_Toc103186583"/>
      <w:bookmarkStart w:id="13521" w:name="_Toc109226289"/>
      <w:bookmarkStart w:id="13522" w:name="_Toc120637206"/>
      <w:bookmarkStart w:id="13523" w:name="_Toc120640754"/>
      <w:bookmarkStart w:id="13524" w:name="_Toc122537761"/>
      <w:bookmarkEnd w:id="13520"/>
      <w:bookmarkEnd w:id="13521"/>
      <w:bookmarkEnd w:id="13522"/>
      <w:bookmarkEnd w:id="13523"/>
      <w:bookmarkEnd w:id="13524"/>
    </w:p>
    <w:p w:rsidR="00000000" w:rsidRDefault="00D919CB">
      <w:pPr>
        <w:pStyle w:val="Nivel2"/>
        <w:numPr>
          <w:ilvl w:val="0"/>
          <w:numId w:val="36"/>
        </w:numPr>
        <w:ind w:left="567" w:hanging="567"/>
        <w:jc w:val="both"/>
        <w:rPr>
          <w:del w:id="13525" w:author="Javier Quintana Pérez" w:date="2022-11-29T17:44:00Z"/>
          <w:rFonts w:ascii="Source Sans Pro" w:hAnsi="Source Sans Pro"/>
          <w:sz w:val="26"/>
          <w:szCs w:val="26"/>
          <w:rPrChange w:id="13526" w:author="Javier Quintana Pérez" w:date="2022-07-20T16:08:00Z">
            <w:rPr>
              <w:del w:id="13527" w:author="Javier Quintana Pérez" w:date="2022-11-29T17:44:00Z"/>
            </w:rPr>
          </w:rPrChange>
        </w:rPr>
        <w:pPrChange w:id="13528" w:author="Javier Quintana Pérez" w:date="2022-07-20T16:13:00Z">
          <w:pPr>
            <w:pStyle w:val="Nivel1"/>
          </w:pPr>
        </w:pPrChange>
      </w:pPr>
      <w:del w:id="13529" w:author="Javier Quintana Pérez" w:date="2022-11-29T17:44:00Z">
        <w:r w:rsidRPr="00D919CB">
          <w:rPr>
            <w:rFonts w:ascii="Source Sans Pro" w:hAnsi="Source Sans Pro"/>
            <w:b w:val="0"/>
            <w:sz w:val="26"/>
            <w:szCs w:val="26"/>
            <w:rPrChange w:id="13530" w:author="Javier Quintana Pérez" w:date="2022-07-20T16:08:00Z">
              <w:rPr>
                <w:b w:val="0"/>
                <w:color w:val="0000FF"/>
              </w:rPr>
            </w:rPrChange>
          </w:rPr>
          <w:delText>SISTEMAS DE GESTIÓN</w:delText>
        </w:r>
      </w:del>
      <w:del w:id="13531" w:author="Javier Quintana Pérez" w:date="2022-07-18T12:24:00Z">
        <w:r w:rsidRPr="00D919CB">
          <w:rPr>
            <w:rFonts w:ascii="Source Sans Pro" w:hAnsi="Source Sans Pro"/>
            <w:b w:val="0"/>
            <w:sz w:val="26"/>
            <w:szCs w:val="26"/>
            <w:rPrChange w:id="13532" w:author="Javier Quintana Pérez" w:date="2022-07-20T16:08:00Z">
              <w:rPr>
                <w:b w:val="0"/>
                <w:color w:val="0000FF"/>
              </w:rPr>
            </w:rPrChange>
          </w:rPr>
          <w:delText xml:space="preserve"> DE CALIDAD</w:delText>
        </w:r>
      </w:del>
      <w:del w:id="13533" w:author="Javier Quintana Pérez" w:date="2022-11-29T17:44:00Z">
        <w:r w:rsidRPr="00D919CB">
          <w:rPr>
            <w:rFonts w:ascii="Source Sans Pro" w:hAnsi="Source Sans Pro"/>
            <w:b w:val="0"/>
            <w:sz w:val="26"/>
            <w:szCs w:val="26"/>
            <w:rPrChange w:id="13534" w:author="Javier Quintana Pérez" w:date="2022-07-20T16:08:00Z">
              <w:rPr>
                <w:b w:val="0"/>
                <w:color w:val="0000FF"/>
              </w:rPr>
            </w:rPrChange>
          </w:rPr>
          <w:delText xml:space="preserve"> Y HOMOLOGACIONES</w:delText>
        </w:r>
        <w:bookmarkStart w:id="13535" w:name="_Toc120637207"/>
        <w:bookmarkStart w:id="13536" w:name="_Toc120640755"/>
        <w:bookmarkStart w:id="13537" w:name="_Toc122537762"/>
        <w:bookmarkEnd w:id="13502"/>
        <w:bookmarkEnd w:id="13503"/>
        <w:bookmarkEnd w:id="13504"/>
        <w:bookmarkEnd w:id="13505"/>
        <w:bookmarkEnd w:id="13506"/>
        <w:bookmarkEnd w:id="13507"/>
        <w:bookmarkEnd w:id="13508"/>
        <w:bookmarkEnd w:id="13509"/>
        <w:bookmarkEnd w:id="13510"/>
        <w:bookmarkEnd w:id="13535"/>
        <w:bookmarkEnd w:id="13536"/>
        <w:bookmarkEnd w:id="13537"/>
      </w:del>
    </w:p>
    <w:p w:rsidR="00425DA7" w:rsidRPr="003238D3" w:rsidDel="00464EA9" w:rsidRDefault="00425DA7" w:rsidP="00425DA7">
      <w:pPr>
        <w:rPr>
          <w:del w:id="13538" w:author="Javier Quintana Pérez" w:date="2022-11-29T17:44:00Z"/>
          <w:rFonts w:ascii="Source Sans Pro" w:hAnsi="Source Sans Pro"/>
          <w:b/>
          <w:rPrChange w:id="13539" w:author="Javier Quintana Pérez" w:date="2022-05-09T17:42:00Z">
            <w:rPr>
              <w:del w:id="13540" w:author="Javier Quintana Pérez" w:date="2022-11-29T17:44:00Z"/>
              <w:b/>
            </w:rPr>
          </w:rPrChange>
        </w:rPr>
      </w:pPr>
      <w:bookmarkStart w:id="13541" w:name="_Toc120637208"/>
      <w:bookmarkStart w:id="13542" w:name="_Toc120640756"/>
      <w:bookmarkStart w:id="13543" w:name="_Toc122537763"/>
      <w:bookmarkEnd w:id="13541"/>
      <w:bookmarkEnd w:id="13542"/>
      <w:bookmarkEnd w:id="1354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425DA7" w:rsidRPr="003238D3" w:rsidDel="00464EA9" w:rsidTr="00425DA7">
        <w:trPr>
          <w:jc w:val="center"/>
          <w:del w:id="13544" w:author="Javier Quintana Pérez" w:date="2022-11-29T17:44:00Z"/>
        </w:trPr>
        <w:tc>
          <w:tcPr>
            <w:tcW w:w="5000" w:type="pct"/>
          </w:tcPr>
          <w:p w:rsidR="00000000" w:rsidRDefault="00D919CB">
            <w:pPr>
              <w:tabs>
                <w:tab w:val="left" w:pos="8715"/>
              </w:tabs>
              <w:spacing w:line="240" w:lineRule="auto"/>
              <w:rPr>
                <w:del w:id="13545" w:author="Javier Quintana Pérez" w:date="2022-11-29T17:44:00Z"/>
                <w:rFonts w:ascii="Source Sans Pro" w:hAnsi="Source Sans Pro"/>
                <w:sz w:val="16"/>
                <w:rPrChange w:id="13546" w:author="mjsierra" w:date="2022-07-29T11:30:00Z">
                  <w:rPr>
                    <w:del w:id="13547" w:author="Javier Quintana Pérez" w:date="2022-11-29T17:44:00Z"/>
                    <w:b/>
                    <w:sz w:val="16"/>
                  </w:rPr>
                </w:rPrChange>
              </w:rPr>
              <w:pPrChange w:id="13548" w:author="Javier Quintana Pérez" w:date="2022-05-11T18:02:00Z">
                <w:pPr>
                  <w:tabs>
                    <w:tab w:val="left" w:pos="8715"/>
                  </w:tabs>
                </w:pPr>
              </w:pPrChange>
            </w:pPr>
            <w:del w:id="13549" w:author="Javier Quintana Pérez" w:date="2022-11-29T17:44:00Z">
              <w:r w:rsidRPr="00D919CB">
                <w:rPr>
                  <w:rFonts w:ascii="Source Sans Pro" w:hAnsi="Source Sans Pro"/>
                  <w:sz w:val="16"/>
                  <w:rPrChange w:id="13550" w:author="mjsierra" w:date="2022-07-29T11:30:00Z">
                    <w:rPr>
                      <w:b/>
                      <w:color w:val="0000FF"/>
                      <w:sz w:val="16"/>
                      <w:u w:val="single"/>
                    </w:rPr>
                  </w:rPrChange>
                </w:rPr>
                <w:delText>Se relacionan en este apartado los sistemas de calidad, acreditaciones, sellos, homologaciones, etc, que posea la planta.</w:delText>
              </w:r>
              <w:bookmarkStart w:id="13551" w:name="_Toc120637209"/>
              <w:bookmarkStart w:id="13552" w:name="_Toc120640757"/>
              <w:bookmarkStart w:id="13553" w:name="_Toc122537764"/>
              <w:bookmarkEnd w:id="13551"/>
              <w:bookmarkEnd w:id="13552"/>
              <w:bookmarkEnd w:id="13553"/>
            </w:del>
          </w:p>
          <w:p w:rsidR="00000000" w:rsidRDefault="00D919CB">
            <w:pPr>
              <w:spacing w:line="240" w:lineRule="auto"/>
              <w:rPr>
                <w:del w:id="13554" w:author="Javier Quintana Pérez" w:date="2022-11-29T17:44:00Z"/>
                <w:rFonts w:ascii="Source Sans Pro" w:hAnsi="Source Sans Pro"/>
                <w:b/>
                <w:rPrChange w:id="13555" w:author="Javier Quintana Pérez" w:date="2022-05-09T17:42:00Z">
                  <w:rPr>
                    <w:del w:id="13556" w:author="Javier Quintana Pérez" w:date="2022-11-29T17:44:00Z"/>
                    <w:b/>
                  </w:rPr>
                </w:rPrChange>
              </w:rPr>
              <w:pPrChange w:id="13557" w:author="mjsierra" w:date="2022-07-29T11:38:00Z">
                <w:pPr/>
              </w:pPrChange>
            </w:pPr>
            <w:del w:id="13558" w:author="Javier Quintana Pérez" w:date="2022-11-29T17:44:00Z">
              <w:r w:rsidRPr="00D919CB">
                <w:rPr>
                  <w:rFonts w:ascii="Source Sans Pro" w:hAnsi="Source Sans Pro"/>
                  <w:sz w:val="16"/>
                  <w:rPrChange w:id="13559" w:author="mjsierra" w:date="2022-07-29T11:30:00Z">
                    <w:rPr>
                      <w:b/>
                      <w:color w:val="0000FF"/>
                      <w:sz w:val="16"/>
                      <w:u w:val="single"/>
                    </w:rPr>
                  </w:rPrChange>
                </w:rPr>
                <w:delText xml:space="preserve">En el caso de que la planta dispusiese de alguna de estas certificaciones voluntarias, se deberá aportar el certificado que se adjuntará en el Anejo 8 </w:delText>
              </w:r>
            </w:del>
            <w:ins w:id="13560" w:author="mjsierra" w:date="2022-07-29T11:38:00Z">
              <w:del w:id="13561" w:author="Javier Quintana Pérez" w:date="2022-11-29T17:44:00Z">
                <w:r w:rsidR="00B62302" w:rsidDel="00464EA9">
                  <w:rPr>
                    <w:rFonts w:ascii="Source Sans Pro" w:hAnsi="Source Sans Pro"/>
                    <w:sz w:val="16"/>
                  </w:rPr>
                  <w:delText>9</w:delText>
                </w:r>
                <w:r w:rsidRPr="00D919CB">
                  <w:rPr>
                    <w:rFonts w:ascii="Source Sans Pro" w:hAnsi="Source Sans Pro"/>
                    <w:sz w:val="16"/>
                    <w:rPrChange w:id="13562" w:author="mjsierra" w:date="2022-07-29T11:30:00Z">
                      <w:rPr>
                        <w:b/>
                        <w:color w:val="0000FF"/>
                        <w:sz w:val="16"/>
                        <w:u w:val="single"/>
                      </w:rPr>
                    </w:rPrChange>
                  </w:rPr>
                  <w:delText xml:space="preserve"> </w:delText>
                </w:r>
              </w:del>
            </w:ins>
            <w:del w:id="13563" w:author="Javier Quintana Pérez" w:date="2022-11-29T17:44:00Z">
              <w:r w:rsidRPr="00D919CB">
                <w:rPr>
                  <w:rFonts w:ascii="Source Sans Pro" w:hAnsi="Source Sans Pro"/>
                  <w:sz w:val="16"/>
                  <w:rPrChange w:id="13564" w:author="mjsierra" w:date="2022-07-29T11:30:00Z">
                    <w:rPr>
                      <w:b/>
                      <w:color w:val="0000FF"/>
                      <w:sz w:val="16"/>
                      <w:u w:val="single"/>
                    </w:rPr>
                  </w:rPrChange>
                </w:rPr>
                <w:delText>de este informe.</w:delText>
              </w:r>
              <w:bookmarkStart w:id="13565" w:name="_Toc120637210"/>
              <w:bookmarkStart w:id="13566" w:name="_Toc120640758"/>
              <w:bookmarkStart w:id="13567" w:name="_Toc122537765"/>
              <w:bookmarkEnd w:id="13565"/>
              <w:bookmarkEnd w:id="13566"/>
              <w:bookmarkEnd w:id="13567"/>
            </w:del>
          </w:p>
        </w:tc>
        <w:bookmarkStart w:id="13568" w:name="_Toc120637211"/>
        <w:bookmarkStart w:id="13569" w:name="_Toc120640759"/>
        <w:bookmarkStart w:id="13570" w:name="_Toc122537766"/>
        <w:bookmarkEnd w:id="13568"/>
        <w:bookmarkEnd w:id="13569"/>
        <w:bookmarkEnd w:id="13570"/>
      </w:tr>
    </w:tbl>
    <w:p w:rsidR="00425DA7" w:rsidRPr="003238D3" w:rsidDel="00464EA9" w:rsidRDefault="00425DA7" w:rsidP="00834ECC">
      <w:pPr>
        <w:rPr>
          <w:del w:id="13571" w:author="Javier Quintana Pérez" w:date="2022-11-29T17:44:00Z"/>
          <w:rFonts w:ascii="Source Sans Pro" w:hAnsi="Source Sans Pro"/>
          <w:rPrChange w:id="13572" w:author="Javier Quintana Pérez" w:date="2022-05-09T17:42:00Z">
            <w:rPr>
              <w:del w:id="13573" w:author="Javier Quintana Pérez" w:date="2022-11-29T17:44:00Z"/>
            </w:rPr>
          </w:rPrChange>
        </w:rPr>
      </w:pPr>
      <w:bookmarkStart w:id="13574" w:name="_Toc120637212"/>
      <w:bookmarkStart w:id="13575" w:name="_Toc120640760"/>
      <w:bookmarkStart w:id="13576" w:name="_Toc122537767"/>
      <w:bookmarkEnd w:id="13574"/>
      <w:bookmarkEnd w:id="13575"/>
      <w:bookmarkEnd w:id="13576"/>
    </w:p>
    <w:p w:rsidR="00425DA7" w:rsidRPr="003238D3" w:rsidDel="00464EA9" w:rsidRDefault="00425DA7" w:rsidP="00834ECC">
      <w:pPr>
        <w:rPr>
          <w:del w:id="13577" w:author="Javier Quintana Pérez" w:date="2022-11-29T17:44:00Z"/>
          <w:rFonts w:ascii="Source Sans Pro" w:hAnsi="Source Sans Pro"/>
          <w:rPrChange w:id="13578" w:author="Javier Quintana Pérez" w:date="2022-05-09T17:42:00Z">
            <w:rPr>
              <w:del w:id="13579" w:author="Javier Quintana Pérez" w:date="2022-11-29T17:44:00Z"/>
            </w:rPr>
          </w:rPrChange>
        </w:rPr>
      </w:pPr>
      <w:bookmarkStart w:id="13580" w:name="_Toc120637213"/>
      <w:bookmarkStart w:id="13581" w:name="_Toc120640761"/>
      <w:bookmarkStart w:id="13582" w:name="_Toc122537768"/>
      <w:bookmarkEnd w:id="13580"/>
      <w:bookmarkEnd w:id="13581"/>
      <w:bookmarkEnd w:id="1358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3583" w:author="Javier Quintana Pérez" w:date="2022-05-11T18:02: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666"/>
        <w:gridCol w:w="1309"/>
        <w:gridCol w:w="1311"/>
        <w:tblGridChange w:id="13584">
          <w:tblGrid>
            <w:gridCol w:w="6665"/>
            <w:gridCol w:w="1371"/>
            <w:gridCol w:w="1250"/>
          </w:tblGrid>
        </w:tblGridChange>
      </w:tblGrid>
      <w:tr w:rsidR="00834ECC" w:rsidRPr="003238D3" w:rsidDel="00464EA9" w:rsidTr="00455F37">
        <w:trPr>
          <w:tblHeader/>
          <w:jc w:val="center"/>
          <w:del w:id="13585" w:author="Javier Quintana Pérez" w:date="2022-11-29T17:44:00Z"/>
          <w:trPrChange w:id="13586" w:author="Javier Quintana Pérez" w:date="2022-05-11T18:02:00Z">
            <w:trPr>
              <w:jc w:val="center"/>
            </w:trPr>
          </w:trPrChange>
        </w:trPr>
        <w:tc>
          <w:tcPr>
            <w:tcW w:w="3589" w:type="pct"/>
            <w:tcBorders>
              <w:top w:val="nil"/>
              <w:left w:val="nil"/>
              <w:bottom w:val="single" w:sz="4" w:space="0" w:color="auto"/>
            </w:tcBorders>
            <w:shd w:val="clear" w:color="auto" w:fill="auto"/>
            <w:tcPrChange w:id="13587" w:author="Javier Quintana Pérez" w:date="2022-05-11T18:02:00Z">
              <w:tcPr>
                <w:tcW w:w="3589" w:type="pct"/>
                <w:shd w:val="clear" w:color="auto" w:fill="auto"/>
              </w:tcPr>
            </w:tcPrChange>
          </w:tcPr>
          <w:p w:rsidR="00834ECC" w:rsidRPr="003238D3" w:rsidDel="00464EA9" w:rsidRDefault="00834ECC" w:rsidP="00834ECC">
            <w:pPr>
              <w:pStyle w:val="Textoindependiente"/>
              <w:ind w:left="360"/>
              <w:jc w:val="left"/>
              <w:rPr>
                <w:del w:id="13588" w:author="Javier Quintana Pérez" w:date="2022-11-29T17:44:00Z"/>
                <w:rFonts w:ascii="Source Sans Pro" w:hAnsi="Source Sans Pro"/>
                <w:i w:val="0"/>
                <w:sz w:val="20"/>
                <w:rPrChange w:id="13589" w:author="Javier Quintana Pérez" w:date="2022-05-09T17:42:00Z">
                  <w:rPr>
                    <w:del w:id="13590" w:author="Javier Quintana Pérez" w:date="2022-11-29T17:44:00Z"/>
                    <w:rFonts w:ascii="NewsGotT" w:hAnsi="NewsGotT"/>
                    <w:i w:val="0"/>
                    <w:sz w:val="20"/>
                  </w:rPr>
                </w:rPrChange>
              </w:rPr>
            </w:pPr>
            <w:bookmarkStart w:id="13591" w:name="_Toc120637214"/>
            <w:bookmarkStart w:id="13592" w:name="_Toc120640762"/>
            <w:bookmarkStart w:id="13593" w:name="_Toc122537769"/>
            <w:bookmarkEnd w:id="13591"/>
            <w:bookmarkEnd w:id="13592"/>
            <w:bookmarkEnd w:id="13593"/>
          </w:p>
        </w:tc>
        <w:tc>
          <w:tcPr>
            <w:tcW w:w="705" w:type="pct"/>
            <w:shd w:val="clear" w:color="auto" w:fill="auto"/>
            <w:tcPrChange w:id="13594" w:author="Javier Quintana Pérez" w:date="2022-05-11T18:02:00Z">
              <w:tcPr>
                <w:tcW w:w="738" w:type="pct"/>
                <w:shd w:val="clear" w:color="auto" w:fill="auto"/>
              </w:tcPr>
            </w:tcPrChange>
          </w:tcPr>
          <w:p w:rsidR="00834ECC" w:rsidRPr="003238D3" w:rsidDel="00464EA9" w:rsidRDefault="00D919CB" w:rsidP="00834ECC">
            <w:pPr>
              <w:jc w:val="center"/>
              <w:rPr>
                <w:del w:id="13595" w:author="Javier Quintana Pérez" w:date="2022-11-29T17:44:00Z"/>
                <w:rFonts w:ascii="Source Sans Pro" w:hAnsi="Source Sans Pro"/>
                <w:rPrChange w:id="13596" w:author="Javier Quintana Pérez" w:date="2022-05-09T17:42:00Z">
                  <w:rPr>
                    <w:del w:id="13597" w:author="Javier Quintana Pérez" w:date="2022-11-29T17:44:00Z"/>
                  </w:rPr>
                </w:rPrChange>
              </w:rPr>
            </w:pPr>
            <w:del w:id="13598" w:author="Javier Quintana Pérez" w:date="2022-11-29T17:44:00Z">
              <w:r w:rsidRPr="00D919CB">
                <w:rPr>
                  <w:rFonts w:ascii="Source Sans Pro" w:hAnsi="Source Sans Pro"/>
                  <w:rPrChange w:id="13599" w:author="Javier Quintana Pérez" w:date="2022-05-09T17:42:00Z">
                    <w:rPr>
                      <w:color w:val="0000FF"/>
                      <w:u w:val="single"/>
                    </w:rPr>
                  </w:rPrChange>
                </w:rPr>
                <w:delText>SI</w:delText>
              </w:r>
              <w:bookmarkStart w:id="13600" w:name="_Toc120637215"/>
              <w:bookmarkStart w:id="13601" w:name="_Toc120640763"/>
              <w:bookmarkStart w:id="13602" w:name="_Toc122537770"/>
              <w:bookmarkEnd w:id="13600"/>
              <w:bookmarkEnd w:id="13601"/>
              <w:bookmarkEnd w:id="13602"/>
            </w:del>
          </w:p>
        </w:tc>
        <w:tc>
          <w:tcPr>
            <w:tcW w:w="706" w:type="pct"/>
            <w:shd w:val="clear" w:color="auto" w:fill="auto"/>
            <w:tcPrChange w:id="13603" w:author="Javier Quintana Pérez" w:date="2022-05-11T18:02:00Z">
              <w:tcPr>
                <w:tcW w:w="674" w:type="pct"/>
                <w:shd w:val="clear" w:color="auto" w:fill="auto"/>
              </w:tcPr>
            </w:tcPrChange>
          </w:tcPr>
          <w:p w:rsidR="00834ECC" w:rsidRPr="003238D3" w:rsidDel="00464EA9" w:rsidRDefault="00D919CB" w:rsidP="00834ECC">
            <w:pPr>
              <w:jc w:val="center"/>
              <w:rPr>
                <w:del w:id="13604" w:author="Javier Quintana Pérez" w:date="2022-11-29T17:44:00Z"/>
                <w:rFonts w:ascii="Source Sans Pro" w:hAnsi="Source Sans Pro"/>
                <w:rPrChange w:id="13605" w:author="Javier Quintana Pérez" w:date="2022-05-09T17:42:00Z">
                  <w:rPr>
                    <w:del w:id="13606" w:author="Javier Quintana Pérez" w:date="2022-11-29T17:44:00Z"/>
                  </w:rPr>
                </w:rPrChange>
              </w:rPr>
            </w:pPr>
            <w:del w:id="13607" w:author="Javier Quintana Pérez" w:date="2022-11-29T17:44:00Z">
              <w:r w:rsidRPr="00D919CB">
                <w:rPr>
                  <w:rFonts w:ascii="Source Sans Pro" w:hAnsi="Source Sans Pro"/>
                  <w:rPrChange w:id="13608" w:author="Javier Quintana Pérez" w:date="2022-05-09T17:42:00Z">
                    <w:rPr>
                      <w:color w:val="0000FF"/>
                      <w:u w:val="single"/>
                    </w:rPr>
                  </w:rPrChange>
                </w:rPr>
                <w:delText>NO</w:delText>
              </w:r>
              <w:bookmarkStart w:id="13609" w:name="_Toc120637216"/>
              <w:bookmarkStart w:id="13610" w:name="_Toc120640764"/>
              <w:bookmarkStart w:id="13611" w:name="_Toc122537771"/>
              <w:bookmarkEnd w:id="13609"/>
              <w:bookmarkEnd w:id="13610"/>
              <w:bookmarkEnd w:id="13611"/>
            </w:del>
          </w:p>
        </w:tc>
        <w:bookmarkStart w:id="13612" w:name="_Toc120637217"/>
        <w:bookmarkStart w:id="13613" w:name="_Toc120640765"/>
        <w:bookmarkStart w:id="13614" w:name="_Toc122537772"/>
        <w:bookmarkEnd w:id="13612"/>
        <w:bookmarkEnd w:id="13613"/>
        <w:bookmarkEnd w:id="13614"/>
      </w:tr>
      <w:tr w:rsidR="00834ECC" w:rsidRPr="003238D3" w:rsidDel="00464EA9" w:rsidTr="00455F37">
        <w:trPr>
          <w:jc w:val="center"/>
          <w:del w:id="13615" w:author="Javier Quintana Pérez" w:date="2022-11-29T17:44:00Z"/>
          <w:trPrChange w:id="13616" w:author="Javier Quintana Pérez" w:date="2022-05-11T18:02:00Z">
            <w:trPr>
              <w:jc w:val="center"/>
            </w:trPr>
          </w:trPrChange>
        </w:trPr>
        <w:tc>
          <w:tcPr>
            <w:tcW w:w="3589" w:type="pct"/>
            <w:tcBorders>
              <w:top w:val="single" w:sz="4" w:space="0" w:color="auto"/>
            </w:tcBorders>
            <w:shd w:val="clear" w:color="auto" w:fill="auto"/>
            <w:tcPrChange w:id="13617" w:author="Javier Quintana Pérez" w:date="2022-05-11T18:02:00Z">
              <w:tcPr>
                <w:tcW w:w="3589" w:type="pct"/>
                <w:shd w:val="clear" w:color="auto" w:fill="auto"/>
              </w:tcPr>
            </w:tcPrChange>
          </w:tcPr>
          <w:p w:rsidR="00834ECC" w:rsidRPr="003238D3" w:rsidDel="00464EA9" w:rsidRDefault="00D919CB">
            <w:pPr>
              <w:tabs>
                <w:tab w:val="clear" w:pos="567"/>
              </w:tabs>
              <w:spacing w:line="240" w:lineRule="auto"/>
              <w:jc w:val="left"/>
              <w:rPr>
                <w:del w:id="13618" w:author="Javier Quintana Pérez" w:date="2022-11-29T17:44:00Z"/>
                <w:rFonts w:ascii="Source Sans Pro" w:hAnsi="Source Sans Pro"/>
                <w:rPrChange w:id="13619" w:author="Javier Quintana Pérez" w:date="2022-05-09T17:42:00Z">
                  <w:rPr>
                    <w:del w:id="13620" w:author="Javier Quintana Pérez" w:date="2022-11-29T17:44:00Z"/>
                  </w:rPr>
                </w:rPrChange>
              </w:rPr>
            </w:pPr>
            <w:del w:id="13621" w:author="Javier Quintana Pérez" w:date="2022-11-29T17:44:00Z">
              <w:r w:rsidRPr="00D919CB">
                <w:rPr>
                  <w:rFonts w:ascii="Source Sans Pro" w:hAnsi="Source Sans Pro"/>
                  <w:rPrChange w:id="13622" w:author="Javier Quintana Pérez" w:date="2022-05-09T17:42:00Z">
                    <w:rPr>
                      <w:color w:val="0000FF"/>
                      <w:u w:val="single"/>
                    </w:rPr>
                  </w:rPrChange>
                </w:rPr>
                <w:delText>¿Cuenta con</w:delText>
              </w:r>
            </w:del>
            <w:ins w:id="13623" w:author="mjsierra" w:date="2022-07-29T11:30:00Z">
              <w:del w:id="13624" w:author="Javier Quintana Pérez" w:date="2022-11-29T17:44:00Z">
                <w:r w:rsidR="00343926" w:rsidDel="00464EA9">
                  <w:rPr>
                    <w:rFonts w:ascii="Source Sans Pro" w:hAnsi="Source Sans Pro"/>
                  </w:rPr>
                  <w:delText>Dispone de</w:delText>
                </w:r>
              </w:del>
            </w:ins>
            <w:del w:id="13625" w:author="Javier Quintana Pérez" w:date="2022-11-29T17:44:00Z">
              <w:r w:rsidRPr="00D919CB">
                <w:rPr>
                  <w:rFonts w:ascii="Source Sans Pro" w:hAnsi="Source Sans Pro"/>
                  <w:rPrChange w:id="13626" w:author="Javier Quintana Pérez" w:date="2022-05-09T17:42:00Z">
                    <w:rPr>
                      <w:color w:val="0000FF"/>
                      <w:u w:val="single"/>
                    </w:rPr>
                  </w:rPrChange>
                </w:rPr>
                <w:delText xml:space="preserve"> un Sistema de Calidad?</w:delText>
              </w:r>
              <w:bookmarkStart w:id="13627" w:name="_Toc120637218"/>
              <w:bookmarkStart w:id="13628" w:name="_Toc120640766"/>
              <w:bookmarkStart w:id="13629" w:name="_Toc122537773"/>
              <w:bookmarkEnd w:id="13627"/>
              <w:bookmarkEnd w:id="13628"/>
              <w:bookmarkEnd w:id="13629"/>
            </w:del>
          </w:p>
        </w:tc>
        <w:tc>
          <w:tcPr>
            <w:tcW w:w="705" w:type="pct"/>
            <w:shd w:val="clear" w:color="auto" w:fill="auto"/>
            <w:tcPrChange w:id="13630" w:author="Javier Quintana Pérez" w:date="2022-05-11T18:02:00Z">
              <w:tcPr>
                <w:tcW w:w="738" w:type="pct"/>
                <w:shd w:val="clear" w:color="auto" w:fill="auto"/>
              </w:tcPr>
            </w:tcPrChange>
          </w:tcPr>
          <w:p w:rsidR="00834ECC" w:rsidRPr="003238D3" w:rsidDel="00464EA9" w:rsidRDefault="00834ECC" w:rsidP="00834ECC">
            <w:pPr>
              <w:jc w:val="center"/>
              <w:rPr>
                <w:del w:id="13631" w:author="Javier Quintana Pérez" w:date="2022-11-29T17:44:00Z"/>
                <w:rFonts w:ascii="Source Sans Pro" w:hAnsi="Source Sans Pro"/>
                <w:rPrChange w:id="13632" w:author="Javier Quintana Pérez" w:date="2022-05-09T17:42:00Z">
                  <w:rPr>
                    <w:del w:id="13633" w:author="Javier Quintana Pérez" w:date="2022-11-29T17:44:00Z"/>
                  </w:rPr>
                </w:rPrChange>
              </w:rPr>
            </w:pPr>
            <w:bookmarkStart w:id="13634" w:name="_Toc120637219"/>
            <w:bookmarkStart w:id="13635" w:name="_Toc120640767"/>
            <w:bookmarkStart w:id="13636" w:name="_Toc122537774"/>
            <w:bookmarkEnd w:id="13634"/>
            <w:bookmarkEnd w:id="13635"/>
            <w:bookmarkEnd w:id="13636"/>
          </w:p>
        </w:tc>
        <w:tc>
          <w:tcPr>
            <w:tcW w:w="706" w:type="pct"/>
            <w:shd w:val="clear" w:color="auto" w:fill="auto"/>
            <w:tcPrChange w:id="13637" w:author="Javier Quintana Pérez" w:date="2022-05-11T18:02:00Z">
              <w:tcPr>
                <w:tcW w:w="674" w:type="pct"/>
                <w:shd w:val="clear" w:color="auto" w:fill="auto"/>
              </w:tcPr>
            </w:tcPrChange>
          </w:tcPr>
          <w:p w:rsidR="00834ECC" w:rsidRPr="003238D3" w:rsidDel="00464EA9" w:rsidRDefault="00834ECC" w:rsidP="00834ECC">
            <w:pPr>
              <w:jc w:val="center"/>
              <w:rPr>
                <w:del w:id="13638" w:author="Javier Quintana Pérez" w:date="2022-11-29T17:44:00Z"/>
                <w:rFonts w:ascii="Source Sans Pro" w:hAnsi="Source Sans Pro"/>
                <w:rPrChange w:id="13639" w:author="Javier Quintana Pérez" w:date="2022-05-09T17:42:00Z">
                  <w:rPr>
                    <w:del w:id="13640" w:author="Javier Quintana Pérez" w:date="2022-11-29T17:44:00Z"/>
                  </w:rPr>
                </w:rPrChange>
              </w:rPr>
            </w:pPr>
            <w:bookmarkStart w:id="13641" w:name="_Toc120637220"/>
            <w:bookmarkStart w:id="13642" w:name="_Toc120640768"/>
            <w:bookmarkStart w:id="13643" w:name="_Toc122537775"/>
            <w:bookmarkEnd w:id="13641"/>
            <w:bookmarkEnd w:id="13642"/>
            <w:bookmarkEnd w:id="13643"/>
          </w:p>
        </w:tc>
        <w:bookmarkStart w:id="13644" w:name="_Toc120637221"/>
        <w:bookmarkStart w:id="13645" w:name="_Toc120640769"/>
        <w:bookmarkStart w:id="13646" w:name="_Toc122537776"/>
        <w:bookmarkEnd w:id="13644"/>
        <w:bookmarkEnd w:id="13645"/>
        <w:bookmarkEnd w:id="13646"/>
      </w:tr>
      <w:tr w:rsidR="00834ECC" w:rsidRPr="003238D3" w:rsidDel="00464EA9" w:rsidTr="00455F37">
        <w:trPr>
          <w:jc w:val="center"/>
          <w:del w:id="13647" w:author="Javier Quintana Pérez" w:date="2022-11-29T17:44:00Z"/>
          <w:trPrChange w:id="13648" w:author="Javier Quintana Pérez" w:date="2022-05-11T18:02:00Z">
            <w:trPr>
              <w:jc w:val="center"/>
            </w:trPr>
          </w:trPrChange>
        </w:trPr>
        <w:tc>
          <w:tcPr>
            <w:tcW w:w="3589" w:type="pct"/>
            <w:shd w:val="clear" w:color="auto" w:fill="auto"/>
            <w:tcPrChange w:id="13649" w:author="Javier Quintana Pérez" w:date="2022-05-11T18:02:00Z">
              <w:tcPr>
                <w:tcW w:w="3589" w:type="pct"/>
                <w:shd w:val="clear" w:color="auto" w:fill="auto"/>
              </w:tcPr>
            </w:tcPrChange>
          </w:tcPr>
          <w:p w:rsidR="00834ECC" w:rsidRPr="003238D3" w:rsidDel="00464EA9" w:rsidRDefault="00D919CB" w:rsidP="001C21B3">
            <w:pPr>
              <w:tabs>
                <w:tab w:val="clear" w:pos="567"/>
              </w:tabs>
              <w:spacing w:line="240" w:lineRule="auto"/>
              <w:jc w:val="left"/>
              <w:rPr>
                <w:del w:id="13650" w:author="Javier Quintana Pérez" w:date="2022-11-29T17:44:00Z"/>
                <w:rFonts w:ascii="Source Sans Pro" w:hAnsi="Source Sans Pro"/>
                <w:rPrChange w:id="13651" w:author="Javier Quintana Pérez" w:date="2022-05-09T17:42:00Z">
                  <w:rPr>
                    <w:del w:id="13652" w:author="Javier Quintana Pérez" w:date="2022-11-29T17:44:00Z"/>
                  </w:rPr>
                </w:rPrChange>
              </w:rPr>
            </w:pPr>
            <w:del w:id="13653" w:author="Javier Quintana Pérez" w:date="2022-11-29T17:44:00Z">
              <w:r w:rsidRPr="00D919CB">
                <w:rPr>
                  <w:rFonts w:ascii="Source Sans Pro" w:hAnsi="Source Sans Pro"/>
                  <w:rPrChange w:id="13654" w:author="Javier Quintana Pérez" w:date="2022-05-09T17:42:00Z">
                    <w:rPr>
                      <w:color w:val="0000FF"/>
                      <w:u w:val="single"/>
                    </w:rPr>
                  </w:rPrChange>
                </w:rPr>
                <w:delText>¿Está certificado por algún Organismo Certificador?</w:delText>
              </w:r>
              <w:bookmarkStart w:id="13655" w:name="_Toc120637222"/>
              <w:bookmarkStart w:id="13656" w:name="_Toc120640770"/>
              <w:bookmarkStart w:id="13657" w:name="_Toc122537777"/>
              <w:bookmarkEnd w:id="13655"/>
              <w:bookmarkEnd w:id="13656"/>
              <w:bookmarkEnd w:id="13657"/>
            </w:del>
          </w:p>
        </w:tc>
        <w:tc>
          <w:tcPr>
            <w:tcW w:w="705" w:type="pct"/>
            <w:shd w:val="clear" w:color="auto" w:fill="auto"/>
            <w:tcPrChange w:id="13658" w:author="Javier Quintana Pérez" w:date="2022-05-11T18:02:00Z">
              <w:tcPr>
                <w:tcW w:w="738" w:type="pct"/>
                <w:shd w:val="clear" w:color="auto" w:fill="auto"/>
              </w:tcPr>
            </w:tcPrChange>
          </w:tcPr>
          <w:p w:rsidR="00834ECC" w:rsidRPr="003238D3" w:rsidDel="00464EA9" w:rsidRDefault="00834ECC" w:rsidP="00834ECC">
            <w:pPr>
              <w:jc w:val="center"/>
              <w:rPr>
                <w:del w:id="13659" w:author="Javier Quintana Pérez" w:date="2022-11-29T17:44:00Z"/>
                <w:rFonts w:ascii="Source Sans Pro" w:hAnsi="Source Sans Pro"/>
                <w:rPrChange w:id="13660" w:author="Javier Quintana Pérez" w:date="2022-05-09T17:42:00Z">
                  <w:rPr>
                    <w:del w:id="13661" w:author="Javier Quintana Pérez" w:date="2022-11-29T17:44:00Z"/>
                  </w:rPr>
                </w:rPrChange>
              </w:rPr>
            </w:pPr>
            <w:bookmarkStart w:id="13662" w:name="_Toc120637223"/>
            <w:bookmarkStart w:id="13663" w:name="_Toc120640771"/>
            <w:bookmarkStart w:id="13664" w:name="_Toc122537778"/>
            <w:bookmarkEnd w:id="13662"/>
            <w:bookmarkEnd w:id="13663"/>
            <w:bookmarkEnd w:id="13664"/>
          </w:p>
        </w:tc>
        <w:tc>
          <w:tcPr>
            <w:tcW w:w="706" w:type="pct"/>
            <w:shd w:val="clear" w:color="auto" w:fill="auto"/>
            <w:tcPrChange w:id="13665" w:author="Javier Quintana Pérez" w:date="2022-05-11T18:02:00Z">
              <w:tcPr>
                <w:tcW w:w="674" w:type="pct"/>
                <w:shd w:val="clear" w:color="auto" w:fill="auto"/>
              </w:tcPr>
            </w:tcPrChange>
          </w:tcPr>
          <w:p w:rsidR="00834ECC" w:rsidRPr="003238D3" w:rsidDel="00464EA9" w:rsidRDefault="00834ECC" w:rsidP="00834ECC">
            <w:pPr>
              <w:jc w:val="center"/>
              <w:rPr>
                <w:del w:id="13666" w:author="Javier Quintana Pérez" w:date="2022-11-29T17:44:00Z"/>
                <w:rFonts w:ascii="Source Sans Pro" w:hAnsi="Source Sans Pro"/>
                <w:rPrChange w:id="13667" w:author="Javier Quintana Pérez" w:date="2022-05-09T17:42:00Z">
                  <w:rPr>
                    <w:del w:id="13668" w:author="Javier Quintana Pérez" w:date="2022-11-29T17:44:00Z"/>
                  </w:rPr>
                </w:rPrChange>
              </w:rPr>
            </w:pPr>
            <w:bookmarkStart w:id="13669" w:name="_Toc120637224"/>
            <w:bookmarkStart w:id="13670" w:name="_Toc120640772"/>
            <w:bookmarkStart w:id="13671" w:name="_Toc122537779"/>
            <w:bookmarkEnd w:id="13669"/>
            <w:bookmarkEnd w:id="13670"/>
            <w:bookmarkEnd w:id="13671"/>
          </w:p>
        </w:tc>
        <w:bookmarkStart w:id="13672" w:name="_Toc120637225"/>
        <w:bookmarkStart w:id="13673" w:name="_Toc120640773"/>
        <w:bookmarkStart w:id="13674" w:name="_Toc122537780"/>
        <w:bookmarkEnd w:id="13672"/>
        <w:bookmarkEnd w:id="13673"/>
        <w:bookmarkEnd w:id="13674"/>
      </w:tr>
      <w:tr w:rsidR="00834ECC" w:rsidRPr="003238D3" w:rsidDel="00464EA9" w:rsidTr="00455F37">
        <w:trPr>
          <w:jc w:val="center"/>
          <w:del w:id="13675" w:author="Javier Quintana Pérez" w:date="2022-11-29T17:44:00Z"/>
          <w:trPrChange w:id="13676" w:author="Javier Quintana Pérez" w:date="2022-05-11T18:02:00Z">
            <w:trPr>
              <w:jc w:val="center"/>
            </w:trPr>
          </w:trPrChange>
        </w:trPr>
        <w:tc>
          <w:tcPr>
            <w:tcW w:w="3589" w:type="pct"/>
            <w:shd w:val="clear" w:color="auto" w:fill="auto"/>
            <w:tcPrChange w:id="13677" w:author="Javier Quintana Pérez" w:date="2022-05-11T18:02:00Z">
              <w:tcPr>
                <w:tcW w:w="3589" w:type="pct"/>
                <w:shd w:val="clear" w:color="auto" w:fill="auto"/>
              </w:tcPr>
            </w:tcPrChange>
          </w:tcPr>
          <w:p w:rsidR="00834ECC" w:rsidRPr="003238D3" w:rsidDel="00464EA9" w:rsidRDefault="00D919CB" w:rsidP="001C21B3">
            <w:pPr>
              <w:tabs>
                <w:tab w:val="clear" w:pos="567"/>
              </w:tabs>
              <w:spacing w:line="240" w:lineRule="auto"/>
              <w:jc w:val="left"/>
              <w:rPr>
                <w:del w:id="13678" w:author="Javier Quintana Pérez" w:date="2022-11-29T17:44:00Z"/>
                <w:rFonts w:ascii="Source Sans Pro" w:hAnsi="Source Sans Pro"/>
                <w:rPrChange w:id="13679" w:author="Javier Quintana Pérez" w:date="2022-05-09T17:42:00Z">
                  <w:rPr>
                    <w:del w:id="13680" w:author="Javier Quintana Pérez" w:date="2022-11-29T17:44:00Z"/>
                  </w:rPr>
                </w:rPrChange>
              </w:rPr>
            </w:pPr>
            <w:del w:id="13681" w:author="Javier Quintana Pérez" w:date="2022-11-29T17:44:00Z">
              <w:r w:rsidRPr="00D919CB">
                <w:rPr>
                  <w:rFonts w:ascii="Source Sans Pro" w:hAnsi="Source Sans Pro"/>
                  <w:rPrChange w:id="13682" w:author="Javier Quintana Pérez" w:date="2022-05-09T17:42:00Z">
                    <w:rPr>
                      <w:color w:val="0000FF"/>
                      <w:u w:val="single"/>
                    </w:rPr>
                  </w:rPrChange>
                </w:rPr>
                <w:delText>¿</w:delText>
              </w:r>
            </w:del>
            <w:ins w:id="13683" w:author="mjsierra" w:date="2022-07-29T11:30:00Z">
              <w:del w:id="13684" w:author="Javier Quintana Pérez" w:date="2022-11-29T17:44:00Z">
                <w:r w:rsidR="00343926" w:rsidDel="00464EA9">
                  <w:rPr>
                    <w:rFonts w:ascii="Source Sans Pro" w:hAnsi="Source Sans Pro"/>
                  </w:rPr>
                  <w:delText xml:space="preserve"> Dispone de</w:delText>
                </w:r>
                <w:r w:rsidR="00343926" w:rsidRPr="002301F6" w:rsidDel="00464EA9">
                  <w:rPr>
                    <w:rFonts w:ascii="Source Sans Pro" w:hAnsi="Source Sans Pro"/>
                  </w:rPr>
                  <w:delText xml:space="preserve"> </w:delText>
                </w:r>
              </w:del>
            </w:ins>
            <w:del w:id="13685" w:author="Javier Quintana Pérez" w:date="2022-11-29T17:44:00Z">
              <w:r w:rsidRPr="00D919CB">
                <w:rPr>
                  <w:rFonts w:ascii="Source Sans Pro" w:hAnsi="Source Sans Pro"/>
                  <w:rPrChange w:id="13686" w:author="Javier Quintana Pérez" w:date="2022-05-09T17:42:00Z">
                    <w:rPr>
                      <w:color w:val="0000FF"/>
                      <w:u w:val="single"/>
                    </w:rPr>
                  </w:rPrChange>
                </w:rPr>
                <w:delText>Cuenta con un Sistema de Gestión Medioambiental</w:delText>
              </w:r>
              <w:bookmarkStart w:id="13687" w:name="_Toc120637226"/>
              <w:bookmarkStart w:id="13688" w:name="_Toc120640774"/>
              <w:bookmarkStart w:id="13689" w:name="_Toc122537781"/>
              <w:bookmarkEnd w:id="13687"/>
              <w:bookmarkEnd w:id="13688"/>
              <w:bookmarkEnd w:id="13689"/>
            </w:del>
          </w:p>
        </w:tc>
        <w:tc>
          <w:tcPr>
            <w:tcW w:w="705" w:type="pct"/>
            <w:shd w:val="clear" w:color="auto" w:fill="auto"/>
            <w:tcPrChange w:id="13690" w:author="Javier Quintana Pérez" w:date="2022-05-11T18:02:00Z">
              <w:tcPr>
                <w:tcW w:w="738" w:type="pct"/>
                <w:shd w:val="clear" w:color="auto" w:fill="auto"/>
              </w:tcPr>
            </w:tcPrChange>
          </w:tcPr>
          <w:p w:rsidR="00834ECC" w:rsidRPr="003238D3" w:rsidDel="00464EA9" w:rsidRDefault="00834ECC" w:rsidP="00834ECC">
            <w:pPr>
              <w:jc w:val="center"/>
              <w:rPr>
                <w:del w:id="13691" w:author="Javier Quintana Pérez" w:date="2022-11-29T17:44:00Z"/>
                <w:rFonts w:ascii="Source Sans Pro" w:hAnsi="Source Sans Pro"/>
                <w:rPrChange w:id="13692" w:author="Javier Quintana Pérez" w:date="2022-05-09T17:42:00Z">
                  <w:rPr>
                    <w:del w:id="13693" w:author="Javier Quintana Pérez" w:date="2022-11-29T17:44:00Z"/>
                  </w:rPr>
                </w:rPrChange>
              </w:rPr>
            </w:pPr>
            <w:bookmarkStart w:id="13694" w:name="_Toc120637227"/>
            <w:bookmarkStart w:id="13695" w:name="_Toc120640775"/>
            <w:bookmarkStart w:id="13696" w:name="_Toc122537782"/>
            <w:bookmarkEnd w:id="13694"/>
            <w:bookmarkEnd w:id="13695"/>
            <w:bookmarkEnd w:id="13696"/>
          </w:p>
        </w:tc>
        <w:tc>
          <w:tcPr>
            <w:tcW w:w="706" w:type="pct"/>
            <w:shd w:val="clear" w:color="auto" w:fill="auto"/>
            <w:tcPrChange w:id="13697" w:author="Javier Quintana Pérez" w:date="2022-05-11T18:02:00Z">
              <w:tcPr>
                <w:tcW w:w="674" w:type="pct"/>
                <w:shd w:val="clear" w:color="auto" w:fill="auto"/>
              </w:tcPr>
            </w:tcPrChange>
          </w:tcPr>
          <w:p w:rsidR="00834ECC" w:rsidRPr="003238D3" w:rsidDel="00464EA9" w:rsidRDefault="00834ECC" w:rsidP="00834ECC">
            <w:pPr>
              <w:jc w:val="center"/>
              <w:rPr>
                <w:del w:id="13698" w:author="Javier Quintana Pérez" w:date="2022-11-29T17:44:00Z"/>
                <w:rFonts w:ascii="Source Sans Pro" w:hAnsi="Source Sans Pro"/>
                <w:rPrChange w:id="13699" w:author="Javier Quintana Pérez" w:date="2022-05-09T17:42:00Z">
                  <w:rPr>
                    <w:del w:id="13700" w:author="Javier Quintana Pérez" w:date="2022-11-29T17:44:00Z"/>
                  </w:rPr>
                </w:rPrChange>
              </w:rPr>
            </w:pPr>
            <w:bookmarkStart w:id="13701" w:name="_Toc120637228"/>
            <w:bookmarkStart w:id="13702" w:name="_Toc120640776"/>
            <w:bookmarkStart w:id="13703" w:name="_Toc122537783"/>
            <w:bookmarkEnd w:id="13701"/>
            <w:bookmarkEnd w:id="13702"/>
            <w:bookmarkEnd w:id="13703"/>
          </w:p>
        </w:tc>
        <w:bookmarkStart w:id="13704" w:name="_Toc120637229"/>
        <w:bookmarkStart w:id="13705" w:name="_Toc120640777"/>
        <w:bookmarkStart w:id="13706" w:name="_Toc122537784"/>
        <w:bookmarkEnd w:id="13704"/>
        <w:bookmarkEnd w:id="13705"/>
        <w:bookmarkEnd w:id="13706"/>
      </w:tr>
      <w:tr w:rsidR="00834ECC" w:rsidRPr="003238D3" w:rsidDel="00464EA9" w:rsidTr="00455F37">
        <w:trPr>
          <w:jc w:val="center"/>
          <w:del w:id="13707" w:author="Javier Quintana Pérez" w:date="2022-11-29T17:44:00Z"/>
          <w:trPrChange w:id="13708" w:author="Javier Quintana Pérez" w:date="2022-05-11T18:02:00Z">
            <w:trPr>
              <w:jc w:val="center"/>
            </w:trPr>
          </w:trPrChange>
        </w:trPr>
        <w:tc>
          <w:tcPr>
            <w:tcW w:w="3589" w:type="pct"/>
            <w:shd w:val="clear" w:color="auto" w:fill="auto"/>
            <w:tcPrChange w:id="13709" w:author="Javier Quintana Pérez" w:date="2022-05-11T18:02:00Z">
              <w:tcPr>
                <w:tcW w:w="3589" w:type="pct"/>
                <w:shd w:val="clear" w:color="auto" w:fill="auto"/>
              </w:tcPr>
            </w:tcPrChange>
          </w:tcPr>
          <w:p w:rsidR="00834ECC" w:rsidRPr="003238D3" w:rsidDel="00464EA9" w:rsidRDefault="00D919CB" w:rsidP="001C21B3">
            <w:pPr>
              <w:tabs>
                <w:tab w:val="clear" w:pos="567"/>
              </w:tabs>
              <w:spacing w:line="240" w:lineRule="auto"/>
              <w:jc w:val="left"/>
              <w:rPr>
                <w:del w:id="13710" w:author="Javier Quintana Pérez" w:date="2022-11-29T17:44:00Z"/>
                <w:rFonts w:ascii="Source Sans Pro" w:hAnsi="Source Sans Pro"/>
                <w:rPrChange w:id="13711" w:author="Javier Quintana Pérez" w:date="2022-05-09T17:42:00Z">
                  <w:rPr>
                    <w:del w:id="13712" w:author="Javier Quintana Pérez" w:date="2022-11-29T17:44:00Z"/>
                  </w:rPr>
                </w:rPrChange>
              </w:rPr>
            </w:pPr>
            <w:del w:id="13713" w:author="Javier Quintana Pérez" w:date="2022-11-29T17:44:00Z">
              <w:r w:rsidRPr="00D919CB">
                <w:rPr>
                  <w:rFonts w:ascii="Source Sans Pro" w:hAnsi="Source Sans Pro"/>
                  <w:rPrChange w:id="13714" w:author="Javier Quintana Pérez" w:date="2022-05-09T17:42:00Z">
                    <w:rPr>
                      <w:color w:val="0000FF"/>
                      <w:u w:val="single"/>
                    </w:rPr>
                  </w:rPrChange>
                </w:rPr>
                <w:delText>¿Está certificado por algún Organismo Certificador?</w:delText>
              </w:r>
              <w:bookmarkStart w:id="13715" w:name="_Toc120637230"/>
              <w:bookmarkStart w:id="13716" w:name="_Toc120640778"/>
              <w:bookmarkStart w:id="13717" w:name="_Toc122537785"/>
              <w:bookmarkEnd w:id="13715"/>
              <w:bookmarkEnd w:id="13716"/>
              <w:bookmarkEnd w:id="13717"/>
            </w:del>
          </w:p>
        </w:tc>
        <w:tc>
          <w:tcPr>
            <w:tcW w:w="705" w:type="pct"/>
            <w:shd w:val="clear" w:color="auto" w:fill="auto"/>
            <w:tcPrChange w:id="13718" w:author="Javier Quintana Pérez" w:date="2022-05-11T18:02:00Z">
              <w:tcPr>
                <w:tcW w:w="738" w:type="pct"/>
                <w:shd w:val="clear" w:color="auto" w:fill="auto"/>
              </w:tcPr>
            </w:tcPrChange>
          </w:tcPr>
          <w:p w:rsidR="00834ECC" w:rsidRPr="003238D3" w:rsidDel="00464EA9" w:rsidRDefault="00834ECC" w:rsidP="00834ECC">
            <w:pPr>
              <w:jc w:val="center"/>
              <w:rPr>
                <w:del w:id="13719" w:author="Javier Quintana Pérez" w:date="2022-11-29T17:44:00Z"/>
                <w:rFonts w:ascii="Source Sans Pro" w:hAnsi="Source Sans Pro"/>
                <w:rPrChange w:id="13720" w:author="Javier Quintana Pérez" w:date="2022-05-09T17:42:00Z">
                  <w:rPr>
                    <w:del w:id="13721" w:author="Javier Quintana Pérez" w:date="2022-11-29T17:44:00Z"/>
                  </w:rPr>
                </w:rPrChange>
              </w:rPr>
            </w:pPr>
            <w:bookmarkStart w:id="13722" w:name="_Toc120637231"/>
            <w:bookmarkStart w:id="13723" w:name="_Toc120640779"/>
            <w:bookmarkStart w:id="13724" w:name="_Toc122537786"/>
            <w:bookmarkEnd w:id="13722"/>
            <w:bookmarkEnd w:id="13723"/>
            <w:bookmarkEnd w:id="13724"/>
          </w:p>
        </w:tc>
        <w:tc>
          <w:tcPr>
            <w:tcW w:w="706" w:type="pct"/>
            <w:shd w:val="clear" w:color="auto" w:fill="auto"/>
            <w:tcPrChange w:id="13725" w:author="Javier Quintana Pérez" w:date="2022-05-11T18:02:00Z">
              <w:tcPr>
                <w:tcW w:w="674" w:type="pct"/>
                <w:shd w:val="clear" w:color="auto" w:fill="auto"/>
              </w:tcPr>
            </w:tcPrChange>
          </w:tcPr>
          <w:p w:rsidR="00834ECC" w:rsidRPr="003238D3" w:rsidDel="00464EA9" w:rsidRDefault="00834ECC" w:rsidP="00834ECC">
            <w:pPr>
              <w:jc w:val="center"/>
              <w:rPr>
                <w:del w:id="13726" w:author="Javier Quintana Pérez" w:date="2022-11-29T17:44:00Z"/>
                <w:rFonts w:ascii="Source Sans Pro" w:hAnsi="Source Sans Pro"/>
                <w:rPrChange w:id="13727" w:author="Javier Quintana Pérez" w:date="2022-05-09T17:42:00Z">
                  <w:rPr>
                    <w:del w:id="13728" w:author="Javier Quintana Pérez" w:date="2022-11-29T17:44:00Z"/>
                  </w:rPr>
                </w:rPrChange>
              </w:rPr>
            </w:pPr>
            <w:bookmarkStart w:id="13729" w:name="_Toc120637232"/>
            <w:bookmarkStart w:id="13730" w:name="_Toc120640780"/>
            <w:bookmarkStart w:id="13731" w:name="_Toc122537787"/>
            <w:bookmarkEnd w:id="13729"/>
            <w:bookmarkEnd w:id="13730"/>
            <w:bookmarkEnd w:id="13731"/>
          </w:p>
        </w:tc>
        <w:bookmarkStart w:id="13732" w:name="_Toc120637233"/>
        <w:bookmarkStart w:id="13733" w:name="_Toc120640781"/>
        <w:bookmarkStart w:id="13734" w:name="_Toc122537788"/>
        <w:bookmarkEnd w:id="13732"/>
        <w:bookmarkEnd w:id="13733"/>
        <w:bookmarkEnd w:id="13734"/>
      </w:tr>
    </w:tbl>
    <w:p w:rsidR="00834ECC" w:rsidRPr="003238D3" w:rsidDel="00464EA9" w:rsidRDefault="00834ECC" w:rsidP="00834ECC">
      <w:pPr>
        <w:rPr>
          <w:del w:id="13735" w:author="Javier Quintana Pérez" w:date="2022-11-29T17:44:00Z"/>
          <w:rFonts w:ascii="Source Sans Pro" w:hAnsi="Source Sans Pro"/>
          <w:rPrChange w:id="13736" w:author="Javier Quintana Pérez" w:date="2022-05-09T17:42:00Z">
            <w:rPr>
              <w:del w:id="13737" w:author="Javier Quintana Pérez" w:date="2022-11-29T17:44:00Z"/>
            </w:rPr>
          </w:rPrChange>
        </w:rPr>
      </w:pPr>
      <w:bookmarkStart w:id="13738" w:name="_Toc120637234"/>
      <w:bookmarkStart w:id="13739" w:name="_Toc120640782"/>
      <w:bookmarkStart w:id="13740" w:name="_Toc122537789"/>
      <w:bookmarkEnd w:id="13738"/>
      <w:bookmarkEnd w:id="13739"/>
      <w:bookmarkEnd w:id="13740"/>
    </w:p>
    <w:p w:rsidR="00834ECC" w:rsidRPr="003238D3" w:rsidDel="00464EA9" w:rsidRDefault="00834ECC" w:rsidP="00834ECC">
      <w:pPr>
        <w:rPr>
          <w:del w:id="13741" w:author="Javier Quintana Pérez" w:date="2022-11-29T17:44:00Z"/>
          <w:rFonts w:ascii="Source Sans Pro" w:hAnsi="Source Sans Pro"/>
          <w:rPrChange w:id="13742" w:author="Javier Quintana Pérez" w:date="2022-05-09T17:42:00Z">
            <w:rPr>
              <w:del w:id="13743" w:author="Javier Quintana Pérez" w:date="2022-11-29T17:44:00Z"/>
            </w:rPr>
          </w:rPrChange>
        </w:rPr>
      </w:pPr>
      <w:bookmarkStart w:id="13744" w:name="_Toc120637235"/>
      <w:bookmarkStart w:id="13745" w:name="_Toc120640783"/>
      <w:bookmarkStart w:id="13746" w:name="_Toc122537790"/>
      <w:bookmarkEnd w:id="13744"/>
      <w:bookmarkEnd w:id="13745"/>
      <w:bookmarkEnd w:id="13746"/>
    </w:p>
    <w:p w:rsidR="00834ECC" w:rsidRPr="003238D3" w:rsidDel="00464EA9" w:rsidRDefault="00D919CB" w:rsidP="007E4A08">
      <w:pPr>
        <w:numPr>
          <w:ilvl w:val="0"/>
          <w:numId w:val="11"/>
        </w:numPr>
        <w:ind w:left="567" w:hanging="425"/>
        <w:rPr>
          <w:del w:id="13747" w:author="Javier Quintana Pérez" w:date="2022-11-29T17:44:00Z"/>
          <w:rFonts w:ascii="Source Sans Pro" w:hAnsi="Source Sans Pro"/>
          <w:rPrChange w:id="13748" w:author="Javier Quintana Pérez" w:date="2022-05-09T17:42:00Z">
            <w:rPr>
              <w:del w:id="13749" w:author="Javier Quintana Pérez" w:date="2022-11-29T17:44:00Z"/>
            </w:rPr>
          </w:rPrChange>
        </w:rPr>
      </w:pPr>
      <w:del w:id="13750" w:author="Javier Quintana Pérez" w:date="2022-11-29T17:44:00Z">
        <w:r w:rsidRPr="00D919CB">
          <w:rPr>
            <w:rFonts w:ascii="Source Sans Pro" w:hAnsi="Source Sans Pro"/>
            <w:rPrChange w:id="13751" w:author="Javier Quintana Pérez" w:date="2022-05-09T17:42:00Z">
              <w:rPr>
                <w:color w:val="0000FF"/>
                <w:u w:val="single"/>
              </w:rPr>
            </w:rPrChange>
          </w:rPr>
          <w:delText xml:space="preserve">Relacionar otros sistemas, acreditaciones, </w:delText>
        </w:r>
        <w:r w:rsidRPr="00D919CB">
          <w:rPr>
            <w:rFonts w:ascii="Source Sans Pro" w:hAnsi="Source Sans Pro"/>
            <w:rPrChange w:id="13752" w:author="mjsierra" w:date="2022-07-29T11:31:00Z">
              <w:rPr>
                <w:color w:val="0000FF"/>
                <w:u w:val="single"/>
              </w:rPr>
            </w:rPrChange>
          </w:rPr>
          <w:delText>D</w:delText>
        </w:r>
      </w:del>
      <w:ins w:id="13753" w:author="mjsierra" w:date="2022-07-29T11:31:00Z">
        <w:del w:id="13754" w:author="Javier Quintana Pérez" w:date="2022-11-29T17:44:00Z">
          <w:r w:rsidR="009920B8" w:rsidDel="00464EA9">
            <w:rPr>
              <w:rFonts w:ascii="Source Sans Pro" w:hAnsi="Source Sans Pro"/>
            </w:rPr>
            <w:delText>E</w:delText>
          </w:r>
        </w:del>
      </w:ins>
      <w:del w:id="13755" w:author="Javier Quintana Pérez" w:date="2022-05-11T18:06:00Z">
        <w:r w:rsidRPr="00D919CB">
          <w:rPr>
            <w:rFonts w:ascii="Source Sans Pro" w:hAnsi="Source Sans Pro"/>
            <w:color w:val="FF0000"/>
            <w:rPrChange w:id="13756" w:author="Javier Quintana Pérez" w:date="2022-05-09T17:42:00Z">
              <w:rPr>
                <w:color w:val="0000FF"/>
                <w:u w:val="single"/>
              </w:rPr>
            </w:rPrChange>
          </w:rPr>
          <w:delText>ITES</w:delText>
        </w:r>
      </w:del>
      <w:del w:id="13757" w:author="Javier Quintana Pérez" w:date="2022-11-29T17:44:00Z">
        <w:r w:rsidRPr="00D919CB">
          <w:rPr>
            <w:rFonts w:ascii="Source Sans Pro" w:hAnsi="Source Sans Pro"/>
            <w:rPrChange w:id="13758" w:author="Javier Quintana Pérez" w:date="2022-05-09T17:42:00Z">
              <w:rPr>
                <w:color w:val="0000FF"/>
                <w:u w:val="single"/>
              </w:rPr>
            </w:rPrChange>
          </w:rPr>
          <w:delText>, sellos, homologaciones, etc., que posea:</w:delText>
        </w:r>
        <w:bookmarkStart w:id="13759" w:name="_Toc120637236"/>
        <w:bookmarkStart w:id="13760" w:name="_Toc120640784"/>
        <w:bookmarkStart w:id="13761" w:name="_Toc122537791"/>
        <w:bookmarkEnd w:id="13759"/>
        <w:bookmarkEnd w:id="13760"/>
        <w:bookmarkEnd w:id="13761"/>
      </w:del>
    </w:p>
    <w:p w:rsidR="00834ECC" w:rsidRPr="003238D3" w:rsidDel="00464EA9" w:rsidRDefault="00834ECC" w:rsidP="00834ECC">
      <w:pPr>
        <w:rPr>
          <w:del w:id="13762" w:author="Javier Quintana Pérez" w:date="2022-11-29T17:44:00Z"/>
          <w:rFonts w:ascii="Source Sans Pro" w:hAnsi="Source Sans Pro"/>
          <w:rPrChange w:id="13763" w:author="Javier Quintana Pérez" w:date="2022-05-09T17:42:00Z">
            <w:rPr>
              <w:del w:id="13764" w:author="Javier Quintana Pérez" w:date="2022-11-29T17:44:00Z"/>
            </w:rPr>
          </w:rPrChange>
        </w:rPr>
      </w:pPr>
      <w:bookmarkStart w:id="13765" w:name="_Toc120637237"/>
      <w:bookmarkStart w:id="13766" w:name="_Toc120640785"/>
      <w:bookmarkStart w:id="13767" w:name="_Toc122537792"/>
      <w:bookmarkEnd w:id="13765"/>
      <w:bookmarkEnd w:id="13766"/>
      <w:bookmarkEnd w:id="137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3238D3" w:rsidDel="00464EA9" w:rsidTr="00B20093">
        <w:trPr>
          <w:jc w:val="center"/>
          <w:del w:id="13768" w:author="Javier Quintana Pérez" w:date="2022-11-29T17:44:00Z"/>
        </w:trPr>
        <w:tc>
          <w:tcPr>
            <w:tcW w:w="5000" w:type="pct"/>
            <w:shd w:val="clear" w:color="auto" w:fill="auto"/>
          </w:tcPr>
          <w:p w:rsidR="00834ECC" w:rsidRPr="003238D3" w:rsidDel="00464EA9" w:rsidRDefault="00834ECC" w:rsidP="00834ECC">
            <w:pPr>
              <w:rPr>
                <w:del w:id="13769" w:author="Javier Quintana Pérez" w:date="2022-11-29T17:44:00Z"/>
                <w:rFonts w:ascii="Source Sans Pro" w:hAnsi="Source Sans Pro"/>
                <w:rPrChange w:id="13770" w:author="Javier Quintana Pérez" w:date="2022-05-09T17:42:00Z">
                  <w:rPr>
                    <w:del w:id="13771" w:author="Javier Quintana Pérez" w:date="2022-11-29T17:44:00Z"/>
                  </w:rPr>
                </w:rPrChange>
              </w:rPr>
            </w:pPr>
            <w:bookmarkStart w:id="13772" w:name="_Toc120637238"/>
            <w:bookmarkStart w:id="13773" w:name="_Toc120640786"/>
            <w:bookmarkStart w:id="13774" w:name="_Toc122537793"/>
            <w:bookmarkEnd w:id="13772"/>
            <w:bookmarkEnd w:id="13773"/>
            <w:bookmarkEnd w:id="13774"/>
          </w:p>
          <w:p w:rsidR="00834ECC" w:rsidRPr="003238D3" w:rsidDel="00464EA9" w:rsidRDefault="00834ECC" w:rsidP="00834ECC">
            <w:pPr>
              <w:rPr>
                <w:del w:id="13775" w:author="Javier Quintana Pérez" w:date="2022-11-29T17:44:00Z"/>
                <w:rFonts w:ascii="Source Sans Pro" w:hAnsi="Source Sans Pro"/>
                <w:rPrChange w:id="13776" w:author="Javier Quintana Pérez" w:date="2022-05-09T17:42:00Z">
                  <w:rPr>
                    <w:del w:id="13777" w:author="Javier Quintana Pérez" w:date="2022-11-29T17:44:00Z"/>
                  </w:rPr>
                </w:rPrChange>
              </w:rPr>
            </w:pPr>
            <w:bookmarkStart w:id="13778" w:name="_Toc120637239"/>
            <w:bookmarkStart w:id="13779" w:name="_Toc120640787"/>
            <w:bookmarkStart w:id="13780" w:name="_Toc122537794"/>
            <w:bookmarkEnd w:id="13778"/>
            <w:bookmarkEnd w:id="13779"/>
            <w:bookmarkEnd w:id="13780"/>
          </w:p>
          <w:p w:rsidR="00834ECC" w:rsidRPr="003238D3" w:rsidDel="00464EA9" w:rsidRDefault="00834ECC" w:rsidP="00834ECC">
            <w:pPr>
              <w:rPr>
                <w:del w:id="13781" w:author="Javier Quintana Pérez" w:date="2022-11-29T17:44:00Z"/>
                <w:rFonts w:ascii="Source Sans Pro" w:hAnsi="Source Sans Pro"/>
                <w:rPrChange w:id="13782" w:author="Javier Quintana Pérez" w:date="2022-05-09T17:42:00Z">
                  <w:rPr>
                    <w:del w:id="13783" w:author="Javier Quintana Pérez" w:date="2022-11-29T17:44:00Z"/>
                  </w:rPr>
                </w:rPrChange>
              </w:rPr>
            </w:pPr>
            <w:bookmarkStart w:id="13784" w:name="_Toc120637240"/>
            <w:bookmarkStart w:id="13785" w:name="_Toc120640788"/>
            <w:bookmarkStart w:id="13786" w:name="_Toc122537795"/>
            <w:bookmarkEnd w:id="13784"/>
            <w:bookmarkEnd w:id="13785"/>
            <w:bookmarkEnd w:id="13786"/>
          </w:p>
          <w:p w:rsidR="00834ECC" w:rsidRPr="003238D3" w:rsidDel="00464EA9" w:rsidRDefault="00834ECC" w:rsidP="00834ECC">
            <w:pPr>
              <w:rPr>
                <w:del w:id="13787" w:author="Javier Quintana Pérez" w:date="2022-11-29T17:44:00Z"/>
                <w:rFonts w:ascii="Source Sans Pro" w:hAnsi="Source Sans Pro"/>
                <w:rPrChange w:id="13788" w:author="Javier Quintana Pérez" w:date="2022-05-09T17:42:00Z">
                  <w:rPr>
                    <w:del w:id="13789" w:author="Javier Quintana Pérez" w:date="2022-11-29T17:44:00Z"/>
                  </w:rPr>
                </w:rPrChange>
              </w:rPr>
            </w:pPr>
            <w:bookmarkStart w:id="13790" w:name="_Toc120637241"/>
            <w:bookmarkStart w:id="13791" w:name="_Toc120640789"/>
            <w:bookmarkStart w:id="13792" w:name="_Toc122537796"/>
            <w:bookmarkEnd w:id="13790"/>
            <w:bookmarkEnd w:id="13791"/>
            <w:bookmarkEnd w:id="13792"/>
          </w:p>
        </w:tc>
        <w:bookmarkStart w:id="13793" w:name="_Toc120637242"/>
        <w:bookmarkStart w:id="13794" w:name="_Toc120640790"/>
        <w:bookmarkStart w:id="13795" w:name="_Toc122537797"/>
        <w:bookmarkEnd w:id="13793"/>
        <w:bookmarkEnd w:id="13794"/>
        <w:bookmarkEnd w:id="13795"/>
      </w:tr>
    </w:tbl>
    <w:p w:rsidR="00834ECC" w:rsidRPr="003238D3" w:rsidDel="00464EA9" w:rsidRDefault="00834ECC" w:rsidP="00834ECC">
      <w:pPr>
        <w:rPr>
          <w:del w:id="13796" w:author="Javier Quintana Pérez" w:date="2022-11-29T17:44:00Z"/>
          <w:rFonts w:ascii="Source Sans Pro" w:hAnsi="Source Sans Pro"/>
          <w:rPrChange w:id="13797" w:author="Javier Quintana Pérez" w:date="2022-05-09T17:42:00Z">
            <w:rPr>
              <w:del w:id="13798" w:author="Javier Quintana Pérez" w:date="2022-11-29T17:44:00Z"/>
            </w:rPr>
          </w:rPrChange>
        </w:rPr>
      </w:pPr>
      <w:bookmarkStart w:id="13799" w:name="_Toc120637243"/>
      <w:bookmarkStart w:id="13800" w:name="_Toc120640791"/>
      <w:bookmarkStart w:id="13801" w:name="_Toc122537798"/>
      <w:bookmarkEnd w:id="13799"/>
      <w:bookmarkEnd w:id="13800"/>
      <w:bookmarkEnd w:id="13801"/>
    </w:p>
    <w:p w:rsidR="00834ECC" w:rsidRPr="003238D3" w:rsidDel="00464EA9" w:rsidRDefault="00834ECC" w:rsidP="00834ECC">
      <w:pPr>
        <w:rPr>
          <w:del w:id="13802" w:author="Javier Quintana Pérez" w:date="2022-11-29T17:44:00Z"/>
          <w:rFonts w:ascii="Source Sans Pro" w:hAnsi="Source Sans Pro"/>
          <w:rPrChange w:id="13803" w:author="Javier Quintana Pérez" w:date="2022-05-09T17:42:00Z">
            <w:rPr>
              <w:del w:id="13804" w:author="Javier Quintana Pérez" w:date="2022-11-29T17:44:00Z"/>
            </w:rPr>
          </w:rPrChange>
        </w:rPr>
      </w:pPr>
      <w:bookmarkStart w:id="13805" w:name="_Toc120637244"/>
      <w:bookmarkStart w:id="13806" w:name="_Toc120640792"/>
      <w:bookmarkStart w:id="13807" w:name="_Toc122537799"/>
      <w:bookmarkEnd w:id="13805"/>
      <w:bookmarkEnd w:id="13806"/>
      <w:bookmarkEnd w:id="13807"/>
    </w:p>
    <w:p w:rsidR="00834ECC" w:rsidRPr="003238D3" w:rsidDel="00464EA9" w:rsidRDefault="00D919CB" w:rsidP="00834ECC">
      <w:pPr>
        <w:pStyle w:val="Ttulo6"/>
        <w:rPr>
          <w:del w:id="13808" w:author="Javier Quintana Pérez" w:date="2022-11-29T17:44:00Z"/>
          <w:rFonts w:ascii="Source Sans Pro" w:hAnsi="Source Sans Pro"/>
          <w:rPrChange w:id="13809" w:author="Javier Quintana Pérez" w:date="2022-05-09T17:42:00Z">
            <w:rPr>
              <w:del w:id="13810" w:author="Javier Quintana Pérez" w:date="2022-11-29T17:44:00Z"/>
              <w:rFonts w:ascii="NewsGotT" w:hAnsi="NewsGotT"/>
            </w:rPr>
          </w:rPrChange>
        </w:rPr>
      </w:pPr>
      <w:del w:id="13811" w:author="Javier Quintana Pérez" w:date="2022-11-29T17:44:00Z">
        <w:r w:rsidRPr="00D919CB">
          <w:rPr>
            <w:rFonts w:ascii="Source Sans Pro" w:hAnsi="Source Sans Pro"/>
            <w:rPrChange w:id="13812" w:author="Javier Quintana Pérez" w:date="2022-05-09T17:42:00Z">
              <w:rPr>
                <w:color w:val="0000FF"/>
              </w:rPr>
            </w:rPrChange>
          </w:rPr>
          <w:delText>COMENTARIOS</w:delText>
        </w:r>
        <w:bookmarkStart w:id="13813" w:name="_Toc120637245"/>
        <w:bookmarkStart w:id="13814" w:name="_Toc120640793"/>
        <w:bookmarkStart w:id="13815" w:name="_Toc122537800"/>
        <w:bookmarkEnd w:id="13813"/>
        <w:bookmarkEnd w:id="13814"/>
        <w:bookmarkEnd w:id="13815"/>
      </w:del>
    </w:p>
    <w:p w:rsidR="00834ECC" w:rsidRPr="003238D3" w:rsidDel="00464EA9" w:rsidRDefault="00834ECC" w:rsidP="00834ECC">
      <w:pPr>
        <w:rPr>
          <w:del w:id="13816" w:author="Javier Quintana Pérez" w:date="2022-11-29T17:44:00Z"/>
          <w:rFonts w:ascii="Source Sans Pro" w:hAnsi="Source Sans Pro"/>
          <w:rPrChange w:id="13817" w:author="Javier Quintana Pérez" w:date="2022-05-09T17:42:00Z">
            <w:rPr>
              <w:del w:id="13818" w:author="Javier Quintana Pérez" w:date="2022-11-29T17:44:00Z"/>
            </w:rPr>
          </w:rPrChange>
        </w:rPr>
      </w:pPr>
      <w:bookmarkStart w:id="13819" w:name="_Toc120637246"/>
      <w:bookmarkStart w:id="13820" w:name="_Toc120640794"/>
      <w:bookmarkStart w:id="13821" w:name="_Toc122537801"/>
      <w:bookmarkEnd w:id="13819"/>
      <w:bookmarkEnd w:id="13820"/>
      <w:bookmarkEnd w:id="1382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3238D3" w:rsidDel="00464EA9" w:rsidTr="00B20093">
        <w:trPr>
          <w:jc w:val="center"/>
          <w:del w:id="13822" w:author="Javier Quintana Pérez" w:date="2022-11-29T17:44:00Z"/>
        </w:trPr>
        <w:tc>
          <w:tcPr>
            <w:tcW w:w="5000" w:type="pct"/>
            <w:shd w:val="clear" w:color="auto" w:fill="auto"/>
          </w:tcPr>
          <w:p w:rsidR="00834ECC" w:rsidRPr="003238D3" w:rsidDel="00464EA9" w:rsidRDefault="00834ECC" w:rsidP="00834ECC">
            <w:pPr>
              <w:pStyle w:val="Encabezado"/>
              <w:spacing w:line="480" w:lineRule="auto"/>
              <w:rPr>
                <w:del w:id="13823" w:author="Javier Quintana Pérez" w:date="2022-11-29T17:44:00Z"/>
                <w:rFonts w:ascii="Source Sans Pro" w:hAnsi="Source Sans Pro"/>
                <w:u w:val="single"/>
                <w:rPrChange w:id="13824" w:author="Javier Quintana Pérez" w:date="2022-05-09T17:42:00Z">
                  <w:rPr>
                    <w:del w:id="13825" w:author="Javier Quintana Pérez" w:date="2022-11-29T17:44:00Z"/>
                    <w:u w:val="single"/>
                  </w:rPr>
                </w:rPrChange>
              </w:rPr>
            </w:pPr>
            <w:bookmarkStart w:id="13826" w:name="_Toc120637247"/>
            <w:bookmarkStart w:id="13827" w:name="_Toc120640795"/>
            <w:bookmarkStart w:id="13828" w:name="_Toc122537802"/>
            <w:bookmarkEnd w:id="13826"/>
            <w:bookmarkEnd w:id="13827"/>
            <w:bookmarkEnd w:id="13828"/>
          </w:p>
          <w:p w:rsidR="00834ECC" w:rsidRPr="003238D3" w:rsidDel="00464EA9" w:rsidRDefault="00834ECC" w:rsidP="00834ECC">
            <w:pPr>
              <w:pStyle w:val="Encabezado"/>
              <w:spacing w:line="480" w:lineRule="auto"/>
              <w:rPr>
                <w:del w:id="13829" w:author="Javier Quintana Pérez" w:date="2022-11-29T17:44:00Z"/>
                <w:rFonts w:ascii="Source Sans Pro" w:hAnsi="Source Sans Pro"/>
                <w:u w:val="single"/>
                <w:rPrChange w:id="13830" w:author="Javier Quintana Pérez" w:date="2022-05-09T17:42:00Z">
                  <w:rPr>
                    <w:del w:id="13831" w:author="Javier Quintana Pérez" w:date="2022-11-29T17:44:00Z"/>
                    <w:u w:val="single"/>
                  </w:rPr>
                </w:rPrChange>
              </w:rPr>
            </w:pPr>
            <w:bookmarkStart w:id="13832" w:name="_Toc120637248"/>
            <w:bookmarkStart w:id="13833" w:name="_Toc120640796"/>
            <w:bookmarkStart w:id="13834" w:name="_Toc122537803"/>
            <w:bookmarkEnd w:id="13832"/>
            <w:bookmarkEnd w:id="13833"/>
            <w:bookmarkEnd w:id="13834"/>
          </w:p>
          <w:p w:rsidR="00585246" w:rsidRPr="003238D3" w:rsidDel="00464EA9" w:rsidRDefault="00585246" w:rsidP="00834ECC">
            <w:pPr>
              <w:pStyle w:val="Encabezado"/>
              <w:spacing w:line="480" w:lineRule="auto"/>
              <w:rPr>
                <w:del w:id="13835" w:author="Javier Quintana Pérez" w:date="2022-11-29T17:44:00Z"/>
                <w:rFonts w:ascii="Source Sans Pro" w:hAnsi="Source Sans Pro"/>
                <w:u w:val="single"/>
                <w:rPrChange w:id="13836" w:author="Javier Quintana Pérez" w:date="2022-05-09T17:42:00Z">
                  <w:rPr>
                    <w:del w:id="13837" w:author="Javier Quintana Pérez" w:date="2022-11-29T17:44:00Z"/>
                    <w:u w:val="single"/>
                  </w:rPr>
                </w:rPrChange>
              </w:rPr>
            </w:pPr>
            <w:bookmarkStart w:id="13838" w:name="_Toc120637249"/>
            <w:bookmarkStart w:id="13839" w:name="_Toc120640797"/>
            <w:bookmarkStart w:id="13840" w:name="_Toc122537804"/>
            <w:bookmarkEnd w:id="13838"/>
            <w:bookmarkEnd w:id="13839"/>
            <w:bookmarkEnd w:id="13840"/>
          </w:p>
        </w:tc>
        <w:bookmarkStart w:id="13841" w:name="_Toc120637250"/>
        <w:bookmarkStart w:id="13842" w:name="_Toc120640798"/>
        <w:bookmarkStart w:id="13843" w:name="_Toc122537805"/>
        <w:bookmarkEnd w:id="13841"/>
        <w:bookmarkEnd w:id="13842"/>
        <w:bookmarkEnd w:id="13843"/>
      </w:tr>
    </w:tbl>
    <w:p w:rsidR="00000000" w:rsidRDefault="00C3369D">
      <w:pPr>
        <w:pStyle w:val="Nivel2"/>
        <w:numPr>
          <w:ilvl w:val="0"/>
          <w:numId w:val="36"/>
        </w:numPr>
        <w:ind w:left="567" w:hanging="567"/>
        <w:jc w:val="both"/>
        <w:rPr>
          <w:del w:id="13844" w:author="Javier Quintana Pérez" w:date="2022-05-11T17:55:00Z"/>
          <w:rFonts w:ascii="Source Sans Pro" w:hAnsi="Source Sans Pro"/>
          <w:sz w:val="26"/>
          <w:szCs w:val="26"/>
          <w:rPrChange w:id="13845" w:author="Javier Quintana Pérez" w:date="2022-07-20T16:08:00Z">
            <w:rPr>
              <w:del w:id="13846" w:author="Javier Quintana Pérez" w:date="2022-05-11T17:55:00Z"/>
              <w:u w:val="single"/>
            </w:rPr>
          </w:rPrChange>
        </w:rPr>
        <w:pPrChange w:id="13847" w:author="Javier Quintana Pérez" w:date="2022-07-20T16:13:00Z">
          <w:pPr>
            <w:pStyle w:val="Encabezado"/>
            <w:spacing w:line="480" w:lineRule="auto"/>
          </w:pPr>
        </w:pPrChange>
      </w:pPr>
      <w:bookmarkStart w:id="13848" w:name="_Toc103186585"/>
      <w:bookmarkStart w:id="13849" w:name="_Toc109226291"/>
      <w:bookmarkStart w:id="13850" w:name="_Toc120637251"/>
      <w:bookmarkStart w:id="13851" w:name="_Toc120640799"/>
      <w:bookmarkStart w:id="13852" w:name="_Toc122537806"/>
      <w:bookmarkEnd w:id="13848"/>
      <w:bookmarkEnd w:id="13849"/>
      <w:bookmarkEnd w:id="13850"/>
      <w:bookmarkEnd w:id="13851"/>
      <w:bookmarkEnd w:id="13852"/>
    </w:p>
    <w:p w:rsidR="00000000" w:rsidRDefault="00D919CB">
      <w:pPr>
        <w:pStyle w:val="Nivel2"/>
        <w:numPr>
          <w:ilvl w:val="0"/>
          <w:numId w:val="36"/>
        </w:numPr>
        <w:ind w:left="567" w:hanging="567"/>
        <w:jc w:val="both"/>
        <w:rPr>
          <w:del w:id="13853" w:author="Javier Quintana Pérez" w:date="2022-01-24T17:13:00Z"/>
          <w:rFonts w:ascii="Source Sans Pro" w:hAnsi="Source Sans Pro"/>
          <w:sz w:val="26"/>
          <w:szCs w:val="26"/>
          <w:rPrChange w:id="13854" w:author="Javier Quintana Pérez" w:date="2022-07-20T16:08:00Z">
            <w:rPr>
              <w:del w:id="13855" w:author="Javier Quintana Pérez" w:date="2022-01-24T17:13:00Z"/>
            </w:rPr>
          </w:rPrChange>
        </w:rPr>
        <w:pPrChange w:id="13856" w:author="Javier Quintana Pérez" w:date="2022-07-20T16:13:00Z">
          <w:pPr>
            <w:tabs>
              <w:tab w:val="clear" w:pos="567"/>
            </w:tabs>
            <w:spacing w:line="240" w:lineRule="auto"/>
            <w:jc w:val="left"/>
          </w:pPr>
        </w:pPrChange>
      </w:pPr>
      <w:del w:id="13857" w:author="Javier Quintana Pérez" w:date="2022-01-24T17:14:00Z">
        <w:r w:rsidRPr="00D919CB">
          <w:rPr>
            <w:rFonts w:ascii="Source Sans Pro" w:hAnsi="Source Sans Pro"/>
            <w:sz w:val="26"/>
            <w:szCs w:val="26"/>
            <w:rPrChange w:id="13858" w:author="Javier Quintana Pérez" w:date="2022-07-20T16:08:00Z">
              <w:rPr>
                <w:color w:val="0000FF"/>
                <w:u w:val="single"/>
              </w:rPr>
            </w:rPrChange>
          </w:rPr>
          <w:br w:type="page"/>
        </w:r>
      </w:del>
    </w:p>
    <w:p w:rsidR="00000000" w:rsidRDefault="00D919CB">
      <w:pPr>
        <w:pStyle w:val="Nivel2"/>
        <w:numPr>
          <w:ilvl w:val="0"/>
          <w:numId w:val="36"/>
        </w:numPr>
        <w:ind w:left="567" w:hanging="567"/>
        <w:jc w:val="both"/>
        <w:rPr>
          <w:rFonts w:ascii="Source Sans Pro" w:hAnsi="Source Sans Pro"/>
          <w:sz w:val="26"/>
          <w:szCs w:val="26"/>
          <w:rPrChange w:id="13859" w:author="Javier Quintana Pérez" w:date="2022-07-20T16:08:00Z">
            <w:rPr/>
          </w:rPrChange>
        </w:rPr>
        <w:pPrChange w:id="13860" w:author="Javier Quintana Pérez" w:date="2022-07-20T16:13:00Z">
          <w:pPr>
            <w:pStyle w:val="Nivel1"/>
          </w:pPr>
        </w:pPrChange>
      </w:pPr>
      <w:bookmarkStart w:id="13861" w:name="_Toc529265617"/>
      <w:bookmarkStart w:id="13862" w:name="_Toc529266935"/>
      <w:bookmarkStart w:id="13863" w:name="_Toc529267024"/>
      <w:bookmarkStart w:id="13864" w:name="_Toc529270495"/>
      <w:bookmarkStart w:id="13865" w:name="_Toc532372565"/>
      <w:bookmarkStart w:id="13866" w:name="_Toc532373523"/>
      <w:bookmarkStart w:id="13867" w:name="_Toc532374029"/>
      <w:bookmarkStart w:id="13868" w:name="_Toc122537807"/>
      <w:r w:rsidRPr="00D919CB">
        <w:rPr>
          <w:rFonts w:ascii="Source Sans Pro" w:hAnsi="Source Sans Pro"/>
          <w:sz w:val="26"/>
          <w:szCs w:val="26"/>
          <w:rPrChange w:id="13869" w:author="Javier Quintana Pérez" w:date="2022-07-20T16:08:00Z">
            <w:rPr>
              <w:color w:val="0000FF"/>
            </w:rPr>
          </w:rPrChange>
        </w:rPr>
        <w:t>RESULTADO DE LA INSPECCIÓN</w:t>
      </w:r>
      <w:bookmarkEnd w:id="13861"/>
      <w:bookmarkEnd w:id="13862"/>
      <w:bookmarkEnd w:id="13863"/>
      <w:bookmarkEnd w:id="13864"/>
      <w:bookmarkEnd w:id="13865"/>
      <w:bookmarkEnd w:id="13866"/>
      <w:bookmarkEnd w:id="13867"/>
      <w:bookmarkEnd w:id="13868"/>
    </w:p>
    <w:p w:rsidR="00862D8D" w:rsidRPr="003238D3" w:rsidDel="00331567" w:rsidRDefault="00862D8D" w:rsidP="00862D8D">
      <w:pPr>
        <w:rPr>
          <w:del w:id="13870" w:author="Javier Quintana Pérez" w:date="2022-07-18T12:26:00Z"/>
          <w:rFonts w:ascii="Source Sans Pro" w:hAnsi="Source Sans Pro"/>
          <w:rPrChange w:id="13871" w:author="Javier Quintana Pérez" w:date="2022-05-09T17:42:00Z">
            <w:rPr>
              <w:del w:id="13872" w:author="Javier Quintana Pérez" w:date="2022-07-18T12:26:00Z"/>
            </w:rPr>
          </w:rPrChange>
        </w:rPr>
      </w:pPr>
    </w:p>
    <w:p w:rsidR="00331567" w:rsidRPr="00EA7B05" w:rsidRDefault="00D919CB" w:rsidP="00331567">
      <w:pPr>
        <w:rPr>
          <w:ins w:id="13873" w:author="Javier Quintana Pérez" w:date="2022-07-18T12:26:00Z"/>
          <w:rFonts w:ascii="Source Sans Pro" w:hAnsi="Source Sans Pro"/>
        </w:rPr>
      </w:pPr>
      <w:del w:id="13874" w:author="Javier Quintana Pérez" w:date="2022-07-18T12:26:00Z">
        <w:r w:rsidRPr="00D919CB">
          <w:rPr>
            <w:rFonts w:ascii="Source Sans Pro" w:hAnsi="Source Sans Pro"/>
            <w:rPrChange w:id="13875" w:author="Javier Quintana Pérez" w:date="2022-05-09T17:42:00Z">
              <w:rPr>
                <w:color w:val="0000FF"/>
                <w:u w:val="single"/>
              </w:rPr>
            </w:rPrChange>
          </w:rPr>
          <w:delText xml:space="preserve">Detallar, en su caso, </w:delText>
        </w:r>
        <w:r w:rsidRPr="00D919CB">
          <w:rPr>
            <w:rFonts w:ascii="Source Sans Pro" w:hAnsi="Source Sans Pro"/>
            <w:b/>
            <w:bCs/>
            <w:rPrChange w:id="13876" w:author="Javier Quintana Pérez" w:date="2022-07-18T12:26:00Z">
              <w:rPr>
                <w:color w:val="0000FF"/>
                <w:u w:val="single"/>
              </w:rPr>
            </w:rPrChange>
          </w:rPr>
          <w:delText>las desviaciones detectadas</w:delText>
        </w:r>
        <w:r w:rsidRPr="00D919CB">
          <w:rPr>
            <w:rFonts w:ascii="Source Sans Pro" w:hAnsi="Source Sans Pro"/>
            <w:rPrChange w:id="13877" w:author="Javier Quintana Pérez" w:date="2022-05-09T17:42:00Z">
              <w:rPr>
                <w:color w:val="0000FF"/>
                <w:u w:val="single"/>
              </w:rPr>
            </w:rPrChange>
          </w:rPr>
          <w:delText xml:space="preserve"> en</w:delText>
        </w:r>
      </w:del>
    </w:p>
    <w:p w:rsidR="00834ECC" w:rsidRPr="000017D6" w:rsidRDefault="00331567" w:rsidP="00331567">
      <w:pPr>
        <w:ind w:left="360"/>
        <w:rPr>
          <w:rFonts w:ascii="Source Sans Pro" w:hAnsi="Source Sans Pro"/>
          <w:rPrChange w:id="13878" w:author="Javier Quintana Pérez" w:date="2022-07-20T16:15:00Z">
            <w:rPr/>
          </w:rPrChange>
        </w:rPr>
      </w:pPr>
      <w:ins w:id="13879" w:author="Javier Quintana Pérez" w:date="2022-07-18T12:26:00Z">
        <w:r w:rsidRPr="00EA7B05">
          <w:rPr>
            <w:rFonts w:ascii="Source Sans Pro" w:hAnsi="Source Sans Pro"/>
          </w:rPr>
          <w:t xml:space="preserve">Detallar, en su caso, </w:t>
        </w:r>
        <w:r w:rsidR="00D919CB" w:rsidRPr="00D919CB">
          <w:rPr>
            <w:rFonts w:ascii="Source Sans Pro" w:hAnsi="Source Sans Pro"/>
            <w:rPrChange w:id="13880" w:author="Javier Quintana Pérez" w:date="2022-07-20T16:15:00Z">
              <w:rPr>
                <w:rFonts w:ascii="Source Sans Pro" w:hAnsi="Source Sans Pro"/>
                <w:b/>
                <w:bCs/>
                <w:color w:val="0000FF"/>
                <w:u w:val="single"/>
              </w:rPr>
            </w:rPrChange>
          </w:rPr>
          <w:t xml:space="preserve">las </w:t>
        </w:r>
        <w:r w:rsidR="00D919CB" w:rsidRPr="00D919CB">
          <w:rPr>
            <w:rFonts w:ascii="Source Sans Pro" w:hAnsi="Source Sans Pro"/>
            <w:b/>
            <w:bCs/>
            <w:u w:val="single"/>
            <w:rPrChange w:id="13881" w:author="Javier Quintana Pérez" w:date="2022-07-20T16:15:00Z">
              <w:rPr>
                <w:rFonts w:ascii="Source Sans Pro" w:hAnsi="Source Sans Pro"/>
                <w:b/>
                <w:bCs/>
                <w:color w:val="0000FF"/>
                <w:u w:val="single"/>
              </w:rPr>
            </w:rPrChange>
          </w:rPr>
          <w:t>desviaciones detectadas</w:t>
        </w:r>
      </w:ins>
      <w:ins w:id="13882" w:author="Javier Quintana Pérez" w:date="2022-07-20T16:14:00Z">
        <w:r w:rsidR="00D919CB" w:rsidRPr="00D919CB">
          <w:rPr>
            <w:rFonts w:ascii="Source Sans Pro" w:hAnsi="Source Sans Pro"/>
            <w:rPrChange w:id="13883" w:author="Javier Quintana Pérez" w:date="2022-07-20T16:15:00Z">
              <w:rPr>
                <w:rFonts w:ascii="Source Sans Pro" w:hAnsi="Source Sans Pro"/>
                <w:b/>
                <w:bCs/>
                <w:color w:val="0000FF"/>
                <w:u w:val="single"/>
              </w:rPr>
            </w:rPrChange>
          </w:rPr>
          <w:t xml:space="preserve"> en:</w:t>
        </w:r>
      </w:ins>
      <w:ins w:id="13884" w:author="Javier Quintana Pérez" w:date="2022-07-18T12:26:00Z">
        <w:r w:rsidR="00D919CB" w:rsidRPr="00D919CB">
          <w:rPr>
            <w:rFonts w:ascii="Source Sans Pro" w:hAnsi="Source Sans Pro"/>
            <w:rPrChange w:id="13885" w:author="Javier Quintana Pérez" w:date="2022-07-20T16:15:00Z">
              <w:rPr>
                <w:rFonts w:ascii="Source Sans Pro" w:hAnsi="Source Sans Pro"/>
                <w:color w:val="0000FF"/>
                <w:u w:val="single"/>
              </w:rPr>
            </w:rPrChange>
          </w:rPr>
          <w:t xml:space="preserve"> </w:t>
        </w:r>
      </w:ins>
      <w:ins w:id="13886" w:author="mjsierra" w:date="2022-07-29T11:32:00Z">
        <w:del w:id="13887" w:author="Javier Quintana Pérez" w:date="2022-12-01T18:14:00Z">
          <w:r w:rsidR="009920B8" w:rsidDel="003271BD">
            <w:rPr>
              <w:rFonts w:ascii="Source Sans Pro" w:hAnsi="Source Sans Pro"/>
              <w:color w:val="0000FF"/>
            </w:rPr>
            <w:delText>Punto a punto del índice</w:delText>
          </w:r>
        </w:del>
      </w:ins>
      <w:del w:id="13888" w:author="Javier Quintana Pérez" w:date="2022-07-18T12:27:00Z">
        <w:r w:rsidR="00D919CB" w:rsidRPr="00D919CB">
          <w:rPr>
            <w:rFonts w:ascii="Source Sans Pro" w:hAnsi="Source Sans Pro"/>
            <w:color w:val="FF0000"/>
            <w:rPrChange w:id="13889" w:author="Javier Quintana Pérez" w:date="2022-07-20T16:15:00Z">
              <w:rPr>
                <w:color w:val="0000FF"/>
                <w:u w:val="single"/>
              </w:rPr>
            </w:rPrChange>
          </w:rPr>
          <w:delText>:</w:delText>
        </w:r>
      </w:del>
    </w:p>
    <w:p w:rsidR="00741FE0" w:rsidRPr="003238D3" w:rsidRDefault="00741FE0" w:rsidP="00741FE0">
      <w:pPr>
        <w:rPr>
          <w:rFonts w:ascii="Source Sans Pro" w:hAnsi="Source Sans Pro"/>
          <w:rPrChange w:id="13890" w:author="Javier Quintana Pérez" w:date="2022-05-09T17:42:00Z">
            <w:rPr/>
          </w:rPrChan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Change w:id="13891">
          <w:tblGrid>
            <w:gridCol w:w="9286"/>
          </w:tblGrid>
        </w:tblGridChange>
      </w:tblGrid>
      <w:tr w:rsidR="00834ECC" w:rsidRPr="003238D3" w:rsidTr="00B20093">
        <w:tc>
          <w:tcPr>
            <w:tcW w:w="5000" w:type="pct"/>
            <w:shd w:val="clear" w:color="auto" w:fill="auto"/>
          </w:tcPr>
          <w:p w:rsidR="00834ECC" w:rsidRPr="00043F8F"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3892" w:author="Javier Quintana Pérez" w:date="2022-12-01T17:47:00Z">
                  <w:rPr>
                    <w:rFonts w:ascii="NewsGotT" w:hAnsi="NewsGotT"/>
                    <w:i w:val="0"/>
                    <w:sz w:val="20"/>
                  </w:rPr>
                </w:rPrChange>
              </w:rPr>
            </w:pPr>
            <w:r w:rsidRPr="00D919CB">
              <w:rPr>
                <w:rFonts w:ascii="Source Sans Pro" w:hAnsi="Source Sans Pro"/>
                <w:i w:val="0"/>
                <w:sz w:val="20"/>
                <w:rPrChange w:id="13893" w:author="Javier Quintana Pérez" w:date="2022-12-01T17:47:00Z">
                  <w:rPr>
                    <w:rFonts w:ascii="NewsGotT" w:hAnsi="NewsGotT"/>
                    <w:i w:val="0"/>
                    <w:color w:val="0000FF"/>
                    <w:sz w:val="20"/>
                    <w:u w:val="single"/>
                  </w:rPr>
                </w:rPrChange>
              </w:rPr>
              <w:t>DOCUMENTACIÓN</w:t>
            </w:r>
            <w:ins w:id="13894" w:author="Javier Quintana Pérez" w:date="2022-12-01T17:44:00Z">
              <w:r w:rsidRPr="00D919CB">
                <w:rPr>
                  <w:rFonts w:ascii="Source Sans Pro" w:hAnsi="Source Sans Pro"/>
                  <w:i w:val="0"/>
                  <w:sz w:val="20"/>
                  <w:rPrChange w:id="13895" w:author="Javier Quintana Pérez" w:date="2022-12-01T17:47:00Z">
                    <w:rPr>
                      <w:rFonts w:ascii="Source Sans Pro" w:hAnsi="Source Sans Pro"/>
                      <w:i w:val="0"/>
                      <w:strike/>
                      <w:color w:val="0000FF"/>
                      <w:sz w:val="20"/>
                      <w:u w:val="single"/>
                    </w:rPr>
                  </w:rPrChange>
                </w:rPr>
                <w:t xml:space="preserve"> </w:t>
              </w:r>
            </w:ins>
            <w:ins w:id="13896" w:author="Javier Quintana Pérez" w:date="2022-12-01T17:46:00Z">
              <w:r w:rsidRPr="00D919CB">
                <w:rPr>
                  <w:rFonts w:ascii="Source Sans Pro" w:hAnsi="Source Sans Pro"/>
                  <w:i w:val="0"/>
                  <w:sz w:val="20"/>
                  <w:rPrChange w:id="13897" w:author="Javier Quintana Pérez" w:date="2022-12-01T17:47:00Z">
                    <w:rPr>
                      <w:rFonts w:ascii="Source Sans Pro" w:hAnsi="Source Sans Pro"/>
                      <w:i w:val="0"/>
                      <w:strike/>
                      <w:color w:val="0000FF"/>
                      <w:sz w:val="20"/>
                      <w:u w:val="single"/>
                    </w:rPr>
                  </w:rPrChange>
                </w:rPr>
                <w:t>A APORTAR PREVIA A LA INSPECCIÓN</w:t>
              </w:r>
            </w:ins>
            <w:del w:id="13898" w:author="Javier Quintana Pérez" w:date="2022-12-01T17:44:00Z">
              <w:r w:rsidRPr="00D919CB">
                <w:rPr>
                  <w:rFonts w:ascii="Source Sans Pro" w:hAnsi="Source Sans Pro"/>
                  <w:i w:val="0"/>
                  <w:sz w:val="20"/>
                  <w:rPrChange w:id="13899" w:author="Javier Quintana Pérez" w:date="2022-12-01T17:47:00Z">
                    <w:rPr>
                      <w:rFonts w:ascii="NewsGotT" w:hAnsi="NewsGotT"/>
                      <w:i w:val="0"/>
                      <w:color w:val="0000FF"/>
                      <w:sz w:val="20"/>
                      <w:u w:val="single"/>
                    </w:rPr>
                  </w:rPrChange>
                </w:rPr>
                <w:delText xml:space="preserve"> PREVIA APORTADA</w:delText>
              </w:r>
            </w:del>
          </w:p>
          <w:p w:rsidR="00834ECC" w:rsidRPr="003238D3" w:rsidRDefault="00834ECC" w:rsidP="00834ECC">
            <w:pPr>
              <w:pStyle w:val="Textoindependiente"/>
              <w:ind w:left="720"/>
              <w:jc w:val="left"/>
              <w:rPr>
                <w:rFonts w:ascii="Source Sans Pro" w:hAnsi="Source Sans Pro"/>
                <w:i w:val="0"/>
                <w:sz w:val="20"/>
                <w:rPrChange w:id="13900" w:author="Javier Quintana Pérez" w:date="2022-05-09T17:42:00Z">
                  <w:rPr>
                    <w:rFonts w:ascii="NewsGotT" w:hAnsi="NewsGotT"/>
                    <w:i w:val="0"/>
                    <w:sz w:val="20"/>
                  </w:rPr>
                </w:rPrChange>
              </w:rPr>
            </w:pPr>
          </w:p>
          <w:p w:rsidR="00834ECC" w:rsidRPr="003238D3" w:rsidRDefault="00834ECC" w:rsidP="00834ECC">
            <w:pPr>
              <w:rPr>
                <w:rFonts w:ascii="Source Sans Pro" w:hAnsi="Source Sans Pro"/>
                <w:rPrChange w:id="13901" w:author="Javier Quintana Pérez" w:date="2022-05-09T17:42:00Z">
                  <w:rPr/>
                </w:rPrChange>
              </w:rPr>
            </w:pPr>
          </w:p>
        </w:tc>
      </w:tr>
      <w:tr w:rsidR="00834ECC" w:rsidRPr="003238D3" w:rsidTr="00B20093">
        <w:tc>
          <w:tcPr>
            <w:tcW w:w="5000" w:type="pct"/>
            <w:shd w:val="clear" w:color="auto" w:fill="auto"/>
          </w:tcPr>
          <w:p w:rsidR="00834ECC" w:rsidRPr="00077A16" w:rsidDel="00077A16" w:rsidRDefault="00D919CB">
            <w:pPr>
              <w:pStyle w:val="Textoindependiente"/>
              <w:numPr>
                <w:ilvl w:val="0"/>
                <w:numId w:val="9"/>
              </w:numPr>
              <w:tabs>
                <w:tab w:val="clear" w:pos="567"/>
              </w:tabs>
              <w:spacing w:line="240" w:lineRule="auto"/>
              <w:jc w:val="left"/>
              <w:rPr>
                <w:del w:id="13902" w:author="Javier Quintana Pérez" w:date="2022-12-01T17:50:00Z"/>
                <w:rFonts w:ascii="Source Sans Pro" w:hAnsi="Source Sans Pro"/>
                <w:i w:val="0"/>
                <w:sz w:val="20"/>
                <w:rPrChange w:id="13903" w:author="Javier Quintana Pérez" w:date="2022-12-01T17:49:00Z">
                  <w:rPr>
                    <w:del w:id="13904" w:author="Javier Quintana Pérez" w:date="2022-12-01T17:50:00Z"/>
                    <w:rFonts w:ascii="NewsGotT" w:hAnsi="NewsGotT"/>
                    <w:i w:val="0"/>
                    <w:sz w:val="20"/>
                  </w:rPr>
                </w:rPrChange>
              </w:rPr>
            </w:pPr>
            <w:ins w:id="13905" w:author="Javier Quintana Pérez" w:date="2022-12-01T17:47:00Z">
              <w:r w:rsidRPr="00D919CB">
                <w:rPr>
                  <w:rFonts w:ascii="Source Sans Pro" w:hAnsi="Source Sans Pro"/>
                  <w:i w:val="0"/>
                  <w:sz w:val="20"/>
                  <w:rPrChange w:id="13906" w:author="Javier Quintana Pérez" w:date="2022-12-21T17:42:00Z">
                    <w:rPr>
                      <w:rFonts w:ascii="Source Sans Pro" w:hAnsi="Source Sans Pro"/>
                      <w:i w:val="0"/>
                      <w:strike/>
                      <w:color w:val="0000FF"/>
                      <w:u w:val="single"/>
                    </w:rPr>
                  </w:rPrChange>
                </w:rPr>
                <w:t>INST</w:t>
              </w:r>
            </w:ins>
            <w:ins w:id="13907" w:author="Javier Quintana Pérez" w:date="2022-12-01T17:49:00Z">
              <w:r w:rsidRPr="00D919CB">
                <w:rPr>
                  <w:rFonts w:ascii="Source Sans Pro" w:hAnsi="Source Sans Pro"/>
                  <w:i w:val="0"/>
                  <w:sz w:val="20"/>
                  <w:rPrChange w:id="13908" w:author="Javier Quintana Pérez" w:date="2022-12-21T17:42:00Z">
                    <w:rPr>
                      <w:rFonts w:ascii="Source Sans Pro" w:hAnsi="Source Sans Pro"/>
                      <w:i w:val="0"/>
                      <w:strike/>
                      <w:color w:val="0000FF"/>
                      <w:u w:val="single"/>
                    </w:rPr>
                  </w:rPrChange>
                </w:rPr>
                <w:t>A</w:t>
              </w:r>
            </w:ins>
            <w:ins w:id="13909" w:author="Javier Quintana Pérez" w:date="2022-12-01T17:47:00Z">
              <w:r w:rsidRPr="00D919CB">
                <w:rPr>
                  <w:rFonts w:ascii="Source Sans Pro" w:hAnsi="Source Sans Pro"/>
                  <w:i w:val="0"/>
                  <w:sz w:val="20"/>
                  <w:rPrChange w:id="13910" w:author="Javier Quintana Pérez" w:date="2022-12-21T17:42:00Z">
                    <w:rPr>
                      <w:rFonts w:ascii="Source Sans Pro" w:hAnsi="Source Sans Pro"/>
                      <w:i w:val="0"/>
                      <w:strike/>
                      <w:color w:val="0000FF"/>
                      <w:u w:val="single"/>
                    </w:rPr>
                  </w:rPrChange>
                </w:rPr>
                <w:t>LACIONES DE HORMIGÓN (ANEJO 1)</w:t>
              </w:r>
            </w:ins>
            <w:ins w:id="13911" w:author="Javier Quintana Pérez" w:date="2022-12-01T17:49:00Z">
              <w:r w:rsidRPr="00D919CB">
                <w:rPr>
                  <w:rFonts w:ascii="Source Sans Pro" w:hAnsi="Source Sans Pro"/>
                  <w:sz w:val="20"/>
                  <w:rPrChange w:id="13912" w:author="Javier Quintana Pérez" w:date="2022-12-21T17:42:00Z">
                    <w:rPr>
                      <w:rFonts w:ascii="Source Sans Pro" w:hAnsi="Source Sans Pro"/>
                      <w:color w:val="0000FF"/>
                      <w:u w:val="single"/>
                    </w:rPr>
                  </w:rPrChange>
                </w:rPr>
                <w:t>:</w:t>
              </w:r>
              <w:r w:rsidR="00077A16" w:rsidRPr="00077A16">
                <w:rPr>
                  <w:rFonts w:ascii="Source Sans Pro" w:hAnsi="Source Sans Pro"/>
                </w:rPr>
                <w:t xml:space="preserve"> Las desviaciones detectadas, en su caso, se reflejan en el informe de </w:t>
              </w:r>
            </w:ins>
            <w:ins w:id="13913" w:author="Javier Quintana Pérez" w:date="2022-12-01T17:50:00Z">
              <w:r w:rsidR="00077A16" w:rsidRPr="00077A16">
                <w:rPr>
                  <w:rFonts w:ascii="Source Sans Pro" w:hAnsi="Source Sans Pro"/>
                </w:rPr>
                <w:t>inspección de planta de hormigón.</w:t>
              </w:r>
            </w:ins>
            <w:del w:id="13914" w:author="Javier Quintana Pérez" w:date="2022-12-01T17:47:00Z">
              <w:r w:rsidRPr="00D919CB">
                <w:rPr>
                  <w:rFonts w:ascii="Source Sans Pro" w:hAnsi="Source Sans Pro"/>
                  <w:i w:val="0"/>
                  <w:rPrChange w:id="13915" w:author="Javier Quintana Pérez" w:date="2022-12-01T17:50:00Z">
                    <w:rPr>
                      <w:i w:val="0"/>
                      <w:color w:val="0000FF"/>
                      <w:u w:val="single"/>
                    </w:rPr>
                  </w:rPrChange>
                </w:rPr>
                <w:delText>PLANTA DE HORMIGÓN</w:delText>
              </w:r>
            </w:del>
          </w:p>
          <w:p w:rsidR="00000000" w:rsidRDefault="00C3369D">
            <w:pPr>
              <w:pStyle w:val="Textoindependiente"/>
              <w:numPr>
                <w:ilvl w:val="0"/>
                <w:numId w:val="9"/>
              </w:numPr>
              <w:tabs>
                <w:tab w:val="clear" w:pos="567"/>
              </w:tabs>
              <w:spacing w:line="240" w:lineRule="auto"/>
              <w:jc w:val="left"/>
              <w:rPr>
                <w:del w:id="13916" w:author="Javier Quintana Pérez" w:date="2022-12-01T17:50:00Z"/>
                <w:rFonts w:ascii="Source Sans Pro" w:hAnsi="Source Sans Pro"/>
                <w:i w:val="0"/>
                <w:sz w:val="20"/>
                <w:rPrChange w:id="13917" w:author="Javier Quintana Pérez" w:date="2022-12-01T17:50:00Z">
                  <w:rPr>
                    <w:del w:id="13918" w:author="Javier Quintana Pérez" w:date="2022-12-01T17:50:00Z"/>
                    <w:rFonts w:ascii="NewsGotT" w:hAnsi="NewsGotT"/>
                    <w:i w:val="0"/>
                    <w:sz w:val="20"/>
                  </w:rPr>
                </w:rPrChange>
              </w:rPr>
              <w:pPrChange w:id="13919" w:author="Javier Quintana Pérez" w:date="2022-12-01T17:50:00Z">
                <w:pPr>
                  <w:pStyle w:val="Textoindependiente"/>
                  <w:ind w:left="720"/>
                  <w:jc w:val="left"/>
                </w:pPr>
              </w:pPrChange>
            </w:pPr>
          </w:p>
          <w:p w:rsidR="00000000" w:rsidRDefault="00C3369D">
            <w:pPr>
              <w:pStyle w:val="Textoindependiente"/>
              <w:numPr>
                <w:ilvl w:val="0"/>
                <w:numId w:val="9"/>
              </w:numPr>
              <w:jc w:val="left"/>
              <w:rPr>
                <w:rFonts w:ascii="Source Sans Pro" w:hAnsi="Source Sans Pro"/>
                <w:i w:val="0"/>
                <w:sz w:val="20"/>
                <w:rPrChange w:id="13920" w:author="Javier Quintana Pérez" w:date="2022-05-09T17:42:00Z">
                  <w:rPr>
                    <w:rFonts w:ascii="NewsGotT" w:hAnsi="NewsGotT"/>
                    <w:i w:val="0"/>
                    <w:sz w:val="20"/>
                  </w:rPr>
                </w:rPrChange>
              </w:rPr>
              <w:pPrChange w:id="13921" w:author="Javier Quintana Pérez" w:date="2022-12-01T17:50:00Z">
                <w:pPr>
                  <w:pStyle w:val="Textoindependiente"/>
                  <w:ind w:left="720"/>
                  <w:jc w:val="left"/>
                </w:pPr>
              </w:pPrChange>
            </w:pPr>
          </w:p>
        </w:tc>
      </w:tr>
      <w:tr w:rsidR="00834ECC" w:rsidRPr="003238D3" w:rsidTr="00B20093">
        <w:tc>
          <w:tcPr>
            <w:tcW w:w="5000" w:type="pct"/>
            <w:shd w:val="clear" w:color="auto" w:fill="auto"/>
          </w:tcPr>
          <w:p w:rsidR="00834ECC" w:rsidRPr="00077A16" w:rsidDel="00077A16" w:rsidRDefault="00D919CB">
            <w:pPr>
              <w:pStyle w:val="Textoindependiente"/>
              <w:numPr>
                <w:ilvl w:val="0"/>
                <w:numId w:val="9"/>
              </w:numPr>
              <w:tabs>
                <w:tab w:val="clear" w:pos="567"/>
              </w:tabs>
              <w:spacing w:line="240" w:lineRule="auto"/>
              <w:jc w:val="left"/>
              <w:rPr>
                <w:del w:id="13922" w:author="Javier Quintana Pérez" w:date="2022-12-01T17:52:00Z"/>
                <w:rFonts w:ascii="Source Sans Pro" w:hAnsi="Source Sans Pro"/>
                <w:i w:val="0"/>
                <w:sz w:val="20"/>
                <w:rPrChange w:id="13923" w:author="Javier Quintana Pérez" w:date="2022-12-01T17:50:00Z">
                  <w:rPr>
                    <w:del w:id="13924" w:author="Javier Quintana Pérez" w:date="2022-12-01T17:52:00Z"/>
                    <w:rFonts w:ascii="NewsGotT" w:hAnsi="NewsGotT"/>
                    <w:i w:val="0"/>
                    <w:sz w:val="20"/>
                  </w:rPr>
                </w:rPrChange>
              </w:rPr>
            </w:pPr>
            <w:r w:rsidRPr="00D919CB">
              <w:rPr>
                <w:rFonts w:ascii="Source Sans Pro" w:hAnsi="Source Sans Pro"/>
                <w:i w:val="0"/>
                <w:sz w:val="20"/>
                <w:rPrChange w:id="13925" w:author="Javier Quintana Pérez" w:date="2022-12-21T17:42:00Z">
                  <w:rPr>
                    <w:i w:val="0"/>
                    <w:color w:val="0000FF"/>
                    <w:u w:val="single"/>
                  </w:rPr>
                </w:rPrChange>
              </w:rPr>
              <w:t>PROCESO</w:t>
            </w:r>
            <w:ins w:id="13926" w:author="Javier Quintana Pérez" w:date="2022-12-01T17:52:00Z">
              <w:r w:rsidRPr="00D919CB">
                <w:rPr>
                  <w:rFonts w:ascii="Source Sans Pro" w:hAnsi="Source Sans Pro"/>
                  <w:sz w:val="20"/>
                  <w:rPrChange w:id="13927" w:author="Javier Quintana Pérez" w:date="2022-12-21T17:42:00Z">
                    <w:rPr>
                      <w:rFonts w:ascii="Source Sans Pro" w:hAnsi="Source Sans Pro"/>
                      <w:color w:val="0000FF"/>
                      <w:u w:val="single"/>
                    </w:rPr>
                  </w:rPrChange>
                </w:rPr>
                <w:t>S</w:t>
              </w:r>
            </w:ins>
            <w:r w:rsidRPr="00D919CB">
              <w:rPr>
                <w:rFonts w:ascii="Source Sans Pro" w:hAnsi="Source Sans Pro"/>
                <w:i w:val="0"/>
                <w:sz w:val="20"/>
                <w:rPrChange w:id="13928" w:author="Javier Quintana Pérez" w:date="2022-12-21T17:42:00Z">
                  <w:rPr>
                    <w:i w:val="0"/>
                    <w:color w:val="0000FF"/>
                    <w:u w:val="single"/>
                  </w:rPr>
                </w:rPrChange>
              </w:rPr>
              <w:t xml:space="preserve"> DE TESADO</w:t>
            </w:r>
            <w:ins w:id="13929" w:author="Javier Quintana Pérez" w:date="2022-12-01T17:52:00Z">
              <w:r w:rsidRPr="00D919CB">
                <w:rPr>
                  <w:rFonts w:ascii="Source Sans Pro" w:hAnsi="Source Sans Pro"/>
                  <w:i w:val="0"/>
                  <w:sz w:val="20"/>
                  <w:rPrChange w:id="13930" w:author="Javier Quintana Pérez" w:date="2022-12-21T17:42:00Z">
                    <w:rPr>
                      <w:rFonts w:ascii="Source Sans Pro" w:hAnsi="Source Sans Pro"/>
                      <w:i w:val="0"/>
                      <w:color w:val="FF0000"/>
                      <w:u w:val="single"/>
                    </w:rPr>
                  </w:rPrChange>
                </w:rPr>
                <w:t xml:space="preserve"> DE ESTRUCTURAS</w:t>
              </w:r>
            </w:ins>
            <w:ins w:id="13931" w:author="Javier Quintana Pérez" w:date="2022-12-01T17:53:00Z">
              <w:r w:rsidRPr="00D919CB">
                <w:rPr>
                  <w:rFonts w:ascii="Source Sans Pro" w:hAnsi="Source Sans Pro"/>
                  <w:i w:val="0"/>
                  <w:sz w:val="20"/>
                  <w:rPrChange w:id="13932" w:author="Javier Quintana Pérez" w:date="2022-12-21T17:42:00Z">
                    <w:rPr>
                      <w:rFonts w:ascii="Source Sans Pro" w:hAnsi="Source Sans Pro"/>
                      <w:i w:val="0"/>
                      <w:color w:val="FF0000"/>
                      <w:u w:val="single"/>
                    </w:rPr>
                  </w:rPrChange>
                </w:rPr>
                <w:t xml:space="preserve"> DE HORMIGÓN</w:t>
              </w:r>
              <w:r w:rsidR="00077A16">
                <w:rPr>
                  <w:rFonts w:ascii="Source Sans Pro" w:hAnsi="Source Sans Pro"/>
                  <w:i w:val="0"/>
                  <w:sz w:val="20"/>
                </w:rPr>
                <w:t xml:space="preserve"> (ANEJO 2): </w:t>
              </w:r>
              <w:r w:rsidRPr="00D919CB">
                <w:rPr>
                  <w:rFonts w:ascii="Source Sans Pro" w:hAnsi="Source Sans Pro"/>
                  <w:i w:val="0"/>
                  <w:rPrChange w:id="13933" w:author="Javier Quintana Pérez" w:date="2022-12-01T17:53:00Z">
                    <w:rPr>
                      <w:rFonts w:ascii="Source Sans Pro" w:hAnsi="Source Sans Pro"/>
                      <w:i w:val="0"/>
                      <w:color w:val="FF0000"/>
                      <w:u w:val="single"/>
                    </w:rPr>
                  </w:rPrChange>
                </w:rPr>
                <w:t xml:space="preserve"> </w:t>
              </w:r>
              <w:r w:rsidR="00077A16" w:rsidRPr="000E7827">
                <w:rPr>
                  <w:rFonts w:ascii="Source Sans Pro" w:hAnsi="Source Sans Pro"/>
                  <w:i w:val="0"/>
                </w:rPr>
                <w:t>Las desviaciones detectadas, en su caso, se reflejan en el informe de inspección de procesos de tesado.</w:t>
              </w:r>
            </w:ins>
            <w:ins w:id="13934" w:author="mjsierra" w:date="2022-07-29T11:32:00Z">
              <w:del w:id="13935" w:author="Javier Quintana Pérez" w:date="2022-12-01T17:52:00Z">
                <w:r w:rsidR="009920B8" w:rsidRPr="00077A16" w:rsidDel="00077A16">
                  <w:rPr>
                    <w:rFonts w:ascii="Source Sans Pro" w:hAnsi="Source Sans Pro"/>
                  </w:rPr>
                  <w:delText>AS</w:delText>
                </w:r>
              </w:del>
            </w:ins>
          </w:p>
          <w:p w:rsidR="00000000" w:rsidRDefault="00C3369D">
            <w:pPr>
              <w:pStyle w:val="Textoindependiente"/>
              <w:numPr>
                <w:ilvl w:val="0"/>
                <w:numId w:val="9"/>
              </w:numPr>
              <w:tabs>
                <w:tab w:val="clear" w:pos="567"/>
              </w:tabs>
              <w:spacing w:line="240" w:lineRule="auto"/>
              <w:jc w:val="left"/>
              <w:rPr>
                <w:del w:id="13936" w:author="Javier Quintana Pérez" w:date="2022-12-01T17:52:00Z"/>
                <w:rFonts w:ascii="Source Sans Pro" w:hAnsi="Source Sans Pro"/>
                <w:i w:val="0"/>
                <w:sz w:val="20"/>
                <w:rPrChange w:id="13937" w:author="Javier Quintana Pérez" w:date="2022-12-01T17:52:00Z">
                  <w:rPr>
                    <w:del w:id="13938" w:author="Javier Quintana Pérez" w:date="2022-12-01T17:52:00Z"/>
                    <w:rFonts w:ascii="NewsGotT" w:hAnsi="NewsGotT"/>
                    <w:i w:val="0"/>
                    <w:sz w:val="20"/>
                  </w:rPr>
                </w:rPrChange>
              </w:rPr>
              <w:pPrChange w:id="13939" w:author="Javier Quintana Pérez" w:date="2022-12-01T17:54:00Z">
                <w:pPr>
                  <w:pStyle w:val="Textoindependiente"/>
                  <w:ind w:left="720"/>
                  <w:jc w:val="left"/>
                </w:pPr>
              </w:pPrChange>
            </w:pPr>
          </w:p>
          <w:p w:rsidR="00000000" w:rsidRDefault="00C3369D">
            <w:pPr>
              <w:pStyle w:val="Textoindependiente"/>
              <w:numPr>
                <w:ilvl w:val="0"/>
                <w:numId w:val="9"/>
              </w:numPr>
              <w:jc w:val="left"/>
              <w:rPr>
                <w:rFonts w:ascii="Source Sans Pro" w:hAnsi="Source Sans Pro"/>
                <w:i w:val="0"/>
                <w:sz w:val="20"/>
                <w:rPrChange w:id="13940" w:author="Javier Quintana Pérez" w:date="2022-12-01T17:50:00Z">
                  <w:rPr>
                    <w:rFonts w:ascii="NewsGotT" w:hAnsi="NewsGotT"/>
                    <w:i w:val="0"/>
                    <w:sz w:val="20"/>
                  </w:rPr>
                </w:rPrChange>
              </w:rPr>
              <w:pPrChange w:id="13941" w:author="Javier Quintana Pérez" w:date="2022-12-01T17:54:00Z">
                <w:pPr>
                  <w:pStyle w:val="Textoindependiente"/>
                  <w:ind w:left="720"/>
                  <w:jc w:val="left"/>
                </w:pPr>
              </w:pPrChange>
            </w:pPr>
          </w:p>
        </w:tc>
      </w:tr>
      <w:tr w:rsidR="00834ECC" w:rsidRPr="003238D3" w:rsidTr="00B20093">
        <w:tc>
          <w:tcPr>
            <w:tcW w:w="5000" w:type="pct"/>
            <w:shd w:val="clear" w:color="auto" w:fill="auto"/>
          </w:tcPr>
          <w:p w:rsidR="00834ECC" w:rsidRPr="00383D36" w:rsidDel="00775598" w:rsidRDefault="00D919CB">
            <w:pPr>
              <w:pStyle w:val="Textoindependiente"/>
              <w:numPr>
                <w:ilvl w:val="0"/>
                <w:numId w:val="9"/>
              </w:numPr>
              <w:tabs>
                <w:tab w:val="clear" w:pos="567"/>
              </w:tabs>
              <w:spacing w:line="240" w:lineRule="auto"/>
              <w:jc w:val="left"/>
              <w:rPr>
                <w:del w:id="13942" w:author="Javier Quintana Pérez" w:date="2022-12-01T17:57:00Z"/>
                <w:rFonts w:ascii="Source Sans Pro" w:hAnsi="Source Sans Pro"/>
                <w:i w:val="0"/>
                <w:sz w:val="20"/>
                <w:rPrChange w:id="13943" w:author="Javier Quintana Pérez" w:date="2022-12-16T10:13:00Z">
                  <w:rPr>
                    <w:del w:id="13944" w:author="Javier Quintana Pérez" w:date="2022-12-01T17:57:00Z"/>
                    <w:rFonts w:ascii="NewsGotT" w:hAnsi="NewsGotT"/>
                    <w:i w:val="0"/>
                    <w:sz w:val="20"/>
                  </w:rPr>
                </w:rPrChange>
              </w:rPr>
            </w:pPr>
            <w:ins w:id="13945" w:author="Javier Quintana Pérez" w:date="2022-12-01T17:55:00Z">
              <w:r w:rsidRPr="00D919CB">
                <w:rPr>
                  <w:rFonts w:ascii="Source Sans Pro" w:hAnsi="Source Sans Pro"/>
                  <w:i w:val="0"/>
                  <w:sz w:val="20"/>
                  <w:rPrChange w:id="13946" w:author="Javier Quintana Pérez" w:date="2022-12-16T10:13:00Z">
                    <w:rPr>
                      <w:rFonts w:ascii="Source Sans Pro" w:hAnsi="Source Sans Pro"/>
                      <w:i w:val="0"/>
                      <w:strike/>
                      <w:color w:val="0000FF"/>
                      <w:u w:val="single"/>
                    </w:rPr>
                  </w:rPrChange>
                </w:rPr>
                <w:t xml:space="preserve">OTROS </w:t>
              </w:r>
            </w:ins>
            <w:r w:rsidRPr="00D919CB">
              <w:rPr>
                <w:rFonts w:ascii="Source Sans Pro" w:hAnsi="Source Sans Pro"/>
                <w:i w:val="0"/>
                <w:sz w:val="20"/>
                <w:rPrChange w:id="13947" w:author="Javier Quintana Pérez" w:date="2022-12-16T10:13:00Z">
                  <w:rPr>
                    <w:i w:val="0"/>
                    <w:color w:val="0000FF"/>
                    <w:u w:val="single"/>
                  </w:rPr>
                </w:rPrChange>
              </w:rPr>
              <w:t xml:space="preserve">COMPONENTES DE LOS </w:t>
            </w:r>
            <w:del w:id="13948" w:author="Javier Quintana Pérez" w:date="2022-12-01T17:55:00Z">
              <w:r w:rsidRPr="00D919CB">
                <w:rPr>
                  <w:rFonts w:ascii="Source Sans Pro" w:hAnsi="Source Sans Pro"/>
                  <w:i w:val="0"/>
                  <w:sz w:val="20"/>
                  <w:rPrChange w:id="13949" w:author="Javier Quintana Pérez" w:date="2022-12-16T10:13:00Z">
                    <w:rPr>
                      <w:i w:val="0"/>
                      <w:color w:val="0000FF"/>
                      <w:u w:val="single"/>
                    </w:rPr>
                  </w:rPrChange>
                </w:rPr>
                <w:delText xml:space="preserve">ELEMENTOS </w:delText>
              </w:r>
            </w:del>
            <w:ins w:id="13950" w:author="Javier Quintana Pérez" w:date="2022-12-01T17:55:00Z">
              <w:r w:rsidRPr="00D919CB">
                <w:rPr>
                  <w:rFonts w:ascii="Source Sans Pro" w:hAnsi="Source Sans Pro"/>
                  <w:i w:val="0"/>
                  <w:sz w:val="20"/>
                  <w:rPrChange w:id="13951" w:author="Javier Quintana Pérez" w:date="2022-12-16T10:13:00Z">
                    <w:rPr>
                      <w:rFonts w:ascii="Source Sans Pro" w:hAnsi="Source Sans Pro"/>
                      <w:i w:val="0"/>
                      <w:strike/>
                      <w:color w:val="0000FF"/>
                      <w:u w:val="single"/>
                    </w:rPr>
                  </w:rPrChange>
                </w:rPr>
                <w:t>PRODUCTOS</w:t>
              </w:r>
            </w:ins>
            <w:ins w:id="13952" w:author="Javier Quintana Pérez" w:date="2022-12-01T17:56:00Z">
              <w:r w:rsidRPr="00D919CB">
                <w:rPr>
                  <w:rFonts w:ascii="Source Sans Pro" w:hAnsi="Source Sans Pro"/>
                  <w:i w:val="0"/>
                  <w:sz w:val="20"/>
                  <w:rPrChange w:id="13953" w:author="Javier Quintana Pérez" w:date="2022-12-16T10:13:00Z">
                    <w:rPr>
                      <w:rFonts w:ascii="Source Sans Pro" w:hAnsi="Source Sans Pro"/>
                      <w:i w:val="0"/>
                      <w:strike/>
                      <w:color w:val="0000FF"/>
                      <w:u w:val="single"/>
                    </w:rPr>
                  </w:rPrChange>
                </w:rPr>
                <w:t xml:space="preserve"> </w:t>
              </w:r>
            </w:ins>
            <w:r w:rsidRPr="00D919CB">
              <w:rPr>
                <w:rFonts w:ascii="Source Sans Pro" w:hAnsi="Source Sans Pro"/>
                <w:i w:val="0"/>
                <w:sz w:val="20"/>
                <w:rPrChange w:id="13954" w:author="Javier Quintana Pérez" w:date="2022-12-16T10:13:00Z">
                  <w:rPr>
                    <w:i w:val="0"/>
                    <w:color w:val="0000FF"/>
                    <w:u w:val="single"/>
                  </w:rPr>
                </w:rPrChange>
              </w:rPr>
              <w:t>PREFABRICADOS</w:t>
            </w:r>
            <w:ins w:id="13955" w:author="Javier Quintana Pérez" w:date="2022-12-01T17:56:00Z">
              <w:r w:rsidRPr="00D919CB">
                <w:rPr>
                  <w:rFonts w:ascii="Source Sans Pro" w:hAnsi="Source Sans Pro"/>
                  <w:i w:val="0"/>
                  <w:sz w:val="20"/>
                  <w:rPrChange w:id="13956" w:author="Javier Quintana Pérez" w:date="2022-12-16T10:13:00Z">
                    <w:rPr>
                      <w:rFonts w:ascii="Source Sans Pro" w:hAnsi="Source Sans Pro"/>
                      <w:i w:val="0"/>
                      <w:strike/>
                      <w:color w:val="0000FF"/>
                      <w:u w:val="single"/>
                    </w:rPr>
                  </w:rPrChange>
                </w:rPr>
                <w:t xml:space="preserve"> NO INCLUID</w:t>
              </w:r>
            </w:ins>
            <w:ins w:id="13957" w:author="Javier Quintana Pérez" w:date="2022-12-01T17:57:00Z">
              <w:r w:rsidRPr="00D919CB">
                <w:rPr>
                  <w:rFonts w:ascii="Source Sans Pro" w:hAnsi="Source Sans Pro"/>
                  <w:i w:val="0"/>
                  <w:sz w:val="20"/>
                  <w:rPrChange w:id="13958" w:author="Javier Quintana Pérez" w:date="2022-12-16T10:13:00Z">
                    <w:rPr>
                      <w:rFonts w:ascii="Source Sans Pro" w:hAnsi="Source Sans Pro"/>
                      <w:i w:val="0"/>
                      <w:strike/>
                      <w:color w:val="0000FF"/>
                      <w:u w:val="single"/>
                    </w:rPr>
                  </w:rPrChange>
                </w:rPr>
                <w:t>OS EN LOS APARTADOS 4 (HORMIGÓN) Y 5 (PROCESOS DE TESADO</w:t>
              </w:r>
            </w:ins>
            <w:del w:id="13959" w:author="Javier Quintana Pérez" w:date="2022-12-01T17:57:00Z">
              <w:r w:rsidRPr="00D919CB">
                <w:rPr>
                  <w:rFonts w:ascii="Source Sans Pro" w:hAnsi="Source Sans Pro"/>
                  <w:i w:val="0"/>
                  <w:sz w:val="20"/>
                  <w:rPrChange w:id="13960" w:author="Javier Quintana Pérez" w:date="2022-12-16T10:13:00Z">
                    <w:rPr>
                      <w:i w:val="0"/>
                      <w:color w:val="0000FF"/>
                      <w:u w:val="single"/>
                    </w:rPr>
                  </w:rPrChange>
                </w:rPr>
                <w:delText xml:space="preserve"> (AJENOS AL HORMIGÓN Y PROCESO DE TESADO)</w:delText>
              </w:r>
            </w:del>
          </w:p>
          <w:p w:rsidR="00000000" w:rsidRDefault="00C3369D">
            <w:pPr>
              <w:pStyle w:val="Textoindependiente"/>
              <w:numPr>
                <w:ilvl w:val="0"/>
                <w:numId w:val="9"/>
              </w:numPr>
              <w:tabs>
                <w:tab w:val="clear" w:pos="567"/>
              </w:tabs>
              <w:spacing w:line="240" w:lineRule="auto"/>
              <w:jc w:val="left"/>
              <w:rPr>
                <w:del w:id="13961" w:author="Javier Quintana Pérez" w:date="2022-12-01T17:57:00Z"/>
                <w:rFonts w:ascii="Source Sans Pro" w:hAnsi="Source Sans Pro"/>
                <w:i w:val="0"/>
                <w:sz w:val="20"/>
                <w:rPrChange w:id="13962" w:author="Javier Quintana Pérez" w:date="2022-12-16T10:13:00Z">
                  <w:rPr>
                    <w:del w:id="13963" w:author="Javier Quintana Pérez" w:date="2022-12-01T17:57:00Z"/>
                    <w:rFonts w:ascii="NewsGotT" w:hAnsi="NewsGotT"/>
                    <w:i w:val="0"/>
                    <w:sz w:val="20"/>
                  </w:rPr>
                </w:rPrChange>
              </w:rPr>
              <w:pPrChange w:id="13964" w:author="Javier Quintana Pérez" w:date="2022-12-01T17:57:00Z">
                <w:pPr>
                  <w:pStyle w:val="Textoindependiente"/>
                  <w:ind w:left="720"/>
                  <w:jc w:val="left"/>
                </w:pPr>
              </w:pPrChange>
            </w:pPr>
          </w:p>
          <w:p w:rsidR="00000000" w:rsidRDefault="00D919CB">
            <w:pPr>
              <w:pStyle w:val="Textoindependiente"/>
              <w:numPr>
                <w:ilvl w:val="0"/>
                <w:numId w:val="9"/>
              </w:numPr>
              <w:jc w:val="left"/>
              <w:rPr>
                <w:ins w:id="13965" w:author="Javier Quintana Pérez" w:date="2022-12-01T17:57:00Z"/>
                <w:rFonts w:ascii="Source Sans Pro" w:hAnsi="Source Sans Pro"/>
                <w:i w:val="0"/>
                <w:sz w:val="20"/>
                <w:rPrChange w:id="13966" w:author="Javier Quintana Pérez" w:date="2022-12-16T10:13:00Z">
                  <w:rPr>
                    <w:ins w:id="13967" w:author="Javier Quintana Pérez" w:date="2022-12-01T17:57:00Z"/>
                    <w:rFonts w:ascii="Source Sans Pro" w:hAnsi="Source Sans Pro"/>
                    <w:i w:val="0"/>
                    <w:strike/>
                    <w:sz w:val="20"/>
                  </w:rPr>
                </w:rPrChange>
              </w:rPr>
              <w:pPrChange w:id="13968" w:author="Javier Quintana Pérez" w:date="2022-12-01T17:57:00Z">
                <w:pPr>
                  <w:pStyle w:val="Textoindependiente"/>
                  <w:ind w:left="720"/>
                  <w:jc w:val="left"/>
                </w:pPr>
              </w:pPrChange>
            </w:pPr>
            <w:ins w:id="13969" w:author="Javier Quintana Pérez" w:date="2022-12-01T17:57:00Z">
              <w:r w:rsidRPr="00D919CB">
                <w:rPr>
                  <w:rFonts w:ascii="Source Sans Pro" w:hAnsi="Source Sans Pro"/>
                  <w:i w:val="0"/>
                  <w:sz w:val="20"/>
                  <w:rPrChange w:id="13970" w:author="Javier Quintana Pérez" w:date="2022-12-16T10:13:00Z">
                    <w:rPr>
                      <w:rFonts w:ascii="Source Sans Pro" w:hAnsi="Source Sans Pro"/>
                      <w:i w:val="0"/>
                      <w:strike/>
                      <w:color w:val="0000FF"/>
                      <w:sz w:val="20"/>
                      <w:u w:val="single"/>
                    </w:rPr>
                  </w:rPrChange>
                </w:rPr>
                <w:t>)</w:t>
              </w:r>
            </w:ins>
          </w:p>
          <w:p w:rsidR="00775598" w:rsidRDefault="00775598" w:rsidP="00834ECC">
            <w:pPr>
              <w:pStyle w:val="Textoindependiente"/>
              <w:ind w:left="720"/>
              <w:jc w:val="left"/>
              <w:rPr>
                <w:ins w:id="13971" w:author="Javier Quintana Pérez" w:date="2022-12-01T17:57:00Z"/>
                <w:rFonts w:ascii="Source Sans Pro" w:hAnsi="Source Sans Pro"/>
                <w:i w:val="0"/>
                <w:strike/>
                <w:sz w:val="20"/>
              </w:rPr>
            </w:pPr>
          </w:p>
          <w:p w:rsidR="00775598" w:rsidRPr="009A7FC1" w:rsidRDefault="00775598" w:rsidP="00834ECC">
            <w:pPr>
              <w:pStyle w:val="Textoindependiente"/>
              <w:ind w:left="720"/>
              <w:jc w:val="left"/>
              <w:rPr>
                <w:rFonts w:ascii="Source Sans Pro" w:hAnsi="Source Sans Pro"/>
                <w:i w:val="0"/>
                <w:strike/>
                <w:sz w:val="20"/>
                <w:rPrChange w:id="13972" w:author="mjsierra" w:date="2022-07-29T11:39:00Z">
                  <w:rPr>
                    <w:rFonts w:ascii="NewsGotT" w:hAnsi="NewsGotT"/>
                    <w:i w:val="0"/>
                    <w:sz w:val="20"/>
                  </w:rPr>
                </w:rPrChange>
              </w:rPr>
            </w:pPr>
          </w:p>
        </w:tc>
      </w:tr>
      <w:tr w:rsidR="00834ECC" w:rsidRPr="003238D3" w:rsidTr="00B20093">
        <w:tc>
          <w:tcPr>
            <w:tcW w:w="5000" w:type="pct"/>
            <w:shd w:val="clear" w:color="auto" w:fill="auto"/>
          </w:tcPr>
          <w:p w:rsidR="00834ECC" w:rsidRPr="00775598" w:rsidRDefault="004D31DC" w:rsidP="00834ECC">
            <w:pPr>
              <w:pStyle w:val="Textoindependiente"/>
              <w:numPr>
                <w:ilvl w:val="0"/>
                <w:numId w:val="9"/>
              </w:numPr>
              <w:tabs>
                <w:tab w:val="clear" w:pos="567"/>
              </w:tabs>
              <w:spacing w:line="240" w:lineRule="auto"/>
              <w:jc w:val="left"/>
              <w:rPr>
                <w:rFonts w:ascii="Source Sans Pro" w:hAnsi="Source Sans Pro"/>
                <w:i w:val="0"/>
                <w:sz w:val="20"/>
                <w:rPrChange w:id="13973" w:author="Javier Quintana Pérez" w:date="2022-12-01T17:58:00Z">
                  <w:rPr>
                    <w:rFonts w:ascii="NewsGotT" w:hAnsi="NewsGotT"/>
                    <w:i w:val="0"/>
                    <w:sz w:val="20"/>
                  </w:rPr>
                </w:rPrChange>
              </w:rPr>
            </w:pPr>
            <w:ins w:id="13974" w:author="Javier Quintana Pérez" w:date="2022-12-16T10:14:00Z">
              <w:r>
                <w:rPr>
                  <w:rFonts w:ascii="Source Sans Pro" w:hAnsi="Source Sans Pro"/>
                  <w:i w:val="0"/>
                  <w:sz w:val="20"/>
                </w:rPr>
                <w:t xml:space="preserve">Armaduras pasiva. </w:t>
              </w:r>
            </w:ins>
            <w:ins w:id="13975" w:author="Javier Quintana Pérez" w:date="2022-12-01T17:58:00Z">
              <w:r w:rsidR="00D919CB" w:rsidRPr="00D919CB">
                <w:rPr>
                  <w:rFonts w:ascii="Source Sans Pro" w:hAnsi="Source Sans Pro"/>
                  <w:i w:val="0"/>
                  <w:sz w:val="20"/>
                  <w:rPrChange w:id="13976" w:author="Javier Quintana Pérez" w:date="2022-12-01T17:58:00Z">
                    <w:rPr>
                      <w:rFonts w:ascii="Source Sans Pro" w:hAnsi="Source Sans Pro"/>
                      <w:i w:val="0"/>
                      <w:strike/>
                      <w:color w:val="0000FF"/>
                      <w:sz w:val="20"/>
                      <w:u w:val="single"/>
                    </w:rPr>
                  </w:rPrChange>
                </w:rPr>
                <w:t>Barras y alambres</w:t>
              </w:r>
            </w:ins>
            <w:del w:id="13977" w:author="Javier Quintana Pérez" w:date="2022-12-01T17:58:00Z">
              <w:r w:rsidR="00D919CB" w:rsidRPr="00D919CB">
                <w:rPr>
                  <w:rFonts w:ascii="Source Sans Pro" w:hAnsi="Source Sans Pro"/>
                  <w:i w:val="0"/>
                  <w:sz w:val="20"/>
                  <w:rPrChange w:id="13978" w:author="Javier Quintana Pérez" w:date="2022-12-01T17:58:00Z">
                    <w:rPr>
                      <w:rFonts w:ascii="NewsGotT" w:hAnsi="NewsGotT"/>
                      <w:i w:val="0"/>
                      <w:color w:val="0000FF"/>
                      <w:sz w:val="20"/>
                      <w:u w:val="single"/>
                    </w:rPr>
                  </w:rPrChange>
                </w:rPr>
                <w:delText>E</w:delText>
              </w:r>
            </w:del>
            <w:del w:id="13979" w:author="Javier Quintana Pérez" w:date="2022-12-01T17:57:00Z">
              <w:r w:rsidR="00D919CB" w:rsidRPr="00D919CB">
                <w:rPr>
                  <w:rFonts w:ascii="Source Sans Pro" w:hAnsi="Source Sans Pro"/>
                  <w:i w:val="0"/>
                  <w:sz w:val="20"/>
                  <w:rPrChange w:id="13980" w:author="Javier Quintana Pérez" w:date="2022-12-01T17:58:00Z">
                    <w:rPr>
                      <w:rFonts w:ascii="NewsGotT" w:hAnsi="NewsGotT"/>
                      <w:i w:val="0"/>
                      <w:color w:val="0000FF"/>
                      <w:sz w:val="20"/>
                      <w:u w:val="single"/>
                    </w:rPr>
                  </w:rPrChange>
                </w:rPr>
                <w:delText>lementos metálicos</w:delText>
              </w:r>
            </w:del>
          </w:p>
          <w:p w:rsidR="00834ECC" w:rsidRPr="009A7FC1" w:rsidRDefault="00834ECC" w:rsidP="00834ECC">
            <w:pPr>
              <w:pStyle w:val="Textoindependiente"/>
              <w:ind w:left="720"/>
              <w:jc w:val="left"/>
              <w:rPr>
                <w:rFonts w:ascii="Source Sans Pro" w:hAnsi="Source Sans Pro"/>
                <w:i w:val="0"/>
                <w:strike/>
                <w:sz w:val="20"/>
                <w:rPrChange w:id="13981" w:author="mjsierra" w:date="2022-07-29T11:39:00Z">
                  <w:rPr>
                    <w:rFonts w:ascii="NewsGotT" w:hAnsi="NewsGotT"/>
                    <w:i w:val="0"/>
                    <w:sz w:val="20"/>
                  </w:rPr>
                </w:rPrChange>
              </w:rPr>
            </w:pPr>
          </w:p>
          <w:p w:rsidR="00834ECC" w:rsidRPr="009A7FC1" w:rsidRDefault="00834ECC" w:rsidP="00834ECC">
            <w:pPr>
              <w:pStyle w:val="Textoindependiente"/>
              <w:ind w:left="720"/>
              <w:jc w:val="left"/>
              <w:rPr>
                <w:rFonts w:ascii="Source Sans Pro" w:hAnsi="Source Sans Pro"/>
                <w:i w:val="0"/>
                <w:strike/>
                <w:sz w:val="20"/>
                <w:rPrChange w:id="13982" w:author="mjsierra" w:date="2022-07-29T11:39:00Z">
                  <w:rPr>
                    <w:rFonts w:ascii="NewsGotT" w:hAnsi="NewsGotT"/>
                    <w:i w:val="0"/>
                    <w:sz w:val="20"/>
                  </w:rPr>
                </w:rPrChange>
              </w:rPr>
            </w:pPr>
          </w:p>
        </w:tc>
      </w:tr>
      <w:tr w:rsidR="00834ECC" w:rsidRPr="003238D3" w:rsidTr="00B20093">
        <w:tc>
          <w:tcPr>
            <w:tcW w:w="5000" w:type="pct"/>
            <w:shd w:val="clear" w:color="auto" w:fill="auto"/>
          </w:tcPr>
          <w:p w:rsidR="00834ECC" w:rsidRPr="00775598" w:rsidRDefault="004D31DC" w:rsidP="00834ECC">
            <w:pPr>
              <w:pStyle w:val="Textoindependiente"/>
              <w:numPr>
                <w:ilvl w:val="0"/>
                <w:numId w:val="9"/>
              </w:numPr>
              <w:tabs>
                <w:tab w:val="clear" w:pos="567"/>
              </w:tabs>
              <w:spacing w:line="240" w:lineRule="auto"/>
              <w:jc w:val="left"/>
              <w:rPr>
                <w:rFonts w:ascii="Source Sans Pro" w:hAnsi="Source Sans Pro"/>
                <w:i w:val="0"/>
                <w:sz w:val="20"/>
                <w:rPrChange w:id="13983" w:author="Javier Quintana Pérez" w:date="2022-12-01T18:02:00Z">
                  <w:rPr>
                    <w:rFonts w:ascii="NewsGotT" w:hAnsi="NewsGotT"/>
                    <w:i w:val="0"/>
                    <w:sz w:val="20"/>
                  </w:rPr>
                </w:rPrChange>
              </w:rPr>
            </w:pPr>
            <w:ins w:id="13984" w:author="Javier Quintana Pérez" w:date="2022-12-16T10:14:00Z">
              <w:r>
                <w:rPr>
                  <w:rFonts w:ascii="Source Sans Pro" w:hAnsi="Source Sans Pro"/>
                  <w:i w:val="0"/>
                  <w:sz w:val="20"/>
                </w:rPr>
                <w:t>Armaduras pasivas</w:t>
              </w:r>
            </w:ins>
            <w:ins w:id="13985" w:author="Javier Quintana Pérez" w:date="2022-12-16T10:15:00Z">
              <w:r>
                <w:rPr>
                  <w:rFonts w:ascii="Source Sans Pro" w:hAnsi="Source Sans Pro"/>
                  <w:i w:val="0"/>
                  <w:sz w:val="20"/>
                </w:rPr>
                <w:t xml:space="preserve">. </w:t>
              </w:r>
            </w:ins>
            <w:ins w:id="13986" w:author="Javier Quintana Pérez" w:date="2022-12-01T18:01:00Z">
              <w:r w:rsidR="00D919CB" w:rsidRPr="00D919CB">
                <w:rPr>
                  <w:rFonts w:ascii="Source Sans Pro" w:hAnsi="Source Sans Pro"/>
                  <w:i w:val="0"/>
                  <w:sz w:val="20"/>
                  <w:rPrChange w:id="13987" w:author="Javier Quintana Pérez" w:date="2022-12-01T18:02:00Z">
                    <w:rPr>
                      <w:rFonts w:ascii="Source Sans Pro" w:hAnsi="Source Sans Pro"/>
                      <w:i w:val="0"/>
                      <w:strike/>
                      <w:color w:val="0000FF"/>
                      <w:sz w:val="20"/>
                      <w:u w:val="single"/>
                    </w:rPr>
                  </w:rPrChange>
                </w:rPr>
                <w:t xml:space="preserve">Mallas electrosoldas y armaduras </w:t>
              </w:r>
            </w:ins>
            <w:ins w:id="13988" w:author="Javier Quintana Pérez" w:date="2022-12-01T18:02:00Z">
              <w:r w:rsidR="00D919CB" w:rsidRPr="00D919CB">
                <w:rPr>
                  <w:rFonts w:ascii="Source Sans Pro" w:hAnsi="Source Sans Pro"/>
                  <w:i w:val="0"/>
                  <w:sz w:val="20"/>
                  <w:rPrChange w:id="13989" w:author="Javier Quintana Pérez" w:date="2022-12-01T18:02:00Z">
                    <w:rPr>
                      <w:rFonts w:ascii="Source Sans Pro" w:hAnsi="Source Sans Pro"/>
                      <w:i w:val="0"/>
                      <w:strike/>
                      <w:color w:val="0000FF"/>
                      <w:sz w:val="20"/>
                      <w:u w:val="single"/>
                    </w:rPr>
                  </w:rPrChange>
                </w:rPr>
                <w:t>básicas electrosolda</w:t>
              </w:r>
              <w:r w:rsidR="00775598">
                <w:rPr>
                  <w:rFonts w:ascii="Source Sans Pro" w:hAnsi="Source Sans Pro"/>
                  <w:i w:val="0"/>
                  <w:sz w:val="20"/>
                </w:rPr>
                <w:t>das</w:t>
              </w:r>
            </w:ins>
            <w:del w:id="13990" w:author="Javier Quintana Pérez" w:date="2022-12-01T18:01:00Z">
              <w:r w:rsidR="00D919CB" w:rsidRPr="00D919CB">
                <w:rPr>
                  <w:rFonts w:ascii="Source Sans Pro" w:hAnsi="Source Sans Pro"/>
                  <w:i w:val="0"/>
                  <w:sz w:val="20"/>
                  <w:rPrChange w:id="13991" w:author="Javier Quintana Pérez" w:date="2022-12-01T18:02:00Z">
                    <w:rPr>
                      <w:rFonts w:ascii="NewsGotT" w:hAnsi="NewsGotT"/>
                      <w:i w:val="0"/>
                      <w:color w:val="0000FF"/>
                      <w:sz w:val="20"/>
                      <w:u w:val="single"/>
                    </w:rPr>
                  </w:rPrChange>
                </w:rPr>
                <w:delText>Elementos auxiliares y/o accesorios</w:delText>
              </w:r>
            </w:del>
          </w:p>
          <w:p w:rsidR="00834ECC" w:rsidRPr="009A7FC1" w:rsidRDefault="00834ECC" w:rsidP="00834ECC">
            <w:pPr>
              <w:pStyle w:val="Textoindependiente"/>
              <w:ind w:left="720"/>
              <w:jc w:val="left"/>
              <w:rPr>
                <w:rFonts w:ascii="Source Sans Pro" w:hAnsi="Source Sans Pro"/>
                <w:i w:val="0"/>
                <w:strike/>
                <w:sz w:val="20"/>
                <w:rPrChange w:id="13992" w:author="mjsierra" w:date="2022-07-29T11:39:00Z">
                  <w:rPr>
                    <w:rFonts w:ascii="NewsGotT" w:hAnsi="NewsGotT"/>
                    <w:i w:val="0"/>
                    <w:sz w:val="20"/>
                  </w:rPr>
                </w:rPrChange>
              </w:rPr>
            </w:pPr>
          </w:p>
          <w:p w:rsidR="00834ECC" w:rsidRPr="009A7FC1" w:rsidRDefault="00834ECC" w:rsidP="00834ECC">
            <w:pPr>
              <w:pStyle w:val="Textoindependiente"/>
              <w:ind w:left="720"/>
              <w:jc w:val="left"/>
              <w:rPr>
                <w:rFonts w:ascii="Source Sans Pro" w:hAnsi="Source Sans Pro"/>
                <w:i w:val="0"/>
                <w:strike/>
                <w:sz w:val="20"/>
                <w:rPrChange w:id="13993" w:author="mjsierra" w:date="2022-07-29T11:39:00Z">
                  <w:rPr>
                    <w:rFonts w:ascii="NewsGotT" w:hAnsi="NewsGotT"/>
                    <w:i w:val="0"/>
                    <w:sz w:val="20"/>
                  </w:rPr>
                </w:rPrChange>
              </w:rPr>
            </w:pPr>
          </w:p>
        </w:tc>
      </w:tr>
      <w:tr w:rsidR="00834ECC" w:rsidRPr="003238D3" w:rsidTr="00B20093">
        <w:tc>
          <w:tcPr>
            <w:tcW w:w="5000" w:type="pct"/>
            <w:shd w:val="clear" w:color="auto" w:fill="auto"/>
          </w:tcPr>
          <w:p w:rsidR="00834ECC" w:rsidRPr="00775598"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3994" w:author="Javier Quintana Pérez" w:date="2022-12-01T18:04:00Z">
                  <w:rPr>
                    <w:rFonts w:ascii="NewsGotT" w:hAnsi="NewsGotT"/>
                    <w:i w:val="0"/>
                    <w:sz w:val="20"/>
                  </w:rPr>
                </w:rPrChange>
              </w:rPr>
            </w:pPr>
            <w:ins w:id="13995" w:author="Javier Quintana Pérez" w:date="2022-12-01T18:04:00Z">
              <w:r w:rsidRPr="00D919CB">
                <w:rPr>
                  <w:rFonts w:ascii="Source Sans Pro" w:hAnsi="Source Sans Pro"/>
                  <w:i w:val="0"/>
                  <w:sz w:val="20"/>
                  <w:rPrChange w:id="13996" w:author="Javier Quintana Pérez" w:date="2022-12-01T18:04:00Z">
                    <w:rPr>
                      <w:rFonts w:ascii="Source Sans Pro" w:hAnsi="Source Sans Pro"/>
                      <w:i w:val="0"/>
                      <w:strike/>
                      <w:color w:val="0000FF"/>
                      <w:sz w:val="20"/>
                      <w:u w:val="single"/>
                    </w:rPr>
                  </w:rPrChange>
                </w:rPr>
                <w:t>Instalaciones de ferralla</w:t>
              </w:r>
            </w:ins>
            <w:del w:id="13997" w:author="Javier Quintana Pérez" w:date="2022-12-01T18:04:00Z">
              <w:r w:rsidRPr="00D919CB">
                <w:rPr>
                  <w:rFonts w:ascii="Source Sans Pro" w:hAnsi="Source Sans Pro"/>
                  <w:i w:val="0"/>
                  <w:sz w:val="20"/>
                  <w:rPrChange w:id="13998" w:author="Javier Quintana Pérez" w:date="2022-12-01T18:04:00Z">
                    <w:rPr>
                      <w:rFonts w:ascii="NewsGotT" w:hAnsi="NewsGotT"/>
                      <w:i w:val="0"/>
                      <w:color w:val="0000FF"/>
                      <w:sz w:val="20"/>
                      <w:u w:val="single"/>
                    </w:rPr>
                  </w:rPrChange>
                </w:rPr>
                <w:delText>FABRICACIÓN</w:delText>
              </w:r>
            </w:del>
          </w:p>
          <w:p w:rsidR="00834ECC" w:rsidRPr="009A7FC1" w:rsidRDefault="00834ECC" w:rsidP="00834ECC">
            <w:pPr>
              <w:pStyle w:val="Textoindependiente"/>
              <w:ind w:left="720"/>
              <w:jc w:val="left"/>
              <w:rPr>
                <w:rFonts w:ascii="Source Sans Pro" w:hAnsi="Source Sans Pro"/>
                <w:i w:val="0"/>
                <w:strike/>
                <w:sz w:val="20"/>
                <w:rPrChange w:id="13999" w:author="mjsierra" w:date="2022-07-29T11:39:00Z">
                  <w:rPr>
                    <w:rFonts w:ascii="NewsGotT" w:hAnsi="NewsGotT"/>
                    <w:i w:val="0"/>
                    <w:sz w:val="20"/>
                  </w:rPr>
                </w:rPrChange>
              </w:rPr>
            </w:pPr>
          </w:p>
          <w:p w:rsidR="00834ECC" w:rsidRPr="009A7FC1" w:rsidRDefault="00834ECC" w:rsidP="00834ECC">
            <w:pPr>
              <w:pStyle w:val="Textoindependiente"/>
              <w:ind w:left="720"/>
              <w:jc w:val="left"/>
              <w:rPr>
                <w:rFonts w:ascii="Source Sans Pro" w:hAnsi="Source Sans Pro"/>
                <w:i w:val="0"/>
                <w:strike/>
                <w:sz w:val="20"/>
                <w:rPrChange w:id="14000" w:author="mjsierra" w:date="2022-07-29T11:39:00Z">
                  <w:rPr>
                    <w:rFonts w:ascii="NewsGotT" w:hAnsi="NewsGotT"/>
                    <w:i w:val="0"/>
                    <w:sz w:val="20"/>
                  </w:rPr>
                </w:rPrChange>
              </w:rPr>
            </w:pPr>
          </w:p>
        </w:tc>
      </w:tr>
      <w:tr w:rsidR="00834ECC" w:rsidRPr="003238D3" w:rsidTr="00B20093">
        <w:tc>
          <w:tcPr>
            <w:tcW w:w="5000" w:type="pct"/>
            <w:shd w:val="clear" w:color="auto" w:fill="auto"/>
          </w:tcPr>
          <w:p w:rsidR="00834ECC" w:rsidRPr="003271BD"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4001" w:author="Javier Quintana Pérez" w:date="2022-12-01T18:05:00Z">
                  <w:rPr>
                    <w:rFonts w:ascii="NewsGotT" w:hAnsi="NewsGotT"/>
                    <w:i w:val="0"/>
                    <w:sz w:val="20"/>
                  </w:rPr>
                </w:rPrChange>
              </w:rPr>
            </w:pPr>
            <w:del w:id="14002" w:author="Javier Quintana Pérez" w:date="2022-12-01T18:05:00Z">
              <w:r w:rsidRPr="00D919CB">
                <w:rPr>
                  <w:rFonts w:ascii="Source Sans Pro" w:hAnsi="Source Sans Pro"/>
                  <w:i w:val="0"/>
                  <w:strike/>
                  <w:sz w:val="20"/>
                  <w:rPrChange w:id="14003" w:author="mjsierra" w:date="2022-07-29T11:39:00Z">
                    <w:rPr>
                      <w:rFonts w:ascii="NewsGotT" w:hAnsi="NewsGotT"/>
                      <w:i w:val="0"/>
                      <w:color w:val="0000FF"/>
                      <w:sz w:val="20"/>
                      <w:u w:val="single"/>
                    </w:rPr>
                  </w:rPrChange>
                </w:rPr>
                <w:delText xml:space="preserve"> </w:delText>
              </w:r>
            </w:del>
            <w:ins w:id="14004" w:author="Javier Quintana Pérez" w:date="2022-12-01T18:04:00Z">
              <w:r w:rsidRPr="00D919CB">
                <w:rPr>
                  <w:rFonts w:ascii="Source Sans Pro" w:hAnsi="Source Sans Pro"/>
                  <w:i w:val="0"/>
                  <w:sz w:val="20"/>
                  <w:rPrChange w:id="14005" w:author="Javier Quintana Pérez" w:date="2022-12-01T18:05:00Z">
                    <w:rPr>
                      <w:rFonts w:ascii="Source Sans Pro" w:hAnsi="Source Sans Pro"/>
                      <w:i w:val="0"/>
                      <w:strike/>
                      <w:color w:val="0000FF"/>
                      <w:sz w:val="20"/>
                      <w:u w:val="single"/>
                    </w:rPr>
                  </w:rPrChange>
                </w:rPr>
                <w:t xml:space="preserve">Otros elementos </w:t>
              </w:r>
            </w:ins>
            <w:ins w:id="14006" w:author="Javier Quintana Pérez" w:date="2022-12-01T18:05:00Z">
              <w:r w:rsidR="003271BD" w:rsidRPr="003271BD">
                <w:rPr>
                  <w:rFonts w:ascii="Source Sans Pro" w:hAnsi="Source Sans Pro"/>
                  <w:i w:val="0"/>
                  <w:sz w:val="20"/>
                </w:rPr>
                <w:t>metálicos</w:t>
              </w:r>
            </w:ins>
            <w:del w:id="14007" w:author="Javier Quintana Pérez" w:date="2022-12-01T18:04:00Z">
              <w:r w:rsidRPr="00D919CB">
                <w:rPr>
                  <w:rFonts w:ascii="Source Sans Pro" w:hAnsi="Source Sans Pro"/>
                  <w:i w:val="0"/>
                  <w:sz w:val="20"/>
                  <w:rPrChange w:id="14008" w:author="Javier Quintana Pérez" w:date="2022-12-01T18:05:00Z">
                    <w:rPr>
                      <w:rFonts w:ascii="NewsGotT" w:hAnsi="NewsGotT"/>
                      <w:i w:val="0"/>
                      <w:color w:val="0000FF"/>
                      <w:sz w:val="20"/>
                      <w:u w:val="single"/>
                    </w:rPr>
                  </w:rPrChange>
                </w:rPr>
                <w:delText>Moldes</w:delText>
              </w:r>
            </w:del>
          </w:p>
          <w:p w:rsidR="00834ECC" w:rsidRPr="009A7FC1" w:rsidRDefault="00834ECC" w:rsidP="00834ECC">
            <w:pPr>
              <w:pStyle w:val="Textoindependiente"/>
              <w:ind w:left="720"/>
              <w:jc w:val="left"/>
              <w:rPr>
                <w:rFonts w:ascii="Source Sans Pro" w:hAnsi="Source Sans Pro"/>
                <w:i w:val="0"/>
                <w:strike/>
                <w:sz w:val="20"/>
                <w:rPrChange w:id="14009" w:author="mjsierra" w:date="2022-07-29T11:39:00Z">
                  <w:rPr>
                    <w:rFonts w:ascii="NewsGotT" w:hAnsi="NewsGotT"/>
                    <w:i w:val="0"/>
                    <w:sz w:val="20"/>
                  </w:rPr>
                </w:rPrChange>
              </w:rPr>
            </w:pPr>
          </w:p>
          <w:p w:rsidR="00834ECC" w:rsidRPr="009A7FC1" w:rsidRDefault="00834ECC" w:rsidP="00834ECC">
            <w:pPr>
              <w:pStyle w:val="Textoindependiente"/>
              <w:ind w:left="720"/>
              <w:jc w:val="left"/>
              <w:rPr>
                <w:rFonts w:ascii="Source Sans Pro" w:hAnsi="Source Sans Pro"/>
                <w:i w:val="0"/>
                <w:strike/>
                <w:sz w:val="20"/>
                <w:rPrChange w:id="14010" w:author="mjsierra" w:date="2022-07-29T11:39:00Z">
                  <w:rPr>
                    <w:rFonts w:ascii="NewsGotT" w:hAnsi="NewsGotT"/>
                    <w:i w:val="0"/>
                    <w:sz w:val="20"/>
                  </w:rPr>
                </w:rPrChange>
              </w:rPr>
            </w:pPr>
          </w:p>
        </w:tc>
      </w:tr>
      <w:tr w:rsidR="003271BD" w:rsidRPr="003238D3" w:rsidTr="00B20093">
        <w:trPr>
          <w:ins w:id="14011" w:author="Javier Quintana Pérez" w:date="2022-12-01T18:05:00Z"/>
        </w:trPr>
        <w:tc>
          <w:tcPr>
            <w:tcW w:w="5000" w:type="pct"/>
            <w:shd w:val="clear" w:color="auto" w:fill="auto"/>
          </w:tcPr>
          <w:p w:rsidR="00000000" w:rsidRDefault="003271BD">
            <w:pPr>
              <w:pStyle w:val="Textoindependiente"/>
              <w:numPr>
                <w:ilvl w:val="0"/>
                <w:numId w:val="9"/>
              </w:numPr>
              <w:tabs>
                <w:tab w:val="clear" w:pos="567"/>
              </w:tabs>
              <w:spacing w:line="240" w:lineRule="auto"/>
              <w:jc w:val="left"/>
              <w:rPr>
                <w:ins w:id="14012" w:author="Javier Quintana Pérez" w:date="2022-12-01T18:05:00Z"/>
                <w:rFonts w:ascii="Source Sans Pro" w:hAnsi="Source Sans Pro"/>
                <w:i w:val="0"/>
                <w:strike/>
                <w:sz w:val="20"/>
              </w:rPr>
              <w:pPrChange w:id="14013" w:author="Javier Quintana Pérez" w:date="2022-12-01T18:05:00Z">
                <w:pPr>
                  <w:pStyle w:val="Textoindependiente"/>
                  <w:tabs>
                    <w:tab w:val="clear" w:pos="567"/>
                  </w:tabs>
                  <w:spacing w:line="240" w:lineRule="auto"/>
                  <w:jc w:val="left"/>
                </w:pPr>
              </w:pPrChange>
            </w:pPr>
            <w:ins w:id="14014" w:author="Javier Quintana Pérez" w:date="2022-12-01T18:11:00Z">
              <w:r w:rsidRPr="003271BD">
                <w:rPr>
                  <w:rFonts w:ascii="Source Sans Pro" w:hAnsi="Source Sans Pro"/>
                  <w:i w:val="0"/>
                  <w:sz w:val="20"/>
                </w:rPr>
                <w:t>ELEMENTOS AUXILIARES Y/O ACCESORIOS</w:t>
              </w:r>
            </w:ins>
          </w:p>
          <w:p w:rsidR="003271BD" w:rsidRDefault="003271BD" w:rsidP="003271BD">
            <w:pPr>
              <w:pStyle w:val="Textoindependiente"/>
              <w:tabs>
                <w:tab w:val="clear" w:pos="567"/>
              </w:tabs>
              <w:spacing w:line="240" w:lineRule="auto"/>
              <w:jc w:val="left"/>
              <w:rPr>
                <w:ins w:id="14015" w:author="Javier Quintana Pérez" w:date="2022-12-01T18:05:00Z"/>
                <w:rFonts w:ascii="Source Sans Pro" w:hAnsi="Source Sans Pro"/>
                <w:i w:val="0"/>
                <w:strike/>
                <w:sz w:val="20"/>
              </w:rPr>
            </w:pPr>
          </w:p>
          <w:p w:rsidR="00000000" w:rsidRDefault="00C3369D">
            <w:pPr>
              <w:pStyle w:val="Textoindependiente"/>
              <w:tabs>
                <w:tab w:val="clear" w:pos="567"/>
              </w:tabs>
              <w:spacing w:line="240" w:lineRule="auto"/>
              <w:jc w:val="left"/>
              <w:rPr>
                <w:ins w:id="14016" w:author="Javier Quintana Pérez" w:date="2022-12-01T18:05:00Z"/>
                <w:rFonts w:ascii="Source Sans Pro" w:hAnsi="Source Sans Pro"/>
                <w:i w:val="0"/>
                <w:strike/>
                <w:sz w:val="20"/>
              </w:rPr>
              <w:pPrChange w:id="14017" w:author="Javier Quintana Pérez" w:date="2022-12-01T18:05:00Z">
                <w:pPr>
                  <w:pStyle w:val="Textoindependiente"/>
                  <w:numPr>
                    <w:numId w:val="9"/>
                  </w:numPr>
                  <w:tabs>
                    <w:tab w:val="clear" w:pos="567"/>
                  </w:tabs>
                  <w:spacing w:line="240" w:lineRule="auto"/>
                  <w:ind w:left="720" w:hanging="360"/>
                  <w:jc w:val="left"/>
                </w:pPr>
              </w:pPrChange>
            </w:pPr>
          </w:p>
        </w:tc>
      </w:tr>
      <w:tr w:rsidR="003271BD" w:rsidRPr="003238D3" w:rsidTr="00B20093">
        <w:trPr>
          <w:ins w:id="14018" w:author="Javier Quintana Pérez" w:date="2022-12-01T18:05:00Z"/>
        </w:trPr>
        <w:tc>
          <w:tcPr>
            <w:tcW w:w="5000" w:type="pct"/>
            <w:shd w:val="clear" w:color="auto" w:fill="auto"/>
          </w:tcPr>
          <w:p w:rsidR="003271BD" w:rsidRPr="003271BD" w:rsidRDefault="00D919CB" w:rsidP="00834ECC">
            <w:pPr>
              <w:pStyle w:val="Textoindependiente"/>
              <w:numPr>
                <w:ilvl w:val="0"/>
                <w:numId w:val="9"/>
              </w:numPr>
              <w:tabs>
                <w:tab w:val="clear" w:pos="567"/>
              </w:tabs>
              <w:spacing w:line="240" w:lineRule="auto"/>
              <w:jc w:val="left"/>
              <w:rPr>
                <w:ins w:id="14019" w:author="Javier Quintana Pérez" w:date="2022-12-01T18:12:00Z"/>
                <w:rFonts w:ascii="Source Sans Pro" w:hAnsi="Source Sans Pro"/>
                <w:i w:val="0"/>
                <w:sz w:val="20"/>
                <w:rPrChange w:id="14020" w:author="Javier Quintana Pérez" w:date="2022-12-01T18:12:00Z">
                  <w:rPr>
                    <w:ins w:id="14021" w:author="Javier Quintana Pérez" w:date="2022-12-01T18:12:00Z"/>
                    <w:rFonts w:ascii="Source Sans Pro" w:hAnsi="Source Sans Pro"/>
                    <w:i w:val="0"/>
                    <w:strike/>
                    <w:sz w:val="20"/>
                  </w:rPr>
                </w:rPrChange>
              </w:rPr>
            </w:pPr>
            <w:ins w:id="14022" w:author="Javier Quintana Pérez" w:date="2022-12-01T18:12:00Z">
              <w:r w:rsidRPr="00D919CB">
                <w:rPr>
                  <w:rFonts w:ascii="Source Sans Pro" w:hAnsi="Source Sans Pro"/>
                  <w:i w:val="0"/>
                  <w:sz w:val="20"/>
                  <w:rPrChange w:id="14023" w:author="Javier Quintana Pérez" w:date="2022-12-01T18:12:00Z">
                    <w:rPr>
                      <w:rFonts w:ascii="Source Sans Pro" w:hAnsi="Source Sans Pro"/>
                      <w:i w:val="0"/>
                      <w:strike/>
                      <w:color w:val="0000FF"/>
                      <w:sz w:val="20"/>
                      <w:u w:val="single"/>
                    </w:rPr>
                  </w:rPrChange>
                </w:rPr>
                <w:t>FABRICACIÓN</w:t>
              </w:r>
            </w:ins>
          </w:p>
          <w:p w:rsidR="003271BD" w:rsidRDefault="003271BD" w:rsidP="003271BD">
            <w:pPr>
              <w:pStyle w:val="Textoindependiente"/>
              <w:tabs>
                <w:tab w:val="clear" w:pos="567"/>
              </w:tabs>
              <w:spacing w:line="240" w:lineRule="auto"/>
              <w:jc w:val="left"/>
              <w:rPr>
                <w:ins w:id="14024" w:author="Javier Quintana Pérez" w:date="2022-12-01T18:12:00Z"/>
                <w:rFonts w:ascii="Source Sans Pro" w:hAnsi="Source Sans Pro"/>
                <w:i w:val="0"/>
                <w:strike/>
                <w:sz w:val="20"/>
              </w:rPr>
            </w:pPr>
          </w:p>
          <w:p w:rsidR="003271BD" w:rsidRDefault="003271BD" w:rsidP="003271BD">
            <w:pPr>
              <w:pStyle w:val="Textoindependiente"/>
              <w:tabs>
                <w:tab w:val="clear" w:pos="567"/>
              </w:tabs>
              <w:spacing w:line="240" w:lineRule="auto"/>
              <w:jc w:val="left"/>
              <w:rPr>
                <w:ins w:id="14025" w:author="Javier Quintana Pérez" w:date="2022-12-01T18:12:00Z"/>
                <w:rFonts w:ascii="Source Sans Pro" w:hAnsi="Source Sans Pro"/>
                <w:i w:val="0"/>
                <w:strike/>
                <w:sz w:val="20"/>
              </w:rPr>
            </w:pPr>
          </w:p>
          <w:p w:rsidR="00000000" w:rsidRDefault="00C3369D">
            <w:pPr>
              <w:pStyle w:val="Textoindependiente"/>
              <w:tabs>
                <w:tab w:val="clear" w:pos="567"/>
              </w:tabs>
              <w:spacing w:line="240" w:lineRule="auto"/>
              <w:jc w:val="left"/>
              <w:rPr>
                <w:ins w:id="14026" w:author="Javier Quintana Pérez" w:date="2022-12-01T18:05:00Z"/>
                <w:rFonts w:ascii="Source Sans Pro" w:hAnsi="Source Sans Pro"/>
                <w:i w:val="0"/>
                <w:strike/>
                <w:sz w:val="20"/>
              </w:rPr>
              <w:pPrChange w:id="14027" w:author="Javier Quintana Pérez" w:date="2022-12-01T18:12:00Z">
                <w:pPr>
                  <w:pStyle w:val="Textoindependiente"/>
                  <w:numPr>
                    <w:numId w:val="9"/>
                  </w:numPr>
                  <w:tabs>
                    <w:tab w:val="clear" w:pos="567"/>
                  </w:tabs>
                  <w:spacing w:line="240" w:lineRule="auto"/>
                  <w:ind w:left="720" w:hanging="360"/>
                  <w:jc w:val="left"/>
                </w:pPr>
              </w:pPrChange>
            </w:pPr>
          </w:p>
        </w:tc>
      </w:tr>
      <w:tr w:rsidR="003271BD" w:rsidRPr="003238D3" w:rsidTr="00B20093">
        <w:trPr>
          <w:ins w:id="14028" w:author="Javier Quintana Pérez" w:date="2022-12-01T18:12:00Z"/>
        </w:trPr>
        <w:tc>
          <w:tcPr>
            <w:tcW w:w="5000" w:type="pct"/>
            <w:shd w:val="clear" w:color="auto" w:fill="auto"/>
          </w:tcPr>
          <w:p w:rsidR="003271BD" w:rsidRPr="003271BD" w:rsidRDefault="00D919CB" w:rsidP="00834ECC">
            <w:pPr>
              <w:pStyle w:val="Textoindependiente"/>
              <w:numPr>
                <w:ilvl w:val="0"/>
                <w:numId w:val="9"/>
              </w:numPr>
              <w:tabs>
                <w:tab w:val="clear" w:pos="567"/>
              </w:tabs>
              <w:spacing w:line="240" w:lineRule="auto"/>
              <w:jc w:val="left"/>
              <w:rPr>
                <w:ins w:id="14029" w:author="Javier Quintana Pérez" w:date="2022-12-01T18:12:00Z"/>
                <w:rFonts w:ascii="Source Sans Pro" w:hAnsi="Source Sans Pro"/>
                <w:i w:val="0"/>
                <w:sz w:val="20"/>
                <w:rPrChange w:id="14030" w:author="Javier Quintana Pérez" w:date="2022-12-01T18:13:00Z">
                  <w:rPr>
                    <w:ins w:id="14031" w:author="Javier Quintana Pérez" w:date="2022-12-01T18:12:00Z"/>
                    <w:rFonts w:ascii="Source Sans Pro" w:hAnsi="Source Sans Pro"/>
                    <w:i w:val="0"/>
                    <w:strike/>
                    <w:sz w:val="20"/>
                  </w:rPr>
                </w:rPrChange>
              </w:rPr>
            </w:pPr>
            <w:ins w:id="14032" w:author="Javier Quintana Pérez" w:date="2022-12-01T18:12:00Z">
              <w:r w:rsidRPr="00D919CB">
                <w:rPr>
                  <w:rFonts w:ascii="Source Sans Pro" w:hAnsi="Source Sans Pro"/>
                  <w:i w:val="0"/>
                  <w:sz w:val="20"/>
                  <w:rPrChange w:id="14033" w:author="Javier Quintana Pérez" w:date="2022-12-01T18:13:00Z">
                    <w:rPr>
                      <w:rFonts w:ascii="Source Sans Pro" w:hAnsi="Source Sans Pro"/>
                      <w:i w:val="0"/>
                      <w:strike/>
                      <w:color w:val="0000FF"/>
                      <w:sz w:val="20"/>
                      <w:u w:val="single"/>
                    </w:rPr>
                  </w:rPrChange>
                </w:rPr>
                <w:t>Moldes</w:t>
              </w:r>
            </w:ins>
          </w:p>
          <w:p w:rsidR="003271BD" w:rsidRDefault="003271BD" w:rsidP="003271BD">
            <w:pPr>
              <w:pStyle w:val="Textoindependiente"/>
              <w:tabs>
                <w:tab w:val="clear" w:pos="567"/>
              </w:tabs>
              <w:spacing w:line="240" w:lineRule="auto"/>
              <w:jc w:val="left"/>
              <w:rPr>
                <w:ins w:id="14034" w:author="Javier Quintana Pérez" w:date="2022-12-01T18:12:00Z"/>
                <w:rFonts w:ascii="Source Sans Pro" w:hAnsi="Source Sans Pro"/>
                <w:i w:val="0"/>
                <w:strike/>
                <w:sz w:val="20"/>
              </w:rPr>
            </w:pPr>
          </w:p>
          <w:p w:rsidR="003271BD" w:rsidRDefault="003271BD">
            <w:pPr>
              <w:pStyle w:val="Textoindependiente"/>
              <w:tabs>
                <w:tab w:val="clear" w:pos="567"/>
              </w:tabs>
              <w:spacing w:line="240" w:lineRule="auto"/>
              <w:jc w:val="left"/>
              <w:rPr>
                <w:ins w:id="14035" w:author="Javier Quintana Pérez" w:date="2022-12-16T10:17:00Z"/>
                <w:rFonts w:ascii="Source Sans Pro" w:hAnsi="Source Sans Pro"/>
                <w:i w:val="0"/>
                <w:strike/>
                <w:sz w:val="20"/>
              </w:rPr>
            </w:pPr>
          </w:p>
          <w:p w:rsidR="00000000" w:rsidRDefault="00C3369D">
            <w:pPr>
              <w:pStyle w:val="Textoindependiente"/>
              <w:tabs>
                <w:tab w:val="clear" w:pos="567"/>
              </w:tabs>
              <w:spacing w:line="240" w:lineRule="auto"/>
              <w:jc w:val="left"/>
              <w:rPr>
                <w:ins w:id="14036" w:author="Javier Quintana Pérez" w:date="2022-12-01T18:12:00Z"/>
                <w:rFonts w:ascii="Source Sans Pro" w:hAnsi="Source Sans Pro"/>
                <w:i w:val="0"/>
                <w:strike/>
                <w:sz w:val="20"/>
              </w:rPr>
              <w:pPrChange w:id="14037" w:author="Javier Quintana Pérez" w:date="2022-12-01T18:12:00Z">
                <w:pPr>
                  <w:pStyle w:val="Textoindependiente"/>
                  <w:numPr>
                    <w:numId w:val="9"/>
                  </w:numPr>
                  <w:tabs>
                    <w:tab w:val="clear" w:pos="567"/>
                  </w:tabs>
                  <w:spacing w:line="240" w:lineRule="auto"/>
                  <w:ind w:left="720" w:hanging="360"/>
                  <w:jc w:val="left"/>
                </w:pPr>
              </w:pPrChange>
            </w:pPr>
          </w:p>
        </w:tc>
      </w:tr>
      <w:tr w:rsidR="00834ECC" w:rsidRPr="003238D3" w:rsidTr="00B20093">
        <w:tc>
          <w:tcPr>
            <w:tcW w:w="5000" w:type="pct"/>
            <w:shd w:val="clear" w:color="auto" w:fill="auto"/>
          </w:tcPr>
          <w:p w:rsidR="00834ECC" w:rsidRPr="003271BD"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4038" w:author="Javier Quintana Pérez" w:date="2022-12-01T18:13:00Z">
                  <w:rPr>
                    <w:rFonts w:ascii="NewsGotT" w:hAnsi="NewsGotT"/>
                    <w:i w:val="0"/>
                    <w:sz w:val="20"/>
                  </w:rPr>
                </w:rPrChange>
              </w:rPr>
            </w:pPr>
            <w:r w:rsidRPr="00D919CB">
              <w:rPr>
                <w:rFonts w:ascii="Source Sans Pro" w:hAnsi="Source Sans Pro"/>
                <w:i w:val="0"/>
                <w:sz w:val="20"/>
                <w:rPrChange w:id="14039" w:author="Javier Quintana Pérez" w:date="2022-12-01T18:13:00Z">
                  <w:rPr>
                    <w:rFonts w:ascii="NewsGotT" w:hAnsi="NewsGotT"/>
                    <w:i w:val="0"/>
                    <w:color w:val="0000FF"/>
                    <w:sz w:val="20"/>
                    <w:u w:val="single"/>
                  </w:rPr>
                </w:rPrChange>
              </w:rPr>
              <w:t>Proceso de fabricación</w:t>
            </w:r>
          </w:p>
          <w:p w:rsidR="00834ECC" w:rsidRPr="009A7FC1" w:rsidRDefault="00834ECC" w:rsidP="00834ECC">
            <w:pPr>
              <w:pStyle w:val="Textoindependiente"/>
              <w:ind w:left="720"/>
              <w:jc w:val="left"/>
              <w:rPr>
                <w:rFonts w:ascii="Source Sans Pro" w:hAnsi="Source Sans Pro"/>
                <w:i w:val="0"/>
                <w:strike/>
                <w:sz w:val="20"/>
                <w:rPrChange w:id="14040" w:author="mjsierra" w:date="2022-07-29T11:39:00Z">
                  <w:rPr>
                    <w:rFonts w:ascii="NewsGotT" w:hAnsi="NewsGotT"/>
                    <w:i w:val="0"/>
                    <w:sz w:val="20"/>
                  </w:rPr>
                </w:rPrChange>
              </w:rPr>
            </w:pPr>
          </w:p>
          <w:p w:rsidR="00834ECC" w:rsidRPr="009A7FC1" w:rsidRDefault="00834ECC" w:rsidP="00834ECC">
            <w:pPr>
              <w:pStyle w:val="Textoindependiente"/>
              <w:ind w:left="720"/>
              <w:jc w:val="left"/>
              <w:rPr>
                <w:rFonts w:ascii="Source Sans Pro" w:hAnsi="Source Sans Pro"/>
                <w:i w:val="0"/>
                <w:strike/>
                <w:sz w:val="20"/>
                <w:rPrChange w:id="14041" w:author="mjsierra" w:date="2022-07-29T11:39:00Z">
                  <w:rPr>
                    <w:rFonts w:ascii="NewsGotT" w:hAnsi="NewsGotT"/>
                    <w:i w:val="0"/>
                    <w:sz w:val="20"/>
                  </w:rPr>
                </w:rPrChange>
              </w:rPr>
            </w:pPr>
          </w:p>
        </w:tc>
      </w:tr>
      <w:tr w:rsidR="00834ECC" w:rsidRPr="003238D3" w:rsidTr="00B20093">
        <w:tc>
          <w:tcPr>
            <w:tcW w:w="5000" w:type="pct"/>
            <w:shd w:val="clear" w:color="auto" w:fill="auto"/>
          </w:tcPr>
          <w:p w:rsidR="00834ECC" w:rsidRPr="003271BD"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4042" w:author="Javier Quintana Pérez" w:date="2022-12-01T18:14:00Z">
                  <w:rPr>
                    <w:rFonts w:ascii="NewsGotT" w:hAnsi="NewsGotT"/>
                    <w:i w:val="0"/>
                    <w:sz w:val="20"/>
                  </w:rPr>
                </w:rPrChange>
              </w:rPr>
            </w:pPr>
            <w:r w:rsidRPr="00D919CB">
              <w:rPr>
                <w:rFonts w:ascii="Source Sans Pro" w:hAnsi="Source Sans Pro"/>
                <w:i w:val="0"/>
                <w:sz w:val="20"/>
                <w:rPrChange w:id="14043" w:author="Javier Quintana Pérez" w:date="2022-12-01T18:14:00Z">
                  <w:rPr>
                    <w:rFonts w:ascii="NewsGotT" w:hAnsi="NewsGotT"/>
                    <w:i w:val="0"/>
                    <w:color w:val="0000FF"/>
                    <w:sz w:val="20"/>
                    <w:u w:val="single"/>
                  </w:rPr>
                </w:rPrChange>
              </w:rPr>
              <w:t>TRANSPORTE, DESCARGA Y MANIPULACIÓN</w:t>
            </w:r>
          </w:p>
          <w:p w:rsidR="00834ECC" w:rsidRPr="009A7FC1" w:rsidRDefault="00834ECC" w:rsidP="00834ECC">
            <w:pPr>
              <w:pStyle w:val="Textoindependiente"/>
              <w:ind w:left="720"/>
              <w:jc w:val="left"/>
              <w:rPr>
                <w:rFonts w:ascii="Source Sans Pro" w:hAnsi="Source Sans Pro"/>
                <w:i w:val="0"/>
                <w:strike/>
                <w:sz w:val="20"/>
                <w:rPrChange w:id="14044" w:author="mjsierra" w:date="2022-07-29T11:39:00Z">
                  <w:rPr>
                    <w:rFonts w:ascii="NewsGotT" w:hAnsi="NewsGotT"/>
                    <w:i w:val="0"/>
                    <w:sz w:val="20"/>
                  </w:rPr>
                </w:rPrChange>
              </w:rPr>
            </w:pPr>
          </w:p>
          <w:p w:rsidR="00834ECC" w:rsidRPr="009A7FC1" w:rsidRDefault="00834ECC" w:rsidP="00834ECC">
            <w:pPr>
              <w:pStyle w:val="Textoindependiente"/>
              <w:ind w:left="720"/>
              <w:jc w:val="left"/>
              <w:rPr>
                <w:rFonts w:ascii="Source Sans Pro" w:hAnsi="Source Sans Pro"/>
                <w:i w:val="0"/>
                <w:strike/>
                <w:sz w:val="20"/>
                <w:rPrChange w:id="14045" w:author="mjsierra" w:date="2022-07-29T11:39:00Z">
                  <w:rPr>
                    <w:rFonts w:ascii="NewsGotT" w:hAnsi="NewsGotT"/>
                    <w:i w:val="0"/>
                    <w:sz w:val="20"/>
                  </w:rPr>
                </w:rPrChange>
              </w:rPr>
            </w:pPr>
          </w:p>
        </w:tc>
      </w:tr>
      <w:tr w:rsidR="00834ECC" w:rsidRPr="003238D3" w:rsidTr="00B20093">
        <w:tc>
          <w:tcPr>
            <w:tcW w:w="5000" w:type="pct"/>
            <w:shd w:val="clear" w:color="auto" w:fill="auto"/>
          </w:tcPr>
          <w:p w:rsidR="00834ECC" w:rsidRPr="00B82202"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4046" w:author="Javier Quintana Pérez" w:date="2022-12-01T18:15:00Z">
                  <w:rPr>
                    <w:rFonts w:ascii="NewsGotT" w:hAnsi="NewsGotT"/>
                    <w:i w:val="0"/>
                    <w:sz w:val="20"/>
                  </w:rPr>
                </w:rPrChange>
              </w:rPr>
            </w:pPr>
            <w:r w:rsidRPr="00D919CB">
              <w:rPr>
                <w:rFonts w:ascii="Source Sans Pro" w:hAnsi="Source Sans Pro"/>
                <w:i w:val="0"/>
                <w:sz w:val="20"/>
                <w:rPrChange w:id="14047" w:author="Javier Quintana Pérez" w:date="2022-12-01T18:15:00Z">
                  <w:rPr>
                    <w:rFonts w:ascii="NewsGotT" w:hAnsi="NewsGotT"/>
                    <w:i w:val="0"/>
                    <w:color w:val="0000FF"/>
                    <w:sz w:val="20"/>
                    <w:u w:val="single"/>
                  </w:rPr>
                </w:rPrChange>
              </w:rPr>
              <w:t>AUTOCONTROL</w:t>
            </w:r>
            <w:ins w:id="14048" w:author="Javier Quintana Pérez" w:date="2022-07-20T17:13:00Z">
              <w:r w:rsidR="00BB32FA" w:rsidRPr="00B82202">
                <w:rPr>
                  <w:rFonts w:ascii="Source Sans Pro" w:hAnsi="Source Sans Pro"/>
                  <w:i w:val="0"/>
                  <w:sz w:val="20"/>
                </w:rPr>
                <w:t>. CONTROL DE PRODUCCIÓN</w:t>
              </w:r>
            </w:ins>
          </w:p>
          <w:p w:rsidR="00834ECC" w:rsidRPr="009A7FC1" w:rsidRDefault="00834ECC" w:rsidP="00834ECC">
            <w:pPr>
              <w:pStyle w:val="Textoindependiente"/>
              <w:ind w:left="720"/>
              <w:jc w:val="left"/>
              <w:rPr>
                <w:rFonts w:ascii="Source Sans Pro" w:hAnsi="Source Sans Pro"/>
                <w:i w:val="0"/>
                <w:strike/>
                <w:sz w:val="20"/>
                <w:rPrChange w:id="14049" w:author="mjsierra" w:date="2022-07-29T11:39:00Z">
                  <w:rPr>
                    <w:rFonts w:ascii="NewsGotT" w:hAnsi="NewsGotT"/>
                    <w:i w:val="0"/>
                    <w:sz w:val="20"/>
                  </w:rPr>
                </w:rPrChange>
              </w:rPr>
            </w:pPr>
          </w:p>
          <w:p w:rsidR="00834ECC" w:rsidRPr="009A7FC1" w:rsidRDefault="00834ECC" w:rsidP="00834ECC">
            <w:pPr>
              <w:pStyle w:val="Textoindependiente"/>
              <w:ind w:left="720"/>
              <w:jc w:val="left"/>
              <w:rPr>
                <w:rFonts w:ascii="Source Sans Pro" w:hAnsi="Source Sans Pro"/>
                <w:i w:val="0"/>
                <w:strike/>
                <w:sz w:val="20"/>
                <w:rPrChange w:id="14050" w:author="mjsierra" w:date="2022-07-29T11:39:00Z">
                  <w:rPr>
                    <w:rFonts w:ascii="NewsGotT" w:hAnsi="NewsGotT"/>
                    <w:i w:val="0"/>
                    <w:sz w:val="20"/>
                  </w:rPr>
                </w:rPrChange>
              </w:rPr>
            </w:pPr>
          </w:p>
        </w:tc>
      </w:tr>
      <w:tr w:rsidR="00834ECC" w:rsidRPr="003238D3" w:rsidTr="00B20093">
        <w:tc>
          <w:tcPr>
            <w:tcW w:w="5000" w:type="pct"/>
            <w:shd w:val="clear" w:color="auto" w:fill="auto"/>
          </w:tcPr>
          <w:p w:rsidR="00834ECC" w:rsidRPr="00092A86"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4051" w:author="Javier Quintana Pérez" w:date="2022-12-01T18:15:00Z">
                  <w:rPr>
                    <w:rFonts w:ascii="NewsGotT" w:hAnsi="NewsGotT"/>
                    <w:i w:val="0"/>
                    <w:sz w:val="20"/>
                  </w:rPr>
                </w:rPrChange>
              </w:rPr>
            </w:pPr>
            <w:r w:rsidRPr="00D919CB">
              <w:rPr>
                <w:rFonts w:ascii="Source Sans Pro" w:hAnsi="Source Sans Pro"/>
                <w:i w:val="0"/>
                <w:sz w:val="20"/>
                <w:rPrChange w:id="14052" w:author="Javier Quintana Pérez" w:date="2022-12-01T18:15:00Z">
                  <w:rPr>
                    <w:rFonts w:ascii="NewsGotT" w:hAnsi="NewsGotT"/>
                    <w:i w:val="0"/>
                    <w:color w:val="0000FF"/>
                    <w:sz w:val="20"/>
                    <w:u w:val="single"/>
                  </w:rPr>
                </w:rPrChange>
              </w:rPr>
              <w:t xml:space="preserve">Control de recepción </w:t>
            </w:r>
            <w:del w:id="14053" w:author="Javier Quintana Pérez" w:date="2022-07-20T17:14:00Z">
              <w:r w:rsidRPr="00D919CB">
                <w:rPr>
                  <w:rFonts w:ascii="Source Sans Pro" w:hAnsi="Source Sans Pro"/>
                  <w:i w:val="0"/>
                  <w:sz w:val="20"/>
                  <w:rPrChange w:id="14054" w:author="Javier Quintana Pérez" w:date="2022-12-01T18:15:00Z">
                    <w:rPr>
                      <w:rFonts w:ascii="NewsGotT" w:hAnsi="NewsGotT"/>
                      <w:i w:val="0"/>
                      <w:color w:val="0000FF"/>
                      <w:sz w:val="20"/>
                      <w:u w:val="single"/>
                    </w:rPr>
                  </w:rPrChange>
                </w:rPr>
                <w:delText>de los componentes</w:delText>
              </w:r>
            </w:del>
            <w:ins w:id="14055" w:author="Javier Quintana Pérez" w:date="2022-07-20T17:14:00Z">
              <w:r w:rsidR="00BB32FA" w:rsidRPr="00092A86">
                <w:rPr>
                  <w:rFonts w:ascii="Source Sans Pro" w:hAnsi="Source Sans Pro"/>
                  <w:i w:val="0"/>
                  <w:sz w:val="20"/>
                </w:rPr>
                <w:t>materiales</w:t>
              </w:r>
            </w:ins>
            <w:r w:rsidRPr="00D919CB">
              <w:rPr>
                <w:rFonts w:ascii="Source Sans Pro" w:hAnsi="Source Sans Pro"/>
                <w:i w:val="0"/>
                <w:sz w:val="20"/>
                <w:rPrChange w:id="14056" w:author="Javier Quintana Pérez" w:date="2022-12-01T18:15:00Z">
                  <w:rPr>
                    <w:rFonts w:ascii="NewsGotT" w:hAnsi="NewsGotT"/>
                    <w:i w:val="0"/>
                    <w:color w:val="0000FF"/>
                    <w:sz w:val="20"/>
                    <w:u w:val="single"/>
                  </w:rPr>
                </w:rPrChange>
              </w:rPr>
              <w:t xml:space="preserve"> </w:t>
            </w:r>
            <w:del w:id="14057" w:author="Javier Quintana Pérez" w:date="2022-07-20T17:14:00Z">
              <w:r w:rsidRPr="00D919CB">
                <w:rPr>
                  <w:rFonts w:ascii="Source Sans Pro" w:hAnsi="Source Sans Pro"/>
                  <w:i w:val="0"/>
                  <w:sz w:val="20"/>
                  <w:rPrChange w:id="14058" w:author="Javier Quintana Pérez" w:date="2022-12-01T18:15:00Z">
                    <w:rPr>
                      <w:rFonts w:ascii="NewsGotT" w:hAnsi="NewsGotT"/>
                      <w:i w:val="0"/>
                      <w:color w:val="0000FF"/>
                      <w:sz w:val="20"/>
                      <w:u w:val="single"/>
                    </w:rPr>
                  </w:rPrChange>
                </w:rPr>
                <w:delText>de los elementos prefabricados</w:delText>
              </w:r>
            </w:del>
            <w:ins w:id="14059" w:author="Javier Quintana Pérez" w:date="2022-07-20T17:14:00Z">
              <w:r w:rsidR="00BB32FA" w:rsidRPr="00092A86">
                <w:rPr>
                  <w:rFonts w:ascii="Source Sans Pro" w:hAnsi="Source Sans Pro"/>
                  <w:i w:val="0"/>
                  <w:sz w:val="20"/>
                </w:rPr>
                <w:t>constituyentes</w:t>
              </w:r>
            </w:ins>
          </w:p>
          <w:p w:rsidR="00834ECC" w:rsidRPr="00092A86" w:rsidRDefault="00834ECC" w:rsidP="00834ECC">
            <w:pPr>
              <w:pStyle w:val="Textoindependiente"/>
              <w:ind w:left="720"/>
              <w:jc w:val="left"/>
              <w:rPr>
                <w:ins w:id="14060" w:author="Javier Quintana Pérez" w:date="2022-05-11T18:33:00Z"/>
                <w:rFonts w:ascii="Source Sans Pro" w:hAnsi="Source Sans Pro"/>
                <w:i w:val="0"/>
                <w:sz w:val="20"/>
              </w:rPr>
            </w:pPr>
          </w:p>
          <w:p w:rsidR="008A0DA4" w:rsidRPr="00092A86" w:rsidDel="00E706FA" w:rsidRDefault="008A0DA4" w:rsidP="00834ECC">
            <w:pPr>
              <w:pStyle w:val="Textoindependiente"/>
              <w:ind w:left="720"/>
              <w:jc w:val="left"/>
              <w:rPr>
                <w:del w:id="14061" w:author="Javier Quintana Pérez" w:date="2022-12-01T18:17:00Z"/>
                <w:rFonts w:ascii="Source Sans Pro" w:hAnsi="Source Sans Pro"/>
                <w:i w:val="0"/>
                <w:sz w:val="20"/>
                <w:rPrChange w:id="14062" w:author="Javier Quintana Pérez" w:date="2022-12-01T18:15:00Z">
                  <w:rPr>
                    <w:del w:id="14063" w:author="Javier Quintana Pérez" w:date="2022-12-01T18:17:00Z"/>
                    <w:rFonts w:ascii="NewsGotT" w:hAnsi="NewsGotT"/>
                    <w:i w:val="0"/>
                    <w:sz w:val="20"/>
                  </w:rPr>
                </w:rPrChange>
              </w:rPr>
            </w:pPr>
          </w:p>
          <w:p w:rsidR="00834ECC" w:rsidRPr="00092A86" w:rsidRDefault="00834ECC" w:rsidP="00834ECC">
            <w:pPr>
              <w:pStyle w:val="Textoindependiente"/>
              <w:ind w:left="720"/>
              <w:jc w:val="left"/>
              <w:rPr>
                <w:rFonts w:ascii="Source Sans Pro" w:hAnsi="Source Sans Pro"/>
                <w:i w:val="0"/>
                <w:sz w:val="20"/>
                <w:rPrChange w:id="14064" w:author="Javier Quintana Pérez" w:date="2022-12-01T18:15:00Z">
                  <w:rPr>
                    <w:rFonts w:ascii="NewsGotT" w:hAnsi="NewsGotT"/>
                    <w:i w:val="0"/>
                    <w:sz w:val="20"/>
                  </w:rPr>
                </w:rPrChange>
              </w:rPr>
            </w:pPr>
          </w:p>
        </w:tc>
      </w:tr>
      <w:tr w:rsidR="00834ECC" w:rsidRPr="003238D3" w:rsidTr="00B20093">
        <w:tc>
          <w:tcPr>
            <w:tcW w:w="5000" w:type="pct"/>
            <w:shd w:val="clear" w:color="auto" w:fill="auto"/>
          </w:tcPr>
          <w:p w:rsidR="00834ECC" w:rsidRPr="00092A86"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4065" w:author="Javier Quintana Pérez" w:date="2022-12-01T18:16:00Z">
                  <w:rPr>
                    <w:rFonts w:ascii="NewsGotT" w:hAnsi="NewsGotT"/>
                    <w:i w:val="0"/>
                    <w:sz w:val="20"/>
                  </w:rPr>
                </w:rPrChange>
              </w:rPr>
            </w:pPr>
            <w:r w:rsidRPr="00D919CB">
              <w:rPr>
                <w:rFonts w:ascii="Source Sans Pro" w:hAnsi="Source Sans Pro"/>
                <w:i w:val="0"/>
                <w:sz w:val="20"/>
                <w:rPrChange w:id="14066" w:author="Javier Quintana Pérez" w:date="2022-12-01T18:16:00Z">
                  <w:rPr>
                    <w:rFonts w:ascii="NewsGotT" w:hAnsi="NewsGotT"/>
                    <w:i w:val="0"/>
                    <w:color w:val="0000FF"/>
                    <w:sz w:val="20"/>
                    <w:u w:val="single"/>
                  </w:rPr>
                </w:rPrChange>
              </w:rPr>
              <w:t xml:space="preserve">Control de </w:t>
            </w:r>
            <w:del w:id="14067" w:author="Javier Quintana Pérez" w:date="2022-12-01T18:16:00Z">
              <w:r w:rsidRPr="00D919CB">
                <w:rPr>
                  <w:rFonts w:ascii="Source Sans Pro" w:hAnsi="Source Sans Pro"/>
                  <w:i w:val="0"/>
                  <w:sz w:val="20"/>
                  <w:rPrChange w:id="14068" w:author="Javier Quintana Pérez" w:date="2022-12-01T18:16:00Z">
                    <w:rPr>
                      <w:rFonts w:ascii="NewsGotT" w:hAnsi="NewsGotT"/>
                      <w:i w:val="0"/>
                      <w:color w:val="0000FF"/>
                      <w:sz w:val="20"/>
                      <w:u w:val="single"/>
                    </w:rPr>
                  </w:rPrChange>
                </w:rPr>
                <w:delText xml:space="preserve">la </w:delText>
              </w:r>
            </w:del>
            <w:r w:rsidRPr="00D919CB">
              <w:rPr>
                <w:rFonts w:ascii="Source Sans Pro" w:hAnsi="Source Sans Pro"/>
                <w:i w:val="0"/>
                <w:sz w:val="20"/>
                <w:rPrChange w:id="14069" w:author="Javier Quintana Pérez" w:date="2022-12-01T18:16:00Z">
                  <w:rPr>
                    <w:rFonts w:ascii="NewsGotT" w:hAnsi="NewsGotT"/>
                    <w:i w:val="0"/>
                    <w:color w:val="0000FF"/>
                    <w:sz w:val="20"/>
                    <w:u w:val="single"/>
                  </w:rPr>
                </w:rPrChange>
              </w:rPr>
              <w:t>ejecución</w:t>
            </w:r>
            <w:ins w:id="14070" w:author="Javier Quintana Pérez" w:date="2022-07-20T17:15:00Z">
              <w:r w:rsidR="00BB32FA" w:rsidRPr="00092A86">
                <w:rPr>
                  <w:rFonts w:ascii="Source Sans Pro" w:hAnsi="Source Sans Pro"/>
                  <w:i w:val="0"/>
                  <w:sz w:val="20"/>
                </w:rPr>
                <w:t xml:space="preserve"> </w:t>
              </w:r>
              <w:r w:rsidRPr="00D919CB">
                <w:rPr>
                  <w:rFonts w:ascii="Source Sans Pro" w:hAnsi="Source Sans Pro"/>
                  <w:i w:val="0"/>
                  <w:sz w:val="20"/>
                  <w:rPrChange w:id="14071" w:author="Javier Quintana Pérez" w:date="2022-12-01T18:16:00Z">
                    <w:rPr>
                      <w:rFonts w:ascii="Source Sans Pro" w:hAnsi="Source Sans Pro"/>
                      <w:i w:val="0"/>
                      <w:color w:val="0000FF"/>
                      <w:sz w:val="20"/>
                      <w:u w:val="single"/>
                    </w:rPr>
                  </w:rPrChange>
                </w:rPr>
                <w:t>de los prefabricados a suministrar</w:t>
              </w:r>
              <w:del w:id="14072" w:author="mjsierra" w:date="2023-02-02T10:56:00Z">
                <w:r w:rsidRPr="00D919CB" w:rsidDel="00236DFF">
                  <w:rPr>
                    <w:rFonts w:ascii="Source Sans Pro" w:hAnsi="Source Sans Pro"/>
                    <w:i w:val="0"/>
                    <w:sz w:val="20"/>
                    <w:rPrChange w:id="14073" w:author="Javier Quintana Pérez" w:date="2022-12-01T18:16:00Z">
                      <w:rPr>
                        <w:rFonts w:ascii="Source Sans Pro" w:hAnsi="Source Sans Pro"/>
                        <w:i w:val="0"/>
                        <w:color w:val="0000FF"/>
                        <w:sz w:val="20"/>
                        <w:u w:val="single"/>
                      </w:rPr>
                    </w:rPrChange>
                  </w:rPr>
                  <w:delText xml:space="preserve"> </w:delText>
                </w:r>
              </w:del>
              <w:r w:rsidRPr="00D919CB">
                <w:rPr>
                  <w:rFonts w:ascii="Source Sans Pro" w:hAnsi="Source Sans Pro"/>
                  <w:i w:val="0"/>
                  <w:sz w:val="20"/>
                  <w:rPrChange w:id="14074" w:author="Javier Quintana Pérez" w:date="2022-12-01T18:16:00Z">
                    <w:rPr>
                      <w:rFonts w:ascii="Source Sans Pro" w:hAnsi="Source Sans Pro"/>
                      <w:i w:val="0"/>
                      <w:color w:val="0000FF"/>
                      <w:sz w:val="20"/>
                      <w:u w:val="single"/>
                    </w:rPr>
                  </w:rPrChange>
                </w:rPr>
                <w:t xml:space="preserve"> a obra</w:t>
              </w:r>
            </w:ins>
          </w:p>
          <w:p w:rsidR="00834ECC" w:rsidRPr="009A7FC1" w:rsidRDefault="00834ECC" w:rsidP="00834ECC">
            <w:pPr>
              <w:pStyle w:val="Textoindependiente"/>
              <w:ind w:left="720"/>
              <w:jc w:val="left"/>
              <w:rPr>
                <w:rFonts w:ascii="Source Sans Pro" w:hAnsi="Source Sans Pro"/>
                <w:i w:val="0"/>
                <w:strike/>
                <w:sz w:val="20"/>
                <w:rPrChange w:id="14075" w:author="mjsierra" w:date="2022-07-29T11:39:00Z">
                  <w:rPr>
                    <w:rFonts w:ascii="NewsGotT" w:hAnsi="NewsGotT"/>
                    <w:i w:val="0"/>
                    <w:sz w:val="20"/>
                  </w:rPr>
                </w:rPrChange>
              </w:rPr>
            </w:pPr>
          </w:p>
          <w:p w:rsidR="00834ECC" w:rsidRPr="009A7FC1" w:rsidRDefault="00834ECC" w:rsidP="00834ECC">
            <w:pPr>
              <w:pStyle w:val="Textoindependiente"/>
              <w:ind w:left="720"/>
              <w:jc w:val="left"/>
              <w:rPr>
                <w:rFonts w:ascii="Source Sans Pro" w:hAnsi="Source Sans Pro"/>
                <w:i w:val="0"/>
                <w:strike/>
                <w:sz w:val="20"/>
                <w:rPrChange w:id="14076" w:author="mjsierra" w:date="2022-07-29T11:39:00Z">
                  <w:rPr>
                    <w:rFonts w:ascii="NewsGotT" w:hAnsi="NewsGotT"/>
                    <w:i w:val="0"/>
                    <w:sz w:val="20"/>
                  </w:rPr>
                </w:rPrChange>
              </w:rPr>
            </w:pPr>
          </w:p>
        </w:tc>
      </w:tr>
      <w:tr w:rsidR="00834ECC" w:rsidRPr="003238D3" w:rsidTr="00B20093">
        <w:tc>
          <w:tcPr>
            <w:tcW w:w="5000" w:type="pct"/>
            <w:shd w:val="clear" w:color="auto" w:fill="auto"/>
          </w:tcPr>
          <w:p w:rsidR="00834ECC" w:rsidRPr="00092A86"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4077" w:author="Javier Quintana Pérez" w:date="2022-12-01T18:16:00Z">
                  <w:rPr>
                    <w:rFonts w:ascii="NewsGotT" w:hAnsi="NewsGotT"/>
                    <w:i w:val="0"/>
                    <w:sz w:val="20"/>
                  </w:rPr>
                </w:rPrChange>
              </w:rPr>
            </w:pPr>
            <w:r w:rsidRPr="00D919CB">
              <w:rPr>
                <w:rFonts w:ascii="Source Sans Pro" w:hAnsi="Source Sans Pro"/>
                <w:i w:val="0"/>
                <w:sz w:val="20"/>
                <w:rPrChange w:id="14078" w:author="Javier Quintana Pérez" w:date="2022-12-01T18:16:00Z">
                  <w:rPr>
                    <w:rFonts w:ascii="NewsGotT" w:hAnsi="NewsGotT"/>
                    <w:i w:val="0"/>
                    <w:color w:val="0000FF"/>
                    <w:sz w:val="20"/>
                    <w:u w:val="single"/>
                  </w:rPr>
                </w:rPrChange>
              </w:rPr>
              <w:t>Control del producto acabado</w:t>
            </w:r>
          </w:p>
          <w:p w:rsidR="00834ECC" w:rsidRPr="009A7FC1" w:rsidRDefault="00834ECC" w:rsidP="00834ECC">
            <w:pPr>
              <w:pStyle w:val="Textoindependiente"/>
              <w:ind w:left="720"/>
              <w:jc w:val="left"/>
              <w:rPr>
                <w:rFonts w:ascii="Source Sans Pro" w:hAnsi="Source Sans Pro"/>
                <w:i w:val="0"/>
                <w:strike/>
                <w:sz w:val="20"/>
                <w:rPrChange w:id="14079" w:author="mjsierra" w:date="2022-07-29T11:39:00Z">
                  <w:rPr>
                    <w:rFonts w:ascii="NewsGotT" w:hAnsi="NewsGotT"/>
                    <w:i w:val="0"/>
                    <w:sz w:val="20"/>
                  </w:rPr>
                </w:rPrChange>
              </w:rPr>
            </w:pPr>
          </w:p>
          <w:p w:rsidR="00834ECC" w:rsidRPr="009A7FC1" w:rsidRDefault="00834ECC" w:rsidP="00834ECC">
            <w:pPr>
              <w:pStyle w:val="Textoindependiente"/>
              <w:ind w:left="720"/>
              <w:jc w:val="left"/>
              <w:rPr>
                <w:rFonts w:ascii="Source Sans Pro" w:hAnsi="Source Sans Pro"/>
                <w:i w:val="0"/>
                <w:strike/>
                <w:sz w:val="20"/>
                <w:rPrChange w:id="14080" w:author="mjsierra" w:date="2022-07-29T11:39:00Z">
                  <w:rPr>
                    <w:rFonts w:ascii="NewsGotT" w:hAnsi="NewsGotT"/>
                    <w:i w:val="0"/>
                    <w:sz w:val="20"/>
                  </w:rPr>
                </w:rPrChange>
              </w:rPr>
            </w:pPr>
          </w:p>
        </w:tc>
      </w:tr>
      <w:tr w:rsidR="00834ECC" w:rsidRPr="003238D3" w:rsidTr="00B20093">
        <w:tc>
          <w:tcPr>
            <w:tcW w:w="5000" w:type="pct"/>
            <w:shd w:val="clear" w:color="auto" w:fill="auto"/>
          </w:tcPr>
          <w:p w:rsidR="00834ECC" w:rsidRPr="00E706FA"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4081" w:author="Javier Quintana Pérez" w:date="2022-12-01T18:17:00Z">
                  <w:rPr>
                    <w:rFonts w:ascii="NewsGotT" w:hAnsi="NewsGotT"/>
                    <w:i w:val="0"/>
                    <w:sz w:val="20"/>
                  </w:rPr>
                </w:rPrChange>
              </w:rPr>
            </w:pPr>
            <w:r w:rsidRPr="00D919CB">
              <w:rPr>
                <w:rFonts w:ascii="Source Sans Pro" w:hAnsi="Source Sans Pro"/>
                <w:i w:val="0"/>
                <w:sz w:val="20"/>
                <w:rPrChange w:id="14082" w:author="Javier Quintana Pérez" w:date="2022-12-01T18:17:00Z">
                  <w:rPr>
                    <w:rFonts w:ascii="NewsGotT" w:hAnsi="NewsGotT"/>
                    <w:i w:val="0"/>
                    <w:color w:val="0000FF"/>
                    <w:sz w:val="20"/>
                    <w:u w:val="single"/>
                  </w:rPr>
                </w:rPrChange>
              </w:rPr>
              <w:t>DOCUMENTACIÓN</w:t>
            </w:r>
            <w:del w:id="14083" w:author="Javier Quintana Pérez" w:date="2022-12-01T18:17:00Z">
              <w:r w:rsidRPr="00D919CB">
                <w:rPr>
                  <w:rFonts w:ascii="Source Sans Pro" w:hAnsi="Source Sans Pro"/>
                  <w:i w:val="0"/>
                  <w:sz w:val="20"/>
                  <w:rPrChange w:id="14084" w:author="Javier Quintana Pérez" w:date="2022-12-01T18:17:00Z">
                    <w:rPr>
                      <w:rFonts w:ascii="NewsGotT" w:hAnsi="NewsGotT"/>
                      <w:i w:val="0"/>
                      <w:color w:val="0000FF"/>
                      <w:sz w:val="20"/>
                      <w:u w:val="single"/>
                    </w:rPr>
                  </w:rPrChange>
                </w:rPr>
                <w:delText xml:space="preserve"> Y TRAZABILIDAD</w:delText>
              </w:r>
            </w:del>
          </w:p>
          <w:p w:rsidR="00834ECC" w:rsidRPr="009A7FC1" w:rsidRDefault="00834ECC" w:rsidP="00834ECC">
            <w:pPr>
              <w:pStyle w:val="Textoindependiente"/>
              <w:jc w:val="left"/>
              <w:rPr>
                <w:rFonts w:ascii="Source Sans Pro" w:hAnsi="Source Sans Pro"/>
                <w:i w:val="0"/>
                <w:strike/>
                <w:sz w:val="20"/>
                <w:rPrChange w:id="14085" w:author="mjsierra" w:date="2022-07-29T11:39:00Z">
                  <w:rPr>
                    <w:rFonts w:ascii="NewsGotT" w:hAnsi="NewsGotT"/>
                    <w:i w:val="0"/>
                    <w:sz w:val="20"/>
                  </w:rPr>
                </w:rPrChange>
              </w:rPr>
            </w:pPr>
          </w:p>
          <w:p w:rsidR="00834ECC" w:rsidRPr="009A7FC1" w:rsidRDefault="00834ECC" w:rsidP="00834ECC">
            <w:pPr>
              <w:pStyle w:val="Textoindependiente"/>
              <w:jc w:val="left"/>
              <w:rPr>
                <w:rFonts w:ascii="Source Sans Pro" w:hAnsi="Source Sans Pro"/>
                <w:i w:val="0"/>
                <w:strike/>
                <w:sz w:val="20"/>
                <w:rPrChange w:id="14086" w:author="mjsierra" w:date="2022-07-29T11:39:00Z">
                  <w:rPr>
                    <w:rFonts w:ascii="NewsGotT" w:hAnsi="NewsGotT"/>
                    <w:i w:val="0"/>
                    <w:sz w:val="20"/>
                  </w:rPr>
                </w:rPrChange>
              </w:rPr>
            </w:pPr>
          </w:p>
        </w:tc>
      </w:tr>
      <w:tr w:rsidR="00E706FA" w:rsidRPr="003238D3" w:rsidTr="00B20093">
        <w:trPr>
          <w:ins w:id="14087" w:author="Javier Quintana Pérez" w:date="2022-12-01T18:17:00Z"/>
        </w:trPr>
        <w:tc>
          <w:tcPr>
            <w:tcW w:w="5000" w:type="pct"/>
            <w:shd w:val="clear" w:color="auto" w:fill="auto"/>
          </w:tcPr>
          <w:p w:rsidR="00E706FA" w:rsidRPr="00CF6ED3" w:rsidRDefault="00E706FA" w:rsidP="00E706FA">
            <w:pPr>
              <w:pStyle w:val="Textoindependiente"/>
              <w:numPr>
                <w:ilvl w:val="0"/>
                <w:numId w:val="9"/>
              </w:numPr>
              <w:tabs>
                <w:tab w:val="clear" w:pos="567"/>
              </w:tabs>
              <w:spacing w:line="240" w:lineRule="auto"/>
              <w:jc w:val="left"/>
              <w:rPr>
                <w:ins w:id="14088" w:author="Javier Quintana Pérez" w:date="2022-12-01T18:17:00Z"/>
                <w:rFonts w:ascii="Source Sans Pro" w:hAnsi="Source Sans Pro"/>
                <w:i w:val="0"/>
                <w:sz w:val="20"/>
              </w:rPr>
            </w:pPr>
            <w:ins w:id="14089" w:author="Javier Quintana Pérez" w:date="2022-12-01T18:18:00Z">
              <w:r>
                <w:rPr>
                  <w:rFonts w:ascii="Source Sans Pro" w:hAnsi="Source Sans Pro"/>
                  <w:i w:val="0"/>
                  <w:sz w:val="20"/>
                </w:rPr>
                <w:t>Documentación previa del suministro</w:t>
              </w:r>
            </w:ins>
          </w:p>
          <w:p w:rsidR="00E706FA" w:rsidRDefault="00E706FA" w:rsidP="00E706FA">
            <w:pPr>
              <w:pStyle w:val="Textoindependiente"/>
              <w:tabs>
                <w:tab w:val="clear" w:pos="567"/>
              </w:tabs>
              <w:spacing w:line="240" w:lineRule="auto"/>
              <w:jc w:val="left"/>
              <w:rPr>
                <w:ins w:id="14090" w:author="Javier Quintana Pérez" w:date="2022-12-01T18:17:00Z"/>
                <w:rFonts w:ascii="Source Sans Pro" w:hAnsi="Source Sans Pro"/>
                <w:i w:val="0"/>
                <w:sz w:val="20"/>
              </w:rPr>
            </w:pPr>
          </w:p>
          <w:p w:rsidR="00E706FA" w:rsidRDefault="00E706FA" w:rsidP="00E706FA">
            <w:pPr>
              <w:pStyle w:val="Textoindependiente"/>
              <w:tabs>
                <w:tab w:val="clear" w:pos="567"/>
              </w:tabs>
              <w:spacing w:line="240" w:lineRule="auto"/>
              <w:jc w:val="left"/>
              <w:rPr>
                <w:ins w:id="14091" w:author="Javier Quintana Pérez" w:date="2022-12-01T18:17:00Z"/>
                <w:rFonts w:ascii="Source Sans Pro" w:hAnsi="Source Sans Pro"/>
                <w:i w:val="0"/>
                <w:sz w:val="20"/>
              </w:rPr>
            </w:pPr>
          </w:p>
          <w:p w:rsidR="00000000" w:rsidRDefault="00C3369D">
            <w:pPr>
              <w:pStyle w:val="Textoindependiente"/>
              <w:tabs>
                <w:tab w:val="clear" w:pos="567"/>
              </w:tabs>
              <w:spacing w:line="240" w:lineRule="auto"/>
              <w:jc w:val="left"/>
              <w:rPr>
                <w:ins w:id="14092" w:author="Javier Quintana Pérez" w:date="2022-12-01T18:17:00Z"/>
                <w:rFonts w:ascii="Source Sans Pro" w:hAnsi="Source Sans Pro"/>
                <w:i w:val="0"/>
                <w:sz w:val="20"/>
              </w:rPr>
              <w:pPrChange w:id="14093" w:author="Javier Quintana Pérez" w:date="2022-12-01T18:17:00Z">
                <w:pPr>
                  <w:pStyle w:val="Textoindependiente"/>
                  <w:numPr>
                    <w:numId w:val="9"/>
                  </w:numPr>
                  <w:tabs>
                    <w:tab w:val="clear" w:pos="567"/>
                  </w:tabs>
                  <w:spacing w:line="240" w:lineRule="auto"/>
                  <w:ind w:left="720" w:hanging="360"/>
                  <w:jc w:val="left"/>
                </w:pPr>
              </w:pPrChange>
            </w:pPr>
          </w:p>
        </w:tc>
      </w:tr>
      <w:tr w:rsidR="00834ECC" w:rsidRPr="003238D3" w:rsidTr="00B20093">
        <w:tc>
          <w:tcPr>
            <w:tcW w:w="5000" w:type="pct"/>
            <w:shd w:val="clear" w:color="auto" w:fill="auto"/>
          </w:tcPr>
          <w:p w:rsidR="00834ECC" w:rsidRPr="00E706FA"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4094" w:author="Javier Quintana Pérez" w:date="2022-12-01T18:18:00Z">
                  <w:rPr>
                    <w:rFonts w:ascii="NewsGotT" w:hAnsi="NewsGotT"/>
                    <w:i w:val="0"/>
                    <w:sz w:val="20"/>
                  </w:rPr>
                </w:rPrChange>
              </w:rPr>
            </w:pPr>
            <w:r w:rsidRPr="00D919CB">
              <w:rPr>
                <w:rFonts w:ascii="Source Sans Pro" w:hAnsi="Source Sans Pro"/>
                <w:i w:val="0"/>
                <w:sz w:val="20"/>
                <w:rPrChange w:id="14095" w:author="Javier Quintana Pérez" w:date="2022-12-01T18:18:00Z">
                  <w:rPr>
                    <w:rFonts w:ascii="NewsGotT" w:hAnsi="NewsGotT"/>
                    <w:i w:val="0"/>
                    <w:color w:val="0000FF"/>
                    <w:sz w:val="20"/>
                    <w:u w:val="single"/>
                  </w:rPr>
                </w:rPrChange>
              </w:rPr>
              <w:t>D</w:t>
            </w:r>
            <w:del w:id="14096" w:author="Javier Quintana Pérez" w:date="2022-12-01T18:18:00Z">
              <w:r w:rsidRPr="00D919CB">
                <w:rPr>
                  <w:rFonts w:ascii="Source Sans Pro" w:hAnsi="Source Sans Pro"/>
                  <w:i w:val="0"/>
                  <w:sz w:val="20"/>
                  <w:rPrChange w:id="14097" w:author="Javier Quintana Pérez" w:date="2022-12-01T18:18:00Z">
                    <w:rPr>
                      <w:rFonts w:ascii="NewsGotT" w:hAnsi="NewsGotT"/>
                      <w:i w:val="0"/>
                      <w:color w:val="0000FF"/>
                      <w:sz w:val="20"/>
                      <w:u w:val="single"/>
                    </w:rPr>
                  </w:rPrChange>
                </w:rPr>
                <w:delText xml:space="preserve">OCUMENTACIÓN MARCADO </w:delText>
              </w:r>
            </w:del>
            <w:del w:id="14098" w:author="Javier Quintana Pérez" w:date="2022-07-20T17:16:00Z">
              <w:r w:rsidRPr="00D919CB">
                <w:rPr>
                  <w:rFonts w:ascii="Source Sans Pro" w:hAnsi="Source Sans Pro"/>
                  <w:i w:val="0"/>
                  <w:sz w:val="20"/>
                  <w:rPrChange w:id="14099" w:author="Javier Quintana Pérez" w:date="2022-12-01T18:18:00Z">
                    <w:rPr>
                      <w:rFonts w:ascii="NewsGotT" w:hAnsi="NewsGotT"/>
                      <w:i w:val="0"/>
                      <w:color w:val="0000FF"/>
                      <w:sz w:val="20"/>
                      <w:u w:val="single"/>
                    </w:rPr>
                  </w:rPrChange>
                </w:rPr>
                <w:delText>CE</w:delText>
              </w:r>
            </w:del>
            <w:ins w:id="14100" w:author="Javier Quintana Pérez" w:date="2022-07-20T17:16:00Z">
              <w:r w:rsidRPr="00D919CB">
                <w:rPr>
                  <w:rFonts w:ascii="Source Sans Pro" w:hAnsi="Source Sans Pro"/>
                  <w:i w:val="0"/>
                  <w:sz w:val="20"/>
                  <w:rPrChange w:id="14101" w:author="Javier Quintana Pérez" w:date="2022-12-01T18:18:00Z">
                    <w:rPr>
                      <w:rFonts w:ascii="Source Sans Pro" w:hAnsi="Source Sans Pro"/>
                      <w:i w:val="0"/>
                      <w:strike/>
                      <w:color w:val="0000FF"/>
                      <w:sz w:val="20"/>
                      <w:u w:val="single"/>
                    </w:rPr>
                  </w:rPrChange>
                </w:rPr>
                <w:t xml:space="preserve">ocumentación </w:t>
              </w:r>
            </w:ins>
            <w:ins w:id="14102" w:author="Javier Quintana Pérez" w:date="2022-12-01T18:18:00Z">
              <w:r w:rsidRPr="00D919CB">
                <w:rPr>
                  <w:rFonts w:ascii="Source Sans Pro" w:hAnsi="Source Sans Pro"/>
                  <w:i w:val="0"/>
                  <w:sz w:val="20"/>
                  <w:rPrChange w:id="14103" w:author="Javier Quintana Pérez" w:date="2022-12-01T18:18:00Z">
                    <w:rPr>
                      <w:rFonts w:ascii="Source Sans Pro" w:hAnsi="Source Sans Pro"/>
                      <w:i w:val="0"/>
                      <w:strike/>
                      <w:color w:val="FF0000"/>
                      <w:sz w:val="20"/>
                      <w:u w:val="single"/>
                    </w:rPr>
                  </w:rPrChange>
                </w:rPr>
                <w:t>durante el suministro</w:t>
              </w:r>
            </w:ins>
          </w:p>
          <w:p w:rsidR="00834ECC" w:rsidRPr="009A7FC1" w:rsidRDefault="00834ECC" w:rsidP="00834ECC">
            <w:pPr>
              <w:pStyle w:val="Textoindependiente"/>
              <w:jc w:val="left"/>
              <w:rPr>
                <w:rFonts w:ascii="Source Sans Pro" w:hAnsi="Source Sans Pro"/>
                <w:i w:val="0"/>
                <w:strike/>
                <w:sz w:val="20"/>
                <w:rPrChange w:id="14104" w:author="mjsierra" w:date="2022-07-29T11:39:00Z">
                  <w:rPr>
                    <w:rFonts w:ascii="NewsGotT" w:hAnsi="NewsGotT"/>
                    <w:i w:val="0"/>
                    <w:sz w:val="20"/>
                  </w:rPr>
                </w:rPrChange>
              </w:rPr>
            </w:pPr>
          </w:p>
          <w:p w:rsidR="00834ECC" w:rsidRPr="009A7FC1" w:rsidRDefault="00834ECC" w:rsidP="00834ECC">
            <w:pPr>
              <w:pStyle w:val="Textoindependiente"/>
              <w:jc w:val="left"/>
              <w:rPr>
                <w:rFonts w:ascii="Source Sans Pro" w:hAnsi="Source Sans Pro"/>
                <w:i w:val="0"/>
                <w:strike/>
                <w:sz w:val="20"/>
                <w:rPrChange w:id="14105" w:author="mjsierra" w:date="2022-07-29T11:39:00Z">
                  <w:rPr>
                    <w:rFonts w:ascii="NewsGotT" w:hAnsi="NewsGotT"/>
                    <w:i w:val="0"/>
                    <w:sz w:val="20"/>
                  </w:rPr>
                </w:rPrChange>
              </w:rPr>
            </w:pPr>
          </w:p>
        </w:tc>
      </w:tr>
      <w:tr w:rsidR="00E80BCF" w:rsidRPr="003238D3" w:rsidTr="00B20093">
        <w:trPr>
          <w:ins w:id="14106" w:author="Javier Quintana Pérez" w:date="2022-12-01T18:22:00Z"/>
        </w:trPr>
        <w:tc>
          <w:tcPr>
            <w:tcW w:w="5000" w:type="pct"/>
            <w:shd w:val="clear" w:color="auto" w:fill="auto"/>
          </w:tcPr>
          <w:p w:rsidR="00000000" w:rsidRDefault="00E80BCF">
            <w:pPr>
              <w:pStyle w:val="Textoindependiente"/>
              <w:numPr>
                <w:ilvl w:val="0"/>
                <w:numId w:val="9"/>
              </w:numPr>
              <w:tabs>
                <w:tab w:val="clear" w:pos="567"/>
              </w:tabs>
              <w:spacing w:line="240" w:lineRule="auto"/>
              <w:jc w:val="left"/>
              <w:rPr>
                <w:ins w:id="14107" w:author="Javier Quintana Pérez" w:date="2022-12-01T18:22:00Z"/>
                <w:rFonts w:ascii="Source Sans Pro" w:hAnsi="Source Sans Pro"/>
                <w:i w:val="0"/>
                <w:strike/>
                <w:sz w:val="20"/>
              </w:rPr>
              <w:pPrChange w:id="14108" w:author="Javier Quintana Pérez" w:date="2022-12-01T18:22:00Z">
                <w:pPr>
                  <w:pStyle w:val="Textoindependiente"/>
                  <w:tabs>
                    <w:tab w:val="clear" w:pos="567"/>
                  </w:tabs>
                  <w:spacing w:line="240" w:lineRule="auto"/>
                  <w:jc w:val="left"/>
                </w:pPr>
              </w:pPrChange>
            </w:pPr>
            <w:ins w:id="14109" w:author="Javier Quintana Pérez" w:date="2022-12-01T18:23:00Z">
              <w:r w:rsidRPr="00E80BCF">
                <w:rPr>
                  <w:rFonts w:ascii="Source Sans Pro" w:hAnsi="Source Sans Pro"/>
                  <w:i w:val="0"/>
                  <w:sz w:val="20"/>
                </w:rPr>
                <w:t>Documentación final del suministro</w:t>
              </w:r>
            </w:ins>
            <w:ins w:id="14110" w:author="Javier Quintana Pérez" w:date="2022-12-01T18:24:00Z">
              <w:r w:rsidRPr="00E80BCF">
                <w:rPr>
                  <w:rFonts w:ascii="Source Sans Pro" w:hAnsi="Source Sans Pro"/>
                  <w:i w:val="0"/>
                  <w:sz w:val="20"/>
                </w:rPr>
                <w:t>. Certificado final de suministro (modelo)</w:t>
              </w:r>
            </w:ins>
          </w:p>
          <w:p w:rsidR="00E80BCF" w:rsidRDefault="00E80BCF" w:rsidP="00E80BCF">
            <w:pPr>
              <w:pStyle w:val="Textoindependiente"/>
              <w:tabs>
                <w:tab w:val="clear" w:pos="567"/>
              </w:tabs>
              <w:spacing w:line="240" w:lineRule="auto"/>
              <w:jc w:val="left"/>
              <w:rPr>
                <w:ins w:id="14111" w:author="Javier Quintana Pérez" w:date="2022-12-01T18:22:00Z"/>
                <w:rFonts w:ascii="Source Sans Pro" w:hAnsi="Source Sans Pro"/>
                <w:i w:val="0"/>
                <w:strike/>
                <w:sz w:val="20"/>
              </w:rPr>
            </w:pPr>
          </w:p>
          <w:p w:rsidR="00E80BCF" w:rsidRDefault="00E80BCF" w:rsidP="00E80BCF">
            <w:pPr>
              <w:pStyle w:val="Textoindependiente"/>
              <w:tabs>
                <w:tab w:val="clear" w:pos="567"/>
              </w:tabs>
              <w:spacing w:line="240" w:lineRule="auto"/>
              <w:jc w:val="left"/>
              <w:rPr>
                <w:ins w:id="14112" w:author="Javier Quintana Pérez" w:date="2022-12-01T18:22:00Z"/>
                <w:rFonts w:ascii="Source Sans Pro" w:hAnsi="Source Sans Pro"/>
                <w:i w:val="0"/>
                <w:strike/>
                <w:sz w:val="20"/>
              </w:rPr>
            </w:pPr>
          </w:p>
          <w:p w:rsidR="00000000" w:rsidRDefault="00C3369D">
            <w:pPr>
              <w:pStyle w:val="Textoindependiente"/>
              <w:tabs>
                <w:tab w:val="clear" w:pos="567"/>
              </w:tabs>
              <w:spacing w:line="240" w:lineRule="auto"/>
              <w:jc w:val="left"/>
              <w:rPr>
                <w:ins w:id="14113" w:author="Javier Quintana Pérez" w:date="2022-12-01T18:22:00Z"/>
                <w:rFonts w:ascii="Source Sans Pro" w:hAnsi="Source Sans Pro"/>
                <w:i w:val="0"/>
                <w:strike/>
                <w:sz w:val="20"/>
              </w:rPr>
              <w:pPrChange w:id="14114" w:author="Javier Quintana Pérez" w:date="2022-12-01T18:22:00Z">
                <w:pPr>
                  <w:pStyle w:val="Textoindependiente"/>
                  <w:numPr>
                    <w:numId w:val="9"/>
                  </w:numPr>
                  <w:tabs>
                    <w:tab w:val="clear" w:pos="567"/>
                  </w:tabs>
                  <w:spacing w:line="240" w:lineRule="auto"/>
                  <w:ind w:left="720" w:hanging="360"/>
                  <w:jc w:val="left"/>
                </w:pPr>
              </w:pPrChange>
            </w:pPr>
          </w:p>
        </w:tc>
      </w:tr>
      <w:tr w:rsidR="00E80BCF" w:rsidRPr="003238D3" w:rsidTr="00B20093">
        <w:trPr>
          <w:ins w:id="14115" w:author="Javier Quintana Pérez" w:date="2022-12-01T18:25:00Z"/>
        </w:trPr>
        <w:tc>
          <w:tcPr>
            <w:tcW w:w="5000" w:type="pct"/>
            <w:shd w:val="clear" w:color="auto" w:fill="auto"/>
          </w:tcPr>
          <w:p w:rsidR="00E80BCF" w:rsidRPr="00B73E61" w:rsidRDefault="00D919CB" w:rsidP="00834ECC">
            <w:pPr>
              <w:pStyle w:val="Textoindependiente"/>
              <w:numPr>
                <w:ilvl w:val="0"/>
                <w:numId w:val="9"/>
              </w:numPr>
              <w:tabs>
                <w:tab w:val="clear" w:pos="567"/>
              </w:tabs>
              <w:spacing w:line="240" w:lineRule="auto"/>
              <w:jc w:val="left"/>
              <w:rPr>
                <w:ins w:id="14116" w:author="Javier Quintana Pérez" w:date="2022-12-01T18:25:00Z"/>
                <w:rFonts w:ascii="Source Sans Pro" w:hAnsi="Source Sans Pro"/>
                <w:i w:val="0"/>
                <w:sz w:val="20"/>
                <w:rPrChange w:id="14117" w:author="Javier Quintana Pérez" w:date="2022-12-01T18:25:00Z">
                  <w:rPr>
                    <w:ins w:id="14118" w:author="Javier Quintana Pérez" w:date="2022-12-01T18:25:00Z"/>
                    <w:rFonts w:ascii="Source Sans Pro" w:hAnsi="Source Sans Pro"/>
                    <w:i w:val="0"/>
                    <w:strike/>
                    <w:sz w:val="20"/>
                  </w:rPr>
                </w:rPrChange>
              </w:rPr>
            </w:pPr>
            <w:ins w:id="14119" w:author="Javier Quintana Pérez" w:date="2022-12-01T18:25:00Z">
              <w:r w:rsidRPr="00D919CB">
                <w:rPr>
                  <w:rFonts w:ascii="Source Sans Pro" w:hAnsi="Source Sans Pro"/>
                  <w:i w:val="0"/>
                  <w:sz w:val="20"/>
                  <w:rPrChange w:id="14120" w:author="Javier Quintana Pérez" w:date="2022-12-01T18:25:00Z">
                    <w:rPr>
                      <w:rFonts w:ascii="Source Sans Pro" w:hAnsi="Source Sans Pro"/>
                      <w:i w:val="0"/>
                      <w:strike/>
                      <w:color w:val="0000FF"/>
                      <w:sz w:val="20"/>
                      <w:u w:val="single"/>
                    </w:rPr>
                  </w:rPrChange>
                </w:rPr>
                <w:t>Documentación técnica relativa al montaje de elementos prefabricados</w:t>
              </w:r>
            </w:ins>
          </w:p>
          <w:p w:rsidR="00E80BCF" w:rsidRDefault="00E80BCF" w:rsidP="00E80BCF">
            <w:pPr>
              <w:pStyle w:val="Textoindependiente"/>
              <w:tabs>
                <w:tab w:val="clear" w:pos="567"/>
              </w:tabs>
              <w:spacing w:line="240" w:lineRule="auto"/>
              <w:jc w:val="left"/>
              <w:rPr>
                <w:ins w:id="14121" w:author="Javier Quintana Pérez" w:date="2022-12-01T18:25:00Z"/>
                <w:rFonts w:ascii="Source Sans Pro" w:hAnsi="Source Sans Pro"/>
                <w:i w:val="0"/>
                <w:strike/>
                <w:sz w:val="20"/>
              </w:rPr>
            </w:pPr>
          </w:p>
          <w:p w:rsidR="00E80BCF" w:rsidRDefault="00E80BCF" w:rsidP="00E80BCF">
            <w:pPr>
              <w:pStyle w:val="Textoindependiente"/>
              <w:tabs>
                <w:tab w:val="clear" w:pos="567"/>
              </w:tabs>
              <w:spacing w:line="240" w:lineRule="auto"/>
              <w:jc w:val="left"/>
              <w:rPr>
                <w:ins w:id="14122" w:author="Javier Quintana Pérez" w:date="2022-12-01T18:25:00Z"/>
                <w:rFonts w:ascii="Source Sans Pro" w:hAnsi="Source Sans Pro"/>
                <w:i w:val="0"/>
                <w:strike/>
                <w:sz w:val="20"/>
              </w:rPr>
            </w:pPr>
          </w:p>
          <w:p w:rsidR="00000000" w:rsidRDefault="00C3369D">
            <w:pPr>
              <w:pStyle w:val="Textoindependiente"/>
              <w:tabs>
                <w:tab w:val="clear" w:pos="567"/>
              </w:tabs>
              <w:spacing w:line="240" w:lineRule="auto"/>
              <w:jc w:val="left"/>
              <w:rPr>
                <w:ins w:id="14123" w:author="Javier Quintana Pérez" w:date="2022-12-01T18:25:00Z"/>
                <w:rFonts w:ascii="Source Sans Pro" w:hAnsi="Source Sans Pro"/>
                <w:i w:val="0"/>
                <w:strike/>
                <w:sz w:val="20"/>
              </w:rPr>
              <w:pPrChange w:id="14124" w:author="Javier Quintana Pérez" w:date="2022-12-01T18:25:00Z">
                <w:pPr>
                  <w:pStyle w:val="Textoindependiente"/>
                  <w:numPr>
                    <w:numId w:val="9"/>
                  </w:numPr>
                  <w:tabs>
                    <w:tab w:val="clear" w:pos="567"/>
                  </w:tabs>
                  <w:spacing w:line="240" w:lineRule="auto"/>
                  <w:ind w:left="720" w:hanging="360"/>
                  <w:jc w:val="left"/>
                </w:pPr>
              </w:pPrChange>
            </w:pPr>
          </w:p>
        </w:tc>
      </w:tr>
      <w:tr w:rsidR="00834ECC" w:rsidRPr="003238D3" w:rsidTr="00B20093">
        <w:tc>
          <w:tcPr>
            <w:tcW w:w="5000" w:type="pct"/>
            <w:shd w:val="clear" w:color="auto" w:fill="auto"/>
          </w:tcPr>
          <w:p w:rsidR="00834ECC" w:rsidRPr="00236DFF" w:rsidDel="00B73E61" w:rsidRDefault="00D919CB">
            <w:pPr>
              <w:pStyle w:val="Textoindependiente"/>
              <w:numPr>
                <w:ilvl w:val="0"/>
                <w:numId w:val="9"/>
              </w:numPr>
              <w:tabs>
                <w:tab w:val="clear" w:pos="567"/>
              </w:tabs>
              <w:spacing w:line="240" w:lineRule="auto"/>
              <w:jc w:val="left"/>
              <w:rPr>
                <w:del w:id="14125" w:author="Javier Quintana Pérez" w:date="2022-12-01T18:27:00Z"/>
                <w:rFonts w:ascii="Source Sans Pro" w:hAnsi="Source Sans Pro"/>
                <w:i w:val="0"/>
                <w:sz w:val="20"/>
                <w:rPrChange w:id="14126" w:author="mjsierra" w:date="2023-02-02T10:56:00Z">
                  <w:rPr>
                    <w:del w:id="14127" w:author="Javier Quintana Pérez" w:date="2022-12-01T18:27:00Z"/>
                    <w:rFonts w:ascii="NewsGotT" w:hAnsi="NewsGotT"/>
                    <w:i w:val="0"/>
                    <w:sz w:val="20"/>
                  </w:rPr>
                </w:rPrChange>
              </w:rPr>
            </w:pPr>
            <w:ins w:id="14128" w:author="Javier Quintana Pérez" w:date="2022-12-01T18:26:00Z">
              <w:r w:rsidRPr="00236DFF">
                <w:rPr>
                  <w:rFonts w:ascii="Source Sans Pro" w:hAnsi="Source Sans Pro"/>
                  <w:i w:val="0"/>
                  <w:sz w:val="20"/>
                  <w:rPrChange w:id="14129" w:author="mjsierra" w:date="2023-02-02T10:56:00Z">
                    <w:rPr>
                      <w:rFonts w:ascii="Source Sans Pro" w:hAnsi="Source Sans Pro"/>
                      <w:i w:val="0"/>
                      <w:strike/>
                      <w:color w:val="0000FF"/>
                      <w:u w:val="single"/>
                    </w:rPr>
                  </w:rPrChange>
                </w:rPr>
                <w:t>TRAZABILIDAD</w:t>
              </w:r>
            </w:ins>
            <w:del w:id="14130" w:author="Javier Quintana Pérez" w:date="2022-12-01T18:26:00Z">
              <w:r w:rsidRPr="00236DFF">
                <w:rPr>
                  <w:rFonts w:ascii="Source Sans Pro" w:hAnsi="Source Sans Pro"/>
                  <w:i w:val="0"/>
                  <w:sz w:val="20"/>
                  <w:rPrChange w:id="14131" w:author="mjsierra" w:date="2023-02-02T10:56:00Z">
                    <w:rPr>
                      <w:i w:val="0"/>
                      <w:color w:val="0000FF"/>
                      <w:u w:val="single"/>
                    </w:rPr>
                  </w:rPrChange>
                </w:rPr>
                <w:delText>IDENTIFICACIÓN DE LOS ELEMENTOS PREFABRICADO</w:delText>
              </w:r>
            </w:del>
            <w:del w:id="14132" w:author="Javier Quintana Pérez" w:date="2022-12-01T18:19:00Z">
              <w:r w:rsidRPr="00236DFF">
                <w:rPr>
                  <w:rFonts w:ascii="Source Sans Pro" w:hAnsi="Source Sans Pro"/>
                  <w:i w:val="0"/>
                  <w:sz w:val="20"/>
                  <w:rPrChange w:id="14133" w:author="mjsierra" w:date="2023-02-02T10:56:00Z">
                    <w:rPr>
                      <w:i w:val="0"/>
                      <w:color w:val="0000FF"/>
                      <w:u w:val="single"/>
                    </w:rPr>
                  </w:rPrChange>
                </w:rPr>
                <w:delText>S</w:delText>
              </w:r>
            </w:del>
          </w:p>
          <w:p w:rsidR="00000000" w:rsidRPr="00236DFF" w:rsidRDefault="00C3369D">
            <w:pPr>
              <w:pStyle w:val="Textoindependiente"/>
              <w:numPr>
                <w:ilvl w:val="0"/>
                <w:numId w:val="9"/>
              </w:numPr>
              <w:tabs>
                <w:tab w:val="clear" w:pos="567"/>
              </w:tabs>
              <w:spacing w:line="240" w:lineRule="auto"/>
              <w:jc w:val="left"/>
              <w:rPr>
                <w:ins w:id="14134" w:author="Javier Quintana Pérez" w:date="2022-12-01T18:27:00Z"/>
                <w:rFonts w:ascii="Source Sans Pro" w:hAnsi="Source Sans Pro"/>
                <w:i w:val="0"/>
                <w:sz w:val="20"/>
                <w:rPrChange w:id="14135" w:author="mjsierra" w:date="2023-02-02T10:56:00Z">
                  <w:rPr>
                    <w:ins w:id="14136" w:author="Javier Quintana Pérez" w:date="2022-12-01T18:27:00Z"/>
                    <w:rFonts w:ascii="Source Sans Pro" w:hAnsi="Source Sans Pro"/>
                    <w:i w:val="0"/>
                    <w:strike/>
                    <w:sz w:val="20"/>
                  </w:rPr>
                </w:rPrChange>
              </w:rPr>
              <w:pPrChange w:id="14137" w:author="Javier Quintana Pérez" w:date="2022-12-01T18:27:00Z">
                <w:pPr>
                  <w:pStyle w:val="Textoindependiente"/>
                  <w:tabs>
                    <w:tab w:val="clear" w:pos="567"/>
                  </w:tabs>
                  <w:spacing w:line="240" w:lineRule="auto"/>
                  <w:jc w:val="left"/>
                </w:pPr>
              </w:pPrChange>
            </w:pPr>
          </w:p>
          <w:p w:rsidR="00B73E61" w:rsidRDefault="00B73E61" w:rsidP="00B73E61">
            <w:pPr>
              <w:pStyle w:val="Textoindependiente"/>
              <w:tabs>
                <w:tab w:val="clear" w:pos="567"/>
              </w:tabs>
              <w:spacing w:line="240" w:lineRule="auto"/>
              <w:jc w:val="left"/>
              <w:rPr>
                <w:ins w:id="14138" w:author="Javier Quintana Pérez" w:date="2022-12-01T18:27:00Z"/>
                <w:rFonts w:ascii="Source Sans Pro" w:hAnsi="Source Sans Pro"/>
                <w:i w:val="0"/>
                <w:strike/>
                <w:sz w:val="20"/>
              </w:rPr>
            </w:pPr>
          </w:p>
          <w:p w:rsidR="00000000" w:rsidRDefault="00C3369D">
            <w:pPr>
              <w:pStyle w:val="Textoindependiente"/>
              <w:tabs>
                <w:tab w:val="clear" w:pos="567"/>
              </w:tabs>
              <w:spacing w:line="240" w:lineRule="auto"/>
              <w:jc w:val="left"/>
              <w:rPr>
                <w:rFonts w:ascii="Source Sans Pro" w:hAnsi="Source Sans Pro"/>
                <w:i w:val="0"/>
                <w:strike/>
                <w:sz w:val="20"/>
                <w:rPrChange w:id="14139" w:author="Javier Quintana Pérez" w:date="2022-12-01T18:27:00Z">
                  <w:rPr>
                    <w:rFonts w:ascii="NewsGotT" w:hAnsi="NewsGotT"/>
                    <w:i w:val="0"/>
                    <w:sz w:val="20"/>
                  </w:rPr>
                </w:rPrChange>
              </w:rPr>
              <w:pPrChange w:id="14140" w:author="Javier Quintana Pérez" w:date="2022-12-01T18:27:00Z">
                <w:pPr>
                  <w:pStyle w:val="Textoindependiente"/>
                  <w:jc w:val="left"/>
                </w:pPr>
              </w:pPrChange>
            </w:pPr>
          </w:p>
          <w:p w:rsidR="00834ECC" w:rsidRPr="009A7FC1" w:rsidRDefault="00834ECC" w:rsidP="00834ECC">
            <w:pPr>
              <w:pStyle w:val="Textoindependiente"/>
              <w:jc w:val="left"/>
              <w:rPr>
                <w:rFonts w:ascii="Source Sans Pro" w:hAnsi="Source Sans Pro"/>
                <w:i w:val="0"/>
                <w:strike/>
                <w:sz w:val="20"/>
                <w:rPrChange w:id="14141" w:author="mjsierra" w:date="2022-07-29T11:39:00Z">
                  <w:rPr>
                    <w:rFonts w:ascii="NewsGotT" w:hAnsi="NewsGotT"/>
                    <w:i w:val="0"/>
                    <w:sz w:val="20"/>
                  </w:rPr>
                </w:rPrChange>
              </w:rPr>
            </w:pPr>
          </w:p>
        </w:tc>
      </w:tr>
      <w:tr w:rsidR="00BB32FA" w:rsidRPr="003238D3" w:rsidTr="00BB32F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142" w:author="Javier Quintana Pérez" w:date="2022-07-20T17:17: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47"/>
          <w:ins w:id="14143" w:author="Javier Quintana Pérez" w:date="2022-07-20T17:17:00Z"/>
        </w:trPr>
        <w:tc>
          <w:tcPr>
            <w:tcW w:w="5000" w:type="pct"/>
            <w:shd w:val="clear" w:color="auto" w:fill="auto"/>
            <w:tcPrChange w:id="14144" w:author="Javier Quintana Pérez" w:date="2022-07-20T17:17:00Z">
              <w:tcPr>
                <w:tcW w:w="5000" w:type="pct"/>
                <w:shd w:val="clear" w:color="auto" w:fill="auto"/>
              </w:tcPr>
            </w:tcPrChange>
          </w:tcPr>
          <w:p w:rsidR="00BB32FA" w:rsidRPr="00B73E61" w:rsidRDefault="00D919CB" w:rsidP="00834ECC">
            <w:pPr>
              <w:pStyle w:val="Textoindependiente"/>
              <w:numPr>
                <w:ilvl w:val="0"/>
                <w:numId w:val="9"/>
              </w:numPr>
              <w:tabs>
                <w:tab w:val="clear" w:pos="567"/>
              </w:tabs>
              <w:spacing w:line="240" w:lineRule="auto"/>
              <w:jc w:val="left"/>
              <w:rPr>
                <w:ins w:id="14145" w:author="Javier Quintana Pérez" w:date="2022-07-20T17:17:00Z"/>
                <w:rFonts w:ascii="Source Sans Pro" w:hAnsi="Source Sans Pro"/>
                <w:i w:val="0"/>
                <w:sz w:val="20"/>
              </w:rPr>
            </w:pPr>
            <w:ins w:id="14146" w:author="Javier Quintana Pérez" w:date="2022-07-20T17:18:00Z">
              <w:r w:rsidRPr="00D919CB">
                <w:rPr>
                  <w:rFonts w:ascii="Source Sans Pro" w:hAnsi="Source Sans Pro"/>
                  <w:i w:val="0"/>
                  <w:sz w:val="20"/>
                  <w:rPrChange w:id="14147" w:author="Javier Quintana Pérez" w:date="2022-12-01T18:28:00Z">
                    <w:rPr>
                      <w:rFonts w:ascii="Source Sans Pro" w:hAnsi="Source Sans Pro"/>
                      <w:i w:val="0"/>
                      <w:color w:val="0000FF"/>
                      <w:sz w:val="20"/>
                      <w:u w:val="single"/>
                    </w:rPr>
                  </w:rPrChange>
                </w:rPr>
                <w:t>Trazabi</w:t>
              </w:r>
            </w:ins>
            <w:ins w:id="14148" w:author="Javier Quintana Pérez" w:date="2022-07-20T17:19:00Z">
              <w:r w:rsidRPr="00D919CB">
                <w:rPr>
                  <w:rFonts w:ascii="Source Sans Pro" w:hAnsi="Source Sans Pro"/>
                  <w:i w:val="0"/>
                  <w:sz w:val="20"/>
                  <w:rPrChange w:id="14149" w:author="Javier Quintana Pérez" w:date="2022-12-01T18:28:00Z">
                    <w:rPr>
                      <w:rFonts w:ascii="Source Sans Pro" w:hAnsi="Source Sans Pro"/>
                      <w:i w:val="0"/>
                      <w:color w:val="FF0000"/>
                      <w:sz w:val="20"/>
                      <w:u w:val="single"/>
                    </w:rPr>
                  </w:rPrChange>
                </w:rPr>
                <w:t>l</w:t>
              </w:r>
            </w:ins>
            <w:ins w:id="14150" w:author="Javier Quintana Pérez" w:date="2022-12-01T18:28:00Z">
              <w:r w:rsidRPr="00D919CB">
                <w:rPr>
                  <w:rFonts w:ascii="Source Sans Pro" w:hAnsi="Source Sans Pro"/>
                  <w:i w:val="0"/>
                  <w:sz w:val="20"/>
                  <w:rPrChange w:id="14151" w:author="Javier Quintana Pérez" w:date="2022-12-01T18:28:00Z">
                    <w:rPr>
                      <w:rFonts w:ascii="Source Sans Pro" w:hAnsi="Source Sans Pro"/>
                      <w:i w:val="0"/>
                      <w:color w:val="FF0000"/>
                      <w:sz w:val="20"/>
                      <w:u w:val="single"/>
                    </w:rPr>
                  </w:rPrChange>
                </w:rPr>
                <w:t>idad de los constituyentes</w:t>
              </w:r>
            </w:ins>
          </w:p>
        </w:tc>
      </w:tr>
      <w:tr w:rsidR="00BB32FA" w:rsidRPr="003238D3" w:rsidTr="00BB32F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152" w:author="Javier Quintana Pérez" w:date="2022-07-20T17:18: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976"/>
          <w:ins w:id="14153" w:author="Javier Quintana Pérez" w:date="2022-07-20T17:18:00Z"/>
        </w:trPr>
        <w:tc>
          <w:tcPr>
            <w:tcW w:w="5000" w:type="pct"/>
            <w:shd w:val="clear" w:color="auto" w:fill="auto"/>
            <w:tcPrChange w:id="14154" w:author="Javier Quintana Pérez" w:date="2022-07-20T17:18:00Z">
              <w:tcPr>
                <w:tcW w:w="5000" w:type="pct"/>
                <w:shd w:val="clear" w:color="auto" w:fill="auto"/>
              </w:tcPr>
            </w:tcPrChange>
          </w:tcPr>
          <w:p w:rsidR="00BB32FA" w:rsidRPr="00B73E61" w:rsidRDefault="00D919CB" w:rsidP="00834ECC">
            <w:pPr>
              <w:pStyle w:val="Textoindependiente"/>
              <w:numPr>
                <w:ilvl w:val="0"/>
                <w:numId w:val="9"/>
              </w:numPr>
              <w:tabs>
                <w:tab w:val="clear" w:pos="567"/>
              </w:tabs>
              <w:spacing w:line="240" w:lineRule="auto"/>
              <w:jc w:val="left"/>
              <w:rPr>
                <w:ins w:id="14155" w:author="Javier Quintana Pérez" w:date="2022-07-20T17:18:00Z"/>
                <w:rFonts w:ascii="Source Sans Pro" w:hAnsi="Source Sans Pro"/>
                <w:i w:val="0"/>
                <w:sz w:val="20"/>
                <w:rPrChange w:id="14156" w:author="Javier Quintana Pérez" w:date="2022-12-01T18:29:00Z">
                  <w:rPr>
                    <w:ins w:id="14157" w:author="Javier Quintana Pérez" w:date="2022-07-20T17:18:00Z"/>
                    <w:rFonts w:ascii="Source Sans Pro" w:hAnsi="Source Sans Pro"/>
                    <w:i w:val="0"/>
                    <w:color w:val="000000"/>
                    <w:sz w:val="20"/>
                  </w:rPr>
                </w:rPrChange>
              </w:rPr>
            </w:pPr>
            <w:ins w:id="14158" w:author="Javier Quintana Pérez" w:date="2022-12-01T18:29:00Z">
              <w:r w:rsidRPr="00D919CB">
                <w:rPr>
                  <w:rFonts w:ascii="Source Sans Pro" w:hAnsi="Source Sans Pro"/>
                  <w:i w:val="0"/>
                  <w:sz w:val="20"/>
                  <w:rPrChange w:id="14159" w:author="Javier Quintana Pérez" w:date="2022-12-01T18:29:00Z">
                    <w:rPr>
                      <w:rFonts w:ascii="Source Sans Pro" w:hAnsi="Source Sans Pro"/>
                      <w:i w:val="0"/>
                      <w:strike/>
                      <w:color w:val="FF0000"/>
                      <w:sz w:val="20"/>
                      <w:u w:val="single"/>
                    </w:rPr>
                  </w:rPrChange>
                </w:rPr>
                <w:t>Trazabilidad del producto (prefabricado)</w:t>
              </w:r>
            </w:ins>
          </w:p>
        </w:tc>
      </w:tr>
      <w:tr w:rsidR="00834ECC" w:rsidRPr="003238D3" w:rsidTr="00B20093">
        <w:tc>
          <w:tcPr>
            <w:tcW w:w="5000" w:type="pct"/>
            <w:shd w:val="clear" w:color="auto" w:fill="auto"/>
          </w:tcPr>
          <w:p w:rsidR="00834ECC" w:rsidRPr="00B73E61" w:rsidRDefault="00D919CB" w:rsidP="00834ECC">
            <w:pPr>
              <w:pStyle w:val="Textoindependiente"/>
              <w:numPr>
                <w:ilvl w:val="0"/>
                <w:numId w:val="9"/>
              </w:numPr>
              <w:tabs>
                <w:tab w:val="clear" w:pos="567"/>
              </w:tabs>
              <w:spacing w:line="240" w:lineRule="auto"/>
              <w:jc w:val="left"/>
              <w:rPr>
                <w:rFonts w:ascii="Source Sans Pro" w:hAnsi="Source Sans Pro"/>
                <w:i w:val="0"/>
                <w:sz w:val="20"/>
                <w:rPrChange w:id="14160" w:author="Javier Quintana Pérez" w:date="2022-12-01T18:31:00Z">
                  <w:rPr>
                    <w:rFonts w:ascii="NewsGotT" w:hAnsi="NewsGotT"/>
                    <w:i w:val="0"/>
                    <w:sz w:val="20"/>
                  </w:rPr>
                </w:rPrChange>
              </w:rPr>
            </w:pPr>
            <w:ins w:id="14161" w:author="Javier Quintana Pérez" w:date="2022-12-01T18:31:00Z">
              <w:r w:rsidRPr="00D919CB">
                <w:rPr>
                  <w:rFonts w:ascii="Source Sans Pro" w:hAnsi="Source Sans Pro"/>
                  <w:i w:val="0"/>
                  <w:sz w:val="20"/>
                  <w:rPrChange w:id="14162" w:author="Javier Quintana Pérez" w:date="2022-12-01T18:31:00Z">
                    <w:rPr>
                      <w:rFonts w:ascii="Source Sans Pro" w:hAnsi="Source Sans Pro"/>
                      <w:i w:val="0"/>
                      <w:strike/>
                      <w:color w:val="0000FF"/>
                      <w:sz w:val="20"/>
                      <w:u w:val="single"/>
                    </w:rPr>
                  </w:rPrChange>
                </w:rPr>
                <w:t>SISTEMAS DE GESTIÓN Y HOMOLOGACIONES</w:t>
              </w:r>
            </w:ins>
            <w:del w:id="14163" w:author="Javier Quintana Pérez" w:date="2022-12-01T18:30:00Z">
              <w:r w:rsidRPr="00D919CB">
                <w:rPr>
                  <w:rFonts w:ascii="Source Sans Pro" w:hAnsi="Source Sans Pro"/>
                  <w:i w:val="0"/>
                  <w:sz w:val="20"/>
                  <w:rPrChange w:id="14164" w:author="Javier Quintana Pérez" w:date="2022-12-01T18:31:00Z">
                    <w:rPr>
                      <w:rFonts w:ascii="NewsGotT" w:hAnsi="NewsGotT"/>
                      <w:i w:val="0"/>
                      <w:color w:val="0000FF"/>
                      <w:sz w:val="20"/>
                      <w:u w:val="single"/>
                    </w:rPr>
                  </w:rPrChange>
                </w:rPr>
                <w:delText>DOCUMENTACIÓN DEL SUMINISTRO</w:delText>
              </w:r>
            </w:del>
          </w:p>
          <w:p w:rsidR="00834ECC" w:rsidRPr="00B73E61" w:rsidRDefault="00834ECC" w:rsidP="00834ECC">
            <w:pPr>
              <w:pStyle w:val="Textoindependiente"/>
              <w:jc w:val="left"/>
              <w:rPr>
                <w:rFonts w:ascii="Source Sans Pro" w:hAnsi="Source Sans Pro"/>
                <w:i w:val="0"/>
                <w:sz w:val="20"/>
                <w:rPrChange w:id="14165" w:author="Javier Quintana Pérez" w:date="2022-12-01T18:31:00Z">
                  <w:rPr>
                    <w:rFonts w:ascii="NewsGotT" w:hAnsi="NewsGotT"/>
                    <w:i w:val="0"/>
                    <w:sz w:val="20"/>
                  </w:rPr>
                </w:rPrChange>
              </w:rPr>
            </w:pPr>
          </w:p>
          <w:p w:rsidR="00834ECC" w:rsidRPr="00B73E61" w:rsidRDefault="00834ECC" w:rsidP="00834ECC">
            <w:pPr>
              <w:pStyle w:val="Textoindependiente"/>
              <w:jc w:val="left"/>
              <w:rPr>
                <w:rFonts w:ascii="Source Sans Pro" w:hAnsi="Source Sans Pro"/>
                <w:i w:val="0"/>
                <w:sz w:val="20"/>
                <w:rPrChange w:id="14166" w:author="Javier Quintana Pérez" w:date="2022-12-01T18:31:00Z">
                  <w:rPr>
                    <w:rFonts w:ascii="NewsGotT" w:hAnsi="NewsGotT"/>
                    <w:i w:val="0"/>
                    <w:sz w:val="20"/>
                  </w:rPr>
                </w:rPrChange>
              </w:rPr>
            </w:pPr>
          </w:p>
        </w:tc>
      </w:tr>
      <w:tr w:rsidR="00834ECC" w:rsidRPr="003238D3" w:rsidDel="00B73E61" w:rsidTr="00B20093">
        <w:trPr>
          <w:del w:id="14167" w:author="Javier Quintana Pérez" w:date="2022-12-01T18:32:00Z"/>
        </w:trPr>
        <w:tc>
          <w:tcPr>
            <w:tcW w:w="5000" w:type="pct"/>
            <w:shd w:val="clear" w:color="auto" w:fill="auto"/>
          </w:tcPr>
          <w:p w:rsidR="00834ECC" w:rsidRPr="009A7FC1" w:rsidDel="00B73E61" w:rsidRDefault="00D919CB" w:rsidP="00834ECC">
            <w:pPr>
              <w:pStyle w:val="Textoindependiente"/>
              <w:numPr>
                <w:ilvl w:val="0"/>
                <w:numId w:val="9"/>
              </w:numPr>
              <w:tabs>
                <w:tab w:val="clear" w:pos="567"/>
              </w:tabs>
              <w:spacing w:line="240" w:lineRule="auto"/>
              <w:jc w:val="left"/>
              <w:rPr>
                <w:del w:id="14168" w:author="Javier Quintana Pérez" w:date="2022-12-01T18:32:00Z"/>
                <w:rFonts w:ascii="Source Sans Pro" w:hAnsi="Source Sans Pro"/>
                <w:i w:val="0"/>
                <w:strike/>
                <w:sz w:val="20"/>
                <w:rPrChange w:id="14169" w:author="mjsierra" w:date="2022-07-29T11:39:00Z">
                  <w:rPr>
                    <w:del w:id="14170" w:author="Javier Quintana Pérez" w:date="2022-12-01T18:32:00Z"/>
                    <w:rFonts w:ascii="NewsGotT" w:hAnsi="NewsGotT"/>
                    <w:i w:val="0"/>
                    <w:sz w:val="20"/>
                  </w:rPr>
                </w:rPrChange>
              </w:rPr>
            </w:pPr>
            <w:del w:id="14171" w:author="Javier Quintana Pérez" w:date="2022-12-01T18:32:00Z">
              <w:r w:rsidRPr="00D919CB">
                <w:rPr>
                  <w:rFonts w:ascii="Source Sans Pro" w:hAnsi="Source Sans Pro"/>
                  <w:i w:val="0"/>
                  <w:strike/>
                  <w:rPrChange w:id="14172" w:author="mjsierra" w:date="2022-07-29T11:39:00Z">
                    <w:rPr>
                      <w:i w:val="0"/>
                      <w:color w:val="0000FF"/>
                      <w:u w:val="single"/>
                    </w:rPr>
                  </w:rPrChange>
                </w:rPr>
                <w:delText>Albarán de entrega</w:delText>
              </w:r>
            </w:del>
          </w:p>
          <w:p w:rsidR="00834ECC" w:rsidRPr="009A7FC1" w:rsidDel="00B73E61" w:rsidRDefault="00834ECC" w:rsidP="00834ECC">
            <w:pPr>
              <w:pStyle w:val="Textoindependiente"/>
              <w:jc w:val="left"/>
              <w:rPr>
                <w:del w:id="14173" w:author="Javier Quintana Pérez" w:date="2022-12-01T18:32:00Z"/>
                <w:rFonts w:ascii="Source Sans Pro" w:hAnsi="Source Sans Pro"/>
                <w:i w:val="0"/>
                <w:strike/>
                <w:sz w:val="20"/>
                <w:rPrChange w:id="14174" w:author="mjsierra" w:date="2022-07-29T11:39:00Z">
                  <w:rPr>
                    <w:del w:id="14175" w:author="Javier Quintana Pérez" w:date="2022-12-01T18:32:00Z"/>
                    <w:rFonts w:ascii="NewsGotT" w:hAnsi="NewsGotT"/>
                    <w:i w:val="0"/>
                    <w:sz w:val="20"/>
                  </w:rPr>
                </w:rPrChange>
              </w:rPr>
            </w:pPr>
          </w:p>
          <w:p w:rsidR="00834ECC" w:rsidRPr="009A7FC1" w:rsidDel="00B73E61" w:rsidRDefault="00834ECC" w:rsidP="00834ECC">
            <w:pPr>
              <w:pStyle w:val="Textoindependiente"/>
              <w:jc w:val="left"/>
              <w:rPr>
                <w:del w:id="14176" w:author="Javier Quintana Pérez" w:date="2022-12-01T18:32:00Z"/>
                <w:rFonts w:ascii="Source Sans Pro" w:hAnsi="Source Sans Pro"/>
                <w:i w:val="0"/>
                <w:strike/>
                <w:sz w:val="20"/>
                <w:rPrChange w:id="14177" w:author="mjsierra" w:date="2022-07-29T11:39:00Z">
                  <w:rPr>
                    <w:del w:id="14178" w:author="Javier Quintana Pérez" w:date="2022-12-01T18:32:00Z"/>
                    <w:rFonts w:ascii="NewsGotT" w:hAnsi="NewsGotT"/>
                    <w:i w:val="0"/>
                    <w:sz w:val="20"/>
                  </w:rPr>
                </w:rPrChange>
              </w:rPr>
            </w:pPr>
          </w:p>
        </w:tc>
      </w:tr>
      <w:tr w:rsidR="00834ECC" w:rsidRPr="003238D3" w:rsidDel="00B73E61" w:rsidTr="00B20093">
        <w:trPr>
          <w:del w:id="14179" w:author="Javier Quintana Pérez" w:date="2022-12-01T18:32:00Z"/>
        </w:trPr>
        <w:tc>
          <w:tcPr>
            <w:tcW w:w="5000" w:type="pct"/>
            <w:shd w:val="clear" w:color="auto" w:fill="auto"/>
          </w:tcPr>
          <w:p w:rsidR="00834ECC" w:rsidRPr="009A7FC1" w:rsidDel="00B73E61" w:rsidRDefault="00D919CB" w:rsidP="00834ECC">
            <w:pPr>
              <w:pStyle w:val="Textoindependiente"/>
              <w:numPr>
                <w:ilvl w:val="0"/>
                <w:numId w:val="9"/>
              </w:numPr>
              <w:tabs>
                <w:tab w:val="clear" w:pos="567"/>
              </w:tabs>
              <w:spacing w:line="240" w:lineRule="auto"/>
              <w:jc w:val="left"/>
              <w:rPr>
                <w:del w:id="14180" w:author="Javier Quintana Pérez" w:date="2022-12-01T18:32:00Z"/>
                <w:rFonts w:ascii="Source Sans Pro" w:hAnsi="Source Sans Pro"/>
                <w:i w:val="0"/>
                <w:strike/>
                <w:sz w:val="20"/>
                <w:rPrChange w:id="14181" w:author="mjsierra" w:date="2022-07-29T11:39:00Z">
                  <w:rPr>
                    <w:del w:id="14182" w:author="Javier Quintana Pérez" w:date="2022-12-01T18:32:00Z"/>
                    <w:rFonts w:ascii="NewsGotT" w:hAnsi="NewsGotT"/>
                    <w:i w:val="0"/>
                    <w:sz w:val="20"/>
                  </w:rPr>
                </w:rPrChange>
              </w:rPr>
            </w:pPr>
            <w:del w:id="14183" w:author="Javier Quintana Pérez" w:date="2022-12-01T18:32:00Z">
              <w:r w:rsidRPr="00D919CB">
                <w:rPr>
                  <w:rFonts w:ascii="Source Sans Pro" w:hAnsi="Source Sans Pro"/>
                  <w:i w:val="0"/>
                  <w:strike/>
                  <w:rPrChange w:id="14184" w:author="mjsierra" w:date="2022-07-29T11:39:00Z">
                    <w:rPr>
                      <w:i w:val="0"/>
                      <w:color w:val="0000FF"/>
                      <w:u w:val="single"/>
                    </w:rPr>
                  </w:rPrChange>
                </w:rPr>
                <w:delText>Certificado de garantía del suministro</w:delText>
              </w:r>
            </w:del>
          </w:p>
          <w:p w:rsidR="00834ECC" w:rsidRPr="009A7FC1" w:rsidDel="00B73E61" w:rsidRDefault="00834ECC" w:rsidP="00834ECC">
            <w:pPr>
              <w:pStyle w:val="Textoindependiente"/>
              <w:jc w:val="left"/>
              <w:rPr>
                <w:del w:id="14185" w:author="Javier Quintana Pérez" w:date="2022-12-01T18:32:00Z"/>
                <w:rFonts w:ascii="Source Sans Pro" w:hAnsi="Source Sans Pro"/>
                <w:i w:val="0"/>
                <w:strike/>
                <w:sz w:val="20"/>
                <w:rPrChange w:id="14186" w:author="mjsierra" w:date="2022-07-29T11:39:00Z">
                  <w:rPr>
                    <w:del w:id="14187" w:author="Javier Quintana Pérez" w:date="2022-12-01T18:32:00Z"/>
                    <w:rFonts w:ascii="NewsGotT" w:hAnsi="NewsGotT"/>
                    <w:i w:val="0"/>
                    <w:sz w:val="20"/>
                  </w:rPr>
                </w:rPrChange>
              </w:rPr>
            </w:pPr>
          </w:p>
          <w:p w:rsidR="00834ECC" w:rsidRPr="009A7FC1" w:rsidDel="00B73E61" w:rsidRDefault="00834ECC" w:rsidP="00834ECC">
            <w:pPr>
              <w:pStyle w:val="Textoindependiente"/>
              <w:jc w:val="left"/>
              <w:rPr>
                <w:del w:id="14188" w:author="Javier Quintana Pérez" w:date="2022-12-01T18:32:00Z"/>
                <w:rFonts w:ascii="Source Sans Pro" w:hAnsi="Source Sans Pro"/>
                <w:i w:val="0"/>
                <w:strike/>
                <w:sz w:val="20"/>
                <w:rPrChange w:id="14189" w:author="mjsierra" w:date="2022-07-29T11:39:00Z">
                  <w:rPr>
                    <w:del w:id="14190" w:author="Javier Quintana Pérez" w:date="2022-12-01T18:32:00Z"/>
                    <w:rFonts w:ascii="NewsGotT" w:hAnsi="NewsGotT"/>
                    <w:i w:val="0"/>
                    <w:sz w:val="20"/>
                  </w:rPr>
                </w:rPrChange>
              </w:rPr>
            </w:pPr>
          </w:p>
        </w:tc>
      </w:tr>
    </w:tbl>
    <w:p w:rsidR="00741FE0" w:rsidRPr="003238D3" w:rsidRDefault="00741FE0" w:rsidP="00741FE0">
      <w:pPr>
        <w:rPr>
          <w:rFonts w:ascii="Source Sans Pro" w:hAnsi="Source Sans Pro"/>
          <w:rPrChange w:id="14191" w:author="Javier Quintana Pérez" w:date="2022-05-09T17:42:00Z">
            <w:rPr/>
          </w:rPrChange>
        </w:rPr>
      </w:pPr>
    </w:p>
    <w:p w:rsidR="005C646A" w:rsidRPr="003238D3" w:rsidRDefault="005C646A" w:rsidP="005C646A">
      <w:pPr>
        <w:pStyle w:val="Nivel1"/>
        <w:ind w:left="851"/>
        <w:rPr>
          <w:rFonts w:ascii="Source Sans Pro" w:hAnsi="Source Sans Pro"/>
          <w:lang w:val="es-ES_tradnl"/>
          <w:rPrChange w:id="14192" w:author="Javier Quintana Pérez" w:date="2022-05-09T17:42:00Z">
            <w:rPr>
              <w:lang w:val="es-ES_tradnl"/>
            </w:rPr>
          </w:rPrChange>
        </w:rPr>
      </w:pPr>
      <w:bookmarkStart w:id="14193" w:name="_Toc528923441"/>
      <w:bookmarkStart w:id="14194" w:name="_Toc528924124"/>
      <w:bookmarkStart w:id="14195" w:name="_Toc528924174"/>
      <w:bookmarkStart w:id="14196" w:name="_Toc528924807"/>
    </w:p>
    <w:p w:rsidR="005C646A" w:rsidRPr="003238D3" w:rsidRDefault="00D919CB" w:rsidP="005C646A">
      <w:pPr>
        <w:pStyle w:val="Nivel1"/>
        <w:ind w:left="360" w:hanging="360"/>
        <w:rPr>
          <w:rFonts w:ascii="Source Sans Pro" w:hAnsi="Source Sans Pro"/>
          <w:lang w:val="es-ES_tradnl"/>
          <w:rPrChange w:id="14197" w:author="Javier Quintana Pérez" w:date="2022-05-09T17:42:00Z">
            <w:rPr>
              <w:lang w:val="es-ES_tradnl"/>
            </w:rPr>
          </w:rPrChange>
        </w:rPr>
      </w:pPr>
      <w:r w:rsidRPr="00D919CB">
        <w:rPr>
          <w:rFonts w:ascii="Source Sans Pro" w:hAnsi="Source Sans Pro"/>
          <w:highlight w:val="lightGray"/>
          <w:u w:val="none"/>
          <w:lang w:val="es-ES_tradnl"/>
          <w:rPrChange w:id="14198" w:author="Javier Quintana Pérez" w:date="2022-05-09T17:42:00Z">
            <w:rPr>
              <w:color w:val="0000FF"/>
              <w:highlight w:val="lightGray"/>
              <w:u w:val="none"/>
              <w:lang w:val="es-ES_tradnl"/>
            </w:rPr>
          </w:rPrChange>
        </w:rPr>
        <w:br w:type="page"/>
      </w:r>
      <w:bookmarkStart w:id="14199" w:name="_Toc529265618"/>
      <w:bookmarkStart w:id="14200" w:name="_Toc529266936"/>
      <w:bookmarkStart w:id="14201" w:name="_Toc529267025"/>
      <w:bookmarkStart w:id="14202" w:name="_Toc529270496"/>
    </w:p>
    <w:p w:rsidR="00000000" w:rsidRPr="00C3369D" w:rsidRDefault="00D919CB">
      <w:pPr>
        <w:pStyle w:val="Nivel2"/>
        <w:numPr>
          <w:ilvl w:val="0"/>
          <w:numId w:val="36"/>
        </w:numPr>
        <w:ind w:left="567" w:hanging="567"/>
        <w:jc w:val="both"/>
        <w:rPr>
          <w:del w:id="14203" w:author="Javier Quintana Pérez" w:date="2022-05-11T17:53:00Z"/>
          <w:rFonts w:ascii="Source Sans Pro" w:hAnsi="Source Sans Pro"/>
          <w:sz w:val="26"/>
          <w:szCs w:val="26"/>
          <w:rPrChange w:id="14204" w:author="mjsierra" w:date="2023-02-02T10:57:00Z">
            <w:rPr>
              <w:del w:id="14205" w:author="Javier Quintana Pérez" w:date="2022-05-11T17:53:00Z"/>
              <w:rFonts w:ascii="Source Sans Pro" w:hAnsi="Source Sans Pro"/>
            </w:rPr>
          </w:rPrChange>
        </w:rPr>
        <w:pPrChange w:id="14206" w:author="Javier Quintana Pérez" w:date="2022-07-20T17:22:00Z">
          <w:pPr>
            <w:pStyle w:val="Nivel1"/>
          </w:pPr>
        </w:pPrChange>
      </w:pPr>
      <w:bookmarkStart w:id="14207" w:name="_Toc532372566"/>
      <w:bookmarkStart w:id="14208" w:name="_Toc532373524"/>
      <w:bookmarkStart w:id="14209" w:name="_Toc532374030"/>
      <w:bookmarkStart w:id="14210" w:name="_Toc122537808"/>
      <w:r w:rsidRPr="00C3369D">
        <w:rPr>
          <w:rFonts w:ascii="Source Sans Pro" w:hAnsi="Source Sans Pro"/>
          <w:sz w:val="26"/>
          <w:szCs w:val="26"/>
          <w:rPrChange w:id="14211" w:author="mjsierra" w:date="2023-02-02T10:57:00Z">
            <w:rPr>
              <w:b w:val="0"/>
              <w:color w:val="0000FF"/>
            </w:rPr>
          </w:rPrChange>
        </w:rPr>
        <w:t>COMENTARIOS DE OTROS ASISTENTES EN LA INSPECCIÓN (EN SU CASO)</w:t>
      </w:r>
      <w:bookmarkEnd w:id="14193"/>
      <w:bookmarkEnd w:id="14194"/>
      <w:bookmarkEnd w:id="14195"/>
      <w:bookmarkEnd w:id="14196"/>
      <w:bookmarkEnd w:id="14199"/>
      <w:bookmarkEnd w:id="14200"/>
      <w:bookmarkEnd w:id="14201"/>
      <w:bookmarkEnd w:id="14202"/>
      <w:bookmarkEnd w:id="14207"/>
      <w:bookmarkEnd w:id="14208"/>
      <w:bookmarkEnd w:id="14209"/>
      <w:bookmarkEnd w:id="14210"/>
    </w:p>
    <w:p w:rsidR="00000000" w:rsidRDefault="00C3369D">
      <w:pPr>
        <w:pStyle w:val="Nivel2"/>
        <w:numPr>
          <w:ilvl w:val="0"/>
          <w:numId w:val="36"/>
        </w:numPr>
        <w:ind w:left="567" w:hanging="567"/>
        <w:jc w:val="both"/>
        <w:rPr>
          <w:ins w:id="14212" w:author="Javier Quintana Pérez" w:date="2022-05-11T17:53:00Z"/>
          <w:rFonts w:ascii="Source Sans Pro" w:hAnsi="Source Sans Pro"/>
          <w:sz w:val="26"/>
          <w:szCs w:val="26"/>
          <w:rPrChange w:id="14213" w:author="Javier Quintana Pérez" w:date="2022-07-20T16:08:00Z">
            <w:rPr>
              <w:ins w:id="14214" w:author="Javier Quintana Pérez" w:date="2022-05-11T17:53:00Z"/>
            </w:rPr>
          </w:rPrChange>
        </w:rPr>
        <w:pPrChange w:id="14215" w:author="Javier Quintana Pérez" w:date="2022-07-20T17:22:00Z">
          <w:pPr>
            <w:pStyle w:val="Nivel1"/>
          </w:pPr>
        </w:pPrChange>
      </w:pPr>
      <w:bookmarkStart w:id="14216" w:name="_Toc120640802"/>
      <w:bookmarkStart w:id="14217" w:name="_Toc122537809"/>
      <w:bookmarkEnd w:id="14216"/>
      <w:bookmarkEnd w:id="14217"/>
    </w:p>
    <w:p w:rsidR="00000000" w:rsidRDefault="00C3369D">
      <w:pPr>
        <w:pStyle w:val="Nivel1"/>
        <w:rPr>
          <w:del w:id="14218" w:author="Javier Quintana Pérez" w:date="2022-07-20T17:22:00Z"/>
          <w:rFonts w:ascii="Source Sans Pro" w:hAnsi="Source Sans Pro"/>
          <w:lang w:val="es-ES_tradnl"/>
          <w:rPrChange w:id="14219" w:author="Javier Quintana Pérez" w:date="2022-05-09T17:43:00Z">
            <w:rPr>
              <w:del w:id="14220" w:author="Javier Quintana Pérez" w:date="2022-07-20T17:22:00Z"/>
              <w:lang w:val="es-ES_tradnl"/>
            </w:rPr>
          </w:rPrChange>
        </w:rPr>
        <w:pPrChange w:id="14221" w:author="Javier Quintana Pérez" w:date="2022-05-11T17:53:00Z">
          <w:pPr>
            <w:pStyle w:val="Nivel1"/>
            <w:ind w:left="709"/>
          </w:pPr>
        </w:pPrChang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4222" w:author="Javier Quintana Pérez" w:date="2022-05-11T17:53: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9286"/>
        <w:tblGridChange w:id="14223">
          <w:tblGrid>
            <w:gridCol w:w="9286"/>
          </w:tblGrid>
        </w:tblGridChange>
      </w:tblGrid>
      <w:tr w:rsidR="00741FE0" w:rsidRPr="003238D3" w:rsidTr="00871040">
        <w:trPr>
          <w:trHeight w:val="10111"/>
          <w:jc w:val="center"/>
          <w:trPrChange w:id="14224" w:author="Javier Quintana Pérez" w:date="2022-05-11T17:53:00Z">
            <w:trPr>
              <w:trHeight w:val="11321"/>
              <w:jc w:val="center"/>
            </w:trPr>
          </w:trPrChange>
        </w:trPr>
        <w:tc>
          <w:tcPr>
            <w:tcW w:w="5000" w:type="pct"/>
            <w:tcPrChange w:id="14225" w:author="Javier Quintana Pérez" w:date="2022-05-11T17:53:00Z">
              <w:tcPr>
                <w:tcW w:w="5000" w:type="pct"/>
              </w:tcPr>
            </w:tcPrChange>
          </w:tcPr>
          <w:p w:rsidR="00741FE0" w:rsidRPr="003238D3" w:rsidRDefault="00741FE0" w:rsidP="007F3543">
            <w:pPr>
              <w:pStyle w:val="Encabezado"/>
              <w:spacing w:line="480" w:lineRule="auto"/>
              <w:rPr>
                <w:rFonts w:ascii="Source Sans Pro" w:hAnsi="Source Sans Pro"/>
                <w:b/>
                <w:color w:val="000000"/>
                <w:u w:val="single"/>
                <w:rPrChange w:id="14226"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27"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28"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29"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30"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31"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32"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33"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34"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35"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36"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37"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38"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39"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40"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41"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42" w:author="Javier Quintana Pérez" w:date="2022-05-09T17:43:00Z">
                  <w:rPr>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43" w:author="Javier Quintana Pérez" w:date="2022-05-09T17:43:00Z">
                  <w:rPr>
                    <w:b/>
                    <w:color w:val="000000"/>
                    <w:u w:val="single"/>
                  </w:rPr>
                </w:rPrChange>
              </w:rPr>
            </w:pPr>
          </w:p>
          <w:p w:rsidR="00741FE0" w:rsidRPr="003238D3" w:rsidDel="00871040" w:rsidRDefault="00741FE0" w:rsidP="007F3543">
            <w:pPr>
              <w:pStyle w:val="Encabezado"/>
              <w:spacing w:line="480" w:lineRule="auto"/>
              <w:rPr>
                <w:del w:id="14244" w:author="Javier Quintana Pérez" w:date="2022-05-11T17:53:00Z"/>
                <w:rFonts w:ascii="Source Sans Pro" w:hAnsi="Source Sans Pro"/>
                <w:b/>
                <w:color w:val="000000"/>
                <w:u w:val="single"/>
                <w:rPrChange w:id="14245" w:author="Javier Quintana Pérez" w:date="2022-05-09T17:43:00Z">
                  <w:rPr>
                    <w:del w:id="14246" w:author="Javier Quintana Pérez" w:date="2022-05-11T17:53:00Z"/>
                    <w:b/>
                    <w:color w:val="000000"/>
                    <w:u w:val="single"/>
                  </w:rPr>
                </w:rPrChange>
              </w:rPr>
            </w:pPr>
          </w:p>
          <w:p w:rsidR="00741FE0" w:rsidRPr="003238D3" w:rsidDel="00871040" w:rsidRDefault="00741FE0" w:rsidP="007F3543">
            <w:pPr>
              <w:pStyle w:val="Encabezado"/>
              <w:spacing w:line="480" w:lineRule="auto"/>
              <w:rPr>
                <w:del w:id="14247" w:author="Javier Quintana Pérez" w:date="2022-05-11T17:53:00Z"/>
                <w:rFonts w:ascii="Source Sans Pro" w:hAnsi="Source Sans Pro"/>
                <w:b/>
                <w:color w:val="000000"/>
                <w:u w:val="single"/>
                <w:rPrChange w:id="14248" w:author="Javier Quintana Pérez" w:date="2022-05-09T17:43:00Z">
                  <w:rPr>
                    <w:del w:id="14249" w:author="Javier Quintana Pérez" w:date="2022-05-11T17:53:00Z"/>
                    <w:b/>
                    <w:color w:val="000000"/>
                    <w:u w:val="single"/>
                  </w:rPr>
                </w:rPrChange>
              </w:rPr>
            </w:pPr>
          </w:p>
          <w:p w:rsidR="00741FE0" w:rsidRPr="003238D3" w:rsidRDefault="00741FE0" w:rsidP="007F3543">
            <w:pPr>
              <w:pStyle w:val="Encabezado"/>
              <w:spacing w:line="480" w:lineRule="auto"/>
              <w:rPr>
                <w:rFonts w:ascii="Source Sans Pro" w:hAnsi="Source Sans Pro"/>
                <w:b/>
                <w:color w:val="000000"/>
                <w:u w:val="single"/>
                <w:rPrChange w:id="14250" w:author="Javier Quintana Pérez" w:date="2022-05-09T17:43:00Z">
                  <w:rPr>
                    <w:b/>
                    <w:color w:val="000000"/>
                    <w:u w:val="single"/>
                  </w:rPr>
                </w:rPrChange>
              </w:rPr>
            </w:pPr>
          </w:p>
        </w:tc>
      </w:tr>
    </w:tbl>
    <w:p w:rsidR="00741FE0" w:rsidRPr="003238D3" w:rsidRDefault="00741FE0" w:rsidP="00741FE0">
      <w:pPr>
        <w:rPr>
          <w:rFonts w:ascii="Source Sans Pro" w:hAnsi="Source Sans Pro"/>
          <w:b/>
          <w:color w:val="000000"/>
          <w:u w:val="single"/>
          <w:rPrChange w:id="14251" w:author="Javier Quintana Pérez" w:date="2022-05-09T17:43:00Z">
            <w:rPr>
              <w:b/>
              <w:color w:val="000000"/>
              <w:u w:val="single"/>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741FE0" w:rsidRPr="003238D3" w:rsidTr="00B20093">
        <w:trPr>
          <w:jc w:val="center"/>
        </w:trPr>
        <w:tc>
          <w:tcPr>
            <w:tcW w:w="5000" w:type="pct"/>
            <w:shd w:val="clear" w:color="auto" w:fill="auto"/>
          </w:tcPr>
          <w:p w:rsidR="00741FE0" w:rsidRPr="003238D3" w:rsidRDefault="00D919CB" w:rsidP="00741FE0">
            <w:pPr>
              <w:rPr>
                <w:rFonts w:ascii="Source Sans Pro" w:hAnsi="Source Sans Pro"/>
                <w:color w:val="000000"/>
                <w:sz w:val="16"/>
                <w:rPrChange w:id="14252" w:author="Javier Quintana Pérez" w:date="2022-05-09T17:43:00Z">
                  <w:rPr>
                    <w:color w:val="000000"/>
                    <w:sz w:val="16"/>
                  </w:rPr>
                </w:rPrChange>
              </w:rPr>
            </w:pPr>
            <w:r w:rsidRPr="00D919CB">
              <w:rPr>
                <w:rFonts w:ascii="Source Sans Pro" w:hAnsi="Source Sans Pro"/>
                <w:color w:val="000000"/>
                <w:sz w:val="16"/>
                <w:rPrChange w:id="14253" w:author="Javier Quintana Pérez" w:date="2022-05-09T17:43:00Z">
                  <w:rPr>
                    <w:color w:val="000000"/>
                    <w:sz w:val="16"/>
                    <w:u w:val="single"/>
                  </w:rPr>
                </w:rPrChange>
              </w:rPr>
              <w:t>En el caso de ser necesarias hojas adicionales de comentarios, se incluirán a continuación de ésta</w:t>
            </w:r>
          </w:p>
        </w:tc>
      </w:tr>
    </w:tbl>
    <w:p w:rsidR="00741FE0" w:rsidRPr="003238D3" w:rsidRDefault="00741FE0" w:rsidP="00741FE0">
      <w:pPr>
        <w:rPr>
          <w:rFonts w:ascii="Source Sans Pro" w:hAnsi="Source Sans Pro"/>
          <w:b/>
          <w:color w:val="000000"/>
          <w:u w:val="single"/>
          <w:rPrChange w:id="14254" w:author="Javier Quintana Pérez" w:date="2022-05-09T17:43:00Z">
            <w:rPr>
              <w:b/>
              <w:color w:val="000000"/>
              <w:u w:val="single"/>
            </w:rPr>
          </w:rPrChange>
        </w:rPr>
      </w:pPr>
    </w:p>
    <w:p w:rsidR="00000000" w:rsidRDefault="00C3369D">
      <w:pPr>
        <w:pStyle w:val="Nivel2"/>
        <w:numPr>
          <w:ilvl w:val="0"/>
          <w:numId w:val="36"/>
        </w:numPr>
        <w:ind w:left="567" w:hanging="567"/>
        <w:jc w:val="both"/>
        <w:rPr>
          <w:del w:id="14255" w:author="Javier Quintana Pérez" w:date="2022-07-20T16:08:00Z"/>
          <w:rFonts w:ascii="Source Sans Pro" w:hAnsi="Source Sans Pro"/>
          <w:b w:val="0"/>
          <w:sz w:val="26"/>
          <w:szCs w:val="26"/>
          <w:rPrChange w:id="14256" w:author="Javier Quintana Pérez" w:date="2022-07-20T16:08:00Z">
            <w:rPr>
              <w:del w:id="14257" w:author="Javier Quintana Pérez" w:date="2022-07-20T16:08:00Z"/>
              <w:b/>
              <w:color w:val="000000"/>
              <w:u w:val="single"/>
            </w:rPr>
          </w:rPrChange>
        </w:rPr>
        <w:pPrChange w:id="14258" w:author="Javier Quintana Pérez" w:date="2022-07-20T16:13:00Z">
          <w:pPr/>
        </w:pPrChange>
      </w:pPr>
      <w:bookmarkStart w:id="14259" w:name="_Toc109226295"/>
      <w:bookmarkStart w:id="14260" w:name="_Toc120637255"/>
      <w:bookmarkStart w:id="14261" w:name="_Toc120640803"/>
      <w:bookmarkStart w:id="14262" w:name="_Toc122537810"/>
      <w:bookmarkEnd w:id="14259"/>
      <w:bookmarkEnd w:id="14260"/>
      <w:bookmarkEnd w:id="14261"/>
      <w:bookmarkEnd w:id="14262"/>
    </w:p>
    <w:p w:rsidR="00000000" w:rsidRDefault="00D919CB">
      <w:pPr>
        <w:pStyle w:val="Nivel2"/>
        <w:numPr>
          <w:ilvl w:val="0"/>
          <w:numId w:val="36"/>
        </w:numPr>
        <w:ind w:left="567" w:hanging="567"/>
        <w:jc w:val="both"/>
        <w:rPr>
          <w:rFonts w:ascii="Source Sans Pro" w:hAnsi="Source Sans Pro"/>
          <w:sz w:val="26"/>
          <w:szCs w:val="26"/>
          <w:rPrChange w:id="14263" w:author="Javier Quintana Pérez" w:date="2022-07-20T16:08:00Z">
            <w:rPr>
              <w:lang w:val="es-ES_tradnl"/>
            </w:rPr>
          </w:rPrChange>
        </w:rPr>
        <w:pPrChange w:id="14264" w:author="Javier Quintana Pérez" w:date="2022-07-20T16:13:00Z">
          <w:pPr>
            <w:pStyle w:val="Nivel1"/>
          </w:pPr>
        </w:pPrChange>
      </w:pPr>
      <w:bookmarkStart w:id="14265" w:name="_Toc528923442"/>
      <w:bookmarkStart w:id="14266" w:name="_Toc528924125"/>
      <w:bookmarkStart w:id="14267" w:name="_Toc528924175"/>
      <w:bookmarkStart w:id="14268" w:name="_Toc528924808"/>
      <w:bookmarkStart w:id="14269" w:name="_Toc529265619"/>
      <w:bookmarkStart w:id="14270" w:name="_Toc529266937"/>
      <w:bookmarkStart w:id="14271" w:name="_Toc529267026"/>
      <w:bookmarkStart w:id="14272" w:name="_Toc529270497"/>
      <w:bookmarkStart w:id="14273" w:name="_Toc532372567"/>
      <w:bookmarkStart w:id="14274" w:name="_Toc532373525"/>
      <w:bookmarkStart w:id="14275" w:name="_Toc532374031"/>
      <w:bookmarkStart w:id="14276" w:name="_Toc122537811"/>
      <w:r w:rsidRPr="00D919CB">
        <w:rPr>
          <w:rFonts w:ascii="Source Sans Pro" w:hAnsi="Source Sans Pro"/>
          <w:sz w:val="26"/>
          <w:szCs w:val="26"/>
          <w:rPrChange w:id="14277" w:author="Javier Quintana Pérez" w:date="2022-07-20T16:08:00Z">
            <w:rPr>
              <w:color w:val="0000FF"/>
              <w:lang w:val="es-ES_tradnl"/>
            </w:rPr>
          </w:rPrChange>
        </w:rPr>
        <w:t>FIRMAS</w:t>
      </w:r>
      <w:bookmarkEnd w:id="14265"/>
      <w:bookmarkEnd w:id="14266"/>
      <w:bookmarkEnd w:id="14267"/>
      <w:bookmarkEnd w:id="14268"/>
      <w:bookmarkEnd w:id="14269"/>
      <w:bookmarkEnd w:id="14270"/>
      <w:bookmarkEnd w:id="14271"/>
      <w:bookmarkEnd w:id="14272"/>
      <w:bookmarkEnd w:id="14273"/>
      <w:bookmarkEnd w:id="14274"/>
      <w:bookmarkEnd w:id="14275"/>
      <w:bookmarkEnd w:id="14276"/>
    </w:p>
    <w:p w:rsidR="00741FE0" w:rsidRPr="003238D3" w:rsidRDefault="00741FE0" w:rsidP="00EE2A31">
      <w:pPr>
        <w:pStyle w:val="Nivel1"/>
        <w:ind w:left="709"/>
        <w:rPr>
          <w:rFonts w:ascii="Source Sans Pro" w:hAnsi="Source Sans Pro"/>
          <w:lang w:val="es-ES_tradnl"/>
          <w:rPrChange w:id="14278" w:author="Javier Quintana Pérez" w:date="2022-05-09T17:43:00Z">
            <w:rPr>
              <w:lang w:val="es-ES_tradnl"/>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741FE0" w:rsidRPr="003238D3" w:rsidTr="00B20093">
        <w:trPr>
          <w:jc w:val="center"/>
        </w:trPr>
        <w:tc>
          <w:tcPr>
            <w:tcW w:w="5000" w:type="pct"/>
            <w:shd w:val="clear" w:color="auto" w:fill="auto"/>
          </w:tcPr>
          <w:p w:rsidR="00741FE0" w:rsidRPr="003238D3" w:rsidRDefault="00D919CB" w:rsidP="007F3543">
            <w:pPr>
              <w:rPr>
                <w:rFonts w:ascii="Source Sans Pro" w:hAnsi="Source Sans Pro"/>
                <w:sz w:val="16"/>
                <w:lang w:val="es-ES_tradnl"/>
                <w:rPrChange w:id="14279" w:author="Javier Quintana Pérez" w:date="2022-05-09T17:43:00Z">
                  <w:rPr>
                    <w:sz w:val="16"/>
                    <w:lang w:val="es-ES_tradnl"/>
                  </w:rPr>
                </w:rPrChange>
              </w:rPr>
            </w:pPr>
            <w:r w:rsidRPr="00D919CB">
              <w:rPr>
                <w:rFonts w:ascii="Source Sans Pro" w:hAnsi="Source Sans Pro"/>
                <w:sz w:val="16"/>
                <w:lang w:val="es-ES_tradnl"/>
                <w:rPrChange w:id="14280" w:author="Javier Quintana Pérez" w:date="2022-05-09T17:43:00Z">
                  <w:rPr>
                    <w:color w:val="0000FF"/>
                    <w:sz w:val="16"/>
                    <w:u w:val="single"/>
                    <w:lang w:val="es-ES_tradnl"/>
                  </w:rPr>
                </w:rPrChange>
              </w:rPr>
              <w:t xml:space="preserve">Según sea inspección de Producción o Recepción, firma el Contratista y Laboratorio de Autocontrol, o Dirección de Obra y Laboratorio de Recepción </w:t>
            </w:r>
          </w:p>
        </w:tc>
      </w:tr>
    </w:tbl>
    <w:p w:rsidR="00741FE0" w:rsidRPr="003238D3" w:rsidRDefault="00741FE0" w:rsidP="00741FE0">
      <w:pPr>
        <w:rPr>
          <w:rFonts w:ascii="Source Sans Pro" w:hAnsi="Source Sans Pro"/>
          <w:rPrChange w:id="14281" w:author="Javier Quintana Pérez" w:date="2022-05-09T17:43:00Z">
            <w:rPr/>
          </w:rPrChange>
        </w:rPr>
      </w:pPr>
    </w:p>
    <w:p w:rsidR="00741FE0" w:rsidRPr="003238D3" w:rsidRDefault="00D919CB" w:rsidP="00741FE0">
      <w:pPr>
        <w:rPr>
          <w:rFonts w:ascii="Source Sans Pro" w:hAnsi="Source Sans Pro"/>
          <w:lang w:val="es-ES_tradnl"/>
          <w:rPrChange w:id="14282" w:author="Javier Quintana Pérez" w:date="2022-05-09T17:43:00Z">
            <w:rPr>
              <w:lang w:val="es-ES_tradnl"/>
            </w:rPr>
          </w:rPrChange>
        </w:rPr>
      </w:pPr>
      <w:r w:rsidRPr="00D919CB">
        <w:rPr>
          <w:rFonts w:ascii="Source Sans Pro" w:hAnsi="Source Sans Pro"/>
          <w:lang w:val="es-ES_tradnl"/>
          <w:rPrChange w:id="14283" w:author="Javier Quintana Pérez" w:date="2022-05-09T17:43:00Z">
            <w:rPr>
              <w:color w:val="0000FF"/>
              <w:u w:val="single"/>
              <w:lang w:val="es-ES_tradnl"/>
            </w:rPr>
          </w:rPrChange>
        </w:rPr>
        <w:t>A-EQUIPO INSPECTOR (Laboratorios, Asistencia Técnica/Dirección de Obra):</w:t>
      </w:r>
    </w:p>
    <w:p w:rsidR="00741FE0" w:rsidRPr="003238D3" w:rsidRDefault="00741FE0" w:rsidP="00741FE0">
      <w:pPr>
        <w:rPr>
          <w:rFonts w:ascii="Source Sans Pro" w:hAnsi="Source Sans Pro"/>
          <w:lang w:val="es-ES_tradnl"/>
          <w:rPrChange w:id="14284" w:author="Javier Quintana Pérez" w:date="2022-05-09T17:43:00Z">
            <w:rPr>
              <w:lang w:val="es-ES_tradnl"/>
            </w:rPr>
          </w:rPrChange>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3445"/>
        <w:gridCol w:w="2015"/>
        <w:gridCol w:w="2306"/>
        <w:gridCol w:w="1444"/>
      </w:tblGrid>
      <w:tr w:rsidR="00741FE0" w:rsidRPr="003238D3" w:rsidTr="00B20093">
        <w:trPr>
          <w:jc w:val="center"/>
        </w:trPr>
        <w:tc>
          <w:tcPr>
            <w:tcW w:w="1870" w:type="pct"/>
            <w:vAlign w:val="center"/>
          </w:tcPr>
          <w:p w:rsidR="00741FE0" w:rsidRPr="003238D3" w:rsidRDefault="00D919CB" w:rsidP="008B17DE">
            <w:pPr>
              <w:jc w:val="center"/>
              <w:rPr>
                <w:rFonts w:ascii="Source Sans Pro" w:hAnsi="Source Sans Pro"/>
                <w:b/>
                <w:lang w:val="es-ES_tradnl"/>
                <w:rPrChange w:id="14285" w:author="Javier Quintana Pérez" w:date="2022-05-09T17:43:00Z">
                  <w:rPr>
                    <w:b/>
                    <w:lang w:val="es-ES_tradnl"/>
                  </w:rPr>
                </w:rPrChange>
              </w:rPr>
            </w:pPr>
            <w:bookmarkStart w:id="14286" w:name="_Toc528919654"/>
            <w:r w:rsidRPr="00D919CB">
              <w:rPr>
                <w:rFonts w:ascii="Source Sans Pro" w:hAnsi="Source Sans Pro"/>
                <w:b/>
                <w:lang w:val="es-ES_tradnl"/>
                <w:rPrChange w:id="14287" w:author="Javier Quintana Pérez" w:date="2022-05-09T17:43:00Z">
                  <w:rPr>
                    <w:b/>
                    <w:color w:val="0000FF"/>
                    <w:u w:val="single"/>
                    <w:lang w:val="es-ES_tradnl"/>
                  </w:rPr>
                </w:rPrChange>
              </w:rPr>
              <w:t>NOMBRE</w:t>
            </w:r>
            <w:bookmarkEnd w:id="14286"/>
          </w:p>
        </w:tc>
        <w:tc>
          <w:tcPr>
            <w:tcW w:w="1094" w:type="pct"/>
          </w:tcPr>
          <w:p w:rsidR="00741FE0" w:rsidRPr="003238D3" w:rsidRDefault="00D919CB" w:rsidP="007F3543">
            <w:pPr>
              <w:rPr>
                <w:rFonts w:ascii="Source Sans Pro" w:hAnsi="Source Sans Pro"/>
                <w:b/>
                <w:lang w:val="es-ES_tradnl"/>
                <w:rPrChange w:id="14288" w:author="Javier Quintana Pérez" w:date="2022-05-09T17:43:00Z">
                  <w:rPr>
                    <w:b/>
                    <w:lang w:val="es-ES_tradnl"/>
                  </w:rPr>
                </w:rPrChange>
              </w:rPr>
            </w:pPr>
            <w:r w:rsidRPr="00D919CB">
              <w:rPr>
                <w:rFonts w:ascii="Source Sans Pro" w:hAnsi="Source Sans Pro"/>
                <w:lang w:val="es-ES_tradnl"/>
                <w:rPrChange w:id="14289" w:author="Javier Quintana Pérez" w:date="2022-05-09T17:43:00Z">
                  <w:rPr>
                    <w:color w:val="0000FF"/>
                    <w:u w:val="single"/>
                    <w:lang w:val="es-ES_tradnl"/>
                  </w:rPr>
                </w:rPrChange>
              </w:rPr>
              <w:t xml:space="preserve">        </w:t>
            </w:r>
            <w:r w:rsidRPr="00D919CB">
              <w:rPr>
                <w:rFonts w:ascii="Source Sans Pro" w:hAnsi="Source Sans Pro"/>
                <w:b/>
                <w:lang w:val="es-ES_tradnl"/>
                <w:rPrChange w:id="14290" w:author="Javier Quintana Pérez" w:date="2022-05-09T17:43:00Z">
                  <w:rPr>
                    <w:b/>
                    <w:color w:val="0000FF"/>
                    <w:u w:val="single"/>
                    <w:lang w:val="es-ES_tradnl"/>
                  </w:rPr>
                </w:rPrChange>
              </w:rPr>
              <w:t>CARGO</w:t>
            </w:r>
          </w:p>
        </w:tc>
        <w:tc>
          <w:tcPr>
            <w:tcW w:w="1252" w:type="pct"/>
          </w:tcPr>
          <w:p w:rsidR="00741FE0" w:rsidRPr="003238D3" w:rsidRDefault="00D919CB" w:rsidP="007F3543">
            <w:pPr>
              <w:rPr>
                <w:rFonts w:ascii="Source Sans Pro" w:hAnsi="Source Sans Pro"/>
                <w:b/>
                <w:lang w:val="es-ES_tradnl"/>
                <w:rPrChange w:id="14291" w:author="Javier Quintana Pérez" w:date="2022-05-09T17:43:00Z">
                  <w:rPr>
                    <w:b/>
                    <w:lang w:val="es-ES_tradnl"/>
                  </w:rPr>
                </w:rPrChange>
              </w:rPr>
            </w:pPr>
            <w:r w:rsidRPr="00D919CB">
              <w:rPr>
                <w:rFonts w:ascii="Source Sans Pro" w:hAnsi="Source Sans Pro"/>
                <w:lang w:val="es-ES_tradnl"/>
                <w:rPrChange w:id="14292" w:author="Javier Quintana Pérez" w:date="2022-05-09T17:43:00Z">
                  <w:rPr>
                    <w:color w:val="0000FF"/>
                    <w:u w:val="single"/>
                    <w:lang w:val="es-ES_tradnl"/>
                  </w:rPr>
                </w:rPrChange>
              </w:rPr>
              <w:t xml:space="preserve">         </w:t>
            </w:r>
            <w:r w:rsidRPr="00D919CB">
              <w:rPr>
                <w:rFonts w:ascii="Source Sans Pro" w:hAnsi="Source Sans Pro"/>
                <w:b/>
                <w:lang w:val="es-ES_tradnl"/>
                <w:rPrChange w:id="14293" w:author="Javier Quintana Pérez" w:date="2022-05-09T17:43:00Z">
                  <w:rPr>
                    <w:b/>
                    <w:color w:val="0000FF"/>
                    <w:u w:val="single"/>
                    <w:lang w:val="es-ES_tradnl"/>
                  </w:rPr>
                </w:rPrChange>
              </w:rPr>
              <w:t>EMPRESA</w:t>
            </w:r>
          </w:p>
        </w:tc>
        <w:tc>
          <w:tcPr>
            <w:tcW w:w="784" w:type="pct"/>
          </w:tcPr>
          <w:p w:rsidR="00741FE0" w:rsidRPr="003238D3" w:rsidRDefault="00D919CB" w:rsidP="007F3543">
            <w:pPr>
              <w:rPr>
                <w:rFonts w:ascii="Source Sans Pro" w:hAnsi="Source Sans Pro"/>
                <w:b/>
                <w:lang w:val="es-ES_tradnl"/>
                <w:rPrChange w:id="14294" w:author="Javier Quintana Pérez" w:date="2022-05-09T17:43:00Z">
                  <w:rPr>
                    <w:b/>
                    <w:lang w:val="es-ES_tradnl"/>
                  </w:rPr>
                </w:rPrChange>
              </w:rPr>
            </w:pPr>
            <w:r w:rsidRPr="00D919CB">
              <w:rPr>
                <w:rFonts w:ascii="Source Sans Pro" w:hAnsi="Source Sans Pro"/>
                <w:lang w:val="es-ES_tradnl"/>
                <w:rPrChange w:id="14295" w:author="Javier Quintana Pérez" w:date="2022-05-09T17:43:00Z">
                  <w:rPr>
                    <w:color w:val="0000FF"/>
                    <w:u w:val="single"/>
                    <w:lang w:val="es-ES_tradnl"/>
                  </w:rPr>
                </w:rPrChange>
              </w:rPr>
              <w:t xml:space="preserve">    </w:t>
            </w:r>
            <w:r w:rsidRPr="00D919CB">
              <w:rPr>
                <w:rFonts w:ascii="Source Sans Pro" w:hAnsi="Source Sans Pro"/>
                <w:b/>
                <w:lang w:val="es-ES_tradnl"/>
                <w:rPrChange w:id="14296" w:author="Javier Quintana Pérez" w:date="2022-05-09T17:43:00Z">
                  <w:rPr>
                    <w:b/>
                    <w:color w:val="0000FF"/>
                    <w:u w:val="single"/>
                    <w:lang w:val="es-ES_tradnl"/>
                  </w:rPr>
                </w:rPrChange>
              </w:rPr>
              <w:t>FIRMA</w:t>
            </w: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297"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298"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299"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00" w:author="Javier Quintana Pérez" w:date="2022-05-09T17:43:00Z">
                  <w:rPr>
                    <w:lang w:val="es-ES_tradnl"/>
                  </w:rPr>
                </w:rPrChange>
              </w:rPr>
            </w:pP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301"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302"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303"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04" w:author="Javier Quintana Pérez" w:date="2022-05-09T17:43:00Z">
                  <w:rPr>
                    <w:lang w:val="es-ES_tradnl"/>
                  </w:rPr>
                </w:rPrChange>
              </w:rPr>
            </w:pP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305"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306"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307"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08" w:author="Javier Quintana Pérez" w:date="2022-05-09T17:43:00Z">
                  <w:rPr>
                    <w:lang w:val="es-ES_tradnl"/>
                  </w:rPr>
                </w:rPrChange>
              </w:rPr>
            </w:pP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309"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310"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311"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12" w:author="Javier Quintana Pérez" w:date="2022-05-09T17:43:00Z">
                  <w:rPr>
                    <w:lang w:val="es-ES_tradnl"/>
                  </w:rPr>
                </w:rPrChange>
              </w:rPr>
            </w:pP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313"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314"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315"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16" w:author="Javier Quintana Pérez" w:date="2022-05-09T17:43:00Z">
                  <w:rPr>
                    <w:lang w:val="es-ES_tradnl"/>
                  </w:rPr>
                </w:rPrChange>
              </w:rPr>
            </w:pP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317"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318"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319"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20" w:author="Javier Quintana Pérez" w:date="2022-05-09T17:43:00Z">
                  <w:rPr>
                    <w:lang w:val="es-ES_tradnl"/>
                  </w:rPr>
                </w:rPrChange>
              </w:rPr>
            </w:pPr>
          </w:p>
        </w:tc>
      </w:tr>
    </w:tbl>
    <w:p w:rsidR="00741FE0" w:rsidRPr="003238D3" w:rsidRDefault="00741FE0" w:rsidP="00741FE0">
      <w:pPr>
        <w:rPr>
          <w:rFonts w:ascii="Source Sans Pro" w:hAnsi="Source Sans Pro"/>
          <w:lang w:val="es-ES_tradnl"/>
          <w:rPrChange w:id="14321" w:author="Javier Quintana Pérez" w:date="2022-05-09T17:43:00Z">
            <w:rPr>
              <w:lang w:val="es-ES_tradnl"/>
            </w:rPr>
          </w:rPrChange>
        </w:rPr>
      </w:pPr>
    </w:p>
    <w:p w:rsidR="00585246" w:rsidRPr="003238D3" w:rsidRDefault="00585246" w:rsidP="00741FE0">
      <w:pPr>
        <w:rPr>
          <w:rFonts w:ascii="Source Sans Pro" w:hAnsi="Source Sans Pro"/>
          <w:lang w:val="es-ES_tradnl"/>
          <w:rPrChange w:id="14322" w:author="Javier Quintana Pérez" w:date="2022-05-09T17:43:00Z">
            <w:rPr>
              <w:lang w:val="es-ES_tradnl"/>
            </w:rPr>
          </w:rPrChange>
        </w:rPr>
      </w:pPr>
    </w:p>
    <w:p w:rsidR="00741FE0" w:rsidRPr="003238D3" w:rsidRDefault="00D919CB" w:rsidP="00741FE0">
      <w:pPr>
        <w:rPr>
          <w:rFonts w:ascii="Source Sans Pro" w:hAnsi="Source Sans Pro"/>
          <w:lang w:val="es-ES_tradnl"/>
          <w:rPrChange w:id="14323" w:author="Javier Quintana Pérez" w:date="2022-05-09T17:43:00Z">
            <w:rPr>
              <w:lang w:val="es-ES_tradnl"/>
            </w:rPr>
          </w:rPrChange>
        </w:rPr>
      </w:pPr>
      <w:r w:rsidRPr="00D919CB">
        <w:rPr>
          <w:rFonts w:ascii="Source Sans Pro" w:hAnsi="Source Sans Pro"/>
          <w:lang w:val="es-ES_tradnl"/>
          <w:rPrChange w:id="14324" w:author="Javier Quintana Pérez" w:date="2022-05-09T17:43:00Z">
            <w:rPr>
              <w:color w:val="0000FF"/>
              <w:u w:val="single"/>
              <w:lang w:val="es-ES_tradnl"/>
            </w:rPr>
          </w:rPrChange>
        </w:rPr>
        <w:t>B-OTROS ASISTENTES:</w:t>
      </w:r>
    </w:p>
    <w:p w:rsidR="00741FE0" w:rsidRPr="003238D3" w:rsidRDefault="00741FE0" w:rsidP="00741FE0">
      <w:pPr>
        <w:rPr>
          <w:rFonts w:ascii="Source Sans Pro" w:hAnsi="Source Sans Pro"/>
          <w:lang w:val="es-ES_tradnl"/>
          <w:rPrChange w:id="14325" w:author="Javier Quintana Pérez" w:date="2022-05-09T17:43:00Z">
            <w:rPr>
              <w:lang w:val="es-ES_tradnl"/>
            </w:rPr>
          </w:rPrChange>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3445"/>
        <w:gridCol w:w="2015"/>
        <w:gridCol w:w="2306"/>
        <w:gridCol w:w="1444"/>
      </w:tblGrid>
      <w:tr w:rsidR="00741FE0" w:rsidRPr="003238D3" w:rsidTr="00B20093">
        <w:trPr>
          <w:jc w:val="center"/>
        </w:trPr>
        <w:tc>
          <w:tcPr>
            <w:tcW w:w="1870" w:type="pct"/>
            <w:vAlign w:val="center"/>
          </w:tcPr>
          <w:p w:rsidR="00741FE0" w:rsidRPr="003238D3" w:rsidRDefault="00D919CB" w:rsidP="008B17DE">
            <w:pPr>
              <w:jc w:val="center"/>
              <w:rPr>
                <w:rFonts w:ascii="Source Sans Pro" w:hAnsi="Source Sans Pro"/>
                <w:b/>
                <w:lang w:val="es-ES_tradnl"/>
                <w:rPrChange w:id="14326" w:author="Javier Quintana Pérez" w:date="2022-05-09T17:43:00Z">
                  <w:rPr>
                    <w:b/>
                    <w:lang w:val="es-ES_tradnl"/>
                  </w:rPr>
                </w:rPrChange>
              </w:rPr>
            </w:pPr>
            <w:bookmarkStart w:id="14327" w:name="_Toc528919655"/>
            <w:r w:rsidRPr="00D919CB">
              <w:rPr>
                <w:rFonts w:ascii="Source Sans Pro" w:hAnsi="Source Sans Pro"/>
                <w:b/>
                <w:lang w:val="es-ES_tradnl"/>
                <w:rPrChange w:id="14328" w:author="Javier Quintana Pérez" w:date="2022-05-09T17:43:00Z">
                  <w:rPr>
                    <w:b/>
                    <w:color w:val="0000FF"/>
                    <w:u w:val="single"/>
                    <w:lang w:val="es-ES_tradnl"/>
                  </w:rPr>
                </w:rPrChange>
              </w:rPr>
              <w:t>NOMBRE</w:t>
            </w:r>
            <w:bookmarkEnd w:id="14327"/>
          </w:p>
        </w:tc>
        <w:tc>
          <w:tcPr>
            <w:tcW w:w="1094" w:type="pct"/>
          </w:tcPr>
          <w:p w:rsidR="00741FE0" w:rsidRPr="003238D3" w:rsidRDefault="00D919CB" w:rsidP="007F3543">
            <w:pPr>
              <w:rPr>
                <w:rFonts w:ascii="Source Sans Pro" w:hAnsi="Source Sans Pro"/>
                <w:b/>
                <w:lang w:val="es-ES_tradnl"/>
                <w:rPrChange w:id="14329" w:author="Javier Quintana Pérez" w:date="2022-05-09T17:43:00Z">
                  <w:rPr>
                    <w:b/>
                    <w:lang w:val="es-ES_tradnl"/>
                  </w:rPr>
                </w:rPrChange>
              </w:rPr>
            </w:pPr>
            <w:r w:rsidRPr="00D919CB">
              <w:rPr>
                <w:rFonts w:ascii="Source Sans Pro" w:hAnsi="Source Sans Pro"/>
                <w:lang w:val="es-ES_tradnl"/>
                <w:rPrChange w:id="14330" w:author="Javier Quintana Pérez" w:date="2022-05-09T17:43:00Z">
                  <w:rPr>
                    <w:color w:val="0000FF"/>
                    <w:u w:val="single"/>
                    <w:lang w:val="es-ES_tradnl"/>
                  </w:rPr>
                </w:rPrChange>
              </w:rPr>
              <w:t xml:space="preserve">        </w:t>
            </w:r>
            <w:r w:rsidRPr="00D919CB">
              <w:rPr>
                <w:rFonts w:ascii="Source Sans Pro" w:hAnsi="Source Sans Pro"/>
                <w:b/>
                <w:lang w:val="es-ES_tradnl"/>
                <w:rPrChange w:id="14331" w:author="Javier Quintana Pérez" w:date="2022-05-09T17:43:00Z">
                  <w:rPr>
                    <w:b/>
                    <w:color w:val="0000FF"/>
                    <w:u w:val="single"/>
                    <w:lang w:val="es-ES_tradnl"/>
                  </w:rPr>
                </w:rPrChange>
              </w:rPr>
              <w:t>CARGO</w:t>
            </w:r>
          </w:p>
        </w:tc>
        <w:tc>
          <w:tcPr>
            <w:tcW w:w="1252" w:type="pct"/>
          </w:tcPr>
          <w:p w:rsidR="00741FE0" w:rsidRPr="003238D3" w:rsidRDefault="00D919CB" w:rsidP="007F3543">
            <w:pPr>
              <w:rPr>
                <w:rFonts w:ascii="Source Sans Pro" w:hAnsi="Source Sans Pro"/>
                <w:b/>
                <w:lang w:val="es-ES_tradnl"/>
                <w:rPrChange w:id="14332" w:author="Javier Quintana Pérez" w:date="2022-05-09T17:43:00Z">
                  <w:rPr>
                    <w:b/>
                    <w:lang w:val="es-ES_tradnl"/>
                  </w:rPr>
                </w:rPrChange>
              </w:rPr>
            </w:pPr>
            <w:r w:rsidRPr="00D919CB">
              <w:rPr>
                <w:rFonts w:ascii="Source Sans Pro" w:hAnsi="Source Sans Pro"/>
                <w:lang w:val="es-ES_tradnl"/>
                <w:rPrChange w:id="14333" w:author="Javier Quintana Pérez" w:date="2022-05-09T17:43:00Z">
                  <w:rPr>
                    <w:color w:val="0000FF"/>
                    <w:u w:val="single"/>
                    <w:lang w:val="es-ES_tradnl"/>
                  </w:rPr>
                </w:rPrChange>
              </w:rPr>
              <w:t xml:space="preserve">         </w:t>
            </w:r>
            <w:r w:rsidRPr="00D919CB">
              <w:rPr>
                <w:rFonts w:ascii="Source Sans Pro" w:hAnsi="Source Sans Pro"/>
                <w:b/>
                <w:lang w:val="es-ES_tradnl"/>
                <w:rPrChange w:id="14334" w:author="Javier Quintana Pérez" w:date="2022-05-09T17:43:00Z">
                  <w:rPr>
                    <w:b/>
                    <w:color w:val="0000FF"/>
                    <w:u w:val="single"/>
                    <w:lang w:val="es-ES_tradnl"/>
                  </w:rPr>
                </w:rPrChange>
              </w:rPr>
              <w:t>EMPRESA</w:t>
            </w:r>
          </w:p>
        </w:tc>
        <w:tc>
          <w:tcPr>
            <w:tcW w:w="784" w:type="pct"/>
          </w:tcPr>
          <w:p w:rsidR="00741FE0" w:rsidRPr="003238D3" w:rsidRDefault="00D919CB" w:rsidP="007F3543">
            <w:pPr>
              <w:rPr>
                <w:rFonts w:ascii="Source Sans Pro" w:hAnsi="Source Sans Pro"/>
                <w:b/>
                <w:lang w:val="es-ES_tradnl"/>
                <w:rPrChange w:id="14335" w:author="Javier Quintana Pérez" w:date="2022-05-09T17:43:00Z">
                  <w:rPr>
                    <w:b/>
                    <w:lang w:val="es-ES_tradnl"/>
                  </w:rPr>
                </w:rPrChange>
              </w:rPr>
            </w:pPr>
            <w:r w:rsidRPr="00D919CB">
              <w:rPr>
                <w:rFonts w:ascii="Source Sans Pro" w:hAnsi="Source Sans Pro"/>
                <w:lang w:val="es-ES_tradnl"/>
                <w:rPrChange w:id="14336" w:author="Javier Quintana Pérez" w:date="2022-05-09T17:43:00Z">
                  <w:rPr>
                    <w:color w:val="0000FF"/>
                    <w:u w:val="single"/>
                    <w:lang w:val="es-ES_tradnl"/>
                  </w:rPr>
                </w:rPrChange>
              </w:rPr>
              <w:t xml:space="preserve">    </w:t>
            </w:r>
            <w:r w:rsidRPr="00D919CB">
              <w:rPr>
                <w:rFonts w:ascii="Source Sans Pro" w:hAnsi="Source Sans Pro"/>
                <w:b/>
                <w:lang w:val="es-ES_tradnl"/>
                <w:rPrChange w:id="14337" w:author="Javier Quintana Pérez" w:date="2022-05-09T17:43:00Z">
                  <w:rPr>
                    <w:b/>
                    <w:color w:val="0000FF"/>
                    <w:u w:val="single"/>
                    <w:lang w:val="es-ES_tradnl"/>
                  </w:rPr>
                </w:rPrChange>
              </w:rPr>
              <w:t>FIRMA</w:t>
            </w: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338"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339"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340"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41" w:author="Javier Quintana Pérez" w:date="2022-05-09T17:43:00Z">
                  <w:rPr>
                    <w:lang w:val="es-ES_tradnl"/>
                  </w:rPr>
                </w:rPrChange>
              </w:rPr>
            </w:pP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342"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343"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344"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45" w:author="Javier Quintana Pérez" w:date="2022-05-09T17:43:00Z">
                  <w:rPr>
                    <w:lang w:val="es-ES_tradnl"/>
                  </w:rPr>
                </w:rPrChange>
              </w:rPr>
            </w:pP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346"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347"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348"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49" w:author="Javier Quintana Pérez" w:date="2022-05-09T17:43:00Z">
                  <w:rPr>
                    <w:lang w:val="es-ES_tradnl"/>
                  </w:rPr>
                </w:rPrChange>
              </w:rPr>
            </w:pP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350"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351"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352"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53" w:author="Javier Quintana Pérez" w:date="2022-05-09T17:43:00Z">
                  <w:rPr>
                    <w:lang w:val="es-ES_tradnl"/>
                  </w:rPr>
                </w:rPrChange>
              </w:rPr>
            </w:pP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354"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355"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356"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57" w:author="Javier Quintana Pérez" w:date="2022-05-09T17:43:00Z">
                  <w:rPr>
                    <w:lang w:val="es-ES_tradnl"/>
                  </w:rPr>
                </w:rPrChange>
              </w:rPr>
            </w:pPr>
          </w:p>
        </w:tc>
      </w:tr>
      <w:tr w:rsidR="00741FE0" w:rsidRPr="003238D3" w:rsidTr="00B20093">
        <w:trPr>
          <w:trHeight w:val="555"/>
          <w:jc w:val="center"/>
        </w:trPr>
        <w:tc>
          <w:tcPr>
            <w:tcW w:w="1870" w:type="pct"/>
          </w:tcPr>
          <w:p w:rsidR="00741FE0" w:rsidRPr="003238D3" w:rsidRDefault="00741FE0" w:rsidP="007F3543">
            <w:pPr>
              <w:rPr>
                <w:rFonts w:ascii="Source Sans Pro" w:hAnsi="Source Sans Pro"/>
                <w:lang w:val="es-ES_tradnl"/>
                <w:rPrChange w:id="14358" w:author="Javier Quintana Pérez" w:date="2022-05-09T17:43:00Z">
                  <w:rPr>
                    <w:lang w:val="es-ES_tradnl"/>
                  </w:rPr>
                </w:rPrChange>
              </w:rPr>
            </w:pPr>
          </w:p>
        </w:tc>
        <w:tc>
          <w:tcPr>
            <w:tcW w:w="1094" w:type="pct"/>
          </w:tcPr>
          <w:p w:rsidR="00741FE0" w:rsidRPr="003238D3" w:rsidRDefault="00741FE0" w:rsidP="007F3543">
            <w:pPr>
              <w:rPr>
                <w:rFonts w:ascii="Source Sans Pro" w:hAnsi="Source Sans Pro"/>
                <w:lang w:val="es-ES_tradnl"/>
                <w:rPrChange w:id="14359" w:author="Javier Quintana Pérez" w:date="2022-05-09T17:43:00Z">
                  <w:rPr>
                    <w:lang w:val="es-ES_tradnl"/>
                  </w:rPr>
                </w:rPrChange>
              </w:rPr>
            </w:pPr>
          </w:p>
        </w:tc>
        <w:tc>
          <w:tcPr>
            <w:tcW w:w="1252" w:type="pct"/>
          </w:tcPr>
          <w:p w:rsidR="00741FE0" w:rsidRPr="003238D3" w:rsidRDefault="00741FE0" w:rsidP="007F3543">
            <w:pPr>
              <w:rPr>
                <w:rFonts w:ascii="Source Sans Pro" w:hAnsi="Source Sans Pro"/>
                <w:lang w:val="es-ES_tradnl"/>
                <w:rPrChange w:id="14360" w:author="Javier Quintana Pérez" w:date="2022-05-09T17:43:00Z">
                  <w:rPr>
                    <w:lang w:val="es-ES_tradnl"/>
                  </w:rPr>
                </w:rPrChange>
              </w:rPr>
            </w:pPr>
          </w:p>
        </w:tc>
        <w:tc>
          <w:tcPr>
            <w:tcW w:w="784" w:type="pct"/>
          </w:tcPr>
          <w:p w:rsidR="00741FE0" w:rsidRPr="003238D3" w:rsidRDefault="00741FE0" w:rsidP="007F3543">
            <w:pPr>
              <w:rPr>
                <w:rFonts w:ascii="Source Sans Pro" w:hAnsi="Source Sans Pro"/>
                <w:lang w:val="es-ES_tradnl"/>
                <w:rPrChange w:id="14361" w:author="Javier Quintana Pérez" w:date="2022-05-09T17:43:00Z">
                  <w:rPr>
                    <w:lang w:val="es-ES_tradnl"/>
                  </w:rPr>
                </w:rPrChange>
              </w:rPr>
            </w:pPr>
          </w:p>
        </w:tc>
      </w:tr>
    </w:tbl>
    <w:p w:rsidR="00741FE0" w:rsidRPr="003238D3" w:rsidRDefault="00741FE0" w:rsidP="00741FE0">
      <w:pPr>
        <w:spacing w:line="480" w:lineRule="auto"/>
        <w:rPr>
          <w:rFonts w:ascii="Source Sans Pro" w:hAnsi="Source Sans Pro"/>
          <w:lang w:val="es-ES_tradnl"/>
          <w:rPrChange w:id="14362" w:author="Javier Quintana Pérez" w:date="2022-05-09T17:43:00Z">
            <w:rPr>
              <w:lang w:val="es-ES_tradnl"/>
            </w:rPr>
          </w:rPrChange>
        </w:rPr>
      </w:pPr>
    </w:p>
    <w:p w:rsidR="00741FE0" w:rsidRPr="003238D3" w:rsidDel="008A0DA4" w:rsidRDefault="00741FE0" w:rsidP="00741FE0">
      <w:pPr>
        <w:spacing w:line="480" w:lineRule="auto"/>
        <w:rPr>
          <w:del w:id="14363" w:author="Javier Quintana Pérez" w:date="2022-05-11T18:34:00Z"/>
          <w:rFonts w:ascii="Source Sans Pro" w:hAnsi="Source Sans Pro"/>
          <w:lang w:val="es-ES_tradnl"/>
          <w:rPrChange w:id="14364" w:author="Javier Quintana Pérez" w:date="2022-05-09T17:43:00Z">
            <w:rPr>
              <w:del w:id="14365" w:author="Javier Quintana Pérez" w:date="2022-05-11T18:34:00Z"/>
              <w:rFonts w:ascii="Tahoma" w:hAnsi="Tahoma"/>
              <w:lang w:val="es-ES_tradnl"/>
            </w:rPr>
          </w:rPrChange>
        </w:rPr>
      </w:pPr>
    </w:p>
    <w:p w:rsidR="00741FE0" w:rsidRPr="003238D3" w:rsidDel="008A0DA4" w:rsidRDefault="00741FE0" w:rsidP="00741FE0">
      <w:pPr>
        <w:rPr>
          <w:del w:id="14366" w:author="Javier Quintana Pérez" w:date="2022-05-11T18:34:00Z"/>
          <w:rFonts w:ascii="Source Sans Pro" w:hAnsi="Source Sans Pro"/>
          <w:lang w:val="es-ES_tradnl"/>
          <w:rPrChange w:id="14367" w:author="Javier Quintana Pérez" w:date="2022-05-09T17:43:00Z">
            <w:rPr>
              <w:del w:id="14368" w:author="Javier Quintana Pérez" w:date="2022-05-11T18:34:00Z"/>
              <w:lang w:val="es-ES_tradnl"/>
            </w:rPr>
          </w:rPrChange>
        </w:rPr>
      </w:pPr>
    </w:p>
    <w:p w:rsidR="00741FE0" w:rsidRPr="003238D3" w:rsidDel="008A0DA4" w:rsidRDefault="00741FE0" w:rsidP="00741FE0">
      <w:pPr>
        <w:rPr>
          <w:del w:id="14369" w:author="Javier Quintana Pérez" w:date="2022-05-11T18:34:00Z"/>
          <w:rFonts w:ascii="Source Sans Pro" w:hAnsi="Source Sans Pro"/>
          <w:lang w:val="es-ES_tradnl"/>
          <w:rPrChange w:id="14370" w:author="Javier Quintana Pérez" w:date="2022-05-09T17:43:00Z">
            <w:rPr>
              <w:del w:id="14371" w:author="Javier Quintana Pérez" w:date="2022-05-11T18:34:00Z"/>
              <w:lang w:val="es-ES_tradnl"/>
            </w:rPr>
          </w:rPrChange>
        </w:rPr>
      </w:pPr>
    </w:p>
    <w:p w:rsidR="00741FE0" w:rsidRPr="003238D3" w:rsidDel="008A0DA4" w:rsidRDefault="00741FE0" w:rsidP="00741FE0">
      <w:pPr>
        <w:rPr>
          <w:del w:id="14372" w:author="Javier Quintana Pérez" w:date="2022-05-11T18:34:00Z"/>
          <w:rFonts w:ascii="Source Sans Pro" w:hAnsi="Source Sans Pro"/>
          <w:lang w:val="es-ES_tradnl"/>
          <w:rPrChange w:id="14373" w:author="Javier Quintana Pérez" w:date="2022-05-09T17:43:00Z">
            <w:rPr>
              <w:del w:id="14374" w:author="Javier Quintana Pérez" w:date="2022-05-11T18:34:00Z"/>
              <w:lang w:val="es-ES_tradnl"/>
            </w:rPr>
          </w:rPrChange>
        </w:rPr>
      </w:pPr>
    </w:p>
    <w:p w:rsidR="00741FE0" w:rsidRPr="003238D3" w:rsidDel="008A0DA4" w:rsidRDefault="00741FE0" w:rsidP="00741FE0">
      <w:pPr>
        <w:rPr>
          <w:del w:id="14375" w:author="Javier Quintana Pérez" w:date="2022-05-11T18:34:00Z"/>
          <w:rFonts w:ascii="Source Sans Pro" w:hAnsi="Source Sans Pro"/>
          <w:lang w:val="es-ES_tradnl"/>
          <w:rPrChange w:id="14376" w:author="Javier Quintana Pérez" w:date="2022-05-09T17:43:00Z">
            <w:rPr>
              <w:del w:id="14377" w:author="Javier Quintana Pérez" w:date="2022-05-11T18:34:00Z"/>
              <w:lang w:val="es-ES_tradnl"/>
            </w:rPr>
          </w:rPrChange>
        </w:rPr>
      </w:pPr>
    </w:p>
    <w:p w:rsidR="007A2B44" w:rsidRPr="003238D3" w:rsidDel="008A0DA4" w:rsidRDefault="00D919CB" w:rsidP="007A2B44">
      <w:pPr>
        <w:tabs>
          <w:tab w:val="clear" w:pos="567"/>
        </w:tabs>
        <w:spacing w:line="240" w:lineRule="auto"/>
        <w:jc w:val="center"/>
        <w:rPr>
          <w:del w:id="14378" w:author="Javier Quintana Pérez" w:date="2022-05-11T18:34:00Z"/>
          <w:rFonts w:ascii="Source Sans Pro" w:hAnsi="Source Sans Pro"/>
          <w:b/>
          <w:sz w:val="28"/>
          <w:rPrChange w:id="14379" w:author="Javier Quintana Pérez" w:date="2022-05-09T17:43:00Z">
            <w:rPr>
              <w:del w:id="14380" w:author="Javier Quintana Pérez" w:date="2022-05-11T18:34:00Z"/>
              <w:b/>
              <w:sz w:val="28"/>
            </w:rPr>
          </w:rPrChange>
        </w:rPr>
      </w:pPr>
      <w:del w:id="14381" w:author="Javier Quintana Pérez" w:date="2022-05-11T18:34:00Z">
        <w:r w:rsidRPr="00D919CB">
          <w:rPr>
            <w:rFonts w:ascii="Source Sans Pro" w:hAnsi="Source Sans Pro"/>
            <w:b/>
            <w:sz w:val="28"/>
            <w:rPrChange w:id="14382" w:author="Javier Quintana Pérez" w:date="2022-05-09T17:43:00Z">
              <w:rPr>
                <w:b/>
                <w:color w:val="0000FF"/>
                <w:sz w:val="28"/>
                <w:u w:val="single"/>
              </w:rPr>
            </w:rPrChange>
          </w:rPr>
          <w:br w:type="page"/>
        </w:r>
      </w:del>
    </w:p>
    <w:p w:rsidR="00000000" w:rsidRDefault="00C3369D">
      <w:pPr>
        <w:tabs>
          <w:tab w:val="clear" w:pos="567"/>
        </w:tabs>
        <w:spacing w:line="240" w:lineRule="auto"/>
        <w:jc w:val="center"/>
        <w:rPr>
          <w:del w:id="14383" w:author="Javier Quintana Pérez" w:date="2022-05-11T18:34:00Z"/>
          <w:rFonts w:ascii="Source Sans Pro" w:hAnsi="Source Sans Pro"/>
          <w:rPrChange w:id="14384" w:author="Javier Quintana Pérez" w:date="2022-05-09T17:43:00Z">
            <w:rPr>
              <w:del w:id="14385" w:author="Javier Quintana Pérez" w:date="2022-05-11T18:34:00Z"/>
            </w:rPr>
          </w:rPrChange>
        </w:rPr>
        <w:pPrChange w:id="14386" w:author="Javier Quintana Pérez" w:date="2022-05-11T18:34:00Z">
          <w:pPr/>
        </w:pPrChange>
      </w:pPr>
    </w:p>
    <w:p w:rsidR="007A2B44" w:rsidRPr="003238D3" w:rsidRDefault="007A2B44" w:rsidP="007A2B44">
      <w:pPr>
        <w:tabs>
          <w:tab w:val="clear" w:pos="567"/>
        </w:tabs>
        <w:spacing w:line="240" w:lineRule="auto"/>
        <w:jc w:val="center"/>
        <w:rPr>
          <w:rFonts w:ascii="Source Sans Pro" w:hAnsi="Source Sans Pro"/>
          <w:b/>
          <w:sz w:val="28"/>
          <w:rPrChange w:id="14387"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388"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389"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390"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391"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392"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393"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394"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395"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396" w:author="Javier Quintana Pérez" w:date="2022-05-09T17:43:00Z">
            <w:rPr>
              <w:b/>
              <w:sz w:val="28"/>
            </w:rPr>
          </w:rPrChange>
        </w:rPr>
      </w:pPr>
    </w:p>
    <w:p w:rsidR="007A2B44" w:rsidRPr="003238D3" w:rsidDel="008A0DA4" w:rsidRDefault="007A2B44" w:rsidP="007A2B44">
      <w:pPr>
        <w:tabs>
          <w:tab w:val="clear" w:pos="567"/>
        </w:tabs>
        <w:spacing w:line="240" w:lineRule="auto"/>
        <w:jc w:val="center"/>
        <w:rPr>
          <w:del w:id="14397" w:author="Javier Quintana Pérez" w:date="2022-05-11T18:34:00Z"/>
          <w:rFonts w:ascii="Source Sans Pro" w:hAnsi="Source Sans Pro"/>
          <w:b/>
          <w:sz w:val="28"/>
          <w:rPrChange w:id="14398" w:author="Javier Quintana Pérez" w:date="2022-05-09T17:43:00Z">
            <w:rPr>
              <w:del w:id="14399" w:author="Javier Quintana Pérez" w:date="2022-05-11T18:34:00Z"/>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400"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401"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402"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403"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404" w:author="Javier Quintana Pérez" w:date="2022-05-09T17:43:00Z">
            <w:rPr>
              <w:b/>
              <w:sz w:val="28"/>
            </w:rPr>
          </w:rPrChange>
        </w:rPr>
      </w:pPr>
    </w:p>
    <w:p w:rsidR="007A2B44" w:rsidRPr="003238D3" w:rsidRDefault="007A2B44" w:rsidP="007A2B44">
      <w:pPr>
        <w:tabs>
          <w:tab w:val="clear" w:pos="567"/>
        </w:tabs>
        <w:spacing w:line="240" w:lineRule="auto"/>
        <w:jc w:val="center"/>
        <w:rPr>
          <w:rFonts w:ascii="Source Sans Pro" w:hAnsi="Source Sans Pro"/>
          <w:b/>
          <w:sz w:val="28"/>
          <w:rPrChange w:id="14405" w:author="Javier Quintana Pérez" w:date="2022-05-09T17:43:00Z">
            <w:rPr>
              <w:b/>
              <w:sz w:val="28"/>
            </w:rPr>
          </w:rPrChange>
        </w:rPr>
      </w:pPr>
    </w:p>
    <w:p w:rsidR="007A2B44" w:rsidRPr="003238D3" w:rsidRDefault="00D919CB" w:rsidP="007A2B44">
      <w:pPr>
        <w:pStyle w:val="Anejo2"/>
        <w:rPr>
          <w:rFonts w:ascii="Source Sans Pro" w:hAnsi="Source Sans Pro"/>
          <w:rPrChange w:id="14406" w:author="Javier Quintana Pérez" w:date="2022-05-09T17:43:00Z">
            <w:rPr/>
          </w:rPrChange>
        </w:rPr>
      </w:pPr>
      <w:bookmarkStart w:id="14407" w:name="_Toc122537812"/>
      <w:r w:rsidRPr="00D919CB">
        <w:rPr>
          <w:rFonts w:ascii="Source Sans Pro" w:hAnsi="Source Sans Pro"/>
          <w:rPrChange w:id="14408" w:author="Javier Quintana Pérez" w:date="2022-05-09T17:43:00Z">
            <w:rPr>
              <w:color w:val="0000FF"/>
              <w:u w:val="single"/>
            </w:rPr>
          </w:rPrChange>
        </w:rPr>
        <w:t>ANEJOS:</w:t>
      </w:r>
      <w:bookmarkEnd w:id="14407"/>
    </w:p>
    <w:p w:rsidR="007A2B44" w:rsidRPr="003238D3" w:rsidRDefault="007A2B44" w:rsidP="007A2B44">
      <w:pPr>
        <w:pStyle w:val="Anejo2"/>
        <w:rPr>
          <w:rFonts w:ascii="Source Sans Pro" w:hAnsi="Source Sans Pro"/>
          <w:rPrChange w:id="14409" w:author="Javier Quintana Pérez" w:date="2022-05-09T17:43:00Z">
            <w:rPr/>
          </w:rPrChange>
        </w:rPr>
      </w:pPr>
    </w:p>
    <w:p w:rsidR="007A2B44" w:rsidRPr="003238D3" w:rsidRDefault="00D919CB" w:rsidP="007A2B44">
      <w:pPr>
        <w:pStyle w:val="Anejo2"/>
        <w:rPr>
          <w:rFonts w:ascii="Source Sans Pro" w:hAnsi="Source Sans Pro"/>
          <w:sz w:val="24"/>
          <w:szCs w:val="24"/>
          <w:rPrChange w:id="14410" w:author="Javier Quintana Pérez" w:date="2022-05-09T17:43:00Z">
            <w:rPr>
              <w:sz w:val="24"/>
              <w:szCs w:val="24"/>
            </w:rPr>
          </w:rPrChange>
        </w:rPr>
      </w:pPr>
      <w:r w:rsidRPr="00D919CB">
        <w:rPr>
          <w:rFonts w:ascii="Source Sans Pro" w:hAnsi="Source Sans Pro"/>
          <w:sz w:val="24"/>
          <w:szCs w:val="24"/>
          <w:rPrChange w:id="14411" w:author="Javier Quintana Pérez" w:date="2022-05-09T17:43:00Z">
            <w:rPr>
              <w:color w:val="0000FF"/>
              <w:sz w:val="24"/>
              <w:szCs w:val="24"/>
              <w:u w:val="single"/>
            </w:rPr>
          </w:rPrChange>
        </w:rPr>
        <w:br w:type="page"/>
      </w:r>
    </w:p>
    <w:p w:rsidR="00E90780" w:rsidRPr="003238D3" w:rsidRDefault="00E90780" w:rsidP="00E90780">
      <w:pPr>
        <w:rPr>
          <w:rFonts w:ascii="Source Sans Pro" w:hAnsi="Source Sans Pro"/>
          <w:rPrChange w:id="14412" w:author="Javier Quintana Pérez" w:date="2022-05-09T17:43:00Z">
            <w:rPr/>
          </w:rPrChange>
        </w:rPr>
      </w:pPr>
    </w:p>
    <w:p w:rsidR="00741FE0" w:rsidRPr="003238D3" w:rsidRDefault="00741FE0" w:rsidP="00741FE0">
      <w:pPr>
        <w:tabs>
          <w:tab w:val="clear" w:pos="567"/>
        </w:tabs>
        <w:spacing w:line="240" w:lineRule="auto"/>
        <w:jc w:val="center"/>
        <w:rPr>
          <w:rFonts w:ascii="Source Sans Pro" w:hAnsi="Source Sans Pro"/>
          <w:b/>
          <w:sz w:val="28"/>
          <w:rPrChange w:id="14413" w:author="Javier Quintana Pérez" w:date="2022-05-09T17:43:00Z">
            <w:rPr>
              <w:b/>
              <w:sz w:val="28"/>
            </w:rPr>
          </w:rPrChange>
        </w:rPr>
      </w:pPr>
    </w:p>
    <w:p w:rsidR="004F5D8D" w:rsidRPr="003238D3" w:rsidRDefault="004F5D8D" w:rsidP="00741FE0">
      <w:pPr>
        <w:tabs>
          <w:tab w:val="clear" w:pos="567"/>
        </w:tabs>
        <w:spacing w:line="240" w:lineRule="auto"/>
        <w:jc w:val="center"/>
        <w:rPr>
          <w:rFonts w:ascii="Source Sans Pro" w:hAnsi="Source Sans Pro"/>
          <w:b/>
          <w:sz w:val="28"/>
          <w:rPrChange w:id="14414" w:author="Javier Quintana Pérez" w:date="2022-05-09T17:43:00Z">
            <w:rPr>
              <w:b/>
              <w:sz w:val="28"/>
            </w:rPr>
          </w:rPrChange>
        </w:rPr>
      </w:pPr>
    </w:p>
    <w:p w:rsidR="00741FE0" w:rsidRPr="003238D3" w:rsidRDefault="00741FE0" w:rsidP="00741FE0">
      <w:pPr>
        <w:tabs>
          <w:tab w:val="clear" w:pos="567"/>
        </w:tabs>
        <w:spacing w:line="240" w:lineRule="auto"/>
        <w:jc w:val="center"/>
        <w:rPr>
          <w:rFonts w:ascii="Source Sans Pro" w:hAnsi="Source Sans Pro"/>
          <w:b/>
          <w:sz w:val="28"/>
          <w:rPrChange w:id="14415" w:author="Javier Quintana Pérez" w:date="2022-05-09T17:43:00Z">
            <w:rPr>
              <w:b/>
              <w:sz w:val="28"/>
            </w:rPr>
          </w:rPrChange>
        </w:rPr>
      </w:pPr>
    </w:p>
    <w:p w:rsidR="00741FE0" w:rsidRPr="003238D3" w:rsidRDefault="00741FE0" w:rsidP="00741FE0">
      <w:pPr>
        <w:tabs>
          <w:tab w:val="clear" w:pos="567"/>
        </w:tabs>
        <w:spacing w:line="240" w:lineRule="auto"/>
        <w:jc w:val="center"/>
        <w:rPr>
          <w:rFonts w:ascii="Source Sans Pro" w:hAnsi="Source Sans Pro"/>
          <w:b/>
          <w:sz w:val="28"/>
          <w:rPrChange w:id="14416" w:author="Javier Quintana Pérez" w:date="2022-05-09T17:43:00Z">
            <w:rPr>
              <w:b/>
              <w:sz w:val="28"/>
            </w:rPr>
          </w:rPrChange>
        </w:rPr>
      </w:pPr>
    </w:p>
    <w:p w:rsidR="00741FE0" w:rsidRPr="003238D3" w:rsidRDefault="00741FE0" w:rsidP="00741FE0">
      <w:pPr>
        <w:tabs>
          <w:tab w:val="clear" w:pos="567"/>
        </w:tabs>
        <w:spacing w:line="240" w:lineRule="auto"/>
        <w:jc w:val="center"/>
        <w:rPr>
          <w:rFonts w:ascii="Source Sans Pro" w:hAnsi="Source Sans Pro"/>
          <w:b/>
          <w:sz w:val="28"/>
          <w:rPrChange w:id="14417" w:author="Javier Quintana Pérez" w:date="2022-05-09T17:43:00Z">
            <w:rPr>
              <w:b/>
              <w:sz w:val="28"/>
            </w:rPr>
          </w:rPrChange>
        </w:rPr>
      </w:pPr>
    </w:p>
    <w:p w:rsidR="00741FE0" w:rsidRPr="003238D3" w:rsidRDefault="00741FE0" w:rsidP="00741FE0">
      <w:pPr>
        <w:tabs>
          <w:tab w:val="clear" w:pos="567"/>
        </w:tabs>
        <w:spacing w:line="240" w:lineRule="auto"/>
        <w:jc w:val="center"/>
        <w:rPr>
          <w:rFonts w:ascii="Source Sans Pro" w:hAnsi="Source Sans Pro"/>
          <w:b/>
          <w:sz w:val="28"/>
          <w:rPrChange w:id="14418" w:author="Javier Quintana Pérez" w:date="2022-05-09T17:43:00Z">
            <w:rPr>
              <w:b/>
              <w:sz w:val="28"/>
            </w:rPr>
          </w:rPrChange>
        </w:rPr>
      </w:pPr>
    </w:p>
    <w:p w:rsidR="00741FE0" w:rsidRPr="003238D3" w:rsidRDefault="00741FE0" w:rsidP="00741FE0">
      <w:pPr>
        <w:tabs>
          <w:tab w:val="clear" w:pos="567"/>
        </w:tabs>
        <w:spacing w:line="240" w:lineRule="auto"/>
        <w:jc w:val="center"/>
        <w:rPr>
          <w:rFonts w:ascii="Source Sans Pro" w:hAnsi="Source Sans Pro"/>
          <w:b/>
          <w:sz w:val="28"/>
          <w:rPrChange w:id="14419" w:author="Javier Quintana Pérez" w:date="2022-05-09T17:43:00Z">
            <w:rPr>
              <w:b/>
              <w:sz w:val="28"/>
            </w:rPr>
          </w:rPrChange>
        </w:rPr>
      </w:pPr>
    </w:p>
    <w:p w:rsidR="00741FE0" w:rsidRPr="003238D3" w:rsidRDefault="00741FE0" w:rsidP="00741FE0">
      <w:pPr>
        <w:tabs>
          <w:tab w:val="clear" w:pos="567"/>
        </w:tabs>
        <w:spacing w:line="240" w:lineRule="auto"/>
        <w:jc w:val="center"/>
        <w:rPr>
          <w:rFonts w:ascii="Source Sans Pro" w:hAnsi="Source Sans Pro"/>
          <w:b/>
          <w:sz w:val="28"/>
          <w:rPrChange w:id="14420" w:author="Javier Quintana Pérez" w:date="2022-05-09T17:43:00Z">
            <w:rPr>
              <w:b/>
              <w:sz w:val="28"/>
            </w:rPr>
          </w:rPrChange>
        </w:rPr>
      </w:pPr>
    </w:p>
    <w:p w:rsidR="00741FE0" w:rsidRPr="003238D3" w:rsidRDefault="00741FE0" w:rsidP="00741FE0">
      <w:pPr>
        <w:tabs>
          <w:tab w:val="clear" w:pos="567"/>
        </w:tabs>
        <w:spacing w:line="240" w:lineRule="auto"/>
        <w:jc w:val="center"/>
        <w:rPr>
          <w:rFonts w:ascii="Source Sans Pro" w:hAnsi="Source Sans Pro"/>
          <w:b/>
          <w:sz w:val="28"/>
          <w:rPrChange w:id="14421" w:author="Javier Quintana Pérez" w:date="2022-05-09T17:43:00Z">
            <w:rPr>
              <w:b/>
              <w:sz w:val="28"/>
            </w:rPr>
          </w:rPrChange>
        </w:rPr>
      </w:pPr>
    </w:p>
    <w:p w:rsidR="00741FE0" w:rsidRPr="003238D3" w:rsidRDefault="00741FE0" w:rsidP="00741FE0">
      <w:pPr>
        <w:tabs>
          <w:tab w:val="clear" w:pos="567"/>
        </w:tabs>
        <w:spacing w:line="240" w:lineRule="auto"/>
        <w:jc w:val="center"/>
        <w:rPr>
          <w:rFonts w:ascii="Source Sans Pro" w:hAnsi="Source Sans Pro"/>
          <w:b/>
          <w:sz w:val="28"/>
          <w:rPrChange w:id="14422" w:author="Javier Quintana Pérez" w:date="2022-05-09T17:43:00Z">
            <w:rPr>
              <w:b/>
              <w:sz w:val="28"/>
            </w:rPr>
          </w:rPrChange>
        </w:rPr>
      </w:pPr>
    </w:p>
    <w:p w:rsidR="00513083" w:rsidRPr="003238D3" w:rsidRDefault="00513083" w:rsidP="00741FE0">
      <w:pPr>
        <w:tabs>
          <w:tab w:val="clear" w:pos="567"/>
        </w:tabs>
        <w:spacing w:line="240" w:lineRule="auto"/>
        <w:jc w:val="center"/>
        <w:rPr>
          <w:rFonts w:ascii="Source Sans Pro" w:hAnsi="Source Sans Pro"/>
          <w:b/>
          <w:sz w:val="28"/>
          <w:rPrChange w:id="14423" w:author="Javier Quintana Pérez" w:date="2022-05-09T17:43:00Z">
            <w:rPr>
              <w:b/>
              <w:sz w:val="28"/>
            </w:rPr>
          </w:rPrChange>
        </w:rPr>
      </w:pPr>
    </w:p>
    <w:p w:rsidR="00741FE0" w:rsidRPr="003238D3" w:rsidRDefault="00741FE0" w:rsidP="00741FE0">
      <w:pPr>
        <w:tabs>
          <w:tab w:val="clear" w:pos="567"/>
        </w:tabs>
        <w:spacing w:line="240" w:lineRule="auto"/>
        <w:jc w:val="center"/>
        <w:rPr>
          <w:rFonts w:ascii="Source Sans Pro" w:hAnsi="Source Sans Pro"/>
          <w:b/>
          <w:sz w:val="28"/>
          <w:rPrChange w:id="14424" w:author="Javier Quintana Pérez" w:date="2022-05-09T17:43:00Z">
            <w:rPr>
              <w:b/>
              <w:sz w:val="28"/>
            </w:rPr>
          </w:rPrChange>
        </w:rPr>
      </w:pPr>
    </w:p>
    <w:p w:rsidR="00E90780" w:rsidRPr="003238D3" w:rsidRDefault="00E90780" w:rsidP="00741FE0">
      <w:pPr>
        <w:tabs>
          <w:tab w:val="clear" w:pos="567"/>
        </w:tabs>
        <w:spacing w:line="240" w:lineRule="auto"/>
        <w:jc w:val="center"/>
        <w:rPr>
          <w:rFonts w:ascii="Source Sans Pro" w:hAnsi="Source Sans Pro"/>
          <w:b/>
          <w:sz w:val="28"/>
          <w:rPrChange w:id="14425" w:author="Javier Quintana Pérez" w:date="2022-05-09T17:43:00Z">
            <w:rPr>
              <w:b/>
              <w:sz w:val="28"/>
            </w:rPr>
          </w:rPrChange>
        </w:rPr>
      </w:pPr>
    </w:p>
    <w:p w:rsidR="005C646A" w:rsidRPr="003238D3" w:rsidRDefault="005C646A" w:rsidP="00741FE0">
      <w:pPr>
        <w:tabs>
          <w:tab w:val="clear" w:pos="567"/>
        </w:tabs>
        <w:spacing w:line="240" w:lineRule="auto"/>
        <w:jc w:val="center"/>
        <w:rPr>
          <w:rFonts w:ascii="Source Sans Pro" w:hAnsi="Source Sans Pro"/>
          <w:b/>
          <w:sz w:val="28"/>
          <w:rPrChange w:id="14426" w:author="Javier Quintana Pérez" w:date="2022-05-09T17:43:00Z">
            <w:rPr>
              <w:b/>
              <w:sz w:val="28"/>
            </w:rPr>
          </w:rPrChange>
        </w:rPr>
      </w:pPr>
    </w:p>
    <w:p w:rsidR="00741FE0" w:rsidRPr="003238D3" w:rsidRDefault="00741FE0" w:rsidP="00741FE0">
      <w:pPr>
        <w:tabs>
          <w:tab w:val="clear" w:pos="567"/>
        </w:tabs>
        <w:spacing w:line="240" w:lineRule="auto"/>
        <w:jc w:val="center"/>
        <w:rPr>
          <w:rFonts w:ascii="Source Sans Pro" w:hAnsi="Source Sans Pro"/>
          <w:b/>
          <w:sz w:val="28"/>
          <w:rPrChange w:id="14427" w:author="Javier Quintana Pérez" w:date="2022-05-09T17:43:00Z">
            <w:rPr>
              <w:b/>
              <w:sz w:val="28"/>
            </w:rPr>
          </w:rPrChange>
        </w:rPr>
      </w:pPr>
    </w:p>
    <w:p w:rsidR="00741FE0" w:rsidRPr="003238D3" w:rsidRDefault="00D919CB" w:rsidP="00515780">
      <w:pPr>
        <w:pStyle w:val="Anejo2"/>
        <w:rPr>
          <w:rFonts w:ascii="Source Sans Pro" w:hAnsi="Source Sans Pro"/>
          <w:rPrChange w:id="14428" w:author="Javier Quintana Pérez" w:date="2022-05-09T17:43:00Z">
            <w:rPr/>
          </w:rPrChange>
        </w:rPr>
      </w:pPr>
      <w:bookmarkStart w:id="14429" w:name="_Toc528923444"/>
      <w:bookmarkStart w:id="14430" w:name="_Toc528924127"/>
      <w:bookmarkStart w:id="14431" w:name="_Toc528924177"/>
      <w:bookmarkStart w:id="14432" w:name="_Toc528924810"/>
      <w:bookmarkStart w:id="14433" w:name="_Toc529265621"/>
      <w:bookmarkStart w:id="14434" w:name="_Toc529265922"/>
      <w:bookmarkStart w:id="14435" w:name="_Toc529267028"/>
      <w:bookmarkStart w:id="14436" w:name="_Toc529270499"/>
      <w:bookmarkStart w:id="14437" w:name="_Toc532372569"/>
      <w:bookmarkStart w:id="14438" w:name="_Toc532373527"/>
      <w:bookmarkStart w:id="14439" w:name="_Toc532374033"/>
      <w:bookmarkStart w:id="14440" w:name="_Toc122537813"/>
      <w:r w:rsidRPr="00D919CB">
        <w:rPr>
          <w:rFonts w:ascii="Source Sans Pro" w:hAnsi="Source Sans Pro"/>
          <w:rPrChange w:id="14441" w:author="Javier Quintana Pérez" w:date="2022-05-09T17:43:00Z">
            <w:rPr>
              <w:color w:val="0000FF"/>
              <w:u w:val="single"/>
            </w:rPr>
          </w:rPrChange>
        </w:rPr>
        <w:t>ANEJO 1:</w:t>
      </w:r>
      <w:bookmarkEnd w:id="14429"/>
      <w:bookmarkEnd w:id="14430"/>
      <w:bookmarkEnd w:id="14431"/>
      <w:bookmarkEnd w:id="14432"/>
      <w:bookmarkEnd w:id="14433"/>
      <w:bookmarkEnd w:id="14434"/>
      <w:bookmarkEnd w:id="14435"/>
      <w:bookmarkEnd w:id="14436"/>
      <w:bookmarkEnd w:id="14437"/>
      <w:bookmarkEnd w:id="14438"/>
      <w:bookmarkEnd w:id="14439"/>
      <w:bookmarkEnd w:id="14440"/>
    </w:p>
    <w:p w:rsidR="00741FE0" w:rsidRPr="003238D3" w:rsidRDefault="00D919CB" w:rsidP="00282E0C">
      <w:pPr>
        <w:pStyle w:val="Descripcinanejo"/>
        <w:rPr>
          <w:rFonts w:ascii="Source Sans Pro" w:hAnsi="Source Sans Pro"/>
          <w:rPrChange w:id="14442" w:author="Javier Quintana Pérez" w:date="2022-05-09T17:43:00Z">
            <w:rPr/>
          </w:rPrChange>
        </w:rPr>
      </w:pPr>
      <w:bookmarkStart w:id="14443" w:name="_Toc529283791"/>
      <w:bookmarkStart w:id="14444" w:name="_Toc529283869"/>
      <w:bookmarkStart w:id="14445" w:name="_Toc529284363"/>
      <w:bookmarkStart w:id="14446" w:name="_Toc529286340"/>
      <w:bookmarkStart w:id="14447" w:name="_Toc532372570"/>
      <w:bookmarkStart w:id="14448" w:name="_Toc532373528"/>
      <w:bookmarkStart w:id="14449" w:name="_Toc532374034"/>
      <w:bookmarkStart w:id="14450" w:name="_Toc122537814"/>
      <w:r w:rsidRPr="00D919CB">
        <w:rPr>
          <w:rFonts w:ascii="Source Sans Pro" w:hAnsi="Source Sans Pro"/>
          <w:rPrChange w:id="14451" w:author="Javier Quintana Pérez" w:date="2022-05-09T17:43:00Z">
            <w:rPr>
              <w:color w:val="0000FF"/>
              <w:u w:val="single"/>
            </w:rPr>
          </w:rPrChange>
        </w:rPr>
        <w:t xml:space="preserve">Informe de inspección de las instalaciones de </w:t>
      </w:r>
      <w:bookmarkEnd w:id="14443"/>
      <w:bookmarkEnd w:id="14444"/>
      <w:bookmarkEnd w:id="14445"/>
      <w:r w:rsidRPr="00D919CB">
        <w:rPr>
          <w:rFonts w:ascii="Source Sans Pro" w:hAnsi="Source Sans Pro"/>
          <w:rPrChange w:id="14452" w:author="Javier Quintana Pérez" w:date="2022-05-09T17:43:00Z">
            <w:rPr>
              <w:color w:val="0000FF"/>
              <w:u w:val="single"/>
            </w:rPr>
          </w:rPrChange>
        </w:rPr>
        <w:t>hormigón</w:t>
      </w:r>
      <w:bookmarkEnd w:id="14446"/>
      <w:bookmarkEnd w:id="14447"/>
      <w:bookmarkEnd w:id="14448"/>
      <w:bookmarkEnd w:id="14449"/>
      <w:bookmarkEnd w:id="14450"/>
    </w:p>
    <w:p w:rsidR="00862D8D" w:rsidRPr="003238D3" w:rsidRDefault="00862D8D" w:rsidP="00515780">
      <w:pPr>
        <w:pStyle w:val="Anejo2"/>
        <w:rPr>
          <w:rFonts w:ascii="Source Sans Pro" w:hAnsi="Source Sans Pro"/>
          <w:rPrChange w:id="14453" w:author="Javier Quintana Pérez" w:date="2022-05-09T17:43:00Z">
            <w:rPr/>
          </w:rPrChange>
        </w:rPr>
      </w:pPr>
    </w:p>
    <w:p w:rsidR="00741FE0" w:rsidRPr="003238D3" w:rsidRDefault="00D919CB" w:rsidP="00515780">
      <w:pPr>
        <w:pStyle w:val="Anejo2"/>
        <w:rPr>
          <w:rFonts w:ascii="Source Sans Pro" w:hAnsi="Source Sans Pro"/>
          <w:sz w:val="24"/>
          <w:szCs w:val="24"/>
          <w:rPrChange w:id="14454" w:author="Javier Quintana Pérez" w:date="2022-05-09T17:43:00Z">
            <w:rPr>
              <w:sz w:val="24"/>
              <w:szCs w:val="24"/>
            </w:rPr>
          </w:rPrChange>
        </w:rPr>
      </w:pPr>
      <w:r w:rsidRPr="00D919CB">
        <w:rPr>
          <w:rFonts w:ascii="Source Sans Pro" w:hAnsi="Source Sans Pro"/>
          <w:sz w:val="24"/>
          <w:szCs w:val="24"/>
          <w:rPrChange w:id="14455" w:author="Javier Quintana Pérez" w:date="2022-05-09T17:43:00Z">
            <w:rPr>
              <w:color w:val="0000FF"/>
              <w:sz w:val="24"/>
              <w:szCs w:val="24"/>
              <w:u w:val="single"/>
            </w:rPr>
          </w:rPrChange>
        </w:rPr>
        <w:br w:type="page"/>
      </w:r>
    </w:p>
    <w:p w:rsidR="00741FE0" w:rsidRPr="003238D3" w:rsidRDefault="00741FE0" w:rsidP="00515780">
      <w:pPr>
        <w:pStyle w:val="Anejo2"/>
        <w:rPr>
          <w:rFonts w:ascii="Source Sans Pro" w:hAnsi="Source Sans Pro"/>
          <w:lang w:val="es-ES_tradnl"/>
          <w:rPrChange w:id="14456" w:author="Javier Quintana Pérez" w:date="2022-05-09T17:43:00Z">
            <w:rPr>
              <w:lang w:val="es-ES_tradnl"/>
            </w:rPr>
          </w:rPrChange>
        </w:rPr>
      </w:pPr>
    </w:p>
    <w:p w:rsidR="00741FE0" w:rsidRPr="003238D3" w:rsidRDefault="00741FE0" w:rsidP="00515780">
      <w:pPr>
        <w:pStyle w:val="Anejo2"/>
        <w:rPr>
          <w:rFonts w:ascii="Source Sans Pro" w:hAnsi="Source Sans Pro"/>
          <w:lang w:val="es-ES_tradnl"/>
          <w:rPrChange w:id="14457" w:author="Javier Quintana Pérez" w:date="2022-05-09T17:43:00Z">
            <w:rPr>
              <w:lang w:val="es-ES_tradnl"/>
            </w:rPr>
          </w:rPrChange>
        </w:rPr>
      </w:pPr>
    </w:p>
    <w:p w:rsidR="00741FE0" w:rsidRPr="003238D3" w:rsidRDefault="00741FE0" w:rsidP="00515780">
      <w:pPr>
        <w:pStyle w:val="Anejo2"/>
        <w:rPr>
          <w:rFonts w:ascii="Source Sans Pro" w:hAnsi="Source Sans Pro"/>
          <w:rPrChange w:id="14458" w:author="Javier Quintana Pérez" w:date="2022-05-09T17:43:00Z">
            <w:rPr/>
          </w:rPrChange>
        </w:rPr>
      </w:pPr>
    </w:p>
    <w:p w:rsidR="00741FE0" w:rsidRPr="003238D3" w:rsidRDefault="00741FE0" w:rsidP="00515780">
      <w:pPr>
        <w:pStyle w:val="Anejo2"/>
        <w:rPr>
          <w:rFonts w:ascii="Source Sans Pro" w:hAnsi="Source Sans Pro"/>
          <w:rPrChange w:id="14459" w:author="Javier Quintana Pérez" w:date="2022-05-09T17:43:00Z">
            <w:rPr/>
          </w:rPrChange>
        </w:rPr>
      </w:pPr>
    </w:p>
    <w:p w:rsidR="00741FE0" w:rsidRPr="003238D3" w:rsidRDefault="00741FE0" w:rsidP="00515780">
      <w:pPr>
        <w:pStyle w:val="Anejo2"/>
        <w:rPr>
          <w:rFonts w:ascii="Source Sans Pro" w:hAnsi="Source Sans Pro"/>
          <w:rPrChange w:id="14460" w:author="Javier Quintana Pérez" w:date="2022-05-09T17:43:00Z">
            <w:rPr/>
          </w:rPrChange>
        </w:rPr>
      </w:pPr>
    </w:p>
    <w:p w:rsidR="00741FE0" w:rsidRPr="003238D3" w:rsidRDefault="00741FE0" w:rsidP="00515780">
      <w:pPr>
        <w:pStyle w:val="Anejo2"/>
        <w:rPr>
          <w:rFonts w:ascii="Source Sans Pro" w:hAnsi="Source Sans Pro"/>
          <w:rPrChange w:id="14461" w:author="Javier Quintana Pérez" w:date="2022-05-09T17:43:00Z">
            <w:rPr/>
          </w:rPrChange>
        </w:rPr>
      </w:pPr>
    </w:p>
    <w:p w:rsidR="00741FE0" w:rsidRPr="003238D3" w:rsidRDefault="00741FE0" w:rsidP="00515780">
      <w:pPr>
        <w:pStyle w:val="Anejo2"/>
        <w:rPr>
          <w:rFonts w:ascii="Source Sans Pro" w:hAnsi="Source Sans Pro"/>
          <w:rPrChange w:id="14462" w:author="Javier Quintana Pérez" w:date="2022-05-09T17:43:00Z">
            <w:rPr/>
          </w:rPrChange>
        </w:rPr>
      </w:pPr>
    </w:p>
    <w:p w:rsidR="00741FE0" w:rsidRPr="003238D3" w:rsidRDefault="00741FE0" w:rsidP="00515780">
      <w:pPr>
        <w:pStyle w:val="Anejo2"/>
        <w:rPr>
          <w:rFonts w:ascii="Source Sans Pro" w:hAnsi="Source Sans Pro"/>
          <w:rPrChange w:id="14463" w:author="Javier Quintana Pérez" w:date="2022-05-09T17:43:00Z">
            <w:rPr/>
          </w:rPrChange>
        </w:rPr>
      </w:pPr>
    </w:p>
    <w:p w:rsidR="00741FE0" w:rsidRPr="003238D3" w:rsidRDefault="00741FE0" w:rsidP="00515780">
      <w:pPr>
        <w:pStyle w:val="Anejo2"/>
        <w:rPr>
          <w:rFonts w:ascii="Source Sans Pro" w:hAnsi="Source Sans Pro"/>
          <w:rPrChange w:id="14464" w:author="Javier Quintana Pérez" w:date="2022-05-09T17:43:00Z">
            <w:rPr/>
          </w:rPrChange>
        </w:rPr>
      </w:pPr>
    </w:p>
    <w:p w:rsidR="00513083" w:rsidRPr="003238D3" w:rsidRDefault="00513083" w:rsidP="00515780">
      <w:pPr>
        <w:pStyle w:val="Anejo2"/>
        <w:rPr>
          <w:rFonts w:ascii="Source Sans Pro" w:hAnsi="Source Sans Pro"/>
          <w:rPrChange w:id="14465" w:author="Javier Quintana Pérez" w:date="2022-05-09T17:43:00Z">
            <w:rPr/>
          </w:rPrChange>
        </w:rPr>
      </w:pPr>
    </w:p>
    <w:p w:rsidR="005C646A" w:rsidRPr="003238D3" w:rsidRDefault="005C646A" w:rsidP="00515780">
      <w:pPr>
        <w:pStyle w:val="Anejo2"/>
        <w:rPr>
          <w:rFonts w:ascii="Source Sans Pro" w:hAnsi="Source Sans Pro"/>
          <w:rPrChange w:id="14466" w:author="Javier Quintana Pérez" w:date="2022-05-09T17:43:00Z">
            <w:rPr/>
          </w:rPrChange>
        </w:rPr>
      </w:pPr>
    </w:p>
    <w:p w:rsidR="009723C4" w:rsidRPr="003238D3" w:rsidRDefault="009723C4" w:rsidP="00515780">
      <w:pPr>
        <w:pStyle w:val="Anejo2"/>
        <w:rPr>
          <w:rFonts w:ascii="Source Sans Pro" w:hAnsi="Source Sans Pro"/>
          <w:rPrChange w:id="14467" w:author="Javier Quintana Pérez" w:date="2022-05-09T17:43:00Z">
            <w:rPr/>
          </w:rPrChange>
        </w:rPr>
      </w:pPr>
    </w:p>
    <w:p w:rsidR="00741FE0" w:rsidRPr="003238D3" w:rsidRDefault="00741FE0" w:rsidP="00515780">
      <w:pPr>
        <w:pStyle w:val="Anejo2"/>
        <w:rPr>
          <w:rFonts w:ascii="Source Sans Pro" w:hAnsi="Source Sans Pro"/>
          <w:rPrChange w:id="14468" w:author="Javier Quintana Pérez" w:date="2022-05-09T17:43:00Z">
            <w:rPr/>
          </w:rPrChange>
        </w:rPr>
      </w:pPr>
    </w:p>
    <w:p w:rsidR="00741FE0" w:rsidRPr="003238D3" w:rsidRDefault="00D919CB" w:rsidP="00515780">
      <w:pPr>
        <w:pStyle w:val="Anejo2"/>
        <w:rPr>
          <w:rFonts w:ascii="Source Sans Pro" w:hAnsi="Source Sans Pro"/>
          <w:rPrChange w:id="14469" w:author="Javier Quintana Pérez" w:date="2022-05-09T17:43:00Z">
            <w:rPr/>
          </w:rPrChange>
        </w:rPr>
      </w:pPr>
      <w:bookmarkStart w:id="14470" w:name="_Toc528923446"/>
      <w:bookmarkStart w:id="14471" w:name="_Toc528924129"/>
      <w:bookmarkStart w:id="14472" w:name="_Toc528924179"/>
      <w:bookmarkStart w:id="14473" w:name="_Toc528924812"/>
      <w:bookmarkStart w:id="14474" w:name="_Toc529265623"/>
      <w:bookmarkStart w:id="14475" w:name="_Toc529265930"/>
      <w:bookmarkStart w:id="14476" w:name="_Toc529267029"/>
      <w:bookmarkStart w:id="14477" w:name="_Toc529270500"/>
      <w:bookmarkStart w:id="14478" w:name="_Toc532372571"/>
      <w:bookmarkStart w:id="14479" w:name="_Toc532373529"/>
      <w:bookmarkStart w:id="14480" w:name="_Toc532374035"/>
      <w:bookmarkStart w:id="14481" w:name="_Toc122537815"/>
      <w:r w:rsidRPr="00D919CB">
        <w:rPr>
          <w:rFonts w:ascii="Source Sans Pro" w:hAnsi="Source Sans Pro"/>
          <w:rPrChange w:id="14482" w:author="Javier Quintana Pérez" w:date="2022-05-09T17:43:00Z">
            <w:rPr>
              <w:color w:val="0000FF"/>
              <w:u w:val="single"/>
            </w:rPr>
          </w:rPrChange>
        </w:rPr>
        <w:t>ANEJO 2:</w:t>
      </w:r>
      <w:bookmarkEnd w:id="14470"/>
      <w:bookmarkEnd w:id="14471"/>
      <w:bookmarkEnd w:id="14472"/>
      <w:bookmarkEnd w:id="14473"/>
      <w:bookmarkEnd w:id="14474"/>
      <w:bookmarkEnd w:id="14475"/>
      <w:bookmarkEnd w:id="14476"/>
      <w:bookmarkEnd w:id="14477"/>
      <w:bookmarkEnd w:id="14478"/>
      <w:bookmarkEnd w:id="14479"/>
      <w:bookmarkEnd w:id="14480"/>
      <w:bookmarkEnd w:id="14481"/>
    </w:p>
    <w:p w:rsidR="002420A1" w:rsidRPr="003238D3" w:rsidRDefault="00D919CB" w:rsidP="002420A1">
      <w:pPr>
        <w:pStyle w:val="Descripcinanejo"/>
        <w:rPr>
          <w:rFonts w:ascii="Source Sans Pro" w:hAnsi="Source Sans Pro"/>
          <w:rPrChange w:id="14483" w:author="Javier Quintana Pérez" w:date="2022-05-09T17:43:00Z">
            <w:rPr/>
          </w:rPrChange>
        </w:rPr>
      </w:pPr>
      <w:bookmarkStart w:id="14484" w:name="_Toc529283793"/>
      <w:bookmarkStart w:id="14485" w:name="_Toc529283871"/>
      <w:bookmarkStart w:id="14486" w:name="_Toc529284365"/>
      <w:bookmarkStart w:id="14487" w:name="_Toc529286342"/>
      <w:bookmarkStart w:id="14488" w:name="_Toc532372572"/>
      <w:bookmarkStart w:id="14489" w:name="_Toc532373530"/>
      <w:bookmarkStart w:id="14490" w:name="_Toc532374036"/>
      <w:bookmarkStart w:id="14491" w:name="_Toc122537816"/>
      <w:r w:rsidRPr="00D919CB">
        <w:rPr>
          <w:rFonts w:ascii="Source Sans Pro" w:hAnsi="Source Sans Pro"/>
          <w:rPrChange w:id="14492" w:author="Javier Quintana Pérez" w:date="2022-05-09T17:43:00Z">
            <w:rPr>
              <w:color w:val="0000FF"/>
              <w:u w:val="single"/>
            </w:rPr>
          </w:rPrChange>
        </w:rPr>
        <w:t>Informe de inspección de las instalaciones de procesos de tesado</w:t>
      </w:r>
      <w:bookmarkEnd w:id="14484"/>
      <w:bookmarkEnd w:id="14485"/>
      <w:bookmarkEnd w:id="14486"/>
      <w:bookmarkEnd w:id="14487"/>
      <w:bookmarkEnd w:id="14488"/>
      <w:bookmarkEnd w:id="14489"/>
      <w:bookmarkEnd w:id="14490"/>
      <w:bookmarkEnd w:id="14491"/>
    </w:p>
    <w:p w:rsidR="002420A1" w:rsidRPr="003238D3" w:rsidRDefault="002420A1" w:rsidP="00C62503">
      <w:pPr>
        <w:rPr>
          <w:rFonts w:ascii="Source Sans Pro" w:hAnsi="Source Sans Pro"/>
          <w:lang w:val="es-ES_tradnl"/>
          <w:rPrChange w:id="14493" w:author="Javier Quintana Pérez" w:date="2022-05-09T17:43:00Z">
            <w:rPr>
              <w:lang w:val="es-ES_tradnl"/>
            </w:rPr>
          </w:rPrChange>
        </w:rPr>
      </w:pPr>
    </w:p>
    <w:p w:rsidR="00C62503" w:rsidRPr="003238D3" w:rsidRDefault="00D919CB" w:rsidP="00C62503">
      <w:pPr>
        <w:rPr>
          <w:rFonts w:ascii="Source Sans Pro" w:hAnsi="Source Sans Pro"/>
          <w:lang w:val="es-ES_tradnl"/>
          <w:rPrChange w:id="14494" w:author="Javier Quintana Pérez" w:date="2022-05-09T17:43:00Z">
            <w:rPr>
              <w:lang w:val="es-ES_tradnl"/>
            </w:rPr>
          </w:rPrChange>
        </w:rPr>
      </w:pPr>
      <w:r w:rsidRPr="00D919CB">
        <w:rPr>
          <w:rFonts w:ascii="Source Sans Pro" w:hAnsi="Source Sans Pro"/>
          <w:lang w:val="es-ES_tradnl"/>
          <w:rPrChange w:id="14495" w:author="Javier Quintana Pérez" w:date="2022-05-09T17:43:00Z">
            <w:rPr>
              <w:color w:val="0000FF"/>
              <w:u w:val="single"/>
              <w:lang w:val="es-ES_tradnl"/>
            </w:rPr>
          </w:rPrChange>
        </w:rPr>
        <w:br w:type="page"/>
      </w:r>
    </w:p>
    <w:p w:rsidR="00C62503" w:rsidRPr="003238D3" w:rsidRDefault="00C62503" w:rsidP="00C62503">
      <w:pPr>
        <w:tabs>
          <w:tab w:val="clear" w:pos="567"/>
        </w:tabs>
        <w:spacing w:line="240" w:lineRule="auto"/>
        <w:jc w:val="center"/>
        <w:rPr>
          <w:rFonts w:ascii="Source Sans Pro" w:hAnsi="Source Sans Pro"/>
          <w:b/>
          <w:sz w:val="28"/>
          <w:rPrChange w:id="14496"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497"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498"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499"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00"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01"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02"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03"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04"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05" w:author="Javier Quintana Pérez" w:date="2022-05-09T17:43:00Z">
            <w:rPr>
              <w:b/>
              <w:sz w:val="28"/>
            </w:rPr>
          </w:rPrChange>
        </w:rPr>
      </w:pPr>
    </w:p>
    <w:p w:rsidR="00E90780" w:rsidRPr="003238D3" w:rsidRDefault="00E90780" w:rsidP="00C62503">
      <w:pPr>
        <w:tabs>
          <w:tab w:val="clear" w:pos="567"/>
        </w:tabs>
        <w:spacing w:line="240" w:lineRule="auto"/>
        <w:jc w:val="center"/>
        <w:rPr>
          <w:rFonts w:ascii="Source Sans Pro" w:hAnsi="Source Sans Pro"/>
          <w:b/>
          <w:sz w:val="28"/>
          <w:rPrChange w:id="14506"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07"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508"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509" w:author="Javier Quintana Pérez" w:date="2022-05-09T17:43:00Z">
            <w:rPr>
              <w:b/>
              <w:sz w:val="28"/>
            </w:rPr>
          </w:rPrChange>
        </w:rPr>
      </w:pPr>
    </w:p>
    <w:p w:rsidR="00741FE0" w:rsidRPr="003238D3" w:rsidRDefault="00741FE0" w:rsidP="00515780">
      <w:pPr>
        <w:pStyle w:val="Anejo2"/>
        <w:rPr>
          <w:rFonts w:ascii="Source Sans Pro" w:hAnsi="Source Sans Pro"/>
          <w:rPrChange w:id="14510" w:author="Javier Quintana Pérez" w:date="2022-05-09T17:43:00Z">
            <w:rPr/>
          </w:rPrChange>
        </w:rPr>
      </w:pPr>
    </w:p>
    <w:p w:rsidR="00741FE0" w:rsidRPr="003238D3" w:rsidRDefault="00D919CB" w:rsidP="00515780">
      <w:pPr>
        <w:pStyle w:val="Anejo2"/>
        <w:rPr>
          <w:rFonts w:ascii="Source Sans Pro" w:hAnsi="Source Sans Pro"/>
          <w:rPrChange w:id="14511" w:author="Javier Quintana Pérez" w:date="2022-05-09T17:43:00Z">
            <w:rPr/>
          </w:rPrChange>
        </w:rPr>
      </w:pPr>
      <w:bookmarkStart w:id="14512" w:name="_Toc528923448"/>
      <w:bookmarkStart w:id="14513" w:name="_Toc528924131"/>
      <w:bookmarkStart w:id="14514" w:name="_Toc528924181"/>
      <w:bookmarkStart w:id="14515" w:name="_Toc528924814"/>
      <w:bookmarkStart w:id="14516" w:name="_Toc529265625"/>
      <w:bookmarkStart w:id="14517" w:name="_Toc529265935"/>
      <w:bookmarkStart w:id="14518" w:name="_Toc529267031"/>
      <w:bookmarkStart w:id="14519" w:name="_Toc529270501"/>
      <w:bookmarkStart w:id="14520" w:name="_Toc532372573"/>
      <w:bookmarkStart w:id="14521" w:name="_Toc532373531"/>
      <w:bookmarkStart w:id="14522" w:name="_Toc532374037"/>
      <w:bookmarkStart w:id="14523" w:name="_Toc122537817"/>
      <w:r w:rsidRPr="00D919CB">
        <w:rPr>
          <w:rFonts w:ascii="Source Sans Pro" w:hAnsi="Source Sans Pro"/>
          <w:rPrChange w:id="14524" w:author="Javier Quintana Pérez" w:date="2022-05-09T17:43:00Z">
            <w:rPr>
              <w:color w:val="0000FF"/>
              <w:u w:val="single"/>
            </w:rPr>
          </w:rPrChange>
        </w:rPr>
        <w:t>ANEJO 3:</w:t>
      </w:r>
      <w:bookmarkEnd w:id="14512"/>
      <w:bookmarkEnd w:id="14513"/>
      <w:bookmarkEnd w:id="14514"/>
      <w:bookmarkEnd w:id="14515"/>
      <w:bookmarkEnd w:id="14516"/>
      <w:bookmarkEnd w:id="14517"/>
      <w:bookmarkEnd w:id="14518"/>
      <w:bookmarkEnd w:id="14519"/>
      <w:bookmarkEnd w:id="14520"/>
      <w:bookmarkEnd w:id="14521"/>
      <w:bookmarkEnd w:id="14522"/>
      <w:bookmarkEnd w:id="14523"/>
    </w:p>
    <w:p w:rsidR="00741FE0" w:rsidRPr="003238D3" w:rsidRDefault="00D919CB" w:rsidP="0029016C">
      <w:pPr>
        <w:pStyle w:val="Descripcinanejo"/>
        <w:rPr>
          <w:rFonts w:ascii="Source Sans Pro" w:hAnsi="Source Sans Pro"/>
          <w:rPrChange w:id="14525" w:author="Javier Quintana Pérez" w:date="2022-05-09T17:43:00Z">
            <w:rPr/>
          </w:rPrChange>
        </w:rPr>
      </w:pPr>
      <w:bookmarkStart w:id="14526" w:name="_Toc529283795"/>
      <w:bookmarkStart w:id="14527" w:name="_Toc529283873"/>
      <w:bookmarkStart w:id="14528" w:name="_Toc529284367"/>
      <w:bookmarkStart w:id="14529" w:name="_Toc529286344"/>
      <w:bookmarkStart w:id="14530" w:name="_Toc532372574"/>
      <w:bookmarkStart w:id="14531" w:name="_Toc532373532"/>
      <w:bookmarkStart w:id="14532" w:name="_Toc532374038"/>
      <w:bookmarkStart w:id="14533" w:name="_Toc122537818"/>
      <w:r w:rsidRPr="00D919CB">
        <w:rPr>
          <w:rFonts w:ascii="Source Sans Pro" w:hAnsi="Source Sans Pro"/>
          <w:rPrChange w:id="14534" w:author="Javier Quintana Pérez" w:date="2022-05-09T17:43:00Z">
            <w:rPr>
              <w:color w:val="0000FF"/>
              <w:u w:val="single"/>
            </w:rPr>
          </w:rPrChange>
        </w:rPr>
        <w:t>Ejemplar de albarán de suministro</w:t>
      </w:r>
      <w:bookmarkEnd w:id="14526"/>
      <w:bookmarkEnd w:id="14527"/>
      <w:bookmarkEnd w:id="14528"/>
      <w:bookmarkEnd w:id="14529"/>
      <w:bookmarkEnd w:id="14530"/>
      <w:bookmarkEnd w:id="14531"/>
      <w:bookmarkEnd w:id="14532"/>
      <w:bookmarkEnd w:id="14533"/>
    </w:p>
    <w:p w:rsidR="00C62503" w:rsidRPr="003238D3" w:rsidRDefault="00D919CB" w:rsidP="00C62503">
      <w:pPr>
        <w:rPr>
          <w:rFonts w:ascii="Source Sans Pro" w:hAnsi="Source Sans Pro"/>
          <w:lang w:val="es-ES_tradnl"/>
          <w:rPrChange w:id="14535" w:author="Javier Quintana Pérez" w:date="2022-05-09T17:43:00Z">
            <w:rPr>
              <w:lang w:val="es-ES_tradnl"/>
            </w:rPr>
          </w:rPrChange>
        </w:rPr>
      </w:pPr>
      <w:r w:rsidRPr="00D919CB">
        <w:rPr>
          <w:rFonts w:ascii="Source Sans Pro" w:hAnsi="Source Sans Pro"/>
          <w:rPrChange w:id="14536" w:author="Javier Quintana Pérez" w:date="2022-05-09T17:43:00Z">
            <w:rPr>
              <w:color w:val="0000FF"/>
              <w:u w:val="single"/>
            </w:rPr>
          </w:rPrChange>
        </w:rPr>
        <w:br w:type="page"/>
      </w:r>
    </w:p>
    <w:p w:rsidR="00C62503" w:rsidRPr="003238D3" w:rsidRDefault="00C62503" w:rsidP="00C62503">
      <w:pPr>
        <w:tabs>
          <w:tab w:val="clear" w:pos="567"/>
        </w:tabs>
        <w:spacing w:line="240" w:lineRule="auto"/>
        <w:jc w:val="center"/>
        <w:rPr>
          <w:rFonts w:ascii="Source Sans Pro" w:hAnsi="Source Sans Pro"/>
          <w:b/>
          <w:sz w:val="28"/>
          <w:rPrChange w:id="14537"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38"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39"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40"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41"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42"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43"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44"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45"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546" w:author="Javier Quintana Pérez" w:date="2022-05-09T17:43:00Z">
            <w:rPr>
              <w:b/>
              <w:sz w:val="28"/>
            </w:rPr>
          </w:rPrChange>
        </w:rPr>
      </w:pPr>
    </w:p>
    <w:p w:rsidR="00585246" w:rsidRPr="003238D3" w:rsidRDefault="00585246" w:rsidP="00C62503">
      <w:pPr>
        <w:tabs>
          <w:tab w:val="clear" w:pos="567"/>
        </w:tabs>
        <w:spacing w:line="240" w:lineRule="auto"/>
        <w:jc w:val="center"/>
        <w:rPr>
          <w:rFonts w:ascii="Source Sans Pro" w:hAnsi="Source Sans Pro"/>
          <w:b/>
          <w:sz w:val="28"/>
          <w:rPrChange w:id="14547" w:author="Javier Quintana Pérez" w:date="2022-05-09T17:43:00Z">
            <w:rPr>
              <w:b/>
              <w:sz w:val="28"/>
            </w:rPr>
          </w:rPrChange>
        </w:rPr>
      </w:pPr>
    </w:p>
    <w:p w:rsidR="00E90780" w:rsidRPr="003238D3" w:rsidRDefault="00E90780" w:rsidP="00C62503">
      <w:pPr>
        <w:tabs>
          <w:tab w:val="clear" w:pos="567"/>
        </w:tabs>
        <w:spacing w:line="240" w:lineRule="auto"/>
        <w:jc w:val="center"/>
        <w:rPr>
          <w:rFonts w:ascii="Source Sans Pro" w:hAnsi="Source Sans Pro"/>
          <w:b/>
          <w:sz w:val="28"/>
          <w:rPrChange w:id="14548"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549"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550" w:author="Javier Quintana Pérez" w:date="2022-05-09T17:43:00Z">
            <w:rPr>
              <w:b/>
              <w:sz w:val="28"/>
            </w:rPr>
          </w:rPrChange>
        </w:rPr>
      </w:pPr>
    </w:p>
    <w:p w:rsidR="00741FE0" w:rsidRPr="003238D3" w:rsidRDefault="00741FE0" w:rsidP="00515780">
      <w:pPr>
        <w:pStyle w:val="Anejo2"/>
        <w:rPr>
          <w:rFonts w:ascii="Source Sans Pro" w:hAnsi="Source Sans Pro"/>
          <w:rPrChange w:id="14551" w:author="Javier Quintana Pérez" w:date="2022-05-09T17:43:00Z">
            <w:rPr/>
          </w:rPrChange>
        </w:rPr>
      </w:pPr>
    </w:p>
    <w:p w:rsidR="00741FE0" w:rsidRPr="003238D3" w:rsidRDefault="00D919CB" w:rsidP="00515780">
      <w:pPr>
        <w:pStyle w:val="Anejo2"/>
        <w:rPr>
          <w:rFonts w:ascii="Source Sans Pro" w:hAnsi="Source Sans Pro"/>
          <w:rPrChange w:id="14552" w:author="Javier Quintana Pérez" w:date="2022-05-09T17:43:00Z">
            <w:rPr/>
          </w:rPrChange>
        </w:rPr>
      </w:pPr>
      <w:bookmarkStart w:id="14553" w:name="_Toc528923450"/>
      <w:bookmarkStart w:id="14554" w:name="_Toc528924133"/>
      <w:bookmarkStart w:id="14555" w:name="_Toc528924183"/>
      <w:bookmarkStart w:id="14556" w:name="_Toc528924816"/>
      <w:bookmarkStart w:id="14557" w:name="_Toc529265627"/>
      <w:bookmarkStart w:id="14558" w:name="_Toc529265937"/>
      <w:bookmarkStart w:id="14559" w:name="_Toc529267033"/>
      <w:bookmarkStart w:id="14560" w:name="_Toc529270502"/>
      <w:bookmarkStart w:id="14561" w:name="_Toc532372575"/>
      <w:bookmarkStart w:id="14562" w:name="_Toc532373533"/>
      <w:bookmarkStart w:id="14563" w:name="_Toc532374039"/>
      <w:bookmarkStart w:id="14564" w:name="_Toc122537819"/>
      <w:r w:rsidRPr="00D919CB">
        <w:rPr>
          <w:rFonts w:ascii="Source Sans Pro" w:hAnsi="Source Sans Pro"/>
          <w:rPrChange w:id="14565" w:author="Javier Quintana Pérez" w:date="2022-05-09T17:43:00Z">
            <w:rPr>
              <w:color w:val="0000FF"/>
              <w:u w:val="single"/>
            </w:rPr>
          </w:rPrChange>
        </w:rPr>
        <w:t>ANEJO 4:</w:t>
      </w:r>
      <w:bookmarkEnd w:id="14553"/>
      <w:bookmarkEnd w:id="14554"/>
      <w:bookmarkEnd w:id="14555"/>
      <w:bookmarkEnd w:id="14556"/>
      <w:bookmarkEnd w:id="14557"/>
      <w:bookmarkEnd w:id="14558"/>
      <w:bookmarkEnd w:id="14559"/>
      <w:bookmarkEnd w:id="14560"/>
      <w:bookmarkEnd w:id="14561"/>
      <w:bookmarkEnd w:id="14562"/>
      <w:bookmarkEnd w:id="14563"/>
      <w:bookmarkEnd w:id="14564"/>
    </w:p>
    <w:p w:rsidR="00862D8D" w:rsidRPr="003238D3" w:rsidRDefault="00D919CB" w:rsidP="0029016C">
      <w:pPr>
        <w:pStyle w:val="Descripcinanejo"/>
        <w:rPr>
          <w:rFonts w:ascii="Source Sans Pro" w:hAnsi="Source Sans Pro"/>
          <w:rPrChange w:id="14566" w:author="Javier Quintana Pérez" w:date="2022-05-09T17:43:00Z">
            <w:rPr/>
          </w:rPrChange>
        </w:rPr>
      </w:pPr>
      <w:bookmarkStart w:id="14567" w:name="_Toc529283797"/>
      <w:bookmarkStart w:id="14568" w:name="_Toc529283875"/>
      <w:bookmarkStart w:id="14569" w:name="_Toc529284369"/>
      <w:bookmarkStart w:id="14570" w:name="_Toc529286346"/>
      <w:bookmarkStart w:id="14571" w:name="_Toc532372576"/>
      <w:bookmarkStart w:id="14572" w:name="_Toc532373534"/>
      <w:bookmarkStart w:id="14573" w:name="_Toc532374040"/>
      <w:del w:id="14574" w:author="Javier Quintana Pérez" w:date="2022-07-18T12:28:00Z">
        <w:r w:rsidRPr="00D919CB">
          <w:rPr>
            <w:rFonts w:ascii="Source Sans Pro" w:hAnsi="Source Sans Pro"/>
            <w:rPrChange w:id="14575" w:author="mjsierra" w:date="2022-07-29T11:33:00Z">
              <w:rPr>
                <w:color w:val="0000FF"/>
                <w:u w:val="single"/>
              </w:rPr>
            </w:rPrChange>
          </w:rPr>
          <w:delText>Características</w:delText>
        </w:r>
      </w:del>
      <w:bookmarkStart w:id="14576" w:name="_Toc122537820"/>
      <w:ins w:id="14577" w:author="Javier Quintana Pérez" w:date="2022-07-18T12:28:00Z">
        <w:r w:rsidRPr="00D919CB">
          <w:rPr>
            <w:rFonts w:ascii="Source Sans Pro" w:hAnsi="Source Sans Pro"/>
            <w:rPrChange w:id="14578" w:author="mjsierra" w:date="2022-07-29T11:33:00Z">
              <w:rPr>
                <w:rFonts w:ascii="Source Sans Pro" w:hAnsi="Source Sans Pro"/>
                <w:color w:val="0000FF"/>
                <w:u w:val="single"/>
              </w:rPr>
            </w:rPrChange>
          </w:rPr>
          <w:t>Documentación</w:t>
        </w:r>
      </w:ins>
      <w:ins w:id="14579" w:author="Javier Quintana Pérez" w:date="2022-07-20T16:07:00Z">
        <w:r w:rsidRPr="00D919CB">
          <w:rPr>
            <w:rFonts w:ascii="Source Sans Pro" w:hAnsi="Source Sans Pro"/>
            <w:rPrChange w:id="14580" w:author="mjsierra" w:date="2022-07-29T11:33:00Z">
              <w:rPr>
                <w:rFonts w:ascii="Source Sans Pro" w:hAnsi="Source Sans Pro"/>
                <w:color w:val="FF0000"/>
                <w:u w:val="single"/>
              </w:rPr>
            </w:rPrChange>
          </w:rPr>
          <w:t xml:space="preserve"> referente</w:t>
        </w:r>
      </w:ins>
      <w:r w:rsidRPr="00D919CB">
        <w:rPr>
          <w:rFonts w:ascii="Source Sans Pro" w:hAnsi="Source Sans Pro"/>
          <w:rPrChange w:id="14581" w:author="Javier Quintana Pérez" w:date="2022-05-09T17:43:00Z">
            <w:rPr>
              <w:color w:val="0000FF"/>
              <w:u w:val="single"/>
            </w:rPr>
          </w:rPrChange>
        </w:rPr>
        <w:t xml:space="preserve"> </w:t>
      </w:r>
      <w:del w:id="14582" w:author="Javier Quintana Pérez" w:date="2022-07-20T16:07:00Z">
        <w:r w:rsidRPr="00D919CB">
          <w:rPr>
            <w:rFonts w:ascii="Source Sans Pro" w:hAnsi="Source Sans Pro"/>
            <w:rPrChange w:id="14583" w:author="Javier Quintana Pérez" w:date="2022-05-09T17:43:00Z">
              <w:rPr>
                <w:color w:val="0000FF"/>
                <w:u w:val="single"/>
              </w:rPr>
            </w:rPrChange>
          </w:rPr>
          <w:delText>de</w:delText>
        </w:r>
      </w:del>
      <w:ins w:id="14584" w:author="Javier Quintana Pérez" w:date="2022-07-20T16:07:00Z">
        <w:r w:rsidR="00617504">
          <w:rPr>
            <w:rFonts w:ascii="Source Sans Pro" w:hAnsi="Source Sans Pro"/>
          </w:rPr>
          <w:t>a</w:t>
        </w:r>
      </w:ins>
      <w:r w:rsidRPr="00D919CB">
        <w:rPr>
          <w:rFonts w:ascii="Source Sans Pro" w:hAnsi="Source Sans Pro"/>
          <w:rPrChange w:id="14585" w:author="Javier Quintana Pérez" w:date="2022-05-09T17:43:00Z">
            <w:rPr>
              <w:color w:val="0000FF"/>
              <w:u w:val="single"/>
            </w:rPr>
          </w:rPrChange>
        </w:rPr>
        <w:t xml:space="preserve"> los</w:t>
      </w:r>
      <w:ins w:id="14586" w:author="Javier Quintana Pérez" w:date="2022-07-20T16:07:00Z">
        <w:r w:rsidR="00617504">
          <w:rPr>
            <w:rFonts w:ascii="Source Sans Pro" w:hAnsi="Source Sans Pro"/>
          </w:rPr>
          <w:t xml:space="preserve"> materiales</w:t>
        </w:r>
      </w:ins>
      <w:r w:rsidRPr="00D919CB">
        <w:rPr>
          <w:rFonts w:ascii="Source Sans Pro" w:hAnsi="Source Sans Pro"/>
          <w:rPrChange w:id="14587" w:author="Javier Quintana Pérez" w:date="2022-05-09T17:43:00Z">
            <w:rPr>
              <w:color w:val="0000FF"/>
              <w:u w:val="single"/>
            </w:rPr>
          </w:rPrChange>
        </w:rPr>
        <w:t xml:space="preserve"> </w:t>
      </w:r>
      <w:del w:id="14588" w:author="Javier Quintana Pérez" w:date="2022-07-20T16:07:00Z">
        <w:r w:rsidRPr="00D919CB">
          <w:rPr>
            <w:rFonts w:ascii="Source Sans Pro" w:hAnsi="Source Sans Pro"/>
            <w:rPrChange w:id="14589" w:author="Javier Quintana Pérez" w:date="2022-05-09T17:43:00Z">
              <w:rPr>
                <w:color w:val="0000FF"/>
                <w:u w:val="single"/>
              </w:rPr>
            </w:rPrChange>
          </w:rPr>
          <w:delText>componentes</w:delText>
        </w:r>
      </w:del>
      <w:bookmarkEnd w:id="14567"/>
      <w:bookmarkEnd w:id="14568"/>
      <w:bookmarkEnd w:id="14569"/>
      <w:bookmarkEnd w:id="14570"/>
      <w:bookmarkEnd w:id="14571"/>
      <w:bookmarkEnd w:id="14572"/>
      <w:bookmarkEnd w:id="14573"/>
      <w:ins w:id="14590" w:author="Javier Quintana Pérez" w:date="2022-07-20T16:07:00Z">
        <w:r w:rsidR="00617504">
          <w:rPr>
            <w:rFonts w:ascii="Source Sans Pro" w:hAnsi="Source Sans Pro"/>
          </w:rPr>
          <w:t>constituyentes</w:t>
        </w:r>
      </w:ins>
      <w:bookmarkEnd w:id="14576"/>
    </w:p>
    <w:p w:rsidR="00862D8D" w:rsidRPr="003238D3" w:rsidRDefault="00D919CB" w:rsidP="00862D8D">
      <w:pPr>
        <w:pStyle w:val="Listaanejo"/>
        <w:rPr>
          <w:rFonts w:ascii="Source Sans Pro" w:hAnsi="Source Sans Pro"/>
          <w:rPrChange w:id="14591" w:author="Javier Quintana Pérez" w:date="2022-05-09T17:43:00Z">
            <w:rPr/>
          </w:rPrChange>
        </w:rPr>
      </w:pPr>
      <w:bookmarkStart w:id="14592" w:name="_Toc529283798"/>
      <w:bookmarkStart w:id="14593" w:name="_Toc529283876"/>
      <w:bookmarkStart w:id="14594" w:name="_Toc529284370"/>
      <w:bookmarkStart w:id="14595" w:name="_Toc529286347"/>
      <w:r w:rsidRPr="00D919CB">
        <w:rPr>
          <w:rFonts w:ascii="Source Sans Pro" w:hAnsi="Source Sans Pro"/>
          <w:rPrChange w:id="14596" w:author="Javier Quintana Pérez" w:date="2022-05-09T17:43:00Z">
            <w:rPr>
              <w:color w:val="0000FF"/>
              <w:u w:val="single"/>
            </w:rPr>
          </w:rPrChange>
        </w:rPr>
        <w:t>Certificados de los suministradores</w:t>
      </w:r>
      <w:bookmarkEnd w:id="14592"/>
      <w:bookmarkEnd w:id="14593"/>
      <w:bookmarkEnd w:id="14594"/>
      <w:bookmarkEnd w:id="14595"/>
    </w:p>
    <w:p w:rsidR="002420A1" w:rsidRPr="003238D3" w:rsidRDefault="0070582B" w:rsidP="00862D8D">
      <w:pPr>
        <w:pStyle w:val="Listaanejo"/>
        <w:rPr>
          <w:rFonts w:ascii="Source Sans Pro" w:hAnsi="Source Sans Pro"/>
          <w:rPrChange w:id="14597" w:author="Javier Quintana Pérez" w:date="2022-05-09T17:43:00Z">
            <w:rPr/>
          </w:rPrChange>
        </w:rPr>
      </w:pPr>
      <w:bookmarkStart w:id="14598" w:name="_Toc529283799"/>
      <w:bookmarkStart w:id="14599" w:name="_Toc529283877"/>
      <w:bookmarkStart w:id="14600" w:name="_Toc529284371"/>
      <w:bookmarkStart w:id="14601" w:name="_Toc529286348"/>
      <w:ins w:id="14602" w:author="Javier Quintana Pérez" w:date="2022-11-29T17:45:00Z">
        <w:r>
          <w:rPr>
            <w:rFonts w:ascii="Source Sans Pro" w:hAnsi="Source Sans Pro"/>
          </w:rPr>
          <w:t>Hoja de suministro (</w:t>
        </w:r>
      </w:ins>
      <w:del w:id="14603" w:author="Javier Quintana Pérez" w:date="2022-11-29T17:45:00Z">
        <w:r w:rsidR="00D919CB" w:rsidRPr="00D919CB">
          <w:rPr>
            <w:rFonts w:ascii="Source Sans Pro" w:hAnsi="Source Sans Pro"/>
            <w:rPrChange w:id="14604" w:author="Javier Quintana Pérez" w:date="2022-05-09T17:43:00Z">
              <w:rPr>
                <w:color w:val="0000FF"/>
                <w:u w:val="single"/>
              </w:rPr>
            </w:rPrChange>
          </w:rPr>
          <w:delText>A</w:delText>
        </w:r>
      </w:del>
      <w:ins w:id="14605" w:author="Javier Quintana Pérez" w:date="2022-11-29T17:45:00Z">
        <w:r>
          <w:rPr>
            <w:rFonts w:ascii="Source Sans Pro" w:hAnsi="Source Sans Pro"/>
          </w:rPr>
          <w:t>a</w:t>
        </w:r>
      </w:ins>
      <w:r w:rsidR="00D919CB" w:rsidRPr="00D919CB">
        <w:rPr>
          <w:rFonts w:ascii="Source Sans Pro" w:hAnsi="Source Sans Pro"/>
          <w:rPrChange w:id="14606" w:author="Javier Quintana Pérez" w:date="2022-05-09T17:43:00Z">
            <w:rPr>
              <w:color w:val="0000FF"/>
              <w:u w:val="single"/>
            </w:rPr>
          </w:rPrChange>
        </w:rPr>
        <w:t>lbaranes</w:t>
      </w:r>
      <w:ins w:id="14607" w:author="Javier Quintana Pérez" w:date="2022-11-29T17:45:00Z">
        <w:r>
          <w:rPr>
            <w:rFonts w:ascii="Source Sans Pro" w:hAnsi="Source Sans Pro"/>
          </w:rPr>
          <w:t>)</w:t>
        </w:r>
      </w:ins>
      <w:r w:rsidR="00D919CB" w:rsidRPr="00D919CB">
        <w:rPr>
          <w:rFonts w:ascii="Source Sans Pro" w:hAnsi="Source Sans Pro"/>
          <w:rPrChange w:id="14608" w:author="Javier Quintana Pérez" w:date="2022-05-09T17:43:00Z">
            <w:rPr>
              <w:color w:val="0000FF"/>
              <w:u w:val="single"/>
            </w:rPr>
          </w:rPrChange>
        </w:rPr>
        <w:t xml:space="preserve"> de los suministradores</w:t>
      </w:r>
      <w:bookmarkEnd w:id="14598"/>
      <w:bookmarkEnd w:id="14599"/>
      <w:bookmarkEnd w:id="14600"/>
      <w:bookmarkEnd w:id="14601"/>
    </w:p>
    <w:p w:rsidR="00862D8D" w:rsidRPr="003238D3" w:rsidRDefault="00862D8D" w:rsidP="00515780">
      <w:pPr>
        <w:pStyle w:val="Anejo2"/>
        <w:rPr>
          <w:rFonts w:ascii="Source Sans Pro" w:hAnsi="Source Sans Pro"/>
          <w:rPrChange w:id="14609" w:author="Javier Quintana Pérez" w:date="2022-05-09T17:43:00Z">
            <w:rPr/>
          </w:rPrChange>
        </w:rPr>
      </w:pPr>
    </w:p>
    <w:p w:rsidR="00C62503" w:rsidRPr="003238D3" w:rsidRDefault="00D919CB" w:rsidP="002420A1">
      <w:pPr>
        <w:jc w:val="center"/>
        <w:rPr>
          <w:rFonts w:ascii="Source Sans Pro" w:hAnsi="Source Sans Pro"/>
          <w:lang w:val="es-ES_tradnl"/>
          <w:rPrChange w:id="14610" w:author="Javier Quintana Pérez" w:date="2022-05-09T17:43:00Z">
            <w:rPr>
              <w:lang w:val="es-ES_tradnl"/>
            </w:rPr>
          </w:rPrChange>
        </w:rPr>
      </w:pPr>
      <w:r w:rsidRPr="00D919CB">
        <w:rPr>
          <w:rFonts w:ascii="Source Sans Pro" w:hAnsi="Source Sans Pro"/>
          <w:rPrChange w:id="14611" w:author="Javier Quintana Pérez" w:date="2022-05-09T17:43:00Z">
            <w:rPr>
              <w:color w:val="0000FF"/>
              <w:u w:val="single"/>
            </w:rPr>
          </w:rPrChange>
        </w:rPr>
        <w:br w:type="page"/>
      </w:r>
    </w:p>
    <w:p w:rsidR="00C62503" w:rsidRPr="003238D3" w:rsidRDefault="00C62503" w:rsidP="00C62503">
      <w:pPr>
        <w:tabs>
          <w:tab w:val="clear" w:pos="567"/>
        </w:tabs>
        <w:spacing w:line="240" w:lineRule="auto"/>
        <w:jc w:val="center"/>
        <w:rPr>
          <w:rFonts w:ascii="Source Sans Pro" w:hAnsi="Source Sans Pro"/>
          <w:b/>
          <w:sz w:val="28"/>
          <w:rPrChange w:id="14612"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13"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14"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15"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16"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17"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18"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19"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20" w:author="Javier Quintana Pérez" w:date="2022-05-09T17:43:00Z">
            <w:rPr>
              <w:b/>
              <w:sz w:val="28"/>
            </w:rPr>
          </w:rPrChange>
        </w:rPr>
      </w:pPr>
    </w:p>
    <w:p w:rsidR="00E90780" w:rsidRPr="003238D3" w:rsidRDefault="00E90780" w:rsidP="00C62503">
      <w:pPr>
        <w:tabs>
          <w:tab w:val="clear" w:pos="567"/>
        </w:tabs>
        <w:spacing w:line="240" w:lineRule="auto"/>
        <w:jc w:val="center"/>
        <w:rPr>
          <w:rFonts w:ascii="Source Sans Pro" w:hAnsi="Source Sans Pro"/>
          <w:b/>
          <w:sz w:val="28"/>
          <w:rPrChange w:id="14621"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622"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623"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624"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25" w:author="Javier Quintana Pérez" w:date="2022-05-09T17:43:00Z">
            <w:rPr>
              <w:b/>
              <w:sz w:val="28"/>
            </w:rPr>
          </w:rPrChange>
        </w:rPr>
      </w:pPr>
    </w:p>
    <w:p w:rsidR="00741FE0" w:rsidRPr="003238D3" w:rsidRDefault="00741FE0" w:rsidP="00515780">
      <w:pPr>
        <w:pStyle w:val="Anejo2"/>
        <w:rPr>
          <w:rFonts w:ascii="Source Sans Pro" w:hAnsi="Source Sans Pro"/>
          <w:rPrChange w:id="14626" w:author="Javier Quintana Pérez" w:date="2022-05-09T17:43:00Z">
            <w:rPr/>
          </w:rPrChange>
        </w:rPr>
      </w:pPr>
    </w:p>
    <w:p w:rsidR="00741FE0" w:rsidRPr="003238D3" w:rsidRDefault="00D919CB" w:rsidP="00515780">
      <w:pPr>
        <w:pStyle w:val="Anejo2"/>
        <w:rPr>
          <w:rFonts w:ascii="Source Sans Pro" w:hAnsi="Source Sans Pro"/>
          <w:rPrChange w:id="14627" w:author="Javier Quintana Pérez" w:date="2022-05-09T17:43:00Z">
            <w:rPr/>
          </w:rPrChange>
        </w:rPr>
      </w:pPr>
      <w:bookmarkStart w:id="14628" w:name="_Toc528923452"/>
      <w:bookmarkStart w:id="14629" w:name="_Toc528924135"/>
      <w:bookmarkStart w:id="14630" w:name="_Toc528924185"/>
      <w:bookmarkStart w:id="14631" w:name="_Toc528924818"/>
      <w:bookmarkStart w:id="14632" w:name="_Toc529265629"/>
      <w:bookmarkStart w:id="14633" w:name="_Toc529265940"/>
      <w:bookmarkStart w:id="14634" w:name="_Toc529267035"/>
      <w:bookmarkStart w:id="14635" w:name="_Toc529270503"/>
      <w:bookmarkStart w:id="14636" w:name="_Toc532372577"/>
      <w:bookmarkStart w:id="14637" w:name="_Toc532373535"/>
      <w:bookmarkStart w:id="14638" w:name="_Toc532374041"/>
      <w:bookmarkStart w:id="14639" w:name="_Toc122537821"/>
      <w:r w:rsidRPr="00D919CB">
        <w:rPr>
          <w:rFonts w:ascii="Source Sans Pro" w:hAnsi="Source Sans Pro"/>
          <w:rPrChange w:id="14640" w:author="Javier Quintana Pérez" w:date="2022-05-09T17:43:00Z">
            <w:rPr>
              <w:color w:val="0000FF"/>
              <w:u w:val="single"/>
            </w:rPr>
          </w:rPrChange>
        </w:rPr>
        <w:t>ANEJO 5:</w:t>
      </w:r>
      <w:bookmarkEnd w:id="14628"/>
      <w:bookmarkEnd w:id="14629"/>
      <w:bookmarkEnd w:id="14630"/>
      <w:bookmarkEnd w:id="14631"/>
      <w:bookmarkEnd w:id="14632"/>
      <w:bookmarkEnd w:id="14633"/>
      <w:bookmarkEnd w:id="14634"/>
      <w:bookmarkEnd w:id="14635"/>
      <w:bookmarkEnd w:id="14636"/>
      <w:bookmarkEnd w:id="14637"/>
      <w:bookmarkEnd w:id="14638"/>
      <w:bookmarkEnd w:id="14639"/>
    </w:p>
    <w:p w:rsidR="00741FE0" w:rsidRPr="003238D3" w:rsidRDefault="00D919CB" w:rsidP="0029016C">
      <w:pPr>
        <w:pStyle w:val="Descripcinanejo"/>
        <w:rPr>
          <w:rFonts w:ascii="Source Sans Pro" w:hAnsi="Source Sans Pro"/>
          <w:rPrChange w:id="14641" w:author="Javier Quintana Pérez" w:date="2022-05-09T17:43:00Z">
            <w:rPr/>
          </w:rPrChange>
        </w:rPr>
      </w:pPr>
      <w:bookmarkStart w:id="14642" w:name="_Toc529283801"/>
      <w:bookmarkStart w:id="14643" w:name="_Toc529283879"/>
      <w:bookmarkStart w:id="14644" w:name="_Toc529284373"/>
      <w:bookmarkStart w:id="14645" w:name="_Toc529286350"/>
      <w:bookmarkStart w:id="14646" w:name="_Toc532372578"/>
      <w:bookmarkStart w:id="14647" w:name="_Toc532373536"/>
      <w:bookmarkStart w:id="14648" w:name="_Toc532374042"/>
      <w:bookmarkStart w:id="14649" w:name="_Toc122537822"/>
      <w:r w:rsidRPr="00D919CB">
        <w:rPr>
          <w:rFonts w:ascii="Source Sans Pro" w:hAnsi="Source Sans Pro"/>
          <w:rPrChange w:id="14650" w:author="Javier Quintana Pérez" w:date="2022-05-09T17:43:00Z">
            <w:rPr>
              <w:color w:val="0000FF"/>
              <w:u w:val="single"/>
            </w:rPr>
          </w:rPrChange>
        </w:rPr>
        <w:t>Instrucciones técnicas de fabricación</w:t>
      </w:r>
      <w:bookmarkEnd w:id="14642"/>
      <w:bookmarkEnd w:id="14643"/>
      <w:bookmarkEnd w:id="14644"/>
      <w:bookmarkEnd w:id="14645"/>
      <w:bookmarkEnd w:id="14646"/>
      <w:bookmarkEnd w:id="14647"/>
      <w:bookmarkEnd w:id="14648"/>
      <w:bookmarkEnd w:id="14649"/>
    </w:p>
    <w:p w:rsidR="00741FE0" w:rsidRPr="003238D3" w:rsidRDefault="00741FE0" w:rsidP="00515780">
      <w:pPr>
        <w:pStyle w:val="Anejo2"/>
        <w:rPr>
          <w:rFonts w:ascii="Source Sans Pro" w:hAnsi="Source Sans Pro"/>
          <w:rPrChange w:id="14651" w:author="Javier Quintana Pérez" w:date="2022-05-09T17:43:00Z">
            <w:rPr/>
          </w:rPrChange>
        </w:rPr>
      </w:pPr>
    </w:p>
    <w:p w:rsidR="00C62503" w:rsidRPr="003238D3" w:rsidRDefault="00D919CB" w:rsidP="002420A1">
      <w:pPr>
        <w:jc w:val="center"/>
        <w:rPr>
          <w:rFonts w:ascii="Source Sans Pro" w:hAnsi="Source Sans Pro"/>
          <w:lang w:val="es-ES_tradnl"/>
          <w:rPrChange w:id="14652" w:author="Javier Quintana Pérez" w:date="2022-05-09T17:43:00Z">
            <w:rPr>
              <w:lang w:val="es-ES_tradnl"/>
            </w:rPr>
          </w:rPrChange>
        </w:rPr>
      </w:pPr>
      <w:r w:rsidRPr="00D919CB">
        <w:rPr>
          <w:rFonts w:ascii="Source Sans Pro" w:hAnsi="Source Sans Pro"/>
          <w:rPrChange w:id="14653" w:author="Javier Quintana Pérez" w:date="2022-05-09T17:43:00Z">
            <w:rPr>
              <w:color w:val="0000FF"/>
              <w:u w:val="single"/>
            </w:rPr>
          </w:rPrChange>
        </w:rPr>
        <w:br w:type="page"/>
      </w:r>
    </w:p>
    <w:p w:rsidR="00C62503" w:rsidRPr="003238D3" w:rsidRDefault="00C62503" w:rsidP="00C62503">
      <w:pPr>
        <w:tabs>
          <w:tab w:val="clear" w:pos="567"/>
        </w:tabs>
        <w:spacing w:line="240" w:lineRule="auto"/>
        <w:jc w:val="center"/>
        <w:rPr>
          <w:rFonts w:ascii="Source Sans Pro" w:hAnsi="Source Sans Pro"/>
          <w:b/>
          <w:sz w:val="28"/>
          <w:rPrChange w:id="14654"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55"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56"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57"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58"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59"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60"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61"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62" w:author="Javier Quintana Pérez" w:date="2022-05-09T17:43:00Z">
            <w:rPr>
              <w:b/>
              <w:sz w:val="28"/>
            </w:rPr>
          </w:rPrChange>
        </w:rPr>
      </w:pPr>
    </w:p>
    <w:p w:rsidR="00E90780" w:rsidRPr="003238D3" w:rsidRDefault="00E90780" w:rsidP="00C62503">
      <w:pPr>
        <w:tabs>
          <w:tab w:val="clear" w:pos="567"/>
        </w:tabs>
        <w:spacing w:line="240" w:lineRule="auto"/>
        <w:jc w:val="center"/>
        <w:rPr>
          <w:rFonts w:ascii="Source Sans Pro" w:hAnsi="Source Sans Pro"/>
          <w:b/>
          <w:sz w:val="28"/>
          <w:rPrChange w:id="14663"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664"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665" w:author="Javier Quintana Pérez" w:date="2022-05-09T17:43:00Z">
            <w:rPr>
              <w:b/>
              <w:sz w:val="28"/>
            </w:rPr>
          </w:rPrChange>
        </w:rPr>
      </w:pPr>
    </w:p>
    <w:p w:rsidR="001D2879" w:rsidRPr="003238D3" w:rsidRDefault="001D2879" w:rsidP="00C62503">
      <w:pPr>
        <w:tabs>
          <w:tab w:val="clear" w:pos="567"/>
        </w:tabs>
        <w:spacing w:line="240" w:lineRule="auto"/>
        <w:jc w:val="center"/>
        <w:rPr>
          <w:rFonts w:ascii="Source Sans Pro" w:hAnsi="Source Sans Pro"/>
          <w:b/>
          <w:sz w:val="28"/>
          <w:rPrChange w:id="14666"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667" w:author="Javier Quintana Pérez" w:date="2022-05-09T17:43:00Z">
            <w:rPr>
              <w:b/>
              <w:sz w:val="28"/>
            </w:rPr>
          </w:rPrChange>
        </w:rPr>
      </w:pPr>
    </w:p>
    <w:p w:rsidR="00741FE0" w:rsidRPr="003238D3" w:rsidRDefault="00741FE0" w:rsidP="00515780">
      <w:pPr>
        <w:pStyle w:val="Anejo2"/>
        <w:rPr>
          <w:rFonts w:ascii="Source Sans Pro" w:hAnsi="Source Sans Pro"/>
          <w:rPrChange w:id="14668" w:author="Javier Quintana Pérez" w:date="2022-05-09T17:43:00Z">
            <w:rPr/>
          </w:rPrChange>
        </w:rPr>
      </w:pPr>
    </w:p>
    <w:p w:rsidR="00741FE0" w:rsidRPr="003238D3" w:rsidRDefault="00D919CB" w:rsidP="00515780">
      <w:pPr>
        <w:pStyle w:val="Anejo2"/>
        <w:rPr>
          <w:rFonts w:ascii="Source Sans Pro" w:hAnsi="Source Sans Pro"/>
          <w:rPrChange w:id="14669" w:author="Javier Quintana Pérez" w:date="2022-05-09T17:43:00Z">
            <w:rPr/>
          </w:rPrChange>
        </w:rPr>
      </w:pPr>
      <w:bookmarkStart w:id="14670" w:name="_Toc528923454"/>
      <w:bookmarkStart w:id="14671" w:name="_Toc528924137"/>
      <w:bookmarkStart w:id="14672" w:name="_Toc528924187"/>
      <w:bookmarkStart w:id="14673" w:name="_Toc528924820"/>
      <w:bookmarkStart w:id="14674" w:name="_Toc529265631"/>
      <w:bookmarkStart w:id="14675" w:name="_Toc529265942"/>
      <w:bookmarkStart w:id="14676" w:name="_Toc529267037"/>
      <w:bookmarkStart w:id="14677" w:name="_Toc529270504"/>
      <w:bookmarkStart w:id="14678" w:name="_Toc532372579"/>
      <w:bookmarkStart w:id="14679" w:name="_Toc532373537"/>
      <w:bookmarkStart w:id="14680" w:name="_Toc532374043"/>
      <w:bookmarkStart w:id="14681" w:name="_Toc122537823"/>
      <w:r w:rsidRPr="00D919CB">
        <w:rPr>
          <w:rFonts w:ascii="Source Sans Pro" w:hAnsi="Source Sans Pro"/>
          <w:rPrChange w:id="14682" w:author="Javier Quintana Pérez" w:date="2022-05-09T17:43:00Z">
            <w:rPr>
              <w:color w:val="0000FF"/>
              <w:u w:val="single"/>
            </w:rPr>
          </w:rPrChange>
        </w:rPr>
        <w:t>ANEJO 6:</w:t>
      </w:r>
      <w:bookmarkEnd w:id="14670"/>
      <w:bookmarkEnd w:id="14671"/>
      <w:bookmarkEnd w:id="14672"/>
      <w:bookmarkEnd w:id="14673"/>
      <w:bookmarkEnd w:id="14674"/>
      <w:bookmarkEnd w:id="14675"/>
      <w:bookmarkEnd w:id="14676"/>
      <w:bookmarkEnd w:id="14677"/>
      <w:bookmarkEnd w:id="14678"/>
      <w:bookmarkEnd w:id="14679"/>
      <w:bookmarkEnd w:id="14680"/>
      <w:bookmarkEnd w:id="14681"/>
      <w:r w:rsidRPr="00D919CB">
        <w:rPr>
          <w:rFonts w:ascii="Source Sans Pro" w:hAnsi="Source Sans Pro"/>
          <w:rPrChange w:id="14683" w:author="Javier Quintana Pérez" w:date="2022-05-09T17:43:00Z">
            <w:rPr>
              <w:color w:val="0000FF"/>
              <w:u w:val="single"/>
            </w:rPr>
          </w:rPrChange>
        </w:rPr>
        <w:t xml:space="preserve"> </w:t>
      </w:r>
    </w:p>
    <w:p w:rsidR="00741FE0" w:rsidRPr="003238D3" w:rsidRDefault="00D919CB" w:rsidP="0029016C">
      <w:pPr>
        <w:pStyle w:val="Descripcinanejo"/>
        <w:rPr>
          <w:rFonts w:ascii="Source Sans Pro" w:hAnsi="Source Sans Pro"/>
          <w:rPrChange w:id="14684" w:author="Javier Quintana Pérez" w:date="2022-05-09T17:43:00Z">
            <w:rPr/>
          </w:rPrChange>
        </w:rPr>
      </w:pPr>
      <w:bookmarkStart w:id="14685" w:name="_Toc122537824"/>
      <w:bookmarkStart w:id="14686" w:name="_Toc529283803"/>
      <w:bookmarkStart w:id="14687" w:name="_Toc529283881"/>
      <w:bookmarkStart w:id="14688" w:name="_Toc529284375"/>
      <w:bookmarkStart w:id="14689" w:name="_Toc529286352"/>
      <w:bookmarkStart w:id="14690" w:name="_Toc532372580"/>
      <w:bookmarkStart w:id="14691" w:name="_Toc532373538"/>
      <w:bookmarkStart w:id="14692" w:name="_Toc532374044"/>
      <w:r w:rsidRPr="00D919CB">
        <w:rPr>
          <w:rFonts w:ascii="Source Sans Pro" w:hAnsi="Source Sans Pro"/>
          <w:rPrChange w:id="14693" w:author="Javier Quintana Pérez" w:date="2022-05-09T17:43:00Z">
            <w:rPr>
              <w:color w:val="0000FF"/>
              <w:u w:val="single"/>
            </w:rPr>
          </w:rPrChange>
        </w:rPr>
        <w:t>Documentación</w:t>
      </w:r>
      <w:bookmarkEnd w:id="14685"/>
      <w:r w:rsidRPr="00D919CB">
        <w:rPr>
          <w:rFonts w:ascii="Source Sans Pro" w:hAnsi="Source Sans Pro"/>
          <w:rPrChange w:id="14694" w:author="Javier Quintana Pérez" w:date="2022-05-09T17:43:00Z">
            <w:rPr>
              <w:color w:val="0000FF"/>
              <w:u w:val="single"/>
            </w:rPr>
          </w:rPrChange>
        </w:rPr>
        <w:t xml:space="preserve"> </w:t>
      </w:r>
      <w:del w:id="14695" w:author="Javier Quintana Pérez" w:date="2022-12-01T18:42:00Z">
        <w:r w:rsidRPr="00D919CB">
          <w:rPr>
            <w:rFonts w:ascii="Source Sans Pro" w:hAnsi="Source Sans Pro"/>
            <w:rPrChange w:id="14696" w:author="Javier Quintana Pérez" w:date="2022-05-09T17:43:00Z">
              <w:rPr>
                <w:color w:val="0000FF"/>
                <w:u w:val="single"/>
              </w:rPr>
            </w:rPrChange>
          </w:rPr>
          <w:delText>Marcado CE producto terminado</w:delText>
        </w:r>
      </w:del>
      <w:bookmarkEnd w:id="14686"/>
      <w:bookmarkEnd w:id="14687"/>
      <w:bookmarkEnd w:id="14688"/>
      <w:bookmarkEnd w:id="14689"/>
      <w:bookmarkEnd w:id="14690"/>
      <w:bookmarkEnd w:id="14691"/>
      <w:bookmarkEnd w:id="14692"/>
    </w:p>
    <w:p w:rsidR="002420A1" w:rsidRPr="003238D3" w:rsidRDefault="00D919CB" w:rsidP="002420A1">
      <w:pPr>
        <w:pStyle w:val="Listaanejo"/>
        <w:rPr>
          <w:rFonts w:ascii="Source Sans Pro" w:hAnsi="Source Sans Pro"/>
          <w:rPrChange w:id="14697" w:author="Javier Quintana Pérez" w:date="2022-05-09T17:43:00Z">
            <w:rPr/>
          </w:rPrChange>
        </w:rPr>
      </w:pPr>
      <w:bookmarkStart w:id="14698" w:name="_Toc529283804"/>
      <w:bookmarkStart w:id="14699" w:name="_Toc529283882"/>
      <w:bookmarkStart w:id="14700" w:name="_Toc529284376"/>
      <w:bookmarkStart w:id="14701" w:name="_Toc529286353"/>
      <w:r w:rsidRPr="00D919CB">
        <w:rPr>
          <w:rFonts w:ascii="Source Sans Pro" w:hAnsi="Source Sans Pro"/>
          <w:rPrChange w:id="14702" w:author="Javier Quintana Pérez" w:date="2022-05-09T17:43:00Z">
            <w:rPr>
              <w:color w:val="0000FF"/>
              <w:u w:val="single"/>
            </w:rPr>
          </w:rPrChange>
        </w:rPr>
        <w:t>Declaración de prestaciones</w:t>
      </w:r>
      <w:bookmarkEnd w:id="14698"/>
      <w:bookmarkEnd w:id="14699"/>
      <w:bookmarkEnd w:id="14700"/>
      <w:bookmarkEnd w:id="14701"/>
    </w:p>
    <w:p w:rsidR="002420A1" w:rsidRPr="003238D3" w:rsidRDefault="00D919CB" w:rsidP="002420A1">
      <w:pPr>
        <w:pStyle w:val="Listaanejo"/>
        <w:rPr>
          <w:rFonts w:ascii="Source Sans Pro" w:hAnsi="Source Sans Pro"/>
          <w:rPrChange w:id="14703" w:author="Javier Quintana Pérez" w:date="2022-05-09T17:43:00Z">
            <w:rPr/>
          </w:rPrChange>
        </w:rPr>
      </w:pPr>
      <w:bookmarkStart w:id="14704" w:name="_Toc529283805"/>
      <w:bookmarkStart w:id="14705" w:name="_Toc529283883"/>
      <w:bookmarkStart w:id="14706" w:name="_Toc529284377"/>
      <w:bookmarkStart w:id="14707" w:name="_Toc529286354"/>
      <w:r w:rsidRPr="00D919CB">
        <w:rPr>
          <w:rFonts w:ascii="Source Sans Pro" w:hAnsi="Source Sans Pro"/>
          <w:rPrChange w:id="14708" w:author="Javier Quintana Pérez" w:date="2022-05-09T17:43:00Z">
            <w:rPr>
              <w:color w:val="0000FF"/>
              <w:u w:val="single"/>
            </w:rPr>
          </w:rPrChange>
        </w:rPr>
        <w:t>Etiqueta CE</w:t>
      </w:r>
      <w:bookmarkEnd w:id="14704"/>
      <w:bookmarkEnd w:id="14705"/>
      <w:bookmarkEnd w:id="14706"/>
      <w:bookmarkEnd w:id="14707"/>
    </w:p>
    <w:p w:rsidR="002420A1" w:rsidRDefault="00D919CB" w:rsidP="002420A1">
      <w:pPr>
        <w:pStyle w:val="Listaanejo"/>
        <w:rPr>
          <w:ins w:id="14709" w:author="Javier Quintana Pérez" w:date="2022-07-18T12:29:00Z"/>
          <w:rFonts w:ascii="Source Sans Pro" w:hAnsi="Source Sans Pro"/>
        </w:rPr>
      </w:pPr>
      <w:bookmarkStart w:id="14710" w:name="_Toc529283806"/>
      <w:bookmarkStart w:id="14711" w:name="_Toc529283884"/>
      <w:bookmarkStart w:id="14712" w:name="_Toc529284378"/>
      <w:bookmarkStart w:id="14713" w:name="_Toc529286355"/>
      <w:r w:rsidRPr="00D919CB">
        <w:rPr>
          <w:rFonts w:ascii="Source Sans Pro" w:hAnsi="Source Sans Pro"/>
          <w:rPrChange w:id="14714" w:author="Javier Quintana Pérez" w:date="2022-05-09T17:43:00Z">
            <w:rPr>
              <w:color w:val="0000FF"/>
              <w:u w:val="single"/>
            </w:rPr>
          </w:rPrChange>
        </w:rPr>
        <w:t>Certificado de Control de Producción</w:t>
      </w:r>
      <w:bookmarkEnd w:id="14710"/>
      <w:bookmarkEnd w:id="14711"/>
      <w:bookmarkEnd w:id="14712"/>
      <w:bookmarkEnd w:id="14713"/>
      <w:ins w:id="14715" w:author="Javier Quintana Pérez" w:date="2022-07-18T12:29:00Z">
        <w:r w:rsidR="00331567">
          <w:rPr>
            <w:rFonts w:ascii="Source Sans Pro" w:hAnsi="Source Sans Pro"/>
          </w:rPr>
          <w:t xml:space="preserve"> (CPF)</w:t>
        </w:r>
      </w:ins>
    </w:p>
    <w:p w:rsidR="00721DBF" w:rsidRDefault="00D919CB" w:rsidP="002420A1">
      <w:pPr>
        <w:pStyle w:val="Listaanejo"/>
        <w:rPr>
          <w:ins w:id="14716" w:author="Javier Quintana Pérez" w:date="2022-12-01T18:43:00Z"/>
          <w:rFonts w:ascii="Source Sans Pro" w:hAnsi="Source Sans Pro"/>
        </w:rPr>
      </w:pPr>
      <w:ins w:id="14717" w:author="Javier Quintana Pérez" w:date="2022-07-18T12:29:00Z">
        <w:r w:rsidRPr="00D919CB">
          <w:rPr>
            <w:rFonts w:ascii="Source Sans Pro" w:hAnsi="Source Sans Pro"/>
            <w:rPrChange w:id="14718" w:author="mjsierra" w:date="2022-07-29T11:33:00Z">
              <w:rPr>
                <w:rFonts w:ascii="Source Sans Pro" w:hAnsi="Source Sans Pro"/>
                <w:color w:val="0000FF"/>
                <w:u w:val="single"/>
              </w:rPr>
            </w:rPrChange>
          </w:rPr>
          <w:t xml:space="preserve">Ensayo </w:t>
        </w:r>
        <w:del w:id="14719" w:author="mjsierra" w:date="2022-07-29T11:33:00Z">
          <w:r w:rsidRPr="00D919CB">
            <w:rPr>
              <w:rFonts w:ascii="Source Sans Pro" w:hAnsi="Source Sans Pro"/>
              <w:rPrChange w:id="14720" w:author="mjsierra" w:date="2022-07-29T11:33:00Z">
                <w:rPr>
                  <w:rFonts w:ascii="Source Sans Pro" w:hAnsi="Source Sans Pro"/>
                  <w:color w:val="0000FF"/>
                  <w:u w:val="single"/>
                </w:rPr>
              </w:rPrChange>
            </w:rPr>
            <w:delText xml:space="preserve">Inicial </w:delText>
          </w:r>
        </w:del>
        <w:r w:rsidRPr="00D919CB">
          <w:rPr>
            <w:rFonts w:ascii="Source Sans Pro" w:hAnsi="Source Sans Pro"/>
            <w:rPrChange w:id="14721" w:author="mjsierra" w:date="2022-07-29T11:33:00Z">
              <w:rPr>
                <w:rFonts w:ascii="Source Sans Pro" w:hAnsi="Source Sans Pro"/>
                <w:color w:val="0000FF"/>
                <w:u w:val="single"/>
              </w:rPr>
            </w:rPrChange>
          </w:rPr>
          <w:t>de Tipo</w:t>
        </w:r>
      </w:ins>
    </w:p>
    <w:p w:rsidR="0073696D" w:rsidRDefault="0073696D" w:rsidP="002420A1">
      <w:pPr>
        <w:pStyle w:val="Listaanejo"/>
        <w:rPr>
          <w:ins w:id="14722" w:author="Javier Quintana Pérez" w:date="2022-12-01T18:49:00Z"/>
          <w:rFonts w:ascii="Source Sans Pro" w:hAnsi="Source Sans Pro"/>
        </w:rPr>
      </w:pPr>
      <w:ins w:id="14723" w:author="Javier Quintana Pérez" w:date="2022-12-01T18:48:00Z">
        <w:r>
          <w:rPr>
            <w:rFonts w:ascii="Source Sans Pro" w:hAnsi="Source Sans Pro"/>
          </w:rPr>
          <w:t xml:space="preserve">Certificado </w:t>
        </w:r>
      </w:ins>
      <w:ins w:id="14724" w:author="Javier Quintana Pérez" w:date="2022-12-01T18:49:00Z">
        <w:r>
          <w:rPr>
            <w:rFonts w:ascii="Source Sans Pro" w:hAnsi="Source Sans Pro"/>
          </w:rPr>
          <w:t>del distintivo de calidad oficialmente reconocido</w:t>
        </w:r>
      </w:ins>
    </w:p>
    <w:p w:rsidR="00331567" w:rsidRDefault="00D919CB" w:rsidP="002420A1">
      <w:pPr>
        <w:pStyle w:val="Listaanejo"/>
        <w:rPr>
          <w:ins w:id="14725" w:author="Javier Quintana Pérez" w:date="2022-12-01T18:50:00Z"/>
          <w:rFonts w:ascii="Source Sans Pro" w:hAnsi="Source Sans Pro"/>
        </w:rPr>
      </w:pPr>
      <w:ins w:id="14726" w:author="Javier Quintana Pérez" w:date="2022-07-18T12:29:00Z">
        <w:r w:rsidRPr="00D919CB">
          <w:rPr>
            <w:rFonts w:ascii="Source Sans Pro" w:hAnsi="Source Sans Pro"/>
            <w:rPrChange w:id="14727" w:author="mjsierra" w:date="2022-07-29T11:33:00Z">
              <w:rPr>
                <w:rFonts w:ascii="Source Sans Pro" w:hAnsi="Source Sans Pro"/>
                <w:color w:val="FF0000"/>
                <w:u w:val="single"/>
              </w:rPr>
            </w:rPrChange>
          </w:rPr>
          <w:t xml:space="preserve"> </w:t>
        </w:r>
      </w:ins>
      <w:ins w:id="14728" w:author="Javier Quintana Pérez" w:date="2022-12-01T18:49:00Z">
        <w:r w:rsidR="0073696D">
          <w:rPr>
            <w:rFonts w:ascii="Source Sans Pro" w:hAnsi="Source Sans Pro"/>
          </w:rPr>
          <w:t xml:space="preserve">Declaración del </w:t>
        </w:r>
      </w:ins>
      <w:ins w:id="14729" w:author="Javier Quintana Pérez" w:date="2022-12-01T18:50:00Z">
        <w:r w:rsidR="0073696D">
          <w:rPr>
            <w:rFonts w:ascii="Source Sans Pro" w:hAnsi="Source Sans Pro"/>
          </w:rPr>
          <w:t>laboratorio de cumplimiento del apartado 17.2.2.1 del CodE</w:t>
        </w:r>
      </w:ins>
      <w:ins w:id="14730" w:author="Javier Quintana Pérez" w:date="2022-07-18T12:29:00Z">
        <w:del w:id="14731" w:author="mjsierra" w:date="2022-07-29T11:33:00Z">
          <w:r w:rsidRPr="00D919CB">
            <w:rPr>
              <w:rFonts w:ascii="Source Sans Pro" w:hAnsi="Source Sans Pro"/>
              <w:rPrChange w:id="14732" w:author="mjsierra" w:date="2022-07-29T11:33:00Z">
                <w:rPr>
                  <w:rFonts w:ascii="Source Sans Pro" w:hAnsi="Source Sans Pro"/>
                  <w:color w:val="FF0000"/>
                  <w:u w:val="single"/>
                </w:rPr>
              </w:rPrChange>
            </w:rPr>
            <w:delText>(comprobar)</w:delText>
          </w:r>
        </w:del>
      </w:ins>
    </w:p>
    <w:p w:rsidR="0073696D" w:rsidRDefault="0073696D" w:rsidP="002420A1">
      <w:pPr>
        <w:pStyle w:val="Listaanejo"/>
        <w:rPr>
          <w:ins w:id="14733" w:author="Javier Quintana Pérez" w:date="2022-12-01T18:51:00Z"/>
          <w:rFonts w:ascii="Source Sans Pro" w:hAnsi="Source Sans Pro"/>
        </w:rPr>
      </w:pPr>
      <w:ins w:id="14734" w:author="Javier Quintana Pérez" w:date="2022-12-01T18:50:00Z">
        <w:r>
          <w:rPr>
            <w:rFonts w:ascii="Source Sans Pro" w:hAnsi="Source Sans Pro"/>
          </w:rPr>
          <w:t>Certificado de cualifi</w:t>
        </w:r>
      </w:ins>
      <w:ins w:id="14735" w:author="Javier Quintana Pérez" w:date="2022-12-01T18:51:00Z">
        <w:r>
          <w:rPr>
            <w:rFonts w:ascii="Source Sans Pro" w:hAnsi="Source Sans Pro"/>
          </w:rPr>
          <w:t>cación del personal que realiza soldadura no resistente</w:t>
        </w:r>
      </w:ins>
    </w:p>
    <w:p w:rsidR="0073696D" w:rsidRDefault="0073696D" w:rsidP="002420A1">
      <w:pPr>
        <w:pStyle w:val="Listaanejo"/>
        <w:rPr>
          <w:ins w:id="14736" w:author="Javier Quintana Pérez" w:date="2022-12-01T18:53:00Z"/>
          <w:rFonts w:ascii="Source Sans Pro" w:hAnsi="Source Sans Pro"/>
        </w:rPr>
      </w:pPr>
      <w:ins w:id="14737" w:author="Javier Quintana Pérez" w:date="2022-12-01T18:51:00Z">
        <w:r>
          <w:rPr>
            <w:rFonts w:ascii="Source Sans Pro" w:hAnsi="Source Sans Pro"/>
          </w:rPr>
          <w:t>Certificado de homologación de soldadores y proceso de soldadur</w:t>
        </w:r>
      </w:ins>
      <w:ins w:id="14738" w:author="Javier Quintana Pérez" w:date="2022-12-01T18:52:00Z">
        <w:r>
          <w:rPr>
            <w:rFonts w:ascii="Source Sans Pro" w:hAnsi="Source Sans Pro"/>
          </w:rPr>
          <w:t>a</w:t>
        </w:r>
      </w:ins>
    </w:p>
    <w:p w:rsidR="0078012B" w:rsidRDefault="0078012B" w:rsidP="002420A1">
      <w:pPr>
        <w:pStyle w:val="Listaanejo"/>
        <w:rPr>
          <w:ins w:id="14739" w:author="Javier Quintana Pérez" w:date="2022-12-01T19:01:00Z"/>
          <w:rFonts w:ascii="Source Sans Pro" w:hAnsi="Source Sans Pro"/>
        </w:rPr>
      </w:pPr>
      <w:ins w:id="14740" w:author="Javier Quintana Pérez" w:date="2022-12-01T18:53:00Z">
        <w:r>
          <w:rPr>
            <w:rFonts w:ascii="Source Sans Pro" w:hAnsi="Source Sans Pro"/>
          </w:rPr>
          <w:t xml:space="preserve">Certificados de los ensayos que </w:t>
        </w:r>
      </w:ins>
      <w:ins w:id="14741" w:author="Javier Quintana Pérez" w:date="2022-12-01T19:00:00Z">
        <w:r w:rsidR="00735CFD">
          <w:rPr>
            <w:rFonts w:ascii="Source Sans Pro" w:hAnsi="Source Sans Pro"/>
          </w:rPr>
          <w:t>garanticen</w:t>
        </w:r>
      </w:ins>
      <w:ins w:id="14742" w:author="Javier Quintana Pérez" w:date="2022-12-01T18:54:00Z">
        <w:r>
          <w:rPr>
            <w:rFonts w:ascii="Source Sans Pro" w:hAnsi="Source Sans Pro"/>
          </w:rPr>
          <w:t xml:space="preserve"> el cumplimiento de las especific</w:t>
        </w:r>
      </w:ins>
      <w:ins w:id="14743" w:author="Javier Quintana Pérez" w:date="2022-12-01T19:00:00Z">
        <w:r w:rsidR="00735CFD">
          <w:rPr>
            <w:rFonts w:ascii="Source Sans Pro" w:hAnsi="Source Sans Pro"/>
          </w:rPr>
          <w:t xml:space="preserve">aciones referidas </w:t>
        </w:r>
      </w:ins>
      <w:ins w:id="14744" w:author="Javier Quintana Pérez" w:date="2022-12-01T19:01:00Z">
        <w:r w:rsidR="00735CFD">
          <w:rPr>
            <w:rFonts w:ascii="Source Sans Pro" w:hAnsi="Source Sans Pro"/>
          </w:rPr>
          <w:t>en el CodE</w:t>
        </w:r>
      </w:ins>
    </w:p>
    <w:p w:rsidR="00735CFD" w:rsidRDefault="00735CFD" w:rsidP="002420A1">
      <w:pPr>
        <w:pStyle w:val="Listaanejo"/>
        <w:rPr>
          <w:ins w:id="14745" w:author="Javier Quintana Pérez" w:date="2022-12-01T19:01:00Z"/>
          <w:rFonts w:ascii="Source Sans Pro" w:hAnsi="Source Sans Pro"/>
        </w:rPr>
      </w:pPr>
      <w:ins w:id="14746" w:author="Javier Quintana Pérez" w:date="2022-12-01T19:01:00Z">
        <w:r>
          <w:rPr>
            <w:rFonts w:ascii="Source Sans Pro" w:hAnsi="Source Sans Pro"/>
          </w:rPr>
          <w:t>Certificado del ensayo de adherencia</w:t>
        </w:r>
      </w:ins>
    </w:p>
    <w:p w:rsidR="00735CFD" w:rsidRDefault="00735CFD" w:rsidP="002420A1">
      <w:pPr>
        <w:pStyle w:val="Listaanejo"/>
        <w:rPr>
          <w:ins w:id="14747" w:author="Javier Quintana Pérez" w:date="2022-12-01T19:02:00Z"/>
          <w:rFonts w:ascii="Source Sans Pro" w:hAnsi="Source Sans Pro"/>
        </w:rPr>
      </w:pPr>
      <w:ins w:id="14748" w:author="Javier Quintana Pérez" w:date="2022-12-01T19:01:00Z">
        <w:r>
          <w:rPr>
            <w:rFonts w:ascii="Source Sans Pro" w:hAnsi="Source Sans Pro"/>
          </w:rPr>
          <w:t>Modelo de cer</w:t>
        </w:r>
      </w:ins>
      <w:ins w:id="14749" w:author="Javier Quintana Pérez" w:date="2022-12-01T19:02:00Z">
        <w:r>
          <w:rPr>
            <w:rFonts w:ascii="Source Sans Pro" w:hAnsi="Source Sans Pro"/>
          </w:rPr>
          <w:t>tificado final del suministro</w:t>
        </w:r>
      </w:ins>
    </w:p>
    <w:p w:rsidR="00735CFD" w:rsidRPr="00FF0246" w:rsidRDefault="00735CFD" w:rsidP="002420A1">
      <w:pPr>
        <w:pStyle w:val="Listaanejo"/>
        <w:rPr>
          <w:rFonts w:ascii="Source Sans Pro" w:hAnsi="Source Sans Pro"/>
          <w:rPrChange w:id="14750" w:author="mjsierra" w:date="2022-07-29T11:33:00Z">
            <w:rPr/>
          </w:rPrChange>
        </w:rPr>
      </w:pPr>
      <w:ins w:id="14751" w:author="Javier Quintana Pérez" w:date="2022-12-01T19:02:00Z">
        <w:r>
          <w:rPr>
            <w:rFonts w:ascii="Source Sans Pro" w:hAnsi="Source Sans Pro"/>
          </w:rPr>
          <w:t>Declaración</w:t>
        </w:r>
      </w:ins>
      <w:ins w:id="14752" w:author="Javier Quintana Pérez" w:date="2022-12-01T19:03:00Z">
        <w:r>
          <w:rPr>
            <w:rFonts w:ascii="Source Sans Pro" w:hAnsi="Source Sans Pro"/>
          </w:rPr>
          <w:t xml:space="preserve"> vigencia del DCOR durante el per</w:t>
        </w:r>
      </w:ins>
      <w:ins w:id="14753" w:author="Javier Quintana Pérez" w:date="2022-12-01T19:04:00Z">
        <w:r>
          <w:rPr>
            <w:rFonts w:ascii="Source Sans Pro" w:hAnsi="Source Sans Pro"/>
          </w:rPr>
          <w:t>iodo de suministro</w:t>
        </w:r>
      </w:ins>
    </w:p>
    <w:p w:rsidR="00C62503" w:rsidRPr="003238D3" w:rsidRDefault="00C62503" w:rsidP="00515780">
      <w:pPr>
        <w:pStyle w:val="Anejo2"/>
        <w:rPr>
          <w:rFonts w:ascii="Source Sans Pro" w:hAnsi="Source Sans Pro"/>
          <w:rPrChange w:id="14754" w:author="Javier Quintana Pérez" w:date="2022-05-09T17:43:00Z">
            <w:rPr/>
          </w:rPrChange>
        </w:rPr>
      </w:pPr>
    </w:p>
    <w:p w:rsidR="00C62503" w:rsidRPr="003238D3" w:rsidRDefault="00D919CB" w:rsidP="00C62503">
      <w:pPr>
        <w:rPr>
          <w:rFonts w:ascii="Source Sans Pro" w:hAnsi="Source Sans Pro"/>
          <w:lang w:val="es-ES_tradnl"/>
          <w:rPrChange w:id="14755" w:author="Javier Quintana Pérez" w:date="2022-05-09T17:43:00Z">
            <w:rPr>
              <w:lang w:val="es-ES_tradnl"/>
            </w:rPr>
          </w:rPrChange>
        </w:rPr>
      </w:pPr>
      <w:r w:rsidRPr="00D919CB">
        <w:rPr>
          <w:rFonts w:ascii="Source Sans Pro" w:hAnsi="Source Sans Pro"/>
          <w:rPrChange w:id="14756" w:author="Javier Quintana Pérez" w:date="2022-05-09T17:43:00Z">
            <w:rPr>
              <w:color w:val="0000FF"/>
              <w:u w:val="single"/>
            </w:rPr>
          </w:rPrChange>
        </w:rPr>
        <w:br w:type="page"/>
      </w:r>
    </w:p>
    <w:p w:rsidR="00C62503" w:rsidRPr="003238D3" w:rsidRDefault="00C62503" w:rsidP="00C62503">
      <w:pPr>
        <w:tabs>
          <w:tab w:val="clear" w:pos="567"/>
        </w:tabs>
        <w:spacing w:line="240" w:lineRule="auto"/>
        <w:jc w:val="center"/>
        <w:rPr>
          <w:rFonts w:ascii="Source Sans Pro" w:hAnsi="Source Sans Pro"/>
          <w:b/>
          <w:sz w:val="28"/>
          <w:rPrChange w:id="14757"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758"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759"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760"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761"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762"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763"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764" w:author="Javier Quintana Pérez" w:date="2022-05-09T17:43:00Z">
            <w:rPr>
              <w:b/>
              <w:sz w:val="28"/>
            </w:rPr>
          </w:rPrChange>
        </w:rPr>
      </w:pPr>
    </w:p>
    <w:p w:rsidR="00C62503" w:rsidRPr="003238D3" w:rsidRDefault="00C62503" w:rsidP="00C62503">
      <w:pPr>
        <w:tabs>
          <w:tab w:val="clear" w:pos="567"/>
        </w:tabs>
        <w:spacing w:line="240" w:lineRule="auto"/>
        <w:jc w:val="center"/>
        <w:rPr>
          <w:rFonts w:ascii="Source Sans Pro" w:hAnsi="Source Sans Pro"/>
          <w:b/>
          <w:sz w:val="28"/>
          <w:rPrChange w:id="14765"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766"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767" w:author="Javier Quintana Pérez" w:date="2022-05-09T17:43:00Z">
            <w:rPr>
              <w:b/>
              <w:sz w:val="28"/>
            </w:rPr>
          </w:rPrChange>
        </w:rPr>
      </w:pPr>
    </w:p>
    <w:p w:rsidR="005C646A" w:rsidRPr="003238D3" w:rsidRDefault="005C646A" w:rsidP="00C62503">
      <w:pPr>
        <w:tabs>
          <w:tab w:val="clear" w:pos="567"/>
        </w:tabs>
        <w:spacing w:line="240" w:lineRule="auto"/>
        <w:jc w:val="center"/>
        <w:rPr>
          <w:rFonts w:ascii="Source Sans Pro" w:hAnsi="Source Sans Pro"/>
          <w:b/>
          <w:sz w:val="28"/>
          <w:rPrChange w:id="14768" w:author="Javier Quintana Pérez" w:date="2022-05-09T17:43:00Z">
            <w:rPr>
              <w:b/>
              <w:sz w:val="28"/>
            </w:rPr>
          </w:rPrChange>
        </w:rPr>
      </w:pPr>
    </w:p>
    <w:p w:rsidR="009723C4" w:rsidRPr="003238D3" w:rsidRDefault="009723C4" w:rsidP="00C62503">
      <w:pPr>
        <w:tabs>
          <w:tab w:val="clear" w:pos="567"/>
        </w:tabs>
        <w:spacing w:line="240" w:lineRule="auto"/>
        <w:jc w:val="center"/>
        <w:rPr>
          <w:rFonts w:ascii="Source Sans Pro" w:hAnsi="Source Sans Pro"/>
          <w:b/>
          <w:sz w:val="28"/>
          <w:rPrChange w:id="14769" w:author="Javier Quintana Pérez" w:date="2022-05-09T17:43:00Z">
            <w:rPr>
              <w:b/>
              <w:sz w:val="28"/>
            </w:rPr>
          </w:rPrChange>
        </w:rPr>
      </w:pPr>
    </w:p>
    <w:p w:rsidR="00E90780" w:rsidRPr="003238D3" w:rsidRDefault="00E90780" w:rsidP="00C62503">
      <w:pPr>
        <w:tabs>
          <w:tab w:val="clear" w:pos="567"/>
        </w:tabs>
        <w:spacing w:line="240" w:lineRule="auto"/>
        <w:jc w:val="center"/>
        <w:rPr>
          <w:rFonts w:ascii="Source Sans Pro" w:hAnsi="Source Sans Pro"/>
          <w:b/>
          <w:sz w:val="28"/>
          <w:rPrChange w:id="14770" w:author="Javier Quintana Pérez" w:date="2022-05-09T17:43:00Z">
            <w:rPr>
              <w:b/>
              <w:sz w:val="28"/>
            </w:rPr>
          </w:rPrChange>
        </w:rPr>
      </w:pPr>
    </w:p>
    <w:p w:rsidR="00C62503" w:rsidRPr="003238D3" w:rsidRDefault="00C62503" w:rsidP="00C62503">
      <w:pPr>
        <w:pStyle w:val="Anejo2"/>
        <w:rPr>
          <w:rFonts w:ascii="Source Sans Pro" w:hAnsi="Source Sans Pro"/>
          <w:rPrChange w:id="14771" w:author="Javier Quintana Pérez" w:date="2022-05-09T17:43:00Z">
            <w:rPr/>
          </w:rPrChange>
        </w:rPr>
      </w:pPr>
    </w:p>
    <w:p w:rsidR="00C62503" w:rsidRPr="003238D3" w:rsidRDefault="00D919CB" w:rsidP="00C62503">
      <w:pPr>
        <w:pStyle w:val="Anejo2"/>
        <w:rPr>
          <w:rFonts w:ascii="Source Sans Pro" w:hAnsi="Source Sans Pro"/>
          <w:rPrChange w:id="14772" w:author="Javier Quintana Pérez" w:date="2022-05-09T17:43:00Z">
            <w:rPr/>
          </w:rPrChange>
        </w:rPr>
      </w:pPr>
      <w:bookmarkStart w:id="14773" w:name="_Toc529265633"/>
      <w:bookmarkStart w:id="14774" w:name="_Toc529265944"/>
      <w:bookmarkStart w:id="14775" w:name="_Toc529267039"/>
      <w:bookmarkStart w:id="14776" w:name="_Toc529270505"/>
      <w:bookmarkStart w:id="14777" w:name="_Toc532372581"/>
      <w:bookmarkStart w:id="14778" w:name="_Toc532373539"/>
      <w:bookmarkStart w:id="14779" w:name="_Toc532374045"/>
      <w:bookmarkStart w:id="14780" w:name="_Toc122537825"/>
      <w:r w:rsidRPr="00D919CB">
        <w:rPr>
          <w:rFonts w:ascii="Source Sans Pro" w:hAnsi="Source Sans Pro"/>
          <w:rPrChange w:id="14781" w:author="Javier Quintana Pérez" w:date="2022-05-09T17:43:00Z">
            <w:rPr>
              <w:color w:val="0000FF"/>
              <w:u w:val="single"/>
            </w:rPr>
          </w:rPrChange>
        </w:rPr>
        <w:t>ANEJO 7:</w:t>
      </w:r>
      <w:bookmarkEnd w:id="14773"/>
      <w:bookmarkEnd w:id="14774"/>
      <w:bookmarkEnd w:id="14775"/>
      <w:bookmarkEnd w:id="14776"/>
      <w:bookmarkEnd w:id="14777"/>
      <w:bookmarkEnd w:id="14778"/>
      <w:bookmarkEnd w:id="14779"/>
      <w:bookmarkEnd w:id="14780"/>
    </w:p>
    <w:p w:rsidR="00C62503" w:rsidRPr="003238D3" w:rsidRDefault="00D919CB" w:rsidP="0029016C">
      <w:pPr>
        <w:pStyle w:val="Descripcinanejo"/>
        <w:rPr>
          <w:rFonts w:ascii="Source Sans Pro" w:hAnsi="Source Sans Pro"/>
          <w:rPrChange w:id="14782" w:author="Javier Quintana Pérez" w:date="2022-05-09T17:43:00Z">
            <w:rPr/>
          </w:rPrChange>
        </w:rPr>
      </w:pPr>
      <w:bookmarkStart w:id="14783" w:name="_Toc529283809"/>
      <w:bookmarkStart w:id="14784" w:name="_Toc529283887"/>
      <w:bookmarkStart w:id="14785" w:name="_Toc529284381"/>
      <w:bookmarkStart w:id="14786" w:name="_Toc529286358"/>
      <w:bookmarkStart w:id="14787" w:name="_Toc532372582"/>
      <w:bookmarkStart w:id="14788" w:name="_Toc532373540"/>
      <w:bookmarkStart w:id="14789" w:name="_Toc532374046"/>
      <w:bookmarkStart w:id="14790" w:name="_Toc122537826"/>
      <w:r w:rsidRPr="00D919CB">
        <w:rPr>
          <w:rFonts w:ascii="Source Sans Pro" w:hAnsi="Source Sans Pro"/>
          <w:rPrChange w:id="14791" w:author="Javier Quintana Pérez" w:date="2022-05-09T17:43:00Z">
            <w:rPr>
              <w:color w:val="0000FF"/>
              <w:u w:val="single"/>
            </w:rPr>
          </w:rPrChange>
        </w:rPr>
        <w:t>Autocontrol</w:t>
      </w:r>
      <w:bookmarkEnd w:id="14783"/>
      <w:bookmarkEnd w:id="14784"/>
      <w:bookmarkEnd w:id="14785"/>
      <w:bookmarkEnd w:id="14786"/>
      <w:bookmarkEnd w:id="14787"/>
      <w:bookmarkEnd w:id="14788"/>
      <w:bookmarkEnd w:id="14789"/>
      <w:bookmarkEnd w:id="14790"/>
    </w:p>
    <w:p w:rsidR="00C62503" w:rsidRPr="003238D3" w:rsidRDefault="00D919CB" w:rsidP="00C62503">
      <w:pPr>
        <w:pStyle w:val="Listaanejo"/>
        <w:rPr>
          <w:rFonts w:ascii="Source Sans Pro" w:hAnsi="Source Sans Pro"/>
          <w:rPrChange w:id="14792" w:author="Javier Quintana Pérez" w:date="2022-05-09T17:43:00Z">
            <w:rPr/>
          </w:rPrChange>
        </w:rPr>
      </w:pPr>
      <w:bookmarkStart w:id="14793" w:name="_Toc529283810"/>
      <w:bookmarkStart w:id="14794" w:name="_Toc529283888"/>
      <w:bookmarkStart w:id="14795" w:name="_Toc529284382"/>
      <w:bookmarkStart w:id="14796" w:name="_Toc529286359"/>
      <w:r w:rsidRPr="00D919CB">
        <w:rPr>
          <w:rFonts w:ascii="Source Sans Pro" w:hAnsi="Source Sans Pro"/>
          <w:rPrChange w:id="14797" w:author="Javier Quintana Pérez" w:date="2022-05-09T17:43:00Z">
            <w:rPr>
              <w:color w:val="0000FF"/>
              <w:u w:val="single"/>
            </w:rPr>
          </w:rPrChange>
        </w:rPr>
        <w:t>Plan de autocontrol</w:t>
      </w:r>
      <w:bookmarkEnd w:id="14793"/>
      <w:bookmarkEnd w:id="14794"/>
      <w:bookmarkEnd w:id="14795"/>
      <w:bookmarkEnd w:id="14796"/>
    </w:p>
    <w:p w:rsidR="002420A1" w:rsidRPr="003238D3" w:rsidRDefault="00D919CB" w:rsidP="00C62503">
      <w:pPr>
        <w:pStyle w:val="Listaanejo"/>
        <w:rPr>
          <w:rFonts w:ascii="Source Sans Pro" w:hAnsi="Source Sans Pro"/>
          <w:rPrChange w:id="14798" w:author="Javier Quintana Pérez" w:date="2022-05-09T17:43:00Z">
            <w:rPr/>
          </w:rPrChange>
        </w:rPr>
      </w:pPr>
      <w:bookmarkStart w:id="14799" w:name="_Toc529283811"/>
      <w:bookmarkStart w:id="14800" w:name="_Toc529283889"/>
      <w:bookmarkStart w:id="14801" w:name="_Toc529284383"/>
      <w:bookmarkStart w:id="14802" w:name="_Toc529286360"/>
      <w:r w:rsidRPr="00D919CB">
        <w:rPr>
          <w:rFonts w:ascii="Source Sans Pro" w:hAnsi="Source Sans Pro"/>
          <w:rPrChange w:id="14803" w:author="Javier Quintana Pérez" w:date="2022-05-09T17:43:00Z">
            <w:rPr>
              <w:color w:val="0000FF"/>
              <w:u w:val="single"/>
            </w:rPr>
          </w:rPrChange>
        </w:rPr>
        <w:t>Ensayos de autocontrol</w:t>
      </w:r>
      <w:bookmarkEnd w:id="14799"/>
      <w:bookmarkEnd w:id="14800"/>
      <w:bookmarkEnd w:id="14801"/>
      <w:bookmarkEnd w:id="14802"/>
    </w:p>
    <w:p w:rsidR="00C62503" w:rsidRPr="003238D3" w:rsidRDefault="00C62503" w:rsidP="00C62503">
      <w:pPr>
        <w:pStyle w:val="Anejo2"/>
        <w:rPr>
          <w:rFonts w:ascii="Source Sans Pro" w:hAnsi="Source Sans Pro"/>
          <w:rPrChange w:id="14804" w:author="Javier Quintana Pérez" w:date="2022-05-09T17:43:00Z">
            <w:rPr/>
          </w:rPrChange>
        </w:rPr>
      </w:pPr>
    </w:p>
    <w:p w:rsidR="00741FE0" w:rsidRPr="003238D3" w:rsidRDefault="00741FE0" w:rsidP="00EE2A31">
      <w:pPr>
        <w:pStyle w:val="Anejos1"/>
        <w:rPr>
          <w:rFonts w:ascii="Source Sans Pro" w:hAnsi="Source Sans Pro"/>
          <w:rPrChange w:id="14805" w:author="Javier Quintana Pérez" w:date="2022-05-09T17:43:00Z">
            <w:rPr/>
          </w:rPrChange>
        </w:rPr>
      </w:pPr>
    </w:p>
    <w:p w:rsidR="00425DA7" w:rsidRPr="003238D3" w:rsidRDefault="00425DA7" w:rsidP="00EE2A31">
      <w:pPr>
        <w:pStyle w:val="Anejos1"/>
        <w:rPr>
          <w:rFonts w:ascii="Source Sans Pro" w:hAnsi="Source Sans Pro"/>
          <w:rPrChange w:id="14806" w:author="Javier Quintana Pérez" w:date="2022-05-09T17:43:00Z">
            <w:rPr/>
          </w:rPrChange>
        </w:rPr>
      </w:pPr>
    </w:p>
    <w:p w:rsidR="00425DA7" w:rsidRPr="003238D3" w:rsidRDefault="00425DA7" w:rsidP="00425DA7">
      <w:pPr>
        <w:tabs>
          <w:tab w:val="clear" w:pos="567"/>
        </w:tabs>
        <w:spacing w:line="240" w:lineRule="auto"/>
        <w:jc w:val="center"/>
        <w:rPr>
          <w:rFonts w:ascii="Source Sans Pro" w:hAnsi="Source Sans Pro"/>
          <w:b/>
          <w:sz w:val="28"/>
          <w:rPrChange w:id="14807"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08"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09"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10"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11"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12"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13"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14"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15"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16"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17"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18"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19"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20"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21"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22"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23"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24" w:author="Javier Quintana Pérez" w:date="2022-05-09T17:43:00Z">
            <w:rPr>
              <w:b/>
              <w:sz w:val="28"/>
            </w:rPr>
          </w:rPrChange>
        </w:rPr>
      </w:pPr>
    </w:p>
    <w:p w:rsidR="00425DA7" w:rsidRPr="003238D3" w:rsidDel="003238D3" w:rsidRDefault="00425DA7" w:rsidP="00425DA7">
      <w:pPr>
        <w:tabs>
          <w:tab w:val="clear" w:pos="567"/>
        </w:tabs>
        <w:spacing w:line="240" w:lineRule="auto"/>
        <w:jc w:val="center"/>
        <w:rPr>
          <w:del w:id="14825" w:author="Javier Quintana Pérez" w:date="2022-05-09T17:43:00Z"/>
          <w:rFonts w:ascii="Source Sans Pro" w:hAnsi="Source Sans Pro"/>
          <w:b/>
          <w:sz w:val="28"/>
          <w:rPrChange w:id="14826" w:author="Javier Quintana Pérez" w:date="2022-05-09T17:43:00Z">
            <w:rPr>
              <w:del w:id="14827" w:author="Javier Quintana Pérez" w:date="2022-05-09T17:43:00Z"/>
              <w:b/>
              <w:sz w:val="28"/>
            </w:rPr>
          </w:rPrChange>
        </w:rPr>
      </w:pPr>
    </w:p>
    <w:p w:rsidR="00425DA7" w:rsidRPr="003238D3" w:rsidDel="003238D3" w:rsidRDefault="00425DA7" w:rsidP="00425DA7">
      <w:pPr>
        <w:tabs>
          <w:tab w:val="clear" w:pos="567"/>
        </w:tabs>
        <w:spacing w:line="240" w:lineRule="auto"/>
        <w:jc w:val="center"/>
        <w:rPr>
          <w:del w:id="14828" w:author="Javier Quintana Pérez" w:date="2022-05-09T17:43:00Z"/>
          <w:rFonts w:ascii="Source Sans Pro" w:hAnsi="Source Sans Pro"/>
          <w:b/>
          <w:sz w:val="28"/>
          <w:rPrChange w:id="14829" w:author="Javier Quintana Pérez" w:date="2022-05-09T17:43:00Z">
            <w:rPr>
              <w:del w:id="14830" w:author="Javier Quintana Pérez" w:date="2022-05-09T17:43:00Z"/>
              <w:b/>
              <w:sz w:val="28"/>
            </w:rPr>
          </w:rPrChange>
        </w:rPr>
      </w:pPr>
    </w:p>
    <w:p w:rsidR="00425DA7" w:rsidRPr="003238D3" w:rsidDel="003238D3" w:rsidRDefault="00425DA7" w:rsidP="00425DA7">
      <w:pPr>
        <w:tabs>
          <w:tab w:val="clear" w:pos="567"/>
        </w:tabs>
        <w:spacing w:line="240" w:lineRule="auto"/>
        <w:jc w:val="center"/>
        <w:rPr>
          <w:del w:id="14831" w:author="Javier Quintana Pérez" w:date="2022-05-09T17:43:00Z"/>
          <w:rFonts w:ascii="Source Sans Pro" w:hAnsi="Source Sans Pro"/>
          <w:b/>
          <w:sz w:val="28"/>
          <w:rPrChange w:id="14832" w:author="Javier Quintana Pérez" w:date="2022-05-09T17:43:00Z">
            <w:rPr>
              <w:del w:id="14833" w:author="Javier Quintana Pérez" w:date="2022-05-09T17:43:00Z"/>
              <w:b/>
              <w:sz w:val="28"/>
            </w:rPr>
          </w:rPrChange>
        </w:rPr>
      </w:pPr>
    </w:p>
    <w:p w:rsidR="00425DA7" w:rsidRPr="003238D3" w:rsidDel="003238D3" w:rsidRDefault="00425DA7" w:rsidP="00425DA7">
      <w:pPr>
        <w:tabs>
          <w:tab w:val="clear" w:pos="567"/>
        </w:tabs>
        <w:spacing w:line="240" w:lineRule="auto"/>
        <w:jc w:val="center"/>
        <w:rPr>
          <w:del w:id="14834" w:author="Javier Quintana Pérez" w:date="2022-05-09T17:43:00Z"/>
          <w:rFonts w:ascii="Source Sans Pro" w:hAnsi="Source Sans Pro"/>
          <w:b/>
          <w:sz w:val="28"/>
          <w:rPrChange w:id="14835" w:author="Javier Quintana Pérez" w:date="2022-05-09T17:43:00Z">
            <w:rPr>
              <w:del w:id="14836" w:author="Javier Quintana Pérez" w:date="2022-05-09T17:43:00Z"/>
              <w:b/>
              <w:sz w:val="28"/>
            </w:rPr>
          </w:rPrChange>
        </w:rPr>
      </w:pPr>
    </w:p>
    <w:p w:rsidR="00425DA7" w:rsidRPr="003238D3" w:rsidDel="003238D3" w:rsidRDefault="00425DA7" w:rsidP="00425DA7">
      <w:pPr>
        <w:tabs>
          <w:tab w:val="clear" w:pos="567"/>
        </w:tabs>
        <w:spacing w:line="240" w:lineRule="auto"/>
        <w:jc w:val="center"/>
        <w:rPr>
          <w:del w:id="14837" w:author="Javier Quintana Pérez" w:date="2022-05-09T17:43:00Z"/>
          <w:rFonts w:ascii="Source Sans Pro" w:hAnsi="Source Sans Pro"/>
          <w:b/>
          <w:sz w:val="28"/>
          <w:rPrChange w:id="14838" w:author="Javier Quintana Pérez" w:date="2022-05-09T17:43:00Z">
            <w:rPr>
              <w:del w:id="14839" w:author="Javier Quintana Pérez" w:date="2022-05-09T17:43:00Z"/>
              <w:b/>
              <w:sz w:val="28"/>
            </w:rPr>
          </w:rPrChange>
        </w:rPr>
      </w:pPr>
    </w:p>
    <w:p w:rsidR="00425DA7" w:rsidRPr="003238D3" w:rsidDel="003238D3" w:rsidRDefault="00425DA7" w:rsidP="00425DA7">
      <w:pPr>
        <w:tabs>
          <w:tab w:val="clear" w:pos="567"/>
        </w:tabs>
        <w:spacing w:line="240" w:lineRule="auto"/>
        <w:jc w:val="center"/>
        <w:rPr>
          <w:del w:id="14840" w:author="Javier Quintana Pérez" w:date="2022-05-09T17:43:00Z"/>
          <w:rFonts w:ascii="Source Sans Pro" w:hAnsi="Source Sans Pro"/>
          <w:b/>
          <w:sz w:val="28"/>
          <w:rPrChange w:id="14841" w:author="Javier Quintana Pérez" w:date="2022-05-09T17:43:00Z">
            <w:rPr>
              <w:del w:id="14842" w:author="Javier Quintana Pérez" w:date="2022-05-09T17:43:00Z"/>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43"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44"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45" w:author="Javier Quintana Pérez" w:date="2022-05-09T17:43:00Z">
            <w:rPr>
              <w:b/>
              <w:sz w:val="28"/>
            </w:rPr>
          </w:rPrChange>
        </w:rPr>
      </w:pPr>
    </w:p>
    <w:p w:rsidR="00343C5A" w:rsidRPr="003238D3" w:rsidRDefault="00343C5A" w:rsidP="00425DA7">
      <w:pPr>
        <w:tabs>
          <w:tab w:val="clear" w:pos="567"/>
        </w:tabs>
        <w:spacing w:line="240" w:lineRule="auto"/>
        <w:jc w:val="center"/>
        <w:rPr>
          <w:rFonts w:ascii="Source Sans Pro" w:hAnsi="Source Sans Pro"/>
          <w:b/>
          <w:sz w:val="28"/>
          <w:rPrChange w:id="14846"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47"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48"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49"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50" w:author="Javier Quintana Pérez" w:date="2022-05-09T17:43:00Z">
            <w:rPr>
              <w:b/>
              <w:sz w:val="28"/>
            </w:rPr>
          </w:rPrChange>
        </w:rPr>
      </w:pPr>
    </w:p>
    <w:p w:rsidR="00062807" w:rsidRPr="003238D3" w:rsidRDefault="00D919CB" w:rsidP="00062807">
      <w:pPr>
        <w:pStyle w:val="Anejo2"/>
        <w:rPr>
          <w:rFonts w:ascii="Source Sans Pro" w:hAnsi="Source Sans Pro"/>
          <w:rPrChange w:id="14851" w:author="Javier Quintana Pérez" w:date="2022-05-09T17:43:00Z">
            <w:rPr/>
          </w:rPrChange>
        </w:rPr>
      </w:pPr>
      <w:bookmarkStart w:id="14852" w:name="_Toc122537827"/>
      <w:r w:rsidRPr="00D919CB">
        <w:rPr>
          <w:rFonts w:ascii="Source Sans Pro" w:hAnsi="Source Sans Pro"/>
          <w:rPrChange w:id="14853" w:author="Javier Quintana Pérez" w:date="2022-05-09T17:43:00Z">
            <w:rPr>
              <w:color w:val="0000FF"/>
              <w:u w:val="single"/>
            </w:rPr>
          </w:rPrChange>
        </w:rPr>
        <w:t>ANEJO 8:</w:t>
      </w:r>
      <w:bookmarkEnd w:id="14852"/>
      <w:r w:rsidRPr="00D919CB">
        <w:rPr>
          <w:rFonts w:ascii="Source Sans Pro" w:hAnsi="Source Sans Pro"/>
          <w:rPrChange w:id="14854" w:author="Javier Quintana Pérez" w:date="2022-05-09T17:43:00Z">
            <w:rPr>
              <w:color w:val="0000FF"/>
              <w:u w:val="single"/>
            </w:rPr>
          </w:rPrChange>
        </w:rPr>
        <w:t xml:space="preserve"> </w:t>
      </w:r>
    </w:p>
    <w:p w:rsidR="00062807" w:rsidRPr="003238D3" w:rsidRDefault="00D919CB" w:rsidP="00062807">
      <w:pPr>
        <w:pStyle w:val="Descripcinanejo"/>
        <w:rPr>
          <w:rFonts w:ascii="Source Sans Pro" w:hAnsi="Source Sans Pro"/>
          <w:rPrChange w:id="14855" w:author="Javier Quintana Pérez" w:date="2022-05-09T17:43:00Z">
            <w:rPr/>
          </w:rPrChange>
        </w:rPr>
      </w:pPr>
      <w:bookmarkStart w:id="14856" w:name="_Toc122537828"/>
      <w:r w:rsidRPr="00D919CB">
        <w:rPr>
          <w:rFonts w:ascii="Source Sans Pro" w:hAnsi="Source Sans Pro"/>
          <w:rPrChange w:id="14857" w:author="Javier Quintana Pérez" w:date="2022-05-09T17:43:00Z">
            <w:rPr>
              <w:color w:val="0000FF"/>
              <w:u w:val="single"/>
            </w:rPr>
          </w:rPrChange>
        </w:rPr>
        <w:t xml:space="preserve">Documentación referente a </w:t>
      </w:r>
      <w:del w:id="14858" w:author="mjsierra" w:date="2022-07-29T11:37:00Z">
        <w:r w:rsidRPr="00D919CB">
          <w:rPr>
            <w:rFonts w:ascii="Source Sans Pro" w:hAnsi="Source Sans Pro"/>
            <w:rPrChange w:id="14859" w:author="Javier Quintana Pérez" w:date="2022-05-09T17:43:00Z">
              <w:rPr>
                <w:color w:val="0000FF"/>
                <w:u w:val="single"/>
              </w:rPr>
            </w:rPrChange>
          </w:rPr>
          <w:delText>certificaciones voluntarias</w:delText>
        </w:r>
      </w:del>
      <w:ins w:id="14860" w:author="mjsierra" w:date="2022-07-29T11:37:00Z">
        <w:r w:rsidR="006A00B9">
          <w:rPr>
            <w:rFonts w:ascii="Source Sans Pro" w:hAnsi="Source Sans Pro"/>
          </w:rPr>
          <w:t>instrucciones de montaje</w:t>
        </w:r>
      </w:ins>
      <w:bookmarkEnd w:id="14856"/>
    </w:p>
    <w:p w:rsidR="00062807" w:rsidRPr="003238D3" w:rsidDel="006A00B9" w:rsidRDefault="00D919CB" w:rsidP="00062807">
      <w:pPr>
        <w:pStyle w:val="Listaanejo"/>
        <w:numPr>
          <w:ilvl w:val="0"/>
          <w:numId w:val="0"/>
        </w:numPr>
        <w:ind w:left="2127"/>
        <w:rPr>
          <w:del w:id="14861" w:author="mjsierra" w:date="2022-07-29T11:36:00Z"/>
          <w:rFonts w:ascii="Source Sans Pro" w:hAnsi="Source Sans Pro"/>
          <w:rPrChange w:id="14862" w:author="Javier Quintana Pérez" w:date="2022-05-09T17:43:00Z">
            <w:rPr>
              <w:del w:id="14863" w:author="mjsierra" w:date="2022-07-29T11:36:00Z"/>
            </w:rPr>
          </w:rPrChange>
        </w:rPr>
      </w:pPr>
      <w:del w:id="14864" w:author="mjsierra" w:date="2022-07-29T11:36:00Z">
        <w:r w:rsidRPr="00D919CB">
          <w:rPr>
            <w:rFonts w:ascii="Source Sans Pro" w:hAnsi="Source Sans Pro"/>
            <w:rPrChange w:id="14865" w:author="Javier Quintana Pérez" w:date="2022-05-09T17:43:00Z">
              <w:rPr>
                <w:color w:val="0000FF"/>
                <w:u w:val="single"/>
              </w:rPr>
            </w:rPrChange>
          </w:rPr>
          <w:delText>Certificados emitidos por los Organismos Certificadores</w:delText>
        </w:r>
      </w:del>
    </w:p>
    <w:p w:rsidR="00425DA7" w:rsidRPr="003238D3" w:rsidRDefault="00425DA7" w:rsidP="00425DA7">
      <w:pPr>
        <w:tabs>
          <w:tab w:val="clear" w:pos="567"/>
        </w:tabs>
        <w:spacing w:line="240" w:lineRule="auto"/>
        <w:jc w:val="center"/>
        <w:rPr>
          <w:rFonts w:ascii="Source Sans Pro" w:hAnsi="Source Sans Pro"/>
          <w:b/>
          <w:sz w:val="28"/>
          <w:rPrChange w:id="14866" w:author="Javier Quintana Pérez" w:date="2022-05-09T17:43:00Z">
            <w:rPr>
              <w:b/>
              <w:sz w:val="28"/>
            </w:rPr>
          </w:rPrChange>
        </w:rPr>
      </w:pPr>
    </w:p>
    <w:p w:rsidR="00425DA7" w:rsidRPr="003238D3" w:rsidRDefault="00425DA7" w:rsidP="00425DA7">
      <w:pPr>
        <w:tabs>
          <w:tab w:val="clear" w:pos="567"/>
        </w:tabs>
        <w:spacing w:line="240" w:lineRule="auto"/>
        <w:jc w:val="center"/>
        <w:rPr>
          <w:rFonts w:ascii="Source Sans Pro" w:hAnsi="Source Sans Pro"/>
          <w:b/>
          <w:sz w:val="28"/>
          <w:rPrChange w:id="14867" w:author="Javier Quintana Pérez" w:date="2022-05-09T17:43:00Z">
            <w:rPr>
              <w:b/>
              <w:sz w:val="28"/>
            </w:rPr>
          </w:rPrChange>
        </w:rPr>
      </w:pPr>
    </w:p>
    <w:p w:rsidR="00425DA7" w:rsidRPr="003238D3" w:rsidRDefault="00425DA7" w:rsidP="00EE2A31">
      <w:pPr>
        <w:pStyle w:val="Anejos1"/>
        <w:rPr>
          <w:rFonts w:ascii="Source Sans Pro" w:hAnsi="Source Sans Pro"/>
          <w:rPrChange w:id="14868" w:author="Javier Quintana Pérez" w:date="2022-05-09T17:43:00Z">
            <w:rPr/>
          </w:rPrChange>
        </w:rPr>
      </w:pPr>
    </w:p>
    <w:p w:rsidR="00425DA7" w:rsidRPr="003238D3" w:rsidRDefault="00425DA7" w:rsidP="00EE2A31">
      <w:pPr>
        <w:pStyle w:val="Anejos1"/>
        <w:rPr>
          <w:rFonts w:ascii="Source Sans Pro" w:hAnsi="Source Sans Pro"/>
          <w:rPrChange w:id="14869" w:author="Javier Quintana Pérez" w:date="2022-05-09T17:43:00Z">
            <w:rPr/>
          </w:rPrChange>
        </w:rPr>
      </w:pPr>
    </w:p>
    <w:p w:rsidR="00425DA7" w:rsidRPr="003238D3" w:rsidRDefault="00425DA7" w:rsidP="00EE2A31">
      <w:pPr>
        <w:pStyle w:val="Anejos1"/>
        <w:rPr>
          <w:rFonts w:ascii="Source Sans Pro" w:hAnsi="Source Sans Pro"/>
          <w:rPrChange w:id="14870" w:author="Javier Quintana Pérez" w:date="2022-05-09T17:43:00Z">
            <w:rPr/>
          </w:rPrChange>
        </w:rPr>
      </w:pPr>
    </w:p>
    <w:p w:rsidR="00425DA7" w:rsidRPr="003238D3" w:rsidRDefault="00425DA7" w:rsidP="00EE2A31">
      <w:pPr>
        <w:pStyle w:val="Anejos1"/>
        <w:rPr>
          <w:rFonts w:ascii="Source Sans Pro" w:hAnsi="Source Sans Pro"/>
          <w:rPrChange w:id="14871" w:author="Javier Quintana Pérez" w:date="2022-05-09T17:43:00Z">
            <w:rPr/>
          </w:rPrChange>
        </w:rPr>
      </w:pPr>
    </w:p>
    <w:p w:rsidR="00425DA7" w:rsidRPr="003238D3" w:rsidRDefault="00425DA7" w:rsidP="00EE2A31">
      <w:pPr>
        <w:pStyle w:val="Anejos1"/>
        <w:rPr>
          <w:rFonts w:ascii="Source Sans Pro" w:hAnsi="Source Sans Pro"/>
          <w:rPrChange w:id="14872" w:author="Javier Quintana Pérez" w:date="2022-05-09T17:43:00Z">
            <w:rPr/>
          </w:rPrChange>
        </w:rPr>
      </w:pPr>
    </w:p>
    <w:p w:rsidR="00425DA7" w:rsidRPr="003238D3" w:rsidRDefault="00425DA7" w:rsidP="00EE2A31">
      <w:pPr>
        <w:pStyle w:val="Anejos1"/>
        <w:rPr>
          <w:rFonts w:ascii="Source Sans Pro" w:hAnsi="Source Sans Pro"/>
          <w:rPrChange w:id="14873" w:author="Javier Quintana Pérez" w:date="2022-05-09T17:43:00Z">
            <w:rPr/>
          </w:rPrChange>
        </w:rPr>
      </w:pPr>
    </w:p>
    <w:p w:rsidR="00425DA7" w:rsidRDefault="00425DA7" w:rsidP="00EE2A31">
      <w:pPr>
        <w:pStyle w:val="Anejos1"/>
        <w:rPr>
          <w:ins w:id="14874" w:author="mjsierra" w:date="2022-07-29T11:36:00Z"/>
        </w:rPr>
      </w:pPr>
    </w:p>
    <w:p w:rsidR="006A00B9" w:rsidRDefault="006A00B9" w:rsidP="00EE2A31">
      <w:pPr>
        <w:pStyle w:val="Anejos1"/>
        <w:rPr>
          <w:ins w:id="14875" w:author="mjsierra" w:date="2022-07-29T11:36:00Z"/>
        </w:rPr>
      </w:pPr>
    </w:p>
    <w:p w:rsidR="006A00B9" w:rsidRDefault="006A00B9" w:rsidP="00EE2A31">
      <w:pPr>
        <w:pStyle w:val="Anejos1"/>
        <w:rPr>
          <w:ins w:id="14876" w:author="mjsierra" w:date="2022-07-29T11:36:00Z"/>
        </w:rPr>
      </w:pPr>
    </w:p>
    <w:p w:rsidR="006A00B9" w:rsidRDefault="006A00B9" w:rsidP="00EE2A31">
      <w:pPr>
        <w:pStyle w:val="Anejos1"/>
        <w:rPr>
          <w:ins w:id="14877" w:author="mjsierra" w:date="2022-07-29T11:36:00Z"/>
        </w:rPr>
      </w:pPr>
    </w:p>
    <w:p w:rsidR="006A00B9" w:rsidRDefault="006A00B9" w:rsidP="00EE2A31">
      <w:pPr>
        <w:pStyle w:val="Anejos1"/>
        <w:rPr>
          <w:ins w:id="14878" w:author="mjsierra" w:date="2022-07-29T11:36:00Z"/>
        </w:rPr>
      </w:pPr>
    </w:p>
    <w:p w:rsidR="006A00B9" w:rsidRDefault="006A00B9" w:rsidP="00EE2A31">
      <w:pPr>
        <w:pStyle w:val="Anejos1"/>
        <w:rPr>
          <w:ins w:id="14879" w:author="mjsierra" w:date="2022-07-29T11:36:00Z"/>
        </w:rPr>
      </w:pPr>
    </w:p>
    <w:p w:rsidR="006A00B9" w:rsidRPr="003238D3" w:rsidRDefault="006A00B9" w:rsidP="006A00B9">
      <w:pPr>
        <w:pStyle w:val="Anejo2"/>
        <w:rPr>
          <w:ins w:id="14880" w:author="mjsierra" w:date="2022-07-29T11:36:00Z"/>
          <w:rFonts w:ascii="Source Sans Pro" w:hAnsi="Source Sans Pro"/>
        </w:rPr>
      </w:pPr>
      <w:bookmarkStart w:id="14881" w:name="_Toc122537829"/>
      <w:ins w:id="14882" w:author="mjsierra" w:date="2022-07-29T11:36:00Z">
        <w:r w:rsidRPr="002301F6">
          <w:rPr>
            <w:rFonts w:ascii="Source Sans Pro" w:hAnsi="Source Sans Pro"/>
          </w:rPr>
          <w:t xml:space="preserve">ANEJO </w:t>
        </w:r>
        <w:r>
          <w:rPr>
            <w:rFonts w:ascii="Source Sans Pro" w:hAnsi="Source Sans Pro"/>
          </w:rPr>
          <w:t>9</w:t>
        </w:r>
        <w:r w:rsidRPr="002301F6">
          <w:rPr>
            <w:rFonts w:ascii="Source Sans Pro" w:hAnsi="Source Sans Pro"/>
          </w:rPr>
          <w:t>:</w:t>
        </w:r>
        <w:bookmarkEnd w:id="14881"/>
        <w:r w:rsidRPr="002301F6">
          <w:rPr>
            <w:rFonts w:ascii="Source Sans Pro" w:hAnsi="Source Sans Pro"/>
          </w:rPr>
          <w:t xml:space="preserve"> </w:t>
        </w:r>
      </w:ins>
    </w:p>
    <w:p w:rsidR="006A00B9" w:rsidRPr="003238D3" w:rsidRDefault="006A00B9" w:rsidP="006A00B9">
      <w:pPr>
        <w:pStyle w:val="Descripcinanejo"/>
        <w:rPr>
          <w:ins w:id="14883" w:author="mjsierra" w:date="2022-07-29T11:36:00Z"/>
          <w:rFonts w:ascii="Source Sans Pro" w:hAnsi="Source Sans Pro"/>
        </w:rPr>
      </w:pPr>
      <w:bookmarkStart w:id="14884" w:name="_Toc122537830"/>
      <w:ins w:id="14885" w:author="mjsierra" w:date="2022-07-29T11:36:00Z">
        <w:r w:rsidRPr="002301F6">
          <w:rPr>
            <w:rFonts w:ascii="Source Sans Pro" w:hAnsi="Source Sans Pro"/>
          </w:rPr>
          <w:t>Documentación referente a certificaciones voluntarias</w:t>
        </w:r>
        <w:bookmarkEnd w:id="14884"/>
      </w:ins>
    </w:p>
    <w:p w:rsidR="006A00B9" w:rsidRPr="003238D3" w:rsidRDefault="006A00B9" w:rsidP="006A00B9">
      <w:pPr>
        <w:pStyle w:val="Listaanejo"/>
        <w:numPr>
          <w:ilvl w:val="0"/>
          <w:numId w:val="0"/>
        </w:numPr>
        <w:ind w:left="2127"/>
        <w:rPr>
          <w:ins w:id="14886" w:author="mjsierra" w:date="2022-07-29T11:36:00Z"/>
          <w:rFonts w:ascii="Source Sans Pro" w:hAnsi="Source Sans Pro"/>
        </w:rPr>
      </w:pPr>
      <w:ins w:id="14887" w:author="mjsierra" w:date="2022-07-29T11:36:00Z">
        <w:r w:rsidRPr="002301F6">
          <w:rPr>
            <w:rFonts w:ascii="Source Sans Pro" w:hAnsi="Source Sans Pro"/>
          </w:rPr>
          <w:t>Certificados emitidos por los Organismos Certificadores</w:t>
        </w:r>
      </w:ins>
    </w:p>
    <w:p w:rsidR="006A00B9" w:rsidRPr="003238D3" w:rsidRDefault="006A00B9" w:rsidP="006A00B9">
      <w:pPr>
        <w:tabs>
          <w:tab w:val="clear" w:pos="567"/>
        </w:tabs>
        <w:spacing w:line="240" w:lineRule="auto"/>
        <w:jc w:val="center"/>
        <w:rPr>
          <w:ins w:id="14888" w:author="mjsierra" w:date="2022-07-29T11:36:00Z"/>
          <w:rFonts w:ascii="Source Sans Pro" w:hAnsi="Source Sans Pro"/>
          <w:b/>
          <w:sz w:val="28"/>
        </w:rPr>
      </w:pPr>
    </w:p>
    <w:p w:rsidR="006A00B9" w:rsidRDefault="006A00B9" w:rsidP="00EE2A31">
      <w:pPr>
        <w:pStyle w:val="Anejos1"/>
        <w:rPr>
          <w:ins w:id="14889" w:author="mjsierra" w:date="2022-07-29T11:36:00Z"/>
        </w:rPr>
      </w:pPr>
    </w:p>
    <w:p w:rsidR="006A00B9" w:rsidRDefault="006A00B9" w:rsidP="00EE2A31">
      <w:pPr>
        <w:pStyle w:val="Anejos1"/>
        <w:rPr>
          <w:ins w:id="14890" w:author="mjsierra" w:date="2022-07-29T11:36:00Z"/>
        </w:rPr>
      </w:pPr>
    </w:p>
    <w:p w:rsidR="006A00B9" w:rsidRPr="00741FE0" w:rsidRDefault="006A00B9" w:rsidP="00EE2A31">
      <w:pPr>
        <w:pStyle w:val="Anejos1"/>
      </w:pPr>
    </w:p>
    <w:sectPr w:rsidR="006A00B9" w:rsidRPr="00741FE0" w:rsidSect="00B453F7">
      <w:headerReference w:type="default" r:id="rId12"/>
      <w:footerReference w:type="default" r:id="rId13"/>
      <w:headerReference w:type="first" r:id="rId14"/>
      <w:footerReference w:type="first" r:id="rId15"/>
      <w:pgSz w:w="11906" w:h="16838" w:code="9"/>
      <w:pgMar w:top="624" w:right="1418" w:bottom="2410" w:left="1418" w:header="1985" w:footer="114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FC7" w:rsidRDefault="009E0FC7" w:rsidP="000C106E">
      <w:r>
        <w:separator/>
      </w:r>
    </w:p>
    <w:p w:rsidR="009E0FC7" w:rsidRDefault="009E0FC7" w:rsidP="000C106E"/>
  </w:endnote>
  <w:endnote w:type="continuationSeparator" w:id="0">
    <w:p w:rsidR="009E0FC7" w:rsidRDefault="009E0FC7" w:rsidP="000C106E">
      <w:r>
        <w:continuationSeparator/>
      </w:r>
    </w:p>
    <w:p w:rsidR="009E0FC7" w:rsidRDefault="009E0FC7" w:rsidP="000C106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T">
    <w:altName w:val="Calibri"/>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ource Sans Pro">
    <w:altName w:val="Source Sans Pro"/>
    <w:panose1 w:val="020B0503030403020204"/>
    <w:charset w:val="00"/>
    <w:family w:val="swiss"/>
    <w:pitch w:val="variable"/>
    <w:sig w:usb0="600002F7" w:usb1="02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Roboto-Light">
    <w:altName w:val="MS Mincho"/>
    <w:panose1 w:val="00000000000000000000"/>
    <w:charset w:val="00"/>
    <w:family w:val="auto"/>
    <w:notTrueType/>
    <w:pitch w:val="default"/>
    <w:sig w:usb0="00000003" w:usb1="08070000" w:usb2="00000010" w:usb3="00000000" w:csb0="00020001" w:csb1="00000000"/>
  </w:font>
  <w:font w:name="Roboto-MediumItalic">
    <w:altName w:val="MS Mincho"/>
    <w:panose1 w:val="00000000000000000000"/>
    <w:charset w:val="80"/>
    <w:family w:val="auto"/>
    <w:notTrueType/>
    <w:pitch w:val="default"/>
    <w:sig w:usb0="00000003" w:usb1="08070000" w:usb2="00000010" w:usb3="00000000" w:csb0="00020001" w:csb1="00000000"/>
  </w:font>
  <w:font w:name="Roboto-LightItalic">
    <w:altName w:val="Roboto"/>
    <w:panose1 w:val="00000000000000000000"/>
    <w:charset w:val="00"/>
    <w:family w:val="auto"/>
    <w:notTrueType/>
    <w:pitch w:val="default"/>
    <w:sig w:usb0="00000003" w:usb1="08070000" w:usb2="00000010" w:usb3="00000000" w:csb0="00020001" w:csb1="00000000"/>
  </w:font>
  <w:font w:name="Raleway-Regular">
    <w:altName w:val="Raleway"/>
    <w:panose1 w:val="00000000000000000000"/>
    <w:charset w:val="00"/>
    <w:family w:val="auto"/>
    <w:notTrueType/>
    <w:pitch w:val="default"/>
    <w:sig w:usb0="00000003" w:usb1="00000000" w:usb2="00000000" w:usb3="00000000" w:csb0="00000001" w:csb1="00000000"/>
  </w:font>
  <w:font w:name="Roboto-Medium">
    <w:altName w:val="Roboto"/>
    <w:panose1 w:val="00000000000000000000"/>
    <w:charset w:val="00"/>
    <w:family w:val="auto"/>
    <w:notTrueType/>
    <w:pitch w:val="default"/>
    <w:sig w:usb0="00000003" w:usb1="08070000" w:usb2="00000010" w:usb3="00000000" w:csb0="0002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D5E" w:rsidRDefault="00B23D5E" w:rsidP="000F3370">
    <w:pPr>
      <w:jc w:val="right"/>
      <w:rPr>
        <w:ins w:id="14894" w:author="Javier Quintana Pérez" w:date="2022-05-09T15:54:00Z"/>
        <w:sz w:val="12"/>
      </w:rPr>
    </w:pPr>
    <w:ins w:id="14895" w:author="Javier Quintana Pérez" w:date="2022-05-09T15:51:00Z">
      <w:r>
        <w:rPr>
          <w:sz w:val="12"/>
        </w:rPr>
        <w:t xml:space="preserve">                                            </w:t>
      </w:r>
    </w:ins>
  </w:p>
  <w:p w:rsidR="00B23D5E" w:rsidRDefault="00B23D5E" w:rsidP="000F3370">
    <w:pPr>
      <w:jc w:val="right"/>
      <w:rPr>
        <w:ins w:id="14896" w:author="Javier Quintana Pérez" w:date="2022-05-09T15:54:00Z"/>
        <w:sz w:val="12"/>
      </w:rPr>
    </w:pPr>
  </w:p>
  <w:p w:rsidR="00000000" w:rsidRDefault="00B23D5E">
    <w:pPr>
      <w:tabs>
        <w:tab w:val="left" w:pos="1954"/>
        <w:tab w:val="right" w:pos="9070"/>
      </w:tabs>
      <w:jc w:val="left"/>
      <w:rPr>
        <w:sz w:val="12"/>
      </w:rPr>
      <w:pPrChange w:id="14897" w:author="Javier Quintana Pérez" w:date="2022-05-09T17:35:00Z">
        <w:pPr/>
      </w:pPrChange>
    </w:pPr>
    <w:ins w:id="14898" w:author="Javier Quintana Pérez" w:date="2022-05-09T17:35:00Z">
      <w:r>
        <w:rPr>
          <w:sz w:val="12"/>
        </w:rPr>
        <w:tab/>
      </w:r>
      <w:r>
        <w:rPr>
          <w:sz w:val="12"/>
        </w:rPr>
        <w:tab/>
      </w:r>
      <w:r>
        <w:rPr>
          <w:sz w:val="12"/>
        </w:rPr>
        <w:tab/>
      </w:r>
    </w:ins>
    <w:ins w:id="14899" w:author="Javier Quintana Pérez" w:date="2022-05-09T15:51:00Z">
      <w:r w:rsidR="00D919CB" w:rsidRPr="00D919CB">
        <w:rPr>
          <w:rFonts w:ascii="Source Sans Pro" w:hAnsi="Source Sans Pro"/>
          <w:i/>
          <w:iCs/>
          <w:sz w:val="12"/>
          <w:rPrChange w:id="14900" w:author="Javier Quintana Pérez" w:date="2023-01-23T10:40:00Z">
            <w:rPr>
              <w:sz w:val="12"/>
            </w:rPr>
          </w:rPrChange>
        </w:rPr>
        <w:t xml:space="preserve"> </w:t>
      </w:r>
      <w:r w:rsidR="00D919CB" w:rsidRPr="00D919CB">
        <w:rPr>
          <w:rFonts w:ascii="Source Sans Pro" w:hAnsi="Source Sans Pro"/>
          <w:i/>
          <w:iCs/>
          <w:sz w:val="16"/>
          <w:szCs w:val="16"/>
          <w:rPrChange w:id="14901" w:author="Javier Quintana Pérez" w:date="2023-01-23T10:40:00Z">
            <w:rPr>
              <w:sz w:val="16"/>
              <w:szCs w:val="16"/>
            </w:rPr>
          </w:rPrChange>
        </w:rPr>
        <w:t xml:space="preserve">Informe de inspección de planta de </w:t>
      </w:r>
    </w:ins>
    <w:ins w:id="14902" w:author="Javier Quintana Pérez" w:date="2022-05-09T15:52:00Z">
      <w:r w:rsidR="00D919CB" w:rsidRPr="00D919CB">
        <w:rPr>
          <w:rFonts w:ascii="Source Sans Pro" w:hAnsi="Source Sans Pro"/>
          <w:i/>
          <w:iCs/>
          <w:sz w:val="16"/>
          <w:szCs w:val="16"/>
          <w:rPrChange w:id="14903" w:author="Javier Quintana Pérez" w:date="2023-01-23T10:40:00Z">
            <w:rPr>
              <w:rFonts w:ascii="Source Sans Pro" w:hAnsi="Source Sans Pro"/>
              <w:sz w:val="16"/>
              <w:szCs w:val="16"/>
            </w:rPr>
          </w:rPrChange>
        </w:rPr>
        <w:t xml:space="preserve">prefabricado de </w:t>
      </w:r>
    </w:ins>
    <w:ins w:id="14904" w:author="Javier Quintana Pérez" w:date="2022-05-09T15:51:00Z">
      <w:r w:rsidR="00D919CB" w:rsidRPr="00D919CB">
        <w:rPr>
          <w:rFonts w:ascii="Source Sans Pro" w:hAnsi="Source Sans Pro"/>
          <w:i/>
          <w:iCs/>
          <w:sz w:val="16"/>
          <w:szCs w:val="16"/>
          <w:rPrChange w:id="14905" w:author="Javier Quintana Pérez" w:date="2023-01-23T10:40:00Z">
            <w:rPr>
              <w:rFonts w:ascii="Source Sans Pro" w:hAnsi="Source Sans Pro"/>
              <w:sz w:val="16"/>
              <w:szCs w:val="16"/>
            </w:rPr>
          </w:rPrChange>
        </w:rPr>
        <w:t xml:space="preserve">hormigón </w:t>
      </w:r>
      <w:proofErr w:type="spellStart"/>
      <w:r w:rsidR="00D919CB" w:rsidRPr="00D919CB">
        <w:rPr>
          <w:rFonts w:ascii="Source Sans Pro" w:hAnsi="Source Sans Pro"/>
          <w:i/>
          <w:iCs/>
          <w:sz w:val="16"/>
          <w:szCs w:val="16"/>
          <w:rPrChange w:id="14906" w:author="Javier Quintana Pérez" w:date="2023-01-23T10:40:00Z">
            <w:rPr>
              <w:rFonts w:ascii="Source Sans Pro" w:hAnsi="Source Sans Pro"/>
              <w:sz w:val="16"/>
              <w:szCs w:val="16"/>
            </w:rPr>
          </w:rPrChange>
        </w:rPr>
        <w:t>CodE</w:t>
      </w:r>
      <w:proofErr w:type="spellEnd"/>
      <w:r w:rsidR="00D919CB" w:rsidRPr="00D919CB">
        <w:rPr>
          <w:rFonts w:ascii="Source Sans Pro" w:hAnsi="Source Sans Pro"/>
          <w:i/>
          <w:iCs/>
          <w:sz w:val="16"/>
          <w:szCs w:val="16"/>
          <w:rPrChange w:id="14907" w:author="Javier Quintana Pérez" w:date="2023-01-23T10:40:00Z">
            <w:rPr>
              <w:rFonts w:ascii="Source Sans Pro" w:hAnsi="Source Sans Pro"/>
              <w:sz w:val="16"/>
              <w:szCs w:val="16"/>
            </w:rPr>
          </w:rPrChange>
        </w:rPr>
        <w:t xml:space="preserve"> versión </w:t>
      </w:r>
    </w:ins>
    <w:ins w:id="14908" w:author="Javier Quintana Pérez" w:date="2023-01-23T09:52:00Z">
      <w:del w:id="14909" w:author="mjsierra" w:date="2023-02-02T10:21:00Z">
        <w:r w:rsidR="00D919CB" w:rsidRPr="00D919CB" w:rsidDel="008F2E0A">
          <w:rPr>
            <w:rFonts w:ascii="Source Sans Pro" w:hAnsi="Source Sans Pro"/>
            <w:i/>
            <w:iCs/>
            <w:sz w:val="16"/>
            <w:szCs w:val="16"/>
            <w:rPrChange w:id="14910" w:author="Javier Quintana Pérez" w:date="2023-01-23T10:40:00Z">
              <w:rPr>
                <w:rFonts w:ascii="Source Sans Pro" w:hAnsi="Source Sans Pro"/>
                <w:sz w:val="16"/>
                <w:szCs w:val="16"/>
              </w:rPr>
            </w:rPrChange>
          </w:rPr>
          <w:delText>enero</w:delText>
        </w:r>
      </w:del>
    </w:ins>
    <w:ins w:id="14911" w:author="mjsierra" w:date="2023-02-02T10:21:00Z">
      <w:r w:rsidR="008F2E0A">
        <w:rPr>
          <w:rFonts w:ascii="Source Sans Pro" w:hAnsi="Source Sans Pro"/>
          <w:i/>
          <w:iCs/>
          <w:sz w:val="16"/>
          <w:szCs w:val="16"/>
        </w:rPr>
        <w:t>febrero</w:t>
      </w:r>
    </w:ins>
    <w:ins w:id="14912" w:author="mjsierra" w:date="2022-07-29T10:28:00Z">
      <w:del w:id="14913" w:author="Javier Quintana Pérez" w:date="2022-11-13T19:40:00Z">
        <w:r w:rsidR="00D919CB" w:rsidRPr="00D919CB">
          <w:rPr>
            <w:rFonts w:ascii="Source Sans Pro" w:hAnsi="Source Sans Pro"/>
            <w:i/>
            <w:iCs/>
            <w:sz w:val="16"/>
            <w:szCs w:val="16"/>
            <w:rPrChange w:id="14914" w:author="Javier Quintana Pérez" w:date="2023-01-23T10:40:00Z">
              <w:rPr>
                <w:rFonts w:ascii="Source Sans Pro" w:hAnsi="Source Sans Pro"/>
                <w:sz w:val="16"/>
                <w:szCs w:val="16"/>
              </w:rPr>
            </w:rPrChange>
          </w:rPr>
          <w:delText>septiembre</w:delText>
        </w:r>
      </w:del>
    </w:ins>
    <w:ins w:id="14915" w:author="Javier Quintana Pérez" w:date="2022-05-09T15:51:00Z">
      <w:r w:rsidR="00D919CB" w:rsidRPr="00D919CB">
        <w:rPr>
          <w:rFonts w:ascii="Source Sans Pro" w:hAnsi="Source Sans Pro"/>
          <w:i/>
          <w:iCs/>
          <w:sz w:val="16"/>
          <w:szCs w:val="16"/>
          <w:rPrChange w:id="14916" w:author="Javier Quintana Pérez" w:date="2023-01-23T10:40:00Z">
            <w:rPr>
              <w:rFonts w:ascii="Source Sans Pro" w:hAnsi="Source Sans Pro"/>
              <w:sz w:val="16"/>
              <w:szCs w:val="16"/>
            </w:rPr>
          </w:rPrChange>
        </w:rPr>
        <w:t xml:space="preserve"> 202</w:t>
      </w:r>
    </w:ins>
    <w:ins w:id="14917" w:author="Javier Quintana Pérez" w:date="2023-01-23T09:52:00Z">
      <w:r w:rsidR="00D919CB" w:rsidRPr="00D919CB">
        <w:rPr>
          <w:rFonts w:ascii="Source Sans Pro" w:hAnsi="Source Sans Pro"/>
          <w:i/>
          <w:iCs/>
          <w:sz w:val="16"/>
          <w:szCs w:val="16"/>
          <w:rPrChange w:id="14918" w:author="Javier Quintana Pérez" w:date="2023-01-23T10:40:00Z">
            <w:rPr>
              <w:rFonts w:ascii="Source Sans Pro" w:hAnsi="Source Sans Pro"/>
              <w:sz w:val="16"/>
              <w:szCs w:val="16"/>
            </w:rPr>
          </w:rPrChange>
        </w:rPr>
        <w:t>3</w:t>
      </w:r>
    </w:ins>
    <w:ins w:id="14919" w:author="Javier Quintana Pérez" w:date="2022-05-09T15:51:00Z">
      <w:r w:rsidR="00D919CB" w:rsidRPr="00D919CB">
        <w:rPr>
          <w:rFonts w:ascii="Source Sans Pro" w:hAnsi="Source Sans Pro"/>
          <w:i/>
          <w:iCs/>
          <w:rPrChange w:id="14920" w:author="Javier Quintana Pérez" w:date="2023-01-23T10:40:00Z">
            <w:rPr>
              <w:rFonts w:ascii="Source Sans Pro" w:hAnsi="Source Sans Pro"/>
            </w:rPr>
          </w:rPrChange>
        </w:rPr>
        <w:t xml:space="preserve"> </w:t>
      </w:r>
      <w:r w:rsidRPr="0075371A">
        <w:rPr>
          <w:rFonts w:ascii="Source Sans Pro" w:hAnsi="Source Sans Pro"/>
        </w:rPr>
        <w:t xml:space="preserve">                   </w:t>
      </w:r>
      <w:r w:rsidR="00D919CB" w:rsidRPr="0075371A">
        <w:rPr>
          <w:rFonts w:ascii="Source Sans Pro" w:hAnsi="Source Sans Pro"/>
        </w:rPr>
        <w:fldChar w:fldCharType="begin"/>
      </w:r>
      <w:r w:rsidRPr="0075371A">
        <w:rPr>
          <w:rFonts w:ascii="Source Sans Pro" w:hAnsi="Source Sans Pro"/>
        </w:rPr>
        <w:instrText>PAGE   \* MERGEFORMAT</w:instrText>
      </w:r>
      <w:r w:rsidR="00D919CB" w:rsidRPr="0075371A">
        <w:rPr>
          <w:rFonts w:ascii="Source Sans Pro" w:hAnsi="Source Sans Pro"/>
        </w:rPr>
        <w:fldChar w:fldCharType="separate"/>
      </w:r>
    </w:ins>
    <w:r w:rsidR="00C3369D">
      <w:rPr>
        <w:rFonts w:ascii="Source Sans Pro" w:hAnsi="Source Sans Pro"/>
        <w:noProof/>
      </w:rPr>
      <w:t>57</w:t>
    </w:r>
    <w:ins w:id="14921" w:author="Javier Quintana Pérez" w:date="2022-05-09T15:51:00Z">
      <w:r w:rsidR="00D919CB" w:rsidRPr="0075371A">
        <w:rPr>
          <w:rFonts w:ascii="Source Sans Pro" w:hAnsi="Source Sans Pro"/>
        </w:rPr>
        <w:fldChar w:fldCharType="end"/>
      </w:r>
      <w:r>
        <w:rPr>
          <w:sz w:val="12"/>
        </w:rPr>
        <w:t xml:space="preserve"> </w:t>
      </w:r>
    </w:ins>
  </w:p>
  <w:tbl>
    <w:tblPr>
      <w:tblW w:w="10333" w:type="dxa"/>
      <w:tblLook w:val="01E0"/>
      <w:tblPrChange w:id="14922" w:author="Javier Quintana Pérez" w:date="2022-05-09T15:50:00Z">
        <w:tblPr>
          <w:tblW w:w="10558" w:type="dxa"/>
          <w:tblLook w:val="01E0"/>
        </w:tblPr>
      </w:tblPrChange>
    </w:tblPr>
    <w:tblGrid>
      <w:gridCol w:w="5826"/>
      <w:gridCol w:w="4507"/>
      <w:tblGridChange w:id="14923">
        <w:tblGrid>
          <w:gridCol w:w="5953"/>
          <w:gridCol w:w="4605"/>
        </w:tblGrid>
      </w:tblGridChange>
    </w:tblGrid>
    <w:tr w:rsidR="00B23D5E" w:rsidRPr="00781885" w:rsidDel="000F3370" w:rsidTr="000F3370">
      <w:trPr>
        <w:trHeight w:val="496"/>
        <w:del w:id="14924" w:author="Javier Quintana Pérez" w:date="2022-05-09T15:51:00Z"/>
      </w:trPr>
      <w:tc>
        <w:tcPr>
          <w:tcW w:w="5826" w:type="dxa"/>
          <w:tcPrChange w:id="14925" w:author="Javier Quintana Pérez" w:date="2022-05-09T15:50:00Z">
            <w:tcPr>
              <w:tcW w:w="5953" w:type="dxa"/>
            </w:tcPr>
          </w:tcPrChange>
        </w:tcPr>
        <w:p w:rsidR="00B23D5E" w:rsidRPr="000F3370" w:rsidDel="000F3370" w:rsidRDefault="00D919CB" w:rsidP="00815FDA">
          <w:pPr>
            <w:pStyle w:val="Piedepgina"/>
            <w:keepNext/>
            <w:outlineLvl w:val="0"/>
            <w:rPr>
              <w:del w:id="14926" w:author="Javier Quintana Pérez" w:date="2022-05-09T15:51:00Z"/>
              <w:i/>
              <w:sz w:val="16"/>
              <w:szCs w:val="16"/>
              <w:rPrChange w:id="14927" w:author="Javier Quintana Pérez" w:date="2022-05-09T15:50:00Z">
                <w:rPr>
                  <w:del w:id="14928" w:author="Javier Quintana Pérez" w:date="2022-05-09T15:51:00Z"/>
                  <w:b/>
                  <w:i/>
                  <w:sz w:val="24"/>
                  <w:u w:val="single"/>
                </w:rPr>
              </w:rPrChange>
            </w:rPr>
          </w:pPr>
          <w:del w:id="14929" w:author="Javier Quintana Pérez" w:date="2022-05-09T15:49:00Z">
            <w:r w:rsidRPr="00D919CB">
              <w:rPr>
                <w:i/>
                <w:sz w:val="16"/>
                <w:szCs w:val="16"/>
                <w:rPrChange w:id="14930" w:author="Javier Quintana Pérez" w:date="2022-01-24T11:51:00Z">
                  <w:rPr>
                    <w:i/>
                  </w:rPr>
                </w:rPrChange>
              </w:rPr>
              <w:delText>I</w:delText>
            </w:r>
          </w:del>
          <w:del w:id="14931" w:author="Javier Quintana Pérez" w:date="2022-05-09T15:50:00Z">
            <w:r w:rsidRPr="00D919CB">
              <w:rPr>
                <w:rFonts w:ascii="Source Sans Pro" w:hAnsi="Source Sans Pro"/>
                <w:sz w:val="16"/>
                <w:szCs w:val="16"/>
                <w:rPrChange w:id="14932" w:author="Javier Quintana Pérez" w:date="2022-05-09T15:50:00Z">
                  <w:rPr>
                    <w:i/>
                  </w:rPr>
                </w:rPrChange>
              </w:rPr>
              <w:delText>nspección de planta de prefabricados de hormigón</w:delText>
            </w:r>
            <w:r w:rsidRPr="00D919CB">
              <w:rPr>
                <w:i/>
                <w:sz w:val="16"/>
                <w:szCs w:val="16"/>
                <w:rPrChange w:id="14933" w:author="Javier Quintana Pérez" w:date="2022-05-09T15:50:00Z">
                  <w:rPr>
                    <w:i/>
                  </w:rPr>
                </w:rPrChange>
              </w:rPr>
              <w:delText xml:space="preserve">. </w:delText>
            </w:r>
          </w:del>
          <w:del w:id="14934" w:author="Javier Quintana Pérez" w:date="2022-01-24T11:50:00Z">
            <w:r w:rsidRPr="00D919CB">
              <w:rPr>
                <w:i/>
                <w:sz w:val="16"/>
                <w:szCs w:val="16"/>
                <w:rPrChange w:id="14935" w:author="Javier Quintana Pérez" w:date="2022-05-09T15:50:00Z">
                  <w:rPr>
                    <w:i/>
                  </w:rPr>
                </w:rPrChange>
              </w:rPr>
              <w:delText>Julio</w:delText>
            </w:r>
          </w:del>
          <w:del w:id="14936" w:author="Javier Quintana Pérez" w:date="2022-05-09T15:50:00Z">
            <w:r w:rsidRPr="00D919CB">
              <w:rPr>
                <w:i/>
                <w:sz w:val="16"/>
                <w:szCs w:val="16"/>
                <w:rPrChange w:id="14937" w:author="Javier Quintana Pérez" w:date="2022-05-09T15:50:00Z">
                  <w:rPr>
                    <w:i/>
                  </w:rPr>
                </w:rPrChange>
              </w:rPr>
              <w:delText xml:space="preserve"> 20</w:delText>
            </w:r>
          </w:del>
          <w:del w:id="14938" w:author="Javier Quintana Pérez" w:date="2022-01-24T11:50:00Z">
            <w:r w:rsidRPr="00D919CB">
              <w:rPr>
                <w:i/>
                <w:sz w:val="16"/>
                <w:szCs w:val="16"/>
                <w:rPrChange w:id="14939" w:author="Javier Quintana Pérez" w:date="2022-05-09T15:50:00Z">
                  <w:rPr>
                    <w:i/>
                  </w:rPr>
                </w:rPrChange>
              </w:rPr>
              <w:delText>19</w:delText>
            </w:r>
          </w:del>
          <w:del w:id="14940" w:author="Javier Quintana Pérez" w:date="2022-05-09T15:50:00Z">
            <w:r w:rsidRPr="00D919CB">
              <w:rPr>
                <w:i/>
                <w:sz w:val="16"/>
                <w:szCs w:val="16"/>
                <w:rPrChange w:id="14941" w:author="Javier Quintana Pérez" w:date="2022-05-09T15:50:00Z">
                  <w:rPr>
                    <w:i/>
                  </w:rPr>
                </w:rPrChange>
              </w:rPr>
              <w:delText xml:space="preserve">          </w:delText>
            </w:r>
          </w:del>
          <w:del w:id="14942" w:author="Javier Quintana Pérez" w:date="2022-05-09T15:48:00Z">
            <w:r w:rsidR="00C3369D">
              <w:rPr>
                <w:i/>
                <w:noProof/>
                <w:sz w:val="16"/>
                <w:szCs w:val="16"/>
                <w:rPrChange w:id="14943">
                  <w:rPr>
                    <w:i/>
                    <w:noProof/>
                  </w:rPr>
                </w:rPrChange>
              </w:rPr>
              <w:drawing>
                <wp:inline distT="0" distB="0" distL="0" distR="0">
                  <wp:extent cx="2438400" cy="465455"/>
                  <wp:effectExtent l="0" t="0" r="0" b="0"/>
                  <wp:docPr id="643" name="Imagen 643" descr="Agencia_Obra_Publica_Junta_Andalucia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gencia_Obra_Publica_Junta_Andalucia_201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3961" t="23019"/>
                          <a:stretch>
                            <a:fillRect/>
                          </a:stretch>
                        </pic:blipFill>
                        <pic:spPr bwMode="auto">
                          <a:xfrm>
                            <a:off x="0" y="0"/>
                            <a:ext cx="2438400" cy="465455"/>
                          </a:xfrm>
                          <a:prstGeom prst="rect">
                            <a:avLst/>
                          </a:prstGeom>
                          <a:noFill/>
                          <a:ln>
                            <a:noFill/>
                          </a:ln>
                        </pic:spPr>
                      </pic:pic>
                    </a:graphicData>
                  </a:graphic>
                </wp:inline>
              </w:drawing>
            </w:r>
          </w:del>
        </w:p>
      </w:tc>
      <w:tc>
        <w:tcPr>
          <w:tcW w:w="4507" w:type="dxa"/>
          <w:tcPrChange w:id="14944" w:author="Javier Quintana Pérez" w:date="2022-05-09T15:50:00Z">
            <w:tcPr>
              <w:tcW w:w="4605" w:type="dxa"/>
            </w:tcPr>
          </w:tcPrChange>
        </w:tcPr>
        <w:p w:rsidR="00000000" w:rsidRDefault="00D919CB">
          <w:pPr>
            <w:pStyle w:val="Piedepgina"/>
            <w:jc w:val="center"/>
            <w:rPr>
              <w:del w:id="14945" w:author="Javier Quintana Pérez" w:date="2022-05-09T15:51:00Z"/>
              <w:i/>
              <w:sz w:val="18"/>
              <w:szCs w:val="18"/>
              <w:rPrChange w:id="14946" w:author="Javier Quintana Pérez" w:date="2022-01-24T11:51:00Z">
                <w:rPr>
                  <w:del w:id="14947" w:author="Javier Quintana Pérez" w:date="2022-05-09T15:51:00Z"/>
                  <w:i/>
                </w:rPr>
              </w:rPrChange>
            </w:rPr>
            <w:pPrChange w:id="14948" w:author="Javier Quintana Pérez" w:date="2022-05-09T15:49:00Z">
              <w:pPr>
                <w:pStyle w:val="Piedepgina"/>
              </w:pPr>
            </w:pPrChange>
          </w:pPr>
          <w:del w:id="14949" w:author="Javier Quintana Pérez" w:date="2022-05-09T15:50:00Z">
            <w:r w:rsidRPr="00D919CB">
              <w:rPr>
                <w:i/>
                <w:snapToGrid w:val="0"/>
                <w:sz w:val="18"/>
                <w:szCs w:val="18"/>
                <w:rPrChange w:id="14950" w:author="Javier Quintana Pérez" w:date="2022-01-24T11:51:00Z">
                  <w:rPr>
                    <w:i/>
                    <w:snapToGrid w:val="0"/>
                  </w:rPr>
                </w:rPrChange>
              </w:rPr>
              <w:delText xml:space="preserve">Página </w:delText>
            </w:r>
            <w:r w:rsidRPr="00D919CB" w:rsidDel="000F3370">
              <w:rPr>
                <w:i/>
                <w:snapToGrid w:val="0"/>
                <w:sz w:val="18"/>
                <w:szCs w:val="18"/>
                <w:rPrChange w:id="14951" w:author="Javier Quintana Pérez" w:date="2022-01-24T11:51:00Z">
                  <w:rPr>
                    <w:i/>
                    <w:snapToGrid w:val="0"/>
                  </w:rPr>
                </w:rPrChange>
              </w:rPr>
              <w:fldChar w:fldCharType="begin"/>
            </w:r>
            <w:r w:rsidRPr="00D919CB">
              <w:rPr>
                <w:i/>
                <w:snapToGrid w:val="0"/>
                <w:sz w:val="18"/>
                <w:szCs w:val="18"/>
                <w:rPrChange w:id="14952" w:author="Javier Quintana Pérez" w:date="2022-01-24T11:51:00Z">
                  <w:rPr>
                    <w:i/>
                    <w:snapToGrid w:val="0"/>
                  </w:rPr>
                </w:rPrChange>
              </w:rPr>
              <w:delInstrText xml:space="preserve"> PAGE </w:delInstrText>
            </w:r>
            <w:r w:rsidRPr="00D919CB" w:rsidDel="000F3370">
              <w:rPr>
                <w:i/>
                <w:snapToGrid w:val="0"/>
                <w:sz w:val="18"/>
                <w:szCs w:val="18"/>
                <w:rPrChange w:id="14953" w:author="Javier Quintana Pérez" w:date="2022-01-24T11:51:00Z">
                  <w:rPr>
                    <w:i/>
                    <w:snapToGrid w:val="0"/>
                  </w:rPr>
                </w:rPrChange>
              </w:rPr>
              <w:fldChar w:fldCharType="separate"/>
            </w:r>
            <w:r w:rsidRPr="00D919CB">
              <w:rPr>
                <w:i/>
                <w:noProof/>
                <w:snapToGrid w:val="0"/>
                <w:sz w:val="18"/>
                <w:szCs w:val="18"/>
                <w:rPrChange w:id="14954" w:author="Javier Quintana Pérez" w:date="2022-01-24T11:51:00Z">
                  <w:rPr>
                    <w:i/>
                    <w:noProof/>
                    <w:snapToGrid w:val="0"/>
                  </w:rPr>
                </w:rPrChange>
              </w:rPr>
              <w:delText>24</w:delText>
            </w:r>
            <w:r w:rsidRPr="00D919CB" w:rsidDel="000F3370">
              <w:rPr>
                <w:i/>
                <w:snapToGrid w:val="0"/>
                <w:sz w:val="18"/>
                <w:szCs w:val="18"/>
                <w:rPrChange w:id="14955" w:author="Javier Quintana Pérez" w:date="2022-01-24T11:51:00Z">
                  <w:rPr>
                    <w:i/>
                    <w:snapToGrid w:val="0"/>
                  </w:rPr>
                </w:rPrChange>
              </w:rPr>
              <w:fldChar w:fldCharType="end"/>
            </w:r>
          </w:del>
        </w:p>
      </w:tc>
    </w:tr>
  </w:tbl>
  <w:p w:rsidR="00000000" w:rsidRDefault="00111BB6">
    <w:pPr>
      <w:tabs>
        <w:tab w:val="clear" w:pos="567"/>
        <w:tab w:val="left" w:pos="3237"/>
      </w:tabs>
      <w:rPr>
        <w:sz w:val="16"/>
      </w:rPr>
      <w:pPrChange w:id="14956" w:author="Javier Quintana Pérez" w:date="2023-01-23T10:40:00Z">
        <w:pPr/>
      </w:pPrChange>
    </w:pPr>
    <w:ins w:id="14957" w:author="Javier Quintana Pérez" w:date="2023-01-23T10:40:00Z">
      <w:r>
        <w:rPr>
          <w:sz w:val="16"/>
        </w:rPr>
        <w:tab/>
      </w:r>
    </w:ins>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919CB">
    <w:pPr>
      <w:pStyle w:val="Piedepgina"/>
      <w:jc w:val="right"/>
      <w:rPr>
        <w:rFonts w:ascii="Source Sans Pro" w:hAnsi="Source Sans Pro"/>
        <w:sz w:val="16"/>
        <w:szCs w:val="16"/>
        <w:rPrChange w:id="14961" w:author="Javier Quintana Pérez" w:date="2023-01-23T10:40:00Z">
          <w:rPr/>
        </w:rPrChange>
      </w:rPr>
      <w:pPrChange w:id="14962" w:author="Javier Quintana Pérez" w:date="2023-01-23T10:40:00Z">
        <w:pPr>
          <w:pStyle w:val="Piedepgina"/>
        </w:pPr>
      </w:pPrChange>
    </w:pPr>
    <w:r w:rsidRPr="00D919CB">
      <w:rPr>
        <w:rFonts w:ascii="Source Sans Pro" w:hAnsi="Source Sans Pro"/>
        <w:i/>
        <w:sz w:val="16"/>
        <w:szCs w:val="16"/>
        <w:rPrChange w:id="14963" w:author="Javier Quintana Pérez" w:date="2023-01-23T10:40:00Z">
          <w:rPr>
            <w:i/>
          </w:rPr>
        </w:rPrChange>
      </w:rPr>
      <w:t>Inspección de planta de prefabricados de hormigón</w:t>
    </w:r>
    <w:ins w:id="14964" w:author="Javier Quintana Pérez" w:date="2023-01-23T10:40:00Z">
      <w:r w:rsidR="00111BB6">
        <w:rPr>
          <w:rFonts w:ascii="Source Sans Pro" w:hAnsi="Source Sans Pro"/>
          <w:i/>
          <w:sz w:val="16"/>
          <w:szCs w:val="16"/>
        </w:rPr>
        <w:t xml:space="preserve"> </w:t>
      </w:r>
      <w:proofErr w:type="spellStart"/>
      <w:r w:rsidR="00111BB6">
        <w:rPr>
          <w:rFonts w:ascii="Source Sans Pro" w:hAnsi="Source Sans Pro"/>
          <w:i/>
          <w:sz w:val="16"/>
          <w:szCs w:val="16"/>
        </w:rPr>
        <w:t>CodE</w:t>
      </w:r>
    </w:ins>
    <w:proofErr w:type="spellEnd"/>
    <w:del w:id="14965" w:author="Javier Quintana Pérez" w:date="2023-01-23T10:40:00Z">
      <w:r w:rsidRPr="00D919CB">
        <w:rPr>
          <w:rFonts w:ascii="Source Sans Pro" w:hAnsi="Source Sans Pro"/>
          <w:i/>
          <w:sz w:val="16"/>
          <w:szCs w:val="16"/>
          <w:rPrChange w:id="14966" w:author="Javier Quintana Pérez" w:date="2023-01-23T10:40:00Z">
            <w:rPr>
              <w:i/>
            </w:rPr>
          </w:rPrChange>
        </w:rPr>
        <w:delText>.</w:delText>
      </w:r>
    </w:del>
    <w:ins w:id="14967" w:author="Javier Quintana Pérez" w:date="2023-01-23T10:40:00Z">
      <w:r w:rsidR="00111BB6">
        <w:rPr>
          <w:rFonts w:ascii="Source Sans Pro" w:hAnsi="Source Sans Pro"/>
          <w:i/>
          <w:sz w:val="16"/>
          <w:szCs w:val="16"/>
        </w:rPr>
        <w:t xml:space="preserve"> versión</w:t>
      </w:r>
    </w:ins>
    <w:r w:rsidRPr="00D919CB">
      <w:rPr>
        <w:rFonts w:ascii="Source Sans Pro" w:hAnsi="Source Sans Pro"/>
        <w:i/>
        <w:sz w:val="16"/>
        <w:szCs w:val="16"/>
        <w:rPrChange w:id="14968" w:author="Javier Quintana Pérez" w:date="2023-01-23T10:40:00Z">
          <w:rPr>
            <w:i/>
          </w:rPr>
        </w:rPrChange>
      </w:rPr>
      <w:t xml:space="preserve"> </w:t>
    </w:r>
    <w:ins w:id="14969" w:author="Javier Quintana Pérez" w:date="2023-01-23T10:40:00Z">
      <w:del w:id="14970" w:author="mjsierra" w:date="2023-02-02T10:21:00Z">
        <w:r w:rsidR="00111BB6" w:rsidDel="008F2E0A">
          <w:rPr>
            <w:rFonts w:ascii="Source Sans Pro" w:hAnsi="Source Sans Pro"/>
            <w:i/>
            <w:sz w:val="16"/>
            <w:szCs w:val="16"/>
          </w:rPr>
          <w:delText>enero</w:delText>
        </w:r>
      </w:del>
    </w:ins>
    <w:ins w:id="14971" w:author="mjsierra" w:date="2023-02-02T10:21:00Z">
      <w:r w:rsidR="008F2E0A">
        <w:rPr>
          <w:rFonts w:ascii="Source Sans Pro" w:hAnsi="Source Sans Pro"/>
          <w:i/>
          <w:sz w:val="16"/>
          <w:szCs w:val="16"/>
        </w:rPr>
        <w:t>febrero</w:t>
      </w:r>
    </w:ins>
    <w:del w:id="14972" w:author="mjsierra" w:date="2022-07-29T09:34:00Z">
      <w:r w:rsidRPr="00D919CB">
        <w:rPr>
          <w:rFonts w:ascii="Source Sans Pro" w:hAnsi="Source Sans Pro"/>
          <w:i/>
          <w:sz w:val="16"/>
          <w:szCs w:val="16"/>
          <w:rPrChange w:id="14973" w:author="Javier Quintana Pérez" w:date="2023-01-23T10:40:00Z">
            <w:rPr>
              <w:i/>
            </w:rPr>
          </w:rPrChange>
        </w:rPr>
        <w:delText xml:space="preserve">Julio 2019 </w:delText>
      </w:r>
    </w:del>
    <w:ins w:id="14974" w:author="mjsierra" w:date="2022-07-29T09:34:00Z">
      <w:del w:id="14975" w:author="Javier Quintana Pérez" w:date="2022-12-01T18:33:00Z">
        <w:r w:rsidRPr="00D919CB">
          <w:rPr>
            <w:rFonts w:ascii="Source Sans Pro" w:hAnsi="Source Sans Pro"/>
            <w:i/>
            <w:sz w:val="16"/>
            <w:szCs w:val="16"/>
            <w:rPrChange w:id="14976" w:author="Javier Quintana Pérez" w:date="2023-01-23T10:40:00Z">
              <w:rPr>
                <w:i/>
              </w:rPr>
            </w:rPrChange>
          </w:rPr>
          <w:delText>Septiembre</w:delText>
        </w:r>
      </w:del>
      <w:r w:rsidRPr="00D919CB">
        <w:rPr>
          <w:rFonts w:ascii="Source Sans Pro" w:hAnsi="Source Sans Pro"/>
          <w:i/>
          <w:sz w:val="16"/>
          <w:szCs w:val="16"/>
          <w:rPrChange w:id="14977" w:author="Javier Quintana Pérez" w:date="2023-01-23T10:40:00Z">
            <w:rPr>
              <w:i/>
            </w:rPr>
          </w:rPrChange>
        </w:rPr>
        <w:t xml:space="preserve"> 202</w:t>
      </w:r>
      <w:del w:id="14978" w:author="Javier Quintana Pérez" w:date="2023-01-23T10:40:00Z">
        <w:r w:rsidRPr="00D919CB">
          <w:rPr>
            <w:rFonts w:ascii="Source Sans Pro" w:hAnsi="Source Sans Pro"/>
            <w:i/>
            <w:sz w:val="16"/>
            <w:szCs w:val="16"/>
            <w:rPrChange w:id="14979" w:author="Javier Quintana Pérez" w:date="2023-01-23T10:40:00Z">
              <w:rPr>
                <w:i/>
              </w:rPr>
            </w:rPrChange>
          </w:rPr>
          <w:delText>2</w:delText>
        </w:r>
      </w:del>
    </w:ins>
    <w:ins w:id="14980" w:author="Javier Quintana Pérez" w:date="2023-01-23T10:40:00Z">
      <w:r w:rsidR="00111BB6">
        <w:rPr>
          <w:rFonts w:ascii="Source Sans Pro" w:hAnsi="Source Sans Pro"/>
          <w:i/>
          <w:sz w:val="16"/>
          <w:szCs w:val="16"/>
        </w:rPr>
        <w:t>3</w:t>
      </w:r>
    </w:ins>
    <w:r w:rsidRPr="00D919CB">
      <w:rPr>
        <w:rFonts w:ascii="Source Sans Pro" w:hAnsi="Source Sans Pro"/>
        <w:i/>
        <w:sz w:val="16"/>
        <w:szCs w:val="16"/>
        <w:rPrChange w:id="14981" w:author="Javier Quintana Pérez" w:date="2023-01-23T10:40:00Z">
          <w:rPr>
            <w:i/>
          </w:rPr>
        </w:rPrChange>
      </w:rPr>
      <w:t xml:space="preserve">         </w:t>
    </w:r>
  </w:p>
  <w:p w:rsidR="00000000" w:rsidRDefault="00C3369D">
    <w:pPr>
      <w:pStyle w:val="Piedepgina"/>
      <w:jc w:val="right"/>
      <w:pPrChange w:id="14982" w:author="Javier Quintana Pérez" w:date="2023-01-23T10:40:00Z">
        <w:pPr>
          <w:pStyle w:val="Piedepgina"/>
        </w:pPr>
      </w:pPrChange>
    </w:pPr>
    <w:del w:id="14983" w:author="Javier Quintana Pérez" w:date="2022-10-11T18:28:00Z">
      <w:r>
        <w:rPr>
          <w:noProof/>
        </w:rPr>
        <w:drawing>
          <wp:inline distT="0" distB="0" distL="0" distR="0">
            <wp:extent cx="2179955" cy="434340"/>
            <wp:effectExtent l="19050" t="0" r="0" b="0"/>
            <wp:docPr id="646" name="Imagen 4" descr="Agencia_Obra_Publica_Junta_Andalucia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Agencia_Obra_Publica_Junta_Andalucia_2012"/>
                    <pic:cNvPicPr>
                      <a:picLocks noChangeAspect="1" noChangeArrowheads="1"/>
                    </pic:cNvPicPr>
                  </pic:nvPicPr>
                  <pic:blipFill>
                    <a:blip r:embed="rId1"/>
                    <a:srcRect/>
                    <a:stretch>
                      <a:fillRect/>
                    </a:stretch>
                  </pic:blipFill>
                  <pic:spPr bwMode="auto">
                    <a:xfrm>
                      <a:off x="0" y="0"/>
                      <a:ext cx="2179955" cy="434340"/>
                    </a:xfrm>
                    <a:prstGeom prst="rect">
                      <a:avLst/>
                    </a:prstGeom>
                    <a:noFill/>
                    <a:ln w="9525">
                      <a:noFill/>
                      <a:miter lim="800000"/>
                      <a:headEnd/>
                      <a:tailEnd/>
                    </a:ln>
                  </pic:spPr>
                </pic:pic>
              </a:graphicData>
            </a:graphic>
          </wp:inline>
        </w:drawing>
      </w:r>
    </w:del>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FC7" w:rsidRDefault="009E0FC7" w:rsidP="000C106E">
      <w:r>
        <w:separator/>
      </w:r>
    </w:p>
    <w:p w:rsidR="009E0FC7" w:rsidRDefault="009E0FC7" w:rsidP="000C106E"/>
  </w:footnote>
  <w:footnote w:type="continuationSeparator" w:id="0">
    <w:p w:rsidR="009E0FC7" w:rsidRDefault="009E0FC7" w:rsidP="000C106E">
      <w:r>
        <w:continuationSeparator/>
      </w:r>
    </w:p>
    <w:p w:rsidR="009E0FC7" w:rsidRDefault="009E0FC7" w:rsidP="000C106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D5E" w:rsidRDefault="00D919CB" w:rsidP="00E90780">
    <w:pPr>
      <w:pStyle w:val="Encabezado"/>
    </w:pPr>
    <w:ins w:id="14891" w:author="Javier Quintana Pérez" w:date="2022-05-09T15:46:00Z">
      <w:r w:rsidRPr="00D919CB">
        <w:rPr>
          <w:rFonts w:ascii="Tahoma" w:hAnsi="Tahoma"/>
          <w:noProof/>
          <w:color w:val="000000"/>
          <w:sz w:val="32"/>
        </w:rPr>
        <w:pict>
          <v:shapetype id="_x0000_t202" coordsize="21600,21600" o:spt="202" path="m,l,21600r21600,l21600,xe">
            <v:stroke joinstyle="miter"/>
            <v:path gradientshapeok="t" o:connecttype="rect"/>
          </v:shapetype>
          <v:shape id="Text Box 88" o:spid="_x0000_s1025" type="#_x0000_t202" style="position:absolute;left:0;text-align:left;margin-left:349.5pt;margin-top:-54.7pt;width:108pt;height:36.1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" stroked="f">
            <v:textbox style="mso-next-textbox:#Text Box 88">
              <w:txbxContent>
                <w:p w:rsidR="00B23D5E" w:rsidRPr="00025B46" w:rsidRDefault="00B23D5E" w:rsidP="00AC1443">
                  <w:pPr>
                    <w:rPr>
                      <w:color w:val="000000" w:themeColor="text1"/>
                    </w:rPr>
                  </w:pPr>
                  <w:r w:rsidRPr="00025B46">
                    <w:rPr>
                      <w:color w:val="000000" w:themeColor="text1"/>
                    </w:rPr>
                    <w:t>ANAGRAMA DE LABORATORIO</w:t>
                  </w:r>
                </w:p>
              </w:txbxContent>
            </v:textbox>
          </v:shape>
        </w:pict>
      </w:r>
      <w:r w:rsidR="00C3369D">
        <w:rPr>
          <w:noProof/>
        </w:rPr>
        <w:drawing>
          <wp:anchor distT="0" distB="0" distL="114300" distR="114300" simplePos="0" relativeHeight="251651072" behindDoc="0" locked="0" layoutInCell="1" allowOverlap="1">
            <wp:simplePos x="0" y="0"/>
            <wp:positionH relativeFrom="page">
              <wp:posOffset>47501</wp:posOffset>
            </wp:positionH>
            <wp:positionV relativeFrom="page">
              <wp:posOffset>106878</wp:posOffset>
            </wp:positionV>
            <wp:extent cx="7512094" cy="1098467"/>
            <wp:effectExtent l="0" t="0" r="0" b="0"/>
            <wp:wrapSquare wrapText="bothSides"/>
            <wp:docPr id="640" name="Imagen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Imagen 655"/>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512094" cy="1098467"/>
                    </a:xfrm>
                    <a:prstGeom prst="rect">
                      <a:avLst/>
                    </a:prstGeom>
                  </pic:spPr>
                </pic:pic>
              </a:graphicData>
            </a:graphic>
          </wp:anchor>
        </w:drawing>
      </w:r>
    </w:ins>
    <w:del w:id="14892" w:author="Javier Quintana Pérez" w:date="2022-05-09T15:46:00Z">
      <w:r w:rsidR="00C3369D">
        <w:rPr>
          <w:rFonts w:ascii="Tahoma" w:hAnsi="Tahoma"/>
          <w:noProof/>
          <w:color w:val="000000"/>
          <w:sz w:val="32"/>
          <w:rPrChange w:id="14893">
            <w:rPr>
              <w:noProof/>
            </w:rPr>
          </w:rPrChange>
        </w:rPr>
        <w:drawing>
          <wp:inline distT="0" distB="0" distL="0" distR="0">
            <wp:extent cx="3994785" cy="561340"/>
            <wp:effectExtent l="0" t="0" r="5715" b="0"/>
            <wp:docPr id="641" name="Imagen 641" descr="Agencia_Aenor_pequeñ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encia_Aenor_pequeño"/>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94785" cy="561340"/>
                    </a:xfrm>
                    <a:prstGeom prst="rect">
                      <a:avLst/>
                    </a:prstGeom>
                    <a:noFill/>
                    <a:ln>
                      <a:noFill/>
                    </a:ln>
                  </pic:spPr>
                </pic:pic>
              </a:graphicData>
            </a:graphic>
          </wp:inline>
        </w:drawing>
      </w:r>
    </w:del>
  </w:p>
  <w:p w:rsidR="00B23D5E" w:rsidRDefault="00B23D5E" w:rsidP="000C106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D5E" w:rsidRDefault="00D919CB" w:rsidP="00E90780">
    <w:pPr>
      <w:pStyle w:val="Encabezado"/>
    </w:pPr>
    <w:ins w:id="14958" w:author="Javier Quintana Pérez" w:date="2022-10-11T18:26:00Z">
      <w:r w:rsidRPr="00D919CB">
        <w:rPr>
          <w:rFonts w:ascii="Calibri Light" w:hAnsi="Calibri Light" w:cs="Calibri Light"/>
          <w:b/>
          <w:noProof/>
          <w:color w:val="000000"/>
          <w:sz w:val="24"/>
        </w:rPr>
        <w:pict>
          <v:shapetype id="_x0000_t202" coordsize="21600,21600" o:spt="202" path="m,l,21600r21600,l21600,xe">
            <v:stroke joinstyle="miter"/>
            <v:path gradientshapeok="t" o:connecttype="rect"/>
          </v:shapetype>
          <v:shape id="_x0000_s1027" type="#_x0000_t202" style="position:absolute;left:0;text-align:left;margin-left:362.2pt;margin-top:-37.55pt;width:108pt;height:36.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" stroked="f">
            <v:textbox>
              <w:txbxContent>
                <w:p w:rsidR="00254803" w:rsidRDefault="00254803" w:rsidP="00254803">
                  <w:r>
                    <w:t>ANAGRAMA DE LABORATORIO</w:t>
                  </w:r>
                </w:p>
              </w:txbxContent>
            </v:textbox>
          </v:shape>
        </w:pict>
      </w:r>
      <w:r w:rsidR="00C3369D">
        <w:rPr>
          <w:rFonts w:ascii="Calibri Light" w:hAnsi="Calibri Light" w:cs="Calibri Light"/>
          <w:b/>
          <w:noProof/>
          <w:color w:val="000000"/>
          <w:sz w:val="24"/>
          <w:rPrChange w:id="14959">
            <w:rPr>
              <w:noProof/>
            </w:rPr>
          </w:rPrChange>
        </w:rPr>
        <w:drawing>
          <wp:anchor distT="0" distB="0" distL="114300" distR="114300" simplePos="0" relativeHeight="251660288" behindDoc="1" locked="0" layoutInCell="1" allowOverlap="1">
            <wp:simplePos x="0" y="0"/>
            <wp:positionH relativeFrom="column">
              <wp:posOffset>177421</wp:posOffset>
            </wp:positionH>
            <wp:positionV relativeFrom="paragraph">
              <wp:posOffset>-830609</wp:posOffset>
            </wp:positionV>
            <wp:extent cx="1508125" cy="11125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08125" cy="1112520"/>
                    </a:xfrm>
                    <a:prstGeom prst="rect">
                      <a:avLst/>
                    </a:prstGeom>
                    <a:noFill/>
                    <a:ln>
                      <a:noFill/>
                    </a:ln>
                  </pic:spPr>
                </pic:pic>
              </a:graphicData>
            </a:graphic>
          </wp:anchor>
        </w:drawing>
      </w:r>
    </w:ins>
    <w:del w:id="14960" w:author="Javier Quintana Pérez" w:date="2022-05-09T15:42:00Z">
      <w:r w:rsidR="00C3369D">
        <w:rPr>
          <w:noProof/>
        </w:rPr>
        <w:drawing>
          <wp:inline distT="0" distB="0" distL="0" distR="0">
            <wp:extent cx="3583940" cy="489585"/>
            <wp:effectExtent l="19050" t="0" r="0" b="0"/>
            <wp:docPr id="645" name="Imagen 2" descr="Agencia_Aenor_pequeñ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Agencia_Aenor_pequeño"/>
                    <pic:cNvPicPr>
                      <a:picLocks noChangeAspect="1" noChangeArrowheads="1"/>
                    </pic:cNvPicPr>
                  </pic:nvPicPr>
                  <pic:blipFill>
                    <a:blip r:embed="rId2"/>
                    <a:srcRect/>
                    <a:stretch>
                      <a:fillRect/>
                    </a:stretch>
                  </pic:blipFill>
                  <pic:spPr bwMode="auto">
                    <a:xfrm>
                      <a:off x="0" y="0"/>
                      <a:ext cx="3583940" cy="489585"/>
                    </a:xfrm>
                    <a:prstGeom prst="rect">
                      <a:avLst/>
                    </a:prstGeom>
                    <a:noFill/>
                    <a:ln w="9525">
                      <a:noFill/>
                      <a:miter lim="800000"/>
                      <a:headEnd/>
                      <a:tailEnd/>
                    </a:ln>
                  </pic:spPr>
                </pic:pic>
              </a:graphicData>
            </a:graphic>
          </wp:inline>
        </w:drawing>
      </w:r>
    </w:del>
  </w:p>
  <w:p w:rsidR="00B23D5E" w:rsidRPr="00E90780" w:rsidRDefault="00B23D5E" w:rsidP="00E9078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F064654"/>
    <w:lvl w:ilvl="0">
      <w:start w:val="1"/>
      <w:numFmt w:val="bullet"/>
      <w:pStyle w:val="Listaconvietas5"/>
      <w:lvlText w:val=""/>
      <w:lvlJc w:val="left"/>
      <w:pPr>
        <w:tabs>
          <w:tab w:val="num" w:pos="5244"/>
        </w:tabs>
        <w:ind w:left="5244" w:hanging="360"/>
      </w:pPr>
      <w:rPr>
        <w:rFonts w:ascii="Symbol" w:hAnsi="Symbol" w:hint="default"/>
      </w:rPr>
    </w:lvl>
  </w:abstractNum>
  <w:abstractNum w:abstractNumId="1">
    <w:nsid w:val="FFFFFF81"/>
    <w:multiLevelType w:val="singleLevel"/>
    <w:tmpl w:val="1D36123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nsid w:val="FFFFFF82"/>
    <w:multiLevelType w:val="singleLevel"/>
    <w:tmpl w:val="2CC03E14"/>
    <w:lvl w:ilvl="0">
      <w:start w:val="1"/>
      <w:numFmt w:val="bullet"/>
      <w:pStyle w:val="Listaconvietas3"/>
      <w:lvlText w:val=""/>
      <w:lvlJc w:val="left"/>
      <w:pPr>
        <w:tabs>
          <w:tab w:val="num" w:pos="926"/>
        </w:tabs>
        <w:ind w:left="926" w:hanging="360"/>
      </w:pPr>
      <w:rPr>
        <w:rFonts w:ascii="Symbol" w:hAnsi="Symbol" w:hint="default"/>
      </w:rPr>
    </w:lvl>
  </w:abstractNum>
  <w:abstractNum w:abstractNumId="3">
    <w:nsid w:val="FFFFFF83"/>
    <w:multiLevelType w:val="singleLevel"/>
    <w:tmpl w:val="98A20CAA"/>
    <w:lvl w:ilvl="0">
      <w:start w:val="1"/>
      <w:numFmt w:val="bullet"/>
      <w:pStyle w:val="Listaconvietas2"/>
      <w:lvlText w:val=""/>
      <w:lvlJc w:val="left"/>
      <w:pPr>
        <w:tabs>
          <w:tab w:val="num" w:pos="643"/>
        </w:tabs>
        <w:ind w:left="643" w:hanging="360"/>
      </w:pPr>
      <w:rPr>
        <w:rFonts w:ascii="Symbol" w:hAnsi="Symbol" w:hint="default"/>
      </w:rPr>
    </w:lvl>
  </w:abstractNum>
  <w:abstractNum w:abstractNumId="4">
    <w:nsid w:val="FFFFFF89"/>
    <w:multiLevelType w:val="singleLevel"/>
    <w:tmpl w:val="51B8850A"/>
    <w:lvl w:ilvl="0">
      <w:start w:val="1"/>
      <w:numFmt w:val="bullet"/>
      <w:pStyle w:val="Listaconvietas"/>
      <w:lvlText w:val=""/>
      <w:lvlJc w:val="left"/>
      <w:pPr>
        <w:tabs>
          <w:tab w:val="num" w:pos="360"/>
        </w:tabs>
        <w:ind w:left="360" w:hanging="360"/>
      </w:pPr>
      <w:rPr>
        <w:rFonts w:ascii="Symbol" w:hAnsi="Symbol" w:hint="default"/>
      </w:rPr>
    </w:lvl>
  </w:abstractNum>
  <w:abstractNum w:abstractNumId="5">
    <w:nsid w:val="05BF242F"/>
    <w:multiLevelType w:val="multilevel"/>
    <w:tmpl w:val="25F0E468"/>
    <w:lvl w:ilvl="0">
      <w:start w:val="1"/>
      <w:numFmt w:val="decimal"/>
      <w:pStyle w:val="Textonotapi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10B109E1"/>
    <w:multiLevelType w:val="multilevel"/>
    <w:tmpl w:val="5AF0217C"/>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1138347A"/>
    <w:multiLevelType w:val="multilevel"/>
    <w:tmpl w:val="B862FE46"/>
    <w:lvl w:ilvl="0">
      <w:start w:val="10"/>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3107AC5"/>
    <w:multiLevelType w:val="multilevel"/>
    <w:tmpl w:val="B0CC0A90"/>
    <w:lvl w:ilvl="0">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6253E33"/>
    <w:multiLevelType w:val="hybridMultilevel"/>
    <w:tmpl w:val="494094B2"/>
    <w:lvl w:ilvl="0" w:tplc="EE281C24">
      <w:start w:val="1"/>
      <w:numFmt w:val="lowerLetter"/>
      <w:lvlText w:val="%1)"/>
      <w:lvlJc w:val="left"/>
      <w:pPr>
        <w:ind w:left="720" w:hanging="360"/>
      </w:pPr>
      <w:rPr>
        <w:rFonts w:hint="default"/>
        <w:strik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90350F4"/>
    <w:multiLevelType w:val="singleLevel"/>
    <w:tmpl w:val="0C0A0001"/>
    <w:lvl w:ilvl="0">
      <w:start w:val="1"/>
      <w:numFmt w:val="bullet"/>
      <w:lvlText w:val=""/>
      <w:lvlJc w:val="left"/>
      <w:pPr>
        <w:ind w:left="720" w:hanging="360"/>
      </w:pPr>
      <w:rPr>
        <w:rFonts w:ascii="Symbol" w:hAnsi="Symbol" w:hint="default"/>
      </w:rPr>
    </w:lvl>
  </w:abstractNum>
  <w:abstractNum w:abstractNumId="11">
    <w:nsid w:val="21BB4719"/>
    <w:multiLevelType w:val="hybridMultilevel"/>
    <w:tmpl w:val="BBB6B4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25A1B8D"/>
    <w:multiLevelType w:val="multilevel"/>
    <w:tmpl w:val="3A60F43A"/>
    <w:lvl w:ilvl="0">
      <w:start w:val="9"/>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nsid w:val="23465DE8"/>
    <w:multiLevelType w:val="multilevel"/>
    <w:tmpl w:val="9A8EDF98"/>
    <w:lvl w:ilvl="0">
      <w:start w:val="1"/>
      <w:numFmt w:val="decimal"/>
      <w:lvlText w:val="%1."/>
      <w:lvlJc w:val="left"/>
      <w:pPr>
        <w:tabs>
          <w:tab w:val="num" w:pos="360"/>
        </w:tabs>
        <w:ind w:left="360" w:hanging="360"/>
      </w:pPr>
    </w:lvl>
    <w:lvl w:ilvl="1">
      <w:start w:val="1"/>
      <w:numFmt w:val="decimal"/>
      <w:pStyle w:val="Ttulo2"/>
      <w:lvlText w:val="%1.%2."/>
      <w:lvlJc w:val="left"/>
      <w:pPr>
        <w:tabs>
          <w:tab w:val="num" w:pos="792"/>
        </w:tabs>
        <w:ind w:left="792" w:hanging="432"/>
      </w:pPr>
    </w:lvl>
    <w:lvl w:ilvl="2">
      <w:start w:val="1"/>
      <w:numFmt w:val="decimal"/>
      <w:pStyle w:val="Ttul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4B32E18"/>
    <w:multiLevelType w:val="hybridMultilevel"/>
    <w:tmpl w:val="30F45D16"/>
    <w:lvl w:ilvl="0" w:tplc="69100C60">
      <w:start w:val="1"/>
      <w:numFmt w:val="lowerLetter"/>
      <w:lvlText w:val="%1)"/>
      <w:lvlJc w:val="left"/>
      <w:pPr>
        <w:ind w:left="720" w:hanging="360"/>
      </w:pPr>
      <w:rPr>
        <w:rFonts w:hint="default"/>
        <w:color w:val="0000FF"/>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BEA734A"/>
    <w:multiLevelType w:val="multilevel"/>
    <w:tmpl w:val="1A6639FE"/>
    <w:lvl w:ilvl="0">
      <w:numFmt w:val="decimal"/>
      <w:lvlText w:val="%1."/>
      <w:lvlJc w:val="left"/>
      <w:pPr>
        <w:ind w:left="360" w:hanging="360"/>
      </w:pPr>
      <w:rPr>
        <w:rFonts w:hint="default"/>
      </w:r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EF05B4D"/>
    <w:multiLevelType w:val="hybridMultilevel"/>
    <w:tmpl w:val="7E006A3C"/>
    <w:lvl w:ilvl="0" w:tplc="0C0A0017">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2EFE02B7"/>
    <w:multiLevelType w:val="multilevel"/>
    <w:tmpl w:val="B28080BA"/>
    <w:lvl w:ilvl="0">
      <w:start w:val="9"/>
      <w:numFmt w:val="decimal"/>
      <w:lvlText w:val="%1"/>
      <w:lvlJc w:val="left"/>
      <w:pPr>
        <w:ind w:left="435" w:hanging="435"/>
      </w:pPr>
      <w:rPr>
        <w:rFonts w:hint="default"/>
      </w:rPr>
    </w:lvl>
    <w:lvl w:ilvl="1">
      <w:start w:val="1"/>
      <w:numFmt w:val="decimal"/>
      <w:lvlText w:val="%1.%2"/>
      <w:lvlJc w:val="left"/>
      <w:pPr>
        <w:ind w:left="975" w:hanging="43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8">
    <w:nsid w:val="30CA765D"/>
    <w:multiLevelType w:val="hybridMultilevel"/>
    <w:tmpl w:val="376CB94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nsid w:val="3AA050FD"/>
    <w:multiLevelType w:val="hybridMultilevel"/>
    <w:tmpl w:val="BA829F04"/>
    <w:lvl w:ilvl="0" w:tplc="F70063F8">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0">
    <w:nsid w:val="3C2351C7"/>
    <w:multiLevelType w:val="hybridMultilevel"/>
    <w:tmpl w:val="7E006A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1BA2E77"/>
    <w:multiLevelType w:val="hybridMultilevel"/>
    <w:tmpl w:val="688E91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82C04E0"/>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3">
    <w:nsid w:val="4A637F56"/>
    <w:multiLevelType w:val="hybridMultilevel"/>
    <w:tmpl w:val="A38018DE"/>
    <w:lvl w:ilvl="0" w:tplc="732A9948">
      <w:start w:val="1"/>
      <w:numFmt w:val="bullet"/>
      <w:pStyle w:val="Listaanejo"/>
      <w:lvlText w:val=""/>
      <w:lvlJc w:val="left"/>
      <w:pPr>
        <w:tabs>
          <w:tab w:val="num" w:pos="2487"/>
        </w:tabs>
        <w:ind w:left="2487" w:hanging="360"/>
      </w:pPr>
      <w:rPr>
        <w:rFonts w:ascii="Symbol" w:hAnsi="Symbol" w:hint="default"/>
        <w:color w:val="auto"/>
      </w:rPr>
    </w:lvl>
    <w:lvl w:ilvl="1" w:tplc="0C0A0003" w:tentative="1">
      <w:start w:val="1"/>
      <w:numFmt w:val="bullet"/>
      <w:lvlText w:val="o"/>
      <w:lvlJc w:val="left"/>
      <w:pPr>
        <w:tabs>
          <w:tab w:val="num" w:pos="3207"/>
        </w:tabs>
        <w:ind w:left="3207" w:hanging="360"/>
      </w:pPr>
      <w:rPr>
        <w:rFonts w:ascii="Courier New" w:hAnsi="Courier New" w:cs="Courier New" w:hint="default"/>
      </w:rPr>
    </w:lvl>
    <w:lvl w:ilvl="2" w:tplc="0C0A0005" w:tentative="1">
      <w:start w:val="1"/>
      <w:numFmt w:val="bullet"/>
      <w:lvlText w:val=""/>
      <w:lvlJc w:val="left"/>
      <w:pPr>
        <w:tabs>
          <w:tab w:val="num" w:pos="3927"/>
        </w:tabs>
        <w:ind w:left="3927" w:hanging="360"/>
      </w:pPr>
      <w:rPr>
        <w:rFonts w:ascii="Wingdings" w:hAnsi="Wingdings" w:hint="default"/>
      </w:rPr>
    </w:lvl>
    <w:lvl w:ilvl="3" w:tplc="0C0A0001" w:tentative="1">
      <w:start w:val="1"/>
      <w:numFmt w:val="bullet"/>
      <w:lvlText w:val=""/>
      <w:lvlJc w:val="left"/>
      <w:pPr>
        <w:tabs>
          <w:tab w:val="num" w:pos="4647"/>
        </w:tabs>
        <w:ind w:left="4647" w:hanging="360"/>
      </w:pPr>
      <w:rPr>
        <w:rFonts w:ascii="Symbol" w:hAnsi="Symbol" w:hint="default"/>
      </w:rPr>
    </w:lvl>
    <w:lvl w:ilvl="4" w:tplc="0C0A0003" w:tentative="1">
      <w:start w:val="1"/>
      <w:numFmt w:val="bullet"/>
      <w:lvlText w:val="o"/>
      <w:lvlJc w:val="left"/>
      <w:pPr>
        <w:tabs>
          <w:tab w:val="num" w:pos="5367"/>
        </w:tabs>
        <w:ind w:left="5367" w:hanging="360"/>
      </w:pPr>
      <w:rPr>
        <w:rFonts w:ascii="Courier New" w:hAnsi="Courier New" w:cs="Courier New" w:hint="default"/>
      </w:rPr>
    </w:lvl>
    <w:lvl w:ilvl="5" w:tplc="0C0A0005" w:tentative="1">
      <w:start w:val="1"/>
      <w:numFmt w:val="bullet"/>
      <w:lvlText w:val=""/>
      <w:lvlJc w:val="left"/>
      <w:pPr>
        <w:tabs>
          <w:tab w:val="num" w:pos="6087"/>
        </w:tabs>
        <w:ind w:left="6087" w:hanging="360"/>
      </w:pPr>
      <w:rPr>
        <w:rFonts w:ascii="Wingdings" w:hAnsi="Wingdings" w:hint="default"/>
      </w:rPr>
    </w:lvl>
    <w:lvl w:ilvl="6" w:tplc="0C0A0001" w:tentative="1">
      <w:start w:val="1"/>
      <w:numFmt w:val="bullet"/>
      <w:lvlText w:val=""/>
      <w:lvlJc w:val="left"/>
      <w:pPr>
        <w:tabs>
          <w:tab w:val="num" w:pos="6807"/>
        </w:tabs>
        <w:ind w:left="6807" w:hanging="360"/>
      </w:pPr>
      <w:rPr>
        <w:rFonts w:ascii="Symbol" w:hAnsi="Symbol" w:hint="default"/>
      </w:rPr>
    </w:lvl>
    <w:lvl w:ilvl="7" w:tplc="0C0A0003" w:tentative="1">
      <w:start w:val="1"/>
      <w:numFmt w:val="bullet"/>
      <w:lvlText w:val="o"/>
      <w:lvlJc w:val="left"/>
      <w:pPr>
        <w:tabs>
          <w:tab w:val="num" w:pos="7527"/>
        </w:tabs>
        <w:ind w:left="7527" w:hanging="360"/>
      </w:pPr>
      <w:rPr>
        <w:rFonts w:ascii="Courier New" w:hAnsi="Courier New" w:cs="Courier New" w:hint="default"/>
      </w:rPr>
    </w:lvl>
    <w:lvl w:ilvl="8" w:tplc="0C0A0005" w:tentative="1">
      <w:start w:val="1"/>
      <w:numFmt w:val="bullet"/>
      <w:lvlText w:val=""/>
      <w:lvlJc w:val="left"/>
      <w:pPr>
        <w:tabs>
          <w:tab w:val="num" w:pos="8247"/>
        </w:tabs>
        <w:ind w:left="8247" w:hanging="360"/>
      </w:pPr>
      <w:rPr>
        <w:rFonts w:ascii="Wingdings" w:hAnsi="Wingdings" w:hint="default"/>
      </w:rPr>
    </w:lvl>
  </w:abstractNum>
  <w:abstractNum w:abstractNumId="24">
    <w:nsid w:val="4C9A7A8C"/>
    <w:multiLevelType w:val="hybridMultilevel"/>
    <w:tmpl w:val="375054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D377914"/>
    <w:multiLevelType w:val="hybridMultilevel"/>
    <w:tmpl w:val="30F45D16"/>
    <w:lvl w:ilvl="0" w:tplc="69100C60">
      <w:start w:val="1"/>
      <w:numFmt w:val="lowerLetter"/>
      <w:lvlText w:val="%1)"/>
      <w:lvlJc w:val="left"/>
      <w:pPr>
        <w:ind w:left="720" w:hanging="360"/>
      </w:pPr>
      <w:rPr>
        <w:rFonts w:hint="default"/>
        <w:color w:val="0000FF"/>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DD47C27"/>
    <w:multiLevelType w:val="multilevel"/>
    <w:tmpl w:val="5D026FEC"/>
    <w:lvl w:ilvl="0">
      <w:start w:val="10"/>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7">
    <w:nsid w:val="54337A79"/>
    <w:multiLevelType w:val="singleLevel"/>
    <w:tmpl w:val="9CA4D3D0"/>
    <w:lvl w:ilvl="0">
      <w:start w:val="1"/>
      <w:numFmt w:val="upperLetter"/>
      <w:lvlText w:val="%1)"/>
      <w:lvlJc w:val="left"/>
      <w:pPr>
        <w:tabs>
          <w:tab w:val="num" w:pos="360"/>
        </w:tabs>
        <w:ind w:left="360" w:hanging="360"/>
      </w:pPr>
      <w:rPr>
        <w:rFonts w:hint="default"/>
      </w:rPr>
    </w:lvl>
  </w:abstractNum>
  <w:abstractNum w:abstractNumId="28">
    <w:nsid w:val="56066E18"/>
    <w:multiLevelType w:val="multilevel"/>
    <w:tmpl w:val="D39A3AA6"/>
    <w:lvl w:ilvl="0">
      <w:start w:val="9"/>
      <w:numFmt w:val="decimal"/>
      <w:lvlText w:val="%1."/>
      <w:lvlJc w:val="left"/>
      <w:pPr>
        <w:ind w:left="600" w:hanging="600"/>
      </w:pPr>
      <w:rPr>
        <w:rFonts w:hint="default"/>
        <w:u w:val="none"/>
      </w:rPr>
    </w:lvl>
    <w:lvl w:ilvl="1">
      <w:start w:val="2"/>
      <w:numFmt w:val="decimal"/>
      <w:lvlText w:val="%1.%2."/>
      <w:lvlJc w:val="left"/>
      <w:pPr>
        <w:ind w:left="960" w:hanging="60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320" w:hanging="1440"/>
      </w:pPr>
      <w:rPr>
        <w:rFonts w:hint="default"/>
        <w:u w:val="none"/>
      </w:rPr>
    </w:lvl>
  </w:abstractNum>
  <w:abstractNum w:abstractNumId="29">
    <w:nsid w:val="565E2E4B"/>
    <w:multiLevelType w:val="hybridMultilevel"/>
    <w:tmpl w:val="6E8C6BB4"/>
    <w:lvl w:ilvl="0" w:tplc="F2403F44">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0">
    <w:nsid w:val="58544E0E"/>
    <w:multiLevelType w:val="hybridMultilevel"/>
    <w:tmpl w:val="A3C2EF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594399A"/>
    <w:multiLevelType w:val="multilevel"/>
    <w:tmpl w:val="B0CC0A90"/>
    <w:lvl w:ilvl="0">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7F62411"/>
    <w:multiLevelType w:val="hybridMultilevel"/>
    <w:tmpl w:val="729416D4"/>
    <w:lvl w:ilvl="0" w:tplc="91F85788">
      <w:start w:val="1"/>
      <w:numFmt w:val="lowerLetter"/>
      <w:lvlText w:val="%1)"/>
      <w:lvlJc w:val="left"/>
      <w:pPr>
        <w:ind w:left="1494" w:hanging="36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33">
    <w:nsid w:val="681C50F4"/>
    <w:multiLevelType w:val="hybridMultilevel"/>
    <w:tmpl w:val="F0988586"/>
    <w:lvl w:ilvl="0" w:tplc="69B820C6">
      <w:start w:val="1"/>
      <w:numFmt w:val="bullet"/>
      <w:lvlText w:val=""/>
      <w:lvlJc w:val="left"/>
      <w:pPr>
        <w:tabs>
          <w:tab w:val="num" w:pos="720"/>
        </w:tabs>
        <w:ind w:left="72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6CC812F9"/>
    <w:multiLevelType w:val="multilevel"/>
    <w:tmpl w:val="5D026FEC"/>
    <w:lvl w:ilvl="0">
      <w:start w:val="10"/>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5">
    <w:nsid w:val="6D88515F"/>
    <w:multiLevelType w:val="multilevel"/>
    <w:tmpl w:val="5D026FEC"/>
    <w:lvl w:ilvl="0">
      <w:start w:val="10"/>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6">
    <w:nsid w:val="6F653F0B"/>
    <w:multiLevelType w:val="hybridMultilevel"/>
    <w:tmpl w:val="A3BA9F78"/>
    <w:lvl w:ilvl="0" w:tplc="CB9CB284">
      <w:start w:val="1"/>
      <w:numFmt w:val="bullet"/>
      <w:lvlText w:val="–"/>
      <w:lvlJc w:val="left"/>
      <w:pPr>
        <w:ind w:left="720" w:hanging="360"/>
      </w:pPr>
      <w:rPr>
        <w:rFonts w:ascii="NewsGotT" w:hAnsi="NewsGot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1DE280F"/>
    <w:multiLevelType w:val="hybridMultilevel"/>
    <w:tmpl w:val="F356C7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57B43CA"/>
    <w:multiLevelType w:val="multilevel"/>
    <w:tmpl w:val="D39A3AA6"/>
    <w:lvl w:ilvl="0">
      <w:start w:val="9"/>
      <w:numFmt w:val="decimal"/>
      <w:lvlText w:val="%1."/>
      <w:lvlJc w:val="left"/>
      <w:pPr>
        <w:ind w:left="600" w:hanging="600"/>
      </w:pPr>
      <w:rPr>
        <w:rFonts w:hint="default"/>
        <w:u w:val="none"/>
      </w:rPr>
    </w:lvl>
    <w:lvl w:ilvl="1">
      <w:start w:val="2"/>
      <w:numFmt w:val="decimal"/>
      <w:lvlText w:val="%1.%2."/>
      <w:lvlJc w:val="left"/>
      <w:pPr>
        <w:ind w:left="960" w:hanging="60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320" w:hanging="1440"/>
      </w:pPr>
      <w:rPr>
        <w:rFonts w:hint="default"/>
        <w:u w:val="none"/>
      </w:rPr>
    </w:lvl>
  </w:abstractNum>
  <w:abstractNum w:abstractNumId="39">
    <w:nsid w:val="76E91111"/>
    <w:multiLevelType w:val="hybridMultilevel"/>
    <w:tmpl w:val="7E006A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7ADC1A5A"/>
    <w:multiLevelType w:val="hybridMultilevel"/>
    <w:tmpl w:val="7E006A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7B5B23AA"/>
    <w:multiLevelType w:val="singleLevel"/>
    <w:tmpl w:val="E8C67992"/>
    <w:lvl w:ilvl="0">
      <w:start w:val="5"/>
      <w:numFmt w:val="bullet"/>
      <w:lvlText w:val="-"/>
      <w:lvlJc w:val="left"/>
      <w:pPr>
        <w:tabs>
          <w:tab w:val="num" w:pos="1065"/>
        </w:tabs>
        <w:ind w:left="1065" w:hanging="360"/>
      </w:pPr>
      <w:rPr>
        <w:rFonts w:ascii="Times New Roman" w:hAnsi="Times New Roman" w:hint="default"/>
      </w:rPr>
    </w:lvl>
  </w:abstractNum>
  <w:abstractNum w:abstractNumId="42">
    <w:nsid w:val="7CB20A45"/>
    <w:multiLevelType w:val="multilevel"/>
    <w:tmpl w:val="5D026FEC"/>
    <w:lvl w:ilvl="0">
      <w:start w:val="10"/>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nsid w:val="7F84525A"/>
    <w:multiLevelType w:val="hybridMultilevel"/>
    <w:tmpl w:val="7E006A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2"/>
  </w:num>
  <w:num w:numId="2">
    <w:abstractNumId w:val="4"/>
  </w:num>
  <w:num w:numId="3">
    <w:abstractNumId w:val="3"/>
  </w:num>
  <w:num w:numId="4">
    <w:abstractNumId w:val="2"/>
  </w:num>
  <w:num w:numId="5">
    <w:abstractNumId w:val="1"/>
  </w:num>
  <w:num w:numId="6">
    <w:abstractNumId w:val="0"/>
  </w:num>
  <w:num w:numId="7">
    <w:abstractNumId w:val="5"/>
  </w:num>
  <w:num w:numId="8">
    <w:abstractNumId w:val="13"/>
  </w:num>
  <w:num w:numId="9">
    <w:abstractNumId w:val="10"/>
  </w:num>
  <w:num w:numId="10">
    <w:abstractNumId w:val="15"/>
  </w:num>
  <w:num w:numId="11">
    <w:abstractNumId w:val="37"/>
  </w:num>
  <w:num w:numId="12">
    <w:abstractNumId w:val="41"/>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6"/>
  </w:num>
  <w:num w:numId="16">
    <w:abstractNumId w:val="9"/>
  </w:num>
  <w:num w:numId="17">
    <w:abstractNumId w:val="30"/>
  </w:num>
  <w:num w:numId="18">
    <w:abstractNumId w:val="20"/>
  </w:num>
  <w:num w:numId="19">
    <w:abstractNumId w:val="24"/>
  </w:num>
  <w:num w:numId="20">
    <w:abstractNumId w:val="40"/>
  </w:num>
  <w:num w:numId="21">
    <w:abstractNumId w:val="36"/>
  </w:num>
  <w:num w:numId="22">
    <w:abstractNumId w:val="27"/>
  </w:num>
  <w:num w:numId="23">
    <w:abstractNumId w:val="39"/>
  </w:num>
  <w:num w:numId="24">
    <w:abstractNumId w:val="11"/>
  </w:num>
  <w:num w:numId="25">
    <w:abstractNumId w:val="15"/>
  </w:num>
  <w:num w:numId="26">
    <w:abstractNumId w:val="15"/>
  </w:num>
  <w:num w:numId="27">
    <w:abstractNumId w:val="15"/>
  </w:num>
  <w:num w:numId="28">
    <w:abstractNumId w:val="15"/>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8"/>
  </w:num>
  <w:num w:numId="37">
    <w:abstractNumId w:val="17"/>
  </w:num>
  <w:num w:numId="38">
    <w:abstractNumId w:val="12"/>
  </w:num>
  <w:num w:numId="39">
    <w:abstractNumId w:val="38"/>
  </w:num>
  <w:num w:numId="40">
    <w:abstractNumId w:val="7"/>
  </w:num>
  <w:num w:numId="41">
    <w:abstractNumId w:val="18"/>
  </w:num>
  <w:num w:numId="42">
    <w:abstractNumId w:val="14"/>
  </w:num>
  <w:num w:numId="43">
    <w:abstractNumId w:val="25"/>
  </w:num>
  <w:num w:numId="44">
    <w:abstractNumId w:val="28"/>
  </w:num>
  <w:num w:numId="45">
    <w:abstractNumId w:val="19"/>
  </w:num>
  <w:num w:numId="46">
    <w:abstractNumId w:val="32"/>
  </w:num>
  <w:num w:numId="47">
    <w:abstractNumId w:val="43"/>
  </w:num>
  <w:num w:numId="48">
    <w:abstractNumId w:val="31"/>
  </w:num>
  <w:num w:numId="49">
    <w:abstractNumId w:val="26"/>
  </w:num>
  <w:num w:numId="50">
    <w:abstractNumId w:val="6"/>
  </w:num>
  <w:num w:numId="51">
    <w:abstractNumId w:val="21"/>
  </w:num>
  <w:num w:numId="52">
    <w:abstractNumId w:val="33"/>
  </w:num>
  <w:num w:numId="53">
    <w:abstractNumId w:val="29"/>
  </w:num>
  <w:num w:numId="54">
    <w:abstractNumId w:val="42"/>
  </w:num>
  <w:num w:numId="55">
    <w:abstractNumId w:val="35"/>
  </w:num>
  <w:num w:numId="56">
    <w:abstractNumId w:val="3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vier Quintana Pérez">
    <w15:presenceInfo w15:providerId="AD" w15:userId="S::JQP4756@cemosa.es::5bac3cf8-28af-4452-9f80-9d6865c5b1c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stylePaneFormatFilter w:val="3F01"/>
  <w:revisionView w:markup="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rsids>
    <w:rsidRoot w:val="006359A2"/>
    <w:rsid w:val="00000EA5"/>
    <w:rsid w:val="000017D6"/>
    <w:rsid w:val="0000251C"/>
    <w:rsid w:val="00002810"/>
    <w:rsid w:val="000068D6"/>
    <w:rsid w:val="000109EE"/>
    <w:rsid w:val="00011141"/>
    <w:rsid w:val="00020F83"/>
    <w:rsid w:val="00021289"/>
    <w:rsid w:val="00022817"/>
    <w:rsid w:val="00023A28"/>
    <w:rsid w:val="00025CB2"/>
    <w:rsid w:val="00030A3F"/>
    <w:rsid w:val="0003556B"/>
    <w:rsid w:val="00035B1A"/>
    <w:rsid w:val="00036292"/>
    <w:rsid w:val="000403E9"/>
    <w:rsid w:val="00043F8F"/>
    <w:rsid w:val="0005294E"/>
    <w:rsid w:val="000574D1"/>
    <w:rsid w:val="000600DD"/>
    <w:rsid w:val="000604E1"/>
    <w:rsid w:val="00060C89"/>
    <w:rsid w:val="0006187A"/>
    <w:rsid w:val="00062807"/>
    <w:rsid w:val="00062A9E"/>
    <w:rsid w:val="0006369B"/>
    <w:rsid w:val="0006466C"/>
    <w:rsid w:val="00066D27"/>
    <w:rsid w:val="00067538"/>
    <w:rsid w:val="00067A91"/>
    <w:rsid w:val="00070436"/>
    <w:rsid w:val="000741FB"/>
    <w:rsid w:val="00077A16"/>
    <w:rsid w:val="00081ADD"/>
    <w:rsid w:val="0008504B"/>
    <w:rsid w:val="000876B4"/>
    <w:rsid w:val="00090B75"/>
    <w:rsid w:val="00092A86"/>
    <w:rsid w:val="00093EEF"/>
    <w:rsid w:val="00096BEA"/>
    <w:rsid w:val="000A3485"/>
    <w:rsid w:val="000A614A"/>
    <w:rsid w:val="000B0A58"/>
    <w:rsid w:val="000B0C08"/>
    <w:rsid w:val="000B6BD1"/>
    <w:rsid w:val="000B737D"/>
    <w:rsid w:val="000B73E9"/>
    <w:rsid w:val="000B7C16"/>
    <w:rsid w:val="000C0DB7"/>
    <w:rsid w:val="000C106E"/>
    <w:rsid w:val="000C75A8"/>
    <w:rsid w:val="000C7DEB"/>
    <w:rsid w:val="000D03AA"/>
    <w:rsid w:val="000D055C"/>
    <w:rsid w:val="000D088F"/>
    <w:rsid w:val="000D13AF"/>
    <w:rsid w:val="000D496E"/>
    <w:rsid w:val="000D5B52"/>
    <w:rsid w:val="000D5C13"/>
    <w:rsid w:val="000E395B"/>
    <w:rsid w:val="000E68E4"/>
    <w:rsid w:val="000E7827"/>
    <w:rsid w:val="000F19A8"/>
    <w:rsid w:val="000F210F"/>
    <w:rsid w:val="000F2961"/>
    <w:rsid w:val="000F2B61"/>
    <w:rsid w:val="000F2BFE"/>
    <w:rsid w:val="000F2E50"/>
    <w:rsid w:val="000F3370"/>
    <w:rsid w:val="000F3958"/>
    <w:rsid w:val="0010310C"/>
    <w:rsid w:val="001104EC"/>
    <w:rsid w:val="00110A71"/>
    <w:rsid w:val="00111BB6"/>
    <w:rsid w:val="00113737"/>
    <w:rsid w:val="00114466"/>
    <w:rsid w:val="001172C4"/>
    <w:rsid w:val="00117780"/>
    <w:rsid w:val="00127ADC"/>
    <w:rsid w:val="001302F4"/>
    <w:rsid w:val="00132383"/>
    <w:rsid w:val="00133828"/>
    <w:rsid w:val="0013446F"/>
    <w:rsid w:val="0013619D"/>
    <w:rsid w:val="00136E29"/>
    <w:rsid w:val="00146A2D"/>
    <w:rsid w:val="001512D6"/>
    <w:rsid w:val="00155046"/>
    <w:rsid w:val="001550C7"/>
    <w:rsid w:val="001610C2"/>
    <w:rsid w:val="00162B20"/>
    <w:rsid w:val="0016537E"/>
    <w:rsid w:val="00165A52"/>
    <w:rsid w:val="00170555"/>
    <w:rsid w:val="00171070"/>
    <w:rsid w:val="0017241F"/>
    <w:rsid w:val="001813BB"/>
    <w:rsid w:val="001815D3"/>
    <w:rsid w:val="00181871"/>
    <w:rsid w:val="00183CD6"/>
    <w:rsid w:val="00184C10"/>
    <w:rsid w:val="0018552B"/>
    <w:rsid w:val="00186DB9"/>
    <w:rsid w:val="00191D19"/>
    <w:rsid w:val="001941ED"/>
    <w:rsid w:val="00194CEC"/>
    <w:rsid w:val="001B0128"/>
    <w:rsid w:val="001B4172"/>
    <w:rsid w:val="001B494E"/>
    <w:rsid w:val="001C21B3"/>
    <w:rsid w:val="001C3F30"/>
    <w:rsid w:val="001C44D1"/>
    <w:rsid w:val="001D0740"/>
    <w:rsid w:val="001D09D8"/>
    <w:rsid w:val="001D2879"/>
    <w:rsid w:val="001E2CB5"/>
    <w:rsid w:val="001E347A"/>
    <w:rsid w:val="001E5E5E"/>
    <w:rsid w:val="001F24ED"/>
    <w:rsid w:val="00201862"/>
    <w:rsid w:val="002018F4"/>
    <w:rsid w:val="00206BD4"/>
    <w:rsid w:val="0020703F"/>
    <w:rsid w:val="00211DE6"/>
    <w:rsid w:val="00216100"/>
    <w:rsid w:val="00226750"/>
    <w:rsid w:val="002301F6"/>
    <w:rsid w:val="0023345E"/>
    <w:rsid w:val="00235535"/>
    <w:rsid w:val="00236DFF"/>
    <w:rsid w:val="002410EB"/>
    <w:rsid w:val="002420A1"/>
    <w:rsid w:val="002452EB"/>
    <w:rsid w:val="0024693B"/>
    <w:rsid w:val="00252B7F"/>
    <w:rsid w:val="00252C50"/>
    <w:rsid w:val="00254803"/>
    <w:rsid w:val="00254A9D"/>
    <w:rsid w:val="00266132"/>
    <w:rsid w:val="0027608F"/>
    <w:rsid w:val="00282E0C"/>
    <w:rsid w:val="00284A38"/>
    <w:rsid w:val="0029016C"/>
    <w:rsid w:val="0029470F"/>
    <w:rsid w:val="00295FEC"/>
    <w:rsid w:val="00297139"/>
    <w:rsid w:val="0029786C"/>
    <w:rsid w:val="002A33C2"/>
    <w:rsid w:val="002A4EA3"/>
    <w:rsid w:val="002A75DA"/>
    <w:rsid w:val="002B1729"/>
    <w:rsid w:val="002B18D6"/>
    <w:rsid w:val="002B218B"/>
    <w:rsid w:val="002B3B54"/>
    <w:rsid w:val="002B4BAC"/>
    <w:rsid w:val="002C01FB"/>
    <w:rsid w:val="002C4CD2"/>
    <w:rsid w:val="002D4095"/>
    <w:rsid w:val="002D594A"/>
    <w:rsid w:val="002D7E06"/>
    <w:rsid w:val="002E5E51"/>
    <w:rsid w:val="002F13EE"/>
    <w:rsid w:val="002F161C"/>
    <w:rsid w:val="002F3C7D"/>
    <w:rsid w:val="002F43FA"/>
    <w:rsid w:val="002F4DD4"/>
    <w:rsid w:val="002F5914"/>
    <w:rsid w:val="002F7952"/>
    <w:rsid w:val="0030244D"/>
    <w:rsid w:val="00303731"/>
    <w:rsid w:val="00304C19"/>
    <w:rsid w:val="00305987"/>
    <w:rsid w:val="00310EF3"/>
    <w:rsid w:val="0031325A"/>
    <w:rsid w:val="00315924"/>
    <w:rsid w:val="003238D3"/>
    <w:rsid w:val="0032511F"/>
    <w:rsid w:val="003271BD"/>
    <w:rsid w:val="00331567"/>
    <w:rsid w:val="00333F46"/>
    <w:rsid w:val="00335AA5"/>
    <w:rsid w:val="00341743"/>
    <w:rsid w:val="00343926"/>
    <w:rsid w:val="00343C5A"/>
    <w:rsid w:val="00346D71"/>
    <w:rsid w:val="00346FB2"/>
    <w:rsid w:val="00361F6A"/>
    <w:rsid w:val="003621C6"/>
    <w:rsid w:val="00362298"/>
    <w:rsid w:val="00362717"/>
    <w:rsid w:val="00362A45"/>
    <w:rsid w:val="00363920"/>
    <w:rsid w:val="0036402D"/>
    <w:rsid w:val="003668EF"/>
    <w:rsid w:val="00372B0B"/>
    <w:rsid w:val="00374451"/>
    <w:rsid w:val="0037470E"/>
    <w:rsid w:val="00383D36"/>
    <w:rsid w:val="0038473B"/>
    <w:rsid w:val="0038519E"/>
    <w:rsid w:val="00385E91"/>
    <w:rsid w:val="00387376"/>
    <w:rsid w:val="003A0965"/>
    <w:rsid w:val="003A3D49"/>
    <w:rsid w:val="003A4543"/>
    <w:rsid w:val="003A5654"/>
    <w:rsid w:val="003A6034"/>
    <w:rsid w:val="003A69EB"/>
    <w:rsid w:val="003A78AC"/>
    <w:rsid w:val="003B1FB5"/>
    <w:rsid w:val="003B4FF4"/>
    <w:rsid w:val="003B7208"/>
    <w:rsid w:val="003C0358"/>
    <w:rsid w:val="003C243B"/>
    <w:rsid w:val="003D1034"/>
    <w:rsid w:val="003D3666"/>
    <w:rsid w:val="003E638D"/>
    <w:rsid w:val="003E781A"/>
    <w:rsid w:val="003F0F02"/>
    <w:rsid w:val="003F195B"/>
    <w:rsid w:val="003F3E1A"/>
    <w:rsid w:val="004000B4"/>
    <w:rsid w:val="00400292"/>
    <w:rsid w:val="00401252"/>
    <w:rsid w:val="004122CB"/>
    <w:rsid w:val="00412CD9"/>
    <w:rsid w:val="004138A4"/>
    <w:rsid w:val="00414E18"/>
    <w:rsid w:val="004177CB"/>
    <w:rsid w:val="004220B1"/>
    <w:rsid w:val="00425DA7"/>
    <w:rsid w:val="00426F55"/>
    <w:rsid w:val="004335DB"/>
    <w:rsid w:val="0043794C"/>
    <w:rsid w:val="0044437F"/>
    <w:rsid w:val="00445327"/>
    <w:rsid w:val="004501BD"/>
    <w:rsid w:val="00455F37"/>
    <w:rsid w:val="00460478"/>
    <w:rsid w:val="00461770"/>
    <w:rsid w:val="00461B27"/>
    <w:rsid w:val="00461C3A"/>
    <w:rsid w:val="00461C70"/>
    <w:rsid w:val="00464EA9"/>
    <w:rsid w:val="00470E32"/>
    <w:rsid w:val="00471E71"/>
    <w:rsid w:val="00472BAC"/>
    <w:rsid w:val="0047523D"/>
    <w:rsid w:val="00477FE8"/>
    <w:rsid w:val="00480B8E"/>
    <w:rsid w:val="00486DF4"/>
    <w:rsid w:val="004927AD"/>
    <w:rsid w:val="004939EE"/>
    <w:rsid w:val="004A2171"/>
    <w:rsid w:val="004A24DC"/>
    <w:rsid w:val="004A467A"/>
    <w:rsid w:val="004A59A2"/>
    <w:rsid w:val="004A5F93"/>
    <w:rsid w:val="004B1690"/>
    <w:rsid w:val="004C49C5"/>
    <w:rsid w:val="004C4A53"/>
    <w:rsid w:val="004C4E59"/>
    <w:rsid w:val="004C508C"/>
    <w:rsid w:val="004D0863"/>
    <w:rsid w:val="004D1D80"/>
    <w:rsid w:val="004D2B5A"/>
    <w:rsid w:val="004D31DC"/>
    <w:rsid w:val="004D40F8"/>
    <w:rsid w:val="004D4657"/>
    <w:rsid w:val="004D5A91"/>
    <w:rsid w:val="004D5C32"/>
    <w:rsid w:val="004E3E93"/>
    <w:rsid w:val="004E5AFF"/>
    <w:rsid w:val="004F1473"/>
    <w:rsid w:val="004F5D8D"/>
    <w:rsid w:val="004F65D1"/>
    <w:rsid w:val="00502791"/>
    <w:rsid w:val="00510A35"/>
    <w:rsid w:val="00513083"/>
    <w:rsid w:val="005147E5"/>
    <w:rsid w:val="00515780"/>
    <w:rsid w:val="0052043A"/>
    <w:rsid w:val="00524D01"/>
    <w:rsid w:val="00525BAA"/>
    <w:rsid w:val="00526014"/>
    <w:rsid w:val="00531263"/>
    <w:rsid w:val="005346FF"/>
    <w:rsid w:val="00541C60"/>
    <w:rsid w:val="00542666"/>
    <w:rsid w:val="00543348"/>
    <w:rsid w:val="00543CDF"/>
    <w:rsid w:val="005538DC"/>
    <w:rsid w:val="0056322E"/>
    <w:rsid w:val="00565783"/>
    <w:rsid w:val="00567D15"/>
    <w:rsid w:val="0057355C"/>
    <w:rsid w:val="005767D7"/>
    <w:rsid w:val="00581C59"/>
    <w:rsid w:val="00585246"/>
    <w:rsid w:val="00585969"/>
    <w:rsid w:val="005A01BC"/>
    <w:rsid w:val="005A234B"/>
    <w:rsid w:val="005A307B"/>
    <w:rsid w:val="005A3AD7"/>
    <w:rsid w:val="005A433A"/>
    <w:rsid w:val="005A4C1B"/>
    <w:rsid w:val="005A69BA"/>
    <w:rsid w:val="005A736E"/>
    <w:rsid w:val="005A7D3B"/>
    <w:rsid w:val="005B1172"/>
    <w:rsid w:val="005B11E9"/>
    <w:rsid w:val="005C0C9F"/>
    <w:rsid w:val="005C1276"/>
    <w:rsid w:val="005C646A"/>
    <w:rsid w:val="005C7412"/>
    <w:rsid w:val="005E46D6"/>
    <w:rsid w:val="005E6325"/>
    <w:rsid w:val="005F2A9F"/>
    <w:rsid w:val="005F4320"/>
    <w:rsid w:val="005F4410"/>
    <w:rsid w:val="005F5483"/>
    <w:rsid w:val="005F6BD3"/>
    <w:rsid w:val="006032AB"/>
    <w:rsid w:val="00605A16"/>
    <w:rsid w:val="006069D7"/>
    <w:rsid w:val="00607FDC"/>
    <w:rsid w:val="00611FB6"/>
    <w:rsid w:val="00615248"/>
    <w:rsid w:val="00617504"/>
    <w:rsid w:val="006238F8"/>
    <w:rsid w:val="006268B0"/>
    <w:rsid w:val="0062695C"/>
    <w:rsid w:val="006304C9"/>
    <w:rsid w:val="0063197B"/>
    <w:rsid w:val="006359A2"/>
    <w:rsid w:val="006429A0"/>
    <w:rsid w:val="00646442"/>
    <w:rsid w:val="00650741"/>
    <w:rsid w:val="0065620F"/>
    <w:rsid w:val="0066334C"/>
    <w:rsid w:val="0066627B"/>
    <w:rsid w:val="006700DD"/>
    <w:rsid w:val="00671AF1"/>
    <w:rsid w:val="0067567D"/>
    <w:rsid w:val="00676975"/>
    <w:rsid w:val="00680EF8"/>
    <w:rsid w:val="00683553"/>
    <w:rsid w:val="00684135"/>
    <w:rsid w:val="00685A64"/>
    <w:rsid w:val="00685C61"/>
    <w:rsid w:val="006879A2"/>
    <w:rsid w:val="0069131D"/>
    <w:rsid w:val="0069151B"/>
    <w:rsid w:val="006933FB"/>
    <w:rsid w:val="00696649"/>
    <w:rsid w:val="00696BE3"/>
    <w:rsid w:val="006A00B9"/>
    <w:rsid w:val="006A20FB"/>
    <w:rsid w:val="006B3A34"/>
    <w:rsid w:val="006B488D"/>
    <w:rsid w:val="006C12DE"/>
    <w:rsid w:val="006C16B3"/>
    <w:rsid w:val="006C36D6"/>
    <w:rsid w:val="006C5BF4"/>
    <w:rsid w:val="006D18D7"/>
    <w:rsid w:val="006D2C5B"/>
    <w:rsid w:val="006D669E"/>
    <w:rsid w:val="006E09C6"/>
    <w:rsid w:val="006E1466"/>
    <w:rsid w:val="006E2707"/>
    <w:rsid w:val="006F1DC5"/>
    <w:rsid w:val="006F326F"/>
    <w:rsid w:val="00700536"/>
    <w:rsid w:val="007008DB"/>
    <w:rsid w:val="00701D69"/>
    <w:rsid w:val="00703C25"/>
    <w:rsid w:val="0070582B"/>
    <w:rsid w:val="00711A6B"/>
    <w:rsid w:val="0071637D"/>
    <w:rsid w:val="007164D2"/>
    <w:rsid w:val="00720B8D"/>
    <w:rsid w:val="00721DBF"/>
    <w:rsid w:val="00725190"/>
    <w:rsid w:val="00735858"/>
    <w:rsid w:val="00735CFD"/>
    <w:rsid w:val="0073696D"/>
    <w:rsid w:val="00740918"/>
    <w:rsid w:val="00741FE0"/>
    <w:rsid w:val="007423CB"/>
    <w:rsid w:val="00746166"/>
    <w:rsid w:val="007541FC"/>
    <w:rsid w:val="00766C9C"/>
    <w:rsid w:val="00770119"/>
    <w:rsid w:val="00770348"/>
    <w:rsid w:val="00773A19"/>
    <w:rsid w:val="00775598"/>
    <w:rsid w:val="00777A24"/>
    <w:rsid w:val="00777FCB"/>
    <w:rsid w:val="0078012B"/>
    <w:rsid w:val="00780177"/>
    <w:rsid w:val="0078573D"/>
    <w:rsid w:val="00786623"/>
    <w:rsid w:val="00791C62"/>
    <w:rsid w:val="00795772"/>
    <w:rsid w:val="00796EF6"/>
    <w:rsid w:val="007A097F"/>
    <w:rsid w:val="007A2B44"/>
    <w:rsid w:val="007A6B22"/>
    <w:rsid w:val="007A70E2"/>
    <w:rsid w:val="007A74EF"/>
    <w:rsid w:val="007B0FB8"/>
    <w:rsid w:val="007B1E22"/>
    <w:rsid w:val="007B22DB"/>
    <w:rsid w:val="007B345A"/>
    <w:rsid w:val="007B4F88"/>
    <w:rsid w:val="007B5B52"/>
    <w:rsid w:val="007B65B2"/>
    <w:rsid w:val="007C3C54"/>
    <w:rsid w:val="007C7FEE"/>
    <w:rsid w:val="007D1D70"/>
    <w:rsid w:val="007D1FCF"/>
    <w:rsid w:val="007D204E"/>
    <w:rsid w:val="007D26A4"/>
    <w:rsid w:val="007D332F"/>
    <w:rsid w:val="007D53F2"/>
    <w:rsid w:val="007E4A08"/>
    <w:rsid w:val="007F3543"/>
    <w:rsid w:val="0080146D"/>
    <w:rsid w:val="008070D0"/>
    <w:rsid w:val="008101D2"/>
    <w:rsid w:val="008120B8"/>
    <w:rsid w:val="00815FDA"/>
    <w:rsid w:val="008200B7"/>
    <w:rsid w:val="0083050C"/>
    <w:rsid w:val="0083487E"/>
    <w:rsid w:val="00834ECC"/>
    <w:rsid w:val="00837004"/>
    <w:rsid w:val="00840C98"/>
    <w:rsid w:val="00841B5A"/>
    <w:rsid w:val="00842CC7"/>
    <w:rsid w:val="00855740"/>
    <w:rsid w:val="00855D56"/>
    <w:rsid w:val="00862D8D"/>
    <w:rsid w:val="00863E7D"/>
    <w:rsid w:val="0086502D"/>
    <w:rsid w:val="00866854"/>
    <w:rsid w:val="00871040"/>
    <w:rsid w:val="00873544"/>
    <w:rsid w:val="00874304"/>
    <w:rsid w:val="00876B44"/>
    <w:rsid w:val="0088059D"/>
    <w:rsid w:val="008848DC"/>
    <w:rsid w:val="00884EBB"/>
    <w:rsid w:val="00885276"/>
    <w:rsid w:val="00887FA3"/>
    <w:rsid w:val="00890426"/>
    <w:rsid w:val="00890E85"/>
    <w:rsid w:val="008944D0"/>
    <w:rsid w:val="00895203"/>
    <w:rsid w:val="008A0DA4"/>
    <w:rsid w:val="008A3AE2"/>
    <w:rsid w:val="008A4F87"/>
    <w:rsid w:val="008B17DE"/>
    <w:rsid w:val="008B39CB"/>
    <w:rsid w:val="008B5EAD"/>
    <w:rsid w:val="008C20D0"/>
    <w:rsid w:val="008C416E"/>
    <w:rsid w:val="008C5C84"/>
    <w:rsid w:val="008F2E0A"/>
    <w:rsid w:val="008F3A86"/>
    <w:rsid w:val="008F7D38"/>
    <w:rsid w:val="00904278"/>
    <w:rsid w:val="00905734"/>
    <w:rsid w:val="00905BB3"/>
    <w:rsid w:val="00906DBF"/>
    <w:rsid w:val="009076A4"/>
    <w:rsid w:val="00914DF6"/>
    <w:rsid w:val="00916707"/>
    <w:rsid w:val="00921B82"/>
    <w:rsid w:val="00922E6B"/>
    <w:rsid w:val="009245E7"/>
    <w:rsid w:val="009256CA"/>
    <w:rsid w:val="00932F8A"/>
    <w:rsid w:val="00935646"/>
    <w:rsid w:val="009364A6"/>
    <w:rsid w:val="00942453"/>
    <w:rsid w:val="0094441F"/>
    <w:rsid w:val="00944B12"/>
    <w:rsid w:val="00945A6B"/>
    <w:rsid w:val="00946C7D"/>
    <w:rsid w:val="00946D52"/>
    <w:rsid w:val="009513B4"/>
    <w:rsid w:val="0096581D"/>
    <w:rsid w:val="009723C4"/>
    <w:rsid w:val="00986103"/>
    <w:rsid w:val="00990869"/>
    <w:rsid w:val="009920B8"/>
    <w:rsid w:val="00992246"/>
    <w:rsid w:val="009A66CD"/>
    <w:rsid w:val="009A7FC1"/>
    <w:rsid w:val="009B1D62"/>
    <w:rsid w:val="009B7306"/>
    <w:rsid w:val="009C15FF"/>
    <w:rsid w:val="009C3AB2"/>
    <w:rsid w:val="009C685A"/>
    <w:rsid w:val="009C769F"/>
    <w:rsid w:val="009D09D4"/>
    <w:rsid w:val="009D1D6F"/>
    <w:rsid w:val="009D3332"/>
    <w:rsid w:val="009D734E"/>
    <w:rsid w:val="009E058C"/>
    <w:rsid w:val="009E0FC7"/>
    <w:rsid w:val="009F0C08"/>
    <w:rsid w:val="009F0FE5"/>
    <w:rsid w:val="009F1130"/>
    <w:rsid w:val="009F2301"/>
    <w:rsid w:val="009F2B18"/>
    <w:rsid w:val="009F3A5C"/>
    <w:rsid w:val="009F607D"/>
    <w:rsid w:val="009F7964"/>
    <w:rsid w:val="00A01156"/>
    <w:rsid w:val="00A0291B"/>
    <w:rsid w:val="00A03B63"/>
    <w:rsid w:val="00A0717B"/>
    <w:rsid w:val="00A07B67"/>
    <w:rsid w:val="00A1027F"/>
    <w:rsid w:val="00A10429"/>
    <w:rsid w:val="00A123D5"/>
    <w:rsid w:val="00A14E08"/>
    <w:rsid w:val="00A269A6"/>
    <w:rsid w:val="00A27FBD"/>
    <w:rsid w:val="00A30E1E"/>
    <w:rsid w:val="00A4288C"/>
    <w:rsid w:val="00A42CD6"/>
    <w:rsid w:val="00A43825"/>
    <w:rsid w:val="00A44CA9"/>
    <w:rsid w:val="00A4686B"/>
    <w:rsid w:val="00A47777"/>
    <w:rsid w:val="00A52CB8"/>
    <w:rsid w:val="00A542E2"/>
    <w:rsid w:val="00A60FF2"/>
    <w:rsid w:val="00A633D3"/>
    <w:rsid w:val="00A72A6A"/>
    <w:rsid w:val="00A73948"/>
    <w:rsid w:val="00A76506"/>
    <w:rsid w:val="00A82049"/>
    <w:rsid w:val="00A82078"/>
    <w:rsid w:val="00A82633"/>
    <w:rsid w:val="00A8541C"/>
    <w:rsid w:val="00A87667"/>
    <w:rsid w:val="00A9284E"/>
    <w:rsid w:val="00A96528"/>
    <w:rsid w:val="00AA21D0"/>
    <w:rsid w:val="00AA61AA"/>
    <w:rsid w:val="00AA7119"/>
    <w:rsid w:val="00AB63D0"/>
    <w:rsid w:val="00AB6428"/>
    <w:rsid w:val="00AC1443"/>
    <w:rsid w:val="00AC218A"/>
    <w:rsid w:val="00AC2831"/>
    <w:rsid w:val="00AD3895"/>
    <w:rsid w:val="00AE031C"/>
    <w:rsid w:val="00AE23FE"/>
    <w:rsid w:val="00AE2A2A"/>
    <w:rsid w:val="00AE4805"/>
    <w:rsid w:val="00AF276B"/>
    <w:rsid w:val="00AF513E"/>
    <w:rsid w:val="00AF5779"/>
    <w:rsid w:val="00B00F0E"/>
    <w:rsid w:val="00B05973"/>
    <w:rsid w:val="00B13AEF"/>
    <w:rsid w:val="00B14A38"/>
    <w:rsid w:val="00B17E91"/>
    <w:rsid w:val="00B20093"/>
    <w:rsid w:val="00B20E23"/>
    <w:rsid w:val="00B23D5E"/>
    <w:rsid w:val="00B25A49"/>
    <w:rsid w:val="00B27D62"/>
    <w:rsid w:val="00B30671"/>
    <w:rsid w:val="00B36C81"/>
    <w:rsid w:val="00B374EB"/>
    <w:rsid w:val="00B4438C"/>
    <w:rsid w:val="00B453F7"/>
    <w:rsid w:val="00B470B4"/>
    <w:rsid w:val="00B53664"/>
    <w:rsid w:val="00B53C38"/>
    <w:rsid w:val="00B54167"/>
    <w:rsid w:val="00B55105"/>
    <w:rsid w:val="00B5645C"/>
    <w:rsid w:val="00B61085"/>
    <w:rsid w:val="00B62302"/>
    <w:rsid w:val="00B628CE"/>
    <w:rsid w:val="00B64FFB"/>
    <w:rsid w:val="00B7047B"/>
    <w:rsid w:val="00B73657"/>
    <w:rsid w:val="00B73E61"/>
    <w:rsid w:val="00B77F0D"/>
    <w:rsid w:val="00B8194F"/>
    <w:rsid w:val="00B82202"/>
    <w:rsid w:val="00B859BD"/>
    <w:rsid w:val="00BA08BA"/>
    <w:rsid w:val="00BA125B"/>
    <w:rsid w:val="00BA41D8"/>
    <w:rsid w:val="00BA6306"/>
    <w:rsid w:val="00BA6414"/>
    <w:rsid w:val="00BA7F9A"/>
    <w:rsid w:val="00BB1F86"/>
    <w:rsid w:val="00BB2CC9"/>
    <w:rsid w:val="00BB32FA"/>
    <w:rsid w:val="00BB574F"/>
    <w:rsid w:val="00BC20FA"/>
    <w:rsid w:val="00BC3F0D"/>
    <w:rsid w:val="00BC4DEA"/>
    <w:rsid w:val="00BC5C9F"/>
    <w:rsid w:val="00BD4892"/>
    <w:rsid w:val="00BD4979"/>
    <w:rsid w:val="00BE187E"/>
    <w:rsid w:val="00BE1E1E"/>
    <w:rsid w:val="00BE4F28"/>
    <w:rsid w:val="00BE6820"/>
    <w:rsid w:val="00BF5717"/>
    <w:rsid w:val="00BF7EEB"/>
    <w:rsid w:val="00C005AA"/>
    <w:rsid w:val="00C05CB7"/>
    <w:rsid w:val="00C173C4"/>
    <w:rsid w:val="00C206D5"/>
    <w:rsid w:val="00C23F07"/>
    <w:rsid w:val="00C259F4"/>
    <w:rsid w:val="00C26391"/>
    <w:rsid w:val="00C3369D"/>
    <w:rsid w:val="00C35CF2"/>
    <w:rsid w:val="00C406DE"/>
    <w:rsid w:val="00C40BD2"/>
    <w:rsid w:val="00C416B7"/>
    <w:rsid w:val="00C42136"/>
    <w:rsid w:val="00C50C68"/>
    <w:rsid w:val="00C52012"/>
    <w:rsid w:val="00C520A3"/>
    <w:rsid w:val="00C53E64"/>
    <w:rsid w:val="00C540F8"/>
    <w:rsid w:val="00C54407"/>
    <w:rsid w:val="00C62503"/>
    <w:rsid w:val="00C63473"/>
    <w:rsid w:val="00C6599A"/>
    <w:rsid w:val="00C65C5E"/>
    <w:rsid w:val="00C677B1"/>
    <w:rsid w:val="00C708DA"/>
    <w:rsid w:val="00C912E5"/>
    <w:rsid w:val="00C93675"/>
    <w:rsid w:val="00C9630F"/>
    <w:rsid w:val="00CA0639"/>
    <w:rsid w:val="00CA38CD"/>
    <w:rsid w:val="00CB3B87"/>
    <w:rsid w:val="00CB4E06"/>
    <w:rsid w:val="00CC6A23"/>
    <w:rsid w:val="00CE0D6C"/>
    <w:rsid w:val="00CE1FBF"/>
    <w:rsid w:val="00CE373B"/>
    <w:rsid w:val="00CE46FF"/>
    <w:rsid w:val="00CE528E"/>
    <w:rsid w:val="00CF0526"/>
    <w:rsid w:val="00CF057C"/>
    <w:rsid w:val="00CF124A"/>
    <w:rsid w:val="00CF243D"/>
    <w:rsid w:val="00CF77D4"/>
    <w:rsid w:val="00D0685E"/>
    <w:rsid w:val="00D06C48"/>
    <w:rsid w:val="00D10890"/>
    <w:rsid w:val="00D12E6E"/>
    <w:rsid w:val="00D14E44"/>
    <w:rsid w:val="00D17129"/>
    <w:rsid w:val="00D173E3"/>
    <w:rsid w:val="00D20AF3"/>
    <w:rsid w:val="00D20BB4"/>
    <w:rsid w:val="00D21E9E"/>
    <w:rsid w:val="00D21EE0"/>
    <w:rsid w:val="00D2201C"/>
    <w:rsid w:val="00D2692C"/>
    <w:rsid w:val="00D27AAA"/>
    <w:rsid w:val="00D34626"/>
    <w:rsid w:val="00D41991"/>
    <w:rsid w:val="00D41C9D"/>
    <w:rsid w:val="00D45185"/>
    <w:rsid w:val="00D46755"/>
    <w:rsid w:val="00D4791B"/>
    <w:rsid w:val="00D52DCF"/>
    <w:rsid w:val="00D540CD"/>
    <w:rsid w:val="00D61234"/>
    <w:rsid w:val="00D66F1D"/>
    <w:rsid w:val="00D70794"/>
    <w:rsid w:val="00D75A21"/>
    <w:rsid w:val="00D82436"/>
    <w:rsid w:val="00D83665"/>
    <w:rsid w:val="00D8770A"/>
    <w:rsid w:val="00D9178B"/>
    <w:rsid w:val="00D919CB"/>
    <w:rsid w:val="00D91C59"/>
    <w:rsid w:val="00D92B53"/>
    <w:rsid w:val="00D93F94"/>
    <w:rsid w:val="00D95F6A"/>
    <w:rsid w:val="00DA27CB"/>
    <w:rsid w:val="00DA693A"/>
    <w:rsid w:val="00DA6C2A"/>
    <w:rsid w:val="00DA6FD7"/>
    <w:rsid w:val="00DB0EF2"/>
    <w:rsid w:val="00DB2B0A"/>
    <w:rsid w:val="00DB36DB"/>
    <w:rsid w:val="00DC40BB"/>
    <w:rsid w:val="00DC5414"/>
    <w:rsid w:val="00DD0555"/>
    <w:rsid w:val="00DD50F1"/>
    <w:rsid w:val="00DE1074"/>
    <w:rsid w:val="00DE25C1"/>
    <w:rsid w:val="00DE4DF7"/>
    <w:rsid w:val="00DE5064"/>
    <w:rsid w:val="00DE7A46"/>
    <w:rsid w:val="00DF28B0"/>
    <w:rsid w:val="00DF39A3"/>
    <w:rsid w:val="00E04A16"/>
    <w:rsid w:val="00E04B83"/>
    <w:rsid w:val="00E10A41"/>
    <w:rsid w:val="00E216F3"/>
    <w:rsid w:val="00E22199"/>
    <w:rsid w:val="00E230A3"/>
    <w:rsid w:val="00E252A0"/>
    <w:rsid w:val="00E25E3E"/>
    <w:rsid w:val="00E25FF4"/>
    <w:rsid w:val="00E266D3"/>
    <w:rsid w:val="00E355D9"/>
    <w:rsid w:val="00E37221"/>
    <w:rsid w:val="00E4280D"/>
    <w:rsid w:val="00E5318D"/>
    <w:rsid w:val="00E62A0F"/>
    <w:rsid w:val="00E643A7"/>
    <w:rsid w:val="00E706FA"/>
    <w:rsid w:val="00E7709D"/>
    <w:rsid w:val="00E80BCF"/>
    <w:rsid w:val="00E8372F"/>
    <w:rsid w:val="00E86402"/>
    <w:rsid w:val="00E86911"/>
    <w:rsid w:val="00E87BB3"/>
    <w:rsid w:val="00E90780"/>
    <w:rsid w:val="00E91562"/>
    <w:rsid w:val="00E92F66"/>
    <w:rsid w:val="00E93AEE"/>
    <w:rsid w:val="00E97B50"/>
    <w:rsid w:val="00EA064E"/>
    <w:rsid w:val="00EA18D1"/>
    <w:rsid w:val="00EA2F11"/>
    <w:rsid w:val="00EB30AE"/>
    <w:rsid w:val="00EB394E"/>
    <w:rsid w:val="00EB4C34"/>
    <w:rsid w:val="00EB7EDD"/>
    <w:rsid w:val="00EC5E64"/>
    <w:rsid w:val="00ED413F"/>
    <w:rsid w:val="00ED4C0D"/>
    <w:rsid w:val="00EE1921"/>
    <w:rsid w:val="00EE2A31"/>
    <w:rsid w:val="00EE6A97"/>
    <w:rsid w:val="00EE6DE0"/>
    <w:rsid w:val="00EE7C7D"/>
    <w:rsid w:val="00EF56B1"/>
    <w:rsid w:val="00EF71A1"/>
    <w:rsid w:val="00F12950"/>
    <w:rsid w:val="00F13E3E"/>
    <w:rsid w:val="00F212B3"/>
    <w:rsid w:val="00F22601"/>
    <w:rsid w:val="00F23E38"/>
    <w:rsid w:val="00F2671B"/>
    <w:rsid w:val="00F2698E"/>
    <w:rsid w:val="00F32789"/>
    <w:rsid w:val="00F32A0D"/>
    <w:rsid w:val="00F34936"/>
    <w:rsid w:val="00F35EE5"/>
    <w:rsid w:val="00F3797C"/>
    <w:rsid w:val="00F37FE0"/>
    <w:rsid w:val="00F442EC"/>
    <w:rsid w:val="00F47154"/>
    <w:rsid w:val="00F55606"/>
    <w:rsid w:val="00F81E1B"/>
    <w:rsid w:val="00F91EDD"/>
    <w:rsid w:val="00F92581"/>
    <w:rsid w:val="00F97B8E"/>
    <w:rsid w:val="00F97C53"/>
    <w:rsid w:val="00FA075E"/>
    <w:rsid w:val="00FA10AE"/>
    <w:rsid w:val="00FA22D6"/>
    <w:rsid w:val="00FA2966"/>
    <w:rsid w:val="00FA339C"/>
    <w:rsid w:val="00FA487D"/>
    <w:rsid w:val="00FB4B67"/>
    <w:rsid w:val="00FB5B4B"/>
    <w:rsid w:val="00FB6D40"/>
    <w:rsid w:val="00FB76D6"/>
    <w:rsid w:val="00FC3AF5"/>
    <w:rsid w:val="00FD189D"/>
    <w:rsid w:val="00FE094B"/>
    <w:rsid w:val="00FE2736"/>
    <w:rsid w:val="00FE6367"/>
    <w:rsid w:val="00FE6F2C"/>
    <w:rsid w:val="00FF0246"/>
    <w:rsid w:val="00FF3209"/>
    <w:rsid w:val="00FF65A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9"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06E"/>
    <w:pPr>
      <w:tabs>
        <w:tab w:val="left" w:pos="567"/>
      </w:tabs>
      <w:spacing w:line="288" w:lineRule="auto"/>
      <w:jc w:val="both"/>
    </w:pPr>
    <w:rPr>
      <w:rFonts w:ascii="NewsGotT" w:hAnsi="NewsGotT"/>
    </w:rPr>
  </w:style>
  <w:style w:type="paragraph" w:styleId="Ttulo1">
    <w:name w:val="heading 1"/>
    <w:basedOn w:val="Normal"/>
    <w:next w:val="Normal"/>
    <w:link w:val="Ttulo1Car"/>
    <w:qFormat/>
    <w:rsid w:val="00E266D3"/>
    <w:pPr>
      <w:keepNext/>
      <w:outlineLvl w:val="0"/>
    </w:pPr>
    <w:rPr>
      <w:rFonts w:ascii="Tahoma" w:hAnsi="Tahoma"/>
      <w:b/>
      <w:sz w:val="24"/>
      <w:u w:val="single"/>
    </w:rPr>
  </w:style>
  <w:style w:type="paragraph" w:styleId="Ttulo2">
    <w:name w:val="heading 2"/>
    <w:basedOn w:val="Normal"/>
    <w:next w:val="Normal"/>
    <w:qFormat/>
    <w:rsid w:val="00E266D3"/>
    <w:pPr>
      <w:keepNext/>
      <w:numPr>
        <w:ilvl w:val="1"/>
        <w:numId w:val="8"/>
      </w:numPr>
      <w:outlineLvl w:val="1"/>
    </w:pPr>
    <w:rPr>
      <w:rFonts w:ascii="Tahoma" w:hAnsi="Tahoma"/>
      <w:b/>
      <w:caps/>
    </w:rPr>
  </w:style>
  <w:style w:type="paragraph" w:styleId="Ttulo3">
    <w:name w:val="heading 3"/>
    <w:basedOn w:val="Normal"/>
    <w:next w:val="Normal"/>
    <w:qFormat/>
    <w:rsid w:val="00E266D3"/>
    <w:pPr>
      <w:keepNext/>
      <w:numPr>
        <w:ilvl w:val="2"/>
        <w:numId w:val="8"/>
      </w:numPr>
      <w:outlineLvl w:val="2"/>
    </w:pPr>
    <w:rPr>
      <w:rFonts w:ascii="Tahoma" w:hAnsi="Tahoma"/>
      <w:b/>
      <w:u w:val="single"/>
    </w:rPr>
  </w:style>
  <w:style w:type="paragraph" w:styleId="Ttulo4">
    <w:name w:val="heading 4"/>
    <w:basedOn w:val="Normal"/>
    <w:next w:val="Normal"/>
    <w:qFormat/>
    <w:rsid w:val="00E266D3"/>
    <w:pPr>
      <w:keepNext/>
      <w:outlineLvl w:val="3"/>
    </w:pPr>
    <w:rPr>
      <w:rFonts w:ascii="Tahoma" w:hAnsi="Tahoma"/>
      <w:u w:val="single"/>
    </w:rPr>
  </w:style>
  <w:style w:type="paragraph" w:styleId="Ttulo5">
    <w:name w:val="heading 5"/>
    <w:basedOn w:val="Normal"/>
    <w:next w:val="Normal"/>
    <w:qFormat/>
    <w:rsid w:val="00E266D3"/>
    <w:pPr>
      <w:keepNext/>
      <w:outlineLvl w:val="4"/>
    </w:pPr>
    <w:rPr>
      <w:rFonts w:ascii="Tahoma" w:hAnsi="Tahoma"/>
      <w:b/>
      <w:i/>
      <w:sz w:val="16"/>
      <w:u w:val="single"/>
    </w:rPr>
  </w:style>
  <w:style w:type="paragraph" w:styleId="Ttulo6">
    <w:name w:val="heading 6"/>
    <w:basedOn w:val="Normal"/>
    <w:next w:val="Normal"/>
    <w:qFormat/>
    <w:rsid w:val="00E266D3"/>
    <w:pPr>
      <w:keepNext/>
      <w:outlineLvl w:val="5"/>
    </w:pPr>
    <w:rPr>
      <w:rFonts w:ascii="Tahoma" w:hAnsi="Tahoma"/>
      <w:u w:val="single"/>
    </w:rPr>
  </w:style>
  <w:style w:type="paragraph" w:styleId="Ttulo7">
    <w:name w:val="heading 7"/>
    <w:basedOn w:val="Normal"/>
    <w:next w:val="Normal"/>
    <w:qFormat/>
    <w:rsid w:val="00E266D3"/>
    <w:pPr>
      <w:keepNext/>
      <w:outlineLvl w:val="6"/>
    </w:pPr>
    <w:rPr>
      <w:rFonts w:ascii="Tahoma" w:hAnsi="Tahoma"/>
      <w:u w:val="single"/>
    </w:rPr>
  </w:style>
  <w:style w:type="paragraph" w:styleId="Ttulo8">
    <w:name w:val="heading 8"/>
    <w:basedOn w:val="Normal"/>
    <w:next w:val="Normal"/>
    <w:qFormat/>
    <w:rsid w:val="00E266D3"/>
    <w:pPr>
      <w:keepNext/>
      <w:outlineLvl w:val="7"/>
    </w:pPr>
    <w:rPr>
      <w:rFonts w:ascii="Tahoma" w:hAnsi="Tahoma"/>
      <w:b/>
      <w:i/>
      <w:sz w:val="16"/>
      <w:u w:val="single"/>
    </w:rPr>
  </w:style>
  <w:style w:type="paragraph" w:styleId="Ttulo9">
    <w:name w:val="heading 9"/>
    <w:basedOn w:val="Normal"/>
    <w:next w:val="Normal"/>
    <w:qFormat/>
    <w:rsid w:val="00E266D3"/>
    <w:pPr>
      <w:keepNext/>
      <w:outlineLvl w:val="8"/>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770119"/>
    <w:pPr>
      <w:tabs>
        <w:tab w:val="center" w:pos="4252"/>
        <w:tab w:val="right" w:pos="8504"/>
      </w:tabs>
    </w:pPr>
  </w:style>
  <w:style w:type="paragraph" w:styleId="Piedepgina">
    <w:name w:val="footer"/>
    <w:basedOn w:val="Normal"/>
    <w:rsid w:val="00770119"/>
    <w:pPr>
      <w:tabs>
        <w:tab w:val="center" w:pos="4252"/>
        <w:tab w:val="right" w:pos="8504"/>
      </w:tabs>
    </w:pPr>
  </w:style>
  <w:style w:type="paragraph" w:styleId="Sangradetextonormal">
    <w:name w:val="Body Text Indent"/>
    <w:basedOn w:val="Normal"/>
    <w:rsid w:val="00E266D3"/>
    <w:pPr>
      <w:ind w:left="705"/>
    </w:pPr>
    <w:rPr>
      <w:rFonts w:ascii="Tahoma" w:hAnsi="Tahoma"/>
      <w:i/>
      <w:sz w:val="16"/>
    </w:rPr>
  </w:style>
  <w:style w:type="paragraph" w:customStyle="1" w:styleId="GIASATEXTO">
    <w:name w:val="GIASA_TEXTO"/>
    <w:basedOn w:val="Normal"/>
    <w:rsid w:val="00770119"/>
    <w:rPr>
      <w:color w:val="000000"/>
      <w:sz w:val="22"/>
    </w:rPr>
  </w:style>
  <w:style w:type="paragraph" w:customStyle="1" w:styleId="GIASATITULO">
    <w:name w:val="GIASA_TITULO"/>
    <w:basedOn w:val="GIASATEXTO"/>
    <w:rsid w:val="00770119"/>
    <w:rPr>
      <w:b/>
      <w:sz w:val="24"/>
    </w:rPr>
  </w:style>
  <w:style w:type="paragraph" w:styleId="Textoindependiente">
    <w:name w:val="Body Text"/>
    <w:basedOn w:val="Normal"/>
    <w:rsid w:val="00E266D3"/>
    <w:rPr>
      <w:rFonts w:ascii="Tahoma" w:hAnsi="Tahoma"/>
      <w:i/>
      <w:sz w:val="16"/>
    </w:rPr>
  </w:style>
  <w:style w:type="paragraph" w:styleId="Textoindependiente2">
    <w:name w:val="Body Text 2"/>
    <w:basedOn w:val="Normal"/>
    <w:rsid w:val="00E266D3"/>
    <w:rPr>
      <w:rFonts w:ascii="Tahoma" w:hAnsi="Tahoma"/>
      <w:i/>
      <w:color w:val="000000"/>
      <w:sz w:val="16"/>
    </w:rPr>
  </w:style>
  <w:style w:type="paragraph" w:styleId="Textoindependiente3">
    <w:name w:val="Body Text 3"/>
    <w:basedOn w:val="Normal"/>
    <w:rsid w:val="00E266D3"/>
    <w:rPr>
      <w:rFonts w:ascii="Tahoma" w:hAnsi="Tahoma"/>
      <w:i/>
      <w:sz w:val="16"/>
    </w:rPr>
  </w:style>
  <w:style w:type="character" w:styleId="Nmerodepgina">
    <w:name w:val="page number"/>
    <w:basedOn w:val="Fuentedeprrafopredeter"/>
    <w:rsid w:val="00E266D3"/>
  </w:style>
  <w:style w:type="paragraph" w:styleId="Lista">
    <w:name w:val="List"/>
    <w:basedOn w:val="Normal"/>
    <w:rsid w:val="00E266D3"/>
    <w:pPr>
      <w:ind w:left="283" w:hanging="283"/>
    </w:pPr>
  </w:style>
  <w:style w:type="paragraph" w:styleId="Lista2">
    <w:name w:val="List 2"/>
    <w:basedOn w:val="Normal"/>
    <w:rsid w:val="00E266D3"/>
    <w:pPr>
      <w:ind w:left="566" w:hanging="283"/>
    </w:pPr>
  </w:style>
  <w:style w:type="paragraph" w:styleId="Lista3">
    <w:name w:val="List 3"/>
    <w:basedOn w:val="Normal"/>
    <w:rsid w:val="00E266D3"/>
    <w:pPr>
      <w:ind w:left="849" w:hanging="283"/>
    </w:pPr>
  </w:style>
  <w:style w:type="paragraph" w:styleId="Listaconvietas">
    <w:name w:val="List Bullet"/>
    <w:basedOn w:val="Normal"/>
    <w:autoRedefine/>
    <w:rsid w:val="00E266D3"/>
    <w:pPr>
      <w:numPr>
        <w:numId w:val="2"/>
      </w:numPr>
    </w:pPr>
  </w:style>
  <w:style w:type="paragraph" w:styleId="Listaconvietas2">
    <w:name w:val="List Bullet 2"/>
    <w:basedOn w:val="Normal"/>
    <w:autoRedefine/>
    <w:rsid w:val="00E266D3"/>
    <w:pPr>
      <w:numPr>
        <w:numId w:val="3"/>
      </w:numPr>
    </w:pPr>
  </w:style>
  <w:style w:type="paragraph" w:styleId="Listaconvietas3">
    <w:name w:val="List Bullet 3"/>
    <w:basedOn w:val="Normal"/>
    <w:autoRedefine/>
    <w:rsid w:val="00E266D3"/>
    <w:pPr>
      <w:numPr>
        <w:numId w:val="4"/>
      </w:numPr>
    </w:pPr>
  </w:style>
  <w:style w:type="paragraph" w:styleId="Listaconvietas4">
    <w:name w:val="List Bullet 4"/>
    <w:basedOn w:val="Normal"/>
    <w:autoRedefine/>
    <w:rsid w:val="00E266D3"/>
    <w:pPr>
      <w:numPr>
        <w:numId w:val="5"/>
      </w:numPr>
    </w:pPr>
  </w:style>
  <w:style w:type="paragraph" w:styleId="Listaconvietas5">
    <w:name w:val="List Bullet 5"/>
    <w:basedOn w:val="Normal"/>
    <w:autoRedefine/>
    <w:rsid w:val="00E266D3"/>
    <w:pPr>
      <w:numPr>
        <w:numId w:val="6"/>
      </w:numPr>
    </w:pPr>
  </w:style>
  <w:style w:type="paragraph" w:styleId="Continuarlista">
    <w:name w:val="List Continue"/>
    <w:basedOn w:val="Normal"/>
    <w:rsid w:val="00E266D3"/>
    <w:pPr>
      <w:spacing w:after="120"/>
      <w:ind w:left="283"/>
    </w:pPr>
  </w:style>
  <w:style w:type="paragraph" w:styleId="Continuarlista2">
    <w:name w:val="List Continue 2"/>
    <w:basedOn w:val="Normal"/>
    <w:rsid w:val="00E266D3"/>
    <w:pPr>
      <w:spacing w:after="120"/>
      <w:ind w:left="566"/>
    </w:pPr>
  </w:style>
  <w:style w:type="paragraph" w:styleId="Continuarlista3">
    <w:name w:val="List Continue 3"/>
    <w:basedOn w:val="Normal"/>
    <w:rsid w:val="00E266D3"/>
    <w:pPr>
      <w:spacing w:after="120"/>
      <w:ind w:left="849"/>
    </w:pPr>
  </w:style>
  <w:style w:type="paragraph" w:styleId="TDC1">
    <w:name w:val="toc 1"/>
    <w:basedOn w:val="Normal"/>
    <w:next w:val="Normal"/>
    <w:autoRedefine/>
    <w:uiPriority w:val="39"/>
    <w:qFormat/>
    <w:rsid w:val="005A4C1B"/>
    <w:pPr>
      <w:tabs>
        <w:tab w:val="left" w:pos="400"/>
        <w:tab w:val="left" w:pos="851"/>
        <w:tab w:val="right" w:leader="dot" w:pos="9072"/>
      </w:tabs>
      <w:spacing w:before="60" w:after="60"/>
    </w:pPr>
    <w:rPr>
      <w:b/>
      <w:caps/>
      <w:noProof/>
    </w:rPr>
  </w:style>
  <w:style w:type="paragraph" w:styleId="Textonotapie">
    <w:name w:val="footnote text"/>
    <w:basedOn w:val="Normal"/>
    <w:semiHidden/>
    <w:rsid w:val="00E266D3"/>
    <w:pPr>
      <w:numPr>
        <w:numId w:val="7"/>
      </w:numPr>
    </w:pPr>
  </w:style>
  <w:style w:type="paragraph" w:styleId="TDC2">
    <w:name w:val="toc 2"/>
    <w:basedOn w:val="Normal"/>
    <w:next w:val="Normal"/>
    <w:autoRedefine/>
    <w:uiPriority w:val="39"/>
    <w:qFormat/>
    <w:rsid w:val="00F37FE0"/>
    <w:pPr>
      <w:tabs>
        <w:tab w:val="left" w:pos="800"/>
        <w:tab w:val="right" w:leader="dot" w:pos="9072"/>
      </w:tabs>
      <w:spacing w:before="60" w:after="60"/>
      <w:ind w:left="198"/>
      <w:pPrChange w:id="0" w:author="Javier Quintana Pérez" w:date="2022-12-21T17:55:00Z">
        <w:pPr>
          <w:tabs>
            <w:tab w:val="left" w:pos="567"/>
            <w:tab w:val="left" w:pos="800"/>
            <w:tab w:val="right" w:leader="dot" w:pos="9072"/>
          </w:tabs>
          <w:spacing w:before="60" w:after="60" w:line="288" w:lineRule="auto"/>
          <w:ind w:left="198"/>
          <w:jc w:val="both"/>
        </w:pPr>
      </w:pPrChange>
    </w:pPr>
    <w:rPr>
      <w:rFonts w:ascii="Source Sans Pro" w:hAnsi="Source Sans Pro"/>
      <w:caps/>
      <w:noProof/>
      <w:color w:val="000000" w:themeColor="text1"/>
      <w:rPrChange w:id="0" w:author="Javier Quintana Pérez" w:date="2022-12-21T17:55:00Z">
        <w:rPr>
          <w:rFonts w:ascii="NewsGotT" w:hAnsi="NewsGotT"/>
          <w:caps/>
          <w:noProof/>
          <w:lang w:val="es-ES" w:eastAsia="es-ES" w:bidi="ar-SA"/>
        </w:rPr>
      </w:rPrChange>
    </w:rPr>
  </w:style>
  <w:style w:type="paragraph" w:styleId="TDC3">
    <w:name w:val="toc 3"/>
    <w:basedOn w:val="Normal"/>
    <w:next w:val="Normal"/>
    <w:autoRedefine/>
    <w:uiPriority w:val="39"/>
    <w:qFormat/>
    <w:rsid w:val="00F37FE0"/>
    <w:pPr>
      <w:tabs>
        <w:tab w:val="clear" w:pos="567"/>
        <w:tab w:val="left" w:pos="426"/>
        <w:tab w:val="left" w:pos="993"/>
        <w:tab w:val="right" w:leader="dot" w:pos="9072"/>
      </w:tabs>
      <w:spacing w:before="60" w:after="60"/>
      <w:ind w:left="403"/>
      <w:pPrChange w:id="1" w:author="Javier Quintana Pérez" w:date="2022-12-21T17:54:00Z">
        <w:pPr>
          <w:tabs>
            <w:tab w:val="left" w:pos="567"/>
            <w:tab w:val="left" w:pos="1196"/>
            <w:tab w:val="right" w:leader="dot" w:pos="9072"/>
          </w:tabs>
          <w:spacing w:before="60" w:after="60" w:line="288" w:lineRule="auto"/>
          <w:ind w:left="403"/>
          <w:jc w:val="both"/>
        </w:pPr>
      </w:pPrChange>
    </w:pPr>
    <w:rPr>
      <w:rPrChange w:id="1" w:author="Javier Quintana Pérez" w:date="2022-12-21T17:54:00Z">
        <w:rPr>
          <w:rFonts w:ascii="NewsGotT" w:hAnsi="NewsGotT"/>
          <w:lang w:val="es-ES" w:eastAsia="es-ES" w:bidi="ar-SA"/>
        </w:rPr>
      </w:rPrChange>
    </w:rPr>
  </w:style>
  <w:style w:type="paragraph" w:styleId="Sangra2detindependiente">
    <w:name w:val="Body Text Indent 2"/>
    <w:basedOn w:val="Normal"/>
    <w:rsid w:val="00E266D3"/>
    <w:pPr>
      <w:spacing w:line="480" w:lineRule="auto"/>
      <w:ind w:left="360"/>
    </w:pPr>
    <w:rPr>
      <w:rFonts w:ascii="Tahoma" w:hAnsi="Tahoma"/>
      <w:u w:val="single"/>
      <w:lang w:val="es-ES_tradnl"/>
    </w:rPr>
  </w:style>
  <w:style w:type="paragraph" w:styleId="Epgrafe">
    <w:name w:val="caption"/>
    <w:basedOn w:val="Normal"/>
    <w:next w:val="Normal"/>
    <w:qFormat/>
    <w:rsid w:val="00E266D3"/>
    <w:pPr>
      <w:spacing w:before="120" w:after="120"/>
    </w:pPr>
    <w:rPr>
      <w:b/>
    </w:rPr>
  </w:style>
  <w:style w:type="table" w:styleId="Tablaconcuadrcula">
    <w:name w:val="Table Grid"/>
    <w:basedOn w:val="Tablanormal"/>
    <w:rsid w:val="00E266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imera1">
    <w:name w:val="primera1"/>
    <w:rsid w:val="00E266D3"/>
    <w:rPr>
      <w:b/>
      <w:bCs/>
      <w:color w:val="FF0000"/>
      <w:sz w:val="32"/>
      <w:szCs w:val="32"/>
    </w:rPr>
  </w:style>
  <w:style w:type="character" w:styleId="Hipervnculo">
    <w:name w:val="Hyperlink"/>
    <w:uiPriority w:val="99"/>
    <w:rsid w:val="00E266D3"/>
    <w:rPr>
      <w:color w:val="0000FF"/>
      <w:u w:val="single"/>
    </w:rPr>
  </w:style>
  <w:style w:type="character" w:styleId="Hipervnculovisitado">
    <w:name w:val="FollowedHyperlink"/>
    <w:rsid w:val="00E266D3"/>
    <w:rPr>
      <w:color w:val="800080"/>
      <w:u w:val="single"/>
    </w:rPr>
  </w:style>
  <w:style w:type="paragraph" w:customStyle="1" w:styleId="Nivel1">
    <w:name w:val="Nivel 1"/>
    <w:basedOn w:val="Ttulo1"/>
    <w:link w:val="Nivel1Car"/>
    <w:qFormat/>
    <w:rsid w:val="002C01FB"/>
    <w:pPr>
      <w:tabs>
        <w:tab w:val="clear" w:pos="567"/>
        <w:tab w:val="left" w:pos="851"/>
      </w:tabs>
    </w:pPr>
    <w:rPr>
      <w:rFonts w:ascii="NewsGotT" w:eastAsia="Arial Unicode MS" w:hAnsi="NewsGotT" w:cs="Arial"/>
    </w:rPr>
  </w:style>
  <w:style w:type="paragraph" w:customStyle="1" w:styleId="Nivel2">
    <w:name w:val="Nivel 2"/>
    <w:basedOn w:val="Nivel1"/>
    <w:link w:val="Nivel2Car"/>
    <w:qFormat/>
    <w:rsid w:val="00E04A16"/>
    <w:pPr>
      <w:jc w:val="left"/>
    </w:pPr>
    <w:rPr>
      <w:sz w:val="20"/>
      <w:u w:val="none"/>
    </w:rPr>
  </w:style>
  <w:style w:type="character" w:customStyle="1" w:styleId="Ttulo1Car">
    <w:name w:val="Título 1 Car"/>
    <w:link w:val="Ttulo1"/>
    <w:rsid w:val="000C106E"/>
    <w:rPr>
      <w:rFonts w:ascii="Tahoma" w:hAnsi="Tahoma"/>
      <w:b/>
      <w:sz w:val="24"/>
      <w:u w:val="single"/>
    </w:rPr>
  </w:style>
  <w:style w:type="character" w:customStyle="1" w:styleId="Nivel1Car">
    <w:name w:val="Nivel 1 Car"/>
    <w:link w:val="Nivel1"/>
    <w:rsid w:val="002C01FB"/>
    <w:rPr>
      <w:rFonts w:ascii="NewsGotT" w:eastAsia="Arial Unicode MS" w:hAnsi="NewsGotT" w:cs="Arial"/>
      <w:b/>
      <w:sz w:val="24"/>
      <w:u w:val="single"/>
    </w:rPr>
  </w:style>
  <w:style w:type="paragraph" w:customStyle="1" w:styleId="Nivel3">
    <w:name w:val="Nivel 3"/>
    <w:basedOn w:val="Nivel2"/>
    <w:link w:val="Nivel3Car"/>
    <w:qFormat/>
    <w:rsid w:val="002C01FB"/>
  </w:style>
  <w:style w:type="character" w:customStyle="1" w:styleId="Nivel2Car">
    <w:name w:val="Nivel 2 Car"/>
    <w:basedOn w:val="Nivel1Car"/>
    <w:link w:val="Nivel2"/>
    <w:rsid w:val="00E04A16"/>
    <w:rPr>
      <w:rFonts w:ascii="NewsGotT" w:eastAsia="Arial Unicode MS" w:hAnsi="NewsGotT" w:cs="Arial"/>
      <w:b/>
      <w:sz w:val="24"/>
      <w:u w:val="single"/>
    </w:rPr>
  </w:style>
  <w:style w:type="character" w:customStyle="1" w:styleId="EncabezadoCar">
    <w:name w:val="Encabezado Car"/>
    <w:link w:val="Encabezado"/>
    <w:uiPriority w:val="99"/>
    <w:rsid w:val="00E62A0F"/>
    <w:rPr>
      <w:rFonts w:ascii="NewsGotT" w:hAnsi="NewsGotT"/>
    </w:rPr>
  </w:style>
  <w:style w:type="character" w:customStyle="1" w:styleId="Nivel3Car">
    <w:name w:val="Nivel 3 Car"/>
    <w:basedOn w:val="Nivel2Car"/>
    <w:link w:val="Nivel3"/>
    <w:rsid w:val="002C01FB"/>
    <w:rPr>
      <w:rFonts w:ascii="NewsGotT" w:eastAsia="Arial Unicode MS" w:hAnsi="NewsGotT" w:cs="Arial"/>
      <w:b/>
      <w:sz w:val="24"/>
      <w:u w:val="single"/>
    </w:rPr>
  </w:style>
  <w:style w:type="paragraph" w:customStyle="1" w:styleId="Anejos1">
    <w:name w:val="Anejos 1"/>
    <w:basedOn w:val="Nivel1"/>
    <w:link w:val="Anejos1Car"/>
    <w:qFormat/>
    <w:rsid w:val="00741FE0"/>
    <w:pPr>
      <w:ind w:left="142"/>
      <w:jc w:val="center"/>
    </w:pPr>
    <w:rPr>
      <w:sz w:val="28"/>
      <w:u w:val="none"/>
    </w:rPr>
  </w:style>
  <w:style w:type="paragraph" w:styleId="TtulodeTDC">
    <w:name w:val="TOC Heading"/>
    <w:basedOn w:val="Ttulo1"/>
    <w:next w:val="Normal"/>
    <w:uiPriority w:val="39"/>
    <w:semiHidden/>
    <w:unhideWhenUsed/>
    <w:qFormat/>
    <w:rsid w:val="008B17DE"/>
    <w:pPr>
      <w:keepLines/>
      <w:tabs>
        <w:tab w:val="clear" w:pos="567"/>
      </w:tabs>
      <w:spacing w:before="480" w:line="276" w:lineRule="auto"/>
      <w:jc w:val="left"/>
      <w:outlineLvl w:val="9"/>
    </w:pPr>
    <w:rPr>
      <w:rFonts w:ascii="Cambria" w:hAnsi="Cambria"/>
      <w:bCs/>
      <w:color w:val="365F91"/>
      <w:sz w:val="28"/>
      <w:szCs w:val="28"/>
      <w:u w:val="none"/>
    </w:rPr>
  </w:style>
  <w:style w:type="character" w:customStyle="1" w:styleId="Anejos1Car">
    <w:name w:val="Anejos 1 Car"/>
    <w:link w:val="Anejos1"/>
    <w:rsid w:val="00741FE0"/>
    <w:rPr>
      <w:rFonts w:ascii="NewsGotT" w:hAnsi="NewsGotT"/>
      <w:b/>
      <w:sz w:val="28"/>
      <w:u w:val="single"/>
    </w:rPr>
  </w:style>
  <w:style w:type="paragraph" w:customStyle="1" w:styleId="Anejo2">
    <w:name w:val="Anejo 2"/>
    <w:basedOn w:val="Anejos1"/>
    <w:link w:val="Anejo2Car"/>
    <w:qFormat/>
    <w:rsid w:val="00515780"/>
  </w:style>
  <w:style w:type="paragraph" w:customStyle="1" w:styleId="Listaanejo">
    <w:name w:val="Lista anejo"/>
    <w:basedOn w:val="Normal"/>
    <w:link w:val="ListaanejoCar"/>
    <w:rsid w:val="00862D8D"/>
    <w:pPr>
      <w:numPr>
        <w:numId w:val="14"/>
      </w:numPr>
      <w:tabs>
        <w:tab w:val="clear" w:pos="567"/>
      </w:tabs>
      <w:spacing w:line="240" w:lineRule="auto"/>
      <w:jc w:val="left"/>
    </w:pPr>
  </w:style>
  <w:style w:type="character" w:customStyle="1" w:styleId="Anejo2Car">
    <w:name w:val="Anejo 2 Car"/>
    <w:link w:val="Anejo2"/>
    <w:rsid w:val="00515780"/>
    <w:rPr>
      <w:rFonts w:ascii="Arial" w:eastAsia="Arial Unicode MS" w:hAnsi="Arial" w:cs="Arial"/>
      <w:b/>
      <w:sz w:val="28"/>
      <w:u w:val="single"/>
    </w:rPr>
  </w:style>
  <w:style w:type="paragraph" w:styleId="TDC4">
    <w:name w:val="toc 4"/>
    <w:basedOn w:val="Normal"/>
    <w:next w:val="Normal"/>
    <w:autoRedefine/>
    <w:uiPriority w:val="39"/>
    <w:rsid w:val="005F4410"/>
    <w:pPr>
      <w:tabs>
        <w:tab w:val="right" w:pos="567"/>
        <w:tab w:val="right" w:pos="799"/>
        <w:tab w:val="right" w:leader="dot" w:pos="9072"/>
      </w:tabs>
      <w:spacing w:before="60" w:after="60"/>
      <w:ind w:left="601"/>
    </w:pPr>
  </w:style>
  <w:style w:type="paragraph" w:styleId="TDC5">
    <w:name w:val="toc 5"/>
    <w:basedOn w:val="Normal"/>
    <w:next w:val="Normal"/>
    <w:autoRedefine/>
    <w:uiPriority w:val="39"/>
    <w:rsid w:val="005F4410"/>
    <w:pPr>
      <w:tabs>
        <w:tab w:val="left" w:pos="1196"/>
        <w:tab w:val="right" w:leader="dot" w:pos="9072"/>
      </w:tabs>
      <w:ind w:left="799"/>
    </w:pPr>
  </w:style>
  <w:style w:type="paragraph" w:customStyle="1" w:styleId="Descripcinanejo">
    <w:name w:val="Descripción anejo"/>
    <w:basedOn w:val="Anejo2"/>
    <w:link w:val="DescripcinanejoCar"/>
    <w:qFormat/>
    <w:rsid w:val="00282E0C"/>
  </w:style>
  <w:style w:type="character" w:customStyle="1" w:styleId="ListaanejoCar">
    <w:name w:val="Lista anejo Car"/>
    <w:link w:val="Listaanejo"/>
    <w:rsid w:val="00862D8D"/>
    <w:rPr>
      <w:rFonts w:ascii="NewsGotT" w:hAnsi="NewsGotT"/>
    </w:rPr>
  </w:style>
  <w:style w:type="paragraph" w:styleId="Prrafodelista">
    <w:name w:val="List Paragraph"/>
    <w:basedOn w:val="Normal"/>
    <w:uiPriority w:val="34"/>
    <w:qFormat/>
    <w:rsid w:val="00EB394E"/>
    <w:pPr>
      <w:tabs>
        <w:tab w:val="clear" w:pos="567"/>
      </w:tabs>
      <w:spacing w:line="240" w:lineRule="auto"/>
      <w:ind w:left="708"/>
      <w:jc w:val="left"/>
    </w:pPr>
    <w:rPr>
      <w:rFonts w:ascii="Times New Roman" w:hAnsi="Times New Roman"/>
    </w:rPr>
  </w:style>
  <w:style w:type="character" w:customStyle="1" w:styleId="DescripcinanejoCar">
    <w:name w:val="Descripción anejo Car"/>
    <w:link w:val="Descripcinanejo"/>
    <w:rsid w:val="00282E0C"/>
    <w:rPr>
      <w:rFonts w:ascii="NewsGotT" w:eastAsia="Arial Unicode MS" w:hAnsi="NewsGotT" w:cs="Arial"/>
      <w:b/>
      <w:sz w:val="28"/>
      <w:u w:val="single"/>
    </w:rPr>
  </w:style>
  <w:style w:type="paragraph" w:styleId="TDC9">
    <w:name w:val="toc 9"/>
    <w:basedOn w:val="Normal"/>
    <w:next w:val="Normal"/>
    <w:autoRedefine/>
    <w:uiPriority w:val="39"/>
    <w:rsid w:val="000F2E50"/>
    <w:pPr>
      <w:tabs>
        <w:tab w:val="clear" w:pos="567"/>
      </w:tabs>
      <w:ind w:left="1600"/>
    </w:pPr>
  </w:style>
  <w:style w:type="paragraph" w:styleId="Textodeglobo">
    <w:name w:val="Balloon Text"/>
    <w:basedOn w:val="Normal"/>
    <w:link w:val="TextodegloboCar"/>
    <w:rsid w:val="00615248"/>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615248"/>
    <w:rPr>
      <w:rFonts w:ascii="Tahoma" w:hAnsi="Tahoma" w:cs="Tahoma"/>
      <w:sz w:val="16"/>
      <w:szCs w:val="16"/>
    </w:rPr>
  </w:style>
  <w:style w:type="paragraph" w:customStyle="1" w:styleId="Encabezado1">
    <w:name w:val="Encabezado 1"/>
    <w:basedOn w:val="Normal"/>
    <w:qFormat/>
    <w:rsid w:val="00AC1443"/>
    <w:pPr>
      <w:keepNext/>
      <w:tabs>
        <w:tab w:val="clear" w:pos="567"/>
      </w:tabs>
      <w:autoSpaceDN w:val="0"/>
      <w:spacing w:after="200" w:line="240" w:lineRule="auto"/>
      <w:textAlignment w:val="baseline"/>
    </w:pPr>
    <w:rPr>
      <w:rFonts w:ascii="Source Sans Pro" w:eastAsia="Source Sans Pro" w:hAnsi="Source Sans Pro" w:cs="Source Sans Pro"/>
      <w:b/>
      <w:color w:val="00B050"/>
      <w:kern w:val="3"/>
      <w:sz w:val="36"/>
      <w:szCs w:val="16"/>
      <w:lang w:eastAsia="zh-CN" w:bidi="hi-IN"/>
    </w:rPr>
  </w:style>
  <w:style w:type="paragraph" w:customStyle="1" w:styleId="Encabezado6">
    <w:name w:val="Encabezado 6"/>
    <w:basedOn w:val="Normal"/>
    <w:next w:val="Normal"/>
    <w:uiPriority w:val="99"/>
    <w:qFormat/>
    <w:rsid w:val="007D1D70"/>
    <w:pPr>
      <w:keepNext/>
      <w:tabs>
        <w:tab w:val="clear" w:pos="567"/>
      </w:tabs>
      <w:autoSpaceDN w:val="0"/>
      <w:spacing w:after="200" w:line="240" w:lineRule="auto"/>
      <w:textAlignment w:val="baseline"/>
    </w:pPr>
    <w:rPr>
      <w:rFonts w:ascii="Source Sans Pro" w:eastAsia="NewsGotT" w:hAnsi="Source Sans Pro" w:cs="NewsGotT"/>
      <w:b/>
      <w:kern w:val="3"/>
      <w:sz w:val="22"/>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69D68-DBB7-4F8E-BB48-06E368549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68</Pages>
  <Words>16523</Words>
  <Characters>90877</Characters>
  <Application>Microsoft Office Word</Application>
  <DocSecurity>0</DocSecurity>
  <Lines>757</Lines>
  <Paragraphs>214</Paragraphs>
  <ScaleCrop>false</ScaleCrop>
  <HeadingPairs>
    <vt:vector size="2" baseType="variant">
      <vt:variant>
        <vt:lpstr>Título</vt:lpstr>
      </vt:variant>
      <vt:variant>
        <vt:i4>1</vt:i4>
      </vt:variant>
    </vt:vector>
  </HeadingPairs>
  <TitlesOfParts>
    <vt:vector size="1" baseType="lpstr">
      <vt:lpstr>Título</vt:lpstr>
    </vt:vector>
  </TitlesOfParts>
  <Company>GIASA</Company>
  <LinksUpToDate>false</LinksUpToDate>
  <CharactersWithSpaces>107186</CharactersWithSpaces>
  <SharedDoc>false</SharedDoc>
  <HLinks>
    <vt:vector size="378" baseType="variant">
      <vt:variant>
        <vt:i4>1769532</vt:i4>
      </vt:variant>
      <vt:variant>
        <vt:i4>374</vt:i4>
      </vt:variant>
      <vt:variant>
        <vt:i4>0</vt:i4>
      </vt:variant>
      <vt:variant>
        <vt:i4>5</vt:i4>
      </vt:variant>
      <vt:variant>
        <vt:lpwstr/>
      </vt:variant>
      <vt:variant>
        <vt:lpwstr>_Toc531600892</vt:lpwstr>
      </vt:variant>
      <vt:variant>
        <vt:i4>1769532</vt:i4>
      </vt:variant>
      <vt:variant>
        <vt:i4>368</vt:i4>
      </vt:variant>
      <vt:variant>
        <vt:i4>0</vt:i4>
      </vt:variant>
      <vt:variant>
        <vt:i4>5</vt:i4>
      </vt:variant>
      <vt:variant>
        <vt:lpwstr/>
      </vt:variant>
      <vt:variant>
        <vt:lpwstr>_Toc531600891</vt:lpwstr>
      </vt:variant>
      <vt:variant>
        <vt:i4>1769532</vt:i4>
      </vt:variant>
      <vt:variant>
        <vt:i4>362</vt:i4>
      </vt:variant>
      <vt:variant>
        <vt:i4>0</vt:i4>
      </vt:variant>
      <vt:variant>
        <vt:i4>5</vt:i4>
      </vt:variant>
      <vt:variant>
        <vt:lpwstr/>
      </vt:variant>
      <vt:variant>
        <vt:lpwstr>_Toc531600890</vt:lpwstr>
      </vt:variant>
      <vt:variant>
        <vt:i4>1703996</vt:i4>
      </vt:variant>
      <vt:variant>
        <vt:i4>356</vt:i4>
      </vt:variant>
      <vt:variant>
        <vt:i4>0</vt:i4>
      </vt:variant>
      <vt:variant>
        <vt:i4>5</vt:i4>
      </vt:variant>
      <vt:variant>
        <vt:lpwstr/>
      </vt:variant>
      <vt:variant>
        <vt:lpwstr>_Toc531600889</vt:lpwstr>
      </vt:variant>
      <vt:variant>
        <vt:i4>1703996</vt:i4>
      </vt:variant>
      <vt:variant>
        <vt:i4>350</vt:i4>
      </vt:variant>
      <vt:variant>
        <vt:i4>0</vt:i4>
      </vt:variant>
      <vt:variant>
        <vt:i4>5</vt:i4>
      </vt:variant>
      <vt:variant>
        <vt:lpwstr/>
      </vt:variant>
      <vt:variant>
        <vt:lpwstr>_Toc531600888</vt:lpwstr>
      </vt:variant>
      <vt:variant>
        <vt:i4>1703996</vt:i4>
      </vt:variant>
      <vt:variant>
        <vt:i4>344</vt:i4>
      </vt:variant>
      <vt:variant>
        <vt:i4>0</vt:i4>
      </vt:variant>
      <vt:variant>
        <vt:i4>5</vt:i4>
      </vt:variant>
      <vt:variant>
        <vt:lpwstr/>
      </vt:variant>
      <vt:variant>
        <vt:lpwstr>_Toc531600887</vt:lpwstr>
      </vt:variant>
      <vt:variant>
        <vt:i4>1703996</vt:i4>
      </vt:variant>
      <vt:variant>
        <vt:i4>338</vt:i4>
      </vt:variant>
      <vt:variant>
        <vt:i4>0</vt:i4>
      </vt:variant>
      <vt:variant>
        <vt:i4>5</vt:i4>
      </vt:variant>
      <vt:variant>
        <vt:lpwstr/>
      </vt:variant>
      <vt:variant>
        <vt:lpwstr>_Toc531600886</vt:lpwstr>
      </vt:variant>
      <vt:variant>
        <vt:i4>1703996</vt:i4>
      </vt:variant>
      <vt:variant>
        <vt:i4>332</vt:i4>
      </vt:variant>
      <vt:variant>
        <vt:i4>0</vt:i4>
      </vt:variant>
      <vt:variant>
        <vt:i4>5</vt:i4>
      </vt:variant>
      <vt:variant>
        <vt:lpwstr/>
      </vt:variant>
      <vt:variant>
        <vt:lpwstr>_Toc531600885</vt:lpwstr>
      </vt:variant>
      <vt:variant>
        <vt:i4>1703996</vt:i4>
      </vt:variant>
      <vt:variant>
        <vt:i4>326</vt:i4>
      </vt:variant>
      <vt:variant>
        <vt:i4>0</vt:i4>
      </vt:variant>
      <vt:variant>
        <vt:i4>5</vt:i4>
      </vt:variant>
      <vt:variant>
        <vt:lpwstr/>
      </vt:variant>
      <vt:variant>
        <vt:lpwstr>_Toc531600884</vt:lpwstr>
      </vt:variant>
      <vt:variant>
        <vt:i4>1703996</vt:i4>
      </vt:variant>
      <vt:variant>
        <vt:i4>320</vt:i4>
      </vt:variant>
      <vt:variant>
        <vt:i4>0</vt:i4>
      </vt:variant>
      <vt:variant>
        <vt:i4>5</vt:i4>
      </vt:variant>
      <vt:variant>
        <vt:lpwstr/>
      </vt:variant>
      <vt:variant>
        <vt:lpwstr>_Toc531600883</vt:lpwstr>
      </vt:variant>
      <vt:variant>
        <vt:i4>1703996</vt:i4>
      </vt:variant>
      <vt:variant>
        <vt:i4>314</vt:i4>
      </vt:variant>
      <vt:variant>
        <vt:i4>0</vt:i4>
      </vt:variant>
      <vt:variant>
        <vt:i4>5</vt:i4>
      </vt:variant>
      <vt:variant>
        <vt:lpwstr/>
      </vt:variant>
      <vt:variant>
        <vt:lpwstr>_Toc531600882</vt:lpwstr>
      </vt:variant>
      <vt:variant>
        <vt:i4>1703996</vt:i4>
      </vt:variant>
      <vt:variant>
        <vt:i4>308</vt:i4>
      </vt:variant>
      <vt:variant>
        <vt:i4>0</vt:i4>
      </vt:variant>
      <vt:variant>
        <vt:i4>5</vt:i4>
      </vt:variant>
      <vt:variant>
        <vt:lpwstr/>
      </vt:variant>
      <vt:variant>
        <vt:lpwstr>_Toc531600881</vt:lpwstr>
      </vt:variant>
      <vt:variant>
        <vt:i4>1703996</vt:i4>
      </vt:variant>
      <vt:variant>
        <vt:i4>302</vt:i4>
      </vt:variant>
      <vt:variant>
        <vt:i4>0</vt:i4>
      </vt:variant>
      <vt:variant>
        <vt:i4>5</vt:i4>
      </vt:variant>
      <vt:variant>
        <vt:lpwstr/>
      </vt:variant>
      <vt:variant>
        <vt:lpwstr>_Toc531600880</vt:lpwstr>
      </vt:variant>
      <vt:variant>
        <vt:i4>1376316</vt:i4>
      </vt:variant>
      <vt:variant>
        <vt:i4>296</vt:i4>
      </vt:variant>
      <vt:variant>
        <vt:i4>0</vt:i4>
      </vt:variant>
      <vt:variant>
        <vt:i4>5</vt:i4>
      </vt:variant>
      <vt:variant>
        <vt:lpwstr/>
      </vt:variant>
      <vt:variant>
        <vt:lpwstr>_Toc531600879</vt:lpwstr>
      </vt:variant>
      <vt:variant>
        <vt:i4>1376316</vt:i4>
      </vt:variant>
      <vt:variant>
        <vt:i4>290</vt:i4>
      </vt:variant>
      <vt:variant>
        <vt:i4>0</vt:i4>
      </vt:variant>
      <vt:variant>
        <vt:i4>5</vt:i4>
      </vt:variant>
      <vt:variant>
        <vt:lpwstr/>
      </vt:variant>
      <vt:variant>
        <vt:lpwstr>_Toc531600878</vt:lpwstr>
      </vt:variant>
      <vt:variant>
        <vt:i4>1376316</vt:i4>
      </vt:variant>
      <vt:variant>
        <vt:i4>284</vt:i4>
      </vt:variant>
      <vt:variant>
        <vt:i4>0</vt:i4>
      </vt:variant>
      <vt:variant>
        <vt:i4>5</vt:i4>
      </vt:variant>
      <vt:variant>
        <vt:lpwstr/>
      </vt:variant>
      <vt:variant>
        <vt:lpwstr>_Toc531600877</vt:lpwstr>
      </vt:variant>
      <vt:variant>
        <vt:i4>1376316</vt:i4>
      </vt:variant>
      <vt:variant>
        <vt:i4>278</vt:i4>
      </vt:variant>
      <vt:variant>
        <vt:i4>0</vt:i4>
      </vt:variant>
      <vt:variant>
        <vt:i4>5</vt:i4>
      </vt:variant>
      <vt:variant>
        <vt:lpwstr/>
      </vt:variant>
      <vt:variant>
        <vt:lpwstr>_Toc531600876</vt:lpwstr>
      </vt:variant>
      <vt:variant>
        <vt:i4>1376316</vt:i4>
      </vt:variant>
      <vt:variant>
        <vt:i4>272</vt:i4>
      </vt:variant>
      <vt:variant>
        <vt:i4>0</vt:i4>
      </vt:variant>
      <vt:variant>
        <vt:i4>5</vt:i4>
      </vt:variant>
      <vt:variant>
        <vt:lpwstr/>
      </vt:variant>
      <vt:variant>
        <vt:lpwstr>_Toc531600875</vt:lpwstr>
      </vt:variant>
      <vt:variant>
        <vt:i4>1376316</vt:i4>
      </vt:variant>
      <vt:variant>
        <vt:i4>266</vt:i4>
      </vt:variant>
      <vt:variant>
        <vt:i4>0</vt:i4>
      </vt:variant>
      <vt:variant>
        <vt:i4>5</vt:i4>
      </vt:variant>
      <vt:variant>
        <vt:lpwstr/>
      </vt:variant>
      <vt:variant>
        <vt:lpwstr>_Toc531600874</vt:lpwstr>
      </vt:variant>
      <vt:variant>
        <vt:i4>1376316</vt:i4>
      </vt:variant>
      <vt:variant>
        <vt:i4>260</vt:i4>
      </vt:variant>
      <vt:variant>
        <vt:i4>0</vt:i4>
      </vt:variant>
      <vt:variant>
        <vt:i4>5</vt:i4>
      </vt:variant>
      <vt:variant>
        <vt:lpwstr/>
      </vt:variant>
      <vt:variant>
        <vt:lpwstr>_Toc531600873</vt:lpwstr>
      </vt:variant>
      <vt:variant>
        <vt:i4>1376316</vt:i4>
      </vt:variant>
      <vt:variant>
        <vt:i4>254</vt:i4>
      </vt:variant>
      <vt:variant>
        <vt:i4>0</vt:i4>
      </vt:variant>
      <vt:variant>
        <vt:i4>5</vt:i4>
      </vt:variant>
      <vt:variant>
        <vt:lpwstr/>
      </vt:variant>
      <vt:variant>
        <vt:lpwstr>_Toc531600872</vt:lpwstr>
      </vt:variant>
      <vt:variant>
        <vt:i4>1376316</vt:i4>
      </vt:variant>
      <vt:variant>
        <vt:i4>248</vt:i4>
      </vt:variant>
      <vt:variant>
        <vt:i4>0</vt:i4>
      </vt:variant>
      <vt:variant>
        <vt:i4>5</vt:i4>
      </vt:variant>
      <vt:variant>
        <vt:lpwstr/>
      </vt:variant>
      <vt:variant>
        <vt:lpwstr>_Toc531600871</vt:lpwstr>
      </vt:variant>
      <vt:variant>
        <vt:i4>1376316</vt:i4>
      </vt:variant>
      <vt:variant>
        <vt:i4>242</vt:i4>
      </vt:variant>
      <vt:variant>
        <vt:i4>0</vt:i4>
      </vt:variant>
      <vt:variant>
        <vt:i4>5</vt:i4>
      </vt:variant>
      <vt:variant>
        <vt:lpwstr/>
      </vt:variant>
      <vt:variant>
        <vt:lpwstr>_Toc531600870</vt:lpwstr>
      </vt:variant>
      <vt:variant>
        <vt:i4>1310780</vt:i4>
      </vt:variant>
      <vt:variant>
        <vt:i4>236</vt:i4>
      </vt:variant>
      <vt:variant>
        <vt:i4>0</vt:i4>
      </vt:variant>
      <vt:variant>
        <vt:i4>5</vt:i4>
      </vt:variant>
      <vt:variant>
        <vt:lpwstr/>
      </vt:variant>
      <vt:variant>
        <vt:lpwstr>_Toc531600869</vt:lpwstr>
      </vt:variant>
      <vt:variant>
        <vt:i4>1310780</vt:i4>
      </vt:variant>
      <vt:variant>
        <vt:i4>230</vt:i4>
      </vt:variant>
      <vt:variant>
        <vt:i4>0</vt:i4>
      </vt:variant>
      <vt:variant>
        <vt:i4>5</vt:i4>
      </vt:variant>
      <vt:variant>
        <vt:lpwstr/>
      </vt:variant>
      <vt:variant>
        <vt:lpwstr>_Toc531600868</vt:lpwstr>
      </vt:variant>
      <vt:variant>
        <vt:i4>1310780</vt:i4>
      </vt:variant>
      <vt:variant>
        <vt:i4>224</vt:i4>
      </vt:variant>
      <vt:variant>
        <vt:i4>0</vt:i4>
      </vt:variant>
      <vt:variant>
        <vt:i4>5</vt:i4>
      </vt:variant>
      <vt:variant>
        <vt:lpwstr/>
      </vt:variant>
      <vt:variant>
        <vt:lpwstr>_Toc531600867</vt:lpwstr>
      </vt:variant>
      <vt:variant>
        <vt:i4>1310780</vt:i4>
      </vt:variant>
      <vt:variant>
        <vt:i4>218</vt:i4>
      </vt:variant>
      <vt:variant>
        <vt:i4>0</vt:i4>
      </vt:variant>
      <vt:variant>
        <vt:i4>5</vt:i4>
      </vt:variant>
      <vt:variant>
        <vt:lpwstr/>
      </vt:variant>
      <vt:variant>
        <vt:lpwstr>_Toc531600866</vt:lpwstr>
      </vt:variant>
      <vt:variant>
        <vt:i4>1310780</vt:i4>
      </vt:variant>
      <vt:variant>
        <vt:i4>212</vt:i4>
      </vt:variant>
      <vt:variant>
        <vt:i4>0</vt:i4>
      </vt:variant>
      <vt:variant>
        <vt:i4>5</vt:i4>
      </vt:variant>
      <vt:variant>
        <vt:lpwstr/>
      </vt:variant>
      <vt:variant>
        <vt:lpwstr>_Toc531600865</vt:lpwstr>
      </vt:variant>
      <vt:variant>
        <vt:i4>1310780</vt:i4>
      </vt:variant>
      <vt:variant>
        <vt:i4>206</vt:i4>
      </vt:variant>
      <vt:variant>
        <vt:i4>0</vt:i4>
      </vt:variant>
      <vt:variant>
        <vt:i4>5</vt:i4>
      </vt:variant>
      <vt:variant>
        <vt:lpwstr/>
      </vt:variant>
      <vt:variant>
        <vt:lpwstr>_Toc531600864</vt:lpwstr>
      </vt:variant>
      <vt:variant>
        <vt:i4>1310780</vt:i4>
      </vt:variant>
      <vt:variant>
        <vt:i4>200</vt:i4>
      </vt:variant>
      <vt:variant>
        <vt:i4>0</vt:i4>
      </vt:variant>
      <vt:variant>
        <vt:i4>5</vt:i4>
      </vt:variant>
      <vt:variant>
        <vt:lpwstr/>
      </vt:variant>
      <vt:variant>
        <vt:lpwstr>_Toc531600863</vt:lpwstr>
      </vt:variant>
      <vt:variant>
        <vt:i4>1310780</vt:i4>
      </vt:variant>
      <vt:variant>
        <vt:i4>194</vt:i4>
      </vt:variant>
      <vt:variant>
        <vt:i4>0</vt:i4>
      </vt:variant>
      <vt:variant>
        <vt:i4>5</vt:i4>
      </vt:variant>
      <vt:variant>
        <vt:lpwstr/>
      </vt:variant>
      <vt:variant>
        <vt:lpwstr>_Toc531600862</vt:lpwstr>
      </vt:variant>
      <vt:variant>
        <vt:i4>1310780</vt:i4>
      </vt:variant>
      <vt:variant>
        <vt:i4>188</vt:i4>
      </vt:variant>
      <vt:variant>
        <vt:i4>0</vt:i4>
      </vt:variant>
      <vt:variant>
        <vt:i4>5</vt:i4>
      </vt:variant>
      <vt:variant>
        <vt:lpwstr/>
      </vt:variant>
      <vt:variant>
        <vt:lpwstr>_Toc531600861</vt:lpwstr>
      </vt:variant>
      <vt:variant>
        <vt:i4>1310780</vt:i4>
      </vt:variant>
      <vt:variant>
        <vt:i4>182</vt:i4>
      </vt:variant>
      <vt:variant>
        <vt:i4>0</vt:i4>
      </vt:variant>
      <vt:variant>
        <vt:i4>5</vt:i4>
      </vt:variant>
      <vt:variant>
        <vt:lpwstr/>
      </vt:variant>
      <vt:variant>
        <vt:lpwstr>_Toc531600860</vt:lpwstr>
      </vt:variant>
      <vt:variant>
        <vt:i4>1507388</vt:i4>
      </vt:variant>
      <vt:variant>
        <vt:i4>176</vt:i4>
      </vt:variant>
      <vt:variant>
        <vt:i4>0</vt:i4>
      </vt:variant>
      <vt:variant>
        <vt:i4>5</vt:i4>
      </vt:variant>
      <vt:variant>
        <vt:lpwstr/>
      </vt:variant>
      <vt:variant>
        <vt:lpwstr>_Toc531600859</vt:lpwstr>
      </vt:variant>
      <vt:variant>
        <vt:i4>1507388</vt:i4>
      </vt:variant>
      <vt:variant>
        <vt:i4>170</vt:i4>
      </vt:variant>
      <vt:variant>
        <vt:i4>0</vt:i4>
      </vt:variant>
      <vt:variant>
        <vt:i4>5</vt:i4>
      </vt:variant>
      <vt:variant>
        <vt:lpwstr/>
      </vt:variant>
      <vt:variant>
        <vt:lpwstr>_Toc531600858</vt:lpwstr>
      </vt:variant>
      <vt:variant>
        <vt:i4>1507388</vt:i4>
      </vt:variant>
      <vt:variant>
        <vt:i4>164</vt:i4>
      </vt:variant>
      <vt:variant>
        <vt:i4>0</vt:i4>
      </vt:variant>
      <vt:variant>
        <vt:i4>5</vt:i4>
      </vt:variant>
      <vt:variant>
        <vt:lpwstr/>
      </vt:variant>
      <vt:variant>
        <vt:lpwstr>_Toc531600857</vt:lpwstr>
      </vt:variant>
      <vt:variant>
        <vt:i4>1507388</vt:i4>
      </vt:variant>
      <vt:variant>
        <vt:i4>158</vt:i4>
      </vt:variant>
      <vt:variant>
        <vt:i4>0</vt:i4>
      </vt:variant>
      <vt:variant>
        <vt:i4>5</vt:i4>
      </vt:variant>
      <vt:variant>
        <vt:lpwstr/>
      </vt:variant>
      <vt:variant>
        <vt:lpwstr>_Toc531600856</vt:lpwstr>
      </vt:variant>
      <vt:variant>
        <vt:i4>1507388</vt:i4>
      </vt:variant>
      <vt:variant>
        <vt:i4>152</vt:i4>
      </vt:variant>
      <vt:variant>
        <vt:i4>0</vt:i4>
      </vt:variant>
      <vt:variant>
        <vt:i4>5</vt:i4>
      </vt:variant>
      <vt:variant>
        <vt:lpwstr/>
      </vt:variant>
      <vt:variant>
        <vt:lpwstr>_Toc531600855</vt:lpwstr>
      </vt:variant>
      <vt:variant>
        <vt:i4>1507388</vt:i4>
      </vt:variant>
      <vt:variant>
        <vt:i4>146</vt:i4>
      </vt:variant>
      <vt:variant>
        <vt:i4>0</vt:i4>
      </vt:variant>
      <vt:variant>
        <vt:i4>5</vt:i4>
      </vt:variant>
      <vt:variant>
        <vt:lpwstr/>
      </vt:variant>
      <vt:variant>
        <vt:lpwstr>_Toc531600854</vt:lpwstr>
      </vt:variant>
      <vt:variant>
        <vt:i4>1507388</vt:i4>
      </vt:variant>
      <vt:variant>
        <vt:i4>140</vt:i4>
      </vt:variant>
      <vt:variant>
        <vt:i4>0</vt:i4>
      </vt:variant>
      <vt:variant>
        <vt:i4>5</vt:i4>
      </vt:variant>
      <vt:variant>
        <vt:lpwstr/>
      </vt:variant>
      <vt:variant>
        <vt:lpwstr>_Toc531600853</vt:lpwstr>
      </vt:variant>
      <vt:variant>
        <vt:i4>1507388</vt:i4>
      </vt:variant>
      <vt:variant>
        <vt:i4>134</vt:i4>
      </vt:variant>
      <vt:variant>
        <vt:i4>0</vt:i4>
      </vt:variant>
      <vt:variant>
        <vt:i4>5</vt:i4>
      </vt:variant>
      <vt:variant>
        <vt:lpwstr/>
      </vt:variant>
      <vt:variant>
        <vt:lpwstr>_Toc531600852</vt:lpwstr>
      </vt:variant>
      <vt:variant>
        <vt:i4>1507388</vt:i4>
      </vt:variant>
      <vt:variant>
        <vt:i4>128</vt:i4>
      </vt:variant>
      <vt:variant>
        <vt:i4>0</vt:i4>
      </vt:variant>
      <vt:variant>
        <vt:i4>5</vt:i4>
      </vt:variant>
      <vt:variant>
        <vt:lpwstr/>
      </vt:variant>
      <vt:variant>
        <vt:lpwstr>_Toc531600851</vt:lpwstr>
      </vt:variant>
      <vt:variant>
        <vt:i4>1507388</vt:i4>
      </vt:variant>
      <vt:variant>
        <vt:i4>122</vt:i4>
      </vt:variant>
      <vt:variant>
        <vt:i4>0</vt:i4>
      </vt:variant>
      <vt:variant>
        <vt:i4>5</vt:i4>
      </vt:variant>
      <vt:variant>
        <vt:lpwstr/>
      </vt:variant>
      <vt:variant>
        <vt:lpwstr>_Toc531600850</vt:lpwstr>
      </vt:variant>
      <vt:variant>
        <vt:i4>1441852</vt:i4>
      </vt:variant>
      <vt:variant>
        <vt:i4>116</vt:i4>
      </vt:variant>
      <vt:variant>
        <vt:i4>0</vt:i4>
      </vt:variant>
      <vt:variant>
        <vt:i4>5</vt:i4>
      </vt:variant>
      <vt:variant>
        <vt:lpwstr/>
      </vt:variant>
      <vt:variant>
        <vt:lpwstr>_Toc531600849</vt:lpwstr>
      </vt:variant>
      <vt:variant>
        <vt:i4>1441852</vt:i4>
      </vt:variant>
      <vt:variant>
        <vt:i4>110</vt:i4>
      </vt:variant>
      <vt:variant>
        <vt:i4>0</vt:i4>
      </vt:variant>
      <vt:variant>
        <vt:i4>5</vt:i4>
      </vt:variant>
      <vt:variant>
        <vt:lpwstr/>
      </vt:variant>
      <vt:variant>
        <vt:lpwstr>_Toc531600848</vt:lpwstr>
      </vt:variant>
      <vt:variant>
        <vt:i4>1441852</vt:i4>
      </vt:variant>
      <vt:variant>
        <vt:i4>104</vt:i4>
      </vt:variant>
      <vt:variant>
        <vt:i4>0</vt:i4>
      </vt:variant>
      <vt:variant>
        <vt:i4>5</vt:i4>
      </vt:variant>
      <vt:variant>
        <vt:lpwstr/>
      </vt:variant>
      <vt:variant>
        <vt:lpwstr>_Toc531600847</vt:lpwstr>
      </vt:variant>
      <vt:variant>
        <vt:i4>1441852</vt:i4>
      </vt:variant>
      <vt:variant>
        <vt:i4>98</vt:i4>
      </vt:variant>
      <vt:variant>
        <vt:i4>0</vt:i4>
      </vt:variant>
      <vt:variant>
        <vt:i4>5</vt:i4>
      </vt:variant>
      <vt:variant>
        <vt:lpwstr/>
      </vt:variant>
      <vt:variant>
        <vt:lpwstr>_Toc531600846</vt:lpwstr>
      </vt:variant>
      <vt:variant>
        <vt:i4>1441852</vt:i4>
      </vt:variant>
      <vt:variant>
        <vt:i4>92</vt:i4>
      </vt:variant>
      <vt:variant>
        <vt:i4>0</vt:i4>
      </vt:variant>
      <vt:variant>
        <vt:i4>5</vt:i4>
      </vt:variant>
      <vt:variant>
        <vt:lpwstr/>
      </vt:variant>
      <vt:variant>
        <vt:lpwstr>_Toc531600845</vt:lpwstr>
      </vt:variant>
      <vt:variant>
        <vt:i4>1441852</vt:i4>
      </vt:variant>
      <vt:variant>
        <vt:i4>86</vt:i4>
      </vt:variant>
      <vt:variant>
        <vt:i4>0</vt:i4>
      </vt:variant>
      <vt:variant>
        <vt:i4>5</vt:i4>
      </vt:variant>
      <vt:variant>
        <vt:lpwstr/>
      </vt:variant>
      <vt:variant>
        <vt:lpwstr>_Toc531600844</vt:lpwstr>
      </vt:variant>
      <vt:variant>
        <vt:i4>1441852</vt:i4>
      </vt:variant>
      <vt:variant>
        <vt:i4>80</vt:i4>
      </vt:variant>
      <vt:variant>
        <vt:i4>0</vt:i4>
      </vt:variant>
      <vt:variant>
        <vt:i4>5</vt:i4>
      </vt:variant>
      <vt:variant>
        <vt:lpwstr/>
      </vt:variant>
      <vt:variant>
        <vt:lpwstr>_Toc531600843</vt:lpwstr>
      </vt:variant>
      <vt:variant>
        <vt:i4>1441852</vt:i4>
      </vt:variant>
      <vt:variant>
        <vt:i4>74</vt:i4>
      </vt:variant>
      <vt:variant>
        <vt:i4>0</vt:i4>
      </vt:variant>
      <vt:variant>
        <vt:i4>5</vt:i4>
      </vt:variant>
      <vt:variant>
        <vt:lpwstr/>
      </vt:variant>
      <vt:variant>
        <vt:lpwstr>_Toc531600842</vt:lpwstr>
      </vt:variant>
      <vt:variant>
        <vt:i4>1441852</vt:i4>
      </vt:variant>
      <vt:variant>
        <vt:i4>68</vt:i4>
      </vt:variant>
      <vt:variant>
        <vt:i4>0</vt:i4>
      </vt:variant>
      <vt:variant>
        <vt:i4>5</vt:i4>
      </vt:variant>
      <vt:variant>
        <vt:lpwstr/>
      </vt:variant>
      <vt:variant>
        <vt:lpwstr>_Toc531600841</vt:lpwstr>
      </vt:variant>
      <vt:variant>
        <vt:i4>1441852</vt:i4>
      </vt:variant>
      <vt:variant>
        <vt:i4>62</vt:i4>
      </vt:variant>
      <vt:variant>
        <vt:i4>0</vt:i4>
      </vt:variant>
      <vt:variant>
        <vt:i4>5</vt:i4>
      </vt:variant>
      <vt:variant>
        <vt:lpwstr/>
      </vt:variant>
      <vt:variant>
        <vt:lpwstr>_Toc531600840</vt:lpwstr>
      </vt:variant>
      <vt:variant>
        <vt:i4>1114172</vt:i4>
      </vt:variant>
      <vt:variant>
        <vt:i4>56</vt:i4>
      </vt:variant>
      <vt:variant>
        <vt:i4>0</vt:i4>
      </vt:variant>
      <vt:variant>
        <vt:i4>5</vt:i4>
      </vt:variant>
      <vt:variant>
        <vt:lpwstr/>
      </vt:variant>
      <vt:variant>
        <vt:lpwstr>_Toc531600839</vt:lpwstr>
      </vt:variant>
      <vt:variant>
        <vt:i4>1114172</vt:i4>
      </vt:variant>
      <vt:variant>
        <vt:i4>50</vt:i4>
      </vt:variant>
      <vt:variant>
        <vt:i4>0</vt:i4>
      </vt:variant>
      <vt:variant>
        <vt:i4>5</vt:i4>
      </vt:variant>
      <vt:variant>
        <vt:lpwstr/>
      </vt:variant>
      <vt:variant>
        <vt:lpwstr>_Toc531600838</vt:lpwstr>
      </vt:variant>
      <vt:variant>
        <vt:i4>1114172</vt:i4>
      </vt:variant>
      <vt:variant>
        <vt:i4>44</vt:i4>
      </vt:variant>
      <vt:variant>
        <vt:i4>0</vt:i4>
      </vt:variant>
      <vt:variant>
        <vt:i4>5</vt:i4>
      </vt:variant>
      <vt:variant>
        <vt:lpwstr/>
      </vt:variant>
      <vt:variant>
        <vt:lpwstr>_Toc531600837</vt:lpwstr>
      </vt:variant>
      <vt:variant>
        <vt:i4>1114172</vt:i4>
      </vt:variant>
      <vt:variant>
        <vt:i4>38</vt:i4>
      </vt:variant>
      <vt:variant>
        <vt:i4>0</vt:i4>
      </vt:variant>
      <vt:variant>
        <vt:i4>5</vt:i4>
      </vt:variant>
      <vt:variant>
        <vt:lpwstr/>
      </vt:variant>
      <vt:variant>
        <vt:lpwstr>_Toc531600836</vt:lpwstr>
      </vt:variant>
      <vt:variant>
        <vt:i4>1114172</vt:i4>
      </vt:variant>
      <vt:variant>
        <vt:i4>32</vt:i4>
      </vt:variant>
      <vt:variant>
        <vt:i4>0</vt:i4>
      </vt:variant>
      <vt:variant>
        <vt:i4>5</vt:i4>
      </vt:variant>
      <vt:variant>
        <vt:lpwstr/>
      </vt:variant>
      <vt:variant>
        <vt:lpwstr>_Toc531600835</vt:lpwstr>
      </vt:variant>
      <vt:variant>
        <vt:i4>1114172</vt:i4>
      </vt:variant>
      <vt:variant>
        <vt:i4>26</vt:i4>
      </vt:variant>
      <vt:variant>
        <vt:i4>0</vt:i4>
      </vt:variant>
      <vt:variant>
        <vt:i4>5</vt:i4>
      </vt:variant>
      <vt:variant>
        <vt:lpwstr/>
      </vt:variant>
      <vt:variant>
        <vt:lpwstr>_Toc531600834</vt:lpwstr>
      </vt:variant>
      <vt:variant>
        <vt:i4>1114172</vt:i4>
      </vt:variant>
      <vt:variant>
        <vt:i4>20</vt:i4>
      </vt:variant>
      <vt:variant>
        <vt:i4>0</vt:i4>
      </vt:variant>
      <vt:variant>
        <vt:i4>5</vt:i4>
      </vt:variant>
      <vt:variant>
        <vt:lpwstr/>
      </vt:variant>
      <vt:variant>
        <vt:lpwstr>_Toc531600833</vt:lpwstr>
      </vt:variant>
      <vt:variant>
        <vt:i4>1114172</vt:i4>
      </vt:variant>
      <vt:variant>
        <vt:i4>14</vt:i4>
      </vt:variant>
      <vt:variant>
        <vt:i4>0</vt:i4>
      </vt:variant>
      <vt:variant>
        <vt:i4>5</vt:i4>
      </vt:variant>
      <vt:variant>
        <vt:lpwstr/>
      </vt:variant>
      <vt:variant>
        <vt:lpwstr>_Toc531600832</vt:lpwstr>
      </vt:variant>
      <vt:variant>
        <vt:i4>1114172</vt:i4>
      </vt:variant>
      <vt:variant>
        <vt:i4>8</vt:i4>
      </vt:variant>
      <vt:variant>
        <vt:i4>0</vt:i4>
      </vt:variant>
      <vt:variant>
        <vt:i4>5</vt:i4>
      </vt:variant>
      <vt:variant>
        <vt:lpwstr/>
      </vt:variant>
      <vt:variant>
        <vt:lpwstr>_Toc531600831</vt:lpwstr>
      </vt:variant>
      <vt:variant>
        <vt:i4>1114172</vt:i4>
      </vt:variant>
      <vt:variant>
        <vt:i4>2</vt:i4>
      </vt:variant>
      <vt:variant>
        <vt:i4>0</vt:i4>
      </vt:variant>
      <vt:variant>
        <vt:i4>5</vt:i4>
      </vt:variant>
      <vt:variant>
        <vt:lpwstr/>
      </vt:variant>
      <vt:variant>
        <vt:lpwstr>_Toc531600830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creator>giasa</dc:creator>
  <cp:lastModifiedBy>mjsierra</cp:lastModifiedBy>
  <cp:revision>27</cp:revision>
  <cp:lastPrinted>2022-12-21T13:07:00Z</cp:lastPrinted>
  <dcterms:created xsi:type="dcterms:W3CDTF">2023-01-23T08:51:00Z</dcterms:created>
  <dcterms:modified xsi:type="dcterms:W3CDTF">2023-02-02T09:57:00Z</dcterms:modified>
</cp:coreProperties>
</file>